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FA7EED" w14:textId="77777777" w:rsidR="00DF38C3" w:rsidRDefault="00D46CFF">
      <w:pPr>
        <w:tabs>
          <w:tab w:val="left" w:pos="8171"/>
        </w:tabs>
        <w:spacing w:before="68"/>
        <w:ind w:left="141"/>
        <w:rPr>
          <w:rFonts w:ascii="Arial" w:hAnsi="Arial"/>
          <w:b/>
          <w:sz w:val="24"/>
        </w:rPr>
      </w:pPr>
      <w:r>
        <w:rPr>
          <w:rFonts w:ascii="Arial" w:hAnsi="Arial"/>
          <w:b/>
          <w:spacing w:val="-2"/>
          <w:sz w:val="24"/>
        </w:rPr>
        <w:t>«СОГЛАСОВАНО»</w:t>
      </w:r>
      <w:r>
        <w:rPr>
          <w:rFonts w:ascii="Arial" w:hAnsi="Arial"/>
          <w:b/>
          <w:sz w:val="24"/>
        </w:rPr>
        <w:tab/>
      </w:r>
      <w:r>
        <w:rPr>
          <w:rFonts w:ascii="Arial" w:hAnsi="Arial"/>
          <w:b/>
          <w:spacing w:val="-2"/>
          <w:sz w:val="24"/>
        </w:rPr>
        <w:t>«УТВЕРЖДАЮ»</w:t>
      </w:r>
    </w:p>
    <w:p w14:paraId="40E42E81" w14:textId="77777777" w:rsidR="00DF38C3" w:rsidRDefault="00DF38C3">
      <w:pPr>
        <w:pStyle w:val="a3"/>
        <w:spacing w:before="136"/>
        <w:rPr>
          <w:rFonts w:ascii="Arial"/>
          <w:b/>
        </w:rPr>
      </w:pPr>
    </w:p>
    <w:p w14:paraId="0CD8D918" w14:textId="77777777" w:rsidR="00DF38C3" w:rsidRDefault="00D46CFF">
      <w:pPr>
        <w:tabs>
          <w:tab w:val="left" w:pos="9419"/>
        </w:tabs>
        <w:ind w:left="141"/>
        <w:rPr>
          <w:sz w:val="20"/>
        </w:rPr>
      </w:pPr>
      <w:r>
        <w:rPr>
          <w:spacing w:val="-2"/>
          <w:sz w:val="20"/>
        </w:rPr>
        <w:t>Глава</w:t>
      </w:r>
      <w:r>
        <w:rPr>
          <w:spacing w:val="-8"/>
          <w:sz w:val="20"/>
        </w:rPr>
        <w:t xml:space="preserve"> </w:t>
      </w:r>
      <w:proofErr w:type="spellStart"/>
      <w:r>
        <w:rPr>
          <w:spacing w:val="-2"/>
          <w:sz w:val="20"/>
        </w:rPr>
        <w:t>с.п</w:t>
      </w:r>
      <w:proofErr w:type="spellEnd"/>
      <w:r>
        <w:rPr>
          <w:spacing w:val="-2"/>
          <w:sz w:val="20"/>
        </w:rPr>
        <w:t>.</w:t>
      </w:r>
      <w:r>
        <w:rPr>
          <w:spacing w:val="-6"/>
          <w:sz w:val="20"/>
        </w:rPr>
        <w:t xml:space="preserve"> </w:t>
      </w:r>
      <w:r>
        <w:rPr>
          <w:spacing w:val="-2"/>
          <w:sz w:val="20"/>
        </w:rPr>
        <w:t>Ягодное</w:t>
      </w:r>
      <w:r>
        <w:rPr>
          <w:sz w:val="20"/>
        </w:rPr>
        <w:tab/>
      </w:r>
      <w:r>
        <w:rPr>
          <w:spacing w:val="-2"/>
          <w:sz w:val="20"/>
        </w:rPr>
        <w:t>Глава</w:t>
      </w:r>
    </w:p>
    <w:p w14:paraId="760D131B" w14:textId="77777777" w:rsidR="00DF38C3" w:rsidRDefault="00840628">
      <w:pPr>
        <w:tabs>
          <w:tab w:val="left" w:pos="6239"/>
          <w:tab w:val="left" w:pos="8265"/>
        </w:tabs>
        <w:spacing w:before="69" w:line="314" w:lineRule="auto"/>
        <w:ind w:left="141" w:right="276"/>
        <w:rPr>
          <w:sz w:val="20"/>
        </w:rPr>
      </w:pPr>
      <w:r>
        <w:rPr>
          <w:sz w:val="20"/>
        </w:rPr>
        <w:t>м</w:t>
      </w:r>
      <w:r w:rsidR="00D46CFF">
        <w:rPr>
          <w:sz w:val="20"/>
        </w:rPr>
        <w:t>униципального района Ставропольский</w:t>
      </w:r>
      <w:r w:rsidR="00D46CFF">
        <w:rPr>
          <w:sz w:val="20"/>
        </w:rPr>
        <w:tab/>
      </w:r>
      <w:r w:rsidR="00D46CFF">
        <w:rPr>
          <w:spacing w:val="-2"/>
          <w:sz w:val="20"/>
        </w:rPr>
        <w:t xml:space="preserve">муниципального района Ставропольский </w:t>
      </w:r>
      <w:r w:rsidR="00D46CFF">
        <w:rPr>
          <w:sz w:val="20"/>
        </w:rPr>
        <w:t>Самарской области</w:t>
      </w:r>
      <w:r w:rsidR="00D46CFF">
        <w:rPr>
          <w:sz w:val="20"/>
        </w:rPr>
        <w:tab/>
      </w:r>
      <w:r w:rsidR="00D46CFF">
        <w:rPr>
          <w:sz w:val="20"/>
        </w:rPr>
        <w:tab/>
      </w:r>
      <w:r w:rsidR="00D46CFF">
        <w:rPr>
          <w:spacing w:val="-4"/>
          <w:sz w:val="20"/>
        </w:rPr>
        <w:t>Самарской</w:t>
      </w:r>
      <w:r w:rsidR="00D46CFF">
        <w:rPr>
          <w:spacing w:val="-10"/>
          <w:sz w:val="20"/>
        </w:rPr>
        <w:t xml:space="preserve"> </w:t>
      </w:r>
      <w:r w:rsidR="00D46CFF">
        <w:rPr>
          <w:spacing w:val="-4"/>
          <w:sz w:val="20"/>
        </w:rPr>
        <w:t>области</w:t>
      </w:r>
    </w:p>
    <w:p w14:paraId="6EA2E526" w14:textId="77777777" w:rsidR="00DF38C3" w:rsidRDefault="00DF38C3">
      <w:pPr>
        <w:pStyle w:val="a3"/>
        <w:rPr>
          <w:sz w:val="20"/>
        </w:rPr>
      </w:pPr>
    </w:p>
    <w:p w14:paraId="7A3DC3D5" w14:textId="77777777" w:rsidR="00DF38C3" w:rsidRDefault="00D46CFF">
      <w:pPr>
        <w:pStyle w:val="a3"/>
        <w:spacing w:before="32"/>
        <w:rPr>
          <w:sz w:val="20"/>
        </w:rPr>
      </w:pPr>
      <w:r>
        <w:rPr>
          <w:noProof/>
          <w:sz w:val="20"/>
          <w:lang w:eastAsia="ru-RU"/>
        </w:rPr>
        <mc:AlternateContent>
          <mc:Choice Requires="wps">
            <w:drawing>
              <wp:anchor distT="0" distB="0" distL="0" distR="0" simplePos="0" relativeHeight="487587840" behindDoc="1" locked="0" layoutInCell="1" allowOverlap="1" wp14:anchorId="551D043F" wp14:editId="5538CBB0">
                <wp:simplePos x="0" y="0"/>
                <wp:positionH relativeFrom="page">
                  <wp:posOffset>539115</wp:posOffset>
                </wp:positionH>
                <wp:positionV relativeFrom="paragraph">
                  <wp:posOffset>179851</wp:posOffset>
                </wp:positionV>
                <wp:extent cx="1461770" cy="1270"/>
                <wp:effectExtent l="0" t="0" r="0" b="0"/>
                <wp:wrapTopAndBottom/>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61770" cy="1270"/>
                        </a:xfrm>
                        <a:custGeom>
                          <a:avLst/>
                          <a:gdLst/>
                          <a:ahLst/>
                          <a:cxnLst/>
                          <a:rect l="l" t="t" r="r" b="b"/>
                          <a:pathLst>
                            <a:path w="1461770">
                              <a:moveTo>
                                <a:pt x="0" y="0"/>
                              </a:moveTo>
                              <a:lnTo>
                                <a:pt x="146177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0F51422" id="Graphic 2" o:spid="_x0000_s1026" style="position:absolute;margin-left:42.45pt;margin-top:14.15pt;width:115.1pt;height:.1pt;z-index:-15728640;visibility:visible;mso-wrap-style:square;mso-wrap-distance-left:0;mso-wrap-distance-top:0;mso-wrap-distance-right:0;mso-wrap-distance-bottom:0;mso-position-horizontal:absolute;mso-position-horizontal-relative:page;mso-position-vertical:absolute;mso-position-vertical-relative:text;v-text-anchor:top" coordsize="146177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" path="m,l1461770,e" filled="f" strokeweight=".72pt">
                <v:path arrowok="t"/>
                <w10:wrap type="topAndBottom" anchorx="page"/>
              </v:shape>
            </w:pict>
          </mc:Fallback>
        </mc:AlternateContent>
      </w:r>
      <w:r>
        <w:rPr>
          <w:noProof/>
          <w:sz w:val="20"/>
          <w:lang w:eastAsia="ru-RU"/>
        </w:rPr>
        <mc:AlternateContent>
          <mc:Choice Requires="wps">
            <w:drawing>
              <wp:anchor distT="0" distB="0" distL="0" distR="0" simplePos="0" relativeHeight="487588352" behindDoc="1" locked="0" layoutInCell="1" allowOverlap="1" wp14:anchorId="7EEB00DE" wp14:editId="188D2E00">
                <wp:simplePos x="0" y="0"/>
                <wp:positionH relativeFrom="page">
                  <wp:posOffset>5300345</wp:posOffset>
                </wp:positionH>
                <wp:positionV relativeFrom="paragraph">
                  <wp:posOffset>179851</wp:posOffset>
                </wp:positionV>
                <wp:extent cx="1565275" cy="1270"/>
                <wp:effectExtent l="0" t="0" r="0" b="0"/>
                <wp:wrapTopAndBottom/>
                <wp:docPr id="3" name="Graphic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65275" cy="1270"/>
                        </a:xfrm>
                        <a:custGeom>
                          <a:avLst/>
                          <a:gdLst/>
                          <a:ahLst/>
                          <a:cxnLst/>
                          <a:rect l="l" t="t" r="r" b="b"/>
                          <a:pathLst>
                            <a:path w="1565275">
                              <a:moveTo>
                                <a:pt x="0" y="0"/>
                              </a:moveTo>
                              <a:lnTo>
                                <a:pt x="1565275"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841D588" id="Graphic 3" o:spid="_x0000_s1026" style="position:absolute;margin-left:417.35pt;margin-top:14.15pt;width:123.2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156527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" path="m,l1565275,e" filled="f" strokeweight=".72pt">
                <v:path arrowok="t"/>
                <w10:wrap type="topAndBottom" anchorx="page"/>
              </v:shape>
            </w:pict>
          </mc:Fallback>
        </mc:AlternateContent>
      </w:r>
    </w:p>
    <w:p w14:paraId="2E8ECB46" w14:textId="77777777" w:rsidR="00DF38C3" w:rsidRDefault="00DF38C3">
      <w:pPr>
        <w:pStyle w:val="a3"/>
        <w:spacing w:before="149"/>
        <w:rPr>
          <w:sz w:val="20"/>
        </w:rPr>
      </w:pPr>
    </w:p>
    <w:p w14:paraId="371910E0" w14:textId="77777777" w:rsidR="00DF38C3" w:rsidRDefault="00D46CFF">
      <w:pPr>
        <w:tabs>
          <w:tab w:val="left" w:pos="9129"/>
        </w:tabs>
        <w:spacing w:before="1"/>
        <w:ind w:left="141"/>
        <w:rPr>
          <w:sz w:val="20"/>
        </w:rPr>
      </w:pPr>
      <w:r>
        <w:rPr>
          <w:sz w:val="20"/>
        </w:rPr>
        <w:t>Шарёва</w:t>
      </w:r>
      <w:r>
        <w:rPr>
          <w:spacing w:val="-7"/>
          <w:sz w:val="20"/>
        </w:rPr>
        <w:t xml:space="preserve"> </w:t>
      </w:r>
      <w:r>
        <w:rPr>
          <w:spacing w:val="-4"/>
          <w:sz w:val="20"/>
        </w:rPr>
        <w:t>О.В.</w:t>
      </w:r>
      <w:r>
        <w:rPr>
          <w:sz w:val="20"/>
        </w:rPr>
        <w:tab/>
      </w:r>
      <w:r>
        <w:rPr>
          <w:spacing w:val="-5"/>
          <w:sz w:val="20"/>
        </w:rPr>
        <w:t xml:space="preserve">Киреев </w:t>
      </w:r>
      <w:r>
        <w:rPr>
          <w:spacing w:val="-4"/>
          <w:sz w:val="20"/>
        </w:rPr>
        <w:t>В.А.</w:t>
      </w:r>
    </w:p>
    <w:p w14:paraId="57A9300C" w14:textId="77777777" w:rsidR="00DF38C3" w:rsidRDefault="00DF38C3">
      <w:pPr>
        <w:pStyle w:val="a3"/>
        <w:spacing w:before="139"/>
        <w:rPr>
          <w:sz w:val="20"/>
        </w:rPr>
      </w:pPr>
    </w:p>
    <w:p w14:paraId="10A531ED" w14:textId="77777777" w:rsidR="00DF38C3" w:rsidRDefault="00D46CFF">
      <w:pPr>
        <w:spacing w:line="307" w:lineRule="auto"/>
        <w:ind w:left="3664" w:right="3101" w:firstLine="3"/>
        <w:jc w:val="center"/>
        <w:rPr>
          <w:rFonts w:ascii="Arial" w:hAnsi="Arial"/>
          <w:b/>
          <w:sz w:val="20"/>
        </w:rPr>
      </w:pPr>
      <w:r>
        <w:rPr>
          <w:rFonts w:ascii="Arial" w:hAnsi="Arial"/>
          <w:b/>
          <w:sz w:val="20"/>
        </w:rPr>
        <w:t>СХЕМА</w:t>
      </w:r>
      <w:r>
        <w:rPr>
          <w:rFonts w:ascii="Arial" w:hAnsi="Arial"/>
          <w:b/>
          <w:spacing w:val="-5"/>
          <w:sz w:val="20"/>
        </w:rPr>
        <w:t xml:space="preserve"> </w:t>
      </w:r>
      <w:r>
        <w:rPr>
          <w:rFonts w:ascii="Arial" w:hAnsi="Arial"/>
          <w:b/>
          <w:sz w:val="20"/>
        </w:rPr>
        <w:t xml:space="preserve">ТЕПЛОСНАБЖЕНИЯ </w:t>
      </w:r>
      <w:r>
        <w:rPr>
          <w:rFonts w:ascii="Arial" w:hAnsi="Arial"/>
          <w:b/>
          <w:spacing w:val="-2"/>
          <w:sz w:val="20"/>
        </w:rPr>
        <w:t>СЕЛЬСКОГО</w:t>
      </w:r>
      <w:r>
        <w:rPr>
          <w:rFonts w:ascii="Arial" w:hAnsi="Arial"/>
          <w:b/>
          <w:spacing w:val="-12"/>
          <w:sz w:val="20"/>
        </w:rPr>
        <w:t xml:space="preserve"> </w:t>
      </w:r>
      <w:r>
        <w:rPr>
          <w:rFonts w:ascii="Arial" w:hAnsi="Arial"/>
          <w:b/>
          <w:spacing w:val="-2"/>
          <w:sz w:val="20"/>
        </w:rPr>
        <w:t>ПОСЕЛЕНИЯ</w:t>
      </w:r>
      <w:r>
        <w:rPr>
          <w:rFonts w:ascii="Arial" w:hAnsi="Arial"/>
          <w:b/>
          <w:spacing w:val="-12"/>
          <w:sz w:val="20"/>
        </w:rPr>
        <w:t xml:space="preserve"> </w:t>
      </w:r>
      <w:r>
        <w:rPr>
          <w:rFonts w:ascii="Arial" w:hAnsi="Arial"/>
          <w:b/>
          <w:spacing w:val="-2"/>
          <w:sz w:val="20"/>
        </w:rPr>
        <w:t>ЯГОДНОЕ</w:t>
      </w:r>
    </w:p>
    <w:p w14:paraId="2C79045A" w14:textId="77777777" w:rsidR="00DF38C3" w:rsidRDefault="00D46CFF">
      <w:pPr>
        <w:spacing w:before="4" w:line="309" w:lineRule="auto"/>
        <w:ind w:left="2389" w:right="1825"/>
        <w:jc w:val="center"/>
        <w:rPr>
          <w:rFonts w:ascii="Arial" w:hAnsi="Arial"/>
          <w:b/>
          <w:sz w:val="20"/>
        </w:rPr>
      </w:pPr>
      <w:r>
        <w:rPr>
          <w:rFonts w:ascii="Arial" w:hAnsi="Arial"/>
          <w:b/>
          <w:spacing w:val="-2"/>
          <w:sz w:val="20"/>
        </w:rPr>
        <w:t>МУНИЦИПАЛЬНОГО</w:t>
      </w:r>
      <w:r>
        <w:rPr>
          <w:rFonts w:ascii="Arial" w:hAnsi="Arial"/>
          <w:b/>
          <w:spacing w:val="-12"/>
          <w:sz w:val="20"/>
        </w:rPr>
        <w:t xml:space="preserve"> </w:t>
      </w:r>
      <w:r>
        <w:rPr>
          <w:rFonts w:ascii="Arial" w:hAnsi="Arial"/>
          <w:b/>
          <w:spacing w:val="-2"/>
          <w:sz w:val="20"/>
        </w:rPr>
        <w:t>РАЙОНА</w:t>
      </w:r>
      <w:r>
        <w:rPr>
          <w:rFonts w:ascii="Arial" w:hAnsi="Arial"/>
          <w:b/>
          <w:spacing w:val="-12"/>
          <w:sz w:val="20"/>
        </w:rPr>
        <w:t xml:space="preserve"> </w:t>
      </w:r>
      <w:r>
        <w:rPr>
          <w:rFonts w:ascii="Arial" w:hAnsi="Arial"/>
          <w:b/>
          <w:spacing w:val="-2"/>
          <w:sz w:val="20"/>
        </w:rPr>
        <w:t xml:space="preserve">СТАВРОПОЛЬСКИЙ </w:t>
      </w:r>
      <w:r>
        <w:rPr>
          <w:rFonts w:ascii="Arial" w:hAnsi="Arial"/>
          <w:b/>
          <w:sz w:val="20"/>
        </w:rPr>
        <w:t>САМАРСКОЙ ОБЛАСТИ</w:t>
      </w:r>
    </w:p>
    <w:p w14:paraId="39A8AD76" w14:textId="77777777" w:rsidR="00DF38C3" w:rsidRDefault="00D46CFF">
      <w:pPr>
        <w:spacing w:before="2"/>
        <w:ind w:left="2389" w:right="1827"/>
        <w:jc w:val="center"/>
        <w:rPr>
          <w:rFonts w:ascii="Arial" w:hAnsi="Arial"/>
          <w:b/>
          <w:sz w:val="20"/>
        </w:rPr>
      </w:pPr>
      <w:r>
        <w:rPr>
          <w:rFonts w:ascii="Arial" w:hAnsi="Arial"/>
          <w:b/>
          <w:sz w:val="20"/>
        </w:rPr>
        <w:t>НА</w:t>
      </w:r>
      <w:r>
        <w:rPr>
          <w:rFonts w:ascii="Arial" w:hAnsi="Arial"/>
          <w:b/>
          <w:spacing w:val="-14"/>
          <w:sz w:val="20"/>
        </w:rPr>
        <w:t xml:space="preserve"> </w:t>
      </w:r>
      <w:r>
        <w:rPr>
          <w:rFonts w:ascii="Arial" w:hAnsi="Arial"/>
          <w:b/>
          <w:sz w:val="20"/>
        </w:rPr>
        <w:t>ПЕРИОД</w:t>
      </w:r>
      <w:r>
        <w:rPr>
          <w:rFonts w:ascii="Arial" w:hAnsi="Arial"/>
          <w:b/>
          <w:spacing w:val="-13"/>
          <w:sz w:val="20"/>
        </w:rPr>
        <w:t xml:space="preserve"> </w:t>
      </w:r>
      <w:r>
        <w:rPr>
          <w:rFonts w:ascii="Arial" w:hAnsi="Arial"/>
          <w:b/>
          <w:sz w:val="20"/>
        </w:rPr>
        <w:t>ДО</w:t>
      </w:r>
      <w:r>
        <w:rPr>
          <w:rFonts w:ascii="Arial" w:hAnsi="Arial"/>
          <w:b/>
          <w:spacing w:val="-14"/>
          <w:sz w:val="20"/>
        </w:rPr>
        <w:t xml:space="preserve"> </w:t>
      </w:r>
      <w:r>
        <w:rPr>
          <w:rFonts w:ascii="Arial" w:hAnsi="Arial"/>
          <w:b/>
          <w:sz w:val="20"/>
        </w:rPr>
        <w:t>2033</w:t>
      </w:r>
      <w:r>
        <w:rPr>
          <w:rFonts w:ascii="Arial" w:hAnsi="Arial"/>
          <w:b/>
          <w:spacing w:val="-12"/>
          <w:sz w:val="20"/>
        </w:rPr>
        <w:t xml:space="preserve"> </w:t>
      </w:r>
      <w:r>
        <w:rPr>
          <w:rFonts w:ascii="Arial" w:hAnsi="Arial"/>
          <w:b/>
          <w:spacing w:val="-4"/>
          <w:sz w:val="20"/>
        </w:rPr>
        <w:t>ГОДА</w:t>
      </w:r>
    </w:p>
    <w:p w14:paraId="17136D9F" w14:textId="77777777" w:rsidR="00DF38C3" w:rsidRDefault="00D46CFF">
      <w:pPr>
        <w:spacing w:before="65"/>
        <w:ind w:left="2389" w:right="1827"/>
        <w:jc w:val="center"/>
        <w:rPr>
          <w:rFonts w:ascii="Arial" w:hAnsi="Arial"/>
          <w:b/>
          <w:sz w:val="20"/>
        </w:rPr>
      </w:pPr>
      <w:r>
        <w:rPr>
          <w:rFonts w:ascii="Arial" w:hAnsi="Arial"/>
          <w:b/>
          <w:spacing w:val="-4"/>
          <w:sz w:val="20"/>
        </w:rPr>
        <w:t>(Актуализация</w:t>
      </w:r>
      <w:r>
        <w:rPr>
          <w:rFonts w:ascii="Arial" w:hAnsi="Arial"/>
          <w:b/>
          <w:spacing w:val="11"/>
          <w:sz w:val="20"/>
        </w:rPr>
        <w:t xml:space="preserve"> </w:t>
      </w:r>
      <w:r w:rsidR="00840628">
        <w:rPr>
          <w:rFonts w:ascii="Arial" w:hAnsi="Arial"/>
          <w:b/>
          <w:spacing w:val="-4"/>
          <w:sz w:val="20"/>
        </w:rPr>
        <w:t>2027</w:t>
      </w:r>
      <w:r>
        <w:rPr>
          <w:rFonts w:ascii="Arial" w:hAnsi="Arial"/>
          <w:b/>
          <w:spacing w:val="-4"/>
          <w:sz w:val="20"/>
        </w:rPr>
        <w:t>)</w:t>
      </w:r>
    </w:p>
    <w:p w14:paraId="5F6139DD" w14:textId="77777777" w:rsidR="00DF38C3" w:rsidRDefault="00DF38C3">
      <w:pPr>
        <w:pStyle w:val="a3"/>
        <w:rPr>
          <w:rFonts w:ascii="Arial"/>
          <w:b/>
          <w:sz w:val="20"/>
        </w:rPr>
      </w:pPr>
    </w:p>
    <w:p w14:paraId="2FF5A99B" w14:textId="77777777" w:rsidR="00DF38C3" w:rsidRDefault="00DF38C3">
      <w:pPr>
        <w:pStyle w:val="a3"/>
        <w:rPr>
          <w:rFonts w:ascii="Arial"/>
          <w:b/>
          <w:sz w:val="20"/>
        </w:rPr>
      </w:pPr>
    </w:p>
    <w:p w14:paraId="7E785C5F" w14:textId="77777777" w:rsidR="00DF38C3" w:rsidRDefault="00DF38C3">
      <w:pPr>
        <w:pStyle w:val="a3"/>
        <w:rPr>
          <w:rFonts w:ascii="Arial"/>
          <w:b/>
          <w:sz w:val="20"/>
        </w:rPr>
      </w:pPr>
    </w:p>
    <w:p w14:paraId="6A7CAA23" w14:textId="77777777" w:rsidR="00DF38C3" w:rsidRDefault="00DF38C3">
      <w:pPr>
        <w:pStyle w:val="a3"/>
        <w:rPr>
          <w:rFonts w:ascii="Arial"/>
          <w:b/>
          <w:sz w:val="20"/>
        </w:rPr>
      </w:pPr>
    </w:p>
    <w:p w14:paraId="4B97E3D8" w14:textId="77777777" w:rsidR="00DF38C3" w:rsidRDefault="00DF38C3">
      <w:pPr>
        <w:pStyle w:val="a3"/>
        <w:rPr>
          <w:rFonts w:ascii="Arial"/>
          <w:b/>
          <w:sz w:val="20"/>
        </w:rPr>
      </w:pPr>
    </w:p>
    <w:p w14:paraId="1D0CBB39" w14:textId="77777777" w:rsidR="00DF38C3" w:rsidRDefault="00DF38C3">
      <w:pPr>
        <w:pStyle w:val="a3"/>
        <w:rPr>
          <w:rFonts w:ascii="Arial"/>
          <w:b/>
          <w:sz w:val="20"/>
        </w:rPr>
      </w:pPr>
    </w:p>
    <w:p w14:paraId="0C7746D0" w14:textId="77777777" w:rsidR="00DF38C3" w:rsidRDefault="00DF38C3">
      <w:pPr>
        <w:pStyle w:val="a3"/>
        <w:rPr>
          <w:rFonts w:ascii="Arial"/>
          <w:b/>
          <w:sz w:val="20"/>
        </w:rPr>
      </w:pPr>
    </w:p>
    <w:p w14:paraId="56E44984" w14:textId="77777777" w:rsidR="00DF38C3" w:rsidRDefault="00DF38C3">
      <w:pPr>
        <w:pStyle w:val="a3"/>
        <w:rPr>
          <w:rFonts w:ascii="Arial"/>
          <w:b/>
          <w:sz w:val="20"/>
        </w:rPr>
      </w:pPr>
    </w:p>
    <w:p w14:paraId="0EE53063" w14:textId="77777777" w:rsidR="00DF38C3" w:rsidRDefault="00DF38C3">
      <w:pPr>
        <w:pStyle w:val="a3"/>
        <w:rPr>
          <w:rFonts w:ascii="Arial"/>
          <w:b/>
          <w:sz w:val="20"/>
        </w:rPr>
      </w:pPr>
    </w:p>
    <w:p w14:paraId="097DFADE" w14:textId="77777777" w:rsidR="00DF38C3" w:rsidRDefault="00DF38C3">
      <w:pPr>
        <w:pStyle w:val="a3"/>
        <w:rPr>
          <w:rFonts w:ascii="Arial"/>
          <w:b/>
          <w:sz w:val="20"/>
        </w:rPr>
      </w:pPr>
    </w:p>
    <w:p w14:paraId="410DD344" w14:textId="77777777" w:rsidR="00DF38C3" w:rsidRDefault="00DF38C3">
      <w:pPr>
        <w:pStyle w:val="a3"/>
        <w:rPr>
          <w:rFonts w:ascii="Arial"/>
          <w:b/>
          <w:sz w:val="20"/>
        </w:rPr>
      </w:pPr>
    </w:p>
    <w:p w14:paraId="4A6EAF85" w14:textId="77777777" w:rsidR="00DF38C3" w:rsidRDefault="00DF38C3">
      <w:pPr>
        <w:pStyle w:val="a3"/>
        <w:rPr>
          <w:rFonts w:ascii="Arial"/>
          <w:b/>
          <w:sz w:val="20"/>
        </w:rPr>
      </w:pPr>
    </w:p>
    <w:p w14:paraId="135056AA" w14:textId="77777777" w:rsidR="00DF38C3" w:rsidRDefault="00DF38C3">
      <w:pPr>
        <w:pStyle w:val="a3"/>
        <w:rPr>
          <w:rFonts w:ascii="Arial"/>
          <w:b/>
          <w:sz w:val="20"/>
        </w:rPr>
      </w:pPr>
    </w:p>
    <w:p w14:paraId="0C1966F7" w14:textId="77777777" w:rsidR="00DF38C3" w:rsidRDefault="00DF38C3">
      <w:pPr>
        <w:pStyle w:val="a3"/>
        <w:rPr>
          <w:rFonts w:ascii="Arial"/>
          <w:b/>
          <w:sz w:val="20"/>
        </w:rPr>
      </w:pPr>
    </w:p>
    <w:p w14:paraId="458FD5D7" w14:textId="77777777" w:rsidR="00DF38C3" w:rsidRDefault="00DF38C3">
      <w:pPr>
        <w:pStyle w:val="a3"/>
        <w:rPr>
          <w:rFonts w:ascii="Arial"/>
          <w:b/>
          <w:sz w:val="20"/>
        </w:rPr>
      </w:pPr>
    </w:p>
    <w:p w14:paraId="3A0B7737" w14:textId="77777777" w:rsidR="00DF38C3" w:rsidRDefault="00DF38C3">
      <w:pPr>
        <w:pStyle w:val="a3"/>
        <w:rPr>
          <w:rFonts w:ascii="Arial"/>
          <w:b/>
          <w:sz w:val="20"/>
        </w:rPr>
      </w:pPr>
    </w:p>
    <w:p w14:paraId="64E95836" w14:textId="77777777" w:rsidR="00DF38C3" w:rsidRDefault="00DF38C3">
      <w:pPr>
        <w:pStyle w:val="a3"/>
        <w:rPr>
          <w:rFonts w:ascii="Arial"/>
          <w:b/>
          <w:sz w:val="20"/>
        </w:rPr>
      </w:pPr>
    </w:p>
    <w:p w14:paraId="66EA0AA6" w14:textId="77777777" w:rsidR="00DF38C3" w:rsidRDefault="00DF38C3">
      <w:pPr>
        <w:pStyle w:val="a3"/>
        <w:rPr>
          <w:rFonts w:ascii="Arial"/>
          <w:b/>
          <w:sz w:val="20"/>
        </w:rPr>
      </w:pPr>
    </w:p>
    <w:p w14:paraId="3BA765E3" w14:textId="77777777" w:rsidR="00DF38C3" w:rsidRDefault="00DF38C3">
      <w:pPr>
        <w:pStyle w:val="a3"/>
        <w:rPr>
          <w:rFonts w:ascii="Arial"/>
          <w:b/>
          <w:sz w:val="20"/>
        </w:rPr>
      </w:pPr>
    </w:p>
    <w:p w14:paraId="1FFC784E" w14:textId="77777777" w:rsidR="00DF38C3" w:rsidRDefault="00DF38C3">
      <w:pPr>
        <w:pStyle w:val="a3"/>
        <w:rPr>
          <w:rFonts w:ascii="Arial"/>
          <w:b/>
          <w:sz w:val="20"/>
        </w:rPr>
      </w:pPr>
    </w:p>
    <w:p w14:paraId="339FFCB6" w14:textId="77777777" w:rsidR="00DF38C3" w:rsidRDefault="00DF38C3">
      <w:pPr>
        <w:pStyle w:val="a3"/>
        <w:rPr>
          <w:rFonts w:ascii="Arial"/>
          <w:b/>
          <w:sz w:val="20"/>
        </w:rPr>
      </w:pPr>
    </w:p>
    <w:p w14:paraId="1BAEAAAF" w14:textId="77777777" w:rsidR="00DF38C3" w:rsidRDefault="00DF38C3">
      <w:pPr>
        <w:pStyle w:val="a3"/>
        <w:rPr>
          <w:rFonts w:ascii="Arial"/>
          <w:b/>
          <w:sz w:val="20"/>
        </w:rPr>
      </w:pPr>
    </w:p>
    <w:p w14:paraId="16D6C9E1" w14:textId="77777777" w:rsidR="00DF38C3" w:rsidRDefault="00DF38C3">
      <w:pPr>
        <w:pStyle w:val="a3"/>
        <w:rPr>
          <w:rFonts w:ascii="Arial"/>
          <w:b/>
          <w:sz w:val="20"/>
        </w:rPr>
      </w:pPr>
    </w:p>
    <w:p w14:paraId="490B6918" w14:textId="77777777" w:rsidR="00DF38C3" w:rsidRDefault="00DF38C3">
      <w:pPr>
        <w:pStyle w:val="a3"/>
        <w:rPr>
          <w:rFonts w:ascii="Arial"/>
          <w:b/>
          <w:sz w:val="20"/>
        </w:rPr>
      </w:pPr>
    </w:p>
    <w:p w14:paraId="55CBABF0" w14:textId="77777777" w:rsidR="00DF38C3" w:rsidRDefault="00DF38C3">
      <w:pPr>
        <w:pStyle w:val="a3"/>
        <w:rPr>
          <w:rFonts w:ascii="Arial"/>
          <w:b/>
          <w:sz w:val="20"/>
        </w:rPr>
      </w:pPr>
    </w:p>
    <w:p w14:paraId="018FF773" w14:textId="77777777" w:rsidR="00DF38C3" w:rsidRDefault="00DF38C3">
      <w:pPr>
        <w:pStyle w:val="a3"/>
        <w:rPr>
          <w:rFonts w:ascii="Arial"/>
          <w:b/>
          <w:sz w:val="20"/>
        </w:rPr>
      </w:pPr>
    </w:p>
    <w:p w14:paraId="0B14A16A" w14:textId="77777777" w:rsidR="00DF38C3" w:rsidRDefault="00DF38C3">
      <w:pPr>
        <w:pStyle w:val="a3"/>
        <w:rPr>
          <w:rFonts w:ascii="Arial"/>
          <w:b/>
          <w:sz w:val="20"/>
        </w:rPr>
      </w:pPr>
    </w:p>
    <w:p w14:paraId="3181208C" w14:textId="77777777" w:rsidR="00DF38C3" w:rsidRDefault="00DF38C3">
      <w:pPr>
        <w:pStyle w:val="a3"/>
        <w:rPr>
          <w:rFonts w:ascii="Arial"/>
          <w:b/>
          <w:sz w:val="20"/>
        </w:rPr>
      </w:pPr>
    </w:p>
    <w:p w14:paraId="41CA7350" w14:textId="77777777" w:rsidR="00DF38C3" w:rsidRDefault="00DF38C3">
      <w:pPr>
        <w:pStyle w:val="a3"/>
        <w:rPr>
          <w:rFonts w:ascii="Arial"/>
          <w:b/>
          <w:sz w:val="20"/>
        </w:rPr>
      </w:pPr>
    </w:p>
    <w:p w14:paraId="0EB69B18" w14:textId="77777777" w:rsidR="00DF38C3" w:rsidRDefault="00DF38C3">
      <w:pPr>
        <w:pStyle w:val="a3"/>
        <w:rPr>
          <w:rFonts w:ascii="Arial"/>
          <w:b/>
          <w:sz w:val="20"/>
        </w:rPr>
      </w:pPr>
    </w:p>
    <w:p w14:paraId="0E68AD68" w14:textId="77777777" w:rsidR="00DF38C3" w:rsidRDefault="00DF38C3">
      <w:pPr>
        <w:pStyle w:val="a3"/>
        <w:rPr>
          <w:rFonts w:ascii="Arial"/>
          <w:b/>
          <w:sz w:val="20"/>
        </w:rPr>
      </w:pPr>
    </w:p>
    <w:p w14:paraId="60D11F68" w14:textId="77777777" w:rsidR="00DF38C3" w:rsidRDefault="00DF38C3">
      <w:pPr>
        <w:pStyle w:val="a3"/>
        <w:rPr>
          <w:rFonts w:ascii="Arial"/>
          <w:b/>
          <w:sz w:val="20"/>
        </w:rPr>
      </w:pPr>
    </w:p>
    <w:p w14:paraId="51AED490" w14:textId="77777777" w:rsidR="00DF38C3" w:rsidRDefault="00DF38C3">
      <w:pPr>
        <w:pStyle w:val="a3"/>
        <w:rPr>
          <w:rFonts w:ascii="Arial"/>
          <w:b/>
          <w:sz w:val="20"/>
        </w:rPr>
      </w:pPr>
    </w:p>
    <w:p w14:paraId="3B1D74D9" w14:textId="77777777" w:rsidR="00DF38C3" w:rsidRDefault="00DF38C3">
      <w:pPr>
        <w:pStyle w:val="a3"/>
        <w:rPr>
          <w:rFonts w:ascii="Arial"/>
          <w:b/>
          <w:sz w:val="20"/>
        </w:rPr>
      </w:pPr>
    </w:p>
    <w:p w14:paraId="74188F2E" w14:textId="77777777" w:rsidR="00DF38C3" w:rsidRDefault="00DF38C3">
      <w:pPr>
        <w:pStyle w:val="a3"/>
        <w:rPr>
          <w:rFonts w:ascii="Arial"/>
          <w:b/>
          <w:sz w:val="20"/>
        </w:rPr>
      </w:pPr>
    </w:p>
    <w:p w14:paraId="6D39DC8E" w14:textId="77777777" w:rsidR="00DF38C3" w:rsidRDefault="00DF38C3">
      <w:pPr>
        <w:pStyle w:val="a3"/>
        <w:rPr>
          <w:rFonts w:ascii="Arial"/>
          <w:b/>
          <w:sz w:val="20"/>
        </w:rPr>
      </w:pPr>
    </w:p>
    <w:p w14:paraId="5FCF35BC" w14:textId="77777777" w:rsidR="00DF38C3" w:rsidRDefault="00DF38C3">
      <w:pPr>
        <w:pStyle w:val="a3"/>
        <w:rPr>
          <w:rFonts w:ascii="Arial"/>
          <w:b/>
          <w:sz w:val="20"/>
        </w:rPr>
      </w:pPr>
    </w:p>
    <w:p w14:paraId="2B4D5AC5" w14:textId="77777777" w:rsidR="00DF38C3" w:rsidRDefault="00DF38C3">
      <w:pPr>
        <w:pStyle w:val="a3"/>
        <w:rPr>
          <w:rFonts w:ascii="Arial"/>
          <w:b/>
          <w:sz w:val="20"/>
        </w:rPr>
      </w:pPr>
    </w:p>
    <w:p w14:paraId="519FF981" w14:textId="77777777" w:rsidR="00DF38C3" w:rsidRDefault="00DF38C3">
      <w:pPr>
        <w:pStyle w:val="a3"/>
        <w:spacing w:before="84"/>
        <w:rPr>
          <w:rFonts w:ascii="Arial"/>
          <w:b/>
          <w:sz w:val="20"/>
        </w:rPr>
      </w:pPr>
    </w:p>
    <w:p w14:paraId="01339DB6" w14:textId="77777777" w:rsidR="00DF38C3" w:rsidRDefault="00840628">
      <w:pPr>
        <w:pStyle w:val="a3"/>
        <w:ind w:left="2658" w:right="1825"/>
        <w:jc w:val="center"/>
      </w:pPr>
      <w:r>
        <w:rPr>
          <w:spacing w:val="-4"/>
        </w:rPr>
        <w:t>2026</w:t>
      </w:r>
    </w:p>
    <w:p w14:paraId="34360C69" w14:textId="77777777" w:rsidR="00DF38C3" w:rsidRDefault="00DF38C3">
      <w:pPr>
        <w:pStyle w:val="a3"/>
        <w:jc w:val="center"/>
        <w:sectPr w:rsidR="00DF38C3" w:rsidSect="004C03F5">
          <w:footerReference w:type="default" r:id="rId7"/>
          <w:type w:val="continuous"/>
          <w:pgSz w:w="11910" w:h="16840"/>
          <w:pgMar w:top="1040" w:right="850" w:bottom="1260" w:left="708" w:header="0" w:footer="1070" w:gutter="0"/>
          <w:pgNumType w:start="1"/>
          <w:cols w:space="720"/>
        </w:sectPr>
      </w:pPr>
    </w:p>
    <w:p w14:paraId="1886E1F4" w14:textId="77777777" w:rsidR="00DF38C3" w:rsidRDefault="00D46CFF">
      <w:pPr>
        <w:spacing w:before="80"/>
        <w:ind w:left="2824" w:right="1825"/>
        <w:jc w:val="center"/>
        <w:rPr>
          <w:rFonts w:ascii="Arial" w:hAnsi="Arial"/>
          <w:b/>
          <w:sz w:val="24"/>
        </w:rPr>
      </w:pPr>
      <w:r>
        <w:rPr>
          <w:rFonts w:ascii="Arial" w:hAnsi="Arial"/>
          <w:b/>
          <w:spacing w:val="-2"/>
          <w:sz w:val="24"/>
        </w:rPr>
        <w:lastRenderedPageBreak/>
        <w:t>Содержание</w:t>
      </w:r>
    </w:p>
    <w:sdt>
      <w:sdtPr>
        <w:id w:val="-999422848"/>
        <w:docPartObj>
          <w:docPartGallery w:val="Table of Contents"/>
          <w:docPartUnique/>
        </w:docPartObj>
      </w:sdtPr>
      <w:sdtContent>
        <w:p w14:paraId="09970966" w14:textId="77777777" w:rsidR="00DF38C3" w:rsidRDefault="00D46CFF">
          <w:pPr>
            <w:pStyle w:val="10"/>
            <w:tabs>
              <w:tab w:val="left" w:leader="dot" w:pos="10168"/>
            </w:tabs>
            <w:spacing w:before="559"/>
          </w:pPr>
          <w:hyperlink w:anchor="_TOC_250014" w:history="1">
            <w:r>
              <w:rPr>
                <w:spacing w:val="-2"/>
              </w:rPr>
              <w:t>Введение</w:t>
            </w:r>
            <w:r>
              <w:rPr>
                <w:rFonts w:ascii="Times New Roman" w:hAnsi="Times New Roman"/>
              </w:rPr>
              <w:tab/>
            </w:r>
            <w:r>
              <w:rPr>
                <w:spacing w:val="-10"/>
              </w:rPr>
              <w:t>6</w:t>
            </w:r>
          </w:hyperlink>
        </w:p>
        <w:p w14:paraId="02504F49" w14:textId="77777777" w:rsidR="00DF38C3" w:rsidRDefault="00D46CFF">
          <w:pPr>
            <w:pStyle w:val="10"/>
            <w:tabs>
              <w:tab w:val="left" w:leader="dot" w:pos="10053"/>
            </w:tabs>
            <w:spacing w:before="143" w:line="364" w:lineRule="auto"/>
            <w:ind w:right="33"/>
          </w:pPr>
          <w:hyperlink w:anchor="_TOC_250013" w:history="1">
            <w:r>
              <w:t>Раздел 1. Показатели существующего и перспективного спроса на тепловую энергию (мощность) и теплоноситель в установленных границах территории сельского поселения</w:t>
            </w:r>
            <w:r>
              <w:rPr>
                <w:rFonts w:ascii="Times New Roman" w:hAnsi="Times New Roman"/>
              </w:rPr>
              <w:tab/>
            </w:r>
            <w:r>
              <w:rPr>
                <w:spacing w:val="-6"/>
              </w:rPr>
              <w:t>23</w:t>
            </w:r>
          </w:hyperlink>
        </w:p>
        <w:p w14:paraId="5DFE4858" w14:textId="77777777" w:rsidR="00DF38C3" w:rsidRDefault="00D46CFF">
          <w:pPr>
            <w:pStyle w:val="10"/>
            <w:tabs>
              <w:tab w:val="left" w:leader="dot" w:pos="10053"/>
            </w:tabs>
            <w:spacing w:before="7" w:line="369" w:lineRule="auto"/>
            <w:ind w:right="30"/>
          </w:pPr>
          <w:hyperlink w:anchor="_TOC_250012" w:history="1">
            <w:r>
              <w:t xml:space="preserve">Раздел 2. Существующие и перспективные балансы тепловой мощности </w:t>
            </w:r>
            <w:r>
              <w:rPr>
                <w:spacing w:val="-2"/>
              </w:rPr>
              <w:t>источников</w:t>
            </w:r>
            <w:r>
              <w:rPr>
                <w:spacing w:val="-7"/>
              </w:rPr>
              <w:t xml:space="preserve"> </w:t>
            </w:r>
            <w:r>
              <w:rPr>
                <w:spacing w:val="-2"/>
              </w:rPr>
              <w:t>тепловой</w:t>
            </w:r>
            <w:r>
              <w:rPr>
                <w:spacing w:val="-5"/>
              </w:rPr>
              <w:t xml:space="preserve"> </w:t>
            </w:r>
            <w:r>
              <w:rPr>
                <w:spacing w:val="-2"/>
              </w:rPr>
              <w:t>энергии</w:t>
            </w:r>
            <w:r>
              <w:rPr>
                <w:spacing w:val="-4"/>
              </w:rPr>
              <w:t xml:space="preserve"> </w:t>
            </w:r>
            <w:r>
              <w:rPr>
                <w:spacing w:val="-2"/>
              </w:rPr>
              <w:t>и тепловой</w:t>
            </w:r>
            <w:r>
              <w:rPr>
                <w:spacing w:val="-5"/>
              </w:rPr>
              <w:t xml:space="preserve"> </w:t>
            </w:r>
            <w:r>
              <w:rPr>
                <w:spacing w:val="-2"/>
              </w:rPr>
              <w:t>нагрузки</w:t>
            </w:r>
            <w:r>
              <w:rPr>
                <w:spacing w:val="-4"/>
              </w:rPr>
              <w:t xml:space="preserve"> </w:t>
            </w:r>
            <w:r>
              <w:rPr>
                <w:spacing w:val="-2"/>
              </w:rPr>
              <w:t>потребителей</w:t>
            </w:r>
            <w:r>
              <w:rPr>
                <w:rFonts w:ascii="Times New Roman" w:hAnsi="Times New Roman"/>
              </w:rPr>
              <w:tab/>
            </w:r>
            <w:r>
              <w:rPr>
                <w:spacing w:val="-5"/>
              </w:rPr>
              <w:t>36</w:t>
            </w:r>
          </w:hyperlink>
        </w:p>
        <w:p w14:paraId="7F2A4F97" w14:textId="77777777" w:rsidR="00DF38C3" w:rsidRDefault="00D46CFF">
          <w:pPr>
            <w:pStyle w:val="10"/>
            <w:tabs>
              <w:tab w:val="left" w:leader="dot" w:pos="10053"/>
            </w:tabs>
            <w:spacing w:line="265" w:lineRule="exact"/>
          </w:pPr>
          <w:hyperlink w:anchor="_TOC_250011" w:history="1">
            <w:r>
              <w:t>Раздел</w:t>
            </w:r>
            <w:r>
              <w:rPr>
                <w:spacing w:val="-17"/>
              </w:rPr>
              <w:t xml:space="preserve"> </w:t>
            </w:r>
            <w:r>
              <w:t>3.</w:t>
            </w:r>
            <w:r>
              <w:rPr>
                <w:spacing w:val="-15"/>
              </w:rPr>
              <w:t xml:space="preserve"> </w:t>
            </w:r>
            <w:r>
              <w:t>Существующие</w:t>
            </w:r>
            <w:r>
              <w:rPr>
                <w:spacing w:val="-10"/>
              </w:rPr>
              <w:t xml:space="preserve"> </w:t>
            </w:r>
            <w:r>
              <w:t>и</w:t>
            </w:r>
            <w:r>
              <w:rPr>
                <w:spacing w:val="-8"/>
              </w:rPr>
              <w:t xml:space="preserve"> </w:t>
            </w:r>
            <w:r>
              <w:t>перспективные</w:t>
            </w:r>
            <w:r>
              <w:rPr>
                <w:spacing w:val="-15"/>
              </w:rPr>
              <w:t xml:space="preserve"> </w:t>
            </w:r>
            <w:r>
              <w:t>балансы</w:t>
            </w:r>
            <w:r>
              <w:rPr>
                <w:spacing w:val="-10"/>
              </w:rPr>
              <w:t xml:space="preserve"> </w:t>
            </w:r>
            <w:r>
              <w:rPr>
                <w:spacing w:val="-2"/>
              </w:rPr>
              <w:t>теплоносителя</w:t>
            </w:r>
            <w:r>
              <w:rPr>
                <w:rFonts w:ascii="Times New Roman" w:hAnsi="Times New Roman"/>
              </w:rPr>
              <w:tab/>
            </w:r>
            <w:r>
              <w:rPr>
                <w:spacing w:val="-5"/>
              </w:rPr>
              <w:t>48</w:t>
            </w:r>
          </w:hyperlink>
        </w:p>
        <w:p w14:paraId="153C576F" w14:textId="77777777" w:rsidR="00DF38C3" w:rsidRDefault="00D46CFF">
          <w:pPr>
            <w:pStyle w:val="10"/>
            <w:tabs>
              <w:tab w:val="left" w:leader="dot" w:pos="10053"/>
            </w:tabs>
            <w:spacing w:before="147" w:line="367" w:lineRule="auto"/>
            <w:ind w:right="33"/>
          </w:pPr>
          <w:hyperlink w:anchor="_TOC_250010" w:history="1">
            <w:r>
              <w:t xml:space="preserve">Раздел 4. Основные положение мастер-плана развития систем теплоснабжения </w:t>
            </w:r>
            <w:proofErr w:type="spellStart"/>
            <w:r>
              <w:t>с.п</w:t>
            </w:r>
            <w:proofErr w:type="spellEnd"/>
            <w:r>
              <w:t>. Ягодное</w:t>
            </w:r>
            <w:r>
              <w:rPr>
                <w:rFonts w:ascii="Times New Roman" w:hAnsi="Times New Roman"/>
              </w:rPr>
              <w:tab/>
            </w:r>
            <w:r>
              <w:rPr>
                <w:spacing w:val="-6"/>
              </w:rPr>
              <w:t>50</w:t>
            </w:r>
          </w:hyperlink>
        </w:p>
        <w:p w14:paraId="46F2EF4D" w14:textId="77777777" w:rsidR="00DF38C3" w:rsidRDefault="00D46CFF">
          <w:pPr>
            <w:pStyle w:val="10"/>
            <w:tabs>
              <w:tab w:val="left" w:leader="dot" w:pos="10053"/>
            </w:tabs>
            <w:spacing w:before="2" w:line="367" w:lineRule="auto"/>
            <w:ind w:right="30"/>
          </w:pPr>
          <w:hyperlink w:anchor="_TOC_250009" w:history="1">
            <w:r>
              <w:t>Раздел 5.</w:t>
            </w:r>
            <w:r>
              <w:rPr>
                <w:spacing w:val="40"/>
              </w:rPr>
              <w:t xml:space="preserve"> </w:t>
            </w:r>
            <w:r>
              <w:t xml:space="preserve">Предложения по строительству, реконструкции и техническому </w:t>
            </w:r>
            <w:r>
              <w:rPr>
                <w:spacing w:val="-2"/>
              </w:rPr>
              <w:t>перевооружению</w:t>
            </w:r>
            <w:r>
              <w:rPr>
                <w:spacing w:val="-6"/>
              </w:rPr>
              <w:t xml:space="preserve"> </w:t>
            </w:r>
            <w:r>
              <w:rPr>
                <w:spacing w:val="-2"/>
              </w:rPr>
              <w:t>источников</w:t>
            </w:r>
            <w:r>
              <w:rPr>
                <w:spacing w:val="-3"/>
              </w:rPr>
              <w:t xml:space="preserve"> </w:t>
            </w:r>
            <w:r>
              <w:rPr>
                <w:spacing w:val="-2"/>
              </w:rPr>
              <w:t>тепловой энергии</w:t>
            </w:r>
            <w:r>
              <w:rPr>
                <w:rFonts w:ascii="Times New Roman" w:hAnsi="Times New Roman"/>
              </w:rPr>
              <w:tab/>
            </w:r>
            <w:r>
              <w:rPr>
                <w:spacing w:val="-5"/>
              </w:rPr>
              <w:t>51</w:t>
            </w:r>
          </w:hyperlink>
        </w:p>
        <w:p w14:paraId="70D33CBA" w14:textId="77777777" w:rsidR="00DF38C3" w:rsidRDefault="00D46CFF">
          <w:pPr>
            <w:pStyle w:val="10"/>
            <w:tabs>
              <w:tab w:val="left" w:leader="dot" w:pos="10053"/>
            </w:tabs>
            <w:spacing w:before="4"/>
          </w:pPr>
          <w:hyperlink w:anchor="_TOC_250008" w:history="1">
            <w:r>
              <w:t>Раздел</w:t>
            </w:r>
            <w:r>
              <w:rPr>
                <w:spacing w:val="-18"/>
              </w:rPr>
              <w:t xml:space="preserve"> </w:t>
            </w:r>
            <w:r>
              <w:t>6.</w:t>
            </w:r>
            <w:r>
              <w:rPr>
                <w:spacing w:val="-16"/>
              </w:rPr>
              <w:t xml:space="preserve"> </w:t>
            </w:r>
            <w:r>
              <w:t>Предложения</w:t>
            </w:r>
            <w:r>
              <w:rPr>
                <w:spacing w:val="-16"/>
              </w:rPr>
              <w:t xml:space="preserve"> </w:t>
            </w:r>
            <w:r>
              <w:t>по</w:t>
            </w:r>
            <w:r>
              <w:rPr>
                <w:spacing w:val="-14"/>
              </w:rPr>
              <w:t xml:space="preserve"> </w:t>
            </w:r>
            <w:r>
              <w:t>строительству</w:t>
            </w:r>
            <w:r>
              <w:rPr>
                <w:spacing w:val="-16"/>
              </w:rPr>
              <w:t xml:space="preserve"> </w:t>
            </w:r>
            <w:r>
              <w:t>и</w:t>
            </w:r>
            <w:r>
              <w:rPr>
                <w:spacing w:val="-12"/>
              </w:rPr>
              <w:t xml:space="preserve"> </w:t>
            </w:r>
            <w:r>
              <w:t>реконструкции</w:t>
            </w:r>
            <w:r>
              <w:rPr>
                <w:spacing w:val="-13"/>
              </w:rPr>
              <w:t xml:space="preserve"> </w:t>
            </w:r>
            <w:r>
              <w:t>тепловых</w:t>
            </w:r>
            <w:r>
              <w:rPr>
                <w:spacing w:val="-15"/>
              </w:rPr>
              <w:t xml:space="preserve"> </w:t>
            </w:r>
            <w:r>
              <w:rPr>
                <w:spacing w:val="-2"/>
              </w:rPr>
              <w:t>сетей</w:t>
            </w:r>
            <w:r>
              <w:rPr>
                <w:rFonts w:ascii="Times New Roman" w:hAnsi="Times New Roman"/>
              </w:rPr>
              <w:tab/>
            </w:r>
            <w:r>
              <w:rPr>
                <w:spacing w:val="-5"/>
              </w:rPr>
              <w:t>56</w:t>
            </w:r>
          </w:hyperlink>
        </w:p>
        <w:p w14:paraId="72CDB104" w14:textId="77777777" w:rsidR="00DF38C3" w:rsidRDefault="00D46CFF">
          <w:pPr>
            <w:pStyle w:val="10"/>
            <w:tabs>
              <w:tab w:val="left" w:leader="dot" w:pos="10053"/>
            </w:tabs>
            <w:spacing w:before="143" w:line="369" w:lineRule="auto"/>
            <w:ind w:right="30"/>
          </w:pPr>
          <w:hyperlink w:anchor="_TOC_250007" w:history="1">
            <w:r>
              <w:t xml:space="preserve">Раздел 7. Предложения по переводу открытых систем теплоснабжения (горячего </w:t>
            </w:r>
            <w:r>
              <w:rPr>
                <w:spacing w:val="-2"/>
              </w:rPr>
              <w:t>водоснабжения)</w:t>
            </w:r>
            <w:r>
              <w:rPr>
                <w:spacing w:val="-6"/>
              </w:rPr>
              <w:t xml:space="preserve"> </w:t>
            </w:r>
            <w:r>
              <w:rPr>
                <w:spacing w:val="-2"/>
              </w:rPr>
              <w:t>в</w:t>
            </w:r>
            <w:r>
              <w:rPr>
                <w:spacing w:val="-4"/>
              </w:rPr>
              <w:t xml:space="preserve"> </w:t>
            </w:r>
            <w:r>
              <w:rPr>
                <w:spacing w:val="-2"/>
              </w:rPr>
              <w:t>закрытые</w:t>
            </w:r>
            <w:r>
              <w:rPr>
                <w:spacing w:val="-6"/>
              </w:rPr>
              <w:t xml:space="preserve"> </w:t>
            </w:r>
            <w:r>
              <w:rPr>
                <w:spacing w:val="-2"/>
              </w:rPr>
              <w:t>системы</w:t>
            </w:r>
            <w:r>
              <w:rPr>
                <w:spacing w:val="-6"/>
              </w:rPr>
              <w:t xml:space="preserve"> </w:t>
            </w:r>
            <w:r>
              <w:rPr>
                <w:spacing w:val="-2"/>
              </w:rPr>
              <w:t>горячего</w:t>
            </w:r>
            <w:r>
              <w:rPr>
                <w:spacing w:val="-3"/>
              </w:rPr>
              <w:t xml:space="preserve"> </w:t>
            </w:r>
            <w:r>
              <w:rPr>
                <w:spacing w:val="-2"/>
              </w:rPr>
              <w:t>водоснабжения</w:t>
            </w:r>
            <w:r>
              <w:rPr>
                <w:rFonts w:ascii="Times New Roman" w:hAnsi="Times New Roman"/>
              </w:rPr>
              <w:tab/>
            </w:r>
            <w:r>
              <w:rPr>
                <w:spacing w:val="-5"/>
              </w:rPr>
              <w:t>59</w:t>
            </w:r>
          </w:hyperlink>
        </w:p>
        <w:p w14:paraId="580CD39F" w14:textId="77777777" w:rsidR="00DF38C3" w:rsidRDefault="00D46CFF">
          <w:pPr>
            <w:pStyle w:val="10"/>
            <w:tabs>
              <w:tab w:val="left" w:leader="dot" w:pos="10053"/>
            </w:tabs>
            <w:spacing w:line="267" w:lineRule="exact"/>
          </w:pPr>
          <w:hyperlink w:anchor="_TOC_250006" w:history="1">
            <w:r>
              <w:rPr>
                <w:spacing w:val="-2"/>
              </w:rPr>
              <w:t>Раздел</w:t>
            </w:r>
            <w:r>
              <w:rPr>
                <w:spacing w:val="-9"/>
              </w:rPr>
              <w:t xml:space="preserve"> </w:t>
            </w:r>
            <w:r>
              <w:rPr>
                <w:spacing w:val="-2"/>
              </w:rPr>
              <w:t>8.</w:t>
            </w:r>
            <w:r>
              <w:rPr>
                <w:spacing w:val="-4"/>
              </w:rPr>
              <w:t xml:space="preserve"> </w:t>
            </w:r>
            <w:r>
              <w:rPr>
                <w:spacing w:val="-2"/>
              </w:rPr>
              <w:t>Перспективные</w:t>
            </w:r>
            <w:r>
              <w:rPr>
                <w:spacing w:val="-1"/>
              </w:rPr>
              <w:t xml:space="preserve"> </w:t>
            </w:r>
            <w:r>
              <w:rPr>
                <w:spacing w:val="-2"/>
              </w:rPr>
              <w:t>топливные</w:t>
            </w:r>
            <w:r>
              <w:t xml:space="preserve"> </w:t>
            </w:r>
            <w:r>
              <w:rPr>
                <w:spacing w:val="-2"/>
              </w:rPr>
              <w:t>балансы</w:t>
            </w:r>
            <w:r>
              <w:rPr>
                <w:rFonts w:ascii="Times New Roman" w:hAnsi="Times New Roman"/>
              </w:rPr>
              <w:tab/>
            </w:r>
            <w:r>
              <w:rPr>
                <w:spacing w:val="-5"/>
              </w:rPr>
              <w:t>60</w:t>
            </w:r>
          </w:hyperlink>
        </w:p>
        <w:p w14:paraId="7F1F6DA0" w14:textId="77777777" w:rsidR="00DF38C3" w:rsidRDefault="00D46CFF">
          <w:pPr>
            <w:pStyle w:val="10"/>
            <w:tabs>
              <w:tab w:val="left" w:leader="dot" w:pos="10053"/>
            </w:tabs>
            <w:spacing w:before="145" w:line="367" w:lineRule="auto"/>
            <w:ind w:right="30"/>
          </w:pPr>
          <w:hyperlink w:anchor="_TOC_250005" w:history="1">
            <w:r>
              <w:t xml:space="preserve">Раздел 9. Инвестиции в строительство, реконструкцию и техническое </w:t>
            </w:r>
            <w:r>
              <w:rPr>
                <w:spacing w:val="-2"/>
              </w:rPr>
              <w:t>перевооружение</w:t>
            </w:r>
            <w:r>
              <w:rPr>
                <w:rFonts w:ascii="Times New Roman" w:hAnsi="Times New Roman"/>
              </w:rPr>
              <w:tab/>
            </w:r>
            <w:r>
              <w:rPr>
                <w:spacing w:val="-5"/>
              </w:rPr>
              <w:t>62</w:t>
            </w:r>
          </w:hyperlink>
        </w:p>
        <w:p w14:paraId="73BD7E6B" w14:textId="77777777" w:rsidR="00DF38C3" w:rsidRDefault="00D46CFF">
          <w:pPr>
            <w:pStyle w:val="10"/>
            <w:tabs>
              <w:tab w:val="left" w:leader="dot" w:pos="10053"/>
            </w:tabs>
            <w:spacing w:before="3"/>
          </w:pPr>
          <w:hyperlink w:anchor="_TOC_250004" w:history="1">
            <w:r>
              <w:t>Раздел</w:t>
            </w:r>
            <w:r>
              <w:rPr>
                <w:spacing w:val="-14"/>
              </w:rPr>
              <w:t xml:space="preserve"> </w:t>
            </w:r>
            <w:r>
              <w:t>10.</w:t>
            </w:r>
            <w:r>
              <w:rPr>
                <w:spacing w:val="44"/>
              </w:rPr>
              <w:t xml:space="preserve"> </w:t>
            </w:r>
            <w:r>
              <w:t>Решение</w:t>
            </w:r>
            <w:r>
              <w:rPr>
                <w:spacing w:val="-10"/>
              </w:rPr>
              <w:t xml:space="preserve"> </w:t>
            </w:r>
            <w:r>
              <w:t>об</w:t>
            </w:r>
            <w:r>
              <w:rPr>
                <w:spacing w:val="-10"/>
              </w:rPr>
              <w:t xml:space="preserve"> </w:t>
            </w:r>
            <w:r>
              <w:t>определении</w:t>
            </w:r>
            <w:r>
              <w:rPr>
                <w:spacing w:val="-13"/>
              </w:rPr>
              <w:t xml:space="preserve"> </w:t>
            </w:r>
            <w:r>
              <w:t>единой</w:t>
            </w:r>
            <w:r>
              <w:rPr>
                <w:spacing w:val="-8"/>
              </w:rPr>
              <w:t xml:space="preserve"> </w:t>
            </w:r>
            <w:r>
              <w:t>теплоснабжающей</w:t>
            </w:r>
            <w:r>
              <w:rPr>
                <w:spacing w:val="-11"/>
              </w:rPr>
              <w:t xml:space="preserve"> </w:t>
            </w:r>
            <w:r>
              <w:rPr>
                <w:spacing w:val="-2"/>
              </w:rPr>
              <w:t>организации</w:t>
            </w:r>
            <w:r>
              <w:rPr>
                <w:rFonts w:ascii="Times New Roman" w:hAnsi="Times New Roman"/>
              </w:rPr>
              <w:tab/>
            </w:r>
            <w:r>
              <w:rPr>
                <w:spacing w:val="-5"/>
              </w:rPr>
              <w:t>67</w:t>
            </w:r>
          </w:hyperlink>
        </w:p>
        <w:p w14:paraId="47A7D345" w14:textId="77777777" w:rsidR="00DF38C3" w:rsidRDefault="00D46CFF">
          <w:pPr>
            <w:pStyle w:val="10"/>
            <w:tabs>
              <w:tab w:val="left" w:leader="dot" w:pos="10053"/>
            </w:tabs>
            <w:spacing w:before="144" w:line="372" w:lineRule="auto"/>
            <w:ind w:right="30"/>
          </w:pPr>
          <w:hyperlink w:anchor="_TOC_250003" w:history="1">
            <w:r>
              <w:t>Раздел 11. Решения о распределении тепловой нагрузки между источниками тепловой</w:t>
            </w:r>
            <w:r>
              <w:rPr>
                <w:spacing w:val="-13"/>
              </w:rPr>
              <w:t xml:space="preserve"> </w:t>
            </w:r>
            <w:r>
              <w:rPr>
                <w:spacing w:val="-2"/>
              </w:rPr>
              <w:t>энергии</w:t>
            </w:r>
            <w:r>
              <w:rPr>
                <w:rFonts w:ascii="Times New Roman" w:hAnsi="Times New Roman"/>
              </w:rPr>
              <w:tab/>
            </w:r>
            <w:r>
              <w:rPr>
                <w:spacing w:val="-5"/>
              </w:rPr>
              <w:t>74</w:t>
            </w:r>
          </w:hyperlink>
        </w:p>
        <w:p w14:paraId="0C60D669" w14:textId="77777777" w:rsidR="00DF38C3" w:rsidRDefault="00D46CFF">
          <w:pPr>
            <w:pStyle w:val="10"/>
            <w:tabs>
              <w:tab w:val="left" w:leader="dot" w:pos="10053"/>
            </w:tabs>
            <w:spacing w:line="261" w:lineRule="exact"/>
          </w:pPr>
          <w:hyperlink w:anchor="_TOC_250002" w:history="1">
            <w:r>
              <w:t>Раздел</w:t>
            </w:r>
            <w:r>
              <w:rPr>
                <w:spacing w:val="-17"/>
              </w:rPr>
              <w:t xml:space="preserve"> </w:t>
            </w:r>
            <w:r>
              <w:t>12.</w:t>
            </w:r>
            <w:r>
              <w:rPr>
                <w:spacing w:val="-11"/>
              </w:rPr>
              <w:t xml:space="preserve"> </w:t>
            </w:r>
            <w:r>
              <w:t>Решение</w:t>
            </w:r>
            <w:r>
              <w:rPr>
                <w:spacing w:val="-15"/>
              </w:rPr>
              <w:t xml:space="preserve"> </w:t>
            </w:r>
            <w:r>
              <w:t>по</w:t>
            </w:r>
            <w:r>
              <w:rPr>
                <w:spacing w:val="-14"/>
              </w:rPr>
              <w:t xml:space="preserve"> </w:t>
            </w:r>
            <w:r>
              <w:t>бесхозяйным</w:t>
            </w:r>
            <w:r>
              <w:rPr>
                <w:spacing w:val="-12"/>
              </w:rPr>
              <w:t xml:space="preserve"> </w:t>
            </w:r>
            <w:r>
              <w:t>тепловым</w:t>
            </w:r>
            <w:r>
              <w:rPr>
                <w:spacing w:val="-12"/>
              </w:rPr>
              <w:t xml:space="preserve"> </w:t>
            </w:r>
            <w:r>
              <w:rPr>
                <w:spacing w:val="-2"/>
              </w:rPr>
              <w:t>сетям</w:t>
            </w:r>
            <w:r>
              <w:rPr>
                <w:rFonts w:ascii="Times New Roman" w:hAnsi="Times New Roman"/>
              </w:rPr>
              <w:tab/>
            </w:r>
            <w:r>
              <w:rPr>
                <w:spacing w:val="-5"/>
              </w:rPr>
              <w:t>75</w:t>
            </w:r>
          </w:hyperlink>
        </w:p>
        <w:p w14:paraId="7A0E3389" w14:textId="77777777" w:rsidR="00DF38C3" w:rsidRDefault="00D46CFF">
          <w:pPr>
            <w:pStyle w:val="10"/>
            <w:tabs>
              <w:tab w:val="left" w:leader="dot" w:pos="10053"/>
            </w:tabs>
            <w:spacing w:before="147" w:line="364" w:lineRule="auto"/>
            <w:ind w:right="30"/>
          </w:pPr>
          <w:hyperlink w:anchor="_TOC_250001" w:history="1">
            <w:r>
              <w:t xml:space="preserve">Раздел 13. Синхронизация схемы теплоснабжения со схемой газоснабжения и газификации субъекта Российской Федерации и (или) поселения, схемой и программой развития электроэнергетики, а также со схемой водоснабжения и </w:t>
            </w:r>
            <w:r>
              <w:rPr>
                <w:spacing w:val="-2"/>
              </w:rPr>
              <w:t>водоотведения</w:t>
            </w:r>
            <w:r>
              <w:rPr>
                <w:rFonts w:ascii="Times New Roman" w:hAnsi="Times New Roman"/>
              </w:rPr>
              <w:tab/>
            </w:r>
            <w:r>
              <w:rPr>
                <w:spacing w:val="-5"/>
              </w:rPr>
              <w:t>76</w:t>
            </w:r>
          </w:hyperlink>
        </w:p>
        <w:p w14:paraId="0DDC1438" w14:textId="77777777" w:rsidR="00DF38C3" w:rsidRDefault="00D46CFF">
          <w:pPr>
            <w:pStyle w:val="10"/>
            <w:tabs>
              <w:tab w:val="left" w:leader="dot" w:pos="10075"/>
            </w:tabs>
            <w:spacing w:before="9"/>
          </w:pPr>
          <w:hyperlink w:anchor="_TOC_250000" w:history="1">
            <w:r>
              <w:rPr>
                <w:spacing w:val="-2"/>
              </w:rPr>
              <w:t>Раздел</w:t>
            </w:r>
            <w:r>
              <w:rPr>
                <w:spacing w:val="-7"/>
              </w:rPr>
              <w:t xml:space="preserve"> </w:t>
            </w:r>
            <w:r>
              <w:rPr>
                <w:spacing w:val="-2"/>
              </w:rPr>
              <w:t>14.</w:t>
            </w:r>
            <w:r>
              <w:rPr>
                <w:spacing w:val="-1"/>
              </w:rPr>
              <w:t xml:space="preserve"> </w:t>
            </w:r>
            <w:r>
              <w:rPr>
                <w:spacing w:val="-2"/>
              </w:rPr>
              <w:t>Индикаторы,</w:t>
            </w:r>
            <w:r>
              <w:rPr>
                <w:spacing w:val="-1"/>
              </w:rPr>
              <w:t xml:space="preserve"> </w:t>
            </w:r>
            <w:r>
              <w:rPr>
                <w:spacing w:val="-2"/>
              </w:rPr>
              <w:t>развития</w:t>
            </w:r>
            <w:r>
              <w:t xml:space="preserve"> </w:t>
            </w:r>
            <w:r>
              <w:rPr>
                <w:spacing w:val="-2"/>
              </w:rPr>
              <w:t>систем</w:t>
            </w:r>
            <w:r>
              <w:rPr>
                <w:spacing w:val="-3"/>
              </w:rPr>
              <w:t xml:space="preserve"> </w:t>
            </w:r>
            <w:r>
              <w:rPr>
                <w:spacing w:val="-2"/>
              </w:rPr>
              <w:t>теплоснабжения</w:t>
            </w:r>
            <w:r>
              <w:t xml:space="preserve"> </w:t>
            </w:r>
            <w:proofErr w:type="spellStart"/>
            <w:r>
              <w:rPr>
                <w:spacing w:val="-2"/>
              </w:rPr>
              <w:t>с.п</w:t>
            </w:r>
            <w:proofErr w:type="spellEnd"/>
            <w:r>
              <w:rPr>
                <w:spacing w:val="-2"/>
              </w:rPr>
              <w:t>.</w:t>
            </w:r>
            <w:r>
              <w:t xml:space="preserve"> </w:t>
            </w:r>
            <w:r>
              <w:rPr>
                <w:spacing w:val="-2"/>
              </w:rPr>
              <w:t>Ягодное</w:t>
            </w:r>
            <w:r>
              <w:rPr>
                <w:rFonts w:ascii="Times New Roman" w:hAnsi="Times New Roman"/>
              </w:rPr>
              <w:tab/>
            </w:r>
            <w:r>
              <w:rPr>
                <w:spacing w:val="-5"/>
              </w:rPr>
              <w:t>78</w:t>
            </w:r>
          </w:hyperlink>
        </w:p>
        <w:p w14:paraId="4F006F27" w14:textId="77777777" w:rsidR="00DF38C3" w:rsidRDefault="00D46CFF">
          <w:pPr>
            <w:pStyle w:val="10"/>
            <w:tabs>
              <w:tab w:val="left" w:leader="dot" w:pos="10053"/>
            </w:tabs>
            <w:spacing w:before="146"/>
          </w:pPr>
          <w:r>
            <w:t>Раздел</w:t>
          </w:r>
          <w:r>
            <w:rPr>
              <w:spacing w:val="-15"/>
            </w:rPr>
            <w:t xml:space="preserve"> </w:t>
          </w:r>
          <w:r>
            <w:t>15.</w:t>
          </w:r>
          <w:r>
            <w:rPr>
              <w:spacing w:val="-12"/>
            </w:rPr>
            <w:t xml:space="preserve"> </w:t>
          </w:r>
          <w:r>
            <w:t>Ценовые</w:t>
          </w:r>
          <w:r>
            <w:rPr>
              <w:spacing w:val="-11"/>
            </w:rPr>
            <w:t xml:space="preserve"> </w:t>
          </w:r>
          <w:r>
            <w:t>(тарифные)</w:t>
          </w:r>
          <w:r>
            <w:rPr>
              <w:spacing w:val="-8"/>
            </w:rPr>
            <w:t xml:space="preserve"> </w:t>
          </w:r>
          <w:r>
            <w:rPr>
              <w:spacing w:val="-2"/>
            </w:rPr>
            <w:t>последствия</w:t>
          </w:r>
          <w:r>
            <w:rPr>
              <w:rFonts w:ascii="Times New Roman" w:hAnsi="Times New Roman"/>
            </w:rPr>
            <w:tab/>
          </w:r>
          <w:r>
            <w:rPr>
              <w:spacing w:val="-5"/>
            </w:rPr>
            <w:t>80</w:t>
          </w:r>
        </w:p>
      </w:sdtContent>
    </w:sdt>
    <w:p w14:paraId="5EB4F798" w14:textId="77777777" w:rsidR="00DF38C3" w:rsidRDefault="00DF38C3">
      <w:pPr>
        <w:pStyle w:val="10"/>
        <w:sectPr w:rsidR="00DF38C3">
          <w:pgSz w:w="11910" w:h="16840"/>
          <w:pgMar w:top="960" w:right="850" w:bottom="1260" w:left="708" w:header="0" w:footer="1070" w:gutter="0"/>
          <w:cols w:space="720"/>
        </w:sectPr>
      </w:pPr>
    </w:p>
    <w:p w14:paraId="5F8B668C" w14:textId="77777777" w:rsidR="00DF38C3" w:rsidRDefault="00D46CFF">
      <w:pPr>
        <w:spacing w:before="78"/>
        <w:ind w:left="431" w:right="707"/>
        <w:jc w:val="center"/>
        <w:rPr>
          <w:rFonts w:ascii="Arial" w:hAnsi="Arial"/>
          <w:b/>
          <w:sz w:val="24"/>
        </w:rPr>
      </w:pPr>
      <w:r>
        <w:rPr>
          <w:rFonts w:ascii="Arial" w:hAnsi="Arial"/>
          <w:b/>
          <w:sz w:val="24"/>
        </w:rPr>
        <w:lastRenderedPageBreak/>
        <w:t>ОБОЗНАЧЕНИЯ</w:t>
      </w:r>
      <w:r>
        <w:rPr>
          <w:rFonts w:ascii="Arial" w:hAnsi="Arial"/>
          <w:b/>
          <w:spacing w:val="-7"/>
          <w:sz w:val="24"/>
        </w:rPr>
        <w:t xml:space="preserve"> </w:t>
      </w:r>
      <w:r>
        <w:rPr>
          <w:rFonts w:ascii="Arial" w:hAnsi="Arial"/>
          <w:b/>
          <w:sz w:val="24"/>
        </w:rPr>
        <w:t>И</w:t>
      </w:r>
      <w:r>
        <w:rPr>
          <w:rFonts w:ascii="Arial" w:hAnsi="Arial"/>
          <w:b/>
          <w:spacing w:val="-5"/>
          <w:sz w:val="24"/>
        </w:rPr>
        <w:t xml:space="preserve"> </w:t>
      </w:r>
      <w:r>
        <w:rPr>
          <w:rFonts w:ascii="Arial" w:hAnsi="Arial"/>
          <w:b/>
          <w:spacing w:val="-2"/>
          <w:sz w:val="24"/>
        </w:rPr>
        <w:t>СОКРАЩЕНИЯ</w:t>
      </w:r>
    </w:p>
    <w:p w14:paraId="01E9EB05" w14:textId="77777777" w:rsidR="00DF38C3" w:rsidRDefault="00D46CFF">
      <w:pPr>
        <w:pStyle w:val="a3"/>
        <w:spacing w:before="137" w:line="364" w:lineRule="auto"/>
        <w:ind w:left="1" w:right="281" w:firstLine="708"/>
        <w:jc w:val="both"/>
      </w:pPr>
      <w:r>
        <w:rPr>
          <w:rFonts w:ascii="Arial" w:hAnsi="Arial"/>
          <w:b/>
        </w:rPr>
        <w:t xml:space="preserve">Обосновывающие материалы </w:t>
      </w:r>
      <w:r>
        <w:rPr>
          <w:w w:val="130"/>
        </w:rPr>
        <w:t xml:space="preserve">– </w:t>
      </w:r>
      <w:r>
        <w:t>обосновывающие материалы к схеме теплоснабжения, являющиеся ее неотъемлемой частью, разработанные в соответствии с п. 18 Требований к схемам теплоснабжения (утверждены постановлением Правительства Российской Федерации от 22.02.2012 № 154).</w:t>
      </w:r>
    </w:p>
    <w:p w14:paraId="05E9D059" w14:textId="77777777" w:rsidR="00DF38C3" w:rsidRDefault="00D46CFF">
      <w:pPr>
        <w:spacing w:line="267" w:lineRule="exact"/>
        <w:ind w:left="1"/>
        <w:jc w:val="both"/>
        <w:rPr>
          <w:sz w:val="24"/>
        </w:rPr>
      </w:pPr>
      <w:proofErr w:type="spellStart"/>
      <w:r>
        <w:rPr>
          <w:rFonts w:ascii="Arial" w:hAnsi="Arial"/>
          <w:b/>
          <w:sz w:val="24"/>
        </w:rPr>
        <w:t>с.п</w:t>
      </w:r>
      <w:proofErr w:type="spellEnd"/>
      <w:r>
        <w:rPr>
          <w:rFonts w:ascii="Arial" w:hAnsi="Arial"/>
          <w:b/>
          <w:sz w:val="24"/>
        </w:rPr>
        <w:t>.</w:t>
      </w:r>
      <w:r>
        <w:rPr>
          <w:rFonts w:ascii="Arial" w:hAnsi="Arial"/>
          <w:b/>
          <w:spacing w:val="-12"/>
          <w:sz w:val="24"/>
        </w:rPr>
        <w:t xml:space="preserve"> </w:t>
      </w:r>
      <w:r>
        <w:rPr>
          <w:rFonts w:ascii="Arial" w:hAnsi="Arial"/>
          <w:b/>
          <w:sz w:val="24"/>
        </w:rPr>
        <w:t>Ягодное</w:t>
      </w:r>
      <w:r>
        <w:rPr>
          <w:rFonts w:ascii="Arial" w:hAnsi="Arial"/>
          <w:b/>
          <w:spacing w:val="-8"/>
          <w:sz w:val="24"/>
        </w:rPr>
        <w:t xml:space="preserve"> </w:t>
      </w:r>
      <w:r>
        <w:rPr>
          <w:rFonts w:ascii="Arial" w:hAnsi="Arial"/>
          <w:b/>
          <w:sz w:val="24"/>
        </w:rPr>
        <w:t>–</w:t>
      </w:r>
      <w:r>
        <w:rPr>
          <w:rFonts w:ascii="Arial" w:hAnsi="Arial"/>
          <w:b/>
          <w:spacing w:val="-11"/>
          <w:sz w:val="24"/>
        </w:rPr>
        <w:t xml:space="preserve"> </w:t>
      </w:r>
      <w:r>
        <w:rPr>
          <w:sz w:val="24"/>
        </w:rPr>
        <w:t>сельское</w:t>
      </w:r>
      <w:r>
        <w:rPr>
          <w:spacing w:val="-10"/>
          <w:sz w:val="24"/>
        </w:rPr>
        <w:t xml:space="preserve"> </w:t>
      </w:r>
      <w:r>
        <w:rPr>
          <w:sz w:val="24"/>
        </w:rPr>
        <w:t>поселение</w:t>
      </w:r>
      <w:r>
        <w:rPr>
          <w:spacing w:val="-5"/>
          <w:sz w:val="24"/>
        </w:rPr>
        <w:t xml:space="preserve"> </w:t>
      </w:r>
      <w:r>
        <w:rPr>
          <w:spacing w:val="-2"/>
          <w:sz w:val="24"/>
        </w:rPr>
        <w:t>Ягодное.</w:t>
      </w:r>
    </w:p>
    <w:p w14:paraId="75EA9C48" w14:textId="77777777" w:rsidR="00DF38C3" w:rsidRDefault="00D46CFF">
      <w:pPr>
        <w:spacing w:before="142"/>
        <w:ind w:left="1"/>
        <w:rPr>
          <w:sz w:val="24"/>
        </w:rPr>
      </w:pPr>
      <w:r>
        <w:rPr>
          <w:rFonts w:ascii="Arial" w:hAnsi="Arial"/>
          <w:b/>
          <w:sz w:val="24"/>
        </w:rPr>
        <w:t>с.</w:t>
      </w:r>
      <w:r>
        <w:rPr>
          <w:rFonts w:ascii="Arial" w:hAnsi="Arial"/>
          <w:b/>
          <w:spacing w:val="-2"/>
          <w:sz w:val="24"/>
        </w:rPr>
        <w:t xml:space="preserve"> </w:t>
      </w:r>
      <w:r>
        <w:rPr>
          <w:rFonts w:ascii="Arial" w:hAnsi="Arial"/>
          <w:b/>
          <w:sz w:val="24"/>
        </w:rPr>
        <w:t>–</w:t>
      </w:r>
      <w:r>
        <w:rPr>
          <w:rFonts w:ascii="Arial" w:hAnsi="Arial"/>
          <w:b/>
          <w:spacing w:val="-1"/>
          <w:sz w:val="24"/>
        </w:rPr>
        <w:t xml:space="preserve"> </w:t>
      </w:r>
      <w:r>
        <w:rPr>
          <w:spacing w:val="-2"/>
          <w:sz w:val="24"/>
        </w:rPr>
        <w:t>село.</w:t>
      </w:r>
    </w:p>
    <w:p w14:paraId="447A5E99" w14:textId="77777777" w:rsidR="00DF38C3" w:rsidRDefault="00D46CFF">
      <w:pPr>
        <w:tabs>
          <w:tab w:val="left" w:pos="2209"/>
          <w:tab w:val="left" w:pos="4067"/>
          <w:tab w:val="left" w:pos="6315"/>
          <w:tab w:val="left" w:pos="7527"/>
        </w:tabs>
        <w:spacing w:before="139" w:line="362" w:lineRule="auto"/>
        <w:ind w:left="13" w:right="290" w:hanging="2"/>
        <w:jc w:val="center"/>
        <w:rPr>
          <w:sz w:val="24"/>
        </w:rPr>
      </w:pPr>
      <w:r>
        <w:rPr>
          <w:rFonts w:ascii="Arial" w:hAnsi="Arial"/>
          <w:b/>
          <w:sz w:val="24"/>
        </w:rPr>
        <w:t>МП</w:t>
      </w:r>
      <w:r>
        <w:rPr>
          <w:rFonts w:ascii="Arial" w:hAnsi="Arial"/>
          <w:b/>
          <w:spacing w:val="40"/>
          <w:sz w:val="24"/>
        </w:rPr>
        <w:t xml:space="preserve"> </w:t>
      </w:r>
      <w:r>
        <w:rPr>
          <w:rFonts w:ascii="Arial" w:hAnsi="Arial"/>
          <w:b/>
          <w:sz w:val="24"/>
        </w:rPr>
        <w:t>муниципального</w:t>
      </w:r>
      <w:r>
        <w:rPr>
          <w:rFonts w:ascii="Arial" w:hAnsi="Arial"/>
          <w:b/>
          <w:spacing w:val="40"/>
          <w:sz w:val="24"/>
        </w:rPr>
        <w:t xml:space="preserve"> </w:t>
      </w:r>
      <w:r>
        <w:rPr>
          <w:rFonts w:ascii="Arial" w:hAnsi="Arial"/>
          <w:b/>
          <w:sz w:val="24"/>
        </w:rPr>
        <w:t>района</w:t>
      </w:r>
      <w:r>
        <w:rPr>
          <w:rFonts w:ascii="Arial" w:hAnsi="Arial"/>
          <w:b/>
          <w:spacing w:val="40"/>
          <w:sz w:val="24"/>
        </w:rPr>
        <w:t xml:space="preserve"> </w:t>
      </w:r>
      <w:r>
        <w:rPr>
          <w:rFonts w:ascii="Arial" w:hAnsi="Arial"/>
          <w:b/>
          <w:sz w:val="24"/>
        </w:rPr>
        <w:t>Ставропольский</w:t>
      </w:r>
      <w:r>
        <w:rPr>
          <w:rFonts w:ascii="Arial" w:hAnsi="Arial"/>
          <w:b/>
          <w:spacing w:val="40"/>
          <w:sz w:val="24"/>
        </w:rPr>
        <w:t xml:space="preserve"> </w:t>
      </w:r>
      <w:r>
        <w:rPr>
          <w:rFonts w:ascii="Arial" w:hAnsi="Arial"/>
          <w:b/>
          <w:sz w:val="24"/>
        </w:rPr>
        <w:t>"</w:t>
      </w:r>
      <w:proofErr w:type="spellStart"/>
      <w:r>
        <w:rPr>
          <w:rFonts w:ascii="Arial" w:hAnsi="Arial"/>
          <w:b/>
          <w:sz w:val="24"/>
        </w:rPr>
        <w:t>СтавропольРесурсСервис</w:t>
      </w:r>
      <w:proofErr w:type="spellEnd"/>
      <w:r>
        <w:rPr>
          <w:rFonts w:ascii="Arial" w:hAnsi="Arial"/>
          <w:b/>
          <w:sz w:val="24"/>
        </w:rPr>
        <w:t>"</w:t>
      </w:r>
      <w:r>
        <w:rPr>
          <w:rFonts w:ascii="Arial" w:hAnsi="Arial"/>
          <w:b/>
          <w:spacing w:val="40"/>
          <w:sz w:val="24"/>
        </w:rPr>
        <w:t xml:space="preserve"> </w:t>
      </w:r>
      <w:r>
        <w:rPr>
          <w:sz w:val="24"/>
        </w:rPr>
        <w:t xml:space="preserve">– </w:t>
      </w:r>
      <w:r>
        <w:rPr>
          <w:spacing w:val="-2"/>
          <w:sz w:val="24"/>
        </w:rPr>
        <w:t>Муниципальное</w:t>
      </w:r>
      <w:r>
        <w:rPr>
          <w:sz w:val="24"/>
        </w:rPr>
        <w:tab/>
      </w:r>
      <w:r>
        <w:rPr>
          <w:spacing w:val="-2"/>
          <w:sz w:val="24"/>
        </w:rPr>
        <w:t>предприятие</w:t>
      </w:r>
      <w:r>
        <w:rPr>
          <w:sz w:val="24"/>
        </w:rPr>
        <w:tab/>
      </w:r>
      <w:r>
        <w:rPr>
          <w:spacing w:val="-2"/>
          <w:sz w:val="24"/>
        </w:rPr>
        <w:t>муниципального</w:t>
      </w:r>
      <w:r>
        <w:rPr>
          <w:sz w:val="24"/>
        </w:rPr>
        <w:tab/>
      </w:r>
      <w:r>
        <w:rPr>
          <w:spacing w:val="-2"/>
          <w:sz w:val="24"/>
        </w:rPr>
        <w:t>района</w:t>
      </w:r>
      <w:r>
        <w:rPr>
          <w:sz w:val="24"/>
        </w:rPr>
        <w:tab/>
      </w:r>
      <w:r>
        <w:rPr>
          <w:spacing w:val="-4"/>
          <w:sz w:val="24"/>
        </w:rPr>
        <w:t>Ставропольский</w:t>
      </w:r>
    </w:p>
    <w:p w14:paraId="258BE63B" w14:textId="77777777" w:rsidR="00DF38C3" w:rsidRDefault="00D46CFF">
      <w:pPr>
        <w:pStyle w:val="a3"/>
        <w:spacing w:before="3"/>
        <w:ind w:left="1"/>
      </w:pPr>
      <w:r>
        <w:rPr>
          <w:spacing w:val="-2"/>
        </w:rPr>
        <w:t>«</w:t>
      </w:r>
      <w:proofErr w:type="spellStart"/>
      <w:r>
        <w:rPr>
          <w:spacing w:val="-2"/>
        </w:rPr>
        <w:t>СтавропольРесурсСервис</w:t>
      </w:r>
      <w:proofErr w:type="spellEnd"/>
      <w:r>
        <w:rPr>
          <w:spacing w:val="-2"/>
        </w:rPr>
        <w:t>».</w:t>
      </w:r>
    </w:p>
    <w:p w14:paraId="030C2653" w14:textId="77777777" w:rsidR="00DF38C3" w:rsidRDefault="00D46CFF">
      <w:pPr>
        <w:pStyle w:val="a3"/>
        <w:spacing w:before="139" w:line="360" w:lineRule="auto"/>
        <w:ind w:left="1" w:right="4589"/>
      </w:pPr>
      <w:r>
        <w:rPr>
          <w:rFonts w:ascii="Arial" w:hAnsi="Arial"/>
          <w:b/>
        </w:rPr>
        <w:t xml:space="preserve">ПВ </w:t>
      </w:r>
      <w:r>
        <w:t xml:space="preserve">– промышленная (техническая) вода. </w:t>
      </w:r>
      <w:r>
        <w:rPr>
          <w:rFonts w:ascii="Arial" w:hAnsi="Arial"/>
          <w:b/>
        </w:rPr>
        <w:t>ППР</w:t>
      </w:r>
      <w:r>
        <w:rPr>
          <w:rFonts w:ascii="Arial" w:hAnsi="Arial"/>
          <w:b/>
          <w:spacing w:val="-8"/>
        </w:rPr>
        <w:t xml:space="preserve"> </w:t>
      </w:r>
      <w:r>
        <w:t>–</w:t>
      </w:r>
      <w:r>
        <w:rPr>
          <w:spacing w:val="-4"/>
        </w:rPr>
        <w:t xml:space="preserve"> </w:t>
      </w:r>
      <w:r>
        <w:t>планово-предупредительный</w:t>
      </w:r>
      <w:r>
        <w:rPr>
          <w:spacing w:val="-6"/>
        </w:rPr>
        <w:t xml:space="preserve"> </w:t>
      </w:r>
      <w:r>
        <w:t xml:space="preserve">ремонт. </w:t>
      </w:r>
      <w:r>
        <w:rPr>
          <w:rFonts w:ascii="Arial" w:hAnsi="Arial"/>
          <w:b/>
          <w:w w:val="110"/>
        </w:rPr>
        <w:t xml:space="preserve">ППУ </w:t>
      </w:r>
      <w:r>
        <w:rPr>
          <w:w w:val="110"/>
        </w:rPr>
        <w:t>– пенополиуретан.</w:t>
      </w:r>
    </w:p>
    <w:p w14:paraId="0426FD2C" w14:textId="77777777" w:rsidR="00DF38C3" w:rsidRDefault="00D46CFF">
      <w:pPr>
        <w:pStyle w:val="a3"/>
        <w:spacing w:line="275" w:lineRule="exact"/>
        <w:ind w:left="1"/>
      </w:pPr>
      <w:r>
        <w:rPr>
          <w:rFonts w:ascii="Arial" w:hAnsi="Arial"/>
          <w:b/>
        </w:rPr>
        <w:t xml:space="preserve">СО </w:t>
      </w:r>
      <w:r>
        <w:t>–</w:t>
      </w:r>
      <w:r>
        <w:rPr>
          <w:spacing w:val="-4"/>
        </w:rPr>
        <w:t xml:space="preserve"> </w:t>
      </w:r>
      <w:r>
        <w:t>система</w:t>
      </w:r>
      <w:r>
        <w:rPr>
          <w:spacing w:val="-1"/>
        </w:rPr>
        <w:t xml:space="preserve"> </w:t>
      </w:r>
      <w:r>
        <w:rPr>
          <w:spacing w:val="-2"/>
        </w:rPr>
        <w:t>отопления.</w:t>
      </w:r>
    </w:p>
    <w:p w14:paraId="66CB2B3F" w14:textId="77777777" w:rsidR="00DF38C3" w:rsidRDefault="00D46CFF">
      <w:pPr>
        <w:pStyle w:val="a3"/>
        <w:spacing w:before="140"/>
        <w:ind w:left="1"/>
      </w:pPr>
      <w:r>
        <w:rPr>
          <w:rFonts w:ascii="Arial" w:hAnsi="Arial"/>
          <w:b/>
          <w:w w:val="110"/>
        </w:rPr>
        <w:t>ТС</w:t>
      </w:r>
      <w:r>
        <w:rPr>
          <w:rFonts w:ascii="Arial" w:hAnsi="Arial"/>
          <w:b/>
          <w:spacing w:val="-10"/>
          <w:w w:val="110"/>
        </w:rPr>
        <w:t xml:space="preserve"> </w:t>
      </w:r>
      <w:r>
        <w:rPr>
          <w:w w:val="110"/>
        </w:rPr>
        <w:t>–</w:t>
      </w:r>
      <w:r>
        <w:rPr>
          <w:spacing w:val="8"/>
          <w:w w:val="110"/>
        </w:rPr>
        <w:t xml:space="preserve"> </w:t>
      </w:r>
      <w:r>
        <w:rPr>
          <w:w w:val="110"/>
        </w:rPr>
        <w:t>тепловая</w:t>
      </w:r>
      <w:r>
        <w:rPr>
          <w:spacing w:val="-1"/>
          <w:w w:val="110"/>
        </w:rPr>
        <w:t xml:space="preserve"> </w:t>
      </w:r>
      <w:r>
        <w:rPr>
          <w:spacing w:val="-2"/>
          <w:w w:val="110"/>
        </w:rPr>
        <w:t>сеть.</w:t>
      </w:r>
    </w:p>
    <w:p w14:paraId="1B46EB71" w14:textId="77777777" w:rsidR="00DF38C3" w:rsidRDefault="00D46CFF">
      <w:pPr>
        <w:pStyle w:val="a3"/>
        <w:spacing w:before="136" w:line="360" w:lineRule="auto"/>
        <w:ind w:left="1" w:right="4818"/>
      </w:pPr>
      <w:r>
        <w:rPr>
          <w:rFonts w:ascii="Arial" w:hAnsi="Arial"/>
          <w:b/>
        </w:rPr>
        <w:t xml:space="preserve">ТСО </w:t>
      </w:r>
      <w:r>
        <w:t xml:space="preserve">– теплоснабжающая организация. </w:t>
      </w:r>
      <w:r>
        <w:rPr>
          <w:rFonts w:ascii="Arial" w:hAnsi="Arial"/>
          <w:b/>
        </w:rPr>
        <w:t>ТЭР</w:t>
      </w:r>
      <w:r>
        <w:rPr>
          <w:rFonts w:ascii="Arial" w:hAnsi="Arial"/>
          <w:b/>
          <w:spacing w:val="-15"/>
        </w:rPr>
        <w:t xml:space="preserve"> </w:t>
      </w:r>
      <w:r>
        <w:t>–</w:t>
      </w:r>
      <w:r>
        <w:rPr>
          <w:spacing w:val="-9"/>
        </w:rPr>
        <w:t xml:space="preserve"> </w:t>
      </w:r>
      <w:r>
        <w:t>топливно-энергетические</w:t>
      </w:r>
      <w:r>
        <w:rPr>
          <w:spacing w:val="-13"/>
        </w:rPr>
        <w:t xml:space="preserve"> </w:t>
      </w:r>
      <w:r>
        <w:t xml:space="preserve">ресурсы. </w:t>
      </w:r>
      <w:r>
        <w:rPr>
          <w:rFonts w:ascii="Arial" w:hAnsi="Arial"/>
          <w:b/>
        </w:rPr>
        <w:t xml:space="preserve">УУТЭ </w:t>
      </w:r>
      <w:r>
        <w:t>– узел учета тепловой энергии.</w:t>
      </w:r>
    </w:p>
    <w:p w14:paraId="0AC31742" w14:textId="77777777" w:rsidR="00DF38C3" w:rsidRDefault="00D46CFF">
      <w:pPr>
        <w:pStyle w:val="a3"/>
        <w:spacing w:before="2"/>
        <w:ind w:left="1"/>
      </w:pPr>
      <w:r>
        <w:rPr>
          <w:rFonts w:ascii="Arial" w:hAnsi="Arial"/>
          <w:b/>
          <w:w w:val="110"/>
        </w:rPr>
        <w:t>ХВП</w:t>
      </w:r>
      <w:r>
        <w:rPr>
          <w:rFonts w:ascii="Arial" w:hAnsi="Arial"/>
          <w:b/>
          <w:spacing w:val="-8"/>
          <w:w w:val="110"/>
        </w:rPr>
        <w:t xml:space="preserve"> </w:t>
      </w:r>
      <w:r>
        <w:rPr>
          <w:w w:val="110"/>
        </w:rPr>
        <w:t>–</w:t>
      </w:r>
      <w:r>
        <w:rPr>
          <w:spacing w:val="1"/>
          <w:w w:val="110"/>
        </w:rPr>
        <w:t xml:space="preserve"> </w:t>
      </w:r>
      <w:proofErr w:type="spellStart"/>
      <w:r>
        <w:rPr>
          <w:spacing w:val="-2"/>
          <w:w w:val="110"/>
        </w:rPr>
        <w:t>химводоподготовка</w:t>
      </w:r>
      <w:proofErr w:type="spellEnd"/>
      <w:r>
        <w:rPr>
          <w:spacing w:val="-2"/>
          <w:w w:val="110"/>
        </w:rPr>
        <w:t>.</w:t>
      </w:r>
    </w:p>
    <w:p w14:paraId="79600435" w14:textId="77777777" w:rsidR="00DF38C3" w:rsidRDefault="00D46CFF">
      <w:pPr>
        <w:pStyle w:val="a3"/>
        <w:spacing w:before="139"/>
        <w:ind w:left="1"/>
      </w:pPr>
      <w:r>
        <w:rPr>
          <w:rFonts w:ascii="Arial" w:hAnsi="Arial"/>
          <w:b/>
        </w:rPr>
        <w:t>ЭР</w:t>
      </w:r>
      <w:r>
        <w:rPr>
          <w:rFonts w:ascii="Arial" w:hAnsi="Arial"/>
          <w:b/>
          <w:spacing w:val="5"/>
        </w:rPr>
        <w:t xml:space="preserve"> </w:t>
      </w:r>
      <w:r>
        <w:t>–</w:t>
      </w:r>
      <w:r>
        <w:rPr>
          <w:spacing w:val="12"/>
        </w:rPr>
        <w:t xml:space="preserve"> </w:t>
      </w:r>
      <w:r>
        <w:t>энергетический</w:t>
      </w:r>
      <w:r>
        <w:rPr>
          <w:spacing w:val="6"/>
        </w:rPr>
        <w:t xml:space="preserve"> </w:t>
      </w:r>
      <w:r>
        <w:rPr>
          <w:spacing w:val="-2"/>
        </w:rPr>
        <w:t>ресурс.</w:t>
      </w:r>
    </w:p>
    <w:p w14:paraId="738E5F29" w14:textId="77777777" w:rsidR="00DF38C3" w:rsidRDefault="00D46CFF">
      <w:pPr>
        <w:pStyle w:val="a3"/>
        <w:spacing w:before="137"/>
        <w:ind w:left="1"/>
      </w:pPr>
      <w:r>
        <w:rPr>
          <w:rFonts w:ascii="Arial" w:hAnsi="Arial"/>
          <w:b/>
        </w:rPr>
        <w:t>ЭСМ</w:t>
      </w:r>
      <w:r>
        <w:rPr>
          <w:rFonts w:ascii="Arial" w:hAnsi="Arial"/>
          <w:b/>
          <w:spacing w:val="5"/>
        </w:rPr>
        <w:t xml:space="preserve"> </w:t>
      </w:r>
      <w:r>
        <w:t>–</w:t>
      </w:r>
      <w:r>
        <w:rPr>
          <w:spacing w:val="11"/>
        </w:rPr>
        <w:t xml:space="preserve"> </w:t>
      </w:r>
      <w:r>
        <w:t>энергосберегающие</w:t>
      </w:r>
      <w:r>
        <w:rPr>
          <w:spacing w:val="11"/>
        </w:rPr>
        <w:t xml:space="preserve"> </w:t>
      </w:r>
      <w:r>
        <w:rPr>
          <w:spacing w:val="-2"/>
        </w:rPr>
        <w:t>мероприятия.</w:t>
      </w:r>
    </w:p>
    <w:p w14:paraId="37E5961D" w14:textId="77777777" w:rsidR="00DF38C3" w:rsidRDefault="00D46CFF">
      <w:pPr>
        <w:pStyle w:val="a3"/>
        <w:spacing w:before="137"/>
        <w:ind w:left="1"/>
      </w:pPr>
      <w:r>
        <w:rPr>
          <w:rFonts w:ascii="Arial" w:hAnsi="Arial"/>
          <w:b/>
        </w:rPr>
        <w:t>РНИ</w:t>
      </w:r>
      <w:r>
        <w:rPr>
          <w:rFonts w:ascii="Arial" w:hAnsi="Arial"/>
          <w:b/>
          <w:spacing w:val="14"/>
        </w:rPr>
        <w:t xml:space="preserve"> </w:t>
      </w:r>
      <w:r>
        <w:t>–</w:t>
      </w:r>
      <w:r>
        <w:rPr>
          <w:spacing w:val="18"/>
        </w:rPr>
        <w:t xml:space="preserve"> </w:t>
      </w:r>
      <w:r>
        <w:t>режимно</w:t>
      </w:r>
      <w:r>
        <w:rPr>
          <w:spacing w:val="16"/>
        </w:rPr>
        <w:t xml:space="preserve"> </w:t>
      </w:r>
      <w:r>
        <w:t>–</w:t>
      </w:r>
      <w:r>
        <w:rPr>
          <w:spacing w:val="17"/>
        </w:rPr>
        <w:t xml:space="preserve"> </w:t>
      </w:r>
      <w:r>
        <w:t>наладочные</w:t>
      </w:r>
      <w:r>
        <w:rPr>
          <w:spacing w:val="19"/>
        </w:rPr>
        <w:t xml:space="preserve"> </w:t>
      </w:r>
      <w:r>
        <w:rPr>
          <w:spacing w:val="-2"/>
        </w:rPr>
        <w:t>испытания.</w:t>
      </w:r>
    </w:p>
    <w:p w14:paraId="7DBCB7DD" w14:textId="77777777" w:rsidR="00DF38C3" w:rsidRDefault="00DF38C3">
      <w:pPr>
        <w:pStyle w:val="a3"/>
        <w:sectPr w:rsidR="00DF38C3">
          <w:pgSz w:w="11910" w:h="16850"/>
          <w:pgMar w:top="760" w:right="566" w:bottom="1280" w:left="1700" w:header="0" w:footer="1070" w:gutter="0"/>
          <w:cols w:space="720"/>
        </w:sectPr>
      </w:pPr>
    </w:p>
    <w:p w14:paraId="4BE6979D" w14:textId="77777777" w:rsidR="00DF38C3" w:rsidRDefault="00D46CFF">
      <w:pPr>
        <w:pStyle w:val="a3"/>
        <w:spacing w:before="78" w:line="364" w:lineRule="auto"/>
        <w:ind w:left="1" w:right="282" w:firstLine="708"/>
        <w:jc w:val="both"/>
      </w:pPr>
      <w:r>
        <w:rPr>
          <w:rFonts w:ascii="Arial" w:hAnsi="Arial"/>
          <w:b/>
          <w:w w:val="105"/>
        </w:rPr>
        <w:lastRenderedPageBreak/>
        <w:t xml:space="preserve">Цель работы </w:t>
      </w:r>
      <w:r>
        <w:rPr>
          <w:w w:val="130"/>
        </w:rPr>
        <w:t xml:space="preserve">– </w:t>
      </w:r>
      <w:r>
        <w:rPr>
          <w:w w:val="105"/>
        </w:rPr>
        <w:t xml:space="preserve">разработка схемы теплоснабжения </w:t>
      </w:r>
      <w:proofErr w:type="spellStart"/>
      <w:r>
        <w:rPr>
          <w:w w:val="105"/>
        </w:rPr>
        <w:t>с.п</w:t>
      </w:r>
      <w:proofErr w:type="spellEnd"/>
      <w:r>
        <w:rPr>
          <w:w w:val="105"/>
        </w:rPr>
        <w:t>. Ягодное, в том числе:</w:t>
      </w:r>
      <w:r>
        <w:rPr>
          <w:spacing w:val="-9"/>
          <w:w w:val="105"/>
        </w:rPr>
        <w:t xml:space="preserve"> </w:t>
      </w:r>
      <w:r>
        <w:rPr>
          <w:w w:val="105"/>
        </w:rPr>
        <w:t>подробный</w:t>
      </w:r>
      <w:r>
        <w:rPr>
          <w:spacing w:val="-5"/>
          <w:w w:val="105"/>
        </w:rPr>
        <w:t xml:space="preserve"> </w:t>
      </w:r>
      <w:r>
        <w:rPr>
          <w:w w:val="105"/>
        </w:rPr>
        <w:t>анализ</w:t>
      </w:r>
      <w:r>
        <w:rPr>
          <w:spacing w:val="-4"/>
          <w:w w:val="105"/>
        </w:rPr>
        <w:t xml:space="preserve"> </w:t>
      </w:r>
      <w:r>
        <w:rPr>
          <w:w w:val="105"/>
        </w:rPr>
        <w:t>существующего</w:t>
      </w:r>
      <w:r>
        <w:rPr>
          <w:spacing w:val="-4"/>
          <w:w w:val="105"/>
        </w:rPr>
        <w:t xml:space="preserve"> </w:t>
      </w:r>
      <w:r>
        <w:rPr>
          <w:w w:val="105"/>
        </w:rPr>
        <w:t>состояния</w:t>
      </w:r>
      <w:r>
        <w:rPr>
          <w:spacing w:val="-4"/>
          <w:w w:val="105"/>
        </w:rPr>
        <w:t xml:space="preserve"> </w:t>
      </w:r>
      <w:r>
        <w:rPr>
          <w:w w:val="105"/>
        </w:rPr>
        <w:t>системы</w:t>
      </w:r>
      <w:r>
        <w:rPr>
          <w:spacing w:val="-5"/>
          <w:w w:val="105"/>
        </w:rPr>
        <w:t xml:space="preserve"> </w:t>
      </w:r>
      <w:r>
        <w:rPr>
          <w:w w:val="105"/>
        </w:rPr>
        <w:t xml:space="preserve">теплоснабжения </w:t>
      </w:r>
      <w:r>
        <w:t>сельского поселения, ее оптимизация и планирование.</w:t>
      </w:r>
    </w:p>
    <w:p w14:paraId="68534576" w14:textId="77777777" w:rsidR="00DF38C3" w:rsidRDefault="00D46CFF">
      <w:pPr>
        <w:pStyle w:val="a3"/>
        <w:spacing w:line="364" w:lineRule="auto"/>
        <w:ind w:left="1" w:right="273" w:firstLine="708"/>
        <w:jc w:val="both"/>
      </w:pPr>
      <w:r>
        <w:t>Схема теплоснабжения сельского поселения разрабатывается с целью обеспечения надежного и качественного теплоснабжения потребителей при минимально возможном негативном воздействии на окружающую среду с учетом прогноза градостроительного развития. Схема теплоснабжения должна определить стратегию и единую политику перспективного развития системы теплоснабжения сельского поселения.</w:t>
      </w:r>
    </w:p>
    <w:p w14:paraId="5D9CC17E" w14:textId="77777777" w:rsidR="00DF38C3" w:rsidRDefault="00DF38C3">
      <w:pPr>
        <w:pStyle w:val="a3"/>
        <w:spacing w:before="136"/>
      </w:pPr>
    </w:p>
    <w:p w14:paraId="61B7E1C1" w14:textId="77777777" w:rsidR="00DF38C3" w:rsidRDefault="00D46CFF">
      <w:pPr>
        <w:ind w:left="709"/>
        <w:rPr>
          <w:rFonts w:ascii="Arial" w:hAnsi="Arial"/>
          <w:b/>
          <w:sz w:val="24"/>
        </w:rPr>
      </w:pPr>
      <w:r>
        <w:rPr>
          <w:rFonts w:ascii="Arial" w:hAnsi="Arial"/>
          <w:b/>
          <w:sz w:val="24"/>
        </w:rPr>
        <w:t>Нормативные</w:t>
      </w:r>
      <w:r>
        <w:rPr>
          <w:rFonts w:ascii="Arial" w:hAnsi="Arial"/>
          <w:b/>
          <w:spacing w:val="-11"/>
          <w:sz w:val="24"/>
        </w:rPr>
        <w:t xml:space="preserve"> </w:t>
      </w:r>
      <w:r>
        <w:rPr>
          <w:rFonts w:ascii="Arial" w:hAnsi="Arial"/>
          <w:b/>
          <w:spacing w:val="-2"/>
          <w:sz w:val="24"/>
        </w:rPr>
        <w:t>документы</w:t>
      </w:r>
    </w:p>
    <w:p w14:paraId="665C80ED" w14:textId="77777777" w:rsidR="00DF38C3" w:rsidRDefault="00D46CFF">
      <w:pPr>
        <w:pStyle w:val="a4"/>
        <w:numPr>
          <w:ilvl w:val="0"/>
          <w:numId w:val="18"/>
        </w:numPr>
        <w:tabs>
          <w:tab w:val="left" w:pos="857"/>
        </w:tabs>
        <w:spacing w:before="144"/>
        <w:ind w:left="857" w:hanging="148"/>
        <w:rPr>
          <w:sz w:val="24"/>
        </w:rPr>
      </w:pPr>
      <w:r>
        <w:rPr>
          <w:sz w:val="24"/>
        </w:rPr>
        <w:t>Федеральный</w:t>
      </w:r>
      <w:r>
        <w:rPr>
          <w:spacing w:val="-15"/>
          <w:sz w:val="24"/>
        </w:rPr>
        <w:t xml:space="preserve"> </w:t>
      </w:r>
      <w:r>
        <w:rPr>
          <w:sz w:val="24"/>
        </w:rPr>
        <w:t>закон</w:t>
      </w:r>
      <w:r>
        <w:rPr>
          <w:spacing w:val="-12"/>
          <w:sz w:val="24"/>
        </w:rPr>
        <w:t xml:space="preserve"> </w:t>
      </w:r>
      <w:r>
        <w:rPr>
          <w:sz w:val="24"/>
        </w:rPr>
        <w:t>от</w:t>
      </w:r>
      <w:r>
        <w:rPr>
          <w:spacing w:val="-13"/>
          <w:sz w:val="24"/>
        </w:rPr>
        <w:t xml:space="preserve"> </w:t>
      </w:r>
      <w:r>
        <w:rPr>
          <w:sz w:val="24"/>
        </w:rPr>
        <w:t>27.07.2010</w:t>
      </w:r>
      <w:r>
        <w:rPr>
          <w:spacing w:val="-12"/>
          <w:sz w:val="24"/>
        </w:rPr>
        <w:t xml:space="preserve"> </w:t>
      </w:r>
      <w:r>
        <w:rPr>
          <w:sz w:val="24"/>
        </w:rPr>
        <w:t>№</w:t>
      </w:r>
      <w:r>
        <w:rPr>
          <w:spacing w:val="-11"/>
          <w:sz w:val="24"/>
        </w:rPr>
        <w:t xml:space="preserve"> </w:t>
      </w:r>
      <w:r>
        <w:rPr>
          <w:sz w:val="24"/>
        </w:rPr>
        <w:t>190-ФЗ</w:t>
      </w:r>
      <w:r>
        <w:rPr>
          <w:spacing w:val="-11"/>
          <w:sz w:val="24"/>
        </w:rPr>
        <w:t xml:space="preserve"> </w:t>
      </w:r>
      <w:r>
        <w:rPr>
          <w:sz w:val="24"/>
        </w:rPr>
        <w:t>«О</w:t>
      </w:r>
      <w:r>
        <w:rPr>
          <w:spacing w:val="-12"/>
          <w:sz w:val="24"/>
        </w:rPr>
        <w:t xml:space="preserve"> </w:t>
      </w:r>
      <w:r>
        <w:rPr>
          <w:spacing w:val="-2"/>
          <w:sz w:val="24"/>
        </w:rPr>
        <w:t>теплоснабжении»;</w:t>
      </w:r>
    </w:p>
    <w:p w14:paraId="05CAFFCF" w14:textId="77777777" w:rsidR="00DF38C3" w:rsidRDefault="00D46CFF">
      <w:pPr>
        <w:pStyle w:val="a4"/>
        <w:numPr>
          <w:ilvl w:val="0"/>
          <w:numId w:val="18"/>
        </w:numPr>
        <w:tabs>
          <w:tab w:val="left" w:pos="917"/>
        </w:tabs>
        <w:spacing w:before="141"/>
        <w:ind w:left="917" w:hanging="208"/>
        <w:rPr>
          <w:sz w:val="24"/>
        </w:rPr>
      </w:pPr>
      <w:r>
        <w:rPr>
          <w:sz w:val="24"/>
        </w:rPr>
        <w:t>Постановление</w:t>
      </w:r>
      <w:r>
        <w:rPr>
          <w:spacing w:val="35"/>
          <w:sz w:val="24"/>
        </w:rPr>
        <w:t xml:space="preserve"> </w:t>
      </w:r>
      <w:r>
        <w:rPr>
          <w:sz w:val="24"/>
        </w:rPr>
        <w:t>Правительства</w:t>
      </w:r>
      <w:r>
        <w:rPr>
          <w:spacing w:val="37"/>
          <w:sz w:val="24"/>
        </w:rPr>
        <w:t xml:space="preserve"> </w:t>
      </w:r>
      <w:r>
        <w:rPr>
          <w:sz w:val="24"/>
        </w:rPr>
        <w:t>Российской</w:t>
      </w:r>
      <w:r>
        <w:rPr>
          <w:spacing w:val="36"/>
          <w:sz w:val="24"/>
        </w:rPr>
        <w:t xml:space="preserve"> </w:t>
      </w:r>
      <w:r>
        <w:rPr>
          <w:sz w:val="24"/>
        </w:rPr>
        <w:t>Федерации</w:t>
      </w:r>
      <w:r>
        <w:rPr>
          <w:spacing w:val="37"/>
          <w:sz w:val="24"/>
        </w:rPr>
        <w:t xml:space="preserve"> </w:t>
      </w:r>
      <w:r>
        <w:rPr>
          <w:sz w:val="24"/>
        </w:rPr>
        <w:t>от</w:t>
      </w:r>
      <w:r>
        <w:rPr>
          <w:spacing w:val="36"/>
          <w:sz w:val="24"/>
        </w:rPr>
        <w:t xml:space="preserve"> </w:t>
      </w:r>
      <w:r>
        <w:rPr>
          <w:sz w:val="24"/>
        </w:rPr>
        <w:t>22.02.2012</w:t>
      </w:r>
      <w:r>
        <w:rPr>
          <w:spacing w:val="38"/>
          <w:sz w:val="24"/>
        </w:rPr>
        <w:t xml:space="preserve"> </w:t>
      </w:r>
      <w:r>
        <w:rPr>
          <w:spacing w:val="-10"/>
          <w:sz w:val="24"/>
        </w:rPr>
        <w:t>№</w:t>
      </w:r>
    </w:p>
    <w:p w14:paraId="57C45767" w14:textId="77777777" w:rsidR="00DF38C3" w:rsidRDefault="00D46CFF">
      <w:pPr>
        <w:pStyle w:val="a3"/>
        <w:spacing w:before="143" w:line="364" w:lineRule="auto"/>
        <w:ind w:left="1" w:right="283"/>
        <w:jc w:val="both"/>
      </w:pPr>
      <w:r>
        <w:t>154 «О требованиях к схемам теплоснабжения, порядку их разработки и утверждения» с изменениями и дополнениями от: 7 октября 2014г., 18,23 марта, 12 июня 2016 г.,3 апреля 2018 г.,16 марта 2019 г;</w:t>
      </w:r>
    </w:p>
    <w:p w14:paraId="2259F4E5" w14:textId="77777777" w:rsidR="00DF38C3" w:rsidRDefault="00D46CFF">
      <w:pPr>
        <w:pStyle w:val="a4"/>
        <w:numPr>
          <w:ilvl w:val="0"/>
          <w:numId w:val="17"/>
        </w:numPr>
        <w:tabs>
          <w:tab w:val="left" w:pos="881"/>
        </w:tabs>
        <w:spacing w:line="367" w:lineRule="auto"/>
        <w:ind w:right="275" w:firstLine="708"/>
        <w:rPr>
          <w:sz w:val="24"/>
        </w:rPr>
      </w:pPr>
      <w:r>
        <w:rPr>
          <w:sz w:val="24"/>
        </w:rPr>
        <w:t>Постановление Правительства РФ от 08.08.2012 № 808 «Об организации теплоснабжения в Российской Федерации и о внесении изменений в некоторые акты Правительства Российской Федерации» (вместе с «Правилами организации теплоснабжения в Российской Федерации»);</w:t>
      </w:r>
    </w:p>
    <w:p w14:paraId="7014ACEF" w14:textId="77777777" w:rsidR="00DF38C3" w:rsidRDefault="00D46CFF">
      <w:pPr>
        <w:pStyle w:val="a4"/>
        <w:numPr>
          <w:ilvl w:val="0"/>
          <w:numId w:val="17"/>
        </w:numPr>
        <w:tabs>
          <w:tab w:val="left" w:pos="1416"/>
        </w:tabs>
        <w:spacing w:line="260" w:lineRule="exact"/>
        <w:ind w:left="1416" w:hanging="707"/>
        <w:rPr>
          <w:sz w:val="24"/>
        </w:rPr>
      </w:pPr>
      <w:r>
        <w:rPr>
          <w:spacing w:val="-2"/>
          <w:sz w:val="24"/>
        </w:rPr>
        <w:t>Градостроительный</w:t>
      </w:r>
      <w:r>
        <w:rPr>
          <w:spacing w:val="-11"/>
          <w:sz w:val="24"/>
        </w:rPr>
        <w:t xml:space="preserve"> </w:t>
      </w:r>
      <w:r>
        <w:rPr>
          <w:spacing w:val="-2"/>
          <w:sz w:val="24"/>
        </w:rPr>
        <w:t>кодекс</w:t>
      </w:r>
      <w:r>
        <w:rPr>
          <w:spacing w:val="-6"/>
          <w:sz w:val="24"/>
        </w:rPr>
        <w:t xml:space="preserve"> </w:t>
      </w:r>
      <w:r>
        <w:rPr>
          <w:spacing w:val="-2"/>
          <w:sz w:val="24"/>
        </w:rPr>
        <w:t>Российской</w:t>
      </w:r>
      <w:r>
        <w:rPr>
          <w:spacing w:val="-7"/>
          <w:sz w:val="24"/>
        </w:rPr>
        <w:t xml:space="preserve"> </w:t>
      </w:r>
      <w:r>
        <w:rPr>
          <w:spacing w:val="-2"/>
          <w:sz w:val="24"/>
        </w:rPr>
        <w:t>Федерации;</w:t>
      </w:r>
    </w:p>
    <w:p w14:paraId="643B526B" w14:textId="77777777" w:rsidR="00DF38C3" w:rsidRDefault="00D46CFF">
      <w:pPr>
        <w:pStyle w:val="a4"/>
        <w:numPr>
          <w:ilvl w:val="0"/>
          <w:numId w:val="17"/>
        </w:numPr>
        <w:tabs>
          <w:tab w:val="left" w:pos="1414"/>
        </w:tabs>
        <w:spacing w:before="148" w:line="364" w:lineRule="auto"/>
        <w:ind w:right="280" w:firstLine="708"/>
        <w:rPr>
          <w:sz w:val="24"/>
        </w:rPr>
      </w:pPr>
      <w:r>
        <w:rPr>
          <w:sz w:val="24"/>
        </w:rPr>
        <w:t>Федеральный</w:t>
      </w:r>
      <w:r>
        <w:rPr>
          <w:spacing w:val="-6"/>
          <w:sz w:val="24"/>
        </w:rPr>
        <w:t xml:space="preserve"> </w:t>
      </w:r>
      <w:r>
        <w:rPr>
          <w:sz w:val="24"/>
        </w:rPr>
        <w:t>закон</w:t>
      </w:r>
      <w:r>
        <w:rPr>
          <w:spacing w:val="-10"/>
          <w:sz w:val="24"/>
        </w:rPr>
        <w:t xml:space="preserve"> </w:t>
      </w:r>
      <w:r>
        <w:rPr>
          <w:sz w:val="24"/>
        </w:rPr>
        <w:t>от</w:t>
      </w:r>
      <w:r>
        <w:rPr>
          <w:spacing w:val="-5"/>
          <w:sz w:val="24"/>
        </w:rPr>
        <w:t xml:space="preserve"> </w:t>
      </w:r>
      <w:r>
        <w:rPr>
          <w:sz w:val="24"/>
        </w:rPr>
        <w:t>23.11.2009</w:t>
      </w:r>
      <w:r>
        <w:rPr>
          <w:spacing w:val="-5"/>
          <w:sz w:val="24"/>
        </w:rPr>
        <w:t xml:space="preserve"> </w:t>
      </w:r>
      <w:r>
        <w:rPr>
          <w:sz w:val="24"/>
        </w:rPr>
        <w:t>№</w:t>
      </w:r>
      <w:r>
        <w:rPr>
          <w:spacing w:val="-5"/>
          <w:sz w:val="24"/>
        </w:rPr>
        <w:t xml:space="preserve"> </w:t>
      </w:r>
      <w:r>
        <w:rPr>
          <w:sz w:val="24"/>
        </w:rPr>
        <w:t>261-ФЗ</w:t>
      </w:r>
      <w:r>
        <w:rPr>
          <w:spacing w:val="-7"/>
          <w:sz w:val="24"/>
        </w:rPr>
        <w:t xml:space="preserve"> </w:t>
      </w:r>
      <w:r>
        <w:rPr>
          <w:sz w:val="24"/>
        </w:rPr>
        <w:t>«Об</w:t>
      </w:r>
      <w:r>
        <w:rPr>
          <w:spacing w:val="-7"/>
          <w:sz w:val="24"/>
        </w:rPr>
        <w:t xml:space="preserve"> </w:t>
      </w:r>
      <w:r>
        <w:rPr>
          <w:sz w:val="24"/>
        </w:rPr>
        <w:t>энергосбережении</w:t>
      </w:r>
      <w:r>
        <w:rPr>
          <w:spacing w:val="-3"/>
          <w:sz w:val="24"/>
        </w:rPr>
        <w:t xml:space="preserve"> </w:t>
      </w:r>
      <w:r>
        <w:rPr>
          <w:sz w:val="24"/>
        </w:rPr>
        <w:t>и о повышении энергетической эффективности, и о внесении изменений в отдельные законодательные акты Российской Федерации»;</w:t>
      </w:r>
    </w:p>
    <w:p w14:paraId="52D5CDFA" w14:textId="77777777" w:rsidR="00DF38C3" w:rsidRDefault="00D46CFF">
      <w:pPr>
        <w:pStyle w:val="a4"/>
        <w:numPr>
          <w:ilvl w:val="0"/>
          <w:numId w:val="17"/>
        </w:numPr>
        <w:tabs>
          <w:tab w:val="left" w:pos="1414"/>
        </w:tabs>
        <w:spacing w:line="364" w:lineRule="auto"/>
        <w:ind w:right="275" w:firstLine="708"/>
        <w:rPr>
          <w:sz w:val="24"/>
        </w:rPr>
      </w:pPr>
      <w:r>
        <w:rPr>
          <w:sz w:val="24"/>
        </w:rPr>
        <w:t xml:space="preserve">Федеральный закон от 07.12.2011 № 416-ФЗ «О водоснабжении и водоотведении» в части требований к эксплуатации открытых систем </w:t>
      </w:r>
      <w:r>
        <w:rPr>
          <w:spacing w:val="-2"/>
          <w:sz w:val="24"/>
        </w:rPr>
        <w:t>теплоснабжения;</w:t>
      </w:r>
    </w:p>
    <w:p w14:paraId="6F4BDA5E" w14:textId="77777777" w:rsidR="00DF38C3" w:rsidRDefault="00D46CFF">
      <w:pPr>
        <w:pStyle w:val="a4"/>
        <w:numPr>
          <w:ilvl w:val="0"/>
          <w:numId w:val="17"/>
        </w:numPr>
        <w:tabs>
          <w:tab w:val="left" w:pos="1414"/>
        </w:tabs>
        <w:spacing w:line="364" w:lineRule="auto"/>
        <w:ind w:right="275" w:firstLine="708"/>
        <w:rPr>
          <w:sz w:val="24"/>
        </w:rPr>
      </w:pPr>
      <w:r>
        <w:rPr>
          <w:sz w:val="24"/>
        </w:rPr>
        <w:t>Федеральный закон от 07.12.2011 № 417-ФЗ «О внесении изменений в законодательные акты Российской Федерации в связи с принятием федерального закона «О водоснабжении и водоотведении» в части внесения изменений в закон «О теплоснабжении»;</w:t>
      </w:r>
    </w:p>
    <w:p w14:paraId="4C052D3A" w14:textId="77777777" w:rsidR="00DF38C3" w:rsidRDefault="00D46CFF">
      <w:pPr>
        <w:pStyle w:val="a4"/>
        <w:numPr>
          <w:ilvl w:val="0"/>
          <w:numId w:val="17"/>
        </w:numPr>
        <w:tabs>
          <w:tab w:val="left" w:pos="1414"/>
        </w:tabs>
        <w:spacing w:before="2" w:line="364" w:lineRule="auto"/>
        <w:ind w:right="280" w:firstLine="708"/>
        <w:rPr>
          <w:sz w:val="24"/>
        </w:rPr>
      </w:pPr>
      <w:r>
        <w:rPr>
          <w:sz w:val="24"/>
        </w:rPr>
        <w:t>Постановление Правительства РФ от 22.02.2012 № 154 «О требованиях к схемам теплоснабжения, порядку их разработки и утверждения»;</w:t>
      </w:r>
    </w:p>
    <w:p w14:paraId="7DA4E541" w14:textId="77777777" w:rsidR="00DF38C3" w:rsidRDefault="00DF38C3">
      <w:pPr>
        <w:pStyle w:val="a4"/>
        <w:spacing w:line="364" w:lineRule="auto"/>
        <w:rPr>
          <w:sz w:val="24"/>
        </w:rPr>
        <w:sectPr w:rsidR="00DF38C3">
          <w:pgSz w:w="11910" w:h="16850"/>
          <w:pgMar w:top="760" w:right="566" w:bottom="1280" w:left="1700" w:header="0" w:footer="1070" w:gutter="0"/>
          <w:cols w:space="720"/>
        </w:sectPr>
      </w:pPr>
    </w:p>
    <w:p w14:paraId="39FBF0FD" w14:textId="77777777" w:rsidR="00DF38C3" w:rsidRDefault="00D46CFF">
      <w:pPr>
        <w:pStyle w:val="a4"/>
        <w:numPr>
          <w:ilvl w:val="0"/>
          <w:numId w:val="17"/>
        </w:numPr>
        <w:tabs>
          <w:tab w:val="left" w:pos="1414"/>
        </w:tabs>
        <w:spacing w:before="82" w:line="364" w:lineRule="auto"/>
        <w:ind w:right="280" w:firstLine="708"/>
        <w:rPr>
          <w:sz w:val="24"/>
        </w:rPr>
      </w:pPr>
      <w:r>
        <w:rPr>
          <w:sz w:val="24"/>
        </w:rPr>
        <w:lastRenderedPageBreak/>
        <w:t xml:space="preserve">Приказ Минэнерго России № 565, Минрегиона России № 667 от 29.12.2012 «Об утверждении методических рекомендаций по разработке схем </w:t>
      </w:r>
      <w:r>
        <w:rPr>
          <w:spacing w:val="-2"/>
          <w:sz w:val="24"/>
        </w:rPr>
        <w:t>теплоснабжения»;</w:t>
      </w:r>
    </w:p>
    <w:p w14:paraId="1158F5DA" w14:textId="77777777" w:rsidR="00DF38C3" w:rsidRDefault="00D46CFF">
      <w:pPr>
        <w:pStyle w:val="a4"/>
        <w:numPr>
          <w:ilvl w:val="0"/>
          <w:numId w:val="17"/>
        </w:numPr>
        <w:tabs>
          <w:tab w:val="left" w:pos="1416"/>
        </w:tabs>
        <w:spacing w:line="271" w:lineRule="exact"/>
        <w:ind w:left="1416" w:hanging="707"/>
        <w:rPr>
          <w:sz w:val="24"/>
        </w:rPr>
      </w:pPr>
      <w:r>
        <w:rPr>
          <w:sz w:val="24"/>
        </w:rPr>
        <w:t>СНиП</w:t>
      </w:r>
      <w:r>
        <w:rPr>
          <w:spacing w:val="-15"/>
          <w:sz w:val="24"/>
        </w:rPr>
        <w:t xml:space="preserve"> </w:t>
      </w:r>
      <w:r>
        <w:rPr>
          <w:sz w:val="24"/>
        </w:rPr>
        <w:t>41-02-2003</w:t>
      </w:r>
      <w:r>
        <w:rPr>
          <w:spacing w:val="-12"/>
          <w:sz w:val="24"/>
        </w:rPr>
        <w:t xml:space="preserve"> </w:t>
      </w:r>
      <w:r>
        <w:rPr>
          <w:sz w:val="24"/>
        </w:rPr>
        <w:t>«Тепловые</w:t>
      </w:r>
      <w:r>
        <w:rPr>
          <w:spacing w:val="-14"/>
          <w:sz w:val="24"/>
        </w:rPr>
        <w:t xml:space="preserve"> </w:t>
      </w:r>
      <w:r>
        <w:rPr>
          <w:spacing w:val="-2"/>
          <w:sz w:val="24"/>
        </w:rPr>
        <w:t>сети»;</w:t>
      </w:r>
    </w:p>
    <w:p w14:paraId="1CDC5ACE" w14:textId="77777777" w:rsidR="00DF38C3" w:rsidRDefault="00D46CFF">
      <w:pPr>
        <w:pStyle w:val="a4"/>
        <w:numPr>
          <w:ilvl w:val="0"/>
          <w:numId w:val="17"/>
        </w:numPr>
        <w:tabs>
          <w:tab w:val="left" w:pos="1417"/>
        </w:tabs>
        <w:spacing w:before="144"/>
        <w:ind w:left="1417" w:hanging="708"/>
        <w:jc w:val="left"/>
        <w:rPr>
          <w:sz w:val="24"/>
        </w:rPr>
      </w:pPr>
      <w:r>
        <w:rPr>
          <w:spacing w:val="-2"/>
          <w:sz w:val="24"/>
        </w:rPr>
        <w:t>СП 41-101-95</w:t>
      </w:r>
      <w:r>
        <w:rPr>
          <w:spacing w:val="-3"/>
          <w:sz w:val="24"/>
        </w:rPr>
        <w:t xml:space="preserve"> </w:t>
      </w:r>
      <w:r>
        <w:rPr>
          <w:spacing w:val="-2"/>
          <w:sz w:val="24"/>
        </w:rPr>
        <w:t>«Проектирование</w:t>
      </w:r>
      <w:r>
        <w:rPr>
          <w:spacing w:val="4"/>
          <w:sz w:val="24"/>
        </w:rPr>
        <w:t xml:space="preserve"> </w:t>
      </w:r>
      <w:r>
        <w:rPr>
          <w:spacing w:val="-2"/>
          <w:sz w:val="24"/>
        </w:rPr>
        <w:t>тепловых</w:t>
      </w:r>
      <w:r>
        <w:rPr>
          <w:spacing w:val="2"/>
          <w:sz w:val="24"/>
        </w:rPr>
        <w:t xml:space="preserve"> </w:t>
      </w:r>
      <w:r>
        <w:rPr>
          <w:spacing w:val="-2"/>
          <w:sz w:val="24"/>
        </w:rPr>
        <w:t>пунктов»;</w:t>
      </w:r>
    </w:p>
    <w:p w14:paraId="4C944390" w14:textId="77777777" w:rsidR="00DF38C3" w:rsidRDefault="00D46CFF">
      <w:pPr>
        <w:pStyle w:val="a4"/>
        <w:numPr>
          <w:ilvl w:val="0"/>
          <w:numId w:val="17"/>
        </w:numPr>
        <w:tabs>
          <w:tab w:val="left" w:pos="1417"/>
        </w:tabs>
        <w:spacing w:before="141"/>
        <w:ind w:left="1417" w:hanging="708"/>
        <w:jc w:val="left"/>
        <w:rPr>
          <w:sz w:val="24"/>
        </w:rPr>
      </w:pPr>
      <w:r>
        <w:rPr>
          <w:spacing w:val="-2"/>
          <w:sz w:val="24"/>
        </w:rPr>
        <w:t>ПТЭ</w:t>
      </w:r>
      <w:r>
        <w:rPr>
          <w:spacing w:val="-5"/>
          <w:sz w:val="24"/>
        </w:rPr>
        <w:t xml:space="preserve"> </w:t>
      </w:r>
      <w:r>
        <w:rPr>
          <w:spacing w:val="-2"/>
          <w:sz w:val="24"/>
        </w:rPr>
        <w:t>электрических</w:t>
      </w:r>
      <w:r>
        <w:rPr>
          <w:spacing w:val="-3"/>
          <w:sz w:val="24"/>
        </w:rPr>
        <w:t xml:space="preserve"> </w:t>
      </w:r>
      <w:r>
        <w:rPr>
          <w:spacing w:val="-2"/>
          <w:sz w:val="24"/>
        </w:rPr>
        <w:t>станций</w:t>
      </w:r>
      <w:r>
        <w:rPr>
          <w:spacing w:val="-1"/>
          <w:sz w:val="24"/>
        </w:rPr>
        <w:t xml:space="preserve"> </w:t>
      </w:r>
      <w:r>
        <w:rPr>
          <w:spacing w:val="-2"/>
          <w:sz w:val="24"/>
        </w:rPr>
        <w:t>и</w:t>
      </w:r>
      <w:r>
        <w:rPr>
          <w:spacing w:val="-3"/>
          <w:sz w:val="24"/>
        </w:rPr>
        <w:t xml:space="preserve"> </w:t>
      </w:r>
      <w:r>
        <w:rPr>
          <w:spacing w:val="-2"/>
          <w:sz w:val="24"/>
        </w:rPr>
        <w:t>сетей</w:t>
      </w:r>
      <w:r>
        <w:rPr>
          <w:spacing w:val="-4"/>
          <w:sz w:val="24"/>
        </w:rPr>
        <w:t xml:space="preserve"> </w:t>
      </w:r>
      <w:r>
        <w:rPr>
          <w:spacing w:val="-2"/>
          <w:sz w:val="24"/>
        </w:rPr>
        <w:t>(РД</w:t>
      </w:r>
      <w:r>
        <w:rPr>
          <w:spacing w:val="-4"/>
          <w:sz w:val="24"/>
        </w:rPr>
        <w:t xml:space="preserve"> </w:t>
      </w:r>
      <w:r>
        <w:rPr>
          <w:spacing w:val="-2"/>
          <w:sz w:val="24"/>
        </w:rPr>
        <w:t>153-34.0-20.501-2003);</w:t>
      </w:r>
    </w:p>
    <w:p w14:paraId="6EF0C406" w14:textId="77777777" w:rsidR="00DF38C3" w:rsidRDefault="00D46CFF">
      <w:pPr>
        <w:pStyle w:val="a4"/>
        <w:numPr>
          <w:ilvl w:val="0"/>
          <w:numId w:val="17"/>
        </w:numPr>
        <w:tabs>
          <w:tab w:val="left" w:pos="1417"/>
        </w:tabs>
        <w:spacing w:before="141" w:line="367" w:lineRule="auto"/>
        <w:ind w:right="322" w:firstLine="708"/>
        <w:jc w:val="left"/>
        <w:rPr>
          <w:sz w:val="24"/>
        </w:rPr>
      </w:pPr>
      <w:r>
        <w:rPr>
          <w:sz w:val="24"/>
        </w:rPr>
        <w:t>РД</w:t>
      </w:r>
      <w:r>
        <w:rPr>
          <w:spacing w:val="-13"/>
          <w:sz w:val="24"/>
        </w:rPr>
        <w:t xml:space="preserve"> </w:t>
      </w:r>
      <w:r>
        <w:rPr>
          <w:sz w:val="24"/>
        </w:rPr>
        <w:t>50-34.698-90</w:t>
      </w:r>
      <w:r>
        <w:rPr>
          <w:spacing w:val="-13"/>
          <w:sz w:val="24"/>
        </w:rPr>
        <w:t xml:space="preserve"> </w:t>
      </w:r>
      <w:r>
        <w:rPr>
          <w:sz w:val="24"/>
        </w:rPr>
        <w:t>«Комплекс</w:t>
      </w:r>
      <w:r>
        <w:rPr>
          <w:spacing w:val="-14"/>
          <w:sz w:val="24"/>
        </w:rPr>
        <w:t xml:space="preserve"> </w:t>
      </w:r>
      <w:r>
        <w:rPr>
          <w:sz w:val="24"/>
        </w:rPr>
        <w:t>стандартов</w:t>
      </w:r>
      <w:r>
        <w:rPr>
          <w:spacing w:val="-12"/>
          <w:sz w:val="24"/>
        </w:rPr>
        <w:t xml:space="preserve"> </w:t>
      </w:r>
      <w:r>
        <w:rPr>
          <w:sz w:val="24"/>
        </w:rPr>
        <w:t>и</w:t>
      </w:r>
      <w:r>
        <w:rPr>
          <w:spacing w:val="-11"/>
          <w:sz w:val="24"/>
        </w:rPr>
        <w:t xml:space="preserve"> </w:t>
      </w:r>
      <w:r>
        <w:rPr>
          <w:sz w:val="24"/>
        </w:rPr>
        <w:t>руководящих</w:t>
      </w:r>
      <w:r>
        <w:rPr>
          <w:spacing w:val="-12"/>
          <w:sz w:val="24"/>
        </w:rPr>
        <w:t xml:space="preserve"> </w:t>
      </w:r>
      <w:r>
        <w:rPr>
          <w:sz w:val="24"/>
        </w:rPr>
        <w:t>документов</w:t>
      </w:r>
      <w:r>
        <w:rPr>
          <w:spacing w:val="-12"/>
          <w:sz w:val="24"/>
        </w:rPr>
        <w:t xml:space="preserve"> </w:t>
      </w:r>
      <w:r>
        <w:rPr>
          <w:sz w:val="24"/>
        </w:rPr>
        <w:t>на автоматизированные системы»;</w:t>
      </w:r>
    </w:p>
    <w:p w14:paraId="259D1CC8" w14:textId="77777777" w:rsidR="00DF38C3" w:rsidRDefault="00D46CFF">
      <w:pPr>
        <w:pStyle w:val="a4"/>
        <w:numPr>
          <w:ilvl w:val="0"/>
          <w:numId w:val="17"/>
        </w:numPr>
        <w:tabs>
          <w:tab w:val="left" w:pos="1417"/>
        </w:tabs>
        <w:spacing w:line="369" w:lineRule="auto"/>
        <w:ind w:right="515" w:firstLine="708"/>
        <w:jc w:val="left"/>
        <w:rPr>
          <w:sz w:val="24"/>
        </w:rPr>
      </w:pPr>
      <w:r>
        <w:rPr>
          <w:sz w:val="24"/>
        </w:rPr>
        <w:t>МДС</w:t>
      </w:r>
      <w:r>
        <w:rPr>
          <w:spacing w:val="33"/>
          <w:sz w:val="24"/>
        </w:rPr>
        <w:t xml:space="preserve"> </w:t>
      </w:r>
      <w:r>
        <w:rPr>
          <w:sz w:val="24"/>
        </w:rPr>
        <w:t>81-35.2004</w:t>
      </w:r>
      <w:r>
        <w:rPr>
          <w:spacing w:val="32"/>
          <w:sz w:val="24"/>
        </w:rPr>
        <w:t xml:space="preserve"> </w:t>
      </w:r>
      <w:r>
        <w:rPr>
          <w:sz w:val="24"/>
        </w:rPr>
        <w:t>«Методика</w:t>
      </w:r>
      <w:r>
        <w:rPr>
          <w:spacing w:val="32"/>
          <w:sz w:val="24"/>
        </w:rPr>
        <w:t xml:space="preserve"> </w:t>
      </w:r>
      <w:r>
        <w:rPr>
          <w:sz w:val="24"/>
        </w:rPr>
        <w:t>определения</w:t>
      </w:r>
      <w:r>
        <w:rPr>
          <w:spacing w:val="31"/>
          <w:sz w:val="24"/>
        </w:rPr>
        <w:t xml:space="preserve"> </w:t>
      </w:r>
      <w:r>
        <w:rPr>
          <w:sz w:val="24"/>
        </w:rPr>
        <w:t>стоимости</w:t>
      </w:r>
      <w:r>
        <w:rPr>
          <w:spacing w:val="31"/>
          <w:sz w:val="24"/>
        </w:rPr>
        <w:t xml:space="preserve"> </w:t>
      </w:r>
      <w:r>
        <w:rPr>
          <w:sz w:val="24"/>
        </w:rPr>
        <w:t>строительной продукции на территории Российской Федерации»;</w:t>
      </w:r>
    </w:p>
    <w:p w14:paraId="1765EF36" w14:textId="77777777" w:rsidR="00DF38C3" w:rsidRDefault="00D46CFF">
      <w:pPr>
        <w:pStyle w:val="a4"/>
        <w:numPr>
          <w:ilvl w:val="0"/>
          <w:numId w:val="17"/>
        </w:numPr>
        <w:tabs>
          <w:tab w:val="left" w:pos="1020"/>
        </w:tabs>
        <w:spacing w:line="367" w:lineRule="auto"/>
        <w:ind w:right="437" w:firstLine="775"/>
        <w:jc w:val="left"/>
        <w:rPr>
          <w:sz w:val="24"/>
        </w:rPr>
      </w:pPr>
      <w:r>
        <w:rPr>
          <w:sz w:val="24"/>
        </w:rPr>
        <w:t>МДС</w:t>
      </w:r>
      <w:r>
        <w:rPr>
          <w:spacing w:val="35"/>
          <w:sz w:val="24"/>
        </w:rPr>
        <w:t xml:space="preserve"> </w:t>
      </w:r>
      <w:r>
        <w:rPr>
          <w:sz w:val="24"/>
        </w:rPr>
        <w:t>81-33.2004</w:t>
      </w:r>
      <w:r>
        <w:rPr>
          <w:spacing w:val="34"/>
          <w:sz w:val="24"/>
        </w:rPr>
        <w:t xml:space="preserve"> </w:t>
      </w:r>
      <w:r>
        <w:rPr>
          <w:sz w:val="24"/>
        </w:rPr>
        <w:t>«Методические</w:t>
      </w:r>
      <w:r>
        <w:rPr>
          <w:spacing w:val="40"/>
          <w:sz w:val="24"/>
        </w:rPr>
        <w:t xml:space="preserve"> </w:t>
      </w:r>
      <w:r>
        <w:rPr>
          <w:sz w:val="24"/>
        </w:rPr>
        <w:t>указания</w:t>
      </w:r>
      <w:r>
        <w:rPr>
          <w:spacing w:val="33"/>
          <w:sz w:val="24"/>
        </w:rPr>
        <w:t xml:space="preserve"> </w:t>
      </w:r>
      <w:r>
        <w:rPr>
          <w:sz w:val="24"/>
        </w:rPr>
        <w:t>по</w:t>
      </w:r>
      <w:r>
        <w:rPr>
          <w:spacing w:val="40"/>
          <w:sz w:val="24"/>
        </w:rPr>
        <w:t xml:space="preserve"> </w:t>
      </w:r>
      <w:r>
        <w:rPr>
          <w:sz w:val="24"/>
        </w:rPr>
        <w:t>определению</w:t>
      </w:r>
      <w:r>
        <w:rPr>
          <w:spacing w:val="40"/>
          <w:sz w:val="24"/>
        </w:rPr>
        <w:t xml:space="preserve"> </w:t>
      </w:r>
      <w:r>
        <w:rPr>
          <w:sz w:val="24"/>
        </w:rPr>
        <w:t>величины накладных расходов в строительстве»</w:t>
      </w:r>
    </w:p>
    <w:p w14:paraId="3C96BA31" w14:textId="77777777" w:rsidR="00DF38C3" w:rsidRDefault="00DF38C3">
      <w:pPr>
        <w:pStyle w:val="a3"/>
        <w:spacing w:before="122"/>
      </w:pPr>
    </w:p>
    <w:p w14:paraId="7D71BFE4" w14:textId="77777777" w:rsidR="00DF38C3" w:rsidRDefault="00D46CFF">
      <w:pPr>
        <w:ind w:left="709"/>
        <w:rPr>
          <w:rFonts w:ascii="Arial" w:hAnsi="Arial"/>
          <w:b/>
          <w:sz w:val="24"/>
        </w:rPr>
      </w:pPr>
      <w:r>
        <w:rPr>
          <w:rFonts w:ascii="Arial" w:hAnsi="Arial"/>
          <w:b/>
          <w:sz w:val="24"/>
        </w:rPr>
        <w:t>Исходные</w:t>
      </w:r>
      <w:r>
        <w:rPr>
          <w:rFonts w:ascii="Arial" w:hAnsi="Arial"/>
          <w:b/>
          <w:spacing w:val="-9"/>
          <w:sz w:val="24"/>
        </w:rPr>
        <w:t xml:space="preserve"> </w:t>
      </w:r>
      <w:r>
        <w:rPr>
          <w:rFonts w:ascii="Arial" w:hAnsi="Arial"/>
          <w:b/>
          <w:spacing w:val="-2"/>
          <w:sz w:val="24"/>
        </w:rPr>
        <w:t>данные</w:t>
      </w:r>
    </w:p>
    <w:p w14:paraId="0FDB82B8" w14:textId="77777777" w:rsidR="00DF38C3" w:rsidRDefault="00D46CFF">
      <w:pPr>
        <w:pStyle w:val="a3"/>
        <w:tabs>
          <w:tab w:val="left" w:pos="8281"/>
        </w:tabs>
        <w:spacing w:before="143" w:line="367" w:lineRule="auto"/>
        <w:ind w:left="1" w:right="311" w:firstLine="708"/>
      </w:pPr>
      <w:r>
        <w:t>Исходными</w:t>
      </w:r>
      <w:r>
        <w:rPr>
          <w:spacing w:val="40"/>
        </w:rPr>
        <w:t xml:space="preserve"> </w:t>
      </w:r>
      <w:r>
        <w:t>данными</w:t>
      </w:r>
      <w:r>
        <w:rPr>
          <w:spacing w:val="40"/>
        </w:rPr>
        <w:t xml:space="preserve"> </w:t>
      </w:r>
      <w:r>
        <w:t>для</w:t>
      </w:r>
      <w:r>
        <w:rPr>
          <w:spacing w:val="40"/>
        </w:rPr>
        <w:t xml:space="preserve"> </w:t>
      </w:r>
      <w:r>
        <w:t>разработки</w:t>
      </w:r>
      <w:r>
        <w:rPr>
          <w:spacing w:val="40"/>
        </w:rPr>
        <w:t xml:space="preserve"> </w:t>
      </w:r>
      <w:r>
        <w:t>схемы</w:t>
      </w:r>
      <w:r>
        <w:rPr>
          <w:spacing w:val="40"/>
        </w:rPr>
        <w:t xml:space="preserve"> </w:t>
      </w:r>
      <w:r>
        <w:t>теплоснабжения</w:t>
      </w:r>
      <w:r>
        <w:tab/>
      </w:r>
      <w:r>
        <w:rPr>
          <w:spacing w:val="-4"/>
        </w:rPr>
        <w:t xml:space="preserve">являются </w:t>
      </w:r>
      <w:r>
        <w:rPr>
          <w:spacing w:val="-2"/>
        </w:rPr>
        <w:t>сведения:</w:t>
      </w:r>
    </w:p>
    <w:p w14:paraId="73328E1A" w14:textId="77777777" w:rsidR="00DF38C3" w:rsidRDefault="00D46CFF">
      <w:pPr>
        <w:pStyle w:val="a4"/>
        <w:numPr>
          <w:ilvl w:val="0"/>
          <w:numId w:val="16"/>
        </w:numPr>
        <w:tabs>
          <w:tab w:val="left" w:pos="854"/>
        </w:tabs>
        <w:spacing w:line="264" w:lineRule="exact"/>
        <w:ind w:left="854" w:hanging="145"/>
        <w:jc w:val="left"/>
        <w:rPr>
          <w:sz w:val="24"/>
        </w:rPr>
      </w:pPr>
      <w:r>
        <w:rPr>
          <w:sz w:val="24"/>
        </w:rPr>
        <w:t>генеральный</w:t>
      </w:r>
      <w:r>
        <w:rPr>
          <w:spacing w:val="-12"/>
          <w:sz w:val="24"/>
        </w:rPr>
        <w:t xml:space="preserve"> </w:t>
      </w:r>
      <w:r>
        <w:rPr>
          <w:sz w:val="24"/>
        </w:rPr>
        <w:t>план</w:t>
      </w:r>
      <w:r>
        <w:rPr>
          <w:spacing w:val="-9"/>
          <w:sz w:val="24"/>
        </w:rPr>
        <w:t xml:space="preserve"> </w:t>
      </w:r>
      <w:proofErr w:type="spellStart"/>
      <w:r>
        <w:rPr>
          <w:sz w:val="24"/>
        </w:rPr>
        <w:t>с.п</w:t>
      </w:r>
      <w:proofErr w:type="spellEnd"/>
      <w:r>
        <w:rPr>
          <w:sz w:val="24"/>
        </w:rPr>
        <w:t>.</w:t>
      </w:r>
      <w:r>
        <w:rPr>
          <w:spacing w:val="-11"/>
          <w:sz w:val="24"/>
        </w:rPr>
        <w:t xml:space="preserve"> </w:t>
      </w:r>
      <w:r>
        <w:rPr>
          <w:spacing w:val="-2"/>
          <w:sz w:val="24"/>
        </w:rPr>
        <w:t>Ягодное;</w:t>
      </w:r>
    </w:p>
    <w:p w14:paraId="758283A9" w14:textId="77777777" w:rsidR="00DF38C3" w:rsidRDefault="00D46CFF">
      <w:pPr>
        <w:pStyle w:val="a4"/>
        <w:numPr>
          <w:ilvl w:val="0"/>
          <w:numId w:val="16"/>
        </w:numPr>
        <w:tabs>
          <w:tab w:val="left" w:pos="852"/>
        </w:tabs>
        <w:spacing w:before="146" w:line="364" w:lineRule="auto"/>
        <w:ind w:right="1085" w:firstLine="708"/>
        <w:jc w:val="left"/>
        <w:rPr>
          <w:sz w:val="24"/>
        </w:rPr>
      </w:pPr>
      <w:r>
        <w:rPr>
          <w:sz w:val="24"/>
        </w:rPr>
        <w:t>данные</w:t>
      </w:r>
      <w:r>
        <w:rPr>
          <w:spacing w:val="-16"/>
          <w:sz w:val="24"/>
        </w:rPr>
        <w:t xml:space="preserve"> </w:t>
      </w:r>
      <w:r>
        <w:rPr>
          <w:sz w:val="24"/>
        </w:rPr>
        <w:t>предоставленные</w:t>
      </w:r>
      <w:r>
        <w:rPr>
          <w:spacing w:val="-16"/>
          <w:sz w:val="24"/>
        </w:rPr>
        <w:t xml:space="preserve"> </w:t>
      </w:r>
      <w:r>
        <w:rPr>
          <w:sz w:val="24"/>
        </w:rPr>
        <w:t>организацией</w:t>
      </w:r>
      <w:r>
        <w:rPr>
          <w:spacing w:val="-16"/>
          <w:sz w:val="24"/>
        </w:rPr>
        <w:t xml:space="preserve"> </w:t>
      </w:r>
      <w:r>
        <w:rPr>
          <w:sz w:val="24"/>
        </w:rPr>
        <w:t>МП</w:t>
      </w:r>
      <w:r>
        <w:rPr>
          <w:spacing w:val="-16"/>
          <w:sz w:val="24"/>
        </w:rPr>
        <w:t xml:space="preserve"> </w:t>
      </w:r>
      <w:r>
        <w:rPr>
          <w:sz w:val="24"/>
        </w:rPr>
        <w:t>муниципального</w:t>
      </w:r>
      <w:r>
        <w:rPr>
          <w:spacing w:val="-16"/>
          <w:sz w:val="24"/>
        </w:rPr>
        <w:t xml:space="preserve"> </w:t>
      </w:r>
      <w:r>
        <w:rPr>
          <w:sz w:val="24"/>
        </w:rPr>
        <w:t>района Ставропольский "</w:t>
      </w:r>
      <w:proofErr w:type="spellStart"/>
      <w:r>
        <w:rPr>
          <w:sz w:val="24"/>
        </w:rPr>
        <w:t>СтавропольРесурсСервис</w:t>
      </w:r>
      <w:proofErr w:type="spellEnd"/>
      <w:r>
        <w:rPr>
          <w:sz w:val="24"/>
        </w:rPr>
        <w:t>".</w:t>
      </w:r>
    </w:p>
    <w:p w14:paraId="2B01F34A" w14:textId="77777777" w:rsidR="00DF38C3" w:rsidRDefault="00DF38C3">
      <w:pPr>
        <w:pStyle w:val="a4"/>
        <w:spacing w:line="364" w:lineRule="auto"/>
        <w:jc w:val="left"/>
        <w:rPr>
          <w:sz w:val="24"/>
        </w:rPr>
        <w:sectPr w:rsidR="00DF38C3">
          <w:pgSz w:w="11910" w:h="16850"/>
          <w:pgMar w:top="760" w:right="566" w:bottom="1280" w:left="1700" w:header="0" w:footer="1070" w:gutter="0"/>
          <w:cols w:space="720"/>
        </w:sectPr>
      </w:pPr>
    </w:p>
    <w:p w14:paraId="04DF3255" w14:textId="77777777" w:rsidR="00DF38C3" w:rsidRDefault="00D46CFF">
      <w:pPr>
        <w:pStyle w:val="1"/>
        <w:spacing w:before="78"/>
        <w:ind w:left="431" w:right="708"/>
        <w:jc w:val="center"/>
      </w:pPr>
      <w:bookmarkStart w:id="0" w:name="_TOC_250014"/>
      <w:bookmarkEnd w:id="0"/>
      <w:r>
        <w:rPr>
          <w:spacing w:val="-2"/>
        </w:rPr>
        <w:lastRenderedPageBreak/>
        <w:t>Введение</w:t>
      </w:r>
    </w:p>
    <w:p w14:paraId="019A8F32" w14:textId="77777777" w:rsidR="00DF38C3" w:rsidRDefault="00D46CFF">
      <w:pPr>
        <w:pStyle w:val="a3"/>
        <w:spacing w:before="141" w:line="364" w:lineRule="auto"/>
        <w:ind w:left="1" w:right="451" w:firstLine="708"/>
        <w:jc w:val="both"/>
      </w:pPr>
      <w:r>
        <w:t xml:space="preserve">Ставропольский район расположен в северо-западной части Самарской области. Это один из крупнейших сельских районов Самарской области. Его площадь составляет 366 </w:t>
      </w:r>
      <w:proofErr w:type="spellStart"/>
      <w:r>
        <w:t>тыс.га</w:t>
      </w:r>
      <w:proofErr w:type="spellEnd"/>
      <w:r>
        <w:t>.</w:t>
      </w:r>
    </w:p>
    <w:p w14:paraId="21741A01" w14:textId="77777777" w:rsidR="00DF38C3" w:rsidRDefault="00D46CFF">
      <w:pPr>
        <w:pStyle w:val="a3"/>
        <w:spacing w:before="2" w:line="364" w:lineRule="auto"/>
        <w:ind w:left="1" w:right="453" w:firstLine="708"/>
        <w:jc w:val="both"/>
      </w:pPr>
      <w:r>
        <w:t xml:space="preserve">В административном отношении земельный участок сельского поселения Ягодное, расположен на левом берегу реки Волга (восточном берегу Куйбышевского водохранилища), в северо-западной части Куйбышевской </w:t>
      </w:r>
      <w:r>
        <w:rPr>
          <w:spacing w:val="-2"/>
        </w:rPr>
        <w:t>области.</w:t>
      </w:r>
    </w:p>
    <w:p w14:paraId="7E164B9D" w14:textId="77777777" w:rsidR="00DF38C3" w:rsidRDefault="00D46CFF">
      <w:pPr>
        <w:pStyle w:val="a3"/>
        <w:spacing w:line="367" w:lineRule="auto"/>
        <w:ind w:left="1" w:right="280" w:firstLine="720"/>
        <w:jc w:val="both"/>
      </w:pPr>
      <w:r>
        <w:t>Законом Самарской области №67-ГД от 28.02.2005 г.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установлены границы сельского поселения Ягодное.</w:t>
      </w:r>
    </w:p>
    <w:p w14:paraId="385FB4AB" w14:textId="77777777" w:rsidR="00DF38C3" w:rsidRDefault="00D46CFF">
      <w:pPr>
        <w:pStyle w:val="a3"/>
        <w:spacing w:line="367" w:lineRule="auto"/>
        <w:ind w:left="1" w:right="275" w:firstLine="720"/>
        <w:jc w:val="both"/>
      </w:pPr>
      <w:r>
        <w:t xml:space="preserve">Сельское поселение Ягодное (административный центр </w:t>
      </w:r>
      <w:r>
        <w:rPr>
          <w:w w:val="130"/>
        </w:rPr>
        <w:t xml:space="preserve">– </w:t>
      </w:r>
      <w:r>
        <w:t xml:space="preserve">село Ягодное) находится в юго-западной части района, удалено от районного центра </w:t>
      </w:r>
      <w:proofErr w:type="spellStart"/>
      <w:r>
        <w:t>г.о</w:t>
      </w:r>
      <w:proofErr w:type="spellEnd"/>
      <w:r>
        <w:t>. Тольятти на расстояние 32 км (в 150 км от областного центра - г. Самары) и связано с ним автомобильной дорогой с асфальтовым покрытием.</w:t>
      </w:r>
    </w:p>
    <w:p w14:paraId="4AA2D245" w14:textId="77777777" w:rsidR="00DF38C3" w:rsidRDefault="00D46CFF">
      <w:pPr>
        <w:pStyle w:val="a3"/>
        <w:spacing w:line="369" w:lineRule="auto"/>
        <w:ind w:left="1" w:right="456" w:firstLine="708"/>
        <w:jc w:val="both"/>
      </w:pPr>
      <w:r>
        <w:t xml:space="preserve">Ближайшая железнодорожная станция – </w:t>
      </w:r>
      <w:proofErr w:type="spellStart"/>
      <w:r>
        <w:t>Жигулѐвское</w:t>
      </w:r>
      <w:proofErr w:type="spellEnd"/>
      <w:r>
        <w:t xml:space="preserve"> море находится на расстоянии 55 км.</w:t>
      </w:r>
    </w:p>
    <w:p w14:paraId="63698C36" w14:textId="77777777" w:rsidR="00DF38C3" w:rsidRDefault="00D46CFF">
      <w:pPr>
        <w:pStyle w:val="a3"/>
        <w:spacing w:line="261" w:lineRule="exact"/>
        <w:ind w:left="738"/>
        <w:jc w:val="both"/>
      </w:pPr>
      <w:r>
        <w:rPr>
          <w:spacing w:val="-2"/>
        </w:rPr>
        <w:t>Сельское</w:t>
      </w:r>
      <w:r>
        <w:rPr>
          <w:spacing w:val="-3"/>
        </w:rPr>
        <w:t xml:space="preserve"> </w:t>
      </w:r>
      <w:r>
        <w:rPr>
          <w:spacing w:val="-2"/>
        </w:rPr>
        <w:t>поселение</w:t>
      </w:r>
      <w:r>
        <w:rPr>
          <w:spacing w:val="-6"/>
        </w:rPr>
        <w:t xml:space="preserve"> </w:t>
      </w:r>
      <w:r>
        <w:rPr>
          <w:spacing w:val="-2"/>
        </w:rPr>
        <w:t>Ягодное</w:t>
      </w:r>
      <w:r>
        <w:t xml:space="preserve"> </w:t>
      </w:r>
      <w:r>
        <w:rPr>
          <w:spacing w:val="-2"/>
        </w:rPr>
        <w:t>граничит:</w:t>
      </w:r>
    </w:p>
    <w:p w14:paraId="6334EA14" w14:textId="77777777" w:rsidR="00DF38C3" w:rsidRDefault="00D46CFF">
      <w:pPr>
        <w:pStyle w:val="a4"/>
        <w:numPr>
          <w:ilvl w:val="0"/>
          <w:numId w:val="16"/>
        </w:numPr>
        <w:tabs>
          <w:tab w:val="left" w:pos="933"/>
        </w:tabs>
        <w:spacing w:before="130" w:line="362" w:lineRule="auto"/>
        <w:ind w:left="361" w:right="475" w:firstLine="403"/>
        <w:jc w:val="left"/>
        <w:rPr>
          <w:sz w:val="24"/>
        </w:rPr>
      </w:pPr>
      <w:r>
        <w:rPr>
          <w:sz w:val="24"/>
        </w:rPr>
        <w:t>с</w:t>
      </w:r>
      <w:r>
        <w:rPr>
          <w:spacing w:val="-2"/>
          <w:sz w:val="24"/>
        </w:rPr>
        <w:t xml:space="preserve"> </w:t>
      </w:r>
      <w:r>
        <w:rPr>
          <w:sz w:val="24"/>
        </w:rPr>
        <w:t>севера</w:t>
      </w:r>
      <w:r>
        <w:rPr>
          <w:spacing w:val="-4"/>
          <w:sz w:val="24"/>
        </w:rPr>
        <w:t xml:space="preserve"> </w:t>
      </w:r>
      <w:r>
        <w:rPr>
          <w:sz w:val="24"/>
        </w:rPr>
        <w:t>-</w:t>
      </w:r>
      <w:r>
        <w:rPr>
          <w:spacing w:val="71"/>
          <w:sz w:val="24"/>
        </w:rPr>
        <w:t xml:space="preserve"> </w:t>
      </w:r>
      <w:r>
        <w:rPr>
          <w:sz w:val="24"/>
        </w:rPr>
        <w:t>с</w:t>
      </w:r>
      <w:r>
        <w:rPr>
          <w:spacing w:val="-2"/>
          <w:sz w:val="24"/>
        </w:rPr>
        <w:t xml:space="preserve"> </w:t>
      </w:r>
      <w:r>
        <w:rPr>
          <w:sz w:val="24"/>
        </w:rPr>
        <w:t>сельским</w:t>
      </w:r>
      <w:r>
        <w:rPr>
          <w:spacing w:val="-6"/>
          <w:sz w:val="24"/>
        </w:rPr>
        <w:t xml:space="preserve"> </w:t>
      </w:r>
      <w:r>
        <w:rPr>
          <w:sz w:val="24"/>
        </w:rPr>
        <w:t>поселением</w:t>
      </w:r>
      <w:r>
        <w:rPr>
          <w:spacing w:val="-3"/>
          <w:sz w:val="24"/>
        </w:rPr>
        <w:t xml:space="preserve"> </w:t>
      </w:r>
      <w:r>
        <w:rPr>
          <w:sz w:val="24"/>
        </w:rPr>
        <w:t>Луначарский</w:t>
      </w:r>
      <w:r>
        <w:rPr>
          <w:spacing w:val="-5"/>
          <w:sz w:val="24"/>
        </w:rPr>
        <w:t xml:space="preserve"> </w:t>
      </w:r>
      <w:r>
        <w:rPr>
          <w:sz w:val="24"/>
        </w:rPr>
        <w:t>муниципального</w:t>
      </w:r>
      <w:r>
        <w:rPr>
          <w:spacing w:val="-4"/>
          <w:sz w:val="24"/>
        </w:rPr>
        <w:t xml:space="preserve"> </w:t>
      </w:r>
      <w:r>
        <w:rPr>
          <w:sz w:val="24"/>
        </w:rPr>
        <w:t xml:space="preserve">района </w:t>
      </w:r>
      <w:r>
        <w:rPr>
          <w:spacing w:val="-2"/>
          <w:sz w:val="24"/>
        </w:rPr>
        <w:t>Ставропольский;</w:t>
      </w:r>
    </w:p>
    <w:p w14:paraId="0004E1C7" w14:textId="77777777" w:rsidR="00DF38C3" w:rsidRDefault="00D46CFF">
      <w:pPr>
        <w:pStyle w:val="a4"/>
        <w:numPr>
          <w:ilvl w:val="0"/>
          <w:numId w:val="16"/>
        </w:numPr>
        <w:tabs>
          <w:tab w:val="left" w:pos="958"/>
        </w:tabs>
        <w:spacing w:before="6" w:line="364" w:lineRule="auto"/>
        <w:ind w:left="361" w:right="386" w:firstLine="403"/>
        <w:jc w:val="left"/>
        <w:rPr>
          <w:sz w:val="24"/>
        </w:rPr>
      </w:pPr>
      <w:r>
        <w:rPr>
          <w:sz w:val="24"/>
        </w:rPr>
        <w:t>с</w:t>
      </w:r>
      <w:r>
        <w:rPr>
          <w:spacing w:val="35"/>
          <w:sz w:val="24"/>
        </w:rPr>
        <w:t xml:space="preserve"> </w:t>
      </w:r>
      <w:r>
        <w:rPr>
          <w:sz w:val="24"/>
        </w:rPr>
        <w:t>востока</w:t>
      </w:r>
      <w:r>
        <w:rPr>
          <w:spacing w:val="34"/>
          <w:sz w:val="24"/>
        </w:rPr>
        <w:t xml:space="preserve"> </w:t>
      </w:r>
      <w:r>
        <w:rPr>
          <w:sz w:val="24"/>
        </w:rPr>
        <w:t>–</w:t>
      </w:r>
      <w:r>
        <w:rPr>
          <w:spacing w:val="37"/>
          <w:sz w:val="24"/>
        </w:rPr>
        <w:t xml:space="preserve"> </w:t>
      </w:r>
      <w:r>
        <w:rPr>
          <w:sz w:val="24"/>
        </w:rPr>
        <w:t>с</w:t>
      </w:r>
      <w:r>
        <w:rPr>
          <w:spacing w:val="35"/>
          <w:sz w:val="24"/>
        </w:rPr>
        <w:t xml:space="preserve"> </w:t>
      </w:r>
      <w:r>
        <w:rPr>
          <w:sz w:val="24"/>
        </w:rPr>
        <w:t>сельским</w:t>
      </w:r>
      <w:r>
        <w:rPr>
          <w:spacing w:val="37"/>
          <w:sz w:val="24"/>
        </w:rPr>
        <w:t xml:space="preserve"> </w:t>
      </w:r>
      <w:r>
        <w:rPr>
          <w:sz w:val="24"/>
        </w:rPr>
        <w:t>поселением</w:t>
      </w:r>
      <w:r>
        <w:rPr>
          <w:spacing w:val="34"/>
          <w:sz w:val="24"/>
        </w:rPr>
        <w:t xml:space="preserve"> </w:t>
      </w:r>
      <w:proofErr w:type="spellStart"/>
      <w:r>
        <w:rPr>
          <w:sz w:val="24"/>
        </w:rPr>
        <w:t>Подстѐпки</w:t>
      </w:r>
      <w:proofErr w:type="spellEnd"/>
      <w:r>
        <w:rPr>
          <w:spacing w:val="33"/>
          <w:sz w:val="24"/>
        </w:rPr>
        <w:t xml:space="preserve"> </w:t>
      </w:r>
      <w:r>
        <w:rPr>
          <w:sz w:val="24"/>
        </w:rPr>
        <w:t>муниципального</w:t>
      </w:r>
      <w:r>
        <w:rPr>
          <w:spacing w:val="34"/>
          <w:sz w:val="24"/>
        </w:rPr>
        <w:t xml:space="preserve"> </w:t>
      </w:r>
      <w:r>
        <w:rPr>
          <w:sz w:val="24"/>
        </w:rPr>
        <w:t xml:space="preserve">района </w:t>
      </w:r>
      <w:r>
        <w:rPr>
          <w:spacing w:val="-2"/>
          <w:sz w:val="24"/>
        </w:rPr>
        <w:t>Ставропольский;</w:t>
      </w:r>
    </w:p>
    <w:p w14:paraId="565640F8" w14:textId="77777777" w:rsidR="00DF38C3" w:rsidRDefault="00D46CFF">
      <w:pPr>
        <w:pStyle w:val="a4"/>
        <w:numPr>
          <w:ilvl w:val="0"/>
          <w:numId w:val="16"/>
        </w:numPr>
        <w:tabs>
          <w:tab w:val="left" w:pos="907"/>
        </w:tabs>
        <w:spacing w:before="2"/>
        <w:ind w:left="907" w:hanging="143"/>
        <w:jc w:val="left"/>
        <w:rPr>
          <w:sz w:val="24"/>
        </w:rPr>
      </w:pPr>
      <w:r>
        <w:rPr>
          <w:sz w:val="24"/>
        </w:rPr>
        <w:t>с</w:t>
      </w:r>
      <w:r>
        <w:rPr>
          <w:spacing w:val="-4"/>
          <w:sz w:val="24"/>
        </w:rPr>
        <w:t xml:space="preserve"> </w:t>
      </w:r>
      <w:r>
        <w:rPr>
          <w:sz w:val="24"/>
        </w:rPr>
        <w:t>запада</w:t>
      </w:r>
      <w:r>
        <w:rPr>
          <w:spacing w:val="-2"/>
          <w:sz w:val="24"/>
        </w:rPr>
        <w:t xml:space="preserve"> </w:t>
      </w:r>
      <w:r>
        <w:rPr>
          <w:sz w:val="24"/>
        </w:rPr>
        <w:t>–</w:t>
      </w:r>
      <w:r>
        <w:rPr>
          <w:spacing w:val="-1"/>
          <w:sz w:val="24"/>
        </w:rPr>
        <w:t xml:space="preserve"> </w:t>
      </w:r>
      <w:r>
        <w:rPr>
          <w:sz w:val="24"/>
        </w:rPr>
        <w:t>с Куйбышевским</w:t>
      </w:r>
      <w:r>
        <w:rPr>
          <w:spacing w:val="-4"/>
          <w:sz w:val="24"/>
        </w:rPr>
        <w:t xml:space="preserve"> </w:t>
      </w:r>
      <w:r>
        <w:rPr>
          <w:spacing w:val="-2"/>
          <w:sz w:val="24"/>
        </w:rPr>
        <w:t>водохранилище.</w:t>
      </w:r>
    </w:p>
    <w:p w14:paraId="46075458" w14:textId="77777777" w:rsidR="00DF38C3" w:rsidRDefault="00D46CFF">
      <w:pPr>
        <w:pStyle w:val="a3"/>
        <w:spacing w:before="261"/>
        <w:ind w:left="671"/>
      </w:pPr>
      <w:r>
        <w:t>Сельское</w:t>
      </w:r>
      <w:r>
        <w:rPr>
          <w:spacing w:val="-18"/>
        </w:rPr>
        <w:t xml:space="preserve"> </w:t>
      </w:r>
      <w:r>
        <w:t>поселение</w:t>
      </w:r>
      <w:r>
        <w:rPr>
          <w:spacing w:val="-15"/>
        </w:rPr>
        <w:t xml:space="preserve"> </w:t>
      </w:r>
      <w:r>
        <w:t>состоит</w:t>
      </w:r>
      <w:r>
        <w:rPr>
          <w:spacing w:val="-16"/>
        </w:rPr>
        <w:t xml:space="preserve"> </w:t>
      </w:r>
      <w:r>
        <w:t>из</w:t>
      </w:r>
      <w:r>
        <w:rPr>
          <w:spacing w:val="-14"/>
        </w:rPr>
        <w:t xml:space="preserve"> </w:t>
      </w:r>
      <w:r>
        <w:t>одного</w:t>
      </w:r>
      <w:r>
        <w:rPr>
          <w:spacing w:val="-16"/>
        </w:rPr>
        <w:t xml:space="preserve"> </w:t>
      </w:r>
      <w:proofErr w:type="spellStart"/>
      <w:r>
        <w:t>населѐнного</w:t>
      </w:r>
      <w:proofErr w:type="spellEnd"/>
      <w:r>
        <w:rPr>
          <w:spacing w:val="-13"/>
        </w:rPr>
        <w:t xml:space="preserve"> </w:t>
      </w:r>
      <w:r>
        <w:rPr>
          <w:spacing w:val="-2"/>
        </w:rPr>
        <w:t>пункта:</w:t>
      </w:r>
    </w:p>
    <w:p w14:paraId="223B8B0A" w14:textId="77777777" w:rsidR="00DF38C3" w:rsidRDefault="00D46CFF">
      <w:pPr>
        <w:pStyle w:val="a4"/>
        <w:numPr>
          <w:ilvl w:val="0"/>
          <w:numId w:val="16"/>
        </w:numPr>
        <w:tabs>
          <w:tab w:val="left" w:pos="864"/>
        </w:tabs>
        <w:spacing w:before="141"/>
        <w:ind w:left="864" w:hanging="143"/>
        <w:jc w:val="left"/>
        <w:rPr>
          <w:sz w:val="24"/>
        </w:rPr>
      </w:pPr>
      <w:r>
        <w:rPr>
          <w:spacing w:val="-2"/>
          <w:sz w:val="24"/>
        </w:rPr>
        <w:t>село</w:t>
      </w:r>
      <w:r>
        <w:rPr>
          <w:sz w:val="24"/>
        </w:rPr>
        <w:t xml:space="preserve"> </w:t>
      </w:r>
      <w:r>
        <w:rPr>
          <w:spacing w:val="-2"/>
          <w:sz w:val="24"/>
        </w:rPr>
        <w:t>Ягодное,</w:t>
      </w:r>
      <w:r>
        <w:rPr>
          <w:spacing w:val="2"/>
          <w:sz w:val="24"/>
        </w:rPr>
        <w:t xml:space="preserve"> </w:t>
      </w:r>
      <w:r>
        <w:rPr>
          <w:spacing w:val="-2"/>
          <w:sz w:val="24"/>
        </w:rPr>
        <w:t>административный</w:t>
      </w:r>
      <w:r>
        <w:rPr>
          <w:spacing w:val="2"/>
          <w:sz w:val="24"/>
        </w:rPr>
        <w:t xml:space="preserve"> </w:t>
      </w:r>
      <w:r>
        <w:rPr>
          <w:spacing w:val="-2"/>
          <w:sz w:val="24"/>
        </w:rPr>
        <w:t>центр.</w:t>
      </w:r>
    </w:p>
    <w:p w14:paraId="6151B4A8" w14:textId="77777777" w:rsidR="00DF38C3" w:rsidRDefault="00DF38C3">
      <w:pPr>
        <w:pStyle w:val="a3"/>
      </w:pPr>
    </w:p>
    <w:p w14:paraId="168C6973" w14:textId="77777777" w:rsidR="00DF38C3" w:rsidRDefault="00DF38C3">
      <w:pPr>
        <w:pStyle w:val="a3"/>
        <w:spacing w:before="16"/>
      </w:pPr>
    </w:p>
    <w:p w14:paraId="23B62125" w14:textId="77777777" w:rsidR="00DF38C3" w:rsidRDefault="00D46CFF">
      <w:pPr>
        <w:pStyle w:val="a3"/>
        <w:spacing w:line="364" w:lineRule="auto"/>
        <w:ind w:left="1" w:right="277" w:firstLine="734"/>
        <w:jc w:val="both"/>
        <w:rPr>
          <w:rFonts w:ascii="Times New Roman" w:hAnsi="Times New Roman"/>
          <w:sz w:val="23"/>
        </w:rPr>
      </w:pPr>
      <w:r>
        <w:t>Данные о существующей численности населения сельского поселения Ягодное приведены по состоянию на 01.01.2025 г., общая численность составляет 9120 человек</w:t>
      </w:r>
      <w:r>
        <w:rPr>
          <w:rFonts w:ascii="Times New Roman" w:hAnsi="Times New Roman"/>
          <w:sz w:val="23"/>
        </w:rPr>
        <w:t>.</w:t>
      </w:r>
    </w:p>
    <w:p w14:paraId="1D223D0B" w14:textId="77777777" w:rsidR="00DF38C3" w:rsidRDefault="00DF38C3">
      <w:pPr>
        <w:pStyle w:val="a3"/>
        <w:spacing w:before="136"/>
        <w:rPr>
          <w:rFonts w:ascii="Times New Roman"/>
        </w:rPr>
      </w:pPr>
    </w:p>
    <w:p w14:paraId="458C961A" w14:textId="77777777" w:rsidR="00DF38C3" w:rsidRDefault="00D46CFF">
      <w:pPr>
        <w:pStyle w:val="a3"/>
        <w:ind w:left="709"/>
      </w:pPr>
      <w:r>
        <w:t>Расположение</w:t>
      </w:r>
      <w:r>
        <w:rPr>
          <w:spacing w:val="-16"/>
        </w:rPr>
        <w:t xml:space="preserve"> </w:t>
      </w:r>
      <w:proofErr w:type="spellStart"/>
      <w:r>
        <w:t>с.п</w:t>
      </w:r>
      <w:proofErr w:type="spellEnd"/>
      <w:r>
        <w:t>.</w:t>
      </w:r>
      <w:r>
        <w:rPr>
          <w:spacing w:val="-16"/>
        </w:rPr>
        <w:t xml:space="preserve"> </w:t>
      </w:r>
      <w:r>
        <w:t>Ягодное</w:t>
      </w:r>
      <w:r>
        <w:rPr>
          <w:spacing w:val="-16"/>
        </w:rPr>
        <w:t xml:space="preserve"> </w:t>
      </w:r>
      <w:r>
        <w:t>представлено</w:t>
      </w:r>
      <w:r>
        <w:rPr>
          <w:spacing w:val="-16"/>
        </w:rPr>
        <w:t xml:space="preserve"> </w:t>
      </w:r>
      <w:r>
        <w:t>на</w:t>
      </w:r>
      <w:r>
        <w:rPr>
          <w:spacing w:val="-16"/>
        </w:rPr>
        <w:t xml:space="preserve"> </w:t>
      </w:r>
      <w:r>
        <w:t>рисунке</w:t>
      </w:r>
      <w:r>
        <w:rPr>
          <w:spacing w:val="-15"/>
        </w:rPr>
        <w:t xml:space="preserve"> </w:t>
      </w:r>
      <w:r>
        <w:rPr>
          <w:spacing w:val="-5"/>
        </w:rPr>
        <w:t>1.</w:t>
      </w:r>
    </w:p>
    <w:p w14:paraId="3D674BBF" w14:textId="77777777" w:rsidR="00DF38C3" w:rsidRDefault="00DF38C3">
      <w:pPr>
        <w:pStyle w:val="a3"/>
        <w:sectPr w:rsidR="00DF38C3">
          <w:pgSz w:w="11910" w:h="16850"/>
          <w:pgMar w:top="760" w:right="566" w:bottom="1280" w:left="1700" w:header="0" w:footer="1070" w:gutter="0"/>
          <w:cols w:space="720"/>
        </w:sectPr>
      </w:pPr>
    </w:p>
    <w:p w14:paraId="3ED1B23B" w14:textId="77777777" w:rsidR="00DF38C3" w:rsidRDefault="00D46CFF">
      <w:pPr>
        <w:pStyle w:val="a3"/>
        <w:ind w:left="30"/>
        <w:rPr>
          <w:sz w:val="20"/>
        </w:rPr>
      </w:pPr>
      <w:r>
        <w:rPr>
          <w:noProof/>
          <w:sz w:val="20"/>
          <w:lang w:eastAsia="ru-RU"/>
        </w:rPr>
        <w:lastRenderedPageBreak/>
        <w:drawing>
          <wp:inline distT="0" distB="0" distL="0" distR="0" wp14:anchorId="7B2A7875" wp14:editId="275C2521">
            <wp:extent cx="5489381" cy="7851552"/>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stretch>
                      <a:fillRect/>
                    </a:stretch>
                  </pic:blipFill>
                  <pic:spPr>
                    <a:xfrm>
                      <a:off x="0" y="0"/>
                      <a:ext cx="5489381" cy="7851552"/>
                    </a:xfrm>
                    <a:prstGeom prst="rect">
                      <a:avLst/>
                    </a:prstGeom>
                  </pic:spPr>
                </pic:pic>
              </a:graphicData>
            </a:graphic>
          </wp:inline>
        </w:drawing>
      </w:r>
    </w:p>
    <w:p w14:paraId="0DAF6517" w14:textId="77777777" w:rsidR="00DF38C3" w:rsidRDefault="00D46CFF">
      <w:pPr>
        <w:pStyle w:val="a3"/>
        <w:spacing w:before="184"/>
        <w:ind w:left="708" w:right="277"/>
        <w:jc w:val="center"/>
      </w:pPr>
      <w:r>
        <w:t>Рисунок</w:t>
      </w:r>
      <w:r>
        <w:rPr>
          <w:spacing w:val="-13"/>
        </w:rPr>
        <w:t xml:space="preserve"> </w:t>
      </w:r>
      <w:r>
        <w:t>1</w:t>
      </w:r>
      <w:r>
        <w:rPr>
          <w:spacing w:val="-9"/>
        </w:rPr>
        <w:t xml:space="preserve"> </w:t>
      </w:r>
      <w:r>
        <w:t>-</w:t>
      </w:r>
      <w:r>
        <w:rPr>
          <w:spacing w:val="-14"/>
        </w:rPr>
        <w:t xml:space="preserve"> </w:t>
      </w:r>
      <w:r>
        <w:t>Расположение</w:t>
      </w:r>
      <w:r>
        <w:rPr>
          <w:spacing w:val="-11"/>
        </w:rPr>
        <w:t xml:space="preserve"> </w:t>
      </w:r>
      <w:proofErr w:type="spellStart"/>
      <w:r>
        <w:t>с.п</w:t>
      </w:r>
      <w:proofErr w:type="spellEnd"/>
      <w:r>
        <w:t>.</w:t>
      </w:r>
      <w:r>
        <w:rPr>
          <w:spacing w:val="-10"/>
        </w:rPr>
        <w:t xml:space="preserve"> </w:t>
      </w:r>
      <w:r>
        <w:rPr>
          <w:spacing w:val="-2"/>
        </w:rPr>
        <w:t>Ягодное.</w:t>
      </w:r>
    </w:p>
    <w:p w14:paraId="1CC5ED2A" w14:textId="77777777" w:rsidR="00DF38C3" w:rsidRDefault="00DF38C3">
      <w:pPr>
        <w:pStyle w:val="a3"/>
        <w:jc w:val="center"/>
        <w:sectPr w:rsidR="00DF38C3">
          <w:pgSz w:w="11910" w:h="16850"/>
          <w:pgMar w:top="840" w:right="566" w:bottom="1280" w:left="1700" w:header="0" w:footer="1070" w:gutter="0"/>
          <w:cols w:space="720"/>
        </w:sectPr>
      </w:pPr>
    </w:p>
    <w:p w14:paraId="70281482" w14:textId="77777777" w:rsidR="00DF38C3" w:rsidRDefault="00D46CFF">
      <w:pPr>
        <w:spacing w:before="69"/>
        <w:ind w:left="445"/>
        <w:rPr>
          <w:sz w:val="24"/>
        </w:rPr>
      </w:pPr>
      <w:r>
        <w:rPr>
          <w:rFonts w:ascii="Arial" w:hAnsi="Arial"/>
          <w:b/>
          <w:sz w:val="24"/>
        </w:rPr>
        <w:lastRenderedPageBreak/>
        <w:t>Планировочная</w:t>
      </w:r>
      <w:r>
        <w:rPr>
          <w:rFonts w:ascii="Arial" w:hAnsi="Arial"/>
          <w:b/>
          <w:spacing w:val="-15"/>
          <w:sz w:val="24"/>
        </w:rPr>
        <w:t xml:space="preserve"> </w:t>
      </w:r>
      <w:r>
        <w:rPr>
          <w:rFonts w:ascii="Arial" w:hAnsi="Arial"/>
          <w:b/>
          <w:sz w:val="24"/>
        </w:rPr>
        <w:t>структура</w:t>
      </w:r>
      <w:r>
        <w:rPr>
          <w:rFonts w:ascii="Arial" w:hAnsi="Arial"/>
          <w:b/>
          <w:spacing w:val="-7"/>
          <w:sz w:val="24"/>
        </w:rPr>
        <w:t xml:space="preserve"> </w:t>
      </w:r>
      <w:r>
        <w:rPr>
          <w:rFonts w:ascii="Arial" w:hAnsi="Arial"/>
          <w:b/>
          <w:sz w:val="24"/>
        </w:rPr>
        <w:t>села</w:t>
      </w:r>
      <w:r>
        <w:rPr>
          <w:rFonts w:ascii="Arial" w:hAnsi="Arial"/>
          <w:b/>
          <w:spacing w:val="-11"/>
          <w:sz w:val="24"/>
        </w:rPr>
        <w:t xml:space="preserve"> </w:t>
      </w:r>
      <w:r>
        <w:rPr>
          <w:rFonts w:ascii="Arial" w:hAnsi="Arial"/>
          <w:b/>
          <w:sz w:val="24"/>
        </w:rPr>
        <w:t>Ягодное</w:t>
      </w:r>
      <w:r>
        <w:rPr>
          <w:rFonts w:ascii="Arial" w:hAnsi="Arial"/>
          <w:b/>
          <w:spacing w:val="-6"/>
          <w:sz w:val="24"/>
        </w:rPr>
        <w:t xml:space="preserve"> </w:t>
      </w:r>
      <w:r>
        <w:rPr>
          <w:rFonts w:ascii="Arial" w:hAnsi="Arial"/>
          <w:b/>
          <w:sz w:val="24"/>
        </w:rPr>
        <w:t>сельского</w:t>
      </w:r>
      <w:r>
        <w:rPr>
          <w:rFonts w:ascii="Arial" w:hAnsi="Arial"/>
          <w:b/>
          <w:spacing w:val="-12"/>
          <w:sz w:val="24"/>
        </w:rPr>
        <w:t xml:space="preserve"> </w:t>
      </w:r>
      <w:r>
        <w:rPr>
          <w:rFonts w:ascii="Arial" w:hAnsi="Arial"/>
          <w:b/>
          <w:sz w:val="24"/>
        </w:rPr>
        <w:t>поселения</w:t>
      </w:r>
      <w:r>
        <w:rPr>
          <w:rFonts w:ascii="Arial" w:hAnsi="Arial"/>
          <w:b/>
          <w:spacing w:val="-8"/>
          <w:sz w:val="24"/>
        </w:rPr>
        <w:t xml:space="preserve"> </w:t>
      </w:r>
      <w:r>
        <w:rPr>
          <w:rFonts w:ascii="Arial" w:hAnsi="Arial"/>
          <w:b/>
          <w:spacing w:val="-2"/>
          <w:sz w:val="24"/>
        </w:rPr>
        <w:t>Ягодное</w:t>
      </w:r>
      <w:r>
        <w:rPr>
          <w:spacing w:val="-2"/>
          <w:sz w:val="24"/>
        </w:rPr>
        <w:t>.</w:t>
      </w:r>
    </w:p>
    <w:p w14:paraId="4CA7BE87" w14:textId="77777777" w:rsidR="00DF38C3" w:rsidRDefault="00DF38C3">
      <w:pPr>
        <w:pStyle w:val="a3"/>
        <w:spacing w:before="10"/>
      </w:pPr>
    </w:p>
    <w:p w14:paraId="5A453242" w14:textId="77777777" w:rsidR="00DF38C3" w:rsidRDefault="00D46CFF">
      <w:pPr>
        <w:pStyle w:val="a3"/>
        <w:tabs>
          <w:tab w:val="left" w:pos="1729"/>
          <w:tab w:val="left" w:pos="2576"/>
          <w:tab w:val="left" w:pos="2641"/>
          <w:tab w:val="left" w:pos="2907"/>
          <w:tab w:val="left" w:pos="3092"/>
          <w:tab w:val="left" w:pos="3613"/>
          <w:tab w:val="left" w:pos="3800"/>
          <w:tab w:val="left" w:pos="3944"/>
          <w:tab w:val="left" w:pos="4175"/>
          <w:tab w:val="left" w:pos="4244"/>
          <w:tab w:val="left" w:pos="4657"/>
          <w:tab w:val="left" w:pos="5259"/>
          <w:tab w:val="left" w:pos="5730"/>
          <w:tab w:val="left" w:pos="6135"/>
          <w:tab w:val="left" w:pos="7424"/>
          <w:tab w:val="left" w:pos="7746"/>
          <w:tab w:val="left" w:pos="7791"/>
          <w:tab w:val="left" w:pos="8221"/>
          <w:tab w:val="left" w:pos="8953"/>
        </w:tabs>
        <w:spacing w:line="364" w:lineRule="auto"/>
        <w:ind w:left="1" w:right="225" w:firstLine="674"/>
        <w:jc w:val="right"/>
      </w:pPr>
      <w:r>
        <w:rPr>
          <w:spacing w:val="-2"/>
        </w:rPr>
        <w:t>Планировочная</w:t>
      </w:r>
      <w:r>
        <w:tab/>
      </w:r>
      <w:r>
        <w:tab/>
      </w:r>
      <w:r>
        <w:rPr>
          <w:spacing w:val="-2"/>
        </w:rPr>
        <w:t>структура</w:t>
      </w:r>
      <w:r>
        <w:tab/>
      </w:r>
      <w:r>
        <w:tab/>
      </w:r>
      <w:r>
        <w:rPr>
          <w:spacing w:val="-2"/>
        </w:rPr>
        <w:t>сельского</w:t>
      </w:r>
      <w:r>
        <w:tab/>
        <w:t>поселения</w:t>
      </w:r>
      <w:r>
        <w:rPr>
          <w:spacing w:val="80"/>
        </w:rPr>
        <w:t xml:space="preserve"> </w:t>
      </w:r>
      <w:r>
        <w:t>Ягодное</w:t>
      </w:r>
      <w:r>
        <w:tab/>
      </w:r>
      <w:r>
        <w:tab/>
      </w:r>
      <w:r>
        <w:rPr>
          <w:spacing w:val="-2"/>
        </w:rPr>
        <w:t xml:space="preserve">определяется </w:t>
      </w:r>
      <w:r>
        <w:t>следующими</w:t>
      </w:r>
      <w:r>
        <w:rPr>
          <w:spacing w:val="-7"/>
        </w:rPr>
        <w:t xml:space="preserve"> </w:t>
      </w:r>
      <w:r>
        <w:t>факторами;</w:t>
      </w:r>
      <w:r>
        <w:rPr>
          <w:spacing w:val="-8"/>
        </w:rPr>
        <w:t xml:space="preserve"> </w:t>
      </w:r>
      <w:r>
        <w:t>рельефом</w:t>
      </w:r>
      <w:r>
        <w:rPr>
          <w:spacing w:val="-8"/>
        </w:rPr>
        <w:t xml:space="preserve"> </w:t>
      </w:r>
      <w:r>
        <w:t>территории,</w:t>
      </w:r>
      <w:r>
        <w:rPr>
          <w:spacing w:val="-8"/>
        </w:rPr>
        <w:t xml:space="preserve"> </w:t>
      </w:r>
      <w:r>
        <w:t>наличием</w:t>
      </w:r>
      <w:r>
        <w:rPr>
          <w:spacing w:val="-8"/>
        </w:rPr>
        <w:t xml:space="preserve"> </w:t>
      </w:r>
      <w:r>
        <w:t>автомобильной</w:t>
      </w:r>
      <w:r>
        <w:rPr>
          <w:spacing w:val="27"/>
        </w:rPr>
        <w:t xml:space="preserve"> </w:t>
      </w:r>
      <w:r>
        <w:t xml:space="preserve">дороги. </w:t>
      </w:r>
      <w:r>
        <w:rPr>
          <w:spacing w:val="-2"/>
        </w:rPr>
        <w:t>Разработка</w:t>
      </w:r>
      <w:r>
        <w:tab/>
      </w:r>
      <w:r>
        <w:rPr>
          <w:spacing w:val="-2"/>
        </w:rPr>
        <w:t>генерального</w:t>
      </w:r>
      <w:r>
        <w:tab/>
      </w:r>
      <w:r>
        <w:rPr>
          <w:spacing w:val="-4"/>
        </w:rPr>
        <w:t>плана</w:t>
      </w:r>
      <w:r>
        <w:tab/>
      </w:r>
      <w:r>
        <w:rPr>
          <w:spacing w:val="-2"/>
        </w:rPr>
        <w:t>сельского</w:t>
      </w:r>
      <w:r>
        <w:tab/>
      </w:r>
      <w:r>
        <w:rPr>
          <w:spacing w:val="-55"/>
        </w:rPr>
        <w:t xml:space="preserve"> </w:t>
      </w:r>
      <w:r>
        <w:rPr>
          <w:spacing w:val="-2"/>
        </w:rPr>
        <w:t>поселения</w:t>
      </w:r>
      <w:r>
        <w:tab/>
      </w:r>
      <w:r>
        <w:tab/>
      </w:r>
      <w:r>
        <w:rPr>
          <w:spacing w:val="-2"/>
        </w:rPr>
        <w:t>Ягодное предусматривается</w:t>
      </w:r>
      <w:r>
        <w:tab/>
      </w:r>
      <w:r>
        <w:rPr>
          <w:spacing w:val="-10"/>
        </w:rPr>
        <w:t>с</w:t>
      </w:r>
      <w:r>
        <w:tab/>
      </w:r>
      <w:r>
        <w:tab/>
      </w:r>
      <w:r>
        <w:rPr>
          <w:spacing w:val="-2"/>
        </w:rPr>
        <w:t>учетом</w:t>
      </w:r>
      <w:r>
        <w:tab/>
      </w:r>
      <w:r>
        <w:tab/>
      </w:r>
      <w:r>
        <w:tab/>
      </w:r>
      <w:r>
        <w:rPr>
          <w:spacing w:val="-2"/>
        </w:rPr>
        <w:t>сложившейся</w:t>
      </w:r>
      <w:r>
        <w:tab/>
      </w:r>
      <w:r>
        <w:rPr>
          <w:spacing w:val="-2"/>
        </w:rPr>
        <w:t>планировочной</w:t>
      </w:r>
      <w:r>
        <w:tab/>
      </w:r>
      <w:r>
        <w:rPr>
          <w:spacing w:val="-2"/>
        </w:rPr>
        <w:t>структуры населенного</w:t>
      </w:r>
      <w:r>
        <w:tab/>
      </w:r>
      <w:r>
        <w:rPr>
          <w:spacing w:val="-39"/>
        </w:rPr>
        <w:t xml:space="preserve"> </w:t>
      </w:r>
      <w:r>
        <w:t>пункта,</w:t>
      </w:r>
      <w:r>
        <w:tab/>
      </w:r>
      <w:r>
        <w:tab/>
      </w:r>
      <w:r>
        <w:tab/>
      </w:r>
      <w:r>
        <w:rPr>
          <w:spacing w:val="-2"/>
        </w:rPr>
        <w:t>наличия</w:t>
      </w:r>
      <w:r>
        <w:tab/>
      </w:r>
      <w:r>
        <w:tab/>
      </w:r>
      <w:r>
        <w:rPr>
          <w:spacing w:val="-2"/>
        </w:rPr>
        <w:t>свободных</w:t>
      </w:r>
      <w:r>
        <w:tab/>
      </w:r>
      <w:r>
        <w:rPr>
          <w:spacing w:val="-2"/>
        </w:rPr>
        <w:t>территорий,</w:t>
      </w:r>
      <w:r>
        <w:tab/>
      </w:r>
      <w:r>
        <w:rPr>
          <w:spacing w:val="-2"/>
        </w:rPr>
        <w:t>пригодных</w:t>
      </w:r>
      <w:r>
        <w:tab/>
      </w:r>
      <w:r>
        <w:rPr>
          <w:spacing w:val="-4"/>
        </w:rPr>
        <w:t xml:space="preserve">для </w:t>
      </w:r>
      <w:r>
        <w:t>градостроительного</w:t>
      </w:r>
      <w:r>
        <w:rPr>
          <w:spacing w:val="80"/>
        </w:rPr>
        <w:t xml:space="preserve"> </w:t>
      </w:r>
      <w:r>
        <w:t>освоения,</w:t>
      </w:r>
      <w:r>
        <w:tab/>
      </w:r>
      <w:r>
        <w:tab/>
        <w:t>внешних</w:t>
      </w:r>
      <w:r>
        <w:rPr>
          <w:spacing w:val="80"/>
        </w:rPr>
        <w:t xml:space="preserve"> </w:t>
      </w:r>
      <w:r>
        <w:t>и</w:t>
      </w:r>
      <w:r>
        <w:rPr>
          <w:spacing w:val="80"/>
        </w:rPr>
        <w:t xml:space="preserve"> </w:t>
      </w:r>
      <w:r>
        <w:t>внутренних</w:t>
      </w:r>
      <w:r>
        <w:rPr>
          <w:spacing w:val="80"/>
        </w:rPr>
        <w:t xml:space="preserve"> </w:t>
      </w:r>
      <w:r>
        <w:t>транспортных</w:t>
      </w:r>
      <w:r>
        <w:rPr>
          <w:spacing w:val="80"/>
        </w:rPr>
        <w:t xml:space="preserve"> </w:t>
      </w:r>
      <w:r>
        <w:t>связей,</w:t>
      </w:r>
    </w:p>
    <w:p w14:paraId="2BA5F96D" w14:textId="77777777" w:rsidR="00DF38C3" w:rsidRDefault="00D46CFF">
      <w:pPr>
        <w:pStyle w:val="a3"/>
        <w:spacing w:line="271" w:lineRule="exact"/>
        <w:ind w:left="1"/>
      </w:pPr>
      <w:r>
        <w:t>инженерного,</w:t>
      </w:r>
      <w:r>
        <w:rPr>
          <w:spacing w:val="-9"/>
        </w:rPr>
        <w:t xml:space="preserve"> </w:t>
      </w:r>
      <w:r>
        <w:t>промышленного</w:t>
      </w:r>
      <w:r>
        <w:rPr>
          <w:spacing w:val="-6"/>
        </w:rPr>
        <w:t xml:space="preserve"> </w:t>
      </w:r>
      <w:r>
        <w:t>и</w:t>
      </w:r>
      <w:r>
        <w:rPr>
          <w:spacing w:val="-5"/>
        </w:rPr>
        <w:t xml:space="preserve"> </w:t>
      </w:r>
      <w:r>
        <w:t>социального</w:t>
      </w:r>
      <w:r>
        <w:rPr>
          <w:spacing w:val="-6"/>
        </w:rPr>
        <w:t xml:space="preserve"> </w:t>
      </w:r>
      <w:r>
        <w:t>потенциала</w:t>
      </w:r>
      <w:r>
        <w:rPr>
          <w:spacing w:val="-6"/>
        </w:rPr>
        <w:t xml:space="preserve"> </w:t>
      </w:r>
      <w:r>
        <w:rPr>
          <w:spacing w:val="-2"/>
        </w:rPr>
        <w:t>территории.</w:t>
      </w:r>
    </w:p>
    <w:p w14:paraId="195E9035" w14:textId="77777777" w:rsidR="00DF38C3" w:rsidRDefault="00D46CFF">
      <w:pPr>
        <w:pStyle w:val="a3"/>
        <w:spacing w:before="266" w:line="364" w:lineRule="auto"/>
        <w:ind w:left="1" w:right="273" w:firstLine="808"/>
        <w:jc w:val="both"/>
      </w:pPr>
      <w:r>
        <w:t xml:space="preserve">Селитебная зона размещена на территории, благоприятной по природным условиям, в непосредственной близости к Куйбышевскому водохранилищу, с наветренной стороны в отношении сельскохозяйственных производственных </w:t>
      </w:r>
      <w:r>
        <w:rPr>
          <w:spacing w:val="-2"/>
        </w:rPr>
        <w:t>секторов.</w:t>
      </w:r>
    </w:p>
    <w:p w14:paraId="5BCF1147" w14:textId="77777777" w:rsidR="00DF38C3" w:rsidRDefault="00D46CFF">
      <w:pPr>
        <w:pStyle w:val="a3"/>
        <w:spacing w:line="271" w:lineRule="exact"/>
        <w:ind w:left="676"/>
        <w:jc w:val="both"/>
      </w:pPr>
      <w:r>
        <w:t>Производственная</w:t>
      </w:r>
      <w:r>
        <w:rPr>
          <w:spacing w:val="-11"/>
        </w:rPr>
        <w:t xml:space="preserve"> </w:t>
      </w:r>
      <w:r>
        <w:t>зона</w:t>
      </w:r>
      <w:r>
        <w:rPr>
          <w:spacing w:val="-8"/>
        </w:rPr>
        <w:t xml:space="preserve"> </w:t>
      </w:r>
      <w:r>
        <w:t>расположена</w:t>
      </w:r>
      <w:r>
        <w:rPr>
          <w:spacing w:val="-7"/>
        </w:rPr>
        <w:t xml:space="preserve"> </w:t>
      </w:r>
      <w:r>
        <w:t>в</w:t>
      </w:r>
      <w:r>
        <w:rPr>
          <w:spacing w:val="-6"/>
        </w:rPr>
        <w:t xml:space="preserve"> </w:t>
      </w:r>
      <w:r>
        <w:t>восточной</w:t>
      </w:r>
      <w:r>
        <w:rPr>
          <w:spacing w:val="-8"/>
        </w:rPr>
        <w:t xml:space="preserve"> </w:t>
      </w:r>
      <w:r>
        <w:t>и</w:t>
      </w:r>
      <w:r>
        <w:rPr>
          <w:spacing w:val="-6"/>
        </w:rPr>
        <w:t xml:space="preserve"> </w:t>
      </w:r>
      <w:r>
        <w:t>северо-восточной</w:t>
      </w:r>
      <w:r>
        <w:rPr>
          <w:spacing w:val="-6"/>
        </w:rPr>
        <w:t xml:space="preserve"> </w:t>
      </w:r>
      <w:r>
        <w:rPr>
          <w:spacing w:val="-2"/>
        </w:rPr>
        <w:t>части</w:t>
      </w:r>
    </w:p>
    <w:p w14:paraId="31D6AA55" w14:textId="77777777" w:rsidR="00DF38C3" w:rsidRDefault="00D46CFF">
      <w:pPr>
        <w:pStyle w:val="a3"/>
        <w:spacing w:before="142"/>
        <w:ind w:left="1"/>
      </w:pPr>
      <w:r>
        <w:rPr>
          <w:spacing w:val="-2"/>
        </w:rPr>
        <w:t>села.</w:t>
      </w:r>
    </w:p>
    <w:p w14:paraId="13515B0B" w14:textId="77777777" w:rsidR="00DF38C3" w:rsidRDefault="00D46CFF">
      <w:pPr>
        <w:pStyle w:val="a3"/>
        <w:spacing w:before="143"/>
        <w:ind w:left="676"/>
      </w:pPr>
      <w:r>
        <w:t>Въезд</w:t>
      </w:r>
      <w:r>
        <w:rPr>
          <w:spacing w:val="60"/>
        </w:rPr>
        <w:t xml:space="preserve"> </w:t>
      </w:r>
      <w:r>
        <w:t>в</w:t>
      </w:r>
      <w:r>
        <w:rPr>
          <w:spacing w:val="67"/>
        </w:rPr>
        <w:t xml:space="preserve"> </w:t>
      </w:r>
      <w:r>
        <w:t>село</w:t>
      </w:r>
      <w:r>
        <w:rPr>
          <w:spacing w:val="66"/>
        </w:rPr>
        <w:t xml:space="preserve"> </w:t>
      </w:r>
      <w:r>
        <w:t>осуществляется</w:t>
      </w:r>
      <w:r>
        <w:rPr>
          <w:spacing w:val="65"/>
        </w:rPr>
        <w:t xml:space="preserve"> </w:t>
      </w:r>
      <w:r>
        <w:t>с</w:t>
      </w:r>
      <w:r>
        <w:rPr>
          <w:spacing w:val="67"/>
        </w:rPr>
        <w:t xml:space="preserve"> </w:t>
      </w:r>
      <w:r>
        <w:t>южной</w:t>
      </w:r>
      <w:r>
        <w:rPr>
          <w:spacing w:val="65"/>
        </w:rPr>
        <w:t xml:space="preserve"> </w:t>
      </w:r>
      <w:r>
        <w:t>стороны</w:t>
      </w:r>
      <w:r>
        <w:rPr>
          <w:spacing w:val="63"/>
        </w:rPr>
        <w:t xml:space="preserve"> </w:t>
      </w:r>
      <w:r>
        <w:t>населенного</w:t>
      </w:r>
      <w:r>
        <w:rPr>
          <w:spacing w:val="68"/>
        </w:rPr>
        <w:t xml:space="preserve"> </w:t>
      </w:r>
      <w:r>
        <w:t>пункта</w:t>
      </w:r>
      <w:r>
        <w:rPr>
          <w:spacing w:val="66"/>
        </w:rPr>
        <w:t xml:space="preserve"> </w:t>
      </w:r>
      <w:r>
        <w:rPr>
          <w:spacing w:val="-5"/>
        </w:rPr>
        <w:t>по</w:t>
      </w:r>
    </w:p>
    <w:p w14:paraId="331E7882" w14:textId="77777777" w:rsidR="00DF38C3" w:rsidRDefault="00D46CFF">
      <w:pPr>
        <w:pStyle w:val="a3"/>
        <w:spacing w:before="141"/>
        <w:ind w:left="1"/>
        <w:jc w:val="both"/>
      </w:pPr>
      <w:r>
        <w:t>автомобильной</w:t>
      </w:r>
      <w:r>
        <w:rPr>
          <w:spacing w:val="-8"/>
        </w:rPr>
        <w:t xml:space="preserve"> </w:t>
      </w:r>
      <w:r>
        <w:t>дороге</w:t>
      </w:r>
      <w:r>
        <w:rPr>
          <w:spacing w:val="-6"/>
        </w:rPr>
        <w:t xml:space="preserve"> </w:t>
      </w:r>
      <w:r>
        <w:t>местного</w:t>
      </w:r>
      <w:r>
        <w:rPr>
          <w:spacing w:val="-4"/>
        </w:rPr>
        <w:t xml:space="preserve"> </w:t>
      </w:r>
      <w:r>
        <w:t>значения</w:t>
      </w:r>
      <w:r>
        <w:rPr>
          <w:spacing w:val="-8"/>
        </w:rPr>
        <w:t xml:space="preserve"> </w:t>
      </w:r>
      <w:r>
        <w:t>Ягодное</w:t>
      </w:r>
      <w:r>
        <w:rPr>
          <w:spacing w:val="-1"/>
        </w:rPr>
        <w:t xml:space="preserve"> </w:t>
      </w:r>
      <w:r>
        <w:t>–</w:t>
      </w:r>
      <w:r>
        <w:rPr>
          <w:spacing w:val="-8"/>
        </w:rPr>
        <w:t xml:space="preserve"> </w:t>
      </w:r>
      <w:r>
        <w:rPr>
          <w:spacing w:val="-2"/>
        </w:rPr>
        <w:t>Тольятти.</w:t>
      </w:r>
    </w:p>
    <w:p w14:paraId="3301DFF4" w14:textId="77777777" w:rsidR="00DF38C3" w:rsidRDefault="00D46CFF">
      <w:pPr>
        <w:pStyle w:val="a3"/>
        <w:spacing w:before="146" w:line="364" w:lineRule="auto"/>
        <w:ind w:left="1" w:right="281" w:firstLine="674"/>
        <w:jc w:val="both"/>
      </w:pPr>
      <w:r>
        <w:t>Сложившаяся сетка улиц, размещение кварталов и общественного центра удобно связывают всю застройку в единый комплекс и обеспечивают связь дорогами</w:t>
      </w:r>
      <w:r>
        <w:rPr>
          <w:spacing w:val="-13"/>
        </w:rPr>
        <w:t xml:space="preserve"> </w:t>
      </w:r>
      <w:r>
        <w:t>и</w:t>
      </w:r>
      <w:r>
        <w:rPr>
          <w:spacing w:val="-13"/>
        </w:rPr>
        <w:t xml:space="preserve"> </w:t>
      </w:r>
      <w:r>
        <w:t>проездами</w:t>
      </w:r>
      <w:r>
        <w:rPr>
          <w:spacing w:val="-10"/>
        </w:rPr>
        <w:t xml:space="preserve"> </w:t>
      </w:r>
      <w:r>
        <w:t>с</w:t>
      </w:r>
      <w:r>
        <w:rPr>
          <w:spacing w:val="-10"/>
        </w:rPr>
        <w:t xml:space="preserve"> </w:t>
      </w:r>
      <w:r>
        <w:t>производственными</w:t>
      </w:r>
      <w:r>
        <w:rPr>
          <w:spacing w:val="-13"/>
        </w:rPr>
        <w:t xml:space="preserve"> </w:t>
      </w:r>
      <w:r>
        <w:t>постройками</w:t>
      </w:r>
      <w:r>
        <w:rPr>
          <w:spacing w:val="-10"/>
        </w:rPr>
        <w:t xml:space="preserve"> </w:t>
      </w:r>
      <w:r>
        <w:t>и</w:t>
      </w:r>
      <w:r>
        <w:rPr>
          <w:spacing w:val="-8"/>
        </w:rPr>
        <w:t xml:space="preserve"> </w:t>
      </w:r>
      <w:r>
        <w:t>полевыми</w:t>
      </w:r>
      <w:r>
        <w:rPr>
          <w:spacing w:val="-10"/>
        </w:rPr>
        <w:t xml:space="preserve"> </w:t>
      </w:r>
      <w:r>
        <w:t>массивами.</w:t>
      </w:r>
    </w:p>
    <w:p w14:paraId="69F96D7A" w14:textId="77777777" w:rsidR="00DF38C3" w:rsidRDefault="00DF38C3">
      <w:pPr>
        <w:pStyle w:val="a3"/>
      </w:pPr>
    </w:p>
    <w:p w14:paraId="20E9D95C" w14:textId="77777777" w:rsidR="00DF38C3" w:rsidRDefault="00DF38C3">
      <w:pPr>
        <w:pStyle w:val="a3"/>
        <w:spacing w:before="139"/>
      </w:pPr>
    </w:p>
    <w:p w14:paraId="46445173" w14:textId="77777777" w:rsidR="00DF38C3" w:rsidRDefault="00D46CFF">
      <w:pPr>
        <w:ind w:left="431" w:right="707"/>
        <w:jc w:val="center"/>
        <w:rPr>
          <w:rFonts w:ascii="Arial" w:hAnsi="Arial"/>
          <w:b/>
          <w:sz w:val="24"/>
        </w:rPr>
      </w:pPr>
      <w:r>
        <w:rPr>
          <w:rFonts w:ascii="Arial" w:hAnsi="Arial"/>
          <w:b/>
          <w:spacing w:val="-2"/>
          <w:sz w:val="24"/>
        </w:rPr>
        <w:t>Климат</w:t>
      </w:r>
    </w:p>
    <w:p w14:paraId="45F57701" w14:textId="77777777" w:rsidR="00DF38C3" w:rsidRDefault="00DF38C3">
      <w:pPr>
        <w:pStyle w:val="a3"/>
        <w:spacing w:before="6"/>
        <w:rPr>
          <w:rFonts w:ascii="Arial"/>
          <w:b/>
        </w:rPr>
      </w:pPr>
    </w:p>
    <w:p w14:paraId="74E32D1D" w14:textId="77777777" w:rsidR="00DF38C3" w:rsidRDefault="00D46CFF">
      <w:pPr>
        <w:pStyle w:val="a3"/>
        <w:spacing w:before="1" w:line="364" w:lineRule="auto"/>
        <w:ind w:left="1" w:right="276" w:firstLine="736"/>
        <w:jc w:val="both"/>
      </w:pPr>
      <w:r>
        <w:t>Сельское поселение Ягодное расположено в континентальном климатическом поясе с резкими температурными контрастами, холодной</w:t>
      </w:r>
      <w:r>
        <w:rPr>
          <w:spacing w:val="40"/>
        </w:rPr>
        <w:t xml:space="preserve"> </w:t>
      </w:r>
      <w:r>
        <w:t xml:space="preserve">зимой, короткой весной и осенью (с большой вероятностью заморозков), жарким сухим </w:t>
      </w:r>
      <w:r>
        <w:rPr>
          <w:spacing w:val="-2"/>
        </w:rPr>
        <w:t>летом.</w:t>
      </w:r>
    </w:p>
    <w:p w14:paraId="4A46A3E0" w14:textId="77777777" w:rsidR="00DF38C3" w:rsidRDefault="00D46CFF">
      <w:pPr>
        <w:pStyle w:val="a3"/>
        <w:spacing w:before="2" w:line="364" w:lineRule="auto"/>
        <w:ind w:left="143" w:right="274" w:firstLine="559"/>
        <w:jc w:val="both"/>
      </w:pPr>
      <w:r>
        <w:t>Зима</w:t>
      </w:r>
      <w:r>
        <w:rPr>
          <w:spacing w:val="-2"/>
        </w:rPr>
        <w:t xml:space="preserve"> </w:t>
      </w:r>
      <w:r>
        <w:t>длится</w:t>
      </w:r>
      <w:r>
        <w:rPr>
          <w:spacing w:val="-6"/>
        </w:rPr>
        <w:t xml:space="preserve"> </w:t>
      </w:r>
      <w:r>
        <w:t>в</w:t>
      </w:r>
      <w:r>
        <w:rPr>
          <w:spacing w:val="-4"/>
        </w:rPr>
        <w:t xml:space="preserve"> </w:t>
      </w:r>
      <w:r>
        <w:t>среднем</w:t>
      </w:r>
      <w:r>
        <w:rPr>
          <w:spacing w:val="-4"/>
        </w:rPr>
        <w:t xml:space="preserve"> </w:t>
      </w:r>
      <w:r>
        <w:t>5</w:t>
      </w:r>
      <w:r>
        <w:rPr>
          <w:spacing w:val="-5"/>
        </w:rPr>
        <w:t xml:space="preserve"> </w:t>
      </w:r>
      <w:r>
        <w:t>месяцев.</w:t>
      </w:r>
      <w:r>
        <w:rPr>
          <w:spacing w:val="-1"/>
        </w:rPr>
        <w:t xml:space="preserve"> </w:t>
      </w:r>
      <w:r>
        <w:t>Расчетная</w:t>
      </w:r>
      <w:r>
        <w:rPr>
          <w:spacing w:val="-6"/>
        </w:rPr>
        <w:t xml:space="preserve"> </w:t>
      </w:r>
      <w:r>
        <w:t>зимняя</w:t>
      </w:r>
      <w:r>
        <w:rPr>
          <w:spacing w:val="-8"/>
        </w:rPr>
        <w:t xml:space="preserve"> </w:t>
      </w:r>
      <w:r>
        <w:t>температура</w:t>
      </w:r>
      <w:r>
        <w:rPr>
          <w:spacing w:val="-5"/>
        </w:rPr>
        <w:t xml:space="preserve"> </w:t>
      </w:r>
      <w:r>
        <w:t>воздуха</w:t>
      </w:r>
      <w:r>
        <w:rPr>
          <w:spacing w:val="-5"/>
        </w:rPr>
        <w:t xml:space="preserve"> </w:t>
      </w:r>
      <w:r>
        <w:t xml:space="preserve">- 30°С, а абсолютный минимум -45°С, абсолютный максимум температуры +40 </w:t>
      </w:r>
      <w:r>
        <w:rPr>
          <w:spacing w:val="-2"/>
        </w:rPr>
        <w:t>градусов.</w:t>
      </w:r>
    </w:p>
    <w:p w14:paraId="1309A969" w14:textId="77777777" w:rsidR="00DF38C3" w:rsidRDefault="00DF38C3">
      <w:pPr>
        <w:pStyle w:val="a3"/>
        <w:spacing w:before="143"/>
      </w:pPr>
    </w:p>
    <w:p w14:paraId="74B4DD3C" w14:textId="77777777" w:rsidR="00DF38C3" w:rsidRDefault="00D46CFF">
      <w:pPr>
        <w:pStyle w:val="a3"/>
        <w:spacing w:line="364" w:lineRule="auto"/>
        <w:ind w:left="1" w:right="274" w:firstLine="741"/>
        <w:jc w:val="both"/>
      </w:pPr>
      <w:r>
        <w:t>По количеству выпадающих осадков поселение относится к зоне умеренного</w:t>
      </w:r>
      <w:r>
        <w:rPr>
          <w:spacing w:val="80"/>
          <w:w w:val="150"/>
        </w:rPr>
        <w:t xml:space="preserve"> </w:t>
      </w:r>
      <w:r>
        <w:t>увлажнения.</w:t>
      </w:r>
      <w:r>
        <w:rPr>
          <w:spacing w:val="80"/>
          <w:w w:val="150"/>
        </w:rPr>
        <w:t xml:space="preserve"> </w:t>
      </w:r>
      <w:r>
        <w:t>Среднегодовое</w:t>
      </w:r>
      <w:r>
        <w:rPr>
          <w:spacing w:val="80"/>
          <w:w w:val="150"/>
        </w:rPr>
        <w:t xml:space="preserve"> </w:t>
      </w:r>
      <w:r>
        <w:t>количество</w:t>
      </w:r>
      <w:r>
        <w:rPr>
          <w:spacing w:val="80"/>
          <w:w w:val="150"/>
        </w:rPr>
        <w:t xml:space="preserve"> </w:t>
      </w:r>
      <w:r>
        <w:t>атмосферных</w:t>
      </w:r>
      <w:r>
        <w:rPr>
          <w:spacing w:val="80"/>
          <w:w w:val="150"/>
        </w:rPr>
        <w:t xml:space="preserve"> </w:t>
      </w:r>
      <w:r>
        <w:t>осадков</w:t>
      </w:r>
    </w:p>
    <w:p w14:paraId="59983A8F" w14:textId="77777777" w:rsidR="00DF38C3" w:rsidRDefault="00DF38C3">
      <w:pPr>
        <w:pStyle w:val="a3"/>
        <w:spacing w:line="364" w:lineRule="auto"/>
        <w:jc w:val="both"/>
        <w:sectPr w:rsidR="00DF38C3">
          <w:pgSz w:w="11910" w:h="16850"/>
          <w:pgMar w:top="1180" w:right="566" w:bottom="1280" w:left="1700" w:header="0" w:footer="1070" w:gutter="0"/>
          <w:cols w:space="720"/>
        </w:sectPr>
      </w:pPr>
    </w:p>
    <w:p w14:paraId="400B7237" w14:textId="77777777" w:rsidR="00DF38C3" w:rsidRDefault="00D46CFF">
      <w:pPr>
        <w:pStyle w:val="a3"/>
        <w:spacing w:before="82" w:line="364" w:lineRule="auto"/>
        <w:ind w:left="1" w:right="278"/>
        <w:jc w:val="both"/>
      </w:pPr>
      <w:r>
        <w:lastRenderedPageBreak/>
        <w:t>колебалось в пределах</w:t>
      </w:r>
      <w:r>
        <w:rPr>
          <w:spacing w:val="-1"/>
        </w:rPr>
        <w:t xml:space="preserve"> </w:t>
      </w:r>
      <w:r>
        <w:t>455</w:t>
      </w:r>
      <w:r>
        <w:rPr>
          <w:spacing w:val="40"/>
        </w:rPr>
        <w:t xml:space="preserve"> </w:t>
      </w:r>
      <w:r>
        <w:t>мм. В теплый период</w:t>
      </w:r>
      <w:r>
        <w:rPr>
          <w:spacing w:val="40"/>
        </w:rPr>
        <w:t xml:space="preserve"> </w:t>
      </w:r>
      <w:r>
        <w:t>года осадков выпадает больше, чем в холодный.</w:t>
      </w:r>
    </w:p>
    <w:p w14:paraId="122981E6" w14:textId="77777777" w:rsidR="00DF38C3" w:rsidRDefault="00D46CFF">
      <w:pPr>
        <w:pStyle w:val="a3"/>
        <w:spacing w:line="364" w:lineRule="auto"/>
        <w:ind w:left="1" w:right="280" w:firstLine="741"/>
        <w:jc w:val="both"/>
      </w:pPr>
      <w:r>
        <w:t>Появление устойчивого снежного покрова наблюдается в среднем в третьей декаде ноября. Наибольшая толщина снежного покрова достигает 40 см. Снег лежит до середины апреля.</w:t>
      </w:r>
    </w:p>
    <w:p w14:paraId="5D6906D5" w14:textId="77777777" w:rsidR="00DF38C3" w:rsidRDefault="00D46CFF">
      <w:pPr>
        <w:pStyle w:val="a3"/>
        <w:spacing w:line="364" w:lineRule="auto"/>
        <w:ind w:left="1" w:right="273" w:firstLine="736"/>
        <w:jc w:val="both"/>
      </w:pPr>
      <w:r>
        <w:t>Преобладающими ветрами в зимний период являются южные и юго- западные, в летний - северные, западные</w:t>
      </w:r>
      <w:r>
        <w:rPr>
          <w:spacing w:val="40"/>
        </w:rPr>
        <w:t xml:space="preserve"> </w:t>
      </w:r>
      <w:r>
        <w:t>и северо-западные. Скорость ветра от 4,0 м/сек (в апреле), до 7,0 м/сек (в октябре), максимальная скорость ветра 20-24 м/сек,</w:t>
      </w:r>
      <w:r>
        <w:rPr>
          <w:spacing w:val="80"/>
        </w:rPr>
        <w:t xml:space="preserve"> </w:t>
      </w:r>
      <w:r>
        <w:t>штормовые ветры со скоростью 20 м/сек могут проявляться 4-5 раз в</w:t>
      </w:r>
      <w:r>
        <w:rPr>
          <w:spacing w:val="40"/>
        </w:rPr>
        <w:t xml:space="preserve"> </w:t>
      </w:r>
      <w:r>
        <w:rPr>
          <w:spacing w:val="-2"/>
        </w:rPr>
        <w:t>сезон.</w:t>
      </w:r>
    </w:p>
    <w:p w14:paraId="2137EEA6" w14:textId="77777777" w:rsidR="00DF38C3" w:rsidRDefault="00D46CFF">
      <w:pPr>
        <w:pStyle w:val="a3"/>
        <w:spacing w:line="369" w:lineRule="auto"/>
        <w:ind w:left="1" w:right="275" w:firstLine="734"/>
        <w:jc w:val="both"/>
      </w:pPr>
      <w:r>
        <w:t>Расчетная глубина промерзания грунтов составляет 1,6 м, максимальная глубина промерзания в малоснежные холодные зимы достигает 1,9</w:t>
      </w:r>
      <w:r>
        <w:rPr>
          <w:spacing w:val="40"/>
        </w:rPr>
        <w:t xml:space="preserve"> </w:t>
      </w:r>
      <w:r>
        <w:t>м.</w:t>
      </w:r>
    </w:p>
    <w:p w14:paraId="79CB24E7" w14:textId="77777777" w:rsidR="00DF38C3" w:rsidRDefault="00D46CFF">
      <w:pPr>
        <w:pStyle w:val="a3"/>
        <w:spacing w:line="367" w:lineRule="auto"/>
        <w:ind w:left="1" w:right="281" w:firstLine="741"/>
        <w:jc w:val="both"/>
      </w:pPr>
      <w:r>
        <w:t>Характерной особенностью климата является быстрое нарастание температуры воздуха весной. Наиболее теплый месяц в году июль.</w:t>
      </w:r>
    </w:p>
    <w:p w14:paraId="0153A084" w14:textId="77777777" w:rsidR="00DF38C3" w:rsidRDefault="00D46CFF">
      <w:pPr>
        <w:pStyle w:val="a3"/>
        <w:spacing w:line="364" w:lineRule="auto"/>
        <w:ind w:left="1" w:right="274" w:firstLine="768"/>
        <w:jc w:val="both"/>
      </w:pPr>
      <w:r>
        <w:t>Характерные погодные условия для сельского поселения Ягодное, как для всего</w:t>
      </w:r>
      <w:r>
        <w:rPr>
          <w:spacing w:val="-4"/>
        </w:rPr>
        <w:t xml:space="preserve"> </w:t>
      </w:r>
      <w:r>
        <w:t>юга</w:t>
      </w:r>
      <w:r>
        <w:rPr>
          <w:spacing w:val="-4"/>
        </w:rPr>
        <w:t xml:space="preserve"> </w:t>
      </w:r>
      <w:r>
        <w:t>Самарской</w:t>
      </w:r>
      <w:r>
        <w:rPr>
          <w:spacing w:val="-6"/>
        </w:rPr>
        <w:t xml:space="preserve"> </w:t>
      </w:r>
      <w:r>
        <w:t>области</w:t>
      </w:r>
      <w:r>
        <w:rPr>
          <w:spacing w:val="39"/>
        </w:rPr>
        <w:t xml:space="preserve"> </w:t>
      </w:r>
      <w:r>
        <w:t>-</w:t>
      </w:r>
      <w:r>
        <w:rPr>
          <w:spacing w:val="-6"/>
        </w:rPr>
        <w:t xml:space="preserve"> </w:t>
      </w:r>
      <w:r>
        <w:t>холодная</w:t>
      </w:r>
      <w:r>
        <w:rPr>
          <w:spacing w:val="-3"/>
        </w:rPr>
        <w:t xml:space="preserve"> </w:t>
      </w:r>
      <w:r>
        <w:t>и</w:t>
      </w:r>
      <w:r>
        <w:rPr>
          <w:spacing w:val="-5"/>
        </w:rPr>
        <w:t xml:space="preserve"> </w:t>
      </w:r>
      <w:r>
        <w:t>малоснежная</w:t>
      </w:r>
      <w:r>
        <w:rPr>
          <w:spacing w:val="-3"/>
        </w:rPr>
        <w:t xml:space="preserve"> </w:t>
      </w:r>
      <w:r>
        <w:t>зима,</w:t>
      </w:r>
      <w:r>
        <w:rPr>
          <w:spacing w:val="-8"/>
        </w:rPr>
        <w:t xml:space="preserve"> </w:t>
      </w:r>
      <w:r>
        <w:t>жаркое</w:t>
      </w:r>
      <w:r>
        <w:rPr>
          <w:spacing w:val="-4"/>
        </w:rPr>
        <w:t xml:space="preserve"> </w:t>
      </w:r>
      <w:r>
        <w:t>сухое</w:t>
      </w:r>
      <w:r>
        <w:rPr>
          <w:spacing w:val="-6"/>
        </w:rPr>
        <w:t xml:space="preserve"> </w:t>
      </w:r>
      <w:r>
        <w:t>лето, поздние</w:t>
      </w:r>
      <w:r>
        <w:rPr>
          <w:spacing w:val="-11"/>
        </w:rPr>
        <w:t xml:space="preserve"> </w:t>
      </w:r>
      <w:r>
        <w:t>осенние</w:t>
      </w:r>
      <w:r>
        <w:rPr>
          <w:spacing w:val="-9"/>
        </w:rPr>
        <w:t xml:space="preserve"> </w:t>
      </w:r>
      <w:r>
        <w:t>и</w:t>
      </w:r>
      <w:r>
        <w:rPr>
          <w:spacing w:val="-7"/>
        </w:rPr>
        <w:t xml:space="preserve"> </w:t>
      </w:r>
      <w:r>
        <w:t>ранние</w:t>
      </w:r>
      <w:r>
        <w:rPr>
          <w:spacing w:val="-9"/>
        </w:rPr>
        <w:t xml:space="preserve"> </w:t>
      </w:r>
      <w:r>
        <w:t>весенние</w:t>
      </w:r>
      <w:r>
        <w:rPr>
          <w:spacing w:val="-9"/>
        </w:rPr>
        <w:t xml:space="preserve"> </w:t>
      </w:r>
      <w:r>
        <w:t>заморозки,</w:t>
      </w:r>
      <w:r>
        <w:rPr>
          <w:spacing w:val="-9"/>
        </w:rPr>
        <w:t xml:space="preserve"> </w:t>
      </w:r>
      <w:r>
        <w:t>зимние</w:t>
      </w:r>
      <w:r>
        <w:rPr>
          <w:spacing w:val="-9"/>
        </w:rPr>
        <w:t xml:space="preserve"> </w:t>
      </w:r>
      <w:r>
        <w:t>оттепели,</w:t>
      </w:r>
      <w:r>
        <w:rPr>
          <w:spacing w:val="-9"/>
        </w:rPr>
        <w:t xml:space="preserve"> </w:t>
      </w:r>
      <w:r>
        <w:t>недостаточное</w:t>
      </w:r>
      <w:r>
        <w:rPr>
          <w:spacing w:val="-9"/>
        </w:rPr>
        <w:t xml:space="preserve"> </w:t>
      </w:r>
      <w:r>
        <w:t>и неустойчивое атмосферное давление. В последнее время особенностью климата в поселении являются температурные контрасты</w:t>
      </w:r>
      <w:r>
        <w:rPr>
          <w:spacing w:val="40"/>
        </w:rPr>
        <w:t xml:space="preserve"> </w:t>
      </w:r>
      <w:r>
        <w:t>ночных и дневных температур в осенний</w:t>
      </w:r>
      <w:r>
        <w:rPr>
          <w:spacing w:val="40"/>
        </w:rPr>
        <w:t xml:space="preserve"> </w:t>
      </w:r>
      <w:r>
        <w:t>и весенний период, что способствует формированию</w:t>
      </w:r>
      <w:r>
        <w:rPr>
          <w:spacing w:val="-1"/>
        </w:rPr>
        <w:t xml:space="preserve"> </w:t>
      </w:r>
      <w:r>
        <w:t>туманов в утренние часы. Среднемесячная температура воздуха от + 20 в летний период до - 14 градусов по Цельсию в зимний период. Многолетняя амплитуда колебаний температуры воздуха достигает 34-35 градусов.</w:t>
      </w:r>
    </w:p>
    <w:p w14:paraId="00419F54" w14:textId="77777777" w:rsidR="00DF38C3" w:rsidRDefault="00D46CFF">
      <w:pPr>
        <w:pStyle w:val="a3"/>
        <w:tabs>
          <w:tab w:val="left" w:pos="2070"/>
          <w:tab w:val="left" w:pos="2672"/>
          <w:tab w:val="left" w:pos="3150"/>
          <w:tab w:val="left" w:pos="4640"/>
          <w:tab w:val="left" w:pos="4741"/>
          <w:tab w:val="left" w:pos="4969"/>
          <w:tab w:val="left" w:pos="6731"/>
          <w:tab w:val="left" w:pos="6829"/>
          <w:tab w:val="left" w:pos="8012"/>
          <w:tab w:val="left" w:pos="8394"/>
          <w:tab w:val="left" w:pos="8955"/>
        </w:tabs>
        <w:spacing w:line="364" w:lineRule="auto"/>
        <w:ind w:left="1" w:right="273" w:firstLine="700"/>
      </w:pPr>
      <w:r>
        <w:rPr>
          <w:spacing w:val="-2"/>
        </w:rPr>
        <w:t>Согласно</w:t>
      </w:r>
      <w:r>
        <w:tab/>
      </w:r>
      <w:r>
        <w:rPr>
          <w:spacing w:val="-2"/>
        </w:rPr>
        <w:t>агроклиматическому</w:t>
      </w:r>
      <w:r>
        <w:tab/>
      </w:r>
      <w:r>
        <w:tab/>
      </w:r>
      <w:r>
        <w:rPr>
          <w:spacing w:val="-2"/>
        </w:rPr>
        <w:t>районированию</w:t>
      </w:r>
      <w:r>
        <w:tab/>
      </w:r>
      <w:r>
        <w:tab/>
      </w:r>
      <w:r>
        <w:rPr>
          <w:spacing w:val="-2"/>
        </w:rPr>
        <w:t>Самарской</w:t>
      </w:r>
      <w:r>
        <w:tab/>
      </w:r>
      <w:r>
        <w:rPr>
          <w:spacing w:val="-2"/>
        </w:rPr>
        <w:t xml:space="preserve">области, </w:t>
      </w:r>
      <w:r>
        <w:t>сельское</w:t>
      </w:r>
      <w:r>
        <w:rPr>
          <w:spacing w:val="40"/>
        </w:rPr>
        <w:t xml:space="preserve"> </w:t>
      </w:r>
      <w:r>
        <w:t>поселение</w:t>
      </w:r>
      <w:r>
        <w:rPr>
          <w:spacing w:val="40"/>
        </w:rPr>
        <w:t xml:space="preserve"> </w:t>
      </w:r>
      <w:r>
        <w:t>Ягодное</w:t>
      </w:r>
      <w:r>
        <w:rPr>
          <w:spacing w:val="40"/>
        </w:rPr>
        <w:t xml:space="preserve"> </w:t>
      </w:r>
      <w:r>
        <w:t>относится</w:t>
      </w:r>
      <w:r>
        <w:rPr>
          <w:spacing w:val="40"/>
        </w:rPr>
        <w:t xml:space="preserve"> </w:t>
      </w:r>
      <w:r>
        <w:t>к</w:t>
      </w:r>
      <w:r>
        <w:rPr>
          <w:spacing w:val="40"/>
        </w:rPr>
        <w:t xml:space="preserve"> </w:t>
      </w:r>
      <w:r>
        <w:t>агроклиматическому</w:t>
      </w:r>
      <w:r>
        <w:rPr>
          <w:spacing w:val="40"/>
        </w:rPr>
        <w:t xml:space="preserve"> </w:t>
      </w:r>
      <w:r>
        <w:t>району,</w:t>
      </w:r>
      <w:r>
        <w:rPr>
          <w:spacing w:val="40"/>
        </w:rPr>
        <w:t xml:space="preserve"> </w:t>
      </w:r>
      <w:r>
        <w:t>который характеризуется</w:t>
      </w:r>
      <w:r>
        <w:rPr>
          <w:spacing w:val="40"/>
        </w:rPr>
        <w:t xml:space="preserve"> </w:t>
      </w:r>
      <w:r>
        <w:t>пониженным</w:t>
      </w:r>
      <w:r>
        <w:rPr>
          <w:spacing w:val="40"/>
        </w:rPr>
        <w:t xml:space="preserve"> </w:t>
      </w:r>
      <w:r>
        <w:t>увлажнением,</w:t>
      </w:r>
      <w:r>
        <w:rPr>
          <w:spacing w:val="40"/>
        </w:rPr>
        <w:t xml:space="preserve"> </w:t>
      </w:r>
      <w:r>
        <w:t>расход</w:t>
      </w:r>
      <w:r>
        <w:rPr>
          <w:spacing w:val="40"/>
        </w:rPr>
        <w:t xml:space="preserve"> </w:t>
      </w:r>
      <w:r>
        <w:t>влаги</w:t>
      </w:r>
      <w:r>
        <w:rPr>
          <w:spacing w:val="40"/>
        </w:rPr>
        <w:t xml:space="preserve"> </w:t>
      </w:r>
      <w:r>
        <w:t>не</w:t>
      </w:r>
      <w:r>
        <w:rPr>
          <w:spacing w:val="40"/>
        </w:rPr>
        <w:t xml:space="preserve"> </w:t>
      </w:r>
      <w:r>
        <w:t>компенсируется</w:t>
      </w:r>
      <w:r>
        <w:rPr>
          <w:spacing w:val="80"/>
        </w:rPr>
        <w:t xml:space="preserve"> </w:t>
      </w:r>
      <w:r>
        <w:t>выпадающими</w:t>
      </w:r>
      <w:r>
        <w:rPr>
          <w:spacing w:val="80"/>
        </w:rPr>
        <w:t xml:space="preserve"> </w:t>
      </w:r>
      <w:r>
        <w:t>осадками.</w:t>
      </w:r>
      <w:r>
        <w:rPr>
          <w:spacing w:val="80"/>
        </w:rPr>
        <w:t xml:space="preserve"> </w:t>
      </w:r>
      <w:r>
        <w:t>Сумма</w:t>
      </w:r>
      <w:r>
        <w:rPr>
          <w:spacing w:val="80"/>
        </w:rPr>
        <w:t xml:space="preserve"> </w:t>
      </w:r>
      <w:r>
        <w:t>годового</w:t>
      </w:r>
      <w:r>
        <w:rPr>
          <w:spacing w:val="80"/>
        </w:rPr>
        <w:t xml:space="preserve"> </w:t>
      </w:r>
      <w:r>
        <w:t>количества</w:t>
      </w:r>
      <w:r>
        <w:rPr>
          <w:spacing w:val="80"/>
        </w:rPr>
        <w:t xml:space="preserve"> </w:t>
      </w:r>
      <w:r>
        <w:t>осадков</w:t>
      </w:r>
      <w:r>
        <w:rPr>
          <w:spacing w:val="80"/>
        </w:rPr>
        <w:t xml:space="preserve"> </w:t>
      </w:r>
      <w:r>
        <w:t>350-400</w:t>
      </w:r>
      <w:r>
        <w:tab/>
      </w:r>
      <w:r>
        <w:rPr>
          <w:spacing w:val="-4"/>
        </w:rPr>
        <w:t xml:space="preserve">мм. </w:t>
      </w:r>
      <w:r>
        <w:rPr>
          <w:spacing w:val="-2"/>
        </w:rPr>
        <w:t>Влагообеспеченность</w:t>
      </w:r>
      <w:r>
        <w:tab/>
      </w:r>
      <w:r>
        <w:rPr>
          <w:spacing w:val="-6"/>
        </w:rPr>
        <w:t>по</w:t>
      </w:r>
      <w:r>
        <w:tab/>
      </w:r>
      <w:r>
        <w:rPr>
          <w:spacing w:val="-2"/>
        </w:rPr>
        <w:t>отношению</w:t>
      </w:r>
      <w:r>
        <w:tab/>
      </w:r>
      <w:r>
        <w:rPr>
          <w:spacing w:val="-10"/>
        </w:rPr>
        <w:t>к</w:t>
      </w:r>
      <w:r>
        <w:tab/>
      </w:r>
      <w:r>
        <w:rPr>
          <w:spacing w:val="-2"/>
        </w:rPr>
        <w:t>оптимальным</w:t>
      </w:r>
      <w:r>
        <w:tab/>
      </w:r>
      <w:r>
        <w:rPr>
          <w:spacing w:val="-2"/>
        </w:rPr>
        <w:t>условиям</w:t>
      </w:r>
      <w:r>
        <w:tab/>
      </w:r>
      <w:r>
        <w:rPr>
          <w:spacing w:val="-2"/>
        </w:rPr>
        <w:t xml:space="preserve">увлажнения </w:t>
      </w:r>
      <w:r>
        <w:t>составляет</w:t>
      </w:r>
      <w:r>
        <w:rPr>
          <w:spacing w:val="80"/>
        </w:rPr>
        <w:t xml:space="preserve"> </w:t>
      </w:r>
      <w:r>
        <w:t>в</w:t>
      </w:r>
      <w:r>
        <w:rPr>
          <w:spacing w:val="80"/>
        </w:rPr>
        <w:t xml:space="preserve"> </w:t>
      </w:r>
      <w:r>
        <w:t>среднем</w:t>
      </w:r>
      <w:r>
        <w:rPr>
          <w:spacing w:val="80"/>
        </w:rPr>
        <w:t xml:space="preserve"> </w:t>
      </w:r>
      <w:r>
        <w:t>50%.</w:t>
      </w:r>
      <w:r>
        <w:rPr>
          <w:spacing w:val="80"/>
        </w:rPr>
        <w:t xml:space="preserve"> </w:t>
      </w:r>
      <w:r>
        <w:t>Осадки</w:t>
      </w:r>
      <w:r>
        <w:rPr>
          <w:spacing w:val="80"/>
        </w:rPr>
        <w:t xml:space="preserve"> </w:t>
      </w:r>
      <w:r>
        <w:t>по</w:t>
      </w:r>
      <w:r>
        <w:rPr>
          <w:spacing w:val="80"/>
        </w:rPr>
        <w:t xml:space="preserve"> </w:t>
      </w:r>
      <w:r>
        <w:t>временам</w:t>
      </w:r>
      <w:r>
        <w:rPr>
          <w:spacing w:val="80"/>
        </w:rPr>
        <w:t xml:space="preserve"> </w:t>
      </w:r>
      <w:r>
        <w:t>года</w:t>
      </w:r>
      <w:r>
        <w:rPr>
          <w:spacing w:val="80"/>
        </w:rPr>
        <w:t xml:space="preserve"> </w:t>
      </w:r>
      <w:r>
        <w:t>распределяются</w:t>
      </w:r>
      <w:r>
        <w:rPr>
          <w:spacing w:val="80"/>
        </w:rPr>
        <w:t xml:space="preserve"> </w:t>
      </w:r>
      <w:r>
        <w:t>не</w:t>
      </w:r>
      <w:r>
        <w:rPr>
          <w:spacing w:val="80"/>
        </w:rPr>
        <w:t xml:space="preserve"> </w:t>
      </w:r>
      <w:r>
        <w:t xml:space="preserve">равномерно. Сумма осадков за </w:t>
      </w:r>
      <w:proofErr w:type="spellStart"/>
      <w:r>
        <w:t>тѐплый</w:t>
      </w:r>
      <w:proofErr w:type="spellEnd"/>
      <w:r>
        <w:t xml:space="preserve"> период (с апреля по октябрь) составляет 277</w:t>
      </w:r>
      <w:r>
        <w:rPr>
          <w:spacing w:val="40"/>
        </w:rPr>
        <w:t xml:space="preserve"> </w:t>
      </w:r>
      <w:r>
        <w:t>мм,</w:t>
      </w:r>
      <w:r>
        <w:rPr>
          <w:spacing w:val="-1"/>
        </w:rPr>
        <w:t xml:space="preserve"> </w:t>
      </w:r>
      <w:r>
        <w:t>за зимний (с</w:t>
      </w:r>
      <w:r>
        <w:rPr>
          <w:spacing w:val="-2"/>
        </w:rPr>
        <w:t xml:space="preserve"> </w:t>
      </w:r>
      <w:r>
        <w:t xml:space="preserve">ноября по март) </w:t>
      </w:r>
      <w:r>
        <w:rPr>
          <w:w w:val="130"/>
        </w:rPr>
        <w:t>–</w:t>
      </w:r>
      <w:r>
        <w:rPr>
          <w:spacing w:val="-2"/>
          <w:w w:val="130"/>
        </w:rPr>
        <w:t xml:space="preserve"> </w:t>
      </w:r>
      <w:r>
        <w:t>143</w:t>
      </w:r>
      <w:r>
        <w:rPr>
          <w:spacing w:val="40"/>
        </w:rPr>
        <w:t xml:space="preserve"> </w:t>
      </w:r>
      <w:r>
        <w:t>мм. Максимум осадков приходится на летние</w:t>
      </w:r>
      <w:r>
        <w:rPr>
          <w:spacing w:val="74"/>
        </w:rPr>
        <w:t xml:space="preserve"> </w:t>
      </w:r>
      <w:r>
        <w:t>и</w:t>
      </w:r>
      <w:r>
        <w:rPr>
          <w:spacing w:val="73"/>
        </w:rPr>
        <w:t xml:space="preserve"> </w:t>
      </w:r>
      <w:r>
        <w:t>осенние</w:t>
      </w:r>
      <w:r>
        <w:rPr>
          <w:spacing w:val="74"/>
        </w:rPr>
        <w:t xml:space="preserve"> </w:t>
      </w:r>
      <w:r>
        <w:t>месяцы.</w:t>
      </w:r>
      <w:r>
        <w:rPr>
          <w:spacing w:val="74"/>
        </w:rPr>
        <w:t xml:space="preserve"> </w:t>
      </w:r>
      <w:proofErr w:type="spellStart"/>
      <w:r>
        <w:t>Твѐрдые</w:t>
      </w:r>
      <w:proofErr w:type="spellEnd"/>
      <w:r>
        <w:rPr>
          <w:spacing w:val="74"/>
        </w:rPr>
        <w:t xml:space="preserve"> </w:t>
      </w:r>
      <w:r>
        <w:t>осадки</w:t>
      </w:r>
      <w:r>
        <w:rPr>
          <w:spacing w:val="76"/>
        </w:rPr>
        <w:t xml:space="preserve"> </w:t>
      </w:r>
      <w:r>
        <w:t>при</w:t>
      </w:r>
      <w:r>
        <w:rPr>
          <w:spacing w:val="73"/>
        </w:rPr>
        <w:t xml:space="preserve"> </w:t>
      </w:r>
      <w:r>
        <w:t>малом</w:t>
      </w:r>
      <w:r>
        <w:rPr>
          <w:spacing w:val="75"/>
        </w:rPr>
        <w:t xml:space="preserve"> </w:t>
      </w:r>
      <w:r>
        <w:t>количестве</w:t>
      </w:r>
      <w:r>
        <w:rPr>
          <w:spacing w:val="74"/>
        </w:rPr>
        <w:t xml:space="preserve"> </w:t>
      </w:r>
      <w:r>
        <w:t>дождей</w:t>
      </w:r>
      <w:r>
        <w:rPr>
          <w:spacing w:val="76"/>
        </w:rPr>
        <w:t xml:space="preserve"> </w:t>
      </w:r>
      <w:r>
        <w:t xml:space="preserve">и суровой зиме служат дополнительным источником запаса влаги в почве, а также являются </w:t>
      </w:r>
      <w:proofErr w:type="spellStart"/>
      <w:r>
        <w:t>надѐжной</w:t>
      </w:r>
      <w:proofErr w:type="spellEnd"/>
      <w:r>
        <w:t xml:space="preserve"> защитой от зимнего промерзания почвы.</w:t>
      </w:r>
    </w:p>
    <w:p w14:paraId="708A15E8" w14:textId="77777777" w:rsidR="00DF38C3" w:rsidRDefault="00DF38C3">
      <w:pPr>
        <w:pStyle w:val="a3"/>
        <w:spacing w:line="364" w:lineRule="auto"/>
        <w:sectPr w:rsidR="00DF38C3">
          <w:pgSz w:w="11910" w:h="16850"/>
          <w:pgMar w:top="760" w:right="566" w:bottom="1280" w:left="1700" w:header="0" w:footer="1070" w:gutter="0"/>
          <w:cols w:space="720"/>
        </w:sectPr>
      </w:pPr>
    </w:p>
    <w:p w14:paraId="7C775A0D" w14:textId="77777777" w:rsidR="00DF38C3" w:rsidRDefault="00D46CFF">
      <w:pPr>
        <w:pStyle w:val="a3"/>
        <w:spacing w:before="82" w:line="364" w:lineRule="auto"/>
        <w:ind w:left="1" w:right="278" w:firstLine="700"/>
        <w:jc w:val="both"/>
      </w:pPr>
      <w:r>
        <w:lastRenderedPageBreak/>
        <w:t xml:space="preserve">Устойчивый снежный покров на территории поселения образуется к концу ноября, началу декабря. Сход снежного покрова наблюдается в первой декаде </w:t>
      </w:r>
      <w:r>
        <w:rPr>
          <w:spacing w:val="-2"/>
        </w:rPr>
        <w:t>апреля.</w:t>
      </w:r>
    </w:p>
    <w:p w14:paraId="09C6A754" w14:textId="77777777" w:rsidR="00DF38C3" w:rsidRDefault="00D46CFF">
      <w:pPr>
        <w:pStyle w:val="a3"/>
        <w:spacing w:line="364" w:lineRule="auto"/>
        <w:ind w:left="1" w:right="273" w:firstLine="700"/>
        <w:jc w:val="both"/>
      </w:pPr>
      <w:r>
        <w:t>Особенностью</w:t>
      </w:r>
      <w:r>
        <w:rPr>
          <w:spacing w:val="-3"/>
        </w:rPr>
        <w:t xml:space="preserve"> </w:t>
      </w:r>
      <w:r>
        <w:t>ветрового</w:t>
      </w:r>
      <w:r>
        <w:rPr>
          <w:spacing w:val="-3"/>
        </w:rPr>
        <w:t xml:space="preserve"> </w:t>
      </w:r>
      <w:r>
        <w:t>режима является</w:t>
      </w:r>
      <w:r>
        <w:rPr>
          <w:spacing w:val="-4"/>
        </w:rPr>
        <w:t xml:space="preserve"> </w:t>
      </w:r>
      <w:r>
        <w:t>преобладание</w:t>
      </w:r>
      <w:r>
        <w:rPr>
          <w:spacing w:val="-1"/>
        </w:rPr>
        <w:t xml:space="preserve"> </w:t>
      </w:r>
      <w:r>
        <w:t>северо-восточных и юго-западных ветров. Господствующие ветры в зимний период – юго-западные, южные; в летний период – северо-западные, западные; среднегодовые – юго- западные, южные.</w:t>
      </w:r>
    </w:p>
    <w:p w14:paraId="250DE5B5" w14:textId="77777777" w:rsidR="00DF38C3" w:rsidRDefault="00D46CFF">
      <w:pPr>
        <w:pStyle w:val="a3"/>
        <w:spacing w:before="2" w:line="364" w:lineRule="auto"/>
        <w:ind w:left="1" w:right="274" w:firstLine="700"/>
        <w:jc w:val="both"/>
      </w:pPr>
      <w:r>
        <w:t>В летний период ветры южной четверти имеют суховейный</w:t>
      </w:r>
      <w:r>
        <w:rPr>
          <w:spacing w:val="40"/>
        </w:rPr>
        <w:t xml:space="preserve"> </w:t>
      </w:r>
      <w:r>
        <w:t xml:space="preserve">характер и при низком запасе продуктивной влаги в почве могут вызвать засуху. Территория поселения подвержена действию суховеев, в засушливый период года на территории возможно появление пыльных бурь, поэтому в 70-80-е годы имели место интенсивные посадки охранных </w:t>
      </w:r>
      <w:proofErr w:type="spellStart"/>
      <w:r>
        <w:t>влагозадерживающих</w:t>
      </w:r>
      <w:proofErr w:type="spellEnd"/>
      <w:r>
        <w:t xml:space="preserve"> лесополос. В холодный период года в основном преобладают ветра южные, юго-западные и юго-восточные. Максимальная из средних скоростей ветра за январь 4,6 м/с. Средняя скорость ветра за три наиболее холодных месяца 2,9 м/с.</w:t>
      </w:r>
    </w:p>
    <w:p w14:paraId="21322054" w14:textId="77777777" w:rsidR="00DF38C3" w:rsidRDefault="00D46CFF">
      <w:pPr>
        <w:pStyle w:val="a3"/>
        <w:spacing w:before="2" w:line="364" w:lineRule="auto"/>
        <w:ind w:left="1" w:right="216" w:firstLine="700"/>
        <w:jc w:val="both"/>
      </w:pPr>
      <w:r>
        <w:t>К числу неблагоприятных явлений природы, имеющих место на территории поселения,</w:t>
      </w:r>
      <w:r>
        <w:rPr>
          <w:spacing w:val="-3"/>
        </w:rPr>
        <w:t xml:space="preserve"> </w:t>
      </w:r>
      <w:r>
        <w:t>относятся</w:t>
      </w:r>
      <w:r>
        <w:rPr>
          <w:spacing w:val="-6"/>
        </w:rPr>
        <w:t xml:space="preserve"> </w:t>
      </w:r>
      <w:r>
        <w:t>почвенные</w:t>
      </w:r>
      <w:r>
        <w:rPr>
          <w:spacing w:val="-5"/>
        </w:rPr>
        <w:t xml:space="preserve"> </w:t>
      </w:r>
      <w:r>
        <w:t>и</w:t>
      </w:r>
      <w:r>
        <w:rPr>
          <w:spacing w:val="-6"/>
        </w:rPr>
        <w:t xml:space="preserve"> </w:t>
      </w:r>
      <w:r>
        <w:t>атмосферные</w:t>
      </w:r>
      <w:r>
        <w:rPr>
          <w:spacing w:val="-5"/>
        </w:rPr>
        <w:t xml:space="preserve"> </w:t>
      </w:r>
      <w:r>
        <w:t>засухи,</w:t>
      </w:r>
      <w:r>
        <w:rPr>
          <w:spacing w:val="-5"/>
        </w:rPr>
        <w:t xml:space="preserve"> </w:t>
      </w:r>
      <w:r>
        <w:t>суховеи,</w:t>
      </w:r>
      <w:r>
        <w:rPr>
          <w:spacing w:val="-3"/>
        </w:rPr>
        <w:t xml:space="preserve"> </w:t>
      </w:r>
      <w:r>
        <w:t>заморозки,</w:t>
      </w:r>
      <w:r>
        <w:rPr>
          <w:spacing w:val="-5"/>
        </w:rPr>
        <w:t xml:space="preserve"> </w:t>
      </w:r>
      <w:r>
        <w:t>град, ливни, сильные ветры, метели, пыльные бури.</w:t>
      </w:r>
    </w:p>
    <w:p w14:paraId="1B0F0C9C" w14:textId="77777777" w:rsidR="00DF38C3" w:rsidRDefault="00DF38C3">
      <w:pPr>
        <w:pStyle w:val="a3"/>
        <w:spacing w:before="143"/>
      </w:pPr>
    </w:p>
    <w:p w14:paraId="2B638B33" w14:textId="77777777" w:rsidR="00DF38C3" w:rsidRDefault="00D46CFF">
      <w:pPr>
        <w:pStyle w:val="a3"/>
        <w:spacing w:line="364" w:lineRule="auto"/>
        <w:ind w:left="1" w:right="208" w:firstLine="739"/>
        <w:jc w:val="both"/>
      </w:pPr>
      <w:r>
        <w:t>Территория в границах сельского поселения Ягодное Ставропольского района в целом имеет сложный рельеф, живописный ландшафт, благоприятные климатические условия, расположено на берегу Куйбышевского водохранилища. По данным Отдела по охране окружающей среды муниципального района Ставропольский Самарской области, уровень загрязнения атмосферного воздуха, поверхностных</w:t>
      </w:r>
      <w:r>
        <w:rPr>
          <w:spacing w:val="-4"/>
        </w:rPr>
        <w:t xml:space="preserve"> </w:t>
      </w:r>
      <w:r>
        <w:t>и</w:t>
      </w:r>
      <w:r>
        <w:rPr>
          <w:spacing w:val="-2"/>
        </w:rPr>
        <w:t xml:space="preserve"> </w:t>
      </w:r>
      <w:r>
        <w:t>подземных</w:t>
      </w:r>
      <w:r>
        <w:rPr>
          <w:spacing w:val="-4"/>
        </w:rPr>
        <w:t xml:space="preserve"> </w:t>
      </w:r>
      <w:r>
        <w:t>вод</w:t>
      </w:r>
      <w:r>
        <w:rPr>
          <w:spacing w:val="-3"/>
        </w:rPr>
        <w:t xml:space="preserve"> </w:t>
      </w:r>
      <w:r>
        <w:t>исследуемой территории</w:t>
      </w:r>
      <w:r>
        <w:rPr>
          <w:spacing w:val="-4"/>
        </w:rPr>
        <w:t xml:space="preserve"> </w:t>
      </w:r>
      <w:r>
        <w:t>является</w:t>
      </w:r>
      <w:r>
        <w:rPr>
          <w:spacing w:val="-3"/>
        </w:rPr>
        <w:t xml:space="preserve"> </w:t>
      </w:r>
      <w:r>
        <w:t>минимальным, таким образом, в границах исследуемой территории возможно развитие разнообразных видов рекреации, оздоровления населения и туризма.</w:t>
      </w:r>
    </w:p>
    <w:p w14:paraId="24DFE4CB" w14:textId="77777777" w:rsidR="00DF38C3" w:rsidRDefault="00DF38C3">
      <w:pPr>
        <w:pStyle w:val="a3"/>
        <w:spacing w:before="136"/>
      </w:pPr>
    </w:p>
    <w:p w14:paraId="3C58FB3D" w14:textId="77777777" w:rsidR="00DF38C3" w:rsidRDefault="00D46CFF">
      <w:pPr>
        <w:ind w:left="700" w:right="277"/>
        <w:jc w:val="center"/>
        <w:rPr>
          <w:rFonts w:ascii="Arial" w:hAnsi="Arial"/>
          <w:b/>
          <w:sz w:val="24"/>
        </w:rPr>
      </w:pPr>
      <w:r>
        <w:rPr>
          <w:rFonts w:ascii="Arial" w:hAnsi="Arial"/>
          <w:b/>
          <w:spacing w:val="-2"/>
          <w:sz w:val="24"/>
        </w:rPr>
        <w:t>Гидрография</w:t>
      </w:r>
    </w:p>
    <w:p w14:paraId="3CAB358B" w14:textId="77777777" w:rsidR="00DF38C3" w:rsidRDefault="00DF38C3">
      <w:pPr>
        <w:pStyle w:val="a3"/>
        <w:rPr>
          <w:rFonts w:ascii="Arial"/>
          <w:b/>
        </w:rPr>
      </w:pPr>
    </w:p>
    <w:p w14:paraId="0F31DBEF" w14:textId="77777777" w:rsidR="00DF38C3" w:rsidRDefault="00DF38C3">
      <w:pPr>
        <w:pStyle w:val="a3"/>
        <w:spacing w:before="7"/>
        <w:rPr>
          <w:rFonts w:ascii="Arial"/>
          <w:b/>
        </w:rPr>
      </w:pPr>
    </w:p>
    <w:p w14:paraId="06CF096A" w14:textId="77777777" w:rsidR="00DF38C3" w:rsidRDefault="00D46CFF">
      <w:pPr>
        <w:pStyle w:val="a3"/>
        <w:spacing w:line="367" w:lineRule="auto"/>
        <w:ind w:left="1" w:right="274" w:firstLine="669"/>
        <w:jc w:val="both"/>
      </w:pPr>
      <w:r>
        <w:t xml:space="preserve">Грунтовые воды в пределах </w:t>
      </w:r>
      <w:proofErr w:type="spellStart"/>
      <w:r>
        <w:t>Жигулѐвского</w:t>
      </w:r>
      <w:proofErr w:type="spellEnd"/>
      <w:r>
        <w:t xml:space="preserve"> плато и Высокого Заволжья залегают в </w:t>
      </w:r>
      <w:proofErr w:type="spellStart"/>
      <w:r>
        <w:t>дочетвертичных</w:t>
      </w:r>
      <w:proofErr w:type="spellEnd"/>
      <w:r>
        <w:rPr>
          <w:spacing w:val="-2"/>
        </w:rPr>
        <w:t xml:space="preserve"> </w:t>
      </w:r>
      <w:r>
        <w:t>отложениях, в большинстве случаев на глубине более 20 метров. Четвертичный покров маломощный, воды здесь карстовые, трещинно- карстовые, пластовые. На участках, сложенных загипсованными и соленосными</w:t>
      </w:r>
    </w:p>
    <w:p w14:paraId="4FA8D3B7" w14:textId="77777777" w:rsidR="00DF38C3" w:rsidRDefault="00DF38C3">
      <w:pPr>
        <w:pStyle w:val="a3"/>
        <w:spacing w:line="367" w:lineRule="auto"/>
        <w:jc w:val="both"/>
        <w:sectPr w:rsidR="00DF38C3">
          <w:pgSz w:w="11910" w:h="16850"/>
          <w:pgMar w:top="760" w:right="566" w:bottom="1280" w:left="1700" w:header="0" w:footer="1070" w:gutter="0"/>
          <w:cols w:space="720"/>
        </w:sectPr>
      </w:pPr>
    </w:p>
    <w:p w14:paraId="1ACEF3C4" w14:textId="77777777" w:rsidR="00DF38C3" w:rsidRDefault="00D46CFF">
      <w:pPr>
        <w:pStyle w:val="a3"/>
        <w:spacing w:before="82" w:line="364" w:lineRule="auto"/>
        <w:ind w:left="1" w:right="287"/>
        <w:jc w:val="both"/>
      </w:pPr>
      <w:r>
        <w:lastRenderedPageBreak/>
        <w:t>породами, они имеют повышенную и высокую минерализацию хлоридного и сульфатного состава.</w:t>
      </w:r>
    </w:p>
    <w:p w14:paraId="106A6958" w14:textId="77777777" w:rsidR="00DF38C3" w:rsidRDefault="00D46CFF">
      <w:pPr>
        <w:pStyle w:val="a3"/>
        <w:ind w:left="721"/>
        <w:jc w:val="both"/>
      </w:pPr>
      <w:r>
        <w:t>В</w:t>
      </w:r>
      <w:r>
        <w:rPr>
          <w:spacing w:val="27"/>
        </w:rPr>
        <w:t xml:space="preserve"> </w:t>
      </w:r>
      <w:r>
        <w:t>границах</w:t>
      </w:r>
      <w:r>
        <w:rPr>
          <w:spacing w:val="28"/>
        </w:rPr>
        <w:t xml:space="preserve"> </w:t>
      </w:r>
      <w:r>
        <w:t>древней</w:t>
      </w:r>
      <w:r>
        <w:rPr>
          <w:spacing w:val="28"/>
        </w:rPr>
        <w:t xml:space="preserve"> </w:t>
      </w:r>
      <w:r>
        <w:t>долины</w:t>
      </w:r>
      <w:r>
        <w:rPr>
          <w:spacing w:val="30"/>
        </w:rPr>
        <w:t xml:space="preserve"> </w:t>
      </w:r>
      <w:r>
        <w:t>реки</w:t>
      </w:r>
      <w:r>
        <w:rPr>
          <w:spacing w:val="31"/>
        </w:rPr>
        <w:t xml:space="preserve"> </w:t>
      </w:r>
      <w:r>
        <w:t>Волги</w:t>
      </w:r>
      <w:r>
        <w:rPr>
          <w:spacing w:val="28"/>
        </w:rPr>
        <w:t xml:space="preserve"> </w:t>
      </w:r>
      <w:r>
        <w:t>к</w:t>
      </w:r>
      <w:r>
        <w:rPr>
          <w:spacing w:val="29"/>
        </w:rPr>
        <w:t xml:space="preserve"> </w:t>
      </w:r>
      <w:r>
        <w:t>северу</w:t>
      </w:r>
      <w:r>
        <w:rPr>
          <w:spacing w:val="28"/>
        </w:rPr>
        <w:t xml:space="preserve"> </w:t>
      </w:r>
      <w:r>
        <w:t>от</w:t>
      </w:r>
      <w:r>
        <w:rPr>
          <w:spacing w:val="31"/>
        </w:rPr>
        <w:t xml:space="preserve"> </w:t>
      </w:r>
      <w:r>
        <w:t>национального</w:t>
      </w:r>
      <w:r>
        <w:rPr>
          <w:spacing w:val="30"/>
        </w:rPr>
        <w:t xml:space="preserve"> </w:t>
      </w:r>
      <w:r>
        <w:rPr>
          <w:spacing w:val="-2"/>
        </w:rPr>
        <w:t>парка</w:t>
      </w:r>
    </w:p>
    <w:p w14:paraId="5D57FEDA" w14:textId="77777777" w:rsidR="00DF38C3" w:rsidRDefault="00D46CFF">
      <w:pPr>
        <w:pStyle w:val="a3"/>
        <w:spacing w:before="144" w:line="364" w:lineRule="auto"/>
        <w:ind w:left="1" w:right="275"/>
        <w:jc w:val="both"/>
      </w:pPr>
      <w:r>
        <w:t>«Самарская Лука» грунтовые воды расположены на глубине 5-10 м и распространены в песчано-глинистых и иногда песчаных четвертичных аллювиальных отложениях.</w:t>
      </w:r>
    </w:p>
    <w:p w14:paraId="13D8DFA5" w14:textId="77777777" w:rsidR="00DF38C3" w:rsidRDefault="00D46CFF">
      <w:pPr>
        <w:pStyle w:val="a3"/>
        <w:tabs>
          <w:tab w:val="left" w:pos="884"/>
          <w:tab w:val="left" w:pos="1088"/>
          <w:tab w:val="left" w:pos="1863"/>
          <w:tab w:val="left" w:pos="2927"/>
          <w:tab w:val="left" w:pos="3757"/>
          <w:tab w:val="left" w:pos="5435"/>
          <w:tab w:val="left" w:pos="6207"/>
          <w:tab w:val="left" w:pos="6932"/>
          <w:tab w:val="left" w:pos="7115"/>
          <w:tab w:val="left" w:pos="8175"/>
          <w:tab w:val="left" w:pos="8687"/>
        </w:tabs>
        <w:spacing w:line="367" w:lineRule="auto"/>
        <w:ind w:left="1" w:right="291" w:firstLine="720"/>
      </w:pPr>
      <w:r>
        <w:rPr>
          <w:spacing w:val="-10"/>
        </w:rPr>
        <w:t>В</w:t>
      </w:r>
      <w:r>
        <w:tab/>
      </w:r>
      <w:r>
        <w:tab/>
      </w:r>
      <w:r>
        <w:rPr>
          <w:spacing w:val="-2"/>
        </w:rPr>
        <w:t>левобережной</w:t>
      </w:r>
      <w:r>
        <w:tab/>
      </w:r>
      <w:r>
        <w:rPr>
          <w:spacing w:val="-4"/>
        </w:rPr>
        <w:t>части</w:t>
      </w:r>
      <w:r>
        <w:tab/>
      </w:r>
      <w:r>
        <w:rPr>
          <w:spacing w:val="-2"/>
        </w:rPr>
        <w:t>исследуемой</w:t>
      </w:r>
      <w:r>
        <w:tab/>
      </w:r>
      <w:r>
        <w:rPr>
          <w:spacing w:val="-2"/>
        </w:rPr>
        <w:t>территории</w:t>
      </w:r>
      <w:r>
        <w:tab/>
      </w:r>
      <w:r>
        <w:rPr>
          <w:spacing w:val="-2"/>
        </w:rPr>
        <w:t>(Высокое</w:t>
      </w:r>
      <w:r>
        <w:tab/>
      </w:r>
      <w:r>
        <w:rPr>
          <w:spacing w:val="-4"/>
        </w:rPr>
        <w:t xml:space="preserve">Заволжье) </w:t>
      </w:r>
      <w:r>
        <w:t xml:space="preserve">величина подземного стока в реках Сок, Большой Кинель, Самара достигает 25- 35% речного стока. На территории </w:t>
      </w:r>
      <w:proofErr w:type="spellStart"/>
      <w:r>
        <w:t>Сыртовского</w:t>
      </w:r>
      <w:proofErr w:type="spellEnd"/>
      <w:r>
        <w:t xml:space="preserve"> Заволжья условия подземного </w:t>
      </w:r>
      <w:r>
        <w:rPr>
          <w:spacing w:val="-2"/>
        </w:rPr>
        <w:t>стока</w:t>
      </w:r>
      <w:r>
        <w:tab/>
      </w:r>
      <w:r>
        <w:rPr>
          <w:spacing w:val="-2"/>
        </w:rPr>
        <w:t>менее</w:t>
      </w:r>
      <w:r>
        <w:tab/>
      </w:r>
      <w:r>
        <w:rPr>
          <w:spacing w:val="-2"/>
        </w:rPr>
        <w:t>благоприятны.</w:t>
      </w:r>
      <w:r>
        <w:tab/>
      </w:r>
      <w:r>
        <w:rPr>
          <w:spacing w:val="-41"/>
        </w:rPr>
        <w:t xml:space="preserve"> </w:t>
      </w:r>
      <w:proofErr w:type="spellStart"/>
      <w:r>
        <w:t>Распространѐнные</w:t>
      </w:r>
      <w:proofErr w:type="spellEnd"/>
      <w:r>
        <w:tab/>
      </w:r>
      <w:r>
        <w:rPr>
          <w:spacing w:val="-2"/>
        </w:rPr>
        <w:t>здесь</w:t>
      </w:r>
      <w:r>
        <w:tab/>
      </w:r>
      <w:r>
        <w:tab/>
      </w:r>
      <w:proofErr w:type="spellStart"/>
      <w:r>
        <w:rPr>
          <w:spacing w:val="-2"/>
        </w:rPr>
        <w:t>сыртовские</w:t>
      </w:r>
      <w:proofErr w:type="spellEnd"/>
      <w:r>
        <w:tab/>
      </w:r>
      <w:r>
        <w:rPr>
          <w:spacing w:val="-4"/>
        </w:rPr>
        <w:t xml:space="preserve">глины </w:t>
      </w:r>
      <w:r>
        <w:t>затрудняют питание</w:t>
      </w:r>
      <w:r>
        <w:rPr>
          <w:spacing w:val="-2"/>
        </w:rPr>
        <w:t xml:space="preserve"> </w:t>
      </w:r>
      <w:r>
        <w:t xml:space="preserve">за </w:t>
      </w:r>
      <w:proofErr w:type="spellStart"/>
      <w:r>
        <w:t>счѐт</w:t>
      </w:r>
      <w:proofErr w:type="spellEnd"/>
      <w:r>
        <w:t xml:space="preserve"> инфильтрации</w:t>
      </w:r>
      <w:r>
        <w:rPr>
          <w:spacing w:val="-1"/>
        </w:rPr>
        <w:t xml:space="preserve"> </w:t>
      </w:r>
      <w:r>
        <w:t>талых</w:t>
      </w:r>
      <w:r>
        <w:rPr>
          <w:spacing w:val="-1"/>
        </w:rPr>
        <w:t xml:space="preserve"> </w:t>
      </w:r>
      <w:r>
        <w:t>вод</w:t>
      </w:r>
      <w:r>
        <w:rPr>
          <w:spacing w:val="-2"/>
        </w:rPr>
        <w:t xml:space="preserve"> </w:t>
      </w:r>
      <w:r>
        <w:t>и определяют коэффициент подземного стока менее 1%.</w:t>
      </w:r>
    </w:p>
    <w:p w14:paraId="02086662" w14:textId="77777777" w:rsidR="00DF38C3" w:rsidRDefault="00D46CFF">
      <w:pPr>
        <w:pStyle w:val="a3"/>
        <w:spacing w:line="367" w:lineRule="auto"/>
        <w:ind w:left="1" w:firstLine="739"/>
      </w:pPr>
      <w:r>
        <w:t>Территория</w:t>
      </w:r>
      <w:r>
        <w:rPr>
          <w:spacing w:val="34"/>
        </w:rPr>
        <w:t xml:space="preserve"> </w:t>
      </w:r>
      <w:r>
        <w:t>землепользования</w:t>
      </w:r>
      <w:r>
        <w:rPr>
          <w:spacing w:val="34"/>
        </w:rPr>
        <w:t xml:space="preserve"> </w:t>
      </w:r>
      <w:r>
        <w:t>с</w:t>
      </w:r>
      <w:r>
        <w:rPr>
          <w:spacing w:val="34"/>
        </w:rPr>
        <w:t xml:space="preserve"> </w:t>
      </w:r>
      <w:proofErr w:type="spellStart"/>
      <w:r>
        <w:t>посѐлком</w:t>
      </w:r>
      <w:proofErr w:type="spellEnd"/>
      <w:r>
        <w:rPr>
          <w:spacing w:val="34"/>
        </w:rPr>
        <w:t xml:space="preserve"> </w:t>
      </w:r>
      <w:r>
        <w:t>Ягодное</w:t>
      </w:r>
      <w:r>
        <w:rPr>
          <w:spacing w:val="35"/>
        </w:rPr>
        <w:t xml:space="preserve"> </w:t>
      </w:r>
      <w:r>
        <w:t>находится</w:t>
      </w:r>
      <w:r>
        <w:rPr>
          <w:spacing w:val="34"/>
        </w:rPr>
        <w:t xml:space="preserve"> </w:t>
      </w:r>
      <w:r>
        <w:t>на</w:t>
      </w:r>
      <w:r>
        <w:rPr>
          <w:spacing w:val="34"/>
        </w:rPr>
        <w:t xml:space="preserve"> </w:t>
      </w:r>
      <w:r>
        <w:t>берегу Куйбышевского водохранилища.</w:t>
      </w:r>
    </w:p>
    <w:p w14:paraId="174C5BE0" w14:textId="77777777" w:rsidR="00DF38C3" w:rsidRDefault="00D46CFF">
      <w:pPr>
        <w:pStyle w:val="a3"/>
        <w:spacing w:line="364" w:lineRule="auto"/>
        <w:ind w:left="15" w:right="326" w:firstLine="696"/>
        <w:jc w:val="both"/>
      </w:pPr>
      <w:r>
        <w:t>Для</w:t>
      </w:r>
      <w:r>
        <w:rPr>
          <w:spacing w:val="9"/>
        </w:rPr>
        <w:t xml:space="preserve"> хозяйственно-</w:t>
      </w:r>
      <w:r>
        <w:t>питьевых</w:t>
      </w:r>
      <w:r>
        <w:rPr>
          <w:spacing w:val="40"/>
        </w:rPr>
        <w:t xml:space="preserve"> </w:t>
      </w:r>
      <w:r>
        <w:t>целей</w:t>
      </w:r>
      <w:r>
        <w:rPr>
          <w:spacing w:val="40"/>
        </w:rPr>
        <w:t xml:space="preserve"> </w:t>
      </w:r>
      <w:r>
        <w:t>используются</w:t>
      </w:r>
      <w:r>
        <w:rPr>
          <w:spacing w:val="40"/>
        </w:rPr>
        <w:t xml:space="preserve"> </w:t>
      </w:r>
      <w:r>
        <w:t>только</w:t>
      </w:r>
      <w:r>
        <w:rPr>
          <w:spacing w:val="40"/>
        </w:rPr>
        <w:t xml:space="preserve"> </w:t>
      </w:r>
      <w:r>
        <w:t>подземные воды. Запасы подземных вод с минерализацией до 1 г/л - 632,32 тыс. м</w:t>
      </w:r>
      <w:r>
        <w:rPr>
          <w:vertAlign w:val="superscript"/>
        </w:rPr>
        <w:t>3</w:t>
      </w:r>
      <w:r>
        <w:t>/</w:t>
      </w:r>
      <w:proofErr w:type="spellStart"/>
      <w:r>
        <w:t>сут</w:t>
      </w:r>
      <w:proofErr w:type="spellEnd"/>
      <w:r>
        <w:t xml:space="preserve"> (по Ставропольскому району).</w:t>
      </w:r>
    </w:p>
    <w:p w14:paraId="676D6289" w14:textId="77777777" w:rsidR="00DF38C3" w:rsidRDefault="00DF38C3">
      <w:pPr>
        <w:pStyle w:val="a3"/>
        <w:spacing w:before="121"/>
      </w:pPr>
    </w:p>
    <w:p w14:paraId="6A6A2185" w14:textId="77777777" w:rsidR="00DF38C3" w:rsidRDefault="00D46CFF">
      <w:pPr>
        <w:ind w:left="431" w:right="703"/>
        <w:jc w:val="center"/>
        <w:rPr>
          <w:rFonts w:ascii="Arial" w:hAnsi="Arial"/>
          <w:b/>
          <w:sz w:val="24"/>
        </w:rPr>
      </w:pPr>
      <w:r>
        <w:rPr>
          <w:rFonts w:ascii="Arial" w:hAnsi="Arial"/>
          <w:b/>
          <w:spacing w:val="-2"/>
          <w:sz w:val="24"/>
        </w:rPr>
        <w:t>Рельеф</w:t>
      </w:r>
    </w:p>
    <w:p w14:paraId="0494DFE9" w14:textId="77777777" w:rsidR="00DF38C3" w:rsidRDefault="00D46CFF">
      <w:pPr>
        <w:pStyle w:val="a3"/>
        <w:spacing w:before="146" w:line="364" w:lineRule="auto"/>
        <w:ind w:left="6" w:right="290" w:firstLine="717"/>
        <w:jc w:val="both"/>
      </w:pPr>
      <w:r>
        <w:t>Ставропольский район подразделяется на две совершенно различные между собой по рельефу и климату части - это левобережный и правобережный. Разделами между ними служит река Волга. По территории района кроме реки Волги протекает речка Ташелка. Имеется шесть водоемов и пятнадцать прудов.</w:t>
      </w:r>
    </w:p>
    <w:p w14:paraId="5E5E9308" w14:textId="77777777" w:rsidR="00DF38C3" w:rsidRDefault="00D46CFF">
      <w:pPr>
        <w:pStyle w:val="a3"/>
        <w:spacing w:before="2" w:line="364" w:lineRule="auto"/>
        <w:ind w:left="1" w:right="285" w:firstLine="720"/>
        <w:jc w:val="both"/>
      </w:pPr>
      <w:r>
        <w:t>Северная половина находится в низменном Заволжье и представляет</w:t>
      </w:r>
      <w:r>
        <w:rPr>
          <w:spacing w:val="40"/>
        </w:rPr>
        <w:t xml:space="preserve"> </w:t>
      </w:r>
      <w:r>
        <w:t>собой</w:t>
      </w:r>
      <w:r>
        <w:rPr>
          <w:spacing w:val="-6"/>
        </w:rPr>
        <w:t xml:space="preserve"> </w:t>
      </w:r>
      <w:r>
        <w:t>равнину,</w:t>
      </w:r>
      <w:r>
        <w:rPr>
          <w:spacing w:val="-5"/>
        </w:rPr>
        <w:t xml:space="preserve"> </w:t>
      </w:r>
      <w:r>
        <w:t>обрамленную</w:t>
      </w:r>
      <w:r>
        <w:rPr>
          <w:spacing w:val="-7"/>
        </w:rPr>
        <w:t xml:space="preserve"> </w:t>
      </w:r>
      <w:r>
        <w:t>с</w:t>
      </w:r>
      <w:r>
        <w:rPr>
          <w:spacing w:val="-3"/>
        </w:rPr>
        <w:t xml:space="preserve"> </w:t>
      </w:r>
      <w:r>
        <w:t>востока</w:t>
      </w:r>
      <w:r>
        <w:rPr>
          <w:spacing w:val="-5"/>
        </w:rPr>
        <w:t xml:space="preserve"> </w:t>
      </w:r>
      <w:r>
        <w:t>и</w:t>
      </w:r>
      <w:r>
        <w:rPr>
          <w:spacing w:val="-8"/>
        </w:rPr>
        <w:t xml:space="preserve"> </w:t>
      </w:r>
      <w:r>
        <w:t>севера</w:t>
      </w:r>
      <w:r>
        <w:rPr>
          <w:spacing w:val="-5"/>
        </w:rPr>
        <w:t xml:space="preserve"> </w:t>
      </w:r>
      <w:r>
        <w:t>Куйбышевским</w:t>
      </w:r>
      <w:r>
        <w:rPr>
          <w:spacing w:val="-7"/>
        </w:rPr>
        <w:t xml:space="preserve"> </w:t>
      </w:r>
      <w:r>
        <w:t>водохранилищем. Южная</w:t>
      </w:r>
      <w:r>
        <w:rPr>
          <w:spacing w:val="-11"/>
        </w:rPr>
        <w:t xml:space="preserve"> </w:t>
      </w:r>
      <w:r>
        <w:t>половина</w:t>
      </w:r>
      <w:r>
        <w:rPr>
          <w:spacing w:val="-10"/>
        </w:rPr>
        <w:t xml:space="preserve"> </w:t>
      </w:r>
      <w:r>
        <w:t>представляет</w:t>
      </w:r>
      <w:r>
        <w:rPr>
          <w:spacing w:val="-11"/>
        </w:rPr>
        <w:t xml:space="preserve"> </w:t>
      </w:r>
      <w:r>
        <w:t>собой</w:t>
      </w:r>
      <w:r>
        <w:rPr>
          <w:spacing w:val="-10"/>
        </w:rPr>
        <w:t xml:space="preserve"> </w:t>
      </w:r>
      <w:r>
        <w:t>Жигулевский</w:t>
      </w:r>
      <w:r>
        <w:rPr>
          <w:spacing w:val="-8"/>
        </w:rPr>
        <w:t xml:space="preserve"> </w:t>
      </w:r>
      <w:r>
        <w:t>вознесенный</w:t>
      </w:r>
      <w:r>
        <w:rPr>
          <w:spacing w:val="-12"/>
        </w:rPr>
        <w:t xml:space="preserve"> </w:t>
      </w:r>
      <w:r>
        <w:t>район</w:t>
      </w:r>
      <w:r>
        <w:rPr>
          <w:spacing w:val="-11"/>
        </w:rPr>
        <w:t xml:space="preserve"> </w:t>
      </w:r>
      <w:r>
        <w:t>и</w:t>
      </w:r>
      <w:r>
        <w:rPr>
          <w:spacing w:val="-12"/>
        </w:rPr>
        <w:t xml:space="preserve"> </w:t>
      </w:r>
      <w:r>
        <w:t xml:space="preserve">занимает участок правобережья Волги, ограниченный с севера, востока и юга излучиной реки. Северный край Самарской Луки занимают Жигулевские горы. Южнее Жигулевских гор расположена </w:t>
      </w:r>
      <w:proofErr w:type="spellStart"/>
      <w:r>
        <w:t>пологоспускающаяся</w:t>
      </w:r>
      <w:proofErr w:type="spellEnd"/>
      <w:r>
        <w:t xml:space="preserve"> к юго-западу возвышенность, имеющая характер плато, расчлененная глубоко врезанными домиками.</w:t>
      </w:r>
    </w:p>
    <w:p w14:paraId="6D3B8C3F" w14:textId="77777777" w:rsidR="00DF38C3" w:rsidRDefault="00D46CFF">
      <w:pPr>
        <w:pStyle w:val="a3"/>
        <w:spacing w:line="364" w:lineRule="auto"/>
        <w:ind w:left="1" w:right="287" w:firstLine="720"/>
        <w:jc w:val="both"/>
      </w:pPr>
      <w:r>
        <w:t xml:space="preserve">В формировании рельефа правобережной части Самарской области существенная роль принадлежит тектоническим (горообразовательным) процессам, которыми объясняются и значительные высоты </w:t>
      </w:r>
      <w:proofErr w:type="spellStart"/>
      <w:r>
        <w:t>Жигулѐвских</w:t>
      </w:r>
      <w:proofErr w:type="spellEnd"/>
      <w:r>
        <w:t xml:space="preserve"> гор, и резкий контраст между возвышенными территориями правобережья и низменными пространствами вдоль левобережья реки Волги.</w:t>
      </w:r>
    </w:p>
    <w:p w14:paraId="20802DC5" w14:textId="77777777" w:rsidR="00DF38C3" w:rsidRDefault="00DF38C3">
      <w:pPr>
        <w:pStyle w:val="a3"/>
        <w:spacing w:line="364" w:lineRule="auto"/>
        <w:jc w:val="both"/>
        <w:sectPr w:rsidR="00DF38C3">
          <w:pgSz w:w="11910" w:h="16850"/>
          <w:pgMar w:top="760" w:right="566" w:bottom="1280" w:left="1700" w:header="0" w:footer="1070" w:gutter="0"/>
          <w:cols w:space="720"/>
        </w:sectPr>
      </w:pPr>
    </w:p>
    <w:p w14:paraId="7068B328" w14:textId="77777777" w:rsidR="00DF38C3" w:rsidRDefault="00D46CFF">
      <w:pPr>
        <w:pStyle w:val="a3"/>
        <w:spacing w:before="82" w:line="364" w:lineRule="auto"/>
        <w:ind w:left="1" w:right="293" w:firstLine="720"/>
        <w:jc w:val="both"/>
      </w:pPr>
      <w:r>
        <w:lastRenderedPageBreak/>
        <w:t>Рельеф территории сельского поселения спокойный, с незначительным уклоном в сторону Куйбышевского водохранилища.</w:t>
      </w:r>
    </w:p>
    <w:p w14:paraId="7BAE0881" w14:textId="77777777" w:rsidR="00DF38C3" w:rsidRDefault="00D46CFF">
      <w:pPr>
        <w:pStyle w:val="a3"/>
        <w:spacing w:line="364" w:lineRule="auto"/>
        <w:ind w:left="1" w:right="294" w:firstLine="720"/>
        <w:jc w:val="both"/>
      </w:pPr>
      <w:r>
        <w:t>В геоморфологическом отношении территория сельского поселения приурочена в первой надпойменной левобережной террасе реки Волги.</w:t>
      </w:r>
    </w:p>
    <w:p w14:paraId="5E892A2F" w14:textId="77777777" w:rsidR="00DF38C3" w:rsidRDefault="00D46CFF">
      <w:pPr>
        <w:pStyle w:val="a3"/>
        <w:spacing w:before="2" w:line="364" w:lineRule="auto"/>
        <w:ind w:left="1" w:right="277" w:firstLine="708"/>
        <w:jc w:val="both"/>
      </w:pPr>
      <w:r>
        <w:t>Территория относится к провинции Высокого Заволжья и характеризуется холмистым рельефом с развитыми речными долинами, балками, реже оврагами. Современная и древняя долина р. Волга представлена V надпойменной террасой в интервале абсолютных</w:t>
      </w:r>
      <w:r>
        <w:rPr>
          <w:spacing w:val="-3"/>
        </w:rPr>
        <w:t xml:space="preserve"> </w:t>
      </w:r>
      <w:r>
        <w:t>высот</w:t>
      </w:r>
      <w:r>
        <w:rPr>
          <w:spacing w:val="-1"/>
        </w:rPr>
        <w:t xml:space="preserve"> </w:t>
      </w:r>
      <w:r>
        <w:t>70-170м.</w:t>
      </w:r>
      <w:r>
        <w:rPr>
          <w:spacing w:val="-1"/>
        </w:rPr>
        <w:t xml:space="preserve"> </w:t>
      </w:r>
      <w:r>
        <w:t xml:space="preserve">Терраса сложена древнеаллювиальными отложениями, перекрытыми современными речными супесями, суглинками и глинистыми отложениями. Равнинный рельеф террас, рыхлый песчано-глинистый состав пород и наибольшая высота над уровнем </w:t>
      </w:r>
      <w:proofErr w:type="spellStart"/>
      <w:r>
        <w:t>р.Волга</w:t>
      </w:r>
      <w:proofErr w:type="spellEnd"/>
      <w:r>
        <w:t xml:space="preserve"> обусловили</w:t>
      </w:r>
      <w:r>
        <w:rPr>
          <w:spacing w:val="80"/>
        </w:rPr>
        <w:t xml:space="preserve"> </w:t>
      </w:r>
      <w:r>
        <w:t>ослабленный эрозионный размыв и поверхностный смыв. Пойма, I и II надпойменные террасы затоплены Куйбышевским водохранилищем.</w:t>
      </w:r>
    </w:p>
    <w:p w14:paraId="4F242783" w14:textId="77777777" w:rsidR="00DF38C3" w:rsidRDefault="00D46CFF">
      <w:pPr>
        <w:pStyle w:val="a3"/>
        <w:spacing w:before="2" w:line="362" w:lineRule="auto"/>
        <w:ind w:left="1" w:right="277" w:firstLine="700"/>
        <w:jc w:val="both"/>
      </w:pPr>
      <w:proofErr w:type="spellStart"/>
      <w:r>
        <w:t>Рельефоформирующими</w:t>
      </w:r>
      <w:proofErr w:type="spellEnd"/>
      <w:r>
        <w:t xml:space="preserve"> коренными породами являются глинисто- суглинисто-</w:t>
      </w:r>
      <w:proofErr w:type="spellStart"/>
      <w:r>
        <w:t>супесчанно</w:t>
      </w:r>
      <w:proofErr w:type="spellEnd"/>
      <w:r>
        <w:t>-</w:t>
      </w:r>
      <w:proofErr w:type="spellStart"/>
      <w:r>
        <w:t>песчанные</w:t>
      </w:r>
      <w:proofErr w:type="spellEnd"/>
      <w:r>
        <w:t xml:space="preserve"> отложения неоген-четвертичного возраста.</w:t>
      </w:r>
    </w:p>
    <w:p w14:paraId="390CAFA5" w14:textId="77777777" w:rsidR="00DF38C3" w:rsidRDefault="00D46CFF">
      <w:pPr>
        <w:pStyle w:val="a3"/>
        <w:spacing w:before="5" w:line="362" w:lineRule="auto"/>
        <w:ind w:left="1" w:right="279" w:firstLine="700"/>
        <w:jc w:val="both"/>
      </w:pPr>
      <w:r>
        <w:t>Рельеф в целом благоприятен для хозяйственной деятельности населения и прокладки транспортных путей.</w:t>
      </w:r>
    </w:p>
    <w:p w14:paraId="36BB2BBA" w14:textId="77777777" w:rsidR="00DF38C3" w:rsidRDefault="00DF38C3">
      <w:pPr>
        <w:pStyle w:val="a3"/>
        <w:spacing w:before="142"/>
      </w:pPr>
    </w:p>
    <w:p w14:paraId="45894FCB" w14:textId="77777777" w:rsidR="00DF38C3" w:rsidRDefault="00D46CFF">
      <w:pPr>
        <w:spacing w:before="1" w:line="357" w:lineRule="auto"/>
        <w:ind w:left="3656" w:hanging="3156"/>
        <w:rPr>
          <w:rFonts w:ascii="Times New Roman" w:hAnsi="Times New Roman"/>
          <w:sz w:val="24"/>
        </w:rPr>
      </w:pPr>
      <w:r>
        <w:rPr>
          <w:rFonts w:ascii="Arial" w:hAnsi="Arial"/>
          <w:b/>
          <w:sz w:val="24"/>
        </w:rPr>
        <w:t>Существующее</w:t>
      </w:r>
      <w:r>
        <w:rPr>
          <w:rFonts w:ascii="Arial" w:hAnsi="Arial"/>
          <w:b/>
          <w:spacing w:val="-15"/>
          <w:sz w:val="24"/>
        </w:rPr>
        <w:t xml:space="preserve"> </w:t>
      </w:r>
      <w:r>
        <w:rPr>
          <w:rFonts w:ascii="Arial" w:hAnsi="Arial"/>
          <w:b/>
          <w:sz w:val="24"/>
        </w:rPr>
        <w:t>функциональное</w:t>
      </w:r>
      <w:r>
        <w:rPr>
          <w:rFonts w:ascii="Arial" w:hAnsi="Arial"/>
          <w:b/>
          <w:spacing w:val="-15"/>
          <w:sz w:val="24"/>
        </w:rPr>
        <w:t xml:space="preserve"> </w:t>
      </w:r>
      <w:r>
        <w:rPr>
          <w:rFonts w:ascii="Arial" w:hAnsi="Arial"/>
          <w:b/>
          <w:sz w:val="24"/>
        </w:rPr>
        <w:t>использование</w:t>
      </w:r>
      <w:r>
        <w:rPr>
          <w:rFonts w:ascii="Arial" w:hAnsi="Arial"/>
          <w:b/>
          <w:spacing w:val="-15"/>
          <w:sz w:val="24"/>
        </w:rPr>
        <w:t xml:space="preserve"> </w:t>
      </w:r>
      <w:r>
        <w:rPr>
          <w:rFonts w:ascii="Arial" w:hAnsi="Arial"/>
          <w:b/>
          <w:sz w:val="24"/>
        </w:rPr>
        <w:t>села</w:t>
      </w:r>
      <w:r>
        <w:rPr>
          <w:rFonts w:ascii="Arial" w:hAnsi="Arial"/>
          <w:b/>
          <w:spacing w:val="-17"/>
          <w:sz w:val="24"/>
        </w:rPr>
        <w:t xml:space="preserve"> </w:t>
      </w:r>
      <w:r>
        <w:rPr>
          <w:rFonts w:ascii="Arial" w:hAnsi="Arial"/>
          <w:b/>
          <w:sz w:val="24"/>
        </w:rPr>
        <w:t>Ягодное</w:t>
      </w:r>
      <w:r>
        <w:rPr>
          <w:rFonts w:ascii="Arial" w:hAnsi="Arial"/>
          <w:b/>
          <w:spacing w:val="-14"/>
          <w:sz w:val="24"/>
        </w:rPr>
        <w:t xml:space="preserve"> </w:t>
      </w:r>
      <w:r>
        <w:rPr>
          <w:rFonts w:ascii="Arial" w:hAnsi="Arial"/>
          <w:b/>
          <w:sz w:val="24"/>
        </w:rPr>
        <w:t>сельского поселения Ягодное</w:t>
      </w:r>
      <w:r>
        <w:rPr>
          <w:rFonts w:ascii="Times New Roman" w:hAnsi="Times New Roman"/>
          <w:sz w:val="24"/>
        </w:rPr>
        <w:t>.</w:t>
      </w:r>
    </w:p>
    <w:p w14:paraId="3FC6F4B0" w14:textId="77777777" w:rsidR="00DF38C3" w:rsidRDefault="00D46CFF">
      <w:pPr>
        <w:pStyle w:val="a3"/>
        <w:spacing w:before="10"/>
        <w:ind w:left="709"/>
      </w:pPr>
      <w:r>
        <w:t>Генеральным</w:t>
      </w:r>
      <w:r>
        <w:rPr>
          <w:spacing w:val="-5"/>
        </w:rPr>
        <w:t xml:space="preserve"> </w:t>
      </w:r>
      <w:r>
        <w:t>планом</w:t>
      </w:r>
      <w:r>
        <w:rPr>
          <w:spacing w:val="-1"/>
        </w:rPr>
        <w:t xml:space="preserve"> </w:t>
      </w:r>
      <w:r>
        <w:t>поселения</w:t>
      </w:r>
      <w:r>
        <w:rPr>
          <w:spacing w:val="-1"/>
        </w:rPr>
        <w:t xml:space="preserve"> </w:t>
      </w:r>
      <w:r>
        <w:t>установлены</w:t>
      </w:r>
      <w:r>
        <w:rPr>
          <w:spacing w:val="-1"/>
        </w:rPr>
        <w:t xml:space="preserve"> </w:t>
      </w:r>
      <w:r>
        <w:t>следующие</w:t>
      </w:r>
      <w:r>
        <w:rPr>
          <w:spacing w:val="2"/>
        </w:rPr>
        <w:t xml:space="preserve"> </w:t>
      </w:r>
      <w:r>
        <w:rPr>
          <w:spacing w:val="-2"/>
        </w:rPr>
        <w:t>функциональные</w:t>
      </w:r>
    </w:p>
    <w:p w14:paraId="4EA5EAE3" w14:textId="77777777" w:rsidR="00DF38C3" w:rsidRDefault="00DF38C3">
      <w:pPr>
        <w:pStyle w:val="a3"/>
        <w:sectPr w:rsidR="00DF38C3">
          <w:pgSz w:w="11910" w:h="16850"/>
          <w:pgMar w:top="760" w:right="566" w:bottom="1280" w:left="1700" w:header="0" w:footer="1070" w:gutter="0"/>
          <w:cols w:space="720"/>
        </w:sectPr>
      </w:pPr>
    </w:p>
    <w:p w14:paraId="4E30F655" w14:textId="77777777" w:rsidR="00DF38C3" w:rsidRDefault="00D46CFF">
      <w:pPr>
        <w:pStyle w:val="a3"/>
        <w:spacing w:before="142"/>
        <w:ind w:left="1"/>
      </w:pPr>
      <w:r>
        <w:rPr>
          <w:spacing w:val="-8"/>
        </w:rPr>
        <w:t>зоны:</w:t>
      </w:r>
    </w:p>
    <w:p w14:paraId="4766FBFC" w14:textId="77777777" w:rsidR="00DF38C3" w:rsidRDefault="00D46CFF">
      <w:pPr>
        <w:rPr>
          <w:sz w:val="24"/>
        </w:rPr>
      </w:pPr>
      <w:r>
        <w:br w:type="column"/>
      </w:r>
    </w:p>
    <w:p w14:paraId="54DDDBF8" w14:textId="77777777" w:rsidR="00DF38C3" w:rsidRDefault="00DF38C3">
      <w:pPr>
        <w:pStyle w:val="a3"/>
        <w:spacing w:before="13"/>
      </w:pPr>
    </w:p>
    <w:p w14:paraId="5E4CA8BC" w14:textId="77777777" w:rsidR="00DF38C3" w:rsidRDefault="00D46CFF">
      <w:pPr>
        <w:pStyle w:val="a4"/>
        <w:numPr>
          <w:ilvl w:val="0"/>
          <w:numId w:val="15"/>
        </w:numPr>
        <w:tabs>
          <w:tab w:val="left" w:pos="146"/>
        </w:tabs>
        <w:ind w:left="146" w:hanging="145"/>
        <w:jc w:val="left"/>
        <w:rPr>
          <w:sz w:val="24"/>
        </w:rPr>
      </w:pPr>
      <w:r>
        <w:rPr>
          <w:spacing w:val="-2"/>
          <w:sz w:val="24"/>
        </w:rPr>
        <w:t>жилая</w:t>
      </w:r>
      <w:r>
        <w:rPr>
          <w:spacing w:val="-7"/>
          <w:sz w:val="24"/>
        </w:rPr>
        <w:t xml:space="preserve"> </w:t>
      </w:r>
      <w:r>
        <w:rPr>
          <w:spacing w:val="-4"/>
          <w:sz w:val="24"/>
        </w:rPr>
        <w:t>зона;</w:t>
      </w:r>
    </w:p>
    <w:p w14:paraId="3DF226DD" w14:textId="77777777" w:rsidR="00DF38C3" w:rsidRDefault="00D46CFF">
      <w:pPr>
        <w:pStyle w:val="a4"/>
        <w:numPr>
          <w:ilvl w:val="0"/>
          <w:numId w:val="15"/>
        </w:numPr>
        <w:tabs>
          <w:tab w:val="left" w:pos="146"/>
        </w:tabs>
        <w:spacing w:before="139"/>
        <w:ind w:left="146" w:hanging="145"/>
        <w:jc w:val="left"/>
        <w:rPr>
          <w:sz w:val="24"/>
        </w:rPr>
      </w:pPr>
      <w:r>
        <w:rPr>
          <w:spacing w:val="-2"/>
          <w:sz w:val="24"/>
        </w:rPr>
        <w:t>общественно-деловая</w:t>
      </w:r>
      <w:r>
        <w:rPr>
          <w:spacing w:val="14"/>
          <w:sz w:val="24"/>
        </w:rPr>
        <w:t xml:space="preserve"> </w:t>
      </w:r>
      <w:r>
        <w:rPr>
          <w:spacing w:val="-4"/>
          <w:sz w:val="24"/>
        </w:rPr>
        <w:t>зона;</w:t>
      </w:r>
    </w:p>
    <w:p w14:paraId="0DC9BBB6" w14:textId="77777777" w:rsidR="00DF38C3" w:rsidRDefault="00D46CFF">
      <w:pPr>
        <w:pStyle w:val="a4"/>
        <w:numPr>
          <w:ilvl w:val="0"/>
          <w:numId w:val="15"/>
        </w:numPr>
        <w:tabs>
          <w:tab w:val="left" w:pos="146"/>
        </w:tabs>
        <w:spacing w:before="146"/>
        <w:ind w:left="146" w:hanging="145"/>
        <w:jc w:val="left"/>
        <w:rPr>
          <w:sz w:val="24"/>
        </w:rPr>
      </w:pPr>
      <w:r>
        <w:rPr>
          <w:spacing w:val="-2"/>
          <w:sz w:val="24"/>
        </w:rPr>
        <w:t>производственная;</w:t>
      </w:r>
    </w:p>
    <w:p w14:paraId="0F32FD47" w14:textId="77777777" w:rsidR="00DF38C3" w:rsidRDefault="00D46CFF">
      <w:pPr>
        <w:pStyle w:val="a4"/>
        <w:numPr>
          <w:ilvl w:val="0"/>
          <w:numId w:val="15"/>
        </w:numPr>
        <w:tabs>
          <w:tab w:val="left" w:pos="146"/>
        </w:tabs>
        <w:spacing w:before="141"/>
        <w:ind w:left="146" w:hanging="145"/>
        <w:jc w:val="left"/>
        <w:rPr>
          <w:sz w:val="24"/>
        </w:rPr>
      </w:pPr>
      <w:r>
        <w:rPr>
          <w:spacing w:val="-2"/>
          <w:sz w:val="24"/>
        </w:rPr>
        <w:t>зона</w:t>
      </w:r>
      <w:r>
        <w:rPr>
          <w:spacing w:val="-3"/>
          <w:sz w:val="24"/>
        </w:rPr>
        <w:t xml:space="preserve"> </w:t>
      </w:r>
      <w:r>
        <w:rPr>
          <w:spacing w:val="-2"/>
          <w:sz w:val="24"/>
        </w:rPr>
        <w:t>инженерной</w:t>
      </w:r>
      <w:r>
        <w:rPr>
          <w:spacing w:val="-1"/>
          <w:sz w:val="24"/>
        </w:rPr>
        <w:t xml:space="preserve"> </w:t>
      </w:r>
      <w:r>
        <w:rPr>
          <w:spacing w:val="-2"/>
          <w:sz w:val="24"/>
        </w:rPr>
        <w:t>и</w:t>
      </w:r>
      <w:r>
        <w:rPr>
          <w:spacing w:val="-6"/>
          <w:sz w:val="24"/>
        </w:rPr>
        <w:t xml:space="preserve"> </w:t>
      </w:r>
      <w:r>
        <w:rPr>
          <w:spacing w:val="-2"/>
          <w:sz w:val="24"/>
        </w:rPr>
        <w:t>транспортной</w:t>
      </w:r>
      <w:r>
        <w:rPr>
          <w:spacing w:val="-4"/>
          <w:sz w:val="24"/>
        </w:rPr>
        <w:t xml:space="preserve"> </w:t>
      </w:r>
      <w:r>
        <w:rPr>
          <w:spacing w:val="-2"/>
          <w:sz w:val="24"/>
        </w:rPr>
        <w:t>инфраструктур;</w:t>
      </w:r>
    </w:p>
    <w:p w14:paraId="322B3D33" w14:textId="77777777" w:rsidR="00DF38C3" w:rsidRDefault="00D46CFF">
      <w:pPr>
        <w:pStyle w:val="a4"/>
        <w:numPr>
          <w:ilvl w:val="0"/>
          <w:numId w:val="15"/>
        </w:numPr>
        <w:tabs>
          <w:tab w:val="left" w:pos="146"/>
        </w:tabs>
        <w:spacing w:before="142"/>
        <w:ind w:left="146" w:hanging="145"/>
        <w:jc w:val="left"/>
        <w:rPr>
          <w:sz w:val="24"/>
        </w:rPr>
      </w:pPr>
      <w:r>
        <w:rPr>
          <w:spacing w:val="-2"/>
          <w:sz w:val="24"/>
        </w:rPr>
        <w:t>рекреационная</w:t>
      </w:r>
      <w:r>
        <w:rPr>
          <w:spacing w:val="-14"/>
          <w:sz w:val="24"/>
        </w:rPr>
        <w:t xml:space="preserve"> </w:t>
      </w:r>
      <w:r>
        <w:rPr>
          <w:spacing w:val="-4"/>
          <w:sz w:val="24"/>
        </w:rPr>
        <w:t>зона;</w:t>
      </w:r>
    </w:p>
    <w:p w14:paraId="3FD78E0A" w14:textId="77777777" w:rsidR="00DF38C3" w:rsidRDefault="00D46CFF">
      <w:pPr>
        <w:pStyle w:val="a4"/>
        <w:numPr>
          <w:ilvl w:val="0"/>
          <w:numId w:val="15"/>
        </w:numPr>
        <w:tabs>
          <w:tab w:val="left" w:pos="146"/>
        </w:tabs>
        <w:spacing w:before="143"/>
        <w:ind w:left="146" w:hanging="145"/>
        <w:jc w:val="left"/>
        <w:rPr>
          <w:sz w:val="24"/>
        </w:rPr>
      </w:pPr>
      <w:r>
        <w:rPr>
          <w:spacing w:val="-4"/>
          <w:sz w:val="24"/>
        </w:rPr>
        <w:t>зона</w:t>
      </w:r>
      <w:r>
        <w:rPr>
          <w:spacing w:val="9"/>
          <w:sz w:val="24"/>
        </w:rPr>
        <w:t xml:space="preserve"> </w:t>
      </w:r>
      <w:r>
        <w:rPr>
          <w:spacing w:val="-4"/>
          <w:sz w:val="24"/>
        </w:rPr>
        <w:t>сельскохозяйственного</w:t>
      </w:r>
      <w:r>
        <w:rPr>
          <w:spacing w:val="9"/>
          <w:sz w:val="24"/>
        </w:rPr>
        <w:t xml:space="preserve"> </w:t>
      </w:r>
      <w:r>
        <w:rPr>
          <w:spacing w:val="-4"/>
          <w:sz w:val="24"/>
        </w:rPr>
        <w:t>использования;</w:t>
      </w:r>
    </w:p>
    <w:p w14:paraId="4B70FE88" w14:textId="77777777" w:rsidR="00DF38C3" w:rsidRDefault="00D46CFF">
      <w:pPr>
        <w:pStyle w:val="a4"/>
        <w:numPr>
          <w:ilvl w:val="0"/>
          <w:numId w:val="15"/>
        </w:numPr>
        <w:tabs>
          <w:tab w:val="left" w:pos="146"/>
        </w:tabs>
        <w:spacing w:before="144"/>
        <w:ind w:left="146" w:hanging="145"/>
        <w:jc w:val="left"/>
        <w:rPr>
          <w:sz w:val="24"/>
        </w:rPr>
      </w:pPr>
      <w:r>
        <w:rPr>
          <w:spacing w:val="-2"/>
          <w:sz w:val="24"/>
        </w:rPr>
        <w:t>зона</w:t>
      </w:r>
      <w:r>
        <w:rPr>
          <w:spacing w:val="-6"/>
          <w:sz w:val="24"/>
        </w:rPr>
        <w:t xml:space="preserve"> </w:t>
      </w:r>
      <w:r>
        <w:rPr>
          <w:spacing w:val="-2"/>
          <w:sz w:val="24"/>
        </w:rPr>
        <w:t>специального</w:t>
      </w:r>
      <w:r>
        <w:rPr>
          <w:spacing w:val="-7"/>
          <w:sz w:val="24"/>
        </w:rPr>
        <w:t xml:space="preserve"> </w:t>
      </w:r>
      <w:r>
        <w:rPr>
          <w:spacing w:val="-2"/>
          <w:sz w:val="24"/>
        </w:rPr>
        <w:t>назначения;</w:t>
      </w:r>
    </w:p>
    <w:p w14:paraId="48E18CA2" w14:textId="77777777" w:rsidR="00DF38C3" w:rsidRDefault="00D46CFF">
      <w:pPr>
        <w:pStyle w:val="a4"/>
        <w:numPr>
          <w:ilvl w:val="0"/>
          <w:numId w:val="15"/>
        </w:numPr>
        <w:tabs>
          <w:tab w:val="left" w:pos="146"/>
        </w:tabs>
        <w:spacing w:before="141"/>
        <w:ind w:left="146" w:hanging="145"/>
        <w:jc w:val="left"/>
        <w:rPr>
          <w:sz w:val="24"/>
        </w:rPr>
      </w:pPr>
      <w:r>
        <w:rPr>
          <w:spacing w:val="-2"/>
          <w:sz w:val="24"/>
        </w:rPr>
        <w:t>иные</w:t>
      </w:r>
      <w:r>
        <w:rPr>
          <w:sz w:val="24"/>
        </w:rPr>
        <w:t xml:space="preserve"> </w:t>
      </w:r>
      <w:r>
        <w:rPr>
          <w:spacing w:val="-2"/>
          <w:sz w:val="24"/>
        </w:rPr>
        <w:t>территориальные</w:t>
      </w:r>
      <w:r>
        <w:rPr>
          <w:spacing w:val="5"/>
          <w:sz w:val="24"/>
        </w:rPr>
        <w:t xml:space="preserve"> </w:t>
      </w:r>
      <w:r>
        <w:rPr>
          <w:spacing w:val="-4"/>
          <w:sz w:val="24"/>
        </w:rPr>
        <w:t>зоны.</w:t>
      </w:r>
    </w:p>
    <w:p w14:paraId="0FDD0BE7" w14:textId="77777777" w:rsidR="00DF38C3" w:rsidRDefault="00D46CFF">
      <w:pPr>
        <w:pStyle w:val="a3"/>
        <w:tabs>
          <w:tab w:val="left" w:pos="1443"/>
          <w:tab w:val="left" w:pos="3011"/>
          <w:tab w:val="left" w:pos="3495"/>
          <w:tab w:val="left" w:pos="5351"/>
          <w:tab w:val="left" w:pos="6243"/>
          <w:tab w:val="left" w:pos="7899"/>
        </w:tabs>
        <w:spacing w:before="143"/>
        <w:ind w:left="1"/>
      </w:pPr>
      <w:r>
        <w:rPr>
          <w:spacing w:val="-2"/>
        </w:rPr>
        <w:t>Проектом</w:t>
      </w:r>
      <w:r>
        <w:tab/>
      </w:r>
      <w:r>
        <w:rPr>
          <w:spacing w:val="-2"/>
        </w:rPr>
        <w:t>изменений</w:t>
      </w:r>
      <w:r>
        <w:tab/>
      </w:r>
      <w:r>
        <w:rPr>
          <w:spacing w:val="-10"/>
        </w:rPr>
        <w:t>в</w:t>
      </w:r>
      <w:r>
        <w:tab/>
      </w:r>
      <w:r>
        <w:rPr>
          <w:spacing w:val="-2"/>
        </w:rPr>
        <w:t>Генеральный</w:t>
      </w:r>
      <w:r>
        <w:tab/>
      </w:r>
      <w:r>
        <w:rPr>
          <w:spacing w:val="-4"/>
        </w:rPr>
        <w:t>план</w:t>
      </w:r>
      <w:r>
        <w:tab/>
      </w:r>
      <w:r>
        <w:rPr>
          <w:spacing w:val="-2"/>
        </w:rPr>
        <w:t>изменяется</w:t>
      </w:r>
      <w:r>
        <w:tab/>
      </w:r>
      <w:r>
        <w:rPr>
          <w:spacing w:val="-2"/>
        </w:rPr>
        <w:t>состав</w:t>
      </w:r>
    </w:p>
    <w:p w14:paraId="2E1E69B9" w14:textId="77777777" w:rsidR="00DF38C3" w:rsidRDefault="00DF38C3">
      <w:pPr>
        <w:pStyle w:val="a3"/>
        <w:sectPr w:rsidR="00DF38C3">
          <w:type w:val="continuous"/>
          <w:pgSz w:w="11910" w:h="16850"/>
          <w:pgMar w:top="1040" w:right="566" w:bottom="1260" w:left="1700" w:header="0" w:footer="1070" w:gutter="0"/>
          <w:cols w:num="2" w:space="720" w:equalWidth="0">
            <w:col w:w="606" w:space="102"/>
            <w:col w:w="8936"/>
          </w:cols>
        </w:sectPr>
      </w:pPr>
    </w:p>
    <w:p w14:paraId="5FCA98A6" w14:textId="77777777" w:rsidR="00DF38C3" w:rsidRDefault="00D46CFF">
      <w:pPr>
        <w:pStyle w:val="a3"/>
        <w:spacing w:before="142" w:line="367" w:lineRule="auto"/>
        <w:ind w:left="1" w:right="272"/>
        <w:jc w:val="both"/>
      </w:pPr>
      <w:r>
        <w:t>функциональных зон в целях приведения его в соответствие с требованиями Приказа Минэкономразвития Российской Федерации от 09.01.2018 № 10 «Об утверждении требований к описанию и отображению в документах территориального</w:t>
      </w:r>
      <w:r>
        <w:rPr>
          <w:spacing w:val="40"/>
        </w:rPr>
        <w:t xml:space="preserve"> </w:t>
      </w:r>
      <w:r>
        <w:t>планирования</w:t>
      </w:r>
      <w:r>
        <w:rPr>
          <w:spacing w:val="40"/>
        </w:rPr>
        <w:t xml:space="preserve"> </w:t>
      </w:r>
      <w:r>
        <w:t>объектов</w:t>
      </w:r>
      <w:r>
        <w:rPr>
          <w:spacing w:val="40"/>
        </w:rPr>
        <w:t xml:space="preserve"> </w:t>
      </w:r>
      <w:r>
        <w:t>федерального</w:t>
      </w:r>
      <w:r>
        <w:rPr>
          <w:spacing w:val="40"/>
        </w:rPr>
        <w:t xml:space="preserve"> </w:t>
      </w:r>
      <w:r>
        <w:t>значения,</w:t>
      </w:r>
      <w:r>
        <w:rPr>
          <w:spacing w:val="40"/>
        </w:rPr>
        <w:t xml:space="preserve"> </w:t>
      </w:r>
      <w:r>
        <w:t>объектов</w:t>
      </w:r>
    </w:p>
    <w:p w14:paraId="7A4F0C37" w14:textId="77777777" w:rsidR="00DF38C3" w:rsidRDefault="00DF38C3">
      <w:pPr>
        <w:pStyle w:val="a3"/>
        <w:spacing w:line="367" w:lineRule="auto"/>
        <w:jc w:val="both"/>
        <w:sectPr w:rsidR="00DF38C3">
          <w:type w:val="continuous"/>
          <w:pgSz w:w="11910" w:h="16850"/>
          <w:pgMar w:top="1040" w:right="566" w:bottom="1260" w:left="1700" w:header="0" w:footer="1070" w:gutter="0"/>
          <w:cols w:space="720"/>
        </w:sectPr>
      </w:pPr>
    </w:p>
    <w:p w14:paraId="45949A1C" w14:textId="77777777" w:rsidR="00DF38C3" w:rsidRDefault="00D46CFF">
      <w:pPr>
        <w:pStyle w:val="a3"/>
        <w:spacing w:before="82" w:line="364" w:lineRule="auto"/>
        <w:ind w:left="1" w:right="279"/>
        <w:jc w:val="both"/>
      </w:pPr>
      <w:r>
        <w:lastRenderedPageBreak/>
        <w:t>регионального значения, объектов местного значения и о признании утратившим силу приказа минэкономразвития России от 07.12.2016 № 793».</w:t>
      </w:r>
    </w:p>
    <w:p w14:paraId="70E8EF06" w14:textId="77777777" w:rsidR="00DF38C3" w:rsidRDefault="00D46CFF">
      <w:pPr>
        <w:pStyle w:val="a4"/>
        <w:numPr>
          <w:ilvl w:val="1"/>
          <w:numId w:val="15"/>
        </w:numPr>
        <w:tabs>
          <w:tab w:val="left" w:pos="934"/>
        </w:tabs>
        <w:spacing w:line="364" w:lineRule="auto"/>
        <w:ind w:right="281" w:firstLine="708"/>
        <w:rPr>
          <w:sz w:val="24"/>
        </w:rPr>
      </w:pPr>
      <w:r>
        <w:rPr>
          <w:sz w:val="24"/>
        </w:rPr>
        <w:t>Жилая зона: зона застройки индивидуальными жилыми домами, зона застройки малоэтажными жилыми домами (до 4 этажей, включая мансардный);</w:t>
      </w:r>
    </w:p>
    <w:p w14:paraId="3326A4A1" w14:textId="77777777" w:rsidR="00DF38C3" w:rsidRDefault="00D46CFF">
      <w:pPr>
        <w:pStyle w:val="a4"/>
        <w:numPr>
          <w:ilvl w:val="1"/>
          <w:numId w:val="15"/>
        </w:numPr>
        <w:tabs>
          <w:tab w:val="left" w:pos="854"/>
        </w:tabs>
        <w:spacing w:before="2"/>
        <w:ind w:left="854" w:hanging="145"/>
        <w:rPr>
          <w:sz w:val="24"/>
        </w:rPr>
      </w:pPr>
      <w:r>
        <w:rPr>
          <w:sz w:val="24"/>
        </w:rPr>
        <w:t>Зона</w:t>
      </w:r>
      <w:r>
        <w:rPr>
          <w:spacing w:val="-18"/>
          <w:sz w:val="24"/>
        </w:rPr>
        <w:t xml:space="preserve"> </w:t>
      </w:r>
      <w:r>
        <w:rPr>
          <w:sz w:val="24"/>
        </w:rPr>
        <w:t>смешанной</w:t>
      </w:r>
      <w:r>
        <w:rPr>
          <w:spacing w:val="-14"/>
          <w:sz w:val="24"/>
        </w:rPr>
        <w:t xml:space="preserve"> </w:t>
      </w:r>
      <w:r>
        <w:rPr>
          <w:sz w:val="24"/>
        </w:rPr>
        <w:t>и</w:t>
      </w:r>
      <w:r>
        <w:rPr>
          <w:spacing w:val="-15"/>
          <w:sz w:val="24"/>
        </w:rPr>
        <w:t xml:space="preserve"> </w:t>
      </w:r>
      <w:r>
        <w:rPr>
          <w:sz w:val="24"/>
        </w:rPr>
        <w:t>общественно-деловой</w:t>
      </w:r>
      <w:r>
        <w:rPr>
          <w:spacing w:val="-15"/>
          <w:sz w:val="24"/>
        </w:rPr>
        <w:t xml:space="preserve"> </w:t>
      </w:r>
      <w:r>
        <w:rPr>
          <w:spacing w:val="-2"/>
          <w:sz w:val="24"/>
        </w:rPr>
        <w:t>застройки;</w:t>
      </w:r>
    </w:p>
    <w:p w14:paraId="6C867A3E" w14:textId="77777777" w:rsidR="00DF38C3" w:rsidRDefault="00D46CFF">
      <w:pPr>
        <w:pStyle w:val="a4"/>
        <w:numPr>
          <w:ilvl w:val="1"/>
          <w:numId w:val="15"/>
        </w:numPr>
        <w:tabs>
          <w:tab w:val="left" w:pos="878"/>
        </w:tabs>
        <w:spacing w:before="141" w:line="364" w:lineRule="auto"/>
        <w:ind w:right="275" w:firstLine="708"/>
        <w:rPr>
          <w:sz w:val="24"/>
        </w:rPr>
      </w:pPr>
      <w:r>
        <w:rPr>
          <w:sz w:val="24"/>
        </w:rPr>
        <w:t>Общественно-деловая зона: многофункциональная общественно-деловая зона,</w:t>
      </w:r>
      <w:r>
        <w:rPr>
          <w:spacing w:val="-18"/>
          <w:sz w:val="24"/>
        </w:rPr>
        <w:t xml:space="preserve"> </w:t>
      </w:r>
      <w:r>
        <w:rPr>
          <w:sz w:val="24"/>
        </w:rPr>
        <w:t>специализированная</w:t>
      </w:r>
      <w:r>
        <w:rPr>
          <w:spacing w:val="-17"/>
          <w:sz w:val="24"/>
        </w:rPr>
        <w:t xml:space="preserve"> </w:t>
      </w:r>
      <w:r>
        <w:rPr>
          <w:sz w:val="24"/>
        </w:rPr>
        <w:t>общественная</w:t>
      </w:r>
      <w:r>
        <w:rPr>
          <w:spacing w:val="-16"/>
          <w:sz w:val="24"/>
        </w:rPr>
        <w:t xml:space="preserve"> </w:t>
      </w:r>
      <w:r>
        <w:rPr>
          <w:sz w:val="24"/>
        </w:rPr>
        <w:t>застройка,</w:t>
      </w:r>
      <w:r>
        <w:rPr>
          <w:spacing w:val="-18"/>
          <w:sz w:val="24"/>
        </w:rPr>
        <w:t xml:space="preserve"> </w:t>
      </w:r>
      <w:r>
        <w:rPr>
          <w:sz w:val="24"/>
        </w:rPr>
        <w:t>зона</w:t>
      </w:r>
      <w:r>
        <w:rPr>
          <w:spacing w:val="-18"/>
          <w:sz w:val="24"/>
        </w:rPr>
        <w:t xml:space="preserve"> </w:t>
      </w:r>
      <w:r>
        <w:rPr>
          <w:sz w:val="24"/>
        </w:rPr>
        <w:t>исторической</w:t>
      </w:r>
      <w:r>
        <w:rPr>
          <w:spacing w:val="-18"/>
          <w:sz w:val="24"/>
        </w:rPr>
        <w:t xml:space="preserve"> </w:t>
      </w:r>
      <w:r>
        <w:rPr>
          <w:sz w:val="24"/>
        </w:rPr>
        <w:t>застройки;</w:t>
      </w:r>
    </w:p>
    <w:p w14:paraId="7E0CA0D8" w14:textId="77777777" w:rsidR="00DF38C3" w:rsidRDefault="00D46CFF">
      <w:pPr>
        <w:pStyle w:val="a4"/>
        <w:numPr>
          <w:ilvl w:val="1"/>
          <w:numId w:val="15"/>
        </w:numPr>
        <w:tabs>
          <w:tab w:val="left" w:pos="852"/>
        </w:tabs>
        <w:spacing w:line="364" w:lineRule="auto"/>
        <w:ind w:right="278" w:firstLine="708"/>
        <w:rPr>
          <w:sz w:val="24"/>
        </w:rPr>
      </w:pPr>
      <w:r>
        <w:rPr>
          <w:sz w:val="24"/>
        </w:rPr>
        <w:t>Производственные</w:t>
      </w:r>
      <w:r>
        <w:rPr>
          <w:spacing w:val="-13"/>
          <w:sz w:val="24"/>
        </w:rPr>
        <w:t xml:space="preserve"> </w:t>
      </w:r>
      <w:r>
        <w:rPr>
          <w:sz w:val="24"/>
        </w:rPr>
        <w:t>зоны,</w:t>
      </w:r>
      <w:r>
        <w:rPr>
          <w:spacing w:val="-12"/>
          <w:sz w:val="24"/>
        </w:rPr>
        <w:t xml:space="preserve"> </w:t>
      </w:r>
      <w:r>
        <w:rPr>
          <w:sz w:val="24"/>
        </w:rPr>
        <w:t>зоны</w:t>
      </w:r>
      <w:r>
        <w:rPr>
          <w:spacing w:val="-12"/>
          <w:sz w:val="24"/>
        </w:rPr>
        <w:t xml:space="preserve"> </w:t>
      </w:r>
      <w:r>
        <w:rPr>
          <w:sz w:val="24"/>
        </w:rPr>
        <w:t>инженерной</w:t>
      </w:r>
      <w:r>
        <w:rPr>
          <w:spacing w:val="-12"/>
          <w:sz w:val="24"/>
        </w:rPr>
        <w:t xml:space="preserve"> </w:t>
      </w:r>
      <w:r>
        <w:rPr>
          <w:sz w:val="24"/>
        </w:rPr>
        <w:t>и</w:t>
      </w:r>
      <w:r>
        <w:rPr>
          <w:spacing w:val="-10"/>
          <w:sz w:val="24"/>
        </w:rPr>
        <w:t xml:space="preserve"> </w:t>
      </w:r>
      <w:r>
        <w:rPr>
          <w:sz w:val="24"/>
        </w:rPr>
        <w:t>транспортной</w:t>
      </w:r>
      <w:r>
        <w:rPr>
          <w:spacing w:val="-12"/>
          <w:sz w:val="24"/>
        </w:rPr>
        <w:t xml:space="preserve"> </w:t>
      </w:r>
      <w:r>
        <w:rPr>
          <w:sz w:val="24"/>
        </w:rPr>
        <w:t>инфраструктур: производственная зона, коммунально-складская зона, зона инженерной инфраструктуры, зона транспортной инфраструктуры;</w:t>
      </w:r>
    </w:p>
    <w:p w14:paraId="45837647" w14:textId="77777777" w:rsidR="00DF38C3" w:rsidRDefault="00D46CFF">
      <w:pPr>
        <w:pStyle w:val="a4"/>
        <w:numPr>
          <w:ilvl w:val="1"/>
          <w:numId w:val="15"/>
        </w:numPr>
        <w:tabs>
          <w:tab w:val="left" w:pos="903"/>
        </w:tabs>
        <w:spacing w:line="367" w:lineRule="auto"/>
        <w:ind w:right="278" w:firstLine="708"/>
        <w:rPr>
          <w:sz w:val="24"/>
        </w:rPr>
      </w:pPr>
      <w:r>
        <w:rPr>
          <w:sz w:val="24"/>
        </w:rPr>
        <w:t>Зона сельскохозяйственного использования: зона сельскохозяйственных угодий, зона садоводческих, огороднических или дачных некоммерческих объединений граждан, производственная зона сельскохозяйственных предприятий, иные зоны сельскохозяйственного назначения;</w:t>
      </w:r>
    </w:p>
    <w:p w14:paraId="5F5D6CB7" w14:textId="77777777" w:rsidR="00DF38C3" w:rsidRDefault="00D46CFF">
      <w:pPr>
        <w:pStyle w:val="a4"/>
        <w:numPr>
          <w:ilvl w:val="1"/>
          <w:numId w:val="15"/>
        </w:numPr>
        <w:tabs>
          <w:tab w:val="left" w:pos="895"/>
        </w:tabs>
        <w:spacing w:line="364" w:lineRule="auto"/>
        <w:ind w:right="283" w:firstLine="708"/>
        <w:rPr>
          <w:sz w:val="24"/>
        </w:rPr>
      </w:pPr>
      <w:r>
        <w:rPr>
          <w:sz w:val="24"/>
        </w:rPr>
        <w:t>Зона рекреационного назначения: зона озелененных территорий общего пользования (лесопарки, парки, сады, скверы, бульвары, городские леса), зона отдыха, лесопарковая зона, зона лесов, иные рекреационные зоны;</w:t>
      </w:r>
    </w:p>
    <w:p w14:paraId="1E208A0A" w14:textId="77777777" w:rsidR="00DF38C3" w:rsidRDefault="00D46CFF">
      <w:pPr>
        <w:pStyle w:val="a4"/>
        <w:numPr>
          <w:ilvl w:val="1"/>
          <w:numId w:val="15"/>
        </w:numPr>
        <w:tabs>
          <w:tab w:val="left" w:pos="936"/>
        </w:tabs>
        <w:spacing w:line="364" w:lineRule="auto"/>
        <w:ind w:right="283" w:firstLine="708"/>
        <w:rPr>
          <w:sz w:val="24"/>
        </w:rPr>
      </w:pPr>
      <w:r>
        <w:rPr>
          <w:sz w:val="24"/>
        </w:rPr>
        <w:t>Зона специального назначения: зона кладбищ, зона складирования и захоронения отходов, зона озелененных территорий специального назначения;</w:t>
      </w:r>
    </w:p>
    <w:p w14:paraId="615C6823" w14:textId="77777777" w:rsidR="00DF38C3" w:rsidRDefault="00D46CFF">
      <w:pPr>
        <w:pStyle w:val="a4"/>
        <w:numPr>
          <w:ilvl w:val="1"/>
          <w:numId w:val="15"/>
        </w:numPr>
        <w:tabs>
          <w:tab w:val="left" w:pos="854"/>
        </w:tabs>
        <w:ind w:left="854" w:hanging="145"/>
        <w:rPr>
          <w:sz w:val="24"/>
        </w:rPr>
      </w:pPr>
      <w:r>
        <w:rPr>
          <w:spacing w:val="-2"/>
          <w:sz w:val="24"/>
        </w:rPr>
        <w:t>Зона</w:t>
      </w:r>
      <w:r>
        <w:rPr>
          <w:spacing w:val="-8"/>
          <w:sz w:val="24"/>
        </w:rPr>
        <w:t xml:space="preserve"> </w:t>
      </w:r>
      <w:r>
        <w:rPr>
          <w:spacing w:val="-2"/>
          <w:sz w:val="24"/>
        </w:rPr>
        <w:t>режимных</w:t>
      </w:r>
      <w:r>
        <w:rPr>
          <w:spacing w:val="-8"/>
          <w:sz w:val="24"/>
        </w:rPr>
        <w:t xml:space="preserve"> </w:t>
      </w:r>
      <w:r>
        <w:rPr>
          <w:spacing w:val="-2"/>
          <w:sz w:val="24"/>
        </w:rPr>
        <w:t>территорий;</w:t>
      </w:r>
    </w:p>
    <w:p w14:paraId="311403FF" w14:textId="77777777" w:rsidR="00DF38C3" w:rsidRDefault="00D46CFF">
      <w:pPr>
        <w:pStyle w:val="a4"/>
        <w:numPr>
          <w:ilvl w:val="1"/>
          <w:numId w:val="15"/>
        </w:numPr>
        <w:tabs>
          <w:tab w:val="left" w:pos="854"/>
        </w:tabs>
        <w:spacing w:before="137"/>
        <w:ind w:left="854" w:hanging="145"/>
        <w:rPr>
          <w:sz w:val="24"/>
        </w:rPr>
      </w:pPr>
      <w:r>
        <w:rPr>
          <w:sz w:val="24"/>
        </w:rPr>
        <w:t>Зона</w:t>
      </w:r>
      <w:r>
        <w:rPr>
          <w:spacing w:val="-15"/>
          <w:sz w:val="24"/>
        </w:rPr>
        <w:t xml:space="preserve"> </w:t>
      </w:r>
      <w:r>
        <w:rPr>
          <w:spacing w:val="-2"/>
          <w:sz w:val="24"/>
        </w:rPr>
        <w:t>акваторий;</w:t>
      </w:r>
    </w:p>
    <w:p w14:paraId="67EA1C16" w14:textId="77777777" w:rsidR="00DF38C3" w:rsidRDefault="00D46CFF">
      <w:pPr>
        <w:pStyle w:val="a4"/>
        <w:numPr>
          <w:ilvl w:val="1"/>
          <w:numId w:val="15"/>
        </w:numPr>
        <w:tabs>
          <w:tab w:val="left" w:pos="854"/>
        </w:tabs>
        <w:spacing w:before="143"/>
        <w:ind w:left="854" w:hanging="145"/>
        <w:rPr>
          <w:sz w:val="24"/>
        </w:rPr>
      </w:pPr>
      <w:r>
        <w:rPr>
          <w:sz w:val="24"/>
        </w:rPr>
        <w:t>Иные</w:t>
      </w:r>
      <w:r>
        <w:rPr>
          <w:spacing w:val="-12"/>
          <w:sz w:val="24"/>
        </w:rPr>
        <w:t xml:space="preserve"> </w:t>
      </w:r>
      <w:r>
        <w:rPr>
          <w:spacing w:val="-2"/>
          <w:sz w:val="24"/>
        </w:rPr>
        <w:t>зоны.</w:t>
      </w:r>
    </w:p>
    <w:p w14:paraId="1B4458A7" w14:textId="77777777" w:rsidR="00DF38C3" w:rsidRDefault="00D46CFF">
      <w:pPr>
        <w:pStyle w:val="a3"/>
        <w:spacing w:before="141" w:line="367" w:lineRule="auto"/>
        <w:ind w:left="1" w:right="279" w:firstLine="708"/>
        <w:jc w:val="both"/>
      </w:pPr>
      <w:r>
        <w:t>Параметры</w:t>
      </w:r>
      <w:r>
        <w:rPr>
          <w:spacing w:val="-8"/>
        </w:rPr>
        <w:t xml:space="preserve"> </w:t>
      </w:r>
      <w:r>
        <w:t>функциональных</w:t>
      </w:r>
      <w:r>
        <w:rPr>
          <w:spacing w:val="-9"/>
        </w:rPr>
        <w:t xml:space="preserve"> </w:t>
      </w:r>
      <w:r>
        <w:t>зон,</w:t>
      </w:r>
      <w:r>
        <w:rPr>
          <w:spacing w:val="-4"/>
        </w:rPr>
        <w:t xml:space="preserve"> </w:t>
      </w:r>
      <w:r>
        <w:t>сведения</w:t>
      </w:r>
      <w:r>
        <w:rPr>
          <w:spacing w:val="-7"/>
        </w:rPr>
        <w:t xml:space="preserve"> </w:t>
      </w:r>
      <w:r>
        <w:t>о</w:t>
      </w:r>
      <w:r>
        <w:rPr>
          <w:spacing w:val="-6"/>
        </w:rPr>
        <w:t xml:space="preserve"> </w:t>
      </w:r>
      <w:r>
        <w:t>планируемых</w:t>
      </w:r>
      <w:r>
        <w:rPr>
          <w:spacing w:val="-9"/>
        </w:rPr>
        <w:t xml:space="preserve"> </w:t>
      </w:r>
      <w:r>
        <w:t>для</w:t>
      </w:r>
      <w:r>
        <w:rPr>
          <w:spacing w:val="-5"/>
        </w:rPr>
        <w:t xml:space="preserve"> </w:t>
      </w:r>
      <w:r>
        <w:t>размещения в них объектах федерального значения, объектах регионального значения, объектах</w:t>
      </w:r>
      <w:r>
        <w:rPr>
          <w:spacing w:val="-11"/>
        </w:rPr>
        <w:t xml:space="preserve"> </w:t>
      </w:r>
      <w:r>
        <w:t>местного</w:t>
      </w:r>
      <w:r>
        <w:rPr>
          <w:spacing w:val="-10"/>
        </w:rPr>
        <w:t xml:space="preserve"> </w:t>
      </w:r>
      <w:r>
        <w:t>значения</w:t>
      </w:r>
      <w:r>
        <w:rPr>
          <w:spacing w:val="-11"/>
        </w:rPr>
        <w:t xml:space="preserve"> </w:t>
      </w:r>
      <w:r>
        <w:t>излагаются</w:t>
      </w:r>
      <w:r>
        <w:rPr>
          <w:spacing w:val="-11"/>
        </w:rPr>
        <w:t xml:space="preserve"> </w:t>
      </w:r>
      <w:r>
        <w:t>в</w:t>
      </w:r>
      <w:r>
        <w:rPr>
          <w:spacing w:val="-7"/>
        </w:rPr>
        <w:t xml:space="preserve"> </w:t>
      </w:r>
      <w:r>
        <w:t>графических</w:t>
      </w:r>
      <w:r>
        <w:rPr>
          <w:spacing w:val="-13"/>
        </w:rPr>
        <w:t xml:space="preserve"> </w:t>
      </w:r>
      <w:r>
        <w:t>материалах</w:t>
      </w:r>
      <w:r>
        <w:rPr>
          <w:spacing w:val="-13"/>
        </w:rPr>
        <w:t xml:space="preserve"> </w:t>
      </w:r>
      <w:r>
        <w:t>утверждаемой части генерального плана с учетом внесенных изменений.</w:t>
      </w:r>
    </w:p>
    <w:p w14:paraId="2809BE49" w14:textId="77777777" w:rsidR="00DF38C3" w:rsidRDefault="00DF38C3">
      <w:pPr>
        <w:pStyle w:val="a3"/>
        <w:spacing w:line="367" w:lineRule="auto"/>
        <w:jc w:val="both"/>
        <w:sectPr w:rsidR="00DF38C3">
          <w:pgSz w:w="11910" w:h="16850"/>
          <w:pgMar w:top="760" w:right="566" w:bottom="1280" w:left="1700" w:header="0" w:footer="1070" w:gutter="0"/>
          <w:cols w:space="720"/>
        </w:sectPr>
      </w:pPr>
    </w:p>
    <w:p w14:paraId="18D5B22A" w14:textId="77777777" w:rsidR="00DF38C3" w:rsidRDefault="00D46CFF">
      <w:pPr>
        <w:pStyle w:val="a3"/>
        <w:spacing w:before="82"/>
        <w:ind w:left="1"/>
      </w:pPr>
      <w:r>
        <w:rPr>
          <w:spacing w:val="-2"/>
        </w:rPr>
        <w:lastRenderedPageBreak/>
        <w:t>Таблица 1- Функциональное использование территории</w:t>
      </w:r>
      <w:r>
        <w:rPr>
          <w:spacing w:val="-3"/>
        </w:rPr>
        <w:t xml:space="preserve"> </w:t>
      </w:r>
      <w:r>
        <w:rPr>
          <w:spacing w:val="-2"/>
        </w:rPr>
        <w:t>села</w:t>
      </w:r>
      <w:r>
        <w:rPr>
          <w:spacing w:val="1"/>
        </w:rPr>
        <w:t xml:space="preserve"> </w:t>
      </w:r>
      <w:r>
        <w:rPr>
          <w:spacing w:val="-2"/>
        </w:rPr>
        <w:t>Ягодное</w:t>
      </w:r>
    </w:p>
    <w:p w14:paraId="5920BF36" w14:textId="77777777" w:rsidR="00DF38C3" w:rsidRDefault="00DF38C3">
      <w:pPr>
        <w:pStyle w:val="a3"/>
        <w:spacing w:before="3"/>
        <w:rPr>
          <w:sz w:val="12"/>
        </w:rPr>
      </w:pPr>
    </w:p>
    <w:tbl>
      <w:tblPr>
        <w:tblStyle w:val="TableNormal"/>
        <w:tblW w:w="0" w:type="auto"/>
        <w:tblInd w:w="15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2837"/>
        <w:gridCol w:w="1558"/>
        <w:gridCol w:w="1702"/>
        <w:gridCol w:w="1136"/>
        <w:gridCol w:w="1558"/>
      </w:tblGrid>
      <w:tr w:rsidR="00DF38C3" w14:paraId="37D3EBAF" w14:textId="77777777">
        <w:trPr>
          <w:trHeight w:val="230"/>
        </w:trPr>
        <w:tc>
          <w:tcPr>
            <w:tcW w:w="9357" w:type="dxa"/>
            <w:gridSpan w:val="6"/>
          </w:tcPr>
          <w:p w14:paraId="58545F2B" w14:textId="77777777" w:rsidR="00DF38C3" w:rsidRDefault="00D46CFF">
            <w:pPr>
              <w:pStyle w:val="TableParagraph"/>
              <w:spacing w:line="210" w:lineRule="exact"/>
              <w:ind w:left="17"/>
              <w:rPr>
                <w:sz w:val="20"/>
              </w:rPr>
            </w:pPr>
            <w:r>
              <w:rPr>
                <w:spacing w:val="-2"/>
                <w:sz w:val="20"/>
              </w:rPr>
              <w:t>Параметры</w:t>
            </w:r>
            <w:r>
              <w:rPr>
                <w:spacing w:val="-11"/>
                <w:sz w:val="20"/>
              </w:rPr>
              <w:t xml:space="preserve"> </w:t>
            </w:r>
            <w:r>
              <w:rPr>
                <w:spacing w:val="-2"/>
                <w:sz w:val="20"/>
              </w:rPr>
              <w:t>функциональных</w:t>
            </w:r>
            <w:r>
              <w:rPr>
                <w:spacing w:val="-11"/>
                <w:sz w:val="20"/>
              </w:rPr>
              <w:t xml:space="preserve"> </w:t>
            </w:r>
            <w:r>
              <w:rPr>
                <w:spacing w:val="-5"/>
                <w:sz w:val="20"/>
              </w:rPr>
              <w:t>зон</w:t>
            </w:r>
          </w:p>
        </w:tc>
      </w:tr>
      <w:tr w:rsidR="00DF38C3" w14:paraId="518BB5B4" w14:textId="77777777">
        <w:trPr>
          <w:trHeight w:val="921"/>
        </w:trPr>
        <w:tc>
          <w:tcPr>
            <w:tcW w:w="3403" w:type="dxa"/>
            <w:gridSpan w:val="2"/>
          </w:tcPr>
          <w:p w14:paraId="5805641A" w14:textId="77777777" w:rsidR="00DF38C3" w:rsidRDefault="00DF38C3">
            <w:pPr>
              <w:pStyle w:val="TableParagraph"/>
              <w:spacing w:before="119"/>
              <w:jc w:val="left"/>
              <w:rPr>
                <w:sz w:val="20"/>
              </w:rPr>
            </w:pPr>
          </w:p>
          <w:p w14:paraId="61DE16E1" w14:textId="77777777" w:rsidR="00DF38C3" w:rsidRDefault="00D46CFF">
            <w:pPr>
              <w:pStyle w:val="TableParagraph"/>
              <w:spacing w:before="1"/>
              <w:ind w:left="1043"/>
              <w:jc w:val="left"/>
              <w:rPr>
                <w:sz w:val="20"/>
              </w:rPr>
            </w:pPr>
            <w:r>
              <w:rPr>
                <w:sz w:val="20"/>
              </w:rPr>
              <w:t>Тип</w:t>
            </w:r>
            <w:r>
              <w:rPr>
                <w:spacing w:val="-8"/>
                <w:sz w:val="20"/>
              </w:rPr>
              <w:t xml:space="preserve"> </w:t>
            </w:r>
            <w:r>
              <w:rPr>
                <w:spacing w:val="-2"/>
                <w:sz w:val="20"/>
              </w:rPr>
              <w:t>застройки</w:t>
            </w:r>
          </w:p>
        </w:tc>
        <w:tc>
          <w:tcPr>
            <w:tcW w:w="1558" w:type="dxa"/>
          </w:tcPr>
          <w:p w14:paraId="2020A2FC" w14:textId="77777777" w:rsidR="00DF38C3" w:rsidRDefault="00DF38C3">
            <w:pPr>
              <w:pStyle w:val="TableParagraph"/>
              <w:spacing w:before="2"/>
              <w:jc w:val="left"/>
              <w:rPr>
                <w:sz w:val="20"/>
              </w:rPr>
            </w:pPr>
          </w:p>
          <w:p w14:paraId="1F1970F2" w14:textId="77777777" w:rsidR="00DF38C3" w:rsidRDefault="00D46CFF">
            <w:pPr>
              <w:pStyle w:val="TableParagraph"/>
              <w:spacing w:line="244" w:lineRule="auto"/>
              <w:ind w:left="623" w:right="342" w:hanging="276"/>
              <w:jc w:val="left"/>
              <w:rPr>
                <w:sz w:val="20"/>
              </w:rPr>
            </w:pPr>
            <w:r>
              <w:rPr>
                <w:spacing w:val="-4"/>
                <w:sz w:val="20"/>
              </w:rPr>
              <w:t>Площадь (га)</w:t>
            </w:r>
          </w:p>
        </w:tc>
        <w:tc>
          <w:tcPr>
            <w:tcW w:w="1702" w:type="dxa"/>
          </w:tcPr>
          <w:p w14:paraId="2E0EADC3" w14:textId="77777777" w:rsidR="00DF38C3" w:rsidRDefault="00DF38C3">
            <w:pPr>
              <w:pStyle w:val="TableParagraph"/>
              <w:spacing w:before="2"/>
              <w:jc w:val="left"/>
              <w:rPr>
                <w:sz w:val="20"/>
              </w:rPr>
            </w:pPr>
          </w:p>
          <w:p w14:paraId="042CCE03" w14:textId="77777777" w:rsidR="00DF38C3" w:rsidRDefault="00D46CFF">
            <w:pPr>
              <w:pStyle w:val="TableParagraph"/>
              <w:spacing w:line="244" w:lineRule="auto"/>
              <w:ind w:left="376" w:hanging="209"/>
              <w:jc w:val="left"/>
              <w:rPr>
                <w:sz w:val="20"/>
              </w:rPr>
            </w:pPr>
            <w:r>
              <w:rPr>
                <w:spacing w:val="-6"/>
                <w:sz w:val="20"/>
              </w:rPr>
              <w:t xml:space="preserve">Максимальная </w:t>
            </w:r>
            <w:r>
              <w:rPr>
                <w:spacing w:val="-2"/>
                <w:sz w:val="20"/>
              </w:rPr>
              <w:t>этажность</w:t>
            </w:r>
          </w:p>
        </w:tc>
        <w:tc>
          <w:tcPr>
            <w:tcW w:w="1136" w:type="dxa"/>
          </w:tcPr>
          <w:p w14:paraId="45E7F719" w14:textId="77777777" w:rsidR="00DF38C3" w:rsidRDefault="00D46CFF">
            <w:pPr>
              <w:pStyle w:val="TableParagraph"/>
              <w:spacing w:before="2" w:line="237" w:lineRule="auto"/>
              <w:ind w:left="131" w:right="112"/>
              <w:rPr>
                <w:sz w:val="20"/>
              </w:rPr>
            </w:pPr>
            <w:proofErr w:type="spellStart"/>
            <w:r>
              <w:rPr>
                <w:spacing w:val="-4"/>
                <w:sz w:val="20"/>
              </w:rPr>
              <w:t>Коэффиц</w:t>
            </w:r>
            <w:proofErr w:type="spellEnd"/>
            <w:r>
              <w:rPr>
                <w:spacing w:val="-4"/>
                <w:sz w:val="20"/>
              </w:rPr>
              <w:t xml:space="preserve"> </w:t>
            </w:r>
            <w:proofErr w:type="spellStart"/>
            <w:r>
              <w:rPr>
                <w:spacing w:val="-4"/>
                <w:sz w:val="20"/>
              </w:rPr>
              <w:t>иент</w:t>
            </w:r>
            <w:proofErr w:type="spellEnd"/>
            <w:r>
              <w:rPr>
                <w:spacing w:val="-4"/>
                <w:sz w:val="20"/>
              </w:rPr>
              <w:t xml:space="preserve"> </w:t>
            </w:r>
            <w:proofErr w:type="spellStart"/>
            <w:r>
              <w:rPr>
                <w:spacing w:val="-2"/>
                <w:sz w:val="20"/>
              </w:rPr>
              <w:t>застройк</w:t>
            </w:r>
            <w:proofErr w:type="spellEnd"/>
            <w:r>
              <w:rPr>
                <w:spacing w:val="-2"/>
                <w:sz w:val="20"/>
              </w:rPr>
              <w:t xml:space="preserve"> </w:t>
            </w:r>
            <w:r>
              <w:rPr>
                <w:spacing w:val="-10"/>
                <w:sz w:val="20"/>
              </w:rPr>
              <w:t>и</w:t>
            </w:r>
          </w:p>
        </w:tc>
        <w:tc>
          <w:tcPr>
            <w:tcW w:w="1558" w:type="dxa"/>
          </w:tcPr>
          <w:p w14:paraId="6EFF41C9" w14:textId="77777777" w:rsidR="00DF38C3" w:rsidRDefault="00D46CFF">
            <w:pPr>
              <w:pStyle w:val="TableParagraph"/>
              <w:spacing w:before="116" w:line="244" w:lineRule="auto"/>
              <w:ind w:left="305" w:right="120" w:hanging="180"/>
              <w:jc w:val="left"/>
              <w:rPr>
                <w:sz w:val="20"/>
              </w:rPr>
            </w:pPr>
            <w:r>
              <w:rPr>
                <w:spacing w:val="-4"/>
                <w:sz w:val="20"/>
              </w:rPr>
              <w:t xml:space="preserve">Коэффициент </w:t>
            </w:r>
            <w:r>
              <w:rPr>
                <w:spacing w:val="-2"/>
                <w:sz w:val="20"/>
              </w:rPr>
              <w:t>плотности застройки</w:t>
            </w:r>
          </w:p>
        </w:tc>
      </w:tr>
      <w:tr w:rsidR="00DF38C3" w14:paraId="138F0CC8" w14:textId="77777777">
        <w:trPr>
          <w:trHeight w:val="230"/>
        </w:trPr>
        <w:tc>
          <w:tcPr>
            <w:tcW w:w="3403" w:type="dxa"/>
            <w:gridSpan w:val="2"/>
          </w:tcPr>
          <w:p w14:paraId="77C693A1" w14:textId="77777777" w:rsidR="00DF38C3" w:rsidRDefault="00D46CFF">
            <w:pPr>
              <w:pStyle w:val="TableParagraph"/>
              <w:spacing w:line="210" w:lineRule="exact"/>
              <w:ind w:left="29"/>
              <w:rPr>
                <w:sz w:val="20"/>
              </w:rPr>
            </w:pPr>
            <w:r>
              <w:rPr>
                <w:spacing w:val="-10"/>
                <w:sz w:val="20"/>
              </w:rPr>
              <w:t>1</w:t>
            </w:r>
          </w:p>
        </w:tc>
        <w:tc>
          <w:tcPr>
            <w:tcW w:w="1558" w:type="dxa"/>
          </w:tcPr>
          <w:p w14:paraId="181A6E25" w14:textId="77777777" w:rsidR="00DF38C3" w:rsidRDefault="00D46CFF">
            <w:pPr>
              <w:pStyle w:val="TableParagraph"/>
              <w:spacing w:line="210" w:lineRule="exact"/>
              <w:ind w:left="28" w:right="2"/>
              <w:rPr>
                <w:sz w:val="20"/>
              </w:rPr>
            </w:pPr>
            <w:r>
              <w:rPr>
                <w:spacing w:val="-10"/>
                <w:sz w:val="20"/>
              </w:rPr>
              <w:t>2</w:t>
            </w:r>
          </w:p>
        </w:tc>
        <w:tc>
          <w:tcPr>
            <w:tcW w:w="1702" w:type="dxa"/>
          </w:tcPr>
          <w:p w14:paraId="49002F39" w14:textId="77777777" w:rsidR="00DF38C3" w:rsidRDefault="00D46CFF">
            <w:pPr>
              <w:pStyle w:val="TableParagraph"/>
              <w:spacing w:line="210" w:lineRule="exact"/>
              <w:ind w:left="25"/>
              <w:rPr>
                <w:sz w:val="20"/>
              </w:rPr>
            </w:pPr>
            <w:r>
              <w:rPr>
                <w:spacing w:val="-10"/>
                <w:sz w:val="20"/>
              </w:rPr>
              <w:t>3</w:t>
            </w:r>
          </w:p>
        </w:tc>
        <w:tc>
          <w:tcPr>
            <w:tcW w:w="1136" w:type="dxa"/>
          </w:tcPr>
          <w:p w14:paraId="272076E0" w14:textId="77777777" w:rsidR="00DF38C3" w:rsidRDefault="00D46CFF">
            <w:pPr>
              <w:pStyle w:val="TableParagraph"/>
              <w:spacing w:line="210" w:lineRule="exact"/>
              <w:ind w:left="24"/>
              <w:rPr>
                <w:sz w:val="20"/>
              </w:rPr>
            </w:pPr>
            <w:r>
              <w:rPr>
                <w:spacing w:val="-10"/>
                <w:sz w:val="20"/>
              </w:rPr>
              <w:t>4</w:t>
            </w:r>
          </w:p>
        </w:tc>
        <w:tc>
          <w:tcPr>
            <w:tcW w:w="1558" w:type="dxa"/>
          </w:tcPr>
          <w:p w14:paraId="237D28B2" w14:textId="77777777" w:rsidR="00DF38C3" w:rsidRDefault="00D46CFF">
            <w:pPr>
              <w:pStyle w:val="TableParagraph"/>
              <w:spacing w:line="210" w:lineRule="exact"/>
              <w:ind w:left="28"/>
              <w:rPr>
                <w:sz w:val="20"/>
              </w:rPr>
            </w:pPr>
            <w:r>
              <w:rPr>
                <w:spacing w:val="-10"/>
                <w:sz w:val="20"/>
              </w:rPr>
              <w:t>5</w:t>
            </w:r>
          </w:p>
        </w:tc>
      </w:tr>
      <w:tr w:rsidR="00DF38C3" w14:paraId="527F527E" w14:textId="77777777">
        <w:trPr>
          <w:trHeight w:val="230"/>
        </w:trPr>
        <w:tc>
          <w:tcPr>
            <w:tcW w:w="566" w:type="dxa"/>
          </w:tcPr>
          <w:p w14:paraId="71EA1F82" w14:textId="77777777" w:rsidR="00DF38C3" w:rsidRDefault="00D46CFF">
            <w:pPr>
              <w:pStyle w:val="TableParagraph"/>
              <w:spacing w:line="210" w:lineRule="exact"/>
              <w:ind w:left="29" w:right="5"/>
              <w:rPr>
                <w:sz w:val="20"/>
              </w:rPr>
            </w:pPr>
            <w:r>
              <w:rPr>
                <w:spacing w:val="-5"/>
                <w:sz w:val="20"/>
              </w:rPr>
              <w:t>1.</w:t>
            </w:r>
          </w:p>
        </w:tc>
        <w:tc>
          <w:tcPr>
            <w:tcW w:w="2837" w:type="dxa"/>
          </w:tcPr>
          <w:p w14:paraId="3DC7A9AD" w14:textId="77777777" w:rsidR="00DF38C3" w:rsidRDefault="00D46CFF">
            <w:pPr>
              <w:pStyle w:val="TableParagraph"/>
              <w:spacing w:line="210" w:lineRule="exact"/>
              <w:ind w:left="73" w:right="59"/>
              <w:rPr>
                <w:sz w:val="20"/>
              </w:rPr>
            </w:pPr>
            <w:r>
              <w:rPr>
                <w:sz w:val="20"/>
              </w:rPr>
              <w:t>Жилые</w:t>
            </w:r>
            <w:r>
              <w:rPr>
                <w:spacing w:val="-12"/>
                <w:sz w:val="20"/>
              </w:rPr>
              <w:t xml:space="preserve"> </w:t>
            </w:r>
            <w:r>
              <w:rPr>
                <w:sz w:val="20"/>
              </w:rPr>
              <w:t>зоны</w:t>
            </w:r>
            <w:r>
              <w:rPr>
                <w:spacing w:val="-10"/>
                <w:sz w:val="20"/>
              </w:rPr>
              <w:t xml:space="preserve"> </w:t>
            </w:r>
            <w:r>
              <w:rPr>
                <w:spacing w:val="-5"/>
                <w:sz w:val="20"/>
              </w:rPr>
              <w:t>(Ж)</w:t>
            </w:r>
          </w:p>
        </w:tc>
        <w:tc>
          <w:tcPr>
            <w:tcW w:w="1558" w:type="dxa"/>
          </w:tcPr>
          <w:p w14:paraId="2FC5179B" w14:textId="77777777" w:rsidR="00DF38C3" w:rsidRDefault="00D46CFF">
            <w:pPr>
              <w:pStyle w:val="TableParagraph"/>
              <w:spacing w:line="210" w:lineRule="exact"/>
              <w:ind w:left="28" w:right="14"/>
              <w:rPr>
                <w:sz w:val="20"/>
              </w:rPr>
            </w:pPr>
            <w:r>
              <w:rPr>
                <w:sz w:val="20"/>
              </w:rPr>
              <w:t>2</w:t>
            </w:r>
            <w:r>
              <w:rPr>
                <w:spacing w:val="-3"/>
                <w:sz w:val="20"/>
              </w:rPr>
              <w:t xml:space="preserve"> </w:t>
            </w:r>
            <w:r>
              <w:rPr>
                <w:spacing w:val="-2"/>
                <w:sz w:val="20"/>
              </w:rPr>
              <w:t>147,66</w:t>
            </w:r>
          </w:p>
        </w:tc>
        <w:tc>
          <w:tcPr>
            <w:tcW w:w="1702" w:type="dxa"/>
          </w:tcPr>
          <w:p w14:paraId="37277345" w14:textId="77777777" w:rsidR="00DF38C3" w:rsidRDefault="00D46CFF">
            <w:pPr>
              <w:pStyle w:val="TableParagraph"/>
              <w:spacing w:line="210" w:lineRule="exact"/>
              <w:ind w:left="25"/>
              <w:rPr>
                <w:sz w:val="20"/>
              </w:rPr>
            </w:pPr>
            <w:r>
              <w:rPr>
                <w:spacing w:val="-10"/>
                <w:sz w:val="20"/>
              </w:rPr>
              <w:t>4</w:t>
            </w:r>
          </w:p>
        </w:tc>
        <w:tc>
          <w:tcPr>
            <w:tcW w:w="1136" w:type="dxa"/>
          </w:tcPr>
          <w:p w14:paraId="7F7DEF5C" w14:textId="77777777" w:rsidR="00DF38C3" w:rsidRDefault="00D46CFF">
            <w:pPr>
              <w:pStyle w:val="TableParagraph"/>
              <w:spacing w:line="210" w:lineRule="exact"/>
              <w:ind w:left="17"/>
              <w:rPr>
                <w:sz w:val="20"/>
              </w:rPr>
            </w:pPr>
            <w:r>
              <w:rPr>
                <w:spacing w:val="-5"/>
                <w:sz w:val="20"/>
              </w:rPr>
              <w:t>0,2-0,3</w:t>
            </w:r>
          </w:p>
        </w:tc>
        <w:tc>
          <w:tcPr>
            <w:tcW w:w="1558" w:type="dxa"/>
          </w:tcPr>
          <w:p w14:paraId="1D549FB3" w14:textId="77777777" w:rsidR="00DF38C3" w:rsidRDefault="00D46CFF">
            <w:pPr>
              <w:pStyle w:val="TableParagraph"/>
              <w:spacing w:line="210" w:lineRule="exact"/>
              <w:ind w:left="28" w:right="10"/>
              <w:rPr>
                <w:sz w:val="20"/>
              </w:rPr>
            </w:pPr>
            <w:r>
              <w:rPr>
                <w:spacing w:val="-5"/>
                <w:sz w:val="20"/>
              </w:rPr>
              <w:t>0,4-0,6</w:t>
            </w:r>
          </w:p>
        </w:tc>
      </w:tr>
      <w:tr w:rsidR="00DF38C3" w14:paraId="0589EA22" w14:textId="77777777">
        <w:trPr>
          <w:trHeight w:val="687"/>
        </w:trPr>
        <w:tc>
          <w:tcPr>
            <w:tcW w:w="566" w:type="dxa"/>
          </w:tcPr>
          <w:p w14:paraId="798C9C03" w14:textId="77777777" w:rsidR="00DF38C3" w:rsidRDefault="00DF38C3">
            <w:pPr>
              <w:pStyle w:val="TableParagraph"/>
              <w:spacing w:before="2"/>
              <w:jc w:val="left"/>
              <w:rPr>
                <w:sz w:val="20"/>
              </w:rPr>
            </w:pPr>
          </w:p>
          <w:p w14:paraId="224A230A" w14:textId="77777777" w:rsidR="00DF38C3" w:rsidRDefault="00D46CFF">
            <w:pPr>
              <w:pStyle w:val="TableParagraph"/>
              <w:ind w:left="29"/>
              <w:rPr>
                <w:sz w:val="20"/>
              </w:rPr>
            </w:pPr>
            <w:r>
              <w:rPr>
                <w:spacing w:val="-10"/>
                <w:sz w:val="20"/>
              </w:rPr>
              <w:t>2</w:t>
            </w:r>
          </w:p>
        </w:tc>
        <w:tc>
          <w:tcPr>
            <w:tcW w:w="2837" w:type="dxa"/>
          </w:tcPr>
          <w:p w14:paraId="112F0B88" w14:textId="77777777" w:rsidR="00DF38C3" w:rsidRDefault="00D46CFF">
            <w:pPr>
              <w:pStyle w:val="TableParagraph"/>
              <w:spacing w:line="226" w:lineRule="exact"/>
              <w:ind w:left="393" w:right="373" w:firstLine="2"/>
              <w:rPr>
                <w:sz w:val="20"/>
              </w:rPr>
            </w:pPr>
            <w:r>
              <w:rPr>
                <w:sz w:val="20"/>
              </w:rPr>
              <w:t xml:space="preserve">Зона смешанной и </w:t>
            </w:r>
            <w:r>
              <w:rPr>
                <w:spacing w:val="-4"/>
                <w:sz w:val="20"/>
              </w:rPr>
              <w:t xml:space="preserve">общественно-деловой </w:t>
            </w:r>
            <w:r>
              <w:rPr>
                <w:spacing w:val="-2"/>
                <w:sz w:val="20"/>
              </w:rPr>
              <w:t>застройки</w:t>
            </w:r>
          </w:p>
        </w:tc>
        <w:tc>
          <w:tcPr>
            <w:tcW w:w="1558" w:type="dxa"/>
          </w:tcPr>
          <w:p w14:paraId="54DA0C2A" w14:textId="77777777" w:rsidR="00DF38C3" w:rsidRDefault="00DF38C3">
            <w:pPr>
              <w:pStyle w:val="TableParagraph"/>
              <w:spacing w:before="2"/>
              <w:jc w:val="left"/>
              <w:rPr>
                <w:sz w:val="20"/>
              </w:rPr>
            </w:pPr>
          </w:p>
          <w:p w14:paraId="4C118418" w14:textId="77777777" w:rsidR="00DF38C3" w:rsidRDefault="00D46CFF">
            <w:pPr>
              <w:pStyle w:val="TableParagraph"/>
              <w:ind w:left="28" w:right="3"/>
              <w:rPr>
                <w:sz w:val="20"/>
              </w:rPr>
            </w:pPr>
            <w:r>
              <w:rPr>
                <w:spacing w:val="-10"/>
                <w:sz w:val="20"/>
              </w:rPr>
              <w:t>-</w:t>
            </w:r>
          </w:p>
        </w:tc>
        <w:tc>
          <w:tcPr>
            <w:tcW w:w="4396" w:type="dxa"/>
            <w:gridSpan w:val="3"/>
          </w:tcPr>
          <w:p w14:paraId="57056894" w14:textId="77777777" w:rsidR="00DF38C3" w:rsidRDefault="00DF38C3">
            <w:pPr>
              <w:pStyle w:val="TableParagraph"/>
              <w:jc w:val="left"/>
              <w:rPr>
                <w:rFonts w:ascii="Times New Roman"/>
                <w:sz w:val="20"/>
              </w:rPr>
            </w:pPr>
          </w:p>
        </w:tc>
      </w:tr>
      <w:tr w:rsidR="00DF38C3" w14:paraId="5339E156" w14:textId="77777777">
        <w:trPr>
          <w:trHeight w:val="460"/>
        </w:trPr>
        <w:tc>
          <w:tcPr>
            <w:tcW w:w="566" w:type="dxa"/>
          </w:tcPr>
          <w:p w14:paraId="16E7D134" w14:textId="77777777" w:rsidR="00DF38C3" w:rsidRDefault="00D46CFF">
            <w:pPr>
              <w:pStyle w:val="TableParagraph"/>
              <w:spacing w:before="114"/>
              <w:ind w:left="29" w:right="5"/>
              <w:rPr>
                <w:sz w:val="20"/>
              </w:rPr>
            </w:pPr>
            <w:r>
              <w:rPr>
                <w:spacing w:val="-5"/>
                <w:sz w:val="20"/>
              </w:rPr>
              <w:t>3.</w:t>
            </w:r>
          </w:p>
        </w:tc>
        <w:tc>
          <w:tcPr>
            <w:tcW w:w="2837" w:type="dxa"/>
          </w:tcPr>
          <w:p w14:paraId="565169DE" w14:textId="77777777" w:rsidR="00DF38C3" w:rsidRDefault="00D46CFF">
            <w:pPr>
              <w:pStyle w:val="TableParagraph"/>
              <w:spacing w:line="225" w:lineRule="exact"/>
              <w:ind w:left="73" w:right="94"/>
              <w:rPr>
                <w:sz w:val="20"/>
              </w:rPr>
            </w:pPr>
            <w:r>
              <w:rPr>
                <w:spacing w:val="-5"/>
                <w:sz w:val="20"/>
              </w:rPr>
              <w:t>Общественно-</w:t>
            </w:r>
            <w:r>
              <w:rPr>
                <w:spacing w:val="-2"/>
                <w:sz w:val="20"/>
              </w:rPr>
              <w:t>деловые</w:t>
            </w:r>
          </w:p>
          <w:p w14:paraId="0C574969" w14:textId="77777777" w:rsidR="00DF38C3" w:rsidRDefault="00D46CFF">
            <w:pPr>
              <w:pStyle w:val="TableParagraph"/>
              <w:spacing w:before="4" w:line="211" w:lineRule="exact"/>
              <w:ind w:left="75" w:right="54"/>
              <w:rPr>
                <w:sz w:val="20"/>
              </w:rPr>
            </w:pPr>
            <w:r>
              <w:rPr>
                <w:sz w:val="20"/>
              </w:rPr>
              <w:t>зоны</w:t>
            </w:r>
            <w:r>
              <w:rPr>
                <w:spacing w:val="-5"/>
                <w:sz w:val="20"/>
              </w:rPr>
              <w:t xml:space="preserve"> (О)</w:t>
            </w:r>
          </w:p>
        </w:tc>
        <w:tc>
          <w:tcPr>
            <w:tcW w:w="1558" w:type="dxa"/>
          </w:tcPr>
          <w:p w14:paraId="0BA7F9DE" w14:textId="77777777" w:rsidR="00DF38C3" w:rsidRDefault="00D46CFF">
            <w:pPr>
              <w:pStyle w:val="TableParagraph"/>
              <w:spacing w:before="114"/>
              <w:ind w:left="28" w:right="14"/>
              <w:rPr>
                <w:sz w:val="20"/>
              </w:rPr>
            </w:pPr>
            <w:r>
              <w:rPr>
                <w:spacing w:val="-2"/>
                <w:sz w:val="20"/>
              </w:rPr>
              <w:t>35,84</w:t>
            </w:r>
          </w:p>
        </w:tc>
        <w:tc>
          <w:tcPr>
            <w:tcW w:w="1702" w:type="dxa"/>
          </w:tcPr>
          <w:p w14:paraId="46298061" w14:textId="77777777" w:rsidR="00DF38C3" w:rsidRDefault="00D46CFF">
            <w:pPr>
              <w:pStyle w:val="TableParagraph"/>
              <w:spacing w:before="114"/>
              <w:ind w:left="25"/>
              <w:rPr>
                <w:sz w:val="20"/>
              </w:rPr>
            </w:pPr>
            <w:r>
              <w:rPr>
                <w:spacing w:val="-10"/>
                <w:sz w:val="20"/>
              </w:rPr>
              <w:t>4</w:t>
            </w:r>
          </w:p>
        </w:tc>
        <w:tc>
          <w:tcPr>
            <w:tcW w:w="1136" w:type="dxa"/>
          </w:tcPr>
          <w:p w14:paraId="412EF50F" w14:textId="77777777" w:rsidR="00DF38C3" w:rsidRDefault="00D46CFF">
            <w:pPr>
              <w:pStyle w:val="TableParagraph"/>
              <w:spacing w:before="114"/>
              <w:ind w:left="17"/>
              <w:rPr>
                <w:sz w:val="20"/>
              </w:rPr>
            </w:pPr>
            <w:r>
              <w:rPr>
                <w:spacing w:val="-5"/>
                <w:sz w:val="20"/>
              </w:rPr>
              <w:t>0,8-1,0</w:t>
            </w:r>
          </w:p>
        </w:tc>
        <w:tc>
          <w:tcPr>
            <w:tcW w:w="1558" w:type="dxa"/>
          </w:tcPr>
          <w:p w14:paraId="417C28E6" w14:textId="77777777" w:rsidR="00DF38C3" w:rsidRDefault="00D46CFF">
            <w:pPr>
              <w:pStyle w:val="TableParagraph"/>
              <w:spacing w:before="114"/>
              <w:ind w:left="28" w:right="10"/>
              <w:rPr>
                <w:sz w:val="20"/>
              </w:rPr>
            </w:pPr>
            <w:r>
              <w:rPr>
                <w:spacing w:val="-5"/>
                <w:sz w:val="20"/>
              </w:rPr>
              <w:t>2,4-3,0</w:t>
            </w:r>
          </w:p>
        </w:tc>
      </w:tr>
      <w:tr w:rsidR="00DF38C3" w14:paraId="49022846" w14:textId="77777777">
        <w:trPr>
          <w:trHeight w:val="920"/>
        </w:trPr>
        <w:tc>
          <w:tcPr>
            <w:tcW w:w="566" w:type="dxa"/>
          </w:tcPr>
          <w:p w14:paraId="6E867BA7" w14:textId="77777777" w:rsidR="00DF38C3" w:rsidRDefault="00DF38C3">
            <w:pPr>
              <w:pStyle w:val="TableParagraph"/>
              <w:spacing w:before="118"/>
              <w:jc w:val="left"/>
              <w:rPr>
                <w:sz w:val="20"/>
              </w:rPr>
            </w:pPr>
          </w:p>
          <w:p w14:paraId="3842A696" w14:textId="77777777" w:rsidR="00DF38C3" w:rsidRDefault="00D46CFF">
            <w:pPr>
              <w:pStyle w:val="TableParagraph"/>
              <w:ind w:left="29" w:right="5"/>
              <w:rPr>
                <w:sz w:val="20"/>
              </w:rPr>
            </w:pPr>
            <w:r>
              <w:rPr>
                <w:spacing w:val="-5"/>
                <w:sz w:val="20"/>
              </w:rPr>
              <w:t>4.</w:t>
            </w:r>
          </w:p>
        </w:tc>
        <w:tc>
          <w:tcPr>
            <w:tcW w:w="2837" w:type="dxa"/>
          </w:tcPr>
          <w:p w14:paraId="6FFD9823" w14:textId="77777777" w:rsidR="00DF38C3" w:rsidRDefault="00D46CFF">
            <w:pPr>
              <w:pStyle w:val="TableParagraph"/>
              <w:spacing w:line="244" w:lineRule="auto"/>
              <w:ind w:left="73" w:right="54"/>
              <w:rPr>
                <w:sz w:val="20"/>
              </w:rPr>
            </w:pPr>
            <w:r>
              <w:rPr>
                <w:spacing w:val="-4"/>
                <w:sz w:val="20"/>
              </w:rPr>
              <w:t>Производственные</w:t>
            </w:r>
            <w:r>
              <w:rPr>
                <w:spacing w:val="-17"/>
                <w:sz w:val="20"/>
              </w:rPr>
              <w:t xml:space="preserve"> </w:t>
            </w:r>
            <w:r>
              <w:rPr>
                <w:spacing w:val="-4"/>
                <w:sz w:val="20"/>
              </w:rPr>
              <w:t xml:space="preserve">зоны, </w:t>
            </w:r>
            <w:r>
              <w:rPr>
                <w:sz w:val="20"/>
              </w:rPr>
              <w:t xml:space="preserve">зоны инженерной и </w:t>
            </w:r>
            <w:r>
              <w:rPr>
                <w:spacing w:val="-2"/>
                <w:sz w:val="20"/>
              </w:rPr>
              <w:t>транспортной</w:t>
            </w:r>
          </w:p>
          <w:p w14:paraId="6EC27A23" w14:textId="77777777" w:rsidR="00DF38C3" w:rsidRDefault="00D46CFF">
            <w:pPr>
              <w:pStyle w:val="TableParagraph"/>
              <w:spacing w:line="208" w:lineRule="exact"/>
              <w:ind w:left="73" w:right="55"/>
              <w:rPr>
                <w:sz w:val="20"/>
              </w:rPr>
            </w:pPr>
            <w:r>
              <w:rPr>
                <w:sz w:val="20"/>
              </w:rPr>
              <w:t>инфраструктур</w:t>
            </w:r>
            <w:r>
              <w:rPr>
                <w:spacing w:val="-13"/>
                <w:sz w:val="20"/>
              </w:rPr>
              <w:t xml:space="preserve"> </w:t>
            </w:r>
            <w:r>
              <w:rPr>
                <w:spacing w:val="-5"/>
                <w:sz w:val="20"/>
              </w:rPr>
              <w:t>(П)</w:t>
            </w:r>
          </w:p>
        </w:tc>
        <w:tc>
          <w:tcPr>
            <w:tcW w:w="1558" w:type="dxa"/>
          </w:tcPr>
          <w:p w14:paraId="35D481A2" w14:textId="77777777" w:rsidR="00DF38C3" w:rsidRDefault="00DF38C3">
            <w:pPr>
              <w:pStyle w:val="TableParagraph"/>
              <w:spacing w:before="118"/>
              <w:jc w:val="left"/>
              <w:rPr>
                <w:sz w:val="20"/>
              </w:rPr>
            </w:pPr>
          </w:p>
          <w:p w14:paraId="347DF380" w14:textId="77777777" w:rsidR="00DF38C3" w:rsidRDefault="00D46CFF">
            <w:pPr>
              <w:pStyle w:val="TableParagraph"/>
              <w:ind w:left="28" w:right="14"/>
              <w:rPr>
                <w:sz w:val="20"/>
              </w:rPr>
            </w:pPr>
            <w:r>
              <w:rPr>
                <w:spacing w:val="-2"/>
                <w:sz w:val="20"/>
              </w:rPr>
              <w:t>73,42</w:t>
            </w:r>
          </w:p>
        </w:tc>
        <w:tc>
          <w:tcPr>
            <w:tcW w:w="1702" w:type="dxa"/>
          </w:tcPr>
          <w:p w14:paraId="5EF3528F" w14:textId="77777777" w:rsidR="00DF38C3" w:rsidRDefault="00DF38C3">
            <w:pPr>
              <w:pStyle w:val="TableParagraph"/>
              <w:spacing w:before="118"/>
              <w:jc w:val="left"/>
              <w:rPr>
                <w:sz w:val="20"/>
              </w:rPr>
            </w:pPr>
          </w:p>
          <w:p w14:paraId="37B328B8" w14:textId="77777777" w:rsidR="00DF38C3" w:rsidRDefault="00D46CFF">
            <w:pPr>
              <w:pStyle w:val="TableParagraph"/>
              <w:ind w:left="25" w:right="1"/>
              <w:rPr>
                <w:sz w:val="20"/>
              </w:rPr>
            </w:pPr>
            <w:r>
              <w:rPr>
                <w:spacing w:val="-10"/>
                <w:sz w:val="20"/>
              </w:rPr>
              <w:t>-</w:t>
            </w:r>
          </w:p>
        </w:tc>
        <w:tc>
          <w:tcPr>
            <w:tcW w:w="1136" w:type="dxa"/>
          </w:tcPr>
          <w:p w14:paraId="6F2DDC7A" w14:textId="77777777" w:rsidR="00DF38C3" w:rsidRDefault="00DF38C3">
            <w:pPr>
              <w:pStyle w:val="TableParagraph"/>
              <w:spacing w:before="118"/>
              <w:jc w:val="left"/>
              <w:rPr>
                <w:sz w:val="20"/>
              </w:rPr>
            </w:pPr>
          </w:p>
          <w:p w14:paraId="4D703905" w14:textId="77777777" w:rsidR="00DF38C3" w:rsidRDefault="00D46CFF">
            <w:pPr>
              <w:pStyle w:val="TableParagraph"/>
              <w:ind w:left="20"/>
              <w:rPr>
                <w:sz w:val="20"/>
              </w:rPr>
            </w:pPr>
            <w:r>
              <w:rPr>
                <w:spacing w:val="-5"/>
                <w:sz w:val="20"/>
              </w:rPr>
              <w:t>0,6-</w:t>
            </w:r>
            <w:r>
              <w:rPr>
                <w:spacing w:val="-4"/>
                <w:sz w:val="20"/>
              </w:rPr>
              <w:t>0,8*</w:t>
            </w:r>
          </w:p>
        </w:tc>
        <w:tc>
          <w:tcPr>
            <w:tcW w:w="1558" w:type="dxa"/>
          </w:tcPr>
          <w:p w14:paraId="654842AA" w14:textId="77777777" w:rsidR="00DF38C3" w:rsidRDefault="00DF38C3">
            <w:pPr>
              <w:pStyle w:val="TableParagraph"/>
              <w:spacing w:before="118"/>
              <w:jc w:val="left"/>
              <w:rPr>
                <w:sz w:val="20"/>
              </w:rPr>
            </w:pPr>
          </w:p>
          <w:p w14:paraId="20326966" w14:textId="77777777" w:rsidR="00DF38C3" w:rsidRDefault="00D46CFF">
            <w:pPr>
              <w:pStyle w:val="TableParagraph"/>
              <w:ind w:left="28" w:right="9"/>
              <w:rPr>
                <w:sz w:val="20"/>
              </w:rPr>
            </w:pPr>
            <w:r>
              <w:rPr>
                <w:spacing w:val="-5"/>
                <w:sz w:val="20"/>
              </w:rPr>
              <w:t>1,8-</w:t>
            </w:r>
            <w:r>
              <w:rPr>
                <w:spacing w:val="-4"/>
                <w:sz w:val="20"/>
              </w:rPr>
              <w:t>2,4*</w:t>
            </w:r>
          </w:p>
        </w:tc>
      </w:tr>
      <w:tr w:rsidR="00DF38C3" w14:paraId="754A7F18" w14:textId="77777777">
        <w:trPr>
          <w:trHeight w:val="689"/>
        </w:trPr>
        <w:tc>
          <w:tcPr>
            <w:tcW w:w="566" w:type="dxa"/>
          </w:tcPr>
          <w:p w14:paraId="72CFE470" w14:textId="77777777" w:rsidR="00DF38C3" w:rsidRDefault="00DF38C3">
            <w:pPr>
              <w:pStyle w:val="TableParagraph"/>
              <w:spacing w:before="2"/>
              <w:jc w:val="left"/>
              <w:rPr>
                <w:sz w:val="20"/>
              </w:rPr>
            </w:pPr>
          </w:p>
          <w:p w14:paraId="2C7B82D1" w14:textId="77777777" w:rsidR="00DF38C3" w:rsidRDefault="00D46CFF">
            <w:pPr>
              <w:pStyle w:val="TableParagraph"/>
              <w:ind w:left="29" w:right="5"/>
              <w:rPr>
                <w:sz w:val="20"/>
              </w:rPr>
            </w:pPr>
            <w:r>
              <w:rPr>
                <w:spacing w:val="-5"/>
                <w:sz w:val="20"/>
              </w:rPr>
              <w:t>5.</w:t>
            </w:r>
          </w:p>
        </w:tc>
        <w:tc>
          <w:tcPr>
            <w:tcW w:w="2837" w:type="dxa"/>
          </w:tcPr>
          <w:p w14:paraId="19565595" w14:textId="77777777" w:rsidR="00DF38C3" w:rsidRDefault="00D46CFF">
            <w:pPr>
              <w:pStyle w:val="TableParagraph"/>
              <w:spacing w:before="4" w:line="235" w:lineRule="auto"/>
              <w:ind w:left="343" w:right="319" w:hanging="4"/>
              <w:rPr>
                <w:sz w:val="20"/>
              </w:rPr>
            </w:pPr>
            <w:r>
              <w:rPr>
                <w:spacing w:val="-4"/>
                <w:sz w:val="20"/>
              </w:rPr>
              <w:t xml:space="preserve">Зоны сельскохозяйственного </w:t>
            </w:r>
            <w:r>
              <w:rPr>
                <w:sz w:val="20"/>
              </w:rPr>
              <w:t>использования (</w:t>
            </w:r>
            <w:proofErr w:type="spellStart"/>
            <w:r>
              <w:rPr>
                <w:sz w:val="20"/>
              </w:rPr>
              <w:t>Сх</w:t>
            </w:r>
            <w:proofErr w:type="spellEnd"/>
            <w:r>
              <w:rPr>
                <w:sz w:val="20"/>
              </w:rPr>
              <w:t>)</w:t>
            </w:r>
          </w:p>
        </w:tc>
        <w:tc>
          <w:tcPr>
            <w:tcW w:w="1558" w:type="dxa"/>
          </w:tcPr>
          <w:p w14:paraId="201DFDD0" w14:textId="77777777" w:rsidR="00DF38C3" w:rsidRDefault="00DF38C3">
            <w:pPr>
              <w:pStyle w:val="TableParagraph"/>
              <w:spacing w:before="2"/>
              <w:jc w:val="left"/>
              <w:rPr>
                <w:sz w:val="20"/>
              </w:rPr>
            </w:pPr>
          </w:p>
          <w:p w14:paraId="399ECF62" w14:textId="77777777" w:rsidR="00DF38C3" w:rsidRDefault="00D46CFF">
            <w:pPr>
              <w:pStyle w:val="TableParagraph"/>
              <w:ind w:left="28" w:right="14"/>
              <w:rPr>
                <w:sz w:val="20"/>
              </w:rPr>
            </w:pPr>
            <w:r>
              <w:rPr>
                <w:sz w:val="20"/>
              </w:rPr>
              <w:t>11</w:t>
            </w:r>
            <w:r>
              <w:rPr>
                <w:spacing w:val="-5"/>
                <w:sz w:val="20"/>
              </w:rPr>
              <w:t xml:space="preserve"> </w:t>
            </w:r>
            <w:r>
              <w:rPr>
                <w:spacing w:val="-2"/>
                <w:sz w:val="20"/>
              </w:rPr>
              <w:t>262,89</w:t>
            </w:r>
          </w:p>
        </w:tc>
        <w:tc>
          <w:tcPr>
            <w:tcW w:w="1702" w:type="dxa"/>
          </w:tcPr>
          <w:p w14:paraId="1C86ACA2" w14:textId="77777777" w:rsidR="00DF38C3" w:rsidRDefault="00DF38C3">
            <w:pPr>
              <w:pStyle w:val="TableParagraph"/>
              <w:spacing w:before="2"/>
              <w:jc w:val="left"/>
              <w:rPr>
                <w:sz w:val="20"/>
              </w:rPr>
            </w:pPr>
          </w:p>
          <w:p w14:paraId="75998802" w14:textId="77777777" w:rsidR="00DF38C3" w:rsidRDefault="00D46CFF">
            <w:pPr>
              <w:pStyle w:val="TableParagraph"/>
              <w:ind w:left="25" w:right="1"/>
              <w:rPr>
                <w:sz w:val="20"/>
              </w:rPr>
            </w:pPr>
            <w:r>
              <w:rPr>
                <w:spacing w:val="-10"/>
                <w:sz w:val="20"/>
              </w:rPr>
              <w:t>-</w:t>
            </w:r>
          </w:p>
        </w:tc>
        <w:tc>
          <w:tcPr>
            <w:tcW w:w="1136" w:type="dxa"/>
          </w:tcPr>
          <w:p w14:paraId="1E03A7AB" w14:textId="77777777" w:rsidR="00DF38C3" w:rsidRDefault="00DF38C3">
            <w:pPr>
              <w:pStyle w:val="TableParagraph"/>
              <w:spacing w:before="2"/>
              <w:jc w:val="left"/>
              <w:rPr>
                <w:sz w:val="20"/>
              </w:rPr>
            </w:pPr>
          </w:p>
          <w:p w14:paraId="0D44172D" w14:textId="77777777" w:rsidR="00DF38C3" w:rsidRDefault="00D46CFF">
            <w:pPr>
              <w:pStyle w:val="TableParagraph"/>
              <w:ind w:left="13"/>
              <w:rPr>
                <w:sz w:val="20"/>
              </w:rPr>
            </w:pPr>
            <w:r>
              <w:rPr>
                <w:spacing w:val="-2"/>
                <w:sz w:val="20"/>
              </w:rPr>
              <w:t>0,6**</w:t>
            </w:r>
          </w:p>
        </w:tc>
        <w:tc>
          <w:tcPr>
            <w:tcW w:w="1558" w:type="dxa"/>
          </w:tcPr>
          <w:p w14:paraId="0839DAD7" w14:textId="77777777" w:rsidR="00DF38C3" w:rsidRDefault="00DF38C3">
            <w:pPr>
              <w:pStyle w:val="TableParagraph"/>
              <w:spacing w:before="2"/>
              <w:jc w:val="left"/>
              <w:rPr>
                <w:sz w:val="20"/>
              </w:rPr>
            </w:pPr>
          </w:p>
          <w:p w14:paraId="2E8D1424" w14:textId="77777777" w:rsidR="00DF38C3" w:rsidRDefault="00D46CFF">
            <w:pPr>
              <w:pStyle w:val="TableParagraph"/>
              <w:ind w:left="28" w:right="17"/>
              <w:rPr>
                <w:sz w:val="20"/>
              </w:rPr>
            </w:pPr>
            <w:r>
              <w:rPr>
                <w:spacing w:val="-2"/>
                <w:sz w:val="20"/>
              </w:rPr>
              <w:t>1,8**</w:t>
            </w:r>
          </w:p>
        </w:tc>
      </w:tr>
      <w:tr w:rsidR="00DF38C3" w14:paraId="29A35AD6" w14:textId="77777777">
        <w:trPr>
          <w:trHeight w:val="460"/>
        </w:trPr>
        <w:tc>
          <w:tcPr>
            <w:tcW w:w="566" w:type="dxa"/>
          </w:tcPr>
          <w:p w14:paraId="45FAA9A3" w14:textId="77777777" w:rsidR="00DF38C3" w:rsidRDefault="00D46CFF">
            <w:pPr>
              <w:pStyle w:val="TableParagraph"/>
              <w:spacing w:before="114"/>
              <w:ind w:left="29" w:right="5"/>
              <w:rPr>
                <w:sz w:val="20"/>
              </w:rPr>
            </w:pPr>
            <w:r>
              <w:rPr>
                <w:spacing w:val="-5"/>
                <w:sz w:val="20"/>
              </w:rPr>
              <w:t>6.</w:t>
            </w:r>
          </w:p>
        </w:tc>
        <w:tc>
          <w:tcPr>
            <w:tcW w:w="2837" w:type="dxa"/>
          </w:tcPr>
          <w:p w14:paraId="3C4ABE0A" w14:textId="77777777" w:rsidR="00DF38C3" w:rsidRDefault="00D46CFF">
            <w:pPr>
              <w:pStyle w:val="TableParagraph"/>
              <w:spacing w:line="225" w:lineRule="exact"/>
              <w:ind w:left="73" w:right="77"/>
              <w:rPr>
                <w:sz w:val="20"/>
              </w:rPr>
            </w:pPr>
            <w:r>
              <w:rPr>
                <w:spacing w:val="-4"/>
                <w:sz w:val="20"/>
              </w:rPr>
              <w:t>Зоны</w:t>
            </w:r>
            <w:r>
              <w:rPr>
                <w:spacing w:val="-11"/>
                <w:sz w:val="20"/>
              </w:rPr>
              <w:t xml:space="preserve"> </w:t>
            </w:r>
            <w:r>
              <w:rPr>
                <w:spacing w:val="-2"/>
                <w:sz w:val="20"/>
              </w:rPr>
              <w:t>рекреационного</w:t>
            </w:r>
          </w:p>
          <w:p w14:paraId="1A6947B9" w14:textId="77777777" w:rsidR="00DF38C3" w:rsidRDefault="00D46CFF">
            <w:pPr>
              <w:pStyle w:val="TableParagraph"/>
              <w:spacing w:before="4" w:line="211" w:lineRule="exact"/>
              <w:ind w:left="80" w:right="54"/>
              <w:rPr>
                <w:sz w:val="20"/>
              </w:rPr>
            </w:pPr>
            <w:r>
              <w:rPr>
                <w:sz w:val="20"/>
              </w:rPr>
              <w:t>назначения</w:t>
            </w:r>
            <w:r>
              <w:rPr>
                <w:spacing w:val="-11"/>
                <w:sz w:val="20"/>
              </w:rPr>
              <w:t xml:space="preserve"> </w:t>
            </w:r>
            <w:r>
              <w:rPr>
                <w:spacing w:val="-5"/>
                <w:sz w:val="20"/>
              </w:rPr>
              <w:t>(Р)</w:t>
            </w:r>
          </w:p>
        </w:tc>
        <w:tc>
          <w:tcPr>
            <w:tcW w:w="1558" w:type="dxa"/>
          </w:tcPr>
          <w:p w14:paraId="53F13FA0" w14:textId="77777777" w:rsidR="00DF38C3" w:rsidRDefault="00D46CFF">
            <w:pPr>
              <w:pStyle w:val="TableParagraph"/>
              <w:spacing w:before="114"/>
              <w:ind w:left="28" w:right="9"/>
              <w:rPr>
                <w:sz w:val="20"/>
              </w:rPr>
            </w:pPr>
            <w:r>
              <w:rPr>
                <w:sz w:val="20"/>
              </w:rPr>
              <w:t>3</w:t>
            </w:r>
            <w:r>
              <w:rPr>
                <w:spacing w:val="-3"/>
                <w:sz w:val="20"/>
              </w:rPr>
              <w:t xml:space="preserve"> </w:t>
            </w:r>
            <w:r>
              <w:rPr>
                <w:spacing w:val="-2"/>
                <w:sz w:val="20"/>
              </w:rPr>
              <w:t>157,42</w:t>
            </w:r>
          </w:p>
        </w:tc>
        <w:tc>
          <w:tcPr>
            <w:tcW w:w="1702" w:type="dxa"/>
          </w:tcPr>
          <w:p w14:paraId="6922B889" w14:textId="77777777" w:rsidR="00DF38C3" w:rsidRDefault="00D46CFF">
            <w:pPr>
              <w:pStyle w:val="TableParagraph"/>
              <w:spacing w:before="114"/>
              <w:ind w:left="25" w:right="1"/>
              <w:rPr>
                <w:sz w:val="20"/>
              </w:rPr>
            </w:pPr>
            <w:r>
              <w:rPr>
                <w:spacing w:val="-10"/>
                <w:sz w:val="20"/>
              </w:rPr>
              <w:t>-</w:t>
            </w:r>
          </w:p>
        </w:tc>
        <w:tc>
          <w:tcPr>
            <w:tcW w:w="1136" w:type="dxa"/>
          </w:tcPr>
          <w:p w14:paraId="740E50AF" w14:textId="77777777" w:rsidR="00DF38C3" w:rsidRDefault="00D46CFF">
            <w:pPr>
              <w:pStyle w:val="TableParagraph"/>
              <w:spacing w:before="114"/>
              <w:ind w:left="23"/>
              <w:rPr>
                <w:sz w:val="20"/>
              </w:rPr>
            </w:pPr>
            <w:r>
              <w:rPr>
                <w:spacing w:val="-10"/>
                <w:sz w:val="20"/>
              </w:rPr>
              <w:t>-</w:t>
            </w:r>
          </w:p>
        </w:tc>
        <w:tc>
          <w:tcPr>
            <w:tcW w:w="1558" w:type="dxa"/>
          </w:tcPr>
          <w:p w14:paraId="643A3F82" w14:textId="77777777" w:rsidR="00DF38C3" w:rsidRDefault="00D46CFF">
            <w:pPr>
              <w:pStyle w:val="TableParagraph"/>
              <w:spacing w:before="114"/>
              <w:ind w:left="28" w:right="6"/>
              <w:rPr>
                <w:sz w:val="20"/>
              </w:rPr>
            </w:pPr>
            <w:r>
              <w:rPr>
                <w:spacing w:val="-10"/>
                <w:sz w:val="20"/>
              </w:rPr>
              <w:t>-</w:t>
            </w:r>
          </w:p>
        </w:tc>
      </w:tr>
      <w:tr w:rsidR="00DF38C3" w14:paraId="40F58E1B" w14:textId="77777777">
        <w:trPr>
          <w:trHeight w:val="460"/>
        </w:trPr>
        <w:tc>
          <w:tcPr>
            <w:tcW w:w="566" w:type="dxa"/>
          </w:tcPr>
          <w:p w14:paraId="7AE079D6" w14:textId="77777777" w:rsidR="00DF38C3" w:rsidRDefault="00D46CFF">
            <w:pPr>
              <w:pStyle w:val="TableParagraph"/>
              <w:spacing w:before="114"/>
              <w:ind w:left="29" w:right="5"/>
              <w:rPr>
                <w:sz w:val="20"/>
              </w:rPr>
            </w:pPr>
            <w:r>
              <w:rPr>
                <w:spacing w:val="-5"/>
                <w:sz w:val="20"/>
              </w:rPr>
              <w:t>7.</w:t>
            </w:r>
          </w:p>
        </w:tc>
        <w:tc>
          <w:tcPr>
            <w:tcW w:w="2837" w:type="dxa"/>
          </w:tcPr>
          <w:p w14:paraId="10AF0C7E" w14:textId="77777777" w:rsidR="00DF38C3" w:rsidRDefault="00D46CFF">
            <w:pPr>
              <w:pStyle w:val="TableParagraph"/>
              <w:spacing w:line="226" w:lineRule="exact"/>
              <w:ind w:left="73" w:right="91"/>
              <w:rPr>
                <w:sz w:val="20"/>
              </w:rPr>
            </w:pPr>
            <w:r>
              <w:rPr>
                <w:spacing w:val="-4"/>
                <w:sz w:val="20"/>
              </w:rPr>
              <w:t>Зоны</w:t>
            </w:r>
            <w:r>
              <w:rPr>
                <w:spacing w:val="-9"/>
                <w:sz w:val="20"/>
              </w:rPr>
              <w:t xml:space="preserve"> </w:t>
            </w:r>
            <w:r>
              <w:rPr>
                <w:spacing w:val="-2"/>
                <w:sz w:val="20"/>
              </w:rPr>
              <w:t>специального</w:t>
            </w:r>
          </w:p>
          <w:p w14:paraId="267EFA18" w14:textId="77777777" w:rsidR="00DF38C3" w:rsidRDefault="00D46CFF">
            <w:pPr>
              <w:pStyle w:val="TableParagraph"/>
              <w:spacing w:before="4" w:line="210" w:lineRule="exact"/>
              <w:ind w:left="82" w:right="54"/>
              <w:rPr>
                <w:sz w:val="20"/>
              </w:rPr>
            </w:pPr>
            <w:r>
              <w:rPr>
                <w:sz w:val="20"/>
              </w:rPr>
              <w:t>назначения</w:t>
            </w:r>
            <w:r>
              <w:rPr>
                <w:spacing w:val="-11"/>
                <w:sz w:val="20"/>
              </w:rPr>
              <w:t xml:space="preserve"> </w:t>
            </w:r>
            <w:r>
              <w:rPr>
                <w:spacing w:val="-4"/>
                <w:sz w:val="20"/>
              </w:rPr>
              <w:t>(</w:t>
            </w:r>
            <w:proofErr w:type="spellStart"/>
            <w:r>
              <w:rPr>
                <w:spacing w:val="-4"/>
                <w:sz w:val="20"/>
              </w:rPr>
              <w:t>Сп</w:t>
            </w:r>
            <w:proofErr w:type="spellEnd"/>
            <w:r>
              <w:rPr>
                <w:spacing w:val="-4"/>
                <w:sz w:val="20"/>
              </w:rPr>
              <w:t>)</w:t>
            </w:r>
          </w:p>
        </w:tc>
        <w:tc>
          <w:tcPr>
            <w:tcW w:w="1558" w:type="dxa"/>
          </w:tcPr>
          <w:p w14:paraId="704D26A9" w14:textId="77777777" w:rsidR="00DF38C3" w:rsidRDefault="00D46CFF">
            <w:pPr>
              <w:pStyle w:val="TableParagraph"/>
              <w:spacing w:before="114"/>
              <w:ind w:left="28" w:right="7"/>
              <w:rPr>
                <w:sz w:val="20"/>
              </w:rPr>
            </w:pPr>
            <w:r>
              <w:rPr>
                <w:spacing w:val="-4"/>
                <w:sz w:val="20"/>
              </w:rPr>
              <w:t>6,51</w:t>
            </w:r>
          </w:p>
        </w:tc>
        <w:tc>
          <w:tcPr>
            <w:tcW w:w="1702" w:type="dxa"/>
          </w:tcPr>
          <w:p w14:paraId="5AD10739" w14:textId="77777777" w:rsidR="00DF38C3" w:rsidRDefault="00D46CFF">
            <w:pPr>
              <w:pStyle w:val="TableParagraph"/>
              <w:spacing w:before="114"/>
              <w:ind w:left="25" w:right="1"/>
              <w:rPr>
                <w:sz w:val="20"/>
              </w:rPr>
            </w:pPr>
            <w:r>
              <w:rPr>
                <w:spacing w:val="-10"/>
                <w:sz w:val="20"/>
              </w:rPr>
              <w:t>-</w:t>
            </w:r>
          </w:p>
        </w:tc>
        <w:tc>
          <w:tcPr>
            <w:tcW w:w="1136" w:type="dxa"/>
          </w:tcPr>
          <w:p w14:paraId="200EE9DB" w14:textId="77777777" w:rsidR="00DF38C3" w:rsidRDefault="00D46CFF">
            <w:pPr>
              <w:pStyle w:val="TableParagraph"/>
              <w:spacing w:before="114"/>
              <w:ind w:left="23"/>
              <w:rPr>
                <w:sz w:val="20"/>
              </w:rPr>
            </w:pPr>
            <w:r>
              <w:rPr>
                <w:spacing w:val="-10"/>
                <w:sz w:val="20"/>
              </w:rPr>
              <w:t>-</w:t>
            </w:r>
          </w:p>
        </w:tc>
        <w:tc>
          <w:tcPr>
            <w:tcW w:w="1558" w:type="dxa"/>
          </w:tcPr>
          <w:p w14:paraId="772E295B" w14:textId="77777777" w:rsidR="00DF38C3" w:rsidRDefault="00D46CFF">
            <w:pPr>
              <w:pStyle w:val="TableParagraph"/>
              <w:spacing w:before="114"/>
              <w:ind w:left="28" w:right="6"/>
              <w:rPr>
                <w:sz w:val="20"/>
              </w:rPr>
            </w:pPr>
            <w:r>
              <w:rPr>
                <w:spacing w:val="-10"/>
                <w:sz w:val="20"/>
              </w:rPr>
              <w:t>-</w:t>
            </w:r>
          </w:p>
        </w:tc>
      </w:tr>
      <w:tr w:rsidR="00DF38C3" w14:paraId="070F891B" w14:textId="77777777">
        <w:trPr>
          <w:trHeight w:val="230"/>
        </w:trPr>
        <w:tc>
          <w:tcPr>
            <w:tcW w:w="566" w:type="dxa"/>
          </w:tcPr>
          <w:p w14:paraId="27597A00" w14:textId="77777777" w:rsidR="00DF38C3" w:rsidRDefault="00D46CFF">
            <w:pPr>
              <w:pStyle w:val="TableParagraph"/>
              <w:spacing w:line="209" w:lineRule="exact"/>
              <w:ind w:left="29" w:right="5"/>
              <w:rPr>
                <w:sz w:val="20"/>
              </w:rPr>
            </w:pPr>
            <w:r>
              <w:rPr>
                <w:spacing w:val="-5"/>
                <w:sz w:val="20"/>
              </w:rPr>
              <w:t>8.</w:t>
            </w:r>
          </w:p>
        </w:tc>
        <w:tc>
          <w:tcPr>
            <w:tcW w:w="2837" w:type="dxa"/>
          </w:tcPr>
          <w:p w14:paraId="2EAA23D3" w14:textId="77777777" w:rsidR="00DF38C3" w:rsidRDefault="00D46CFF">
            <w:pPr>
              <w:pStyle w:val="TableParagraph"/>
              <w:spacing w:line="209" w:lineRule="exact"/>
              <w:ind w:left="73" w:right="60"/>
              <w:rPr>
                <w:sz w:val="20"/>
              </w:rPr>
            </w:pPr>
            <w:r>
              <w:rPr>
                <w:spacing w:val="-2"/>
                <w:sz w:val="20"/>
              </w:rPr>
              <w:t>Зона</w:t>
            </w:r>
            <w:r>
              <w:rPr>
                <w:spacing w:val="-9"/>
                <w:sz w:val="20"/>
              </w:rPr>
              <w:t xml:space="preserve"> </w:t>
            </w:r>
            <w:r>
              <w:rPr>
                <w:spacing w:val="-2"/>
                <w:sz w:val="20"/>
              </w:rPr>
              <w:t>режимных</w:t>
            </w:r>
            <w:r>
              <w:rPr>
                <w:spacing w:val="-8"/>
                <w:sz w:val="20"/>
              </w:rPr>
              <w:t xml:space="preserve"> </w:t>
            </w:r>
            <w:r>
              <w:rPr>
                <w:spacing w:val="-2"/>
                <w:sz w:val="20"/>
              </w:rPr>
              <w:t>территорий</w:t>
            </w:r>
          </w:p>
        </w:tc>
        <w:tc>
          <w:tcPr>
            <w:tcW w:w="1558" w:type="dxa"/>
          </w:tcPr>
          <w:p w14:paraId="502D169D" w14:textId="77777777" w:rsidR="00DF38C3" w:rsidRDefault="00D46CFF">
            <w:pPr>
              <w:pStyle w:val="TableParagraph"/>
              <w:spacing w:line="209" w:lineRule="exact"/>
              <w:ind w:left="28" w:right="3"/>
              <w:rPr>
                <w:sz w:val="20"/>
              </w:rPr>
            </w:pPr>
            <w:r>
              <w:rPr>
                <w:spacing w:val="-10"/>
                <w:sz w:val="20"/>
              </w:rPr>
              <w:t>-</w:t>
            </w:r>
          </w:p>
        </w:tc>
        <w:tc>
          <w:tcPr>
            <w:tcW w:w="4396" w:type="dxa"/>
            <w:gridSpan w:val="3"/>
          </w:tcPr>
          <w:p w14:paraId="6CC97161" w14:textId="77777777" w:rsidR="00DF38C3" w:rsidRDefault="00DF38C3">
            <w:pPr>
              <w:pStyle w:val="TableParagraph"/>
              <w:jc w:val="left"/>
              <w:rPr>
                <w:rFonts w:ascii="Times New Roman"/>
                <w:sz w:val="16"/>
              </w:rPr>
            </w:pPr>
          </w:p>
        </w:tc>
      </w:tr>
      <w:tr w:rsidR="00DF38C3" w14:paraId="7A9989A3" w14:textId="77777777">
        <w:trPr>
          <w:trHeight w:val="230"/>
        </w:trPr>
        <w:tc>
          <w:tcPr>
            <w:tcW w:w="566" w:type="dxa"/>
          </w:tcPr>
          <w:p w14:paraId="7A0B95D0" w14:textId="77777777" w:rsidR="00DF38C3" w:rsidRDefault="00D46CFF">
            <w:pPr>
              <w:pStyle w:val="TableParagraph"/>
              <w:spacing w:line="209" w:lineRule="exact"/>
              <w:ind w:left="29" w:right="5"/>
              <w:rPr>
                <w:sz w:val="20"/>
              </w:rPr>
            </w:pPr>
            <w:r>
              <w:rPr>
                <w:spacing w:val="-5"/>
                <w:sz w:val="20"/>
              </w:rPr>
              <w:t>9.</w:t>
            </w:r>
          </w:p>
        </w:tc>
        <w:tc>
          <w:tcPr>
            <w:tcW w:w="2837" w:type="dxa"/>
          </w:tcPr>
          <w:p w14:paraId="297F57EE" w14:textId="77777777" w:rsidR="00DF38C3" w:rsidRDefault="00D46CFF">
            <w:pPr>
              <w:pStyle w:val="TableParagraph"/>
              <w:spacing w:line="209" w:lineRule="exact"/>
              <w:ind w:left="73" w:right="60"/>
              <w:rPr>
                <w:sz w:val="20"/>
              </w:rPr>
            </w:pPr>
            <w:r>
              <w:rPr>
                <w:spacing w:val="-2"/>
                <w:sz w:val="20"/>
              </w:rPr>
              <w:t>Зона</w:t>
            </w:r>
            <w:r>
              <w:rPr>
                <w:spacing w:val="-7"/>
                <w:sz w:val="20"/>
              </w:rPr>
              <w:t xml:space="preserve"> </w:t>
            </w:r>
            <w:r>
              <w:rPr>
                <w:spacing w:val="-2"/>
                <w:sz w:val="20"/>
              </w:rPr>
              <w:t>акваторий</w:t>
            </w:r>
          </w:p>
        </w:tc>
        <w:tc>
          <w:tcPr>
            <w:tcW w:w="1558" w:type="dxa"/>
          </w:tcPr>
          <w:p w14:paraId="155D199C" w14:textId="77777777" w:rsidR="00DF38C3" w:rsidRDefault="00D46CFF">
            <w:pPr>
              <w:pStyle w:val="TableParagraph"/>
              <w:spacing w:line="209" w:lineRule="exact"/>
              <w:ind w:left="28" w:right="3"/>
              <w:rPr>
                <w:sz w:val="20"/>
              </w:rPr>
            </w:pPr>
            <w:r>
              <w:rPr>
                <w:spacing w:val="-10"/>
                <w:sz w:val="20"/>
              </w:rPr>
              <w:t>-</w:t>
            </w:r>
          </w:p>
        </w:tc>
        <w:tc>
          <w:tcPr>
            <w:tcW w:w="4396" w:type="dxa"/>
            <w:gridSpan w:val="3"/>
          </w:tcPr>
          <w:p w14:paraId="2FAC2879" w14:textId="77777777" w:rsidR="00DF38C3" w:rsidRDefault="00DF38C3">
            <w:pPr>
              <w:pStyle w:val="TableParagraph"/>
              <w:jc w:val="left"/>
              <w:rPr>
                <w:rFonts w:ascii="Times New Roman"/>
                <w:sz w:val="16"/>
              </w:rPr>
            </w:pPr>
          </w:p>
        </w:tc>
      </w:tr>
      <w:tr w:rsidR="00DF38C3" w14:paraId="785B9574" w14:textId="77777777">
        <w:trPr>
          <w:trHeight w:val="230"/>
        </w:trPr>
        <w:tc>
          <w:tcPr>
            <w:tcW w:w="566" w:type="dxa"/>
          </w:tcPr>
          <w:p w14:paraId="6F4230B1" w14:textId="77777777" w:rsidR="00DF38C3" w:rsidRDefault="00D46CFF">
            <w:pPr>
              <w:pStyle w:val="TableParagraph"/>
              <w:spacing w:line="209" w:lineRule="exact"/>
              <w:ind w:left="29" w:right="3"/>
              <w:rPr>
                <w:sz w:val="20"/>
              </w:rPr>
            </w:pPr>
            <w:r>
              <w:rPr>
                <w:spacing w:val="-5"/>
                <w:sz w:val="20"/>
              </w:rPr>
              <w:t>10.</w:t>
            </w:r>
          </w:p>
        </w:tc>
        <w:tc>
          <w:tcPr>
            <w:tcW w:w="2837" w:type="dxa"/>
          </w:tcPr>
          <w:p w14:paraId="5952E784" w14:textId="77777777" w:rsidR="00DF38C3" w:rsidRDefault="00D46CFF">
            <w:pPr>
              <w:pStyle w:val="TableParagraph"/>
              <w:spacing w:line="209" w:lineRule="exact"/>
              <w:ind w:left="73" w:right="55"/>
              <w:rPr>
                <w:sz w:val="20"/>
              </w:rPr>
            </w:pPr>
            <w:r>
              <w:rPr>
                <w:sz w:val="20"/>
              </w:rPr>
              <w:t>Иные</w:t>
            </w:r>
            <w:r>
              <w:rPr>
                <w:spacing w:val="-9"/>
                <w:sz w:val="20"/>
              </w:rPr>
              <w:t xml:space="preserve"> </w:t>
            </w:r>
            <w:r>
              <w:rPr>
                <w:spacing w:val="-4"/>
                <w:sz w:val="20"/>
              </w:rPr>
              <w:t>зоны</w:t>
            </w:r>
          </w:p>
        </w:tc>
        <w:tc>
          <w:tcPr>
            <w:tcW w:w="1558" w:type="dxa"/>
          </w:tcPr>
          <w:p w14:paraId="5C889E79" w14:textId="77777777" w:rsidR="00DF38C3" w:rsidRDefault="00D46CFF">
            <w:pPr>
              <w:pStyle w:val="TableParagraph"/>
              <w:spacing w:line="209" w:lineRule="exact"/>
              <w:ind w:left="28" w:right="3"/>
              <w:rPr>
                <w:sz w:val="20"/>
              </w:rPr>
            </w:pPr>
            <w:r>
              <w:rPr>
                <w:spacing w:val="-10"/>
                <w:sz w:val="20"/>
              </w:rPr>
              <w:t>-</w:t>
            </w:r>
          </w:p>
        </w:tc>
        <w:tc>
          <w:tcPr>
            <w:tcW w:w="4396" w:type="dxa"/>
            <w:gridSpan w:val="3"/>
          </w:tcPr>
          <w:p w14:paraId="00347AE7" w14:textId="77777777" w:rsidR="00DF38C3" w:rsidRDefault="00DF38C3">
            <w:pPr>
              <w:pStyle w:val="TableParagraph"/>
              <w:jc w:val="left"/>
              <w:rPr>
                <w:rFonts w:ascii="Times New Roman"/>
                <w:sz w:val="16"/>
              </w:rPr>
            </w:pPr>
          </w:p>
        </w:tc>
      </w:tr>
      <w:tr w:rsidR="00DF38C3" w14:paraId="3CF82766" w14:textId="77777777">
        <w:trPr>
          <w:trHeight w:val="350"/>
        </w:trPr>
        <w:tc>
          <w:tcPr>
            <w:tcW w:w="3403" w:type="dxa"/>
            <w:gridSpan w:val="2"/>
          </w:tcPr>
          <w:p w14:paraId="6C81836B" w14:textId="77777777" w:rsidR="00DF38C3" w:rsidRDefault="00D46CFF">
            <w:pPr>
              <w:pStyle w:val="TableParagraph"/>
              <w:spacing w:before="103"/>
              <w:ind w:left="29" w:right="12"/>
              <w:rPr>
                <w:sz w:val="20"/>
              </w:rPr>
            </w:pPr>
            <w:r>
              <w:rPr>
                <w:spacing w:val="-2"/>
                <w:sz w:val="20"/>
              </w:rPr>
              <w:t>Итого:</w:t>
            </w:r>
          </w:p>
        </w:tc>
        <w:tc>
          <w:tcPr>
            <w:tcW w:w="1558" w:type="dxa"/>
          </w:tcPr>
          <w:p w14:paraId="3F9B86E6" w14:textId="77777777" w:rsidR="00DF38C3" w:rsidRDefault="00D46CFF">
            <w:pPr>
              <w:pStyle w:val="TableParagraph"/>
              <w:spacing w:before="103"/>
              <w:ind w:left="28" w:right="14"/>
              <w:rPr>
                <w:sz w:val="20"/>
              </w:rPr>
            </w:pPr>
            <w:r>
              <w:rPr>
                <w:sz w:val="20"/>
              </w:rPr>
              <w:t>16</w:t>
            </w:r>
            <w:r>
              <w:rPr>
                <w:spacing w:val="-5"/>
                <w:sz w:val="20"/>
              </w:rPr>
              <w:t xml:space="preserve"> </w:t>
            </w:r>
            <w:r>
              <w:rPr>
                <w:spacing w:val="-2"/>
                <w:sz w:val="20"/>
              </w:rPr>
              <w:t>683.74</w:t>
            </w:r>
          </w:p>
        </w:tc>
        <w:tc>
          <w:tcPr>
            <w:tcW w:w="4396" w:type="dxa"/>
            <w:gridSpan w:val="3"/>
          </w:tcPr>
          <w:p w14:paraId="4C92F61A" w14:textId="77777777" w:rsidR="00DF38C3" w:rsidRDefault="00DF38C3">
            <w:pPr>
              <w:pStyle w:val="TableParagraph"/>
              <w:jc w:val="left"/>
              <w:rPr>
                <w:rFonts w:ascii="Times New Roman"/>
                <w:sz w:val="20"/>
              </w:rPr>
            </w:pPr>
          </w:p>
        </w:tc>
      </w:tr>
    </w:tbl>
    <w:p w14:paraId="170C59BC" w14:textId="77777777" w:rsidR="00DF38C3" w:rsidRDefault="00D46CFF">
      <w:pPr>
        <w:pStyle w:val="a3"/>
        <w:spacing w:before="2"/>
        <w:ind w:left="143"/>
        <w:rPr>
          <w:rFonts w:ascii="Times New Roman" w:hAnsi="Times New Roman"/>
        </w:rPr>
      </w:pPr>
      <w:r>
        <w:rPr>
          <w:rFonts w:ascii="Times New Roman" w:hAnsi="Times New Roman"/>
          <w:spacing w:val="-2"/>
        </w:rPr>
        <w:t>Примечание:</w:t>
      </w:r>
    </w:p>
    <w:p w14:paraId="4FDB476E" w14:textId="77777777" w:rsidR="00DF38C3" w:rsidRDefault="00D46CFF">
      <w:pPr>
        <w:spacing w:before="2" w:line="244" w:lineRule="auto"/>
        <w:ind w:left="143"/>
        <w:rPr>
          <w:sz w:val="20"/>
        </w:rPr>
      </w:pPr>
      <w:r>
        <w:rPr>
          <w:sz w:val="20"/>
        </w:rPr>
        <w:t>*</w:t>
      </w:r>
      <w:r>
        <w:rPr>
          <w:spacing w:val="73"/>
          <w:sz w:val="20"/>
        </w:rPr>
        <w:t xml:space="preserve"> </w:t>
      </w:r>
      <w:r>
        <w:rPr>
          <w:sz w:val="20"/>
        </w:rPr>
        <w:t>для</w:t>
      </w:r>
      <w:r>
        <w:rPr>
          <w:spacing w:val="76"/>
          <w:sz w:val="20"/>
        </w:rPr>
        <w:t xml:space="preserve"> </w:t>
      </w:r>
      <w:r>
        <w:rPr>
          <w:sz w:val="20"/>
        </w:rPr>
        <w:t>промышленных</w:t>
      </w:r>
      <w:r>
        <w:rPr>
          <w:spacing w:val="77"/>
          <w:sz w:val="20"/>
        </w:rPr>
        <w:t xml:space="preserve"> </w:t>
      </w:r>
      <w:r>
        <w:rPr>
          <w:sz w:val="20"/>
        </w:rPr>
        <w:t>предприятий</w:t>
      </w:r>
      <w:r>
        <w:rPr>
          <w:spacing w:val="77"/>
          <w:sz w:val="20"/>
        </w:rPr>
        <w:t xml:space="preserve"> </w:t>
      </w:r>
      <w:r>
        <w:rPr>
          <w:sz w:val="20"/>
        </w:rPr>
        <w:t>минимальную</w:t>
      </w:r>
      <w:r>
        <w:rPr>
          <w:spacing w:val="74"/>
          <w:sz w:val="20"/>
        </w:rPr>
        <w:t xml:space="preserve"> </w:t>
      </w:r>
      <w:r>
        <w:rPr>
          <w:sz w:val="20"/>
        </w:rPr>
        <w:t>плотность</w:t>
      </w:r>
      <w:r>
        <w:rPr>
          <w:spacing w:val="75"/>
          <w:sz w:val="20"/>
        </w:rPr>
        <w:t xml:space="preserve"> </w:t>
      </w:r>
      <w:r>
        <w:rPr>
          <w:sz w:val="20"/>
        </w:rPr>
        <w:t>застройки,</w:t>
      </w:r>
      <w:r>
        <w:rPr>
          <w:spacing w:val="73"/>
          <w:sz w:val="20"/>
        </w:rPr>
        <w:t xml:space="preserve"> </w:t>
      </w:r>
      <w:r>
        <w:rPr>
          <w:sz w:val="20"/>
        </w:rPr>
        <w:t>(%)</w:t>
      </w:r>
      <w:r>
        <w:rPr>
          <w:spacing w:val="74"/>
          <w:sz w:val="20"/>
        </w:rPr>
        <w:t xml:space="preserve"> </w:t>
      </w:r>
      <w:r>
        <w:rPr>
          <w:sz w:val="20"/>
        </w:rPr>
        <w:t>принимать</w:t>
      </w:r>
      <w:r>
        <w:rPr>
          <w:spacing w:val="77"/>
          <w:sz w:val="20"/>
        </w:rPr>
        <w:t xml:space="preserve"> </w:t>
      </w:r>
      <w:r>
        <w:rPr>
          <w:sz w:val="20"/>
        </w:rPr>
        <w:t>в соответствии с СП 18.13330.2011</w:t>
      </w:r>
    </w:p>
    <w:p w14:paraId="2A502167" w14:textId="77777777" w:rsidR="00DF38C3" w:rsidRDefault="00D46CFF">
      <w:pPr>
        <w:spacing w:line="244" w:lineRule="auto"/>
        <w:ind w:left="143"/>
        <w:rPr>
          <w:sz w:val="20"/>
        </w:rPr>
      </w:pPr>
      <w:r>
        <w:rPr>
          <w:sz w:val="20"/>
        </w:rPr>
        <w:t>** для</w:t>
      </w:r>
      <w:r>
        <w:rPr>
          <w:spacing w:val="-3"/>
          <w:sz w:val="20"/>
        </w:rPr>
        <w:t xml:space="preserve"> </w:t>
      </w:r>
      <w:r>
        <w:rPr>
          <w:sz w:val="20"/>
        </w:rPr>
        <w:t>сельскохозяйственных предприятий</w:t>
      </w:r>
      <w:r>
        <w:rPr>
          <w:spacing w:val="-2"/>
          <w:sz w:val="20"/>
        </w:rPr>
        <w:t xml:space="preserve"> </w:t>
      </w:r>
      <w:r>
        <w:rPr>
          <w:sz w:val="20"/>
        </w:rPr>
        <w:t>минимальную плотность застройки,</w:t>
      </w:r>
      <w:r>
        <w:rPr>
          <w:spacing w:val="-4"/>
          <w:sz w:val="20"/>
        </w:rPr>
        <w:t xml:space="preserve"> </w:t>
      </w:r>
      <w:r>
        <w:rPr>
          <w:sz w:val="20"/>
        </w:rPr>
        <w:t>(%) принимать в соответствии с СП 19.13330.2011</w:t>
      </w:r>
    </w:p>
    <w:p w14:paraId="5F1E291C" w14:textId="77777777" w:rsidR="00DF38C3" w:rsidRDefault="00DF38C3">
      <w:pPr>
        <w:pStyle w:val="a3"/>
        <w:rPr>
          <w:sz w:val="20"/>
        </w:rPr>
      </w:pPr>
    </w:p>
    <w:p w14:paraId="231BF5F5" w14:textId="77777777" w:rsidR="00DF38C3" w:rsidRDefault="00DF38C3">
      <w:pPr>
        <w:pStyle w:val="a3"/>
        <w:spacing w:before="17"/>
        <w:rPr>
          <w:sz w:val="20"/>
        </w:rPr>
      </w:pPr>
    </w:p>
    <w:p w14:paraId="02B7893B" w14:textId="77777777" w:rsidR="00DF38C3" w:rsidRDefault="00D46CFF">
      <w:pPr>
        <w:spacing w:before="1"/>
        <w:ind w:left="431" w:right="348"/>
        <w:jc w:val="center"/>
        <w:rPr>
          <w:rFonts w:ascii="Arial" w:hAnsi="Arial"/>
          <w:b/>
          <w:sz w:val="24"/>
        </w:rPr>
      </w:pPr>
      <w:r>
        <w:rPr>
          <w:rFonts w:ascii="Arial" w:hAnsi="Arial"/>
          <w:b/>
          <w:sz w:val="24"/>
        </w:rPr>
        <w:t>Жилая</w:t>
      </w:r>
      <w:r>
        <w:rPr>
          <w:rFonts w:ascii="Arial" w:hAnsi="Arial"/>
          <w:b/>
          <w:spacing w:val="-12"/>
          <w:sz w:val="24"/>
        </w:rPr>
        <w:t xml:space="preserve"> </w:t>
      </w:r>
      <w:r>
        <w:rPr>
          <w:rFonts w:ascii="Arial" w:hAnsi="Arial"/>
          <w:b/>
          <w:spacing w:val="-4"/>
          <w:sz w:val="24"/>
        </w:rPr>
        <w:t>зона</w:t>
      </w:r>
    </w:p>
    <w:p w14:paraId="56184C03" w14:textId="77777777" w:rsidR="00DF38C3" w:rsidRDefault="00D46CFF">
      <w:pPr>
        <w:pStyle w:val="a3"/>
        <w:spacing w:before="6" w:line="364" w:lineRule="auto"/>
        <w:ind w:left="1" w:right="276" w:firstLine="1044"/>
        <w:jc w:val="both"/>
      </w:pPr>
      <w:r>
        <w:t>Земельные участки в</w:t>
      </w:r>
      <w:r>
        <w:rPr>
          <w:spacing w:val="40"/>
        </w:rPr>
        <w:t xml:space="preserve"> </w:t>
      </w:r>
      <w:r>
        <w:t>составе</w:t>
      </w:r>
      <w:r>
        <w:rPr>
          <w:spacing w:val="40"/>
        </w:rPr>
        <w:t xml:space="preserve"> </w:t>
      </w:r>
      <w:r>
        <w:t>жилой</w:t>
      </w:r>
      <w:r>
        <w:rPr>
          <w:spacing w:val="40"/>
        </w:rPr>
        <w:t xml:space="preserve"> </w:t>
      </w:r>
      <w:r>
        <w:t xml:space="preserve">зоны предназначены для застройки жилыми зданиями, а также объектами культурно-бытового и иного </w:t>
      </w:r>
      <w:r>
        <w:rPr>
          <w:spacing w:val="-2"/>
        </w:rPr>
        <w:t>назначения.</w:t>
      </w:r>
    </w:p>
    <w:p w14:paraId="7D28F60A" w14:textId="77777777" w:rsidR="00DF38C3" w:rsidRDefault="00D46CFF">
      <w:pPr>
        <w:pStyle w:val="a3"/>
        <w:spacing w:before="5" w:line="364" w:lineRule="auto"/>
        <w:ind w:left="1" w:right="275" w:firstLine="1044"/>
        <w:jc w:val="both"/>
      </w:pPr>
      <w:r>
        <w:t>Жилые зоны могут предназначаться для индивидуальной жилой застройки, малоэтажной смешанной жилой застройки, среднеэтажной смешанной жилой застройки, а также иных видов застройки.</w:t>
      </w:r>
    </w:p>
    <w:p w14:paraId="2773E481" w14:textId="77777777" w:rsidR="00DF38C3" w:rsidRDefault="00D46CFF">
      <w:pPr>
        <w:pStyle w:val="a3"/>
        <w:spacing w:line="367" w:lineRule="auto"/>
        <w:ind w:left="1" w:right="277" w:firstLine="1044"/>
        <w:jc w:val="both"/>
      </w:pPr>
      <w:r>
        <w:t>Жилая застройка сельского поселения Ягодное в основном</w:t>
      </w:r>
      <w:r>
        <w:rPr>
          <w:spacing w:val="40"/>
        </w:rPr>
        <w:t xml:space="preserve"> </w:t>
      </w:r>
      <w:r>
        <w:t xml:space="preserve">представлена индивидуальными жилыми домами (1-2 этажа) с приусадебными </w:t>
      </w:r>
      <w:r>
        <w:rPr>
          <w:spacing w:val="-2"/>
        </w:rPr>
        <w:t>участками.</w:t>
      </w:r>
    </w:p>
    <w:p w14:paraId="241200E8" w14:textId="77777777" w:rsidR="00DF38C3" w:rsidRDefault="00D46CFF">
      <w:pPr>
        <w:pStyle w:val="a3"/>
        <w:spacing w:line="266" w:lineRule="exact"/>
        <w:ind w:left="1045"/>
        <w:jc w:val="both"/>
      </w:pPr>
      <w:r>
        <w:t>Сведения</w:t>
      </w:r>
      <w:r>
        <w:rPr>
          <w:spacing w:val="-14"/>
        </w:rPr>
        <w:t xml:space="preserve"> </w:t>
      </w:r>
      <w:r>
        <w:t>по</w:t>
      </w:r>
      <w:r>
        <w:rPr>
          <w:spacing w:val="-11"/>
        </w:rPr>
        <w:t xml:space="preserve"> </w:t>
      </w:r>
      <w:r>
        <w:t>жилищному</w:t>
      </w:r>
      <w:r>
        <w:rPr>
          <w:spacing w:val="-12"/>
        </w:rPr>
        <w:t xml:space="preserve"> </w:t>
      </w:r>
      <w:r>
        <w:t>фонду</w:t>
      </w:r>
      <w:r>
        <w:rPr>
          <w:spacing w:val="-10"/>
        </w:rPr>
        <w:t xml:space="preserve"> </w:t>
      </w:r>
      <w:r>
        <w:t>представлены</w:t>
      </w:r>
      <w:r>
        <w:rPr>
          <w:spacing w:val="-9"/>
        </w:rPr>
        <w:t xml:space="preserve"> </w:t>
      </w:r>
      <w:r>
        <w:t>в</w:t>
      </w:r>
      <w:r>
        <w:rPr>
          <w:spacing w:val="-10"/>
        </w:rPr>
        <w:t xml:space="preserve"> </w:t>
      </w:r>
      <w:r>
        <w:t>таблице</w:t>
      </w:r>
      <w:r>
        <w:rPr>
          <w:spacing w:val="-9"/>
        </w:rPr>
        <w:t xml:space="preserve"> </w:t>
      </w:r>
      <w:r>
        <w:rPr>
          <w:spacing w:val="-5"/>
        </w:rPr>
        <w:t>2.</w:t>
      </w:r>
    </w:p>
    <w:p w14:paraId="61B9882A" w14:textId="77777777" w:rsidR="00DF38C3" w:rsidRDefault="00DF38C3">
      <w:pPr>
        <w:pStyle w:val="a3"/>
        <w:spacing w:line="266" w:lineRule="exact"/>
        <w:jc w:val="both"/>
        <w:sectPr w:rsidR="00DF38C3">
          <w:pgSz w:w="11910" w:h="16850"/>
          <w:pgMar w:top="760" w:right="566" w:bottom="1280" w:left="1700" w:header="0" w:footer="1070" w:gutter="0"/>
          <w:cols w:space="720"/>
        </w:sectPr>
      </w:pPr>
    </w:p>
    <w:p w14:paraId="25A9A2D4" w14:textId="77777777" w:rsidR="00DF38C3" w:rsidRDefault="00D46CFF">
      <w:pPr>
        <w:pStyle w:val="a3"/>
        <w:spacing w:before="85"/>
        <w:ind w:left="1"/>
      </w:pPr>
      <w:r>
        <w:lastRenderedPageBreak/>
        <w:t>Таблица</w:t>
      </w:r>
      <w:r>
        <w:rPr>
          <w:spacing w:val="-13"/>
        </w:rPr>
        <w:t xml:space="preserve"> </w:t>
      </w:r>
      <w:r>
        <w:t>2-</w:t>
      </w:r>
      <w:r>
        <w:rPr>
          <w:spacing w:val="-9"/>
        </w:rPr>
        <w:t xml:space="preserve"> </w:t>
      </w:r>
      <w:r>
        <w:t>Данные</w:t>
      </w:r>
      <w:r>
        <w:rPr>
          <w:spacing w:val="-11"/>
        </w:rPr>
        <w:t xml:space="preserve"> </w:t>
      </w:r>
      <w:r>
        <w:t>по</w:t>
      </w:r>
      <w:r>
        <w:rPr>
          <w:spacing w:val="-10"/>
        </w:rPr>
        <w:t xml:space="preserve"> </w:t>
      </w:r>
      <w:r>
        <w:t>жилому</w:t>
      </w:r>
      <w:r>
        <w:rPr>
          <w:spacing w:val="-10"/>
        </w:rPr>
        <w:t xml:space="preserve"> </w:t>
      </w:r>
      <w:r>
        <w:t>фонду</w:t>
      </w:r>
      <w:r>
        <w:rPr>
          <w:spacing w:val="-13"/>
        </w:rPr>
        <w:t xml:space="preserve"> </w:t>
      </w:r>
      <w:r>
        <w:t>села</w:t>
      </w:r>
      <w:r>
        <w:rPr>
          <w:spacing w:val="-8"/>
        </w:rPr>
        <w:t xml:space="preserve"> </w:t>
      </w:r>
      <w:r>
        <w:rPr>
          <w:spacing w:val="-2"/>
        </w:rPr>
        <w:t>Ягодное.</w:t>
      </w:r>
    </w:p>
    <w:p w14:paraId="77D8643F" w14:textId="77777777" w:rsidR="00DF38C3" w:rsidRDefault="00DF38C3">
      <w:pPr>
        <w:pStyle w:val="a3"/>
        <w:spacing w:before="3"/>
        <w:rPr>
          <w:sz w:val="12"/>
        </w:rPr>
      </w:pPr>
    </w:p>
    <w:tbl>
      <w:tblPr>
        <w:tblStyle w:val="TableNormal"/>
        <w:tblW w:w="0" w:type="auto"/>
        <w:tblInd w:w="2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7"/>
        <w:gridCol w:w="3473"/>
        <w:gridCol w:w="965"/>
        <w:gridCol w:w="1241"/>
        <w:gridCol w:w="1273"/>
        <w:gridCol w:w="1443"/>
      </w:tblGrid>
      <w:tr w:rsidR="00DF38C3" w14:paraId="1677B57C" w14:textId="77777777">
        <w:trPr>
          <w:trHeight w:val="2071"/>
        </w:trPr>
        <w:tc>
          <w:tcPr>
            <w:tcW w:w="547" w:type="dxa"/>
          </w:tcPr>
          <w:p w14:paraId="438ABECC" w14:textId="77777777" w:rsidR="00DF38C3" w:rsidRDefault="00DF38C3">
            <w:pPr>
              <w:pStyle w:val="TableParagraph"/>
              <w:jc w:val="left"/>
              <w:rPr>
                <w:sz w:val="20"/>
              </w:rPr>
            </w:pPr>
          </w:p>
          <w:p w14:paraId="3CC65FF7" w14:textId="77777777" w:rsidR="00DF38C3" w:rsidRDefault="00DF38C3">
            <w:pPr>
              <w:pStyle w:val="TableParagraph"/>
              <w:jc w:val="left"/>
              <w:rPr>
                <w:sz w:val="20"/>
              </w:rPr>
            </w:pPr>
          </w:p>
          <w:p w14:paraId="215C67FD" w14:textId="77777777" w:rsidR="00DF38C3" w:rsidRDefault="00DF38C3">
            <w:pPr>
              <w:pStyle w:val="TableParagraph"/>
              <w:spacing w:before="128"/>
              <w:jc w:val="left"/>
              <w:rPr>
                <w:sz w:val="20"/>
              </w:rPr>
            </w:pPr>
          </w:p>
          <w:p w14:paraId="710E25E8" w14:textId="77777777" w:rsidR="00DF38C3" w:rsidRDefault="00D46CFF">
            <w:pPr>
              <w:pStyle w:val="TableParagraph"/>
              <w:ind w:left="196" w:right="66" w:hanging="24"/>
              <w:jc w:val="left"/>
              <w:rPr>
                <w:sz w:val="20"/>
              </w:rPr>
            </w:pPr>
            <w:r>
              <w:rPr>
                <w:spacing w:val="-10"/>
                <w:sz w:val="20"/>
              </w:rPr>
              <w:t xml:space="preserve">№ </w:t>
            </w:r>
            <w:r>
              <w:rPr>
                <w:spacing w:val="-8"/>
                <w:sz w:val="20"/>
              </w:rPr>
              <w:t>п/п</w:t>
            </w:r>
          </w:p>
        </w:tc>
        <w:tc>
          <w:tcPr>
            <w:tcW w:w="3473" w:type="dxa"/>
          </w:tcPr>
          <w:p w14:paraId="46D11CAF" w14:textId="77777777" w:rsidR="00DF38C3" w:rsidRDefault="00DF38C3">
            <w:pPr>
              <w:pStyle w:val="TableParagraph"/>
              <w:jc w:val="left"/>
              <w:rPr>
                <w:sz w:val="20"/>
              </w:rPr>
            </w:pPr>
          </w:p>
          <w:p w14:paraId="5F463286" w14:textId="77777777" w:rsidR="00DF38C3" w:rsidRDefault="00DF38C3">
            <w:pPr>
              <w:pStyle w:val="TableParagraph"/>
              <w:jc w:val="left"/>
              <w:rPr>
                <w:sz w:val="20"/>
              </w:rPr>
            </w:pPr>
          </w:p>
          <w:p w14:paraId="230D2D6D" w14:textId="77777777" w:rsidR="00DF38C3" w:rsidRDefault="00DF38C3">
            <w:pPr>
              <w:pStyle w:val="TableParagraph"/>
              <w:jc w:val="left"/>
              <w:rPr>
                <w:sz w:val="20"/>
              </w:rPr>
            </w:pPr>
          </w:p>
          <w:p w14:paraId="4B9473E8" w14:textId="77777777" w:rsidR="00DF38C3" w:rsidRDefault="00DF38C3">
            <w:pPr>
              <w:pStyle w:val="TableParagraph"/>
              <w:spacing w:before="12"/>
              <w:jc w:val="left"/>
              <w:rPr>
                <w:sz w:val="20"/>
              </w:rPr>
            </w:pPr>
          </w:p>
          <w:p w14:paraId="192F65CC" w14:textId="77777777" w:rsidR="00DF38C3" w:rsidRDefault="00D46CFF">
            <w:pPr>
              <w:pStyle w:val="TableParagraph"/>
              <w:ind w:left="17"/>
              <w:rPr>
                <w:sz w:val="20"/>
              </w:rPr>
            </w:pPr>
            <w:r>
              <w:rPr>
                <w:spacing w:val="-2"/>
                <w:sz w:val="20"/>
              </w:rPr>
              <w:t>Показатели</w:t>
            </w:r>
          </w:p>
        </w:tc>
        <w:tc>
          <w:tcPr>
            <w:tcW w:w="965" w:type="dxa"/>
          </w:tcPr>
          <w:p w14:paraId="4A6106C5" w14:textId="77777777" w:rsidR="00DF38C3" w:rsidRDefault="00DF38C3">
            <w:pPr>
              <w:pStyle w:val="TableParagraph"/>
              <w:jc w:val="left"/>
              <w:rPr>
                <w:sz w:val="20"/>
              </w:rPr>
            </w:pPr>
          </w:p>
          <w:p w14:paraId="074D8E3C" w14:textId="77777777" w:rsidR="00DF38C3" w:rsidRDefault="00DF38C3">
            <w:pPr>
              <w:pStyle w:val="TableParagraph"/>
              <w:jc w:val="left"/>
              <w:rPr>
                <w:sz w:val="20"/>
              </w:rPr>
            </w:pPr>
          </w:p>
          <w:p w14:paraId="45563F08" w14:textId="77777777" w:rsidR="00DF38C3" w:rsidRDefault="00DF38C3">
            <w:pPr>
              <w:pStyle w:val="TableParagraph"/>
              <w:spacing w:before="10"/>
              <w:jc w:val="left"/>
              <w:rPr>
                <w:sz w:val="20"/>
              </w:rPr>
            </w:pPr>
          </w:p>
          <w:p w14:paraId="18BCE855" w14:textId="77777777" w:rsidR="00DF38C3" w:rsidRDefault="00D46CFF">
            <w:pPr>
              <w:pStyle w:val="TableParagraph"/>
              <w:ind w:left="155" w:right="125" w:hanging="5"/>
              <w:rPr>
                <w:sz w:val="20"/>
              </w:rPr>
            </w:pPr>
            <w:r>
              <w:rPr>
                <w:spacing w:val="-4"/>
                <w:sz w:val="20"/>
              </w:rPr>
              <w:t xml:space="preserve">Ед. </w:t>
            </w:r>
            <w:proofErr w:type="spellStart"/>
            <w:r>
              <w:rPr>
                <w:spacing w:val="-4"/>
                <w:sz w:val="20"/>
              </w:rPr>
              <w:t>измере</w:t>
            </w:r>
            <w:proofErr w:type="spellEnd"/>
            <w:r>
              <w:rPr>
                <w:spacing w:val="-4"/>
                <w:sz w:val="20"/>
              </w:rPr>
              <w:t xml:space="preserve"> </w:t>
            </w:r>
            <w:proofErr w:type="spellStart"/>
            <w:r>
              <w:rPr>
                <w:spacing w:val="-4"/>
                <w:sz w:val="20"/>
              </w:rPr>
              <w:t>ния</w:t>
            </w:r>
            <w:proofErr w:type="spellEnd"/>
          </w:p>
        </w:tc>
        <w:tc>
          <w:tcPr>
            <w:tcW w:w="1241" w:type="dxa"/>
          </w:tcPr>
          <w:p w14:paraId="2229B0DD" w14:textId="77777777" w:rsidR="00DF38C3" w:rsidRDefault="00DF38C3">
            <w:pPr>
              <w:pStyle w:val="TableParagraph"/>
              <w:jc w:val="left"/>
              <w:rPr>
                <w:sz w:val="20"/>
              </w:rPr>
            </w:pPr>
          </w:p>
          <w:p w14:paraId="3472D9AA" w14:textId="77777777" w:rsidR="00DF38C3" w:rsidRDefault="00DF38C3">
            <w:pPr>
              <w:pStyle w:val="TableParagraph"/>
              <w:jc w:val="left"/>
              <w:rPr>
                <w:sz w:val="20"/>
              </w:rPr>
            </w:pPr>
          </w:p>
          <w:p w14:paraId="35151E42" w14:textId="77777777" w:rsidR="00DF38C3" w:rsidRDefault="00DF38C3">
            <w:pPr>
              <w:pStyle w:val="TableParagraph"/>
              <w:spacing w:before="128"/>
              <w:jc w:val="left"/>
              <w:rPr>
                <w:sz w:val="20"/>
              </w:rPr>
            </w:pPr>
          </w:p>
          <w:p w14:paraId="0636991B" w14:textId="77777777" w:rsidR="00DF38C3" w:rsidRDefault="00D46CFF">
            <w:pPr>
              <w:pStyle w:val="TableParagraph"/>
              <w:ind w:left="176" w:right="178" w:firstLine="321"/>
              <w:jc w:val="left"/>
              <w:rPr>
                <w:sz w:val="20"/>
              </w:rPr>
            </w:pPr>
            <w:r>
              <w:rPr>
                <w:spacing w:val="-6"/>
                <w:sz w:val="20"/>
              </w:rPr>
              <w:t xml:space="preserve">На </w:t>
            </w:r>
            <w:r>
              <w:rPr>
                <w:spacing w:val="-4"/>
                <w:sz w:val="20"/>
              </w:rPr>
              <w:t>1.01.2025</w:t>
            </w:r>
          </w:p>
        </w:tc>
        <w:tc>
          <w:tcPr>
            <w:tcW w:w="1273" w:type="dxa"/>
          </w:tcPr>
          <w:p w14:paraId="779C4D17" w14:textId="77777777" w:rsidR="00DF38C3" w:rsidRDefault="00D46CFF">
            <w:pPr>
              <w:pStyle w:val="TableParagraph"/>
              <w:spacing w:before="116" w:line="244" w:lineRule="auto"/>
              <w:ind w:left="80" w:firstLine="432"/>
              <w:jc w:val="left"/>
              <w:rPr>
                <w:sz w:val="20"/>
              </w:rPr>
            </w:pPr>
            <w:r>
              <w:rPr>
                <w:spacing w:val="-6"/>
                <w:sz w:val="20"/>
              </w:rPr>
              <w:t xml:space="preserve">На </w:t>
            </w:r>
            <w:r>
              <w:rPr>
                <w:spacing w:val="-4"/>
                <w:sz w:val="20"/>
              </w:rPr>
              <w:t>расчетный</w:t>
            </w:r>
          </w:p>
          <w:p w14:paraId="4246529B" w14:textId="77777777" w:rsidR="00DF38C3" w:rsidRDefault="00D46CFF">
            <w:pPr>
              <w:pStyle w:val="TableParagraph"/>
              <w:ind w:left="246" w:right="253" w:hanging="98"/>
              <w:rPr>
                <w:sz w:val="20"/>
              </w:rPr>
            </w:pPr>
            <w:r>
              <w:rPr>
                <w:spacing w:val="-4"/>
                <w:sz w:val="20"/>
              </w:rPr>
              <w:t>срок</w:t>
            </w:r>
            <w:r>
              <w:rPr>
                <w:spacing w:val="40"/>
                <w:sz w:val="20"/>
              </w:rPr>
              <w:t xml:space="preserve"> </w:t>
            </w:r>
            <w:r>
              <w:rPr>
                <w:spacing w:val="-2"/>
                <w:sz w:val="20"/>
              </w:rPr>
              <w:t>2033</w:t>
            </w:r>
            <w:r>
              <w:rPr>
                <w:spacing w:val="-13"/>
                <w:sz w:val="20"/>
              </w:rPr>
              <w:t xml:space="preserve"> </w:t>
            </w:r>
            <w:r>
              <w:rPr>
                <w:spacing w:val="-2"/>
                <w:sz w:val="20"/>
              </w:rPr>
              <w:t>г.</w:t>
            </w:r>
            <w:r>
              <w:rPr>
                <w:spacing w:val="-13"/>
                <w:sz w:val="20"/>
              </w:rPr>
              <w:t xml:space="preserve"> </w:t>
            </w:r>
            <w:r>
              <w:rPr>
                <w:spacing w:val="-2"/>
                <w:sz w:val="20"/>
              </w:rPr>
              <w:t>в</w:t>
            </w:r>
          </w:p>
          <w:p w14:paraId="1EDBE9D7" w14:textId="77777777" w:rsidR="00DF38C3" w:rsidRDefault="00D46CFF">
            <w:pPr>
              <w:pStyle w:val="TableParagraph"/>
              <w:spacing w:before="4" w:line="244" w:lineRule="auto"/>
              <w:ind w:left="126" w:right="111" w:firstLine="4"/>
              <w:rPr>
                <w:sz w:val="20"/>
              </w:rPr>
            </w:pPr>
            <w:proofErr w:type="spellStart"/>
            <w:r>
              <w:rPr>
                <w:spacing w:val="-2"/>
                <w:sz w:val="20"/>
              </w:rPr>
              <w:t>соответств</w:t>
            </w:r>
            <w:proofErr w:type="spellEnd"/>
            <w:r>
              <w:rPr>
                <w:spacing w:val="-2"/>
                <w:sz w:val="20"/>
              </w:rPr>
              <w:t xml:space="preserve"> </w:t>
            </w:r>
            <w:proofErr w:type="spellStart"/>
            <w:r>
              <w:rPr>
                <w:sz w:val="20"/>
              </w:rPr>
              <w:t>ии</w:t>
            </w:r>
            <w:proofErr w:type="spellEnd"/>
            <w:r>
              <w:rPr>
                <w:sz w:val="20"/>
              </w:rPr>
              <w:t xml:space="preserve"> с </w:t>
            </w:r>
            <w:proofErr w:type="spellStart"/>
            <w:r>
              <w:rPr>
                <w:spacing w:val="-2"/>
                <w:sz w:val="20"/>
              </w:rPr>
              <w:t>Генеральн</w:t>
            </w:r>
            <w:proofErr w:type="spellEnd"/>
            <w:r>
              <w:rPr>
                <w:spacing w:val="-2"/>
                <w:sz w:val="20"/>
              </w:rPr>
              <w:t xml:space="preserve"> </w:t>
            </w:r>
            <w:proofErr w:type="spellStart"/>
            <w:r>
              <w:rPr>
                <w:sz w:val="20"/>
              </w:rPr>
              <w:t>ым</w:t>
            </w:r>
            <w:proofErr w:type="spellEnd"/>
            <w:r>
              <w:rPr>
                <w:spacing w:val="-10"/>
                <w:sz w:val="20"/>
              </w:rPr>
              <w:t xml:space="preserve"> </w:t>
            </w:r>
            <w:r>
              <w:rPr>
                <w:spacing w:val="-4"/>
                <w:sz w:val="20"/>
              </w:rPr>
              <w:t>планом</w:t>
            </w:r>
          </w:p>
        </w:tc>
        <w:tc>
          <w:tcPr>
            <w:tcW w:w="1443" w:type="dxa"/>
          </w:tcPr>
          <w:p w14:paraId="75A6954C" w14:textId="77777777" w:rsidR="00DF38C3" w:rsidRDefault="00D46CFF">
            <w:pPr>
              <w:pStyle w:val="TableParagraph"/>
              <w:spacing w:before="1"/>
              <w:ind w:left="168" w:firstLine="427"/>
              <w:jc w:val="left"/>
              <w:rPr>
                <w:sz w:val="20"/>
              </w:rPr>
            </w:pPr>
            <w:r>
              <w:rPr>
                <w:spacing w:val="-6"/>
                <w:sz w:val="20"/>
              </w:rPr>
              <w:t xml:space="preserve">На </w:t>
            </w:r>
            <w:r>
              <w:rPr>
                <w:spacing w:val="-4"/>
                <w:sz w:val="20"/>
              </w:rPr>
              <w:t>расчетный</w:t>
            </w:r>
          </w:p>
          <w:p w14:paraId="12BA8DA8" w14:textId="77777777" w:rsidR="00DF38C3" w:rsidRDefault="00D46CFF">
            <w:pPr>
              <w:pStyle w:val="TableParagraph"/>
              <w:spacing w:before="5" w:line="244" w:lineRule="auto"/>
              <w:ind w:left="331" w:right="332" w:firstLine="124"/>
              <w:jc w:val="left"/>
              <w:rPr>
                <w:sz w:val="20"/>
              </w:rPr>
            </w:pPr>
            <w:r>
              <w:rPr>
                <w:spacing w:val="-4"/>
                <w:sz w:val="20"/>
              </w:rPr>
              <w:t xml:space="preserve">срок </w:t>
            </w:r>
            <w:r>
              <w:rPr>
                <w:spacing w:val="-2"/>
                <w:sz w:val="20"/>
              </w:rPr>
              <w:t>2033</w:t>
            </w:r>
            <w:r>
              <w:rPr>
                <w:spacing w:val="-13"/>
                <w:sz w:val="20"/>
              </w:rPr>
              <w:t xml:space="preserve"> </w:t>
            </w:r>
            <w:r>
              <w:rPr>
                <w:spacing w:val="-2"/>
                <w:sz w:val="20"/>
              </w:rPr>
              <w:t>г.</w:t>
            </w:r>
            <w:r>
              <w:rPr>
                <w:spacing w:val="-13"/>
                <w:sz w:val="20"/>
              </w:rPr>
              <w:t xml:space="preserve"> </w:t>
            </w:r>
            <w:r>
              <w:rPr>
                <w:spacing w:val="-2"/>
                <w:sz w:val="20"/>
              </w:rPr>
              <w:t>в</w:t>
            </w:r>
          </w:p>
          <w:p w14:paraId="19D9220D" w14:textId="77777777" w:rsidR="00DF38C3" w:rsidRDefault="00D46CFF">
            <w:pPr>
              <w:pStyle w:val="TableParagraph"/>
              <w:spacing w:line="244" w:lineRule="auto"/>
              <w:ind w:left="127" w:right="107" w:firstLine="28"/>
              <w:jc w:val="both"/>
              <w:rPr>
                <w:sz w:val="20"/>
              </w:rPr>
            </w:pPr>
            <w:proofErr w:type="spellStart"/>
            <w:r>
              <w:rPr>
                <w:spacing w:val="-2"/>
                <w:sz w:val="20"/>
              </w:rPr>
              <w:t>соответстви</w:t>
            </w:r>
            <w:proofErr w:type="spellEnd"/>
            <w:r>
              <w:rPr>
                <w:spacing w:val="-2"/>
                <w:sz w:val="20"/>
              </w:rPr>
              <w:t xml:space="preserve"> </w:t>
            </w:r>
            <w:r>
              <w:rPr>
                <w:sz w:val="20"/>
              </w:rPr>
              <w:t>и</w:t>
            </w:r>
            <w:r>
              <w:rPr>
                <w:spacing w:val="-14"/>
                <w:sz w:val="20"/>
              </w:rPr>
              <w:t xml:space="preserve"> </w:t>
            </w:r>
            <w:r>
              <w:rPr>
                <w:sz w:val="20"/>
              </w:rPr>
              <w:t>с</w:t>
            </w:r>
            <w:r>
              <w:rPr>
                <w:spacing w:val="-13"/>
                <w:sz w:val="20"/>
              </w:rPr>
              <w:t xml:space="preserve"> </w:t>
            </w:r>
            <w:r>
              <w:rPr>
                <w:sz w:val="20"/>
              </w:rPr>
              <w:t>проектом изменений</w:t>
            </w:r>
            <w:r>
              <w:rPr>
                <w:spacing w:val="4"/>
                <w:sz w:val="20"/>
              </w:rPr>
              <w:t xml:space="preserve"> </w:t>
            </w:r>
            <w:r>
              <w:rPr>
                <w:spacing w:val="-10"/>
                <w:sz w:val="20"/>
              </w:rPr>
              <w:t>в</w:t>
            </w:r>
          </w:p>
          <w:p w14:paraId="39FC1328" w14:textId="77777777" w:rsidR="00DF38C3" w:rsidRDefault="00D46CFF">
            <w:pPr>
              <w:pStyle w:val="TableParagraph"/>
              <w:spacing w:before="6" w:line="225" w:lineRule="auto"/>
              <w:ind w:left="415" w:right="180" w:hanging="288"/>
              <w:jc w:val="both"/>
              <w:rPr>
                <w:sz w:val="20"/>
              </w:rPr>
            </w:pPr>
            <w:proofErr w:type="spellStart"/>
            <w:r>
              <w:rPr>
                <w:spacing w:val="-4"/>
                <w:sz w:val="20"/>
              </w:rPr>
              <w:t>Генеральны</w:t>
            </w:r>
            <w:proofErr w:type="spellEnd"/>
            <w:r>
              <w:rPr>
                <w:spacing w:val="-4"/>
                <w:sz w:val="20"/>
              </w:rPr>
              <w:t xml:space="preserve"> </w:t>
            </w:r>
            <w:r>
              <w:rPr>
                <w:sz w:val="20"/>
              </w:rPr>
              <w:t>й план</w:t>
            </w:r>
          </w:p>
        </w:tc>
      </w:tr>
      <w:tr w:rsidR="00DF38C3" w14:paraId="4FF9D5B1" w14:textId="77777777">
        <w:trPr>
          <w:trHeight w:val="230"/>
        </w:trPr>
        <w:tc>
          <w:tcPr>
            <w:tcW w:w="547" w:type="dxa"/>
          </w:tcPr>
          <w:p w14:paraId="097A0242" w14:textId="77777777" w:rsidR="00DF38C3" w:rsidRDefault="00DF38C3">
            <w:pPr>
              <w:pStyle w:val="TableParagraph"/>
              <w:jc w:val="left"/>
              <w:rPr>
                <w:rFonts w:ascii="Times New Roman"/>
                <w:sz w:val="16"/>
              </w:rPr>
            </w:pPr>
          </w:p>
        </w:tc>
        <w:tc>
          <w:tcPr>
            <w:tcW w:w="8395" w:type="dxa"/>
            <w:gridSpan w:val="5"/>
          </w:tcPr>
          <w:p w14:paraId="28B557E6" w14:textId="77777777" w:rsidR="00DF38C3" w:rsidRDefault="00D46CFF">
            <w:pPr>
              <w:pStyle w:val="TableParagraph"/>
              <w:spacing w:line="210" w:lineRule="exact"/>
              <w:ind w:left="19"/>
              <w:rPr>
                <w:sz w:val="20"/>
              </w:rPr>
            </w:pPr>
            <w:r>
              <w:rPr>
                <w:spacing w:val="-2"/>
                <w:sz w:val="20"/>
              </w:rPr>
              <w:t>ЖИЛИЩНЫЙ</w:t>
            </w:r>
            <w:r>
              <w:rPr>
                <w:spacing w:val="-4"/>
                <w:sz w:val="20"/>
              </w:rPr>
              <w:t xml:space="preserve"> ФОНД</w:t>
            </w:r>
          </w:p>
        </w:tc>
      </w:tr>
      <w:tr w:rsidR="00DF38C3" w14:paraId="14A26132" w14:textId="77777777">
        <w:trPr>
          <w:trHeight w:val="460"/>
        </w:trPr>
        <w:tc>
          <w:tcPr>
            <w:tcW w:w="547" w:type="dxa"/>
          </w:tcPr>
          <w:p w14:paraId="3E87B78D" w14:textId="77777777" w:rsidR="00DF38C3" w:rsidRDefault="00D46CFF">
            <w:pPr>
              <w:pStyle w:val="TableParagraph"/>
              <w:ind w:left="139"/>
              <w:rPr>
                <w:sz w:val="20"/>
              </w:rPr>
            </w:pPr>
            <w:r>
              <w:rPr>
                <w:spacing w:val="-10"/>
                <w:sz w:val="20"/>
              </w:rPr>
              <w:t>1</w:t>
            </w:r>
          </w:p>
        </w:tc>
        <w:tc>
          <w:tcPr>
            <w:tcW w:w="3473" w:type="dxa"/>
          </w:tcPr>
          <w:p w14:paraId="7799644D" w14:textId="77777777" w:rsidR="00DF38C3" w:rsidRDefault="00D46CFF">
            <w:pPr>
              <w:pStyle w:val="TableParagraph"/>
              <w:spacing w:line="228" w:lineRule="exact"/>
              <w:ind w:left="110" w:right="689" w:firstLine="2"/>
              <w:jc w:val="left"/>
              <w:rPr>
                <w:sz w:val="20"/>
              </w:rPr>
            </w:pPr>
            <w:r>
              <w:rPr>
                <w:sz w:val="20"/>
              </w:rPr>
              <w:t xml:space="preserve">Средняя обеспеченность </w:t>
            </w:r>
            <w:r>
              <w:rPr>
                <w:spacing w:val="-2"/>
                <w:sz w:val="20"/>
              </w:rPr>
              <w:t>населения</w:t>
            </w:r>
            <w:r>
              <w:rPr>
                <w:spacing w:val="-13"/>
                <w:sz w:val="20"/>
              </w:rPr>
              <w:t xml:space="preserve"> </w:t>
            </w:r>
            <w:r>
              <w:rPr>
                <w:spacing w:val="-2"/>
                <w:sz w:val="20"/>
              </w:rPr>
              <w:t>общей</w:t>
            </w:r>
            <w:r>
              <w:rPr>
                <w:spacing w:val="-11"/>
                <w:sz w:val="20"/>
              </w:rPr>
              <w:t xml:space="preserve"> </w:t>
            </w:r>
            <w:r>
              <w:rPr>
                <w:spacing w:val="-2"/>
                <w:sz w:val="20"/>
              </w:rPr>
              <w:t>площадью</w:t>
            </w:r>
          </w:p>
        </w:tc>
        <w:tc>
          <w:tcPr>
            <w:tcW w:w="965" w:type="dxa"/>
          </w:tcPr>
          <w:p w14:paraId="52A9D422" w14:textId="77777777" w:rsidR="00DF38C3" w:rsidRDefault="00D46CFF">
            <w:pPr>
              <w:pStyle w:val="TableParagraph"/>
              <w:ind w:left="98" w:right="63"/>
              <w:rPr>
                <w:sz w:val="20"/>
              </w:rPr>
            </w:pPr>
            <w:r>
              <w:rPr>
                <w:spacing w:val="-2"/>
                <w:sz w:val="20"/>
              </w:rPr>
              <w:t>м</w:t>
            </w:r>
            <w:r>
              <w:rPr>
                <w:spacing w:val="-2"/>
                <w:position w:val="6"/>
                <w:sz w:val="13"/>
              </w:rPr>
              <w:t>2</w:t>
            </w:r>
            <w:r>
              <w:rPr>
                <w:spacing w:val="-2"/>
                <w:sz w:val="20"/>
              </w:rPr>
              <w:t>/чел.</w:t>
            </w:r>
          </w:p>
        </w:tc>
        <w:tc>
          <w:tcPr>
            <w:tcW w:w="1241" w:type="dxa"/>
          </w:tcPr>
          <w:p w14:paraId="583C076C" w14:textId="77777777" w:rsidR="00DF38C3" w:rsidRDefault="00D46CFF">
            <w:pPr>
              <w:pStyle w:val="TableParagraph"/>
              <w:spacing w:before="116"/>
              <w:ind w:left="371"/>
              <w:jc w:val="left"/>
              <w:rPr>
                <w:sz w:val="20"/>
              </w:rPr>
            </w:pPr>
            <w:r>
              <w:rPr>
                <w:spacing w:val="-4"/>
                <w:sz w:val="20"/>
              </w:rPr>
              <w:t>27,3</w:t>
            </w:r>
          </w:p>
        </w:tc>
        <w:tc>
          <w:tcPr>
            <w:tcW w:w="1273" w:type="dxa"/>
          </w:tcPr>
          <w:p w14:paraId="11F5A9BB" w14:textId="77777777" w:rsidR="00DF38C3" w:rsidRDefault="00D46CFF">
            <w:pPr>
              <w:pStyle w:val="TableParagraph"/>
              <w:spacing w:before="116"/>
              <w:ind w:left="25" w:right="113"/>
              <w:rPr>
                <w:sz w:val="20"/>
              </w:rPr>
            </w:pPr>
            <w:r>
              <w:rPr>
                <w:spacing w:val="-5"/>
                <w:sz w:val="20"/>
              </w:rPr>
              <w:t>36</w:t>
            </w:r>
          </w:p>
        </w:tc>
        <w:tc>
          <w:tcPr>
            <w:tcW w:w="1443" w:type="dxa"/>
          </w:tcPr>
          <w:p w14:paraId="187D2934" w14:textId="77777777" w:rsidR="00DF38C3" w:rsidRDefault="00D46CFF">
            <w:pPr>
              <w:pStyle w:val="TableParagraph"/>
              <w:spacing w:before="116"/>
              <w:ind w:left="26"/>
              <w:rPr>
                <w:sz w:val="20"/>
              </w:rPr>
            </w:pPr>
            <w:r>
              <w:rPr>
                <w:spacing w:val="-10"/>
                <w:sz w:val="20"/>
              </w:rPr>
              <w:t>-</w:t>
            </w:r>
          </w:p>
        </w:tc>
      </w:tr>
      <w:tr w:rsidR="00DF38C3" w14:paraId="64289F4A" w14:textId="77777777">
        <w:trPr>
          <w:trHeight w:val="457"/>
        </w:trPr>
        <w:tc>
          <w:tcPr>
            <w:tcW w:w="547" w:type="dxa"/>
          </w:tcPr>
          <w:p w14:paraId="34778292" w14:textId="77777777" w:rsidR="00DF38C3" w:rsidRDefault="00D46CFF">
            <w:pPr>
              <w:pStyle w:val="TableParagraph"/>
              <w:spacing w:line="225" w:lineRule="exact"/>
              <w:ind w:left="139"/>
              <w:rPr>
                <w:sz w:val="20"/>
              </w:rPr>
            </w:pPr>
            <w:r>
              <w:rPr>
                <w:spacing w:val="-10"/>
                <w:sz w:val="20"/>
              </w:rPr>
              <w:t>2</w:t>
            </w:r>
          </w:p>
        </w:tc>
        <w:tc>
          <w:tcPr>
            <w:tcW w:w="3473" w:type="dxa"/>
          </w:tcPr>
          <w:p w14:paraId="67D8F8D9" w14:textId="77777777" w:rsidR="00DF38C3" w:rsidRDefault="00D46CFF">
            <w:pPr>
              <w:pStyle w:val="TableParagraph"/>
              <w:spacing w:line="228" w:lineRule="exact"/>
              <w:ind w:left="110" w:firstLine="2"/>
              <w:jc w:val="left"/>
              <w:rPr>
                <w:sz w:val="20"/>
              </w:rPr>
            </w:pPr>
            <w:r>
              <w:rPr>
                <w:sz w:val="20"/>
              </w:rPr>
              <w:t>Общий</w:t>
            </w:r>
            <w:r>
              <w:rPr>
                <w:spacing w:val="-10"/>
                <w:sz w:val="20"/>
              </w:rPr>
              <w:t xml:space="preserve"> </w:t>
            </w:r>
            <w:r>
              <w:rPr>
                <w:sz w:val="20"/>
              </w:rPr>
              <w:t>объем</w:t>
            </w:r>
            <w:r>
              <w:rPr>
                <w:spacing w:val="-10"/>
                <w:sz w:val="20"/>
              </w:rPr>
              <w:t xml:space="preserve"> </w:t>
            </w:r>
            <w:r>
              <w:rPr>
                <w:sz w:val="20"/>
              </w:rPr>
              <w:t>жилищного</w:t>
            </w:r>
            <w:r>
              <w:rPr>
                <w:spacing w:val="-10"/>
                <w:sz w:val="20"/>
              </w:rPr>
              <w:t xml:space="preserve"> </w:t>
            </w:r>
            <w:r>
              <w:rPr>
                <w:sz w:val="20"/>
              </w:rPr>
              <w:t>фонда</w:t>
            </w:r>
            <w:r>
              <w:rPr>
                <w:spacing w:val="-8"/>
                <w:sz w:val="20"/>
              </w:rPr>
              <w:t xml:space="preserve"> </w:t>
            </w:r>
            <w:r>
              <w:rPr>
                <w:sz w:val="20"/>
              </w:rPr>
              <w:t>– всего: в том числе:</w:t>
            </w:r>
          </w:p>
        </w:tc>
        <w:tc>
          <w:tcPr>
            <w:tcW w:w="965" w:type="dxa"/>
          </w:tcPr>
          <w:p w14:paraId="09CF868F" w14:textId="77777777" w:rsidR="00DF38C3" w:rsidRDefault="00D46CFF">
            <w:pPr>
              <w:pStyle w:val="TableParagraph"/>
              <w:spacing w:line="225" w:lineRule="exact"/>
              <w:ind w:left="103" w:right="63"/>
              <w:rPr>
                <w:position w:val="6"/>
                <w:sz w:val="13"/>
              </w:rPr>
            </w:pPr>
            <w:r>
              <w:rPr>
                <w:sz w:val="20"/>
              </w:rPr>
              <w:t>тыс.</w:t>
            </w:r>
            <w:r>
              <w:rPr>
                <w:spacing w:val="-6"/>
                <w:sz w:val="20"/>
              </w:rPr>
              <w:t xml:space="preserve"> </w:t>
            </w:r>
            <w:r>
              <w:rPr>
                <w:spacing w:val="-5"/>
                <w:sz w:val="20"/>
              </w:rPr>
              <w:t>м</w:t>
            </w:r>
            <w:r>
              <w:rPr>
                <w:spacing w:val="-5"/>
                <w:position w:val="6"/>
                <w:sz w:val="13"/>
              </w:rPr>
              <w:t>2</w:t>
            </w:r>
          </w:p>
        </w:tc>
        <w:tc>
          <w:tcPr>
            <w:tcW w:w="1241" w:type="dxa"/>
          </w:tcPr>
          <w:p w14:paraId="7969DABC" w14:textId="77777777" w:rsidR="00DF38C3" w:rsidRDefault="00D46CFF">
            <w:pPr>
              <w:pStyle w:val="TableParagraph"/>
              <w:spacing w:before="114"/>
              <w:ind w:left="323"/>
              <w:jc w:val="left"/>
              <w:rPr>
                <w:sz w:val="20"/>
              </w:rPr>
            </w:pPr>
            <w:r>
              <w:rPr>
                <w:spacing w:val="-2"/>
                <w:sz w:val="20"/>
              </w:rPr>
              <w:t>114,660</w:t>
            </w:r>
          </w:p>
        </w:tc>
        <w:tc>
          <w:tcPr>
            <w:tcW w:w="1273" w:type="dxa"/>
          </w:tcPr>
          <w:p w14:paraId="6CF966BD" w14:textId="77777777" w:rsidR="00DF38C3" w:rsidRDefault="00D46CFF">
            <w:pPr>
              <w:pStyle w:val="TableParagraph"/>
              <w:spacing w:before="114"/>
              <w:ind w:left="339"/>
              <w:jc w:val="left"/>
              <w:rPr>
                <w:sz w:val="20"/>
              </w:rPr>
            </w:pPr>
            <w:r>
              <w:rPr>
                <w:spacing w:val="-2"/>
                <w:sz w:val="20"/>
              </w:rPr>
              <w:t>837,144</w:t>
            </w:r>
          </w:p>
        </w:tc>
        <w:tc>
          <w:tcPr>
            <w:tcW w:w="1443" w:type="dxa"/>
          </w:tcPr>
          <w:p w14:paraId="36E75806" w14:textId="77777777" w:rsidR="00DF38C3" w:rsidRDefault="00D46CFF">
            <w:pPr>
              <w:pStyle w:val="TableParagraph"/>
              <w:spacing w:before="114"/>
              <w:ind w:left="26" w:right="4"/>
              <w:rPr>
                <w:sz w:val="20"/>
              </w:rPr>
            </w:pPr>
            <w:r>
              <w:rPr>
                <w:sz w:val="20"/>
              </w:rPr>
              <w:t>1</w:t>
            </w:r>
            <w:r>
              <w:rPr>
                <w:spacing w:val="-5"/>
                <w:sz w:val="20"/>
              </w:rPr>
              <w:t xml:space="preserve"> </w:t>
            </w:r>
            <w:r>
              <w:rPr>
                <w:sz w:val="20"/>
              </w:rPr>
              <w:t>097</w:t>
            </w:r>
            <w:r>
              <w:rPr>
                <w:spacing w:val="1"/>
                <w:sz w:val="20"/>
              </w:rPr>
              <w:t xml:space="preserve"> </w:t>
            </w:r>
            <w:r>
              <w:rPr>
                <w:spacing w:val="-5"/>
                <w:sz w:val="20"/>
              </w:rPr>
              <w:t>244</w:t>
            </w:r>
          </w:p>
        </w:tc>
      </w:tr>
      <w:tr w:rsidR="00DF38C3" w14:paraId="73E7955C" w14:textId="77777777">
        <w:trPr>
          <w:trHeight w:val="460"/>
        </w:trPr>
        <w:tc>
          <w:tcPr>
            <w:tcW w:w="547" w:type="dxa"/>
          </w:tcPr>
          <w:p w14:paraId="0573D42B" w14:textId="77777777" w:rsidR="00DF38C3" w:rsidRDefault="00D46CFF">
            <w:pPr>
              <w:pStyle w:val="TableParagraph"/>
              <w:spacing w:line="225" w:lineRule="exact"/>
              <w:ind w:left="139" w:right="7"/>
              <w:rPr>
                <w:sz w:val="20"/>
              </w:rPr>
            </w:pPr>
            <w:r>
              <w:rPr>
                <w:spacing w:val="-5"/>
                <w:sz w:val="20"/>
              </w:rPr>
              <w:t>2.1</w:t>
            </w:r>
          </w:p>
        </w:tc>
        <w:tc>
          <w:tcPr>
            <w:tcW w:w="3473" w:type="dxa"/>
          </w:tcPr>
          <w:p w14:paraId="479F39E1" w14:textId="77777777" w:rsidR="00DF38C3" w:rsidRDefault="00D46CFF">
            <w:pPr>
              <w:pStyle w:val="TableParagraph"/>
              <w:spacing w:line="225" w:lineRule="exact"/>
              <w:ind w:left="112"/>
              <w:jc w:val="left"/>
              <w:rPr>
                <w:sz w:val="20"/>
              </w:rPr>
            </w:pPr>
            <w:r>
              <w:rPr>
                <w:sz w:val="20"/>
              </w:rPr>
              <w:t>–</w:t>
            </w:r>
            <w:r>
              <w:rPr>
                <w:spacing w:val="-4"/>
                <w:sz w:val="20"/>
              </w:rPr>
              <w:t xml:space="preserve"> </w:t>
            </w:r>
            <w:r>
              <w:rPr>
                <w:sz w:val="20"/>
              </w:rPr>
              <w:t>жилищный</w:t>
            </w:r>
            <w:r>
              <w:rPr>
                <w:spacing w:val="-4"/>
                <w:sz w:val="20"/>
              </w:rPr>
              <w:t xml:space="preserve"> </w:t>
            </w:r>
            <w:r>
              <w:rPr>
                <w:sz w:val="20"/>
              </w:rPr>
              <w:t>фонд</w:t>
            </w:r>
            <w:r>
              <w:rPr>
                <w:spacing w:val="-3"/>
                <w:sz w:val="20"/>
              </w:rPr>
              <w:t xml:space="preserve"> </w:t>
            </w:r>
            <w:r>
              <w:rPr>
                <w:spacing w:val="-2"/>
                <w:sz w:val="20"/>
              </w:rPr>
              <w:t>постоянного</w:t>
            </w:r>
          </w:p>
          <w:p w14:paraId="427C58C9" w14:textId="77777777" w:rsidR="00DF38C3" w:rsidRDefault="00D46CFF">
            <w:pPr>
              <w:pStyle w:val="TableParagraph"/>
              <w:spacing w:before="4" w:line="211" w:lineRule="exact"/>
              <w:ind w:left="110"/>
              <w:jc w:val="left"/>
              <w:rPr>
                <w:sz w:val="20"/>
              </w:rPr>
            </w:pPr>
            <w:r>
              <w:rPr>
                <w:spacing w:val="-2"/>
                <w:w w:val="105"/>
                <w:sz w:val="20"/>
              </w:rPr>
              <w:t>населения</w:t>
            </w:r>
          </w:p>
        </w:tc>
        <w:tc>
          <w:tcPr>
            <w:tcW w:w="965" w:type="dxa"/>
          </w:tcPr>
          <w:p w14:paraId="3766EE03" w14:textId="77777777" w:rsidR="00DF38C3" w:rsidRDefault="00D46CFF">
            <w:pPr>
              <w:pStyle w:val="TableParagraph"/>
              <w:spacing w:line="225" w:lineRule="exact"/>
              <w:ind w:left="103" w:right="63"/>
              <w:rPr>
                <w:position w:val="6"/>
                <w:sz w:val="13"/>
              </w:rPr>
            </w:pPr>
            <w:r>
              <w:rPr>
                <w:sz w:val="20"/>
              </w:rPr>
              <w:t>тыс.</w:t>
            </w:r>
            <w:r>
              <w:rPr>
                <w:spacing w:val="-6"/>
                <w:sz w:val="20"/>
              </w:rPr>
              <w:t xml:space="preserve"> </w:t>
            </w:r>
            <w:r>
              <w:rPr>
                <w:spacing w:val="-5"/>
                <w:sz w:val="20"/>
              </w:rPr>
              <w:t>м</w:t>
            </w:r>
            <w:r>
              <w:rPr>
                <w:spacing w:val="-5"/>
                <w:position w:val="6"/>
                <w:sz w:val="13"/>
              </w:rPr>
              <w:t>2</w:t>
            </w:r>
          </w:p>
        </w:tc>
        <w:tc>
          <w:tcPr>
            <w:tcW w:w="1241" w:type="dxa"/>
          </w:tcPr>
          <w:p w14:paraId="02C5BE83" w14:textId="77777777" w:rsidR="00DF38C3" w:rsidRDefault="00D46CFF">
            <w:pPr>
              <w:pStyle w:val="TableParagraph"/>
              <w:spacing w:line="225" w:lineRule="exact"/>
              <w:ind w:left="29"/>
              <w:rPr>
                <w:sz w:val="20"/>
              </w:rPr>
            </w:pPr>
            <w:r>
              <w:rPr>
                <w:spacing w:val="-10"/>
                <w:sz w:val="20"/>
              </w:rPr>
              <w:t>-</w:t>
            </w:r>
          </w:p>
        </w:tc>
        <w:tc>
          <w:tcPr>
            <w:tcW w:w="1273" w:type="dxa"/>
          </w:tcPr>
          <w:p w14:paraId="772A5DC3" w14:textId="77777777" w:rsidR="00DF38C3" w:rsidRDefault="00D46CFF">
            <w:pPr>
              <w:pStyle w:val="TableParagraph"/>
              <w:spacing w:line="225" w:lineRule="exact"/>
              <w:ind w:left="113" w:right="88"/>
              <w:rPr>
                <w:sz w:val="20"/>
              </w:rPr>
            </w:pPr>
            <w:r>
              <w:rPr>
                <w:spacing w:val="-10"/>
                <w:sz w:val="20"/>
              </w:rPr>
              <w:t>-</w:t>
            </w:r>
          </w:p>
        </w:tc>
        <w:tc>
          <w:tcPr>
            <w:tcW w:w="1443" w:type="dxa"/>
          </w:tcPr>
          <w:p w14:paraId="2F5BE832" w14:textId="77777777" w:rsidR="00DF38C3" w:rsidRDefault="00D46CFF">
            <w:pPr>
              <w:pStyle w:val="TableParagraph"/>
              <w:spacing w:line="225" w:lineRule="exact"/>
              <w:ind w:left="26"/>
              <w:rPr>
                <w:sz w:val="20"/>
              </w:rPr>
            </w:pPr>
            <w:r>
              <w:rPr>
                <w:spacing w:val="-10"/>
                <w:sz w:val="20"/>
              </w:rPr>
              <w:t>-</w:t>
            </w:r>
          </w:p>
        </w:tc>
      </w:tr>
      <w:tr w:rsidR="00DF38C3" w14:paraId="7D88C5C2" w14:textId="77777777">
        <w:trPr>
          <w:trHeight w:val="460"/>
        </w:trPr>
        <w:tc>
          <w:tcPr>
            <w:tcW w:w="547" w:type="dxa"/>
          </w:tcPr>
          <w:p w14:paraId="1659EA67" w14:textId="77777777" w:rsidR="00DF38C3" w:rsidRDefault="00D46CFF">
            <w:pPr>
              <w:pStyle w:val="TableParagraph"/>
              <w:spacing w:before="1"/>
              <w:ind w:left="139"/>
              <w:rPr>
                <w:sz w:val="20"/>
              </w:rPr>
            </w:pPr>
            <w:r>
              <w:rPr>
                <w:spacing w:val="-10"/>
                <w:sz w:val="20"/>
              </w:rPr>
              <w:t>3</w:t>
            </w:r>
          </w:p>
        </w:tc>
        <w:tc>
          <w:tcPr>
            <w:tcW w:w="3473" w:type="dxa"/>
          </w:tcPr>
          <w:p w14:paraId="12822E30" w14:textId="77777777" w:rsidR="00DF38C3" w:rsidRDefault="00D46CFF">
            <w:pPr>
              <w:pStyle w:val="TableParagraph"/>
              <w:spacing w:line="225" w:lineRule="exact"/>
              <w:ind w:left="112"/>
              <w:jc w:val="left"/>
              <w:rPr>
                <w:sz w:val="20"/>
              </w:rPr>
            </w:pPr>
            <w:r>
              <w:rPr>
                <w:spacing w:val="-2"/>
                <w:sz w:val="20"/>
              </w:rPr>
              <w:t>Общий</w:t>
            </w:r>
            <w:r>
              <w:rPr>
                <w:spacing w:val="-10"/>
                <w:sz w:val="20"/>
              </w:rPr>
              <w:t xml:space="preserve"> </w:t>
            </w:r>
            <w:r>
              <w:rPr>
                <w:spacing w:val="-2"/>
                <w:sz w:val="20"/>
              </w:rPr>
              <w:t>объем</w:t>
            </w:r>
            <w:r>
              <w:rPr>
                <w:spacing w:val="-7"/>
                <w:sz w:val="20"/>
              </w:rPr>
              <w:t xml:space="preserve"> </w:t>
            </w:r>
            <w:r>
              <w:rPr>
                <w:spacing w:val="-2"/>
                <w:sz w:val="20"/>
              </w:rPr>
              <w:t>нового</w:t>
            </w:r>
            <w:r>
              <w:rPr>
                <w:spacing w:val="-8"/>
                <w:sz w:val="20"/>
              </w:rPr>
              <w:t xml:space="preserve"> </w:t>
            </w:r>
            <w:r>
              <w:rPr>
                <w:spacing w:val="-2"/>
                <w:sz w:val="20"/>
              </w:rPr>
              <w:t>жилищного</w:t>
            </w:r>
          </w:p>
          <w:p w14:paraId="2732A6D4" w14:textId="77777777" w:rsidR="00DF38C3" w:rsidRDefault="00D46CFF">
            <w:pPr>
              <w:pStyle w:val="TableParagraph"/>
              <w:spacing w:before="4" w:line="211" w:lineRule="exact"/>
              <w:ind w:left="110"/>
              <w:jc w:val="left"/>
              <w:rPr>
                <w:sz w:val="20"/>
              </w:rPr>
            </w:pPr>
            <w:r>
              <w:rPr>
                <w:spacing w:val="-2"/>
                <w:sz w:val="20"/>
              </w:rPr>
              <w:t>строительства</w:t>
            </w:r>
          </w:p>
        </w:tc>
        <w:tc>
          <w:tcPr>
            <w:tcW w:w="965" w:type="dxa"/>
          </w:tcPr>
          <w:p w14:paraId="5D36E01E" w14:textId="77777777" w:rsidR="00DF38C3" w:rsidRDefault="00D46CFF">
            <w:pPr>
              <w:pStyle w:val="TableParagraph"/>
              <w:spacing w:before="1"/>
              <w:ind w:left="40" w:right="103"/>
              <w:rPr>
                <w:position w:val="6"/>
                <w:sz w:val="13"/>
              </w:rPr>
            </w:pPr>
            <w:r>
              <w:rPr>
                <w:sz w:val="20"/>
              </w:rPr>
              <w:t>тыс.</w:t>
            </w:r>
            <w:r>
              <w:rPr>
                <w:spacing w:val="-6"/>
                <w:sz w:val="20"/>
              </w:rPr>
              <w:t xml:space="preserve"> </w:t>
            </w:r>
            <w:r>
              <w:rPr>
                <w:spacing w:val="-5"/>
                <w:sz w:val="20"/>
              </w:rPr>
              <w:t>м</w:t>
            </w:r>
            <w:r>
              <w:rPr>
                <w:spacing w:val="-5"/>
                <w:position w:val="6"/>
                <w:sz w:val="13"/>
              </w:rPr>
              <w:t>2</w:t>
            </w:r>
          </w:p>
        </w:tc>
        <w:tc>
          <w:tcPr>
            <w:tcW w:w="1241" w:type="dxa"/>
          </w:tcPr>
          <w:p w14:paraId="1D40B538" w14:textId="77777777" w:rsidR="00DF38C3" w:rsidRDefault="00D46CFF">
            <w:pPr>
              <w:pStyle w:val="TableParagraph"/>
              <w:spacing w:before="1"/>
              <w:ind w:left="29"/>
              <w:rPr>
                <w:sz w:val="20"/>
              </w:rPr>
            </w:pPr>
            <w:r>
              <w:rPr>
                <w:spacing w:val="-10"/>
                <w:sz w:val="20"/>
              </w:rPr>
              <w:t>-</w:t>
            </w:r>
          </w:p>
        </w:tc>
        <w:tc>
          <w:tcPr>
            <w:tcW w:w="1273" w:type="dxa"/>
          </w:tcPr>
          <w:p w14:paraId="5674E269" w14:textId="77777777" w:rsidR="00DF38C3" w:rsidRDefault="00D46CFF">
            <w:pPr>
              <w:pStyle w:val="TableParagraph"/>
              <w:spacing w:before="1"/>
              <w:ind w:left="113" w:right="88"/>
              <w:rPr>
                <w:sz w:val="20"/>
              </w:rPr>
            </w:pPr>
            <w:r>
              <w:rPr>
                <w:spacing w:val="-10"/>
                <w:sz w:val="20"/>
              </w:rPr>
              <w:t>-</w:t>
            </w:r>
          </w:p>
        </w:tc>
        <w:tc>
          <w:tcPr>
            <w:tcW w:w="1443" w:type="dxa"/>
          </w:tcPr>
          <w:p w14:paraId="5D1EB168" w14:textId="77777777" w:rsidR="00DF38C3" w:rsidRDefault="00D46CFF">
            <w:pPr>
              <w:pStyle w:val="TableParagraph"/>
              <w:spacing w:before="1"/>
              <w:ind w:left="26"/>
              <w:rPr>
                <w:sz w:val="20"/>
              </w:rPr>
            </w:pPr>
            <w:r>
              <w:rPr>
                <w:spacing w:val="-10"/>
                <w:sz w:val="20"/>
              </w:rPr>
              <w:t>-</w:t>
            </w:r>
          </w:p>
        </w:tc>
      </w:tr>
      <w:tr w:rsidR="00DF38C3" w14:paraId="58D94E51" w14:textId="77777777">
        <w:trPr>
          <w:trHeight w:val="230"/>
        </w:trPr>
        <w:tc>
          <w:tcPr>
            <w:tcW w:w="547" w:type="dxa"/>
            <w:vMerge w:val="restart"/>
          </w:tcPr>
          <w:p w14:paraId="0317A1A9" w14:textId="77777777" w:rsidR="00DF38C3" w:rsidRDefault="00D46CFF">
            <w:pPr>
              <w:pStyle w:val="TableParagraph"/>
              <w:spacing w:line="226" w:lineRule="exact"/>
              <w:ind w:left="277"/>
              <w:jc w:val="left"/>
              <w:rPr>
                <w:sz w:val="20"/>
              </w:rPr>
            </w:pPr>
            <w:r>
              <w:rPr>
                <w:spacing w:val="-10"/>
                <w:sz w:val="20"/>
              </w:rPr>
              <w:t>4</w:t>
            </w:r>
          </w:p>
        </w:tc>
        <w:tc>
          <w:tcPr>
            <w:tcW w:w="3473" w:type="dxa"/>
            <w:vMerge w:val="restart"/>
          </w:tcPr>
          <w:p w14:paraId="3CA17F60" w14:textId="77777777" w:rsidR="00DF38C3" w:rsidRDefault="00D46CFF">
            <w:pPr>
              <w:pStyle w:val="TableParagraph"/>
              <w:spacing w:line="244" w:lineRule="auto"/>
              <w:ind w:left="110" w:firstLine="2"/>
              <w:jc w:val="left"/>
              <w:rPr>
                <w:sz w:val="20"/>
              </w:rPr>
            </w:pPr>
            <w:r>
              <w:rPr>
                <w:spacing w:val="-2"/>
                <w:sz w:val="20"/>
              </w:rPr>
              <w:t>Общий</w:t>
            </w:r>
            <w:r>
              <w:rPr>
                <w:spacing w:val="-12"/>
                <w:sz w:val="20"/>
              </w:rPr>
              <w:t xml:space="preserve"> </w:t>
            </w:r>
            <w:r>
              <w:rPr>
                <w:spacing w:val="-2"/>
                <w:sz w:val="20"/>
              </w:rPr>
              <w:t>объем</w:t>
            </w:r>
            <w:r>
              <w:rPr>
                <w:spacing w:val="-9"/>
                <w:sz w:val="20"/>
              </w:rPr>
              <w:t xml:space="preserve"> </w:t>
            </w:r>
            <w:r>
              <w:rPr>
                <w:spacing w:val="-2"/>
                <w:sz w:val="20"/>
              </w:rPr>
              <w:t>убыли</w:t>
            </w:r>
            <w:r>
              <w:rPr>
                <w:spacing w:val="-12"/>
                <w:sz w:val="20"/>
              </w:rPr>
              <w:t xml:space="preserve"> </w:t>
            </w:r>
            <w:r>
              <w:rPr>
                <w:spacing w:val="-2"/>
                <w:sz w:val="20"/>
              </w:rPr>
              <w:t>жилищного фонда</w:t>
            </w:r>
          </w:p>
        </w:tc>
        <w:tc>
          <w:tcPr>
            <w:tcW w:w="965" w:type="dxa"/>
          </w:tcPr>
          <w:p w14:paraId="1AA05B73" w14:textId="77777777" w:rsidR="00DF38C3" w:rsidRDefault="00D46CFF">
            <w:pPr>
              <w:pStyle w:val="TableParagraph"/>
              <w:spacing w:line="209" w:lineRule="exact"/>
              <w:ind w:left="40" w:right="103"/>
              <w:rPr>
                <w:position w:val="6"/>
                <w:sz w:val="13"/>
              </w:rPr>
            </w:pPr>
            <w:r>
              <w:rPr>
                <w:sz w:val="20"/>
              </w:rPr>
              <w:t>тыс.</w:t>
            </w:r>
            <w:r>
              <w:rPr>
                <w:spacing w:val="-6"/>
                <w:sz w:val="20"/>
              </w:rPr>
              <w:t xml:space="preserve"> </w:t>
            </w:r>
            <w:r>
              <w:rPr>
                <w:spacing w:val="-5"/>
                <w:sz w:val="20"/>
              </w:rPr>
              <w:t>м</w:t>
            </w:r>
            <w:r>
              <w:rPr>
                <w:spacing w:val="-5"/>
                <w:position w:val="6"/>
                <w:sz w:val="13"/>
              </w:rPr>
              <w:t>2</w:t>
            </w:r>
          </w:p>
        </w:tc>
        <w:tc>
          <w:tcPr>
            <w:tcW w:w="1241" w:type="dxa"/>
          </w:tcPr>
          <w:p w14:paraId="14E0FF88" w14:textId="77777777" w:rsidR="00DF38C3" w:rsidRDefault="00D46CFF">
            <w:pPr>
              <w:pStyle w:val="TableParagraph"/>
              <w:spacing w:line="209" w:lineRule="exact"/>
              <w:ind w:left="29"/>
              <w:rPr>
                <w:sz w:val="20"/>
              </w:rPr>
            </w:pPr>
            <w:r>
              <w:rPr>
                <w:spacing w:val="-10"/>
                <w:sz w:val="20"/>
              </w:rPr>
              <w:t>-</w:t>
            </w:r>
          </w:p>
        </w:tc>
        <w:tc>
          <w:tcPr>
            <w:tcW w:w="1273" w:type="dxa"/>
          </w:tcPr>
          <w:p w14:paraId="16B7B317" w14:textId="77777777" w:rsidR="00DF38C3" w:rsidRDefault="00D46CFF">
            <w:pPr>
              <w:pStyle w:val="TableParagraph"/>
              <w:spacing w:line="209" w:lineRule="exact"/>
              <w:ind w:left="113" w:right="88"/>
              <w:rPr>
                <w:sz w:val="20"/>
              </w:rPr>
            </w:pPr>
            <w:r>
              <w:rPr>
                <w:spacing w:val="-10"/>
                <w:sz w:val="20"/>
              </w:rPr>
              <w:t>-</w:t>
            </w:r>
          </w:p>
        </w:tc>
        <w:tc>
          <w:tcPr>
            <w:tcW w:w="1443" w:type="dxa"/>
          </w:tcPr>
          <w:p w14:paraId="205E330D" w14:textId="77777777" w:rsidR="00DF38C3" w:rsidRDefault="00D46CFF">
            <w:pPr>
              <w:pStyle w:val="TableParagraph"/>
              <w:spacing w:line="209" w:lineRule="exact"/>
              <w:ind w:left="26"/>
              <w:rPr>
                <w:sz w:val="20"/>
              </w:rPr>
            </w:pPr>
            <w:r>
              <w:rPr>
                <w:spacing w:val="-10"/>
                <w:sz w:val="20"/>
              </w:rPr>
              <w:t>-</w:t>
            </w:r>
          </w:p>
        </w:tc>
      </w:tr>
      <w:tr w:rsidR="00DF38C3" w14:paraId="00E2FC4B" w14:textId="77777777">
        <w:trPr>
          <w:trHeight w:val="460"/>
        </w:trPr>
        <w:tc>
          <w:tcPr>
            <w:tcW w:w="547" w:type="dxa"/>
            <w:vMerge/>
            <w:tcBorders>
              <w:top w:val="nil"/>
            </w:tcBorders>
          </w:tcPr>
          <w:p w14:paraId="239E560A" w14:textId="77777777" w:rsidR="00DF38C3" w:rsidRDefault="00DF38C3">
            <w:pPr>
              <w:rPr>
                <w:sz w:val="2"/>
                <w:szCs w:val="2"/>
              </w:rPr>
            </w:pPr>
          </w:p>
        </w:tc>
        <w:tc>
          <w:tcPr>
            <w:tcW w:w="3473" w:type="dxa"/>
            <w:vMerge/>
            <w:tcBorders>
              <w:top w:val="nil"/>
            </w:tcBorders>
          </w:tcPr>
          <w:p w14:paraId="0C578498" w14:textId="77777777" w:rsidR="00DF38C3" w:rsidRDefault="00DF38C3">
            <w:pPr>
              <w:rPr>
                <w:sz w:val="2"/>
                <w:szCs w:val="2"/>
              </w:rPr>
            </w:pPr>
          </w:p>
        </w:tc>
        <w:tc>
          <w:tcPr>
            <w:tcW w:w="965" w:type="dxa"/>
          </w:tcPr>
          <w:p w14:paraId="14866F39" w14:textId="77777777" w:rsidR="00DF38C3" w:rsidRDefault="00D46CFF">
            <w:pPr>
              <w:pStyle w:val="TableParagraph"/>
              <w:spacing w:line="226" w:lineRule="exact"/>
              <w:ind w:left="16"/>
              <w:jc w:val="left"/>
              <w:rPr>
                <w:sz w:val="20"/>
              </w:rPr>
            </w:pPr>
            <w:proofErr w:type="spellStart"/>
            <w:r>
              <w:rPr>
                <w:spacing w:val="-2"/>
                <w:sz w:val="20"/>
              </w:rPr>
              <w:t>количест</w:t>
            </w:r>
            <w:proofErr w:type="spellEnd"/>
          </w:p>
          <w:p w14:paraId="0465936F" w14:textId="77777777" w:rsidR="00DF38C3" w:rsidRDefault="00D46CFF">
            <w:pPr>
              <w:pStyle w:val="TableParagraph"/>
              <w:spacing w:before="4" w:line="210" w:lineRule="exact"/>
              <w:ind w:left="4"/>
              <w:jc w:val="left"/>
              <w:rPr>
                <w:sz w:val="20"/>
              </w:rPr>
            </w:pPr>
            <w:proofErr w:type="gramStart"/>
            <w:r>
              <w:rPr>
                <w:sz w:val="20"/>
              </w:rPr>
              <w:t>во</w:t>
            </w:r>
            <w:r>
              <w:rPr>
                <w:spacing w:val="-7"/>
                <w:sz w:val="20"/>
              </w:rPr>
              <w:t xml:space="preserve"> </w:t>
            </w:r>
            <w:r>
              <w:rPr>
                <w:spacing w:val="-2"/>
                <w:sz w:val="20"/>
              </w:rPr>
              <w:t>домов</w:t>
            </w:r>
            <w:proofErr w:type="gramEnd"/>
          </w:p>
        </w:tc>
        <w:tc>
          <w:tcPr>
            <w:tcW w:w="1241" w:type="dxa"/>
          </w:tcPr>
          <w:p w14:paraId="47D5C5DE" w14:textId="77777777" w:rsidR="00DF38C3" w:rsidRDefault="00D46CFF">
            <w:pPr>
              <w:pStyle w:val="TableParagraph"/>
              <w:spacing w:line="226" w:lineRule="exact"/>
              <w:ind w:left="29"/>
              <w:rPr>
                <w:sz w:val="20"/>
              </w:rPr>
            </w:pPr>
            <w:r>
              <w:rPr>
                <w:spacing w:val="-10"/>
                <w:sz w:val="20"/>
              </w:rPr>
              <w:t>-</w:t>
            </w:r>
          </w:p>
        </w:tc>
        <w:tc>
          <w:tcPr>
            <w:tcW w:w="1273" w:type="dxa"/>
          </w:tcPr>
          <w:p w14:paraId="6F14A67E" w14:textId="77777777" w:rsidR="00DF38C3" w:rsidRDefault="00D46CFF">
            <w:pPr>
              <w:pStyle w:val="TableParagraph"/>
              <w:spacing w:line="226" w:lineRule="exact"/>
              <w:ind w:left="113" w:right="88"/>
              <w:rPr>
                <w:sz w:val="20"/>
              </w:rPr>
            </w:pPr>
            <w:r>
              <w:rPr>
                <w:spacing w:val="-10"/>
                <w:sz w:val="20"/>
              </w:rPr>
              <w:t>-</w:t>
            </w:r>
          </w:p>
        </w:tc>
        <w:tc>
          <w:tcPr>
            <w:tcW w:w="1443" w:type="dxa"/>
          </w:tcPr>
          <w:p w14:paraId="06442F9B" w14:textId="77777777" w:rsidR="00DF38C3" w:rsidRDefault="00D46CFF">
            <w:pPr>
              <w:pStyle w:val="TableParagraph"/>
              <w:spacing w:line="226" w:lineRule="exact"/>
              <w:ind w:left="26"/>
              <w:rPr>
                <w:sz w:val="20"/>
              </w:rPr>
            </w:pPr>
            <w:r>
              <w:rPr>
                <w:spacing w:val="-10"/>
                <w:sz w:val="20"/>
              </w:rPr>
              <w:t>-</w:t>
            </w:r>
          </w:p>
        </w:tc>
      </w:tr>
      <w:tr w:rsidR="00DF38C3" w14:paraId="0BFB6C34" w14:textId="77777777">
        <w:trPr>
          <w:trHeight w:val="460"/>
        </w:trPr>
        <w:tc>
          <w:tcPr>
            <w:tcW w:w="547" w:type="dxa"/>
          </w:tcPr>
          <w:p w14:paraId="1EF57874" w14:textId="77777777" w:rsidR="00DF38C3" w:rsidRDefault="00D46CFF">
            <w:pPr>
              <w:pStyle w:val="TableParagraph"/>
              <w:ind w:left="139"/>
              <w:rPr>
                <w:sz w:val="20"/>
              </w:rPr>
            </w:pPr>
            <w:r>
              <w:rPr>
                <w:spacing w:val="-10"/>
                <w:sz w:val="20"/>
              </w:rPr>
              <w:t>5</w:t>
            </w:r>
          </w:p>
        </w:tc>
        <w:tc>
          <w:tcPr>
            <w:tcW w:w="3473" w:type="dxa"/>
          </w:tcPr>
          <w:p w14:paraId="4A1ABE40" w14:textId="77777777" w:rsidR="00DF38C3" w:rsidRDefault="00D46CFF">
            <w:pPr>
              <w:pStyle w:val="TableParagraph"/>
              <w:spacing w:line="230" w:lineRule="exact"/>
              <w:ind w:left="110" w:firstLine="2"/>
              <w:jc w:val="left"/>
              <w:rPr>
                <w:sz w:val="20"/>
              </w:rPr>
            </w:pPr>
            <w:r>
              <w:rPr>
                <w:spacing w:val="-2"/>
                <w:sz w:val="20"/>
              </w:rPr>
              <w:t>Существующий</w:t>
            </w:r>
            <w:r>
              <w:rPr>
                <w:spacing w:val="-14"/>
                <w:sz w:val="20"/>
              </w:rPr>
              <w:t xml:space="preserve"> </w:t>
            </w:r>
            <w:r>
              <w:rPr>
                <w:spacing w:val="-2"/>
                <w:sz w:val="20"/>
              </w:rPr>
              <w:t xml:space="preserve">сохраняемый </w:t>
            </w:r>
            <w:r>
              <w:rPr>
                <w:sz w:val="20"/>
              </w:rPr>
              <w:t>жилищный фонд</w:t>
            </w:r>
          </w:p>
        </w:tc>
        <w:tc>
          <w:tcPr>
            <w:tcW w:w="965" w:type="dxa"/>
          </w:tcPr>
          <w:p w14:paraId="7F0186DC" w14:textId="77777777" w:rsidR="00DF38C3" w:rsidRDefault="00D46CFF">
            <w:pPr>
              <w:pStyle w:val="TableParagraph"/>
              <w:ind w:left="103" w:right="63"/>
              <w:rPr>
                <w:position w:val="6"/>
                <w:sz w:val="13"/>
              </w:rPr>
            </w:pPr>
            <w:r>
              <w:rPr>
                <w:sz w:val="20"/>
              </w:rPr>
              <w:t>тыс.</w:t>
            </w:r>
            <w:r>
              <w:rPr>
                <w:spacing w:val="-6"/>
                <w:sz w:val="20"/>
              </w:rPr>
              <w:t xml:space="preserve"> </w:t>
            </w:r>
            <w:r>
              <w:rPr>
                <w:spacing w:val="-5"/>
                <w:sz w:val="20"/>
              </w:rPr>
              <w:t>м</w:t>
            </w:r>
            <w:r>
              <w:rPr>
                <w:spacing w:val="-5"/>
                <w:position w:val="6"/>
                <w:sz w:val="13"/>
              </w:rPr>
              <w:t>2</w:t>
            </w:r>
          </w:p>
        </w:tc>
        <w:tc>
          <w:tcPr>
            <w:tcW w:w="1241" w:type="dxa"/>
          </w:tcPr>
          <w:p w14:paraId="789F93C3" w14:textId="77777777" w:rsidR="00DF38C3" w:rsidRDefault="00D46CFF">
            <w:pPr>
              <w:pStyle w:val="TableParagraph"/>
              <w:ind w:left="29"/>
              <w:rPr>
                <w:sz w:val="20"/>
              </w:rPr>
            </w:pPr>
            <w:r>
              <w:rPr>
                <w:spacing w:val="-10"/>
                <w:sz w:val="20"/>
              </w:rPr>
              <w:t>-</w:t>
            </w:r>
          </w:p>
        </w:tc>
        <w:tc>
          <w:tcPr>
            <w:tcW w:w="1273" w:type="dxa"/>
          </w:tcPr>
          <w:p w14:paraId="1CF4AB22" w14:textId="77777777" w:rsidR="00DF38C3" w:rsidRDefault="00D46CFF">
            <w:pPr>
              <w:pStyle w:val="TableParagraph"/>
              <w:ind w:left="113" w:right="88"/>
              <w:rPr>
                <w:sz w:val="20"/>
              </w:rPr>
            </w:pPr>
            <w:r>
              <w:rPr>
                <w:spacing w:val="-10"/>
                <w:sz w:val="20"/>
              </w:rPr>
              <w:t>-</w:t>
            </w:r>
          </w:p>
        </w:tc>
        <w:tc>
          <w:tcPr>
            <w:tcW w:w="1443" w:type="dxa"/>
          </w:tcPr>
          <w:p w14:paraId="7156049A" w14:textId="77777777" w:rsidR="00DF38C3" w:rsidRDefault="00D46CFF">
            <w:pPr>
              <w:pStyle w:val="TableParagraph"/>
              <w:ind w:left="26"/>
              <w:rPr>
                <w:sz w:val="20"/>
              </w:rPr>
            </w:pPr>
            <w:r>
              <w:rPr>
                <w:spacing w:val="-10"/>
                <w:sz w:val="20"/>
              </w:rPr>
              <w:t>-</w:t>
            </w:r>
          </w:p>
        </w:tc>
      </w:tr>
    </w:tbl>
    <w:p w14:paraId="4772BBDD" w14:textId="77777777" w:rsidR="00DF38C3" w:rsidRDefault="00DF38C3">
      <w:pPr>
        <w:pStyle w:val="a3"/>
        <w:spacing w:before="148"/>
      </w:pPr>
    </w:p>
    <w:p w14:paraId="179DF73D" w14:textId="77777777" w:rsidR="00DF38C3" w:rsidRDefault="00D46CFF">
      <w:pPr>
        <w:pStyle w:val="a3"/>
        <w:spacing w:line="364" w:lineRule="auto"/>
        <w:ind w:left="1" w:right="281" w:firstLine="736"/>
        <w:jc w:val="both"/>
      </w:pPr>
      <w:r>
        <w:t>Критериями отнесения жилищного фонда к ветхому фонду, согласно законодательству Российской Федерации (статьи 28 и 29 Жилищного кодекса РСФСР) и закону Самарской области «О жилище», являются:</w:t>
      </w:r>
    </w:p>
    <w:p w14:paraId="22228C7E" w14:textId="77777777" w:rsidR="00DF38C3" w:rsidRDefault="00D46CFF">
      <w:pPr>
        <w:pStyle w:val="a3"/>
        <w:spacing w:before="2" w:line="364" w:lineRule="auto"/>
        <w:ind w:left="1" w:right="280" w:firstLine="708"/>
        <w:jc w:val="both"/>
      </w:pPr>
      <w:r>
        <w:t>- жилой дом с физическим износом, при котором его прочностные и деформационные характеристики равны или хуже предельно допустимых характеристик, установленных для действующих условий эксплуатации.</w:t>
      </w:r>
    </w:p>
    <w:p w14:paraId="2274937E" w14:textId="77777777" w:rsidR="00DF38C3" w:rsidRDefault="00D46CFF">
      <w:pPr>
        <w:pStyle w:val="a3"/>
        <w:spacing w:before="120" w:line="364" w:lineRule="auto"/>
        <w:ind w:left="1" w:right="282" w:firstLine="708"/>
        <w:jc w:val="both"/>
      </w:pPr>
      <w:r>
        <w:t>К ветхим домам относятся полносборные, кирпичные и каменные дома с физическим износом свыше 70 %; деревянные дома и дома со стенами из местных материалов с физическим износом 65 %.</w:t>
      </w:r>
    </w:p>
    <w:p w14:paraId="6D4B1AD1" w14:textId="77777777" w:rsidR="00DF38C3" w:rsidRDefault="00D46CFF">
      <w:pPr>
        <w:pStyle w:val="a3"/>
        <w:spacing w:before="117" w:line="367" w:lineRule="auto"/>
        <w:ind w:left="1" w:right="278" w:firstLine="734"/>
        <w:jc w:val="both"/>
      </w:pPr>
      <w:r>
        <w:t>Ветхий жилищный фонд ухудшает внешний облик села и снижает инвестиционную привлекательность всего поселения.</w:t>
      </w:r>
    </w:p>
    <w:p w14:paraId="7550C027" w14:textId="77777777" w:rsidR="00DF38C3" w:rsidRDefault="00DF38C3">
      <w:pPr>
        <w:pStyle w:val="a3"/>
        <w:spacing w:before="271"/>
      </w:pPr>
    </w:p>
    <w:p w14:paraId="35E89EAA" w14:textId="77777777" w:rsidR="00DF38C3" w:rsidRDefault="00D46CFF">
      <w:pPr>
        <w:ind w:left="431" w:right="348"/>
        <w:jc w:val="center"/>
        <w:rPr>
          <w:rFonts w:ascii="Arial" w:hAnsi="Arial"/>
          <w:b/>
          <w:sz w:val="24"/>
        </w:rPr>
      </w:pPr>
      <w:r>
        <w:rPr>
          <w:rFonts w:ascii="Arial" w:hAnsi="Arial"/>
          <w:b/>
          <w:sz w:val="24"/>
        </w:rPr>
        <w:t>Общественно</w:t>
      </w:r>
      <w:r>
        <w:rPr>
          <w:rFonts w:ascii="Arial" w:hAnsi="Arial"/>
          <w:b/>
          <w:spacing w:val="-6"/>
          <w:sz w:val="24"/>
        </w:rPr>
        <w:t xml:space="preserve"> </w:t>
      </w:r>
      <w:r>
        <w:rPr>
          <w:rFonts w:ascii="Arial" w:hAnsi="Arial"/>
          <w:b/>
          <w:sz w:val="24"/>
        </w:rPr>
        <w:t>–</w:t>
      </w:r>
      <w:r>
        <w:rPr>
          <w:rFonts w:ascii="Arial" w:hAnsi="Arial"/>
          <w:b/>
          <w:spacing w:val="-7"/>
          <w:sz w:val="24"/>
        </w:rPr>
        <w:t xml:space="preserve"> </w:t>
      </w:r>
      <w:r>
        <w:rPr>
          <w:rFonts w:ascii="Arial" w:hAnsi="Arial"/>
          <w:b/>
          <w:sz w:val="24"/>
        </w:rPr>
        <w:t>деловая</w:t>
      </w:r>
      <w:r>
        <w:rPr>
          <w:rFonts w:ascii="Arial" w:hAnsi="Arial"/>
          <w:b/>
          <w:spacing w:val="-9"/>
          <w:sz w:val="24"/>
        </w:rPr>
        <w:t xml:space="preserve"> </w:t>
      </w:r>
      <w:r>
        <w:rPr>
          <w:rFonts w:ascii="Arial" w:hAnsi="Arial"/>
          <w:b/>
          <w:spacing w:val="-4"/>
          <w:sz w:val="24"/>
        </w:rPr>
        <w:t>зона</w:t>
      </w:r>
    </w:p>
    <w:p w14:paraId="381BBB65" w14:textId="77777777" w:rsidR="00DF38C3" w:rsidRDefault="00DF38C3">
      <w:pPr>
        <w:pStyle w:val="a3"/>
        <w:spacing w:before="9"/>
        <w:rPr>
          <w:rFonts w:ascii="Arial"/>
          <w:b/>
        </w:rPr>
      </w:pPr>
    </w:p>
    <w:p w14:paraId="1AF0F127" w14:textId="77777777" w:rsidR="00DF38C3" w:rsidRDefault="00D46CFF">
      <w:pPr>
        <w:pStyle w:val="a3"/>
        <w:spacing w:line="367" w:lineRule="auto"/>
        <w:ind w:left="1" w:right="276" w:firstLine="674"/>
        <w:jc w:val="both"/>
      </w:pPr>
      <w:r>
        <w:t>Земельные</w:t>
      </w:r>
      <w:r>
        <w:rPr>
          <w:spacing w:val="-5"/>
        </w:rPr>
        <w:t xml:space="preserve"> </w:t>
      </w:r>
      <w:r>
        <w:t>участки</w:t>
      </w:r>
      <w:r>
        <w:rPr>
          <w:spacing w:val="-8"/>
        </w:rPr>
        <w:t xml:space="preserve"> </w:t>
      </w:r>
      <w:r>
        <w:t>в</w:t>
      </w:r>
      <w:r>
        <w:rPr>
          <w:spacing w:val="-6"/>
        </w:rPr>
        <w:t xml:space="preserve"> </w:t>
      </w:r>
      <w:r>
        <w:t>составе</w:t>
      </w:r>
      <w:r>
        <w:rPr>
          <w:spacing w:val="-7"/>
        </w:rPr>
        <w:t xml:space="preserve"> </w:t>
      </w:r>
      <w:r>
        <w:t>общественно-деловых</w:t>
      </w:r>
      <w:r>
        <w:rPr>
          <w:spacing w:val="-8"/>
        </w:rPr>
        <w:t xml:space="preserve"> </w:t>
      </w:r>
      <w:r>
        <w:t>зон</w:t>
      </w:r>
      <w:r>
        <w:rPr>
          <w:spacing w:val="-7"/>
        </w:rPr>
        <w:t xml:space="preserve"> </w:t>
      </w:r>
      <w:r>
        <w:t>предназначены</w:t>
      </w:r>
      <w:r>
        <w:rPr>
          <w:spacing w:val="-7"/>
        </w:rPr>
        <w:t xml:space="preserve"> </w:t>
      </w:r>
      <w:r>
        <w:t>для застройки административными зданиями, объектами образовательного, культурно-бытового, социального назначения и иными предназначенными для общественного использования объектами.</w:t>
      </w:r>
    </w:p>
    <w:p w14:paraId="28602861" w14:textId="77777777" w:rsidR="00DF38C3" w:rsidRDefault="00DF38C3">
      <w:pPr>
        <w:pStyle w:val="a3"/>
        <w:spacing w:line="367" w:lineRule="auto"/>
        <w:jc w:val="both"/>
        <w:sectPr w:rsidR="00DF38C3">
          <w:pgSz w:w="11910" w:h="16850"/>
          <w:pgMar w:top="1040" w:right="566" w:bottom="1280" w:left="1700" w:header="0" w:footer="1070" w:gutter="0"/>
          <w:cols w:space="720"/>
        </w:sectPr>
      </w:pPr>
    </w:p>
    <w:p w14:paraId="0BF9E875" w14:textId="77777777" w:rsidR="00DF38C3" w:rsidRDefault="00D46CFF">
      <w:pPr>
        <w:pStyle w:val="a3"/>
        <w:spacing w:before="85" w:line="364" w:lineRule="auto"/>
        <w:ind w:left="1" w:right="276" w:firstLine="674"/>
        <w:jc w:val="both"/>
      </w:pPr>
      <w:r>
        <w:lastRenderedPageBreak/>
        <w:t>Общественный центр в селе Ягодное сформирован по улице Советская. Здесь</w:t>
      </w:r>
      <w:r>
        <w:rPr>
          <w:spacing w:val="40"/>
        </w:rPr>
        <w:t xml:space="preserve"> </w:t>
      </w:r>
      <w:r>
        <w:t>находится администрация сельского пос</w:t>
      </w:r>
      <w:r w:rsidR="00840628">
        <w:t>еления. По улице Советская, д.63А</w:t>
      </w:r>
      <w:r>
        <w:t xml:space="preserve"> находится сельский клуб на 300 мест и сельская библиотека (Советская, д.63</w:t>
      </w:r>
      <w:r w:rsidR="00840628">
        <w:t>А</w:t>
      </w:r>
      <w:r>
        <w:t>). Одноэтажное типовое кирпичное здание, постройки 1966 года находится в удовлетворительном состоянии. Перед зданием клуба разместилась площадь. Кроме того, в соответствии с радиусами обслуживания населения по территории райцентра размещаются объекты школьного образования, здравоохранения, бытового обслуживания и торговли.</w:t>
      </w:r>
    </w:p>
    <w:p w14:paraId="0D579478" w14:textId="77777777" w:rsidR="00DF38C3" w:rsidRDefault="00D46CFF">
      <w:pPr>
        <w:pStyle w:val="a3"/>
        <w:spacing w:line="367" w:lineRule="auto"/>
        <w:ind w:left="1" w:right="276" w:firstLine="696"/>
        <w:jc w:val="both"/>
      </w:pPr>
      <w:r>
        <w:t xml:space="preserve">Общественный центр формируют здания администрации сельского поселения, сельского клуба, библиотеки, почты, церкви «Воскресение </w:t>
      </w:r>
      <w:r>
        <w:rPr>
          <w:spacing w:val="-2"/>
        </w:rPr>
        <w:t>Словущего».</w:t>
      </w:r>
    </w:p>
    <w:p w14:paraId="73E76967" w14:textId="77777777" w:rsidR="00DF38C3" w:rsidRDefault="00D46CFF">
      <w:pPr>
        <w:pStyle w:val="a3"/>
        <w:spacing w:before="1" w:line="364" w:lineRule="auto"/>
        <w:ind w:left="1" w:right="275" w:firstLine="674"/>
        <w:jc w:val="both"/>
      </w:pPr>
      <w:r>
        <w:t>Согласно СП 30-102-99 «Планировка и застройка территорий малоэтажного жилищного строительства», СП 42.13330.2011 Градостроительство. Планировка и застройка городских и сельских поселений. Актуализированная редакция. СНиП</w:t>
      </w:r>
    </w:p>
    <w:p w14:paraId="0FC37BE6" w14:textId="77777777" w:rsidR="00DF38C3" w:rsidRDefault="00D46CFF">
      <w:pPr>
        <w:pStyle w:val="a3"/>
        <w:spacing w:line="364" w:lineRule="auto"/>
        <w:ind w:left="1" w:right="282"/>
        <w:jc w:val="both"/>
      </w:pPr>
      <w:r>
        <w:rPr>
          <w:w w:val="105"/>
        </w:rPr>
        <w:t xml:space="preserve">2.07.01 </w:t>
      </w:r>
      <w:r>
        <w:rPr>
          <w:w w:val="130"/>
        </w:rPr>
        <w:t xml:space="preserve">– </w:t>
      </w:r>
      <w:r>
        <w:rPr>
          <w:w w:val="105"/>
        </w:rPr>
        <w:t xml:space="preserve">89*, Региональные нормативы градостроительного проектирования Самарской области. (Утверждены приказом Министерства строительства и </w:t>
      </w:r>
      <w:r>
        <w:t>жилищно-коммунального хозяйства Самарской области от 25 декабря 2008 года</w:t>
      </w:r>
    </w:p>
    <w:p w14:paraId="5974D42F" w14:textId="77777777" w:rsidR="00DF38C3" w:rsidRDefault="00D46CFF">
      <w:pPr>
        <w:pStyle w:val="a3"/>
        <w:spacing w:line="364" w:lineRule="auto"/>
        <w:ind w:left="1" w:right="277"/>
        <w:jc w:val="both"/>
      </w:pPr>
      <w:r>
        <w:t>№ 496-п, сеть учреждений культурно-бытового обслуживания в основном обеспечивает нормативный уровень обслуживания населения.)</w:t>
      </w:r>
    </w:p>
    <w:p w14:paraId="71FD00AA" w14:textId="77777777" w:rsidR="00DF38C3" w:rsidRDefault="00D46CFF">
      <w:pPr>
        <w:pStyle w:val="a3"/>
        <w:ind w:left="676"/>
        <w:jc w:val="both"/>
      </w:pPr>
      <w:r>
        <w:t>Наблюдается</w:t>
      </w:r>
      <w:r>
        <w:rPr>
          <w:spacing w:val="-18"/>
        </w:rPr>
        <w:t xml:space="preserve"> </w:t>
      </w:r>
      <w:r>
        <w:t>недостаток</w:t>
      </w:r>
      <w:r>
        <w:rPr>
          <w:spacing w:val="-16"/>
        </w:rPr>
        <w:t xml:space="preserve"> </w:t>
      </w:r>
      <w:r>
        <w:t>мест</w:t>
      </w:r>
      <w:r>
        <w:rPr>
          <w:spacing w:val="-16"/>
        </w:rPr>
        <w:t xml:space="preserve"> </w:t>
      </w:r>
      <w:r>
        <w:t>в</w:t>
      </w:r>
      <w:r>
        <w:rPr>
          <w:spacing w:val="-16"/>
        </w:rPr>
        <w:t xml:space="preserve"> </w:t>
      </w:r>
      <w:r>
        <w:t>дошкольных</w:t>
      </w:r>
      <w:r>
        <w:rPr>
          <w:spacing w:val="-15"/>
        </w:rPr>
        <w:t xml:space="preserve"> </w:t>
      </w:r>
      <w:r>
        <w:rPr>
          <w:spacing w:val="-2"/>
        </w:rPr>
        <w:t>учреждениях.</w:t>
      </w:r>
    </w:p>
    <w:p w14:paraId="120F61B0" w14:textId="77777777" w:rsidR="00DF38C3" w:rsidRDefault="00D46CFF">
      <w:pPr>
        <w:pStyle w:val="a3"/>
        <w:spacing w:before="138" w:line="364" w:lineRule="auto"/>
        <w:ind w:left="1" w:right="277" w:firstLine="674"/>
        <w:jc w:val="both"/>
      </w:pPr>
      <w:r>
        <w:t>Село Ягодное обеспечено больницей, аптекой и офисом врача общей практики. Жители этого населенного пункта имеют возможность получения дополнительной медицинской помощи в г. Тольятти.</w:t>
      </w:r>
    </w:p>
    <w:p w14:paraId="73234E03" w14:textId="77777777" w:rsidR="00DF38C3" w:rsidRDefault="00D46CFF">
      <w:pPr>
        <w:pStyle w:val="a3"/>
        <w:spacing w:before="2" w:line="364" w:lineRule="auto"/>
        <w:ind w:left="1" w:right="280" w:firstLine="686"/>
        <w:jc w:val="both"/>
      </w:pPr>
      <w:r>
        <w:t>Полный перечень объектов культурно-бытового обслуживания с качественными характеристиками</w:t>
      </w:r>
      <w:r>
        <w:rPr>
          <w:spacing w:val="40"/>
        </w:rPr>
        <w:t xml:space="preserve"> </w:t>
      </w:r>
      <w:r>
        <w:t>представлен в таблице 4.</w:t>
      </w:r>
    </w:p>
    <w:p w14:paraId="2C74C852" w14:textId="77777777" w:rsidR="00DF38C3" w:rsidRDefault="00DF38C3">
      <w:pPr>
        <w:pStyle w:val="a3"/>
        <w:spacing w:line="364" w:lineRule="auto"/>
        <w:jc w:val="both"/>
        <w:sectPr w:rsidR="00DF38C3">
          <w:pgSz w:w="11910" w:h="16850"/>
          <w:pgMar w:top="1040" w:right="566" w:bottom="1280" w:left="1700" w:header="0" w:footer="1070" w:gutter="0"/>
          <w:cols w:space="720"/>
        </w:sectPr>
      </w:pPr>
    </w:p>
    <w:p w14:paraId="1735B5C0" w14:textId="77777777" w:rsidR="00DF38C3" w:rsidRDefault="00D46CFF">
      <w:pPr>
        <w:pStyle w:val="a3"/>
        <w:spacing w:before="77"/>
        <w:ind w:left="2"/>
      </w:pPr>
      <w:r>
        <w:rPr>
          <w:spacing w:val="-2"/>
        </w:rPr>
        <w:lastRenderedPageBreak/>
        <w:t>Таблица</w:t>
      </w:r>
      <w:r>
        <w:rPr>
          <w:spacing w:val="-4"/>
        </w:rPr>
        <w:t xml:space="preserve"> </w:t>
      </w:r>
      <w:r>
        <w:rPr>
          <w:spacing w:val="-2"/>
        </w:rPr>
        <w:t>4</w:t>
      </w:r>
      <w:r>
        <w:rPr>
          <w:spacing w:val="-1"/>
        </w:rPr>
        <w:t xml:space="preserve"> </w:t>
      </w:r>
      <w:r>
        <w:rPr>
          <w:spacing w:val="-2"/>
        </w:rPr>
        <w:t>-</w:t>
      </w:r>
      <w:r>
        <w:rPr>
          <w:spacing w:val="-4"/>
        </w:rPr>
        <w:t xml:space="preserve"> </w:t>
      </w:r>
      <w:r>
        <w:rPr>
          <w:spacing w:val="-2"/>
        </w:rPr>
        <w:t>Перечень объектов</w:t>
      </w:r>
      <w:r>
        <w:rPr>
          <w:spacing w:val="-3"/>
        </w:rPr>
        <w:t xml:space="preserve"> </w:t>
      </w:r>
      <w:r>
        <w:rPr>
          <w:spacing w:val="-2"/>
        </w:rPr>
        <w:t>культурно-бытового</w:t>
      </w:r>
      <w:r>
        <w:rPr>
          <w:spacing w:val="-1"/>
        </w:rPr>
        <w:t xml:space="preserve"> </w:t>
      </w:r>
      <w:r>
        <w:rPr>
          <w:spacing w:val="-2"/>
        </w:rPr>
        <w:t>обслуживания с</w:t>
      </w:r>
      <w:r>
        <w:rPr>
          <w:spacing w:val="-3"/>
        </w:rPr>
        <w:t xml:space="preserve"> </w:t>
      </w:r>
      <w:r>
        <w:rPr>
          <w:spacing w:val="-2"/>
        </w:rPr>
        <w:t>качественными характеристиками</w:t>
      </w:r>
    </w:p>
    <w:p w14:paraId="028A56ED" w14:textId="77777777" w:rsidR="00DF38C3" w:rsidRDefault="00DF38C3">
      <w:pPr>
        <w:pStyle w:val="a3"/>
        <w:spacing w:before="6" w:after="1"/>
        <w:rPr>
          <w:sz w:val="17"/>
        </w:rPr>
      </w:pP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067"/>
        <w:gridCol w:w="3370"/>
        <w:gridCol w:w="1569"/>
        <w:gridCol w:w="1326"/>
        <w:gridCol w:w="2252"/>
        <w:gridCol w:w="1750"/>
      </w:tblGrid>
      <w:tr w:rsidR="00DF38C3" w14:paraId="7492B32B" w14:textId="77777777">
        <w:trPr>
          <w:trHeight w:val="1610"/>
        </w:trPr>
        <w:tc>
          <w:tcPr>
            <w:tcW w:w="675" w:type="dxa"/>
          </w:tcPr>
          <w:p w14:paraId="10358337" w14:textId="77777777" w:rsidR="00DF38C3" w:rsidRDefault="00DF38C3">
            <w:pPr>
              <w:pStyle w:val="TableParagraph"/>
              <w:jc w:val="left"/>
              <w:rPr>
                <w:sz w:val="20"/>
              </w:rPr>
            </w:pPr>
          </w:p>
          <w:p w14:paraId="6FF78289" w14:textId="77777777" w:rsidR="00DF38C3" w:rsidRDefault="00DF38C3">
            <w:pPr>
              <w:pStyle w:val="TableParagraph"/>
              <w:spacing w:before="6"/>
              <w:jc w:val="left"/>
              <w:rPr>
                <w:sz w:val="20"/>
              </w:rPr>
            </w:pPr>
          </w:p>
          <w:p w14:paraId="0557C366" w14:textId="77777777" w:rsidR="00DF38C3" w:rsidRDefault="00D46CFF">
            <w:pPr>
              <w:pStyle w:val="TableParagraph"/>
              <w:spacing w:line="244" w:lineRule="auto"/>
              <w:ind w:left="259" w:right="151" w:hanging="29"/>
              <w:jc w:val="both"/>
              <w:rPr>
                <w:sz w:val="20"/>
              </w:rPr>
            </w:pPr>
            <w:r>
              <w:rPr>
                <w:spacing w:val="-10"/>
                <w:sz w:val="20"/>
              </w:rPr>
              <w:t xml:space="preserve">№ </w:t>
            </w:r>
            <w:r>
              <w:rPr>
                <w:spacing w:val="-6"/>
                <w:sz w:val="20"/>
              </w:rPr>
              <w:t xml:space="preserve">по </w:t>
            </w:r>
            <w:r>
              <w:rPr>
                <w:spacing w:val="-8"/>
                <w:sz w:val="20"/>
              </w:rPr>
              <w:t>ГП</w:t>
            </w:r>
          </w:p>
        </w:tc>
        <w:tc>
          <w:tcPr>
            <w:tcW w:w="3067" w:type="dxa"/>
          </w:tcPr>
          <w:p w14:paraId="12EFDCD3" w14:textId="77777777" w:rsidR="00DF38C3" w:rsidRDefault="00DF38C3">
            <w:pPr>
              <w:pStyle w:val="TableParagraph"/>
              <w:jc w:val="left"/>
              <w:rPr>
                <w:sz w:val="20"/>
              </w:rPr>
            </w:pPr>
          </w:p>
          <w:p w14:paraId="16F74A0B" w14:textId="77777777" w:rsidR="00DF38C3" w:rsidRDefault="00DF38C3">
            <w:pPr>
              <w:pStyle w:val="TableParagraph"/>
              <w:jc w:val="left"/>
              <w:rPr>
                <w:sz w:val="20"/>
              </w:rPr>
            </w:pPr>
          </w:p>
          <w:p w14:paraId="27E05519" w14:textId="77777777" w:rsidR="00DF38C3" w:rsidRDefault="00DF38C3">
            <w:pPr>
              <w:pStyle w:val="TableParagraph"/>
              <w:spacing w:before="125"/>
              <w:jc w:val="left"/>
              <w:rPr>
                <w:sz w:val="20"/>
              </w:rPr>
            </w:pPr>
          </w:p>
          <w:p w14:paraId="642D7666" w14:textId="77777777" w:rsidR="00DF38C3" w:rsidRDefault="00D46CFF">
            <w:pPr>
              <w:pStyle w:val="TableParagraph"/>
              <w:ind w:left="35" w:right="25"/>
              <w:rPr>
                <w:sz w:val="20"/>
              </w:rPr>
            </w:pPr>
            <w:r>
              <w:rPr>
                <w:spacing w:val="-2"/>
                <w:sz w:val="20"/>
              </w:rPr>
              <w:t>НАИМЕНОВАНИЕ</w:t>
            </w:r>
          </w:p>
        </w:tc>
        <w:tc>
          <w:tcPr>
            <w:tcW w:w="3370" w:type="dxa"/>
          </w:tcPr>
          <w:p w14:paraId="3F240A7C" w14:textId="77777777" w:rsidR="00DF38C3" w:rsidRDefault="00DF38C3">
            <w:pPr>
              <w:pStyle w:val="TableParagraph"/>
              <w:jc w:val="left"/>
              <w:rPr>
                <w:sz w:val="20"/>
              </w:rPr>
            </w:pPr>
          </w:p>
          <w:p w14:paraId="64B3124F" w14:textId="77777777" w:rsidR="00DF38C3" w:rsidRDefault="00DF38C3">
            <w:pPr>
              <w:pStyle w:val="TableParagraph"/>
              <w:spacing w:before="121"/>
              <w:jc w:val="left"/>
              <w:rPr>
                <w:sz w:val="20"/>
              </w:rPr>
            </w:pPr>
          </w:p>
          <w:p w14:paraId="44D243AE" w14:textId="77777777" w:rsidR="00DF38C3" w:rsidRDefault="00D46CFF">
            <w:pPr>
              <w:pStyle w:val="TableParagraph"/>
              <w:ind w:left="108" w:right="91"/>
              <w:rPr>
                <w:sz w:val="20"/>
              </w:rPr>
            </w:pPr>
            <w:r>
              <w:rPr>
                <w:spacing w:val="-2"/>
                <w:sz w:val="20"/>
              </w:rPr>
              <w:t>МЕСТОПОЛОЖЕНИЕ</w:t>
            </w:r>
          </w:p>
          <w:p w14:paraId="517B4207" w14:textId="77777777" w:rsidR="00DF38C3" w:rsidRDefault="00D46CFF">
            <w:pPr>
              <w:pStyle w:val="TableParagraph"/>
              <w:spacing w:before="4"/>
              <w:ind w:left="104" w:right="91"/>
              <w:rPr>
                <w:sz w:val="20"/>
              </w:rPr>
            </w:pPr>
            <w:r>
              <w:rPr>
                <w:spacing w:val="-2"/>
                <w:sz w:val="20"/>
              </w:rPr>
              <w:t>(</w:t>
            </w:r>
            <w:proofErr w:type="spellStart"/>
            <w:r>
              <w:rPr>
                <w:spacing w:val="-2"/>
                <w:sz w:val="20"/>
              </w:rPr>
              <w:t>населѐнный</w:t>
            </w:r>
            <w:proofErr w:type="spellEnd"/>
            <w:r>
              <w:rPr>
                <w:spacing w:val="-10"/>
                <w:sz w:val="20"/>
              </w:rPr>
              <w:t xml:space="preserve"> </w:t>
            </w:r>
            <w:r>
              <w:rPr>
                <w:spacing w:val="-2"/>
                <w:sz w:val="20"/>
              </w:rPr>
              <w:t>пункт,</w:t>
            </w:r>
            <w:r>
              <w:rPr>
                <w:spacing w:val="-7"/>
                <w:sz w:val="20"/>
              </w:rPr>
              <w:t xml:space="preserve"> </w:t>
            </w:r>
            <w:r>
              <w:rPr>
                <w:spacing w:val="-2"/>
                <w:sz w:val="20"/>
              </w:rPr>
              <w:t>улица,</w:t>
            </w:r>
            <w:r>
              <w:rPr>
                <w:spacing w:val="-9"/>
                <w:sz w:val="20"/>
              </w:rPr>
              <w:t xml:space="preserve"> </w:t>
            </w:r>
            <w:r>
              <w:rPr>
                <w:spacing w:val="-2"/>
                <w:sz w:val="20"/>
              </w:rPr>
              <w:t>№ дома)</w:t>
            </w:r>
          </w:p>
        </w:tc>
        <w:tc>
          <w:tcPr>
            <w:tcW w:w="1569" w:type="dxa"/>
          </w:tcPr>
          <w:p w14:paraId="00A0DBE4" w14:textId="77777777" w:rsidR="00DF38C3" w:rsidRDefault="00DF38C3">
            <w:pPr>
              <w:pStyle w:val="TableParagraph"/>
              <w:jc w:val="left"/>
              <w:rPr>
                <w:sz w:val="20"/>
              </w:rPr>
            </w:pPr>
          </w:p>
          <w:p w14:paraId="36206909" w14:textId="77777777" w:rsidR="00DF38C3" w:rsidRDefault="00DF38C3">
            <w:pPr>
              <w:pStyle w:val="TableParagraph"/>
              <w:spacing w:before="6"/>
              <w:jc w:val="left"/>
              <w:rPr>
                <w:sz w:val="20"/>
              </w:rPr>
            </w:pPr>
          </w:p>
          <w:p w14:paraId="146A4262" w14:textId="77777777" w:rsidR="00DF38C3" w:rsidRDefault="00D46CFF">
            <w:pPr>
              <w:pStyle w:val="TableParagraph"/>
              <w:ind w:left="184"/>
              <w:jc w:val="left"/>
              <w:rPr>
                <w:sz w:val="20"/>
              </w:rPr>
            </w:pPr>
            <w:r>
              <w:rPr>
                <w:spacing w:val="-2"/>
                <w:sz w:val="20"/>
              </w:rPr>
              <w:t>МОЩНОСТЬ</w:t>
            </w:r>
          </w:p>
          <w:p w14:paraId="4B816CD0" w14:textId="77777777" w:rsidR="00DF38C3" w:rsidRDefault="00D46CFF">
            <w:pPr>
              <w:pStyle w:val="TableParagraph"/>
              <w:spacing w:before="4" w:line="244" w:lineRule="auto"/>
              <w:ind w:left="244" w:hanging="125"/>
              <w:jc w:val="left"/>
              <w:rPr>
                <w:sz w:val="20"/>
              </w:rPr>
            </w:pPr>
            <w:r>
              <w:rPr>
                <w:spacing w:val="-4"/>
                <w:sz w:val="20"/>
              </w:rPr>
              <w:t xml:space="preserve">(вместимость) </w:t>
            </w:r>
            <w:r>
              <w:rPr>
                <w:spacing w:val="-2"/>
                <w:sz w:val="20"/>
              </w:rPr>
              <w:t>(проектная)</w:t>
            </w:r>
          </w:p>
        </w:tc>
        <w:tc>
          <w:tcPr>
            <w:tcW w:w="1326" w:type="dxa"/>
          </w:tcPr>
          <w:p w14:paraId="3F383EC8" w14:textId="77777777" w:rsidR="00DF38C3" w:rsidRDefault="00DF38C3">
            <w:pPr>
              <w:pStyle w:val="TableParagraph"/>
              <w:jc w:val="left"/>
              <w:rPr>
                <w:sz w:val="20"/>
              </w:rPr>
            </w:pPr>
          </w:p>
          <w:p w14:paraId="6BCD429D" w14:textId="77777777" w:rsidR="00DF38C3" w:rsidRDefault="00DF38C3">
            <w:pPr>
              <w:pStyle w:val="TableParagraph"/>
              <w:spacing w:before="6"/>
              <w:jc w:val="left"/>
              <w:rPr>
                <w:sz w:val="20"/>
              </w:rPr>
            </w:pPr>
          </w:p>
          <w:p w14:paraId="3C817792" w14:textId="77777777" w:rsidR="00DF38C3" w:rsidRDefault="00D46CFF">
            <w:pPr>
              <w:pStyle w:val="TableParagraph"/>
              <w:spacing w:line="242" w:lineRule="auto"/>
              <w:ind w:left="120" w:right="102" w:hanging="1"/>
              <w:rPr>
                <w:sz w:val="20"/>
              </w:rPr>
            </w:pPr>
            <w:r>
              <w:rPr>
                <w:spacing w:val="-2"/>
                <w:sz w:val="20"/>
              </w:rPr>
              <w:t xml:space="preserve">Единицы измерения </w:t>
            </w:r>
            <w:r>
              <w:rPr>
                <w:sz w:val="20"/>
              </w:rPr>
              <w:t>(мест,</w:t>
            </w:r>
            <w:r>
              <w:rPr>
                <w:spacing w:val="-15"/>
                <w:sz w:val="20"/>
              </w:rPr>
              <w:t xml:space="preserve"> </w:t>
            </w:r>
            <w:r>
              <w:rPr>
                <w:sz w:val="20"/>
              </w:rPr>
              <w:t xml:space="preserve">коек, </w:t>
            </w:r>
            <w:r>
              <w:rPr>
                <w:spacing w:val="-4"/>
                <w:sz w:val="20"/>
              </w:rPr>
              <w:t>посещений)</w:t>
            </w:r>
          </w:p>
        </w:tc>
        <w:tc>
          <w:tcPr>
            <w:tcW w:w="2252" w:type="dxa"/>
          </w:tcPr>
          <w:p w14:paraId="4DD503AA" w14:textId="77777777" w:rsidR="00DF38C3" w:rsidRDefault="00DF38C3">
            <w:pPr>
              <w:pStyle w:val="TableParagraph"/>
              <w:spacing w:before="2"/>
              <w:jc w:val="left"/>
              <w:rPr>
                <w:sz w:val="20"/>
              </w:rPr>
            </w:pPr>
          </w:p>
          <w:p w14:paraId="7FFA729C" w14:textId="77777777" w:rsidR="00DF38C3" w:rsidRDefault="00D46CFF">
            <w:pPr>
              <w:pStyle w:val="TableParagraph"/>
              <w:ind w:left="21" w:right="4"/>
              <w:rPr>
                <w:sz w:val="20"/>
              </w:rPr>
            </w:pPr>
            <w:r>
              <w:rPr>
                <w:spacing w:val="-2"/>
                <w:sz w:val="20"/>
              </w:rPr>
              <w:t>СОСТОЯНИЕ</w:t>
            </w:r>
          </w:p>
          <w:p w14:paraId="460BD36A" w14:textId="77777777" w:rsidR="00DF38C3" w:rsidRDefault="00D46CFF">
            <w:pPr>
              <w:pStyle w:val="TableParagraph"/>
              <w:spacing w:before="4" w:line="244" w:lineRule="auto"/>
              <w:ind w:left="21" w:right="2"/>
              <w:rPr>
                <w:sz w:val="20"/>
              </w:rPr>
            </w:pPr>
            <w:r>
              <w:rPr>
                <w:spacing w:val="-2"/>
                <w:sz w:val="20"/>
              </w:rPr>
              <w:t xml:space="preserve">(аварийное </w:t>
            </w:r>
            <w:r>
              <w:rPr>
                <w:spacing w:val="-4"/>
                <w:sz w:val="20"/>
              </w:rPr>
              <w:t>удовлетворит.</w:t>
            </w:r>
          </w:p>
          <w:p w14:paraId="4EBA7661" w14:textId="77777777" w:rsidR="00DF38C3" w:rsidRDefault="00D46CFF">
            <w:pPr>
              <w:pStyle w:val="TableParagraph"/>
              <w:spacing w:line="223" w:lineRule="exact"/>
              <w:ind w:left="21" w:right="12"/>
              <w:rPr>
                <w:sz w:val="20"/>
              </w:rPr>
            </w:pPr>
            <w:r>
              <w:rPr>
                <w:spacing w:val="-2"/>
                <w:sz w:val="20"/>
              </w:rPr>
              <w:t>Хорошее</w:t>
            </w:r>
          </w:p>
          <w:p w14:paraId="625C3E27" w14:textId="77777777" w:rsidR="00DF38C3" w:rsidRDefault="00D46CFF">
            <w:pPr>
              <w:pStyle w:val="TableParagraph"/>
              <w:spacing w:line="230" w:lineRule="exact"/>
              <w:ind w:left="21" w:right="6"/>
              <w:rPr>
                <w:sz w:val="20"/>
              </w:rPr>
            </w:pPr>
            <w:r>
              <w:rPr>
                <w:spacing w:val="-2"/>
                <w:sz w:val="20"/>
              </w:rPr>
              <w:t>треб.</w:t>
            </w:r>
            <w:r>
              <w:rPr>
                <w:spacing w:val="-15"/>
                <w:sz w:val="20"/>
              </w:rPr>
              <w:t xml:space="preserve"> </w:t>
            </w:r>
            <w:r>
              <w:rPr>
                <w:spacing w:val="-2"/>
                <w:sz w:val="20"/>
              </w:rPr>
              <w:t>кап.</w:t>
            </w:r>
            <w:r>
              <w:rPr>
                <w:spacing w:val="-13"/>
                <w:sz w:val="20"/>
              </w:rPr>
              <w:t xml:space="preserve"> </w:t>
            </w:r>
            <w:r>
              <w:rPr>
                <w:spacing w:val="-2"/>
                <w:sz w:val="20"/>
              </w:rPr>
              <w:t>ремонт</w:t>
            </w:r>
            <w:r>
              <w:rPr>
                <w:spacing w:val="-13"/>
                <w:sz w:val="20"/>
              </w:rPr>
              <w:t xml:space="preserve"> </w:t>
            </w:r>
            <w:r>
              <w:rPr>
                <w:spacing w:val="-2"/>
                <w:sz w:val="20"/>
              </w:rPr>
              <w:t>или реконструкция)</w:t>
            </w:r>
          </w:p>
        </w:tc>
        <w:tc>
          <w:tcPr>
            <w:tcW w:w="1750" w:type="dxa"/>
          </w:tcPr>
          <w:p w14:paraId="07C952FC" w14:textId="77777777" w:rsidR="00DF38C3" w:rsidRDefault="00DF38C3">
            <w:pPr>
              <w:pStyle w:val="TableParagraph"/>
              <w:spacing w:before="2"/>
              <w:jc w:val="left"/>
              <w:rPr>
                <w:sz w:val="20"/>
              </w:rPr>
            </w:pPr>
          </w:p>
          <w:p w14:paraId="518147D7" w14:textId="77777777" w:rsidR="00DF38C3" w:rsidRDefault="00D46CFF">
            <w:pPr>
              <w:pStyle w:val="TableParagraph"/>
              <w:ind w:left="18" w:right="7"/>
              <w:rPr>
                <w:sz w:val="20"/>
              </w:rPr>
            </w:pPr>
            <w:r>
              <w:rPr>
                <w:spacing w:val="-2"/>
                <w:sz w:val="20"/>
              </w:rPr>
              <w:t>ЗНАЧЕНИЕ</w:t>
            </w:r>
          </w:p>
          <w:p w14:paraId="67ADE915" w14:textId="77777777" w:rsidR="00DF38C3" w:rsidRDefault="00D46CFF">
            <w:pPr>
              <w:pStyle w:val="TableParagraph"/>
              <w:spacing w:before="4" w:line="242" w:lineRule="auto"/>
              <w:ind w:left="127" w:right="114" w:hanging="1"/>
              <w:rPr>
                <w:sz w:val="20"/>
              </w:rPr>
            </w:pPr>
            <w:r>
              <w:rPr>
                <w:spacing w:val="-2"/>
                <w:sz w:val="20"/>
              </w:rPr>
              <w:t>(собственность: федеральная, региональная,</w:t>
            </w:r>
          </w:p>
          <w:p w14:paraId="15D3ACA3" w14:textId="77777777" w:rsidR="00DF38C3" w:rsidRDefault="00D46CFF">
            <w:pPr>
              <w:pStyle w:val="TableParagraph"/>
              <w:spacing w:before="10" w:line="228" w:lineRule="auto"/>
              <w:ind w:left="18" w:right="5"/>
              <w:rPr>
                <w:sz w:val="20"/>
              </w:rPr>
            </w:pPr>
            <w:r>
              <w:rPr>
                <w:spacing w:val="-4"/>
                <w:sz w:val="20"/>
              </w:rPr>
              <w:t xml:space="preserve">муниципальная, </w:t>
            </w:r>
            <w:r>
              <w:rPr>
                <w:spacing w:val="-2"/>
                <w:sz w:val="20"/>
              </w:rPr>
              <w:t>частная)</w:t>
            </w:r>
          </w:p>
        </w:tc>
      </w:tr>
      <w:tr w:rsidR="00DF38C3" w14:paraId="4F972D7E" w14:textId="77777777">
        <w:trPr>
          <w:trHeight w:val="230"/>
        </w:trPr>
        <w:tc>
          <w:tcPr>
            <w:tcW w:w="675" w:type="dxa"/>
          </w:tcPr>
          <w:p w14:paraId="3AF05D2D" w14:textId="77777777" w:rsidR="00DF38C3" w:rsidRDefault="00D46CFF">
            <w:pPr>
              <w:pStyle w:val="TableParagraph"/>
              <w:spacing w:line="210" w:lineRule="exact"/>
              <w:ind w:left="22"/>
              <w:rPr>
                <w:sz w:val="20"/>
              </w:rPr>
            </w:pPr>
            <w:r>
              <w:rPr>
                <w:spacing w:val="-10"/>
                <w:sz w:val="20"/>
              </w:rPr>
              <w:t>1</w:t>
            </w:r>
          </w:p>
        </w:tc>
        <w:tc>
          <w:tcPr>
            <w:tcW w:w="3067" w:type="dxa"/>
          </w:tcPr>
          <w:p w14:paraId="32335832" w14:textId="77777777" w:rsidR="00DF38C3" w:rsidRDefault="00D46CFF">
            <w:pPr>
              <w:pStyle w:val="TableParagraph"/>
              <w:spacing w:line="210" w:lineRule="exact"/>
              <w:ind w:left="49" w:right="25"/>
              <w:rPr>
                <w:sz w:val="20"/>
              </w:rPr>
            </w:pPr>
            <w:r>
              <w:rPr>
                <w:spacing w:val="-10"/>
                <w:sz w:val="20"/>
              </w:rPr>
              <w:t>2</w:t>
            </w:r>
          </w:p>
        </w:tc>
        <w:tc>
          <w:tcPr>
            <w:tcW w:w="3370" w:type="dxa"/>
          </w:tcPr>
          <w:p w14:paraId="76CB4FA0" w14:textId="77777777" w:rsidR="00DF38C3" w:rsidRDefault="00D46CFF">
            <w:pPr>
              <w:pStyle w:val="TableParagraph"/>
              <w:spacing w:line="210" w:lineRule="exact"/>
              <w:ind w:left="115" w:right="91"/>
              <w:rPr>
                <w:sz w:val="20"/>
              </w:rPr>
            </w:pPr>
            <w:r>
              <w:rPr>
                <w:spacing w:val="-10"/>
                <w:sz w:val="20"/>
              </w:rPr>
              <w:t>3</w:t>
            </w:r>
          </w:p>
        </w:tc>
        <w:tc>
          <w:tcPr>
            <w:tcW w:w="1569" w:type="dxa"/>
          </w:tcPr>
          <w:p w14:paraId="70BAA8AE" w14:textId="77777777" w:rsidR="00DF38C3" w:rsidRDefault="00D46CFF">
            <w:pPr>
              <w:pStyle w:val="TableParagraph"/>
              <w:spacing w:line="210" w:lineRule="exact"/>
              <w:ind w:left="29" w:right="5"/>
              <w:rPr>
                <w:sz w:val="20"/>
              </w:rPr>
            </w:pPr>
            <w:r>
              <w:rPr>
                <w:spacing w:val="-10"/>
                <w:sz w:val="20"/>
              </w:rPr>
              <w:t>4</w:t>
            </w:r>
          </w:p>
        </w:tc>
        <w:tc>
          <w:tcPr>
            <w:tcW w:w="1326" w:type="dxa"/>
          </w:tcPr>
          <w:p w14:paraId="43E60948" w14:textId="77777777" w:rsidR="00DF38C3" w:rsidRDefault="00D46CFF">
            <w:pPr>
              <w:pStyle w:val="TableParagraph"/>
              <w:spacing w:line="210" w:lineRule="exact"/>
              <w:ind w:left="26" w:right="7"/>
              <w:rPr>
                <w:sz w:val="20"/>
              </w:rPr>
            </w:pPr>
            <w:r>
              <w:rPr>
                <w:spacing w:val="-10"/>
                <w:sz w:val="20"/>
              </w:rPr>
              <w:t>5</w:t>
            </w:r>
          </w:p>
        </w:tc>
        <w:tc>
          <w:tcPr>
            <w:tcW w:w="2252" w:type="dxa"/>
          </w:tcPr>
          <w:p w14:paraId="6AFEE28D" w14:textId="77777777" w:rsidR="00DF38C3" w:rsidRDefault="00D46CFF">
            <w:pPr>
              <w:pStyle w:val="TableParagraph"/>
              <w:spacing w:line="210" w:lineRule="exact"/>
              <w:ind w:left="21"/>
              <w:rPr>
                <w:sz w:val="20"/>
              </w:rPr>
            </w:pPr>
            <w:r>
              <w:rPr>
                <w:spacing w:val="-10"/>
                <w:sz w:val="20"/>
              </w:rPr>
              <w:t>6</w:t>
            </w:r>
          </w:p>
        </w:tc>
        <w:tc>
          <w:tcPr>
            <w:tcW w:w="1750" w:type="dxa"/>
          </w:tcPr>
          <w:p w14:paraId="4F461B6E" w14:textId="77777777" w:rsidR="00DF38C3" w:rsidRDefault="00D46CFF">
            <w:pPr>
              <w:pStyle w:val="TableParagraph"/>
              <w:spacing w:line="210" w:lineRule="exact"/>
              <w:ind w:left="18"/>
              <w:rPr>
                <w:sz w:val="20"/>
              </w:rPr>
            </w:pPr>
            <w:r>
              <w:rPr>
                <w:spacing w:val="-10"/>
                <w:sz w:val="20"/>
              </w:rPr>
              <w:t>7</w:t>
            </w:r>
          </w:p>
        </w:tc>
      </w:tr>
      <w:tr w:rsidR="00DF38C3" w14:paraId="5786C626" w14:textId="77777777">
        <w:trPr>
          <w:trHeight w:val="350"/>
        </w:trPr>
        <w:tc>
          <w:tcPr>
            <w:tcW w:w="14009" w:type="dxa"/>
            <w:gridSpan w:val="7"/>
          </w:tcPr>
          <w:p w14:paraId="75B90F24" w14:textId="77777777" w:rsidR="00DF38C3" w:rsidRDefault="00D46CFF">
            <w:pPr>
              <w:pStyle w:val="TableParagraph"/>
              <w:spacing w:before="55"/>
              <w:ind w:left="685" w:right="674"/>
              <w:rPr>
                <w:rFonts w:ascii="Arial" w:hAnsi="Arial"/>
                <w:b/>
                <w:sz w:val="20"/>
              </w:rPr>
            </w:pPr>
            <w:r>
              <w:rPr>
                <w:rFonts w:ascii="Arial" w:hAnsi="Arial"/>
                <w:b/>
                <w:spacing w:val="-2"/>
                <w:sz w:val="20"/>
              </w:rPr>
              <w:t>Объекты</w:t>
            </w:r>
            <w:r>
              <w:rPr>
                <w:rFonts w:ascii="Arial" w:hAnsi="Arial"/>
                <w:b/>
                <w:spacing w:val="-5"/>
                <w:sz w:val="20"/>
              </w:rPr>
              <w:t xml:space="preserve"> </w:t>
            </w:r>
            <w:r>
              <w:rPr>
                <w:rFonts w:ascii="Arial" w:hAnsi="Arial"/>
                <w:b/>
                <w:spacing w:val="-2"/>
                <w:sz w:val="20"/>
              </w:rPr>
              <w:t>учебно-образовательного</w:t>
            </w:r>
            <w:r>
              <w:rPr>
                <w:rFonts w:ascii="Arial" w:hAnsi="Arial"/>
                <w:b/>
                <w:spacing w:val="-7"/>
                <w:sz w:val="20"/>
              </w:rPr>
              <w:t xml:space="preserve"> </w:t>
            </w:r>
            <w:r>
              <w:rPr>
                <w:rFonts w:ascii="Arial" w:hAnsi="Arial"/>
                <w:b/>
                <w:spacing w:val="-2"/>
                <w:sz w:val="20"/>
              </w:rPr>
              <w:t>назначения</w:t>
            </w:r>
          </w:p>
        </w:tc>
      </w:tr>
      <w:tr w:rsidR="00DF38C3" w14:paraId="238C4BBD" w14:textId="77777777">
        <w:trPr>
          <w:trHeight w:val="350"/>
        </w:trPr>
        <w:tc>
          <w:tcPr>
            <w:tcW w:w="14009" w:type="dxa"/>
            <w:gridSpan w:val="7"/>
          </w:tcPr>
          <w:p w14:paraId="686C7333" w14:textId="77777777" w:rsidR="00DF38C3" w:rsidRDefault="00D46CFF">
            <w:pPr>
              <w:pStyle w:val="TableParagraph"/>
              <w:spacing w:before="55"/>
              <w:ind w:left="685" w:right="676"/>
              <w:rPr>
                <w:rFonts w:ascii="Arial" w:hAnsi="Arial"/>
                <w:i/>
                <w:sz w:val="20"/>
              </w:rPr>
            </w:pPr>
            <w:r>
              <w:rPr>
                <w:rFonts w:ascii="Arial" w:hAnsi="Arial"/>
                <w:i/>
                <w:spacing w:val="-2"/>
                <w:sz w:val="20"/>
              </w:rPr>
              <w:t>Детские</w:t>
            </w:r>
            <w:r>
              <w:rPr>
                <w:rFonts w:ascii="Arial" w:hAnsi="Arial"/>
                <w:i/>
                <w:spacing w:val="-4"/>
                <w:sz w:val="20"/>
              </w:rPr>
              <w:t xml:space="preserve"> </w:t>
            </w:r>
            <w:r>
              <w:rPr>
                <w:rFonts w:ascii="Arial" w:hAnsi="Arial"/>
                <w:i/>
                <w:spacing w:val="-2"/>
                <w:sz w:val="20"/>
              </w:rPr>
              <w:t>дошкольные</w:t>
            </w:r>
            <w:r>
              <w:rPr>
                <w:rFonts w:ascii="Arial" w:hAnsi="Arial"/>
                <w:i/>
                <w:spacing w:val="-6"/>
                <w:sz w:val="20"/>
              </w:rPr>
              <w:t xml:space="preserve"> </w:t>
            </w:r>
            <w:r>
              <w:rPr>
                <w:rFonts w:ascii="Arial" w:hAnsi="Arial"/>
                <w:i/>
                <w:spacing w:val="-2"/>
                <w:sz w:val="20"/>
              </w:rPr>
              <w:t>учреждения</w:t>
            </w:r>
            <w:r>
              <w:rPr>
                <w:rFonts w:ascii="Arial" w:hAnsi="Arial"/>
                <w:i/>
                <w:spacing w:val="-4"/>
                <w:sz w:val="20"/>
              </w:rPr>
              <w:t xml:space="preserve"> </w:t>
            </w:r>
            <w:r>
              <w:rPr>
                <w:rFonts w:ascii="Arial" w:hAnsi="Arial"/>
                <w:i/>
                <w:spacing w:val="-2"/>
                <w:sz w:val="20"/>
              </w:rPr>
              <w:t>(общего</w:t>
            </w:r>
            <w:r>
              <w:rPr>
                <w:rFonts w:ascii="Arial" w:hAnsi="Arial"/>
                <w:i/>
                <w:spacing w:val="-6"/>
                <w:sz w:val="20"/>
              </w:rPr>
              <w:t xml:space="preserve"> </w:t>
            </w:r>
            <w:r>
              <w:rPr>
                <w:rFonts w:ascii="Arial" w:hAnsi="Arial"/>
                <w:i/>
                <w:spacing w:val="-2"/>
                <w:sz w:val="20"/>
              </w:rPr>
              <w:t>типа,</w:t>
            </w:r>
            <w:r>
              <w:rPr>
                <w:rFonts w:ascii="Arial" w:hAnsi="Arial"/>
                <w:i/>
                <w:spacing w:val="-3"/>
                <w:sz w:val="20"/>
              </w:rPr>
              <w:t xml:space="preserve"> </w:t>
            </w:r>
            <w:r>
              <w:rPr>
                <w:rFonts w:ascii="Arial" w:hAnsi="Arial"/>
                <w:i/>
                <w:spacing w:val="-2"/>
                <w:sz w:val="20"/>
              </w:rPr>
              <w:t>специализированного,</w:t>
            </w:r>
            <w:r>
              <w:rPr>
                <w:rFonts w:ascii="Arial" w:hAnsi="Arial"/>
                <w:i/>
                <w:spacing w:val="-1"/>
                <w:sz w:val="20"/>
              </w:rPr>
              <w:t xml:space="preserve"> </w:t>
            </w:r>
            <w:r>
              <w:rPr>
                <w:rFonts w:ascii="Arial" w:hAnsi="Arial"/>
                <w:i/>
                <w:spacing w:val="-2"/>
                <w:sz w:val="20"/>
              </w:rPr>
              <w:t>оздоровительного</w:t>
            </w:r>
            <w:r>
              <w:rPr>
                <w:rFonts w:ascii="Arial" w:hAnsi="Arial"/>
                <w:i/>
                <w:sz w:val="20"/>
              </w:rPr>
              <w:t xml:space="preserve"> </w:t>
            </w:r>
            <w:r>
              <w:rPr>
                <w:rFonts w:ascii="Arial" w:hAnsi="Arial"/>
                <w:i/>
                <w:spacing w:val="-2"/>
                <w:sz w:val="20"/>
              </w:rPr>
              <w:t>и</w:t>
            </w:r>
            <w:r>
              <w:rPr>
                <w:rFonts w:ascii="Arial" w:hAnsi="Arial"/>
                <w:i/>
                <w:spacing w:val="-3"/>
                <w:sz w:val="20"/>
              </w:rPr>
              <w:t xml:space="preserve"> </w:t>
            </w:r>
            <w:r>
              <w:rPr>
                <w:rFonts w:ascii="Arial" w:hAnsi="Arial"/>
                <w:i/>
                <w:spacing w:val="-4"/>
                <w:sz w:val="20"/>
              </w:rPr>
              <w:t>др.)</w:t>
            </w:r>
          </w:p>
        </w:tc>
      </w:tr>
      <w:tr w:rsidR="00DF38C3" w14:paraId="0B61038A" w14:textId="77777777">
        <w:trPr>
          <w:trHeight w:val="460"/>
        </w:trPr>
        <w:tc>
          <w:tcPr>
            <w:tcW w:w="675" w:type="dxa"/>
          </w:tcPr>
          <w:p w14:paraId="58424DD4" w14:textId="77777777" w:rsidR="00DF38C3" w:rsidRDefault="00D46CFF">
            <w:pPr>
              <w:pStyle w:val="TableParagraph"/>
              <w:spacing w:before="113"/>
              <w:ind w:left="22" w:right="5"/>
              <w:rPr>
                <w:sz w:val="20"/>
              </w:rPr>
            </w:pPr>
            <w:r>
              <w:rPr>
                <w:spacing w:val="-5"/>
                <w:sz w:val="20"/>
              </w:rPr>
              <w:t>3.1</w:t>
            </w:r>
          </w:p>
        </w:tc>
        <w:tc>
          <w:tcPr>
            <w:tcW w:w="3067" w:type="dxa"/>
          </w:tcPr>
          <w:p w14:paraId="02B09264" w14:textId="77777777" w:rsidR="00DF38C3" w:rsidRDefault="00D46CFF">
            <w:pPr>
              <w:pStyle w:val="TableParagraph"/>
              <w:spacing w:before="113"/>
              <w:ind w:left="36" w:right="25"/>
              <w:rPr>
                <w:sz w:val="20"/>
              </w:rPr>
            </w:pPr>
            <w:r>
              <w:rPr>
                <w:spacing w:val="-5"/>
                <w:sz w:val="20"/>
              </w:rPr>
              <w:t>СПДС</w:t>
            </w:r>
            <w:r>
              <w:rPr>
                <w:spacing w:val="-8"/>
                <w:sz w:val="20"/>
              </w:rPr>
              <w:t xml:space="preserve"> </w:t>
            </w:r>
            <w:r>
              <w:rPr>
                <w:spacing w:val="-2"/>
                <w:sz w:val="20"/>
              </w:rPr>
              <w:t>”Ягодка”</w:t>
            </w:r>
          </w:p>
        </w:tc>
        <w:tc>
          <w:tcPr>
            <w:tcW w:w="3370" w:type="dxa"/>
          </w:tcPr>
          <w:p w14:paraId="4AECA7AC" w14:textId="77777777" w:rsidR="00DF38C3" w:rsidRDefault="00D46CFF">
            <w:pPr>
              <w:pStyle w:val="TableParagraph"/>
              <w:spacing w:line="228" w:lineRule="exact"/>
              <w:ind w:left="849" w:hanging="653"/>
              <w:jc w:val="left"/>
              <w:rPr>
                <w:sz w:val="20"/>
              </w:rPr>
            </w:pPr>
            <w:r>
              <w:rPr>
                <w:spacing w:val="-2"/>
                <w:sz w:val="20"/>
              </w:rPr>
              <w:t>Самарская</w:t>
            </w:r>
            <w:r>
              <w:rPr>
                <w:spacing w:val="-10"/>
                <w:sz w:val="20"/>
              </w:rPr>
              <w:t xml:space="preserve"> </w:t>
            </w:r>
            <w:r>
              <w:rPr>
                <w:spacing w:val="-2"/>
                <w:sz w:val="20"/>
              </w:rPr>
              <w:t>область,</w:t>
            </w:r>
            <w:r>
              <w:rPr>
                <w:spacing w:val="-10"/>
                <w:sz w:val="20"/>
              </w:rPr>
              <w:t xml:space="preserve"> </w:t>
            </w:r>
            <w:r>
              <w:rPr>
                <w:spacing w:val="-2"/>
                <w:sz w:val="20"/>
              </w:rPr>
              <w:t>с.</w:t>
            </w:r>
            <w:r>
              <w:rPr>
                <w:spacing w:val="-7"/>
                <w:sz w:val="20"/>
              </w:rPr>
              <w:t xml:space="preserve"> </w:t>
            </w:r>
            <w:r>
              <w:rPr>
                <w:spacing w:val="-2"/>
                <w:sz w:val="20"/>
              </w:rPr>
              <w:t xml:space="preserve">Ягодное, </w:t>
            </w:r>
            <w:r>
              <w:rPr>
                <w:sz w:val="20"/>
              </w:rPr>
              <w:t>Ул. С. Орлова, 1А</w:t>
            </w:r>
          </w:p>
        </w:tc>
        <w:tc>
          <w:tcPr>
            <w:tcW w:w="1569" w:type="dxa"/>
          </w:tcPr>
          <w:p w14:paraId="73E944CE" w14:textId="77777777" w:rsidR="00DF38C3" w:rsidRDefault="00D46CFF">
            <w:pPr>
              <w:pStyle w:val="TableParagraph"/>
              <w:spacing w:before="113"/>
              <w:ind w:left="29" w:right="5"/>
              <w:rPr>
                <w:sz w:val="20"/>
              </w:rPr>
            </w:pPr>
            <w:r>
              <w:rPr>
                <w:spacing w:val="-5"/>
                <w:sz w:val="20"/>
              </w:rPr>
              <w:t>140</w:t>
            </w:r>
          </w:p>
        </w:tc>
        <w:tc>
          <w:tcPr>
            <w:tcW w:w="1326" w:type="dxa"/>
          </w:tcPr>
          <w:p w14:paraId="57018314" w14:textId="77777777" w:rsidR="00DF38C3" w:rsidRDefault="00D46CFF">
            <w:pPr>
              <w:pStyle w:val="TableParagraph"/>
              <w:spacing w:before="1"/>
              <w:ind w:left="26" w:right="10"/>
              <w:rPr>
                <w:sz w:val="20"/>
              </w:rPr>
            </w:pPr>
            <w:r>
              <w:rPr>
                <w:spacing w:val="-2"/>
                <w:sz w:val="20"/>
              </w:rPr>
              <w:t>место</w:t>
            </w:r>
          </w:p>
        </w:tc>
        <w:tc>
          <w:tcPr>
            <w:tcW w:w="2252" w:type="dxa"/>
          </w:tcPr>
          <w:p w14:paraId="700E7400"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758506C1" w14:textId="77777777" w:rsidR="00DF38C3" w:rsidRDefault="00D46CFF">
            <w:pPr>
              <w:pStyle w:val="TableParagraph"/>
              <w:spacing w:line="228" w:lineRule="exact"/>
              <w:ind w:left="540" w:hanging="432"/>
              <w:jc w:val="left"/>
              <w:rPr>
                <w:sz w:val="20"/>
              </w:rPr>
            </w:pPr>
            <w:r>
              <w:rPr>
                <w:spacing w:val="-4"/>
                <w:sz w:val="20"/>
              </w:rPr>
              <w:t xml:space="preserve">муниципального </w:t>
            </w:r>
            <w:r>
              <w:rPr>
                <w:spacing w:val="-2"/>
                <w:sz w:val="20"/>
              </w:rPr>
              <w:t>района</w:t>
            </w:r>
          </w:p>
        </w:tc>
      </w:tr>
      <w:tr w:rsidR="00DF38C3" w14:paraId="39542495" w14:textId="77777777">
        <w:trPr>
          <w:trHeight w:val="349"/>
        </w:trPr>
        <w:tc>
          <w:tcPr>
            <w:tcW w:w="14009" w:type="dxa"/>
            <w:gridSpan w:val="7"/>
          </w:tcPr>
          <w:p w14:paraId="23D18E7D" w14:textId="77777777" w:rsidR="00DF38C3" w:rsidRDefault="00D46CFF">
            <w:pPr>
              <w:pStyle w:val="TableParagraph"/>
              <w:spacing w:before="55"/>
              <w:ind w:left="685" w:right="677"/>
              <w:rPr>
                <w:rFonts w:ascii="Arial" w:hAnsi="Arial"/>
                <w:i/>
                <w:sz w:val="20"/>
              </w:rPr>
            </w:pPr>
            <w:r>
              <w:rPr>
                <w:rFonts w:ascii="Arial" w:hAnsi="Arial"/>
                <w:i/>
                <w:spacing w:val="-2"/>
                <w:sz w:val="20"/>
              </w:rPr>
              <w:t>Общеобразовательные</w:t>
            </w:r>
            <w:r>
              <w:rPr>
                <w:rFonts w:ascii="Arial" w:hAnsi="Arial"/>
                <w:i/>
                <w:spacing w:val="-10"/>
                <w:sz w:val="20"/>
              </w:rPr>
              <w:t xml:space="preserve"> </w:t>
            </w:r>
            <w:r>
              <w:rPr>
                <w:rFonts w:ascii="Arial" w:hAnsi="Arial"/>
                <w:i/>
                <w:spacing w:val="-2"/>
                <w:sz w:val="20"/>
              </w:rPr>
              <w:t>учреждения</w:t>
            </w:r>
          </w:p>
        </w:tc>
      </w:tr>
      <w:tr w:rsidR="00DF38C3" w14:paraId="3A3B5C9D" w14:textId="77777777">
        <w:trPr>
          <w:trHeight w:val="459"/>
        </w:trPr>
        <w:tc>
          <w:tcPr>
            <w:tcW w:w="675" w:type="dxa"/>
          </w:tcPr>
          <w:p w14:paraId="6C0C336E" w14:textId="77777777" w:rsidR="00DF38C3" w:rsidRDefault="00D46CFF">
            <w:pPr>
              <w:pStyle w:val="TableParagraph"/>
              <w:spacing w:before="115"/>
              <w:ind w:left="22" w:right="5"/>
              <w:rPr>
                <w:sz w:val="20"/>
              </w:rPr>
            </w:pPr>
            <w:r>
              <w:rPr>
                <w:spacing w:val="-5"/>
                <w:sz w:val="20"/>
              </w:rPr>
              <w:t>4.1</w:t>
            </w:r>
          </w:p>
        </w:tc>
        <w:tc>
          <w:tcPr>
            <w:tcW w:w="3067" w:type="dxa"/>
          </w:tcPr>
          <w:p w14:paraId="2B1DF1DB" w14:textId="77777777" w:rsidR="00DF38C3" w:rsidRDefault="00D46CFF">
            <w:pPr>
              <w:pStyle w:val="TableParagraph"/>
              <w:spacing w:before="115"/>
              <w:ind w:left="37" w:right="25"/>
              <w:rPr>
                <w:sz w:val="20"/>
              </w:rPr>
            </w:pPr>
            <w:r>
              <w:rPr>
                <w:sz w:val="20"/>
              </w:rPr>
              <w:t>ГБОУ</w:t>
            </w:r>
            <w:r>
              <w:rPr>
                <w:spacing w:val="-7"/>
                <w:sz w:val="20"/>
              </w:rPr>
              <w:t xml:space="preserve"> </w:t>
            </w:r>
            <w:r>
              <w:rPr>
                <w:sz w:val="20"/>
              </w:rPr>
              <w:t>СОШ</w:t>
            </w:r>
            <w:r>
              <w:rPr>
                <w:spacing w:val="-6"/>
                <w:sz w:val="20"/>
              </w:rPr>
              <w:t xml:space="preserve"> </w:t>
            </w:r>
            <w:r>
              <w:rPr>
                <w:spacing w:val="-2"/>
                <w:sz w:val="20"/>
              </w:rPr>
              <w:t>с.Ягодное</w:t>
            </w:r>
          </w:p>
        </w:tc>
        <w:tc>
          <w:tcPr>
            <w:tcW w:w="3370" w:type="dxa"/>
          </w:tcPr>
          <w:p w14:paraId="36D431CE" w14:textId="77777777" w:rsidR="00DF38C3" w:rsidRDefault="00D46CFF">
            <w:pPr>
              <w:pStyle w:val="TableParagraph"/>
              <w:spacing w:line="230" w:lineRule="exact"/>
              <w:ind w:left="595" w:hanging="399"/>
              <w:jc w:val="left"/>
              <w:rPr>
                <w:sz w:val="20"/>
              </w:rPr>
            </w:pPr>
            <w:r>
              <w:rPr>
                <w:spacing w:val="-2"/>
                <w:sz w:val="20"/>
              </w:rPr>
              <w:t>Самарская</w:t>
            </w:r>
            <w:r>
              <w:rPr>
                <w:spacing w:val="-10"/>
                <w:sz w:val="20"/>
              </w:rPr>
              <w:t xml:space="preserve"> </w:t>
            </w:r>
            <w:r>
              <w:rPr>
                <w:spacing w:val="-2"/>
                <w:sz w:val="20"/>
              </w:rPr>
              <w:t>область,</w:t>
            </w:r>
            <w:r>
              <w:rPr>
                <w:spacing w:val="-10"/>
                <w:sz w:val="20"/>
              </w:rPr>
              <w:t xml:space="preserve"> </w:t>
            </w:r>
            <w:r>
              <w:rPr>
                <w:spacing w:val="-2"/>
                <w:sz w:val="20"/>
              </w:rPr>
              <w:t>с.</w:t>
            </w:r>
            <w:r>
              <w:rPr>
                <w:spacing w:val="-7"/>
                <w:sz w:val="20"/>
              </w:rPr>
              <w:t xml:space="preserve"> </w:t>
            </w:r>
            <w:r>
              <w:rPr>
                <w:spacing w:val="-2"/>
                <w:sz w:val="20"/>
              </w:rPr>
              <w:t xml:space="preserve">Ягодное, </w:t>
            </w:r>
            <w:r>
              <w:rPr>
                <w:sz w:val="20"/>
              </w:rPr>
              <w:t>Ул. Вознесенского, 32А</w:t>
            </w:r>
          </w:p>
        </w:tc>
        <w:tc>
          <w:tcPr>
            <w:tcW w:w="1569" w:type="dxa"/>
          </w:tcPr>
          <w:p w14:paraId="05877E1C" w14:textId="77777777" w:rsidR="00DF38C3" w:rsidRDefault="00D46CFF">
            <w:pPr>
              <w:pStyle w:val="TableParagraph"/>
              <w:spacing w:line="220" w:lineRule="exact"/>
              <w:ind w:left="29" w:right="5"/>
              <w:rPr>
                <w:sz w:val="20"/>
              </w:rPr>
            </w:pPr>
            <w:r>
              <w:rPr>
                <w:spacing w:val="-5"/>
                <w:sz w:val="20"/>
              </w:rPr>
              <w:t>284</w:t>
            </w:r>
          </w:p>
          <w:p w14:paraId="39FDBC95" w14:textId="77777777" w:rsidR="00DF38C3" w:rsidRDefault="00D46CFF">
            <w:pPr>
              <w:pStyle w:val="TableParagraph"/>
              <w:spacing w:line="220" w:lineRule="exact"/>
              <w:ind w:left="29" w:right="13"/>
              <w:rPr>
                <w:sz w:val="20"/>
              </w:rPr>
            </w:pPr>
            <w:r>
              <w:rPr>
                <w:sz w:val="20"/>
              </w:rPr>
              <w:t>(в</w:t>
            </w:r>
            <w:r>
              <w:rPr>
                <w:spacing w:val="-4"/>
                <w:sz w:val="20"/>
              </w:rPr>
              <w:t xml:space="preserve"> </w:t>
            </w:r>
            <w:r>
              <w:rPr>
                <w:sz w:val="20"/>
              </w:rPr>
              <w:t>1</w:t>
            </w:r>
            <w:r>
              <w:rPr>
                <w:spacing w:val="-1"/>
                <w:sz w:val="20"/>
              </w:rPr>
              <w:t xml:space="preserve"> </w:t>
            </w:r>
            <w:r>
              <w:rPr>
                <w:spacing w:val="-2"/>
                <w:sz w:val="20"/>
              </w:rPr>
              <w:t>смену)</w:t>
            </w:r>
          </w:p>
        </w:tc>
        <w:tc>
          <w:tcPr>
            <w:tcW w:w="1326" w:type="dxa"/>
          </w:tcPr>
          <w:p w14:paraId="563873BF" w14:textId="77777777" w:rsidR="00DF38C3" w:rsidRDefault="00D46CFF">
            <w:pPr>
              <w:pStyle w:val="TableParagraph"/>
              <w:spacing w:before="115"/>
              <w:ind w:left="26" w:right="10"/>
              <w:rPr>
                <w:sz w:val="20"/>
              </w:rPr>
            </w:pPr>
            <w:r>
              <w:rPr>
                <w:spacing w:val="-2"/>
                <w:sz w:val="20"/>
              </w:rPr>
              <w:t>место</w:t>
            </w:r>
          </w:p>
        </w:tc>
        <w:tc>
          <w:tcPr>
            <w:tcW w:w="2252" w:type="dxa"/>
          </w:tcPr>
          <w:p w14:paraId="4EBD5B80" w14:textId="77777777" w:rsidR="00DF38C3" w:rsidRDefault="00D46CFF">
            <w:pPr>
              <w:pStyle w:val="TableParagraph"/>
              <w:spacing w:before="115"/>
              <w:ind w:left="21" w:right="10"/>
              <w:rPr>
                <w:sz w:val="20"/>
              </w:rPr>
            </w:pPr>
            <w:r>
              <w:rPr>
                <w:sz w:val="20"/>
              </w:rPr>
              <w:t>Треб.</w:t>
            </w:r>
            <w:r>
              <w:rPr>
                <w:spacing w:val="-11"/>
                <w:sz w:val="20"/>
              </w:rPr>
              <w:t xml:space="preserve"> </w:t>
            </w:r>
            <w:r>
              <w:rPr>
                <w:spacing w:val="-2"/>
                <w:sz w:val="20"/>
              </w:rPr>
              <w:t>реконструкция</w:t>
            </w:r>
          </w:p>
        </w:tc>
        <w:tc>
          <w:tcPr>
            <w:tcW w:w="1750" w:type="dxa"/>
          </w:tcPr>
          <w:p w14:paraId="516C13AB" w14:textId="77777777" w:rsidR="00DF38C3" w:rsidRDefault="00D46CFF">
            <w:pPr>
              <w:pStyle w:val="TableParagraph"/>
              <w:spacing w:line="230" w:lineRule="exact"/>
              <w:ind w:left="540" w:hanging="432"/>
              <w:jc w:val="left"/>
              <w:rPr>
                <w:sz w:val="20"/>
              </w:rPr>
            </w:pPr>
            <w:r>
              <w:rPr>
                <w:spacing w:val="-4"/>
                <w:sz w:val="20"/>
              </w:rPr>
              <w:t xml:space="preserve">муниципального </w:t>
            </w:r>
            <w:r>
              <w:rPr>
                <w:spacing w:val="-2"/>
                <w:sz w:val="20"/>
              </w:rPr>
              <w:t>района</w:t>
            </w:r>
          </w:p>
        </w:tc>
      </w:tr>
      <w:tr w:rsidR="00DF38C3" w14:paraId="67F46938" w14:textId="77777777">
        <w:trPr>
          <w:trHeight w:val="460"/>
        </w:trPr>
        <w:tc>
          <w:tcPr>
            <w:tcW w:w="675" w:type="dxa"/>
          </w:tcPr>
          <w:p w14:paraId="125CD68B" w14:textId="77777777" w:rsidR="00DF38C3" w:rsidRDefault="00D46CFF">
            <w:pPr>
              <w:pStyle w:val="TableParagraph"/>
              <w:spacing w:before="115"/>
              <w:ind w:left="22" w:right="5"/>
              <w:rPr>
                <w:sz w:val="20"/>
              </w:rPr>
            </w:pPr>
            <w:r>
              <w:rPr>
                <w:spacing w:val="-5"/>
                <w:sz w:val="20"/>
              </w:rPr>
              <w:t>4.2</w:t>
            </w:r>
          </w:p>
        </w:tc>
        <w:tc>
          <w:tcPr>
            <w:tcW w:w="3067" w:type="dxa"/>
          </w:tcPr>
          <w:p w14:paraId="0E9F4E5E" w14:textId="77777777" w:rsidR="00DF38C3" w:rsidRDefault="00D46CFF">
            <w:pPr>
              <w:pStyle w:val="TableParagraph"/>
              <w:spacing w:before="115"/>
              <w:ind w:left="37" w:right="25"/>
              <w:rPr>
                <w:sz w:val="20"/>
              </w:rPr>
            </w:pPr>
            <w:r>
              <w:rPr>
                <w:sz w:val="20"/>
              </w:rPr>
              <w:t>ГБОУ</w:t>
            </w:r>
            <w:r>
              <w:rPr>
                <w:spacing w:val="-7"/>
                <w:sz w:val="20"/>
              </w:rPr>
              <w:t xml:space="preserve"> </w:t>
            </w:r>
            <w:r>
              <w:rPr>
                <w:sz w:val="20"/>
              </w:rPr>
              <w:t>СОШ</w:t>
            </w:r>
            <w:r>
              <w:rPr>
                <w:spacing w:val="-6"/>
                <w:sz w:val="20"/>
              </w:rPr>
              <w:t xml:space="preserve"> </w:t>
            </w:r>
            <w:r>
              <w:rPr>
                <w:spacing w:val="-2"/>
                <w:sz w:val="20"/>
              </w:rPr>
              <w:t>с.Ягодное</w:t>
            </w:r>
          </w:p>
        </w:tc>
        <w:tc>
          <w:tcPr>
            <w:tcW w:w="3370" w:type="dxa"/>
          </w:tcPr>
          <w:p w14:paraId="108E24A6" w14:textId="77777777" w:rsidR="00DF38C3" w:rsidRDefault="00D46CFF">
            <w:pPr>
              <w:pStyle w:val="TableParagraph"/>
              <w:spacing w:line="230" w:lineRule="exact"/>
              <w:ind w:left="943" w:hanging="747"/>
              <w:jc w:val="left"/>
              <w:rPr>
                <w:sz w:val="20"/>
              </w:rPr>
            </w:pPr>
            <w:r>
              <w:rPr>
                <w:spacing w:val="-2"/>
                <w:sz w:val="20"/>
              </w:rPr>
              <w:t>Самарская</w:t>
            </w:r>
            <w:r>
              <w:rPr>
                <w:spacing w:val="-10"/>
                <w:sz w:val="20"/>
              </w:rPr>
              <w:t xml:space="preserve"> </w:t>
            </w:r>
            <w:r>
              <w:rPr>
                <w:spacing w:val="-2"/>
                <w:sz w:val="20"/>
              </w:rPr>
              <w:t>область,</w:t>
            </w:r>
            <w:r>
              <w:rPr>
                <w:spacing w:val="-10"/>
                <w:sz w:val="20"/>
              </w:rPr>
              <w:t xml:space="preserve"> </w:t>
            </w:r>
            <w:r>
              <w:rPr>
                <w:spacing w:val="-2"/>
                <w:sz w:val="20"/>
              </w:rPr>
              <w:t>с.</w:t>
            </w:r>
            <w:r>
              <w:rPr>
                <w:spacing w:val="-7"/>
                <w:sz w:val="20"/>
              </w:rPr>
              <w:t xml:space="preserve"> </w:t>
            </w:r>
            <w:r>
              <w:rPr>
                <w:spacing w:val="-2"/>
                <w:sz w:val="20"/>
              </w:rPr>
              <w:t xml:space="preserve">Ягодное, </w:t>
            </w:r>
            <w:r>
              <w:rPr>
                <w:sz w:val="20"/>
              </w:rPr>
              <w:t>Ул. Чкалова, 2А</w:t>
            </w:r>
          </w:p>
        </w:tc>
        <w:tc>
          <w:tcPr>
            <w:tcW w:w="1569" w:type="dxa"/>
          </w:tcPr>
          <w:p w14:paraId="3820A622" w14:textId="77777777" w:rsidR="00DF38C3" w:rsidRDefault="00D46CFF">
            <w:pPr>
              <w:pStyle w:val="TableParagraph"/>
              <w:spacing w:line="219" w:lineRule="exact"/>
              <w:ind w:left="29" w:right="5"/>
              <w:rPr>
                <w:sz w:val="20"/>
              </w:rPr>
            </w:pPr>
            <w:r>
              <w:rPr>
                <w:spacing w:val="-5"/>
                <w:sz w:val="20"/>
              </w:rPr>
              <w:t>104</w:t>
            </w:r>
          </w:p>
          <w:p w14:paraId="5792382C" w14:textId="77777777" w:rsidR="00DF38C3" w:rsidRDefault="00D46CFF">
            <w:pPr>
              <w:pStyle w:val="TableParagraph"/>
              <w:spacing w:line="219" w:lineRule="exact"/>
              <w:ind w:left="29" w:right="16"/>
              <w:rPr>
                <w:sz w:val="20"/>
              </w:rPr>
            </w:pPr>
            <w:r>
              <w:rPr>
                <w:sz w:val="20"/>
              </w:rPr>
              <w:t>(в</w:t>
            </w:r>
            <w:r>
              <w:rPr>
                <w:spacing w:val="-3"/>
                <w:sz w:val="20"/>
              </w:rPr>
              <w:t xml:space="preserve"> </w:t>
            </w:r>
            <w:r>
              <w:rPr>
                <w:sz w:val="20"/>
              </w:rPr>
              <w:t xml:space="preserve">1 </w:t>
            </w:r>
            <w:r>
              <w:rPr>
                <w:spacing w:val="-2"/>
                <w:sz w:val="20"/>
              </w:rPr>
              <w:t>смену)</w:t>
            </w:r>
          </w:p>
        </w:tc>
        <w:tc>
          <w:tcPr>
            <w:tcW w:w="1326" w:type="dxa"/>
          </w:tcPr>
          <w:p w14:paraId="1F81D750" w14:textId="77777777" w:rsidR="00DF38C3" w:rsidRDefault="00D46CFF">
            <w:pPr>
              <w:pStyle w:val="TableParagraph"/>
              <w:spacing w:before="115"/>
              <w:ind w:left="26" w:right="10"/>
              <w:rPr>
                <w:sz w:val="20"/>
              </w:rPr>
            </w:pPr>
            <w:r>
              <w:rPr>
                <w:spacing w:val="-2"/>
                <w:sz w:val="20"/>
              </w:rPr>
              <w:t>место</w:t>
            </w:r>
          </w:p>
        </w:tc>
        <w:tc>
          <w:tcPr>
            <w:tcW w:w="2252" w:type="dxa"/>
          </w:tcPr>
          <w:p w14:paraId="532DDE0B" w14:textId="77777777" w:rsidR="00DF38C3" w:rsidRDefault="00D46CFF">
            <w:pPr>
              <w:pStyle w:val="TableParagraph"/>
              <w:spacing w:before="115"/>
              <w:ind w:left="21" w:right="10"/>
              <w:rPr>
                <w:sz w:val="20"/>
              </w:rPr>
            </w:pPr>
            <w:r>
              <w:rPr>
                <w:spacing w:val="-2"/>
                <w:sz w:val="20"/>
              </w:rPr>
              <w:t>Треб.</w:t>
            </w:r>
            <w:r>
              <w:rPr>
                <w:spacing w:val="-7"/>
                <w:sz w:val="20"/>
              </w:rPr>
              <w:t xml:space="preserve"> </w:t>
            </w:r>
            <w:r>
              <w:rPr>
                <w:spacing w:val="-2"/>
                <w:sz w:val="20"/>
              </w:rPr>
              <w:t>кап.</w:t>
            </w:r>
            <w:r>
              <w:rPr>
                <w:spacing w:val="-6"/>
                <w:sz w:val="20"/>
              </w:rPr>
              <w:t xml:space="preserve"> </w:t>
            </w:r>
            <w:r>
              <w:rPr>
                <w:spacing w:val="-2"/>
                <w:sz w:val="20"/>
              </w:rPr>
              <w:t>ремонт</w:t>
            </w:r>
          </w:p>
        </w:tc>
        <w:tc>
          <w:tcPr>
            <w:tcW w:w="1750" w:type="dxa"/>
          </w:tcPr>
          <w:p w14:paraId="21AC3EDD" w14:textId="77777777" w:rsidR="00DF38C3" w:rsidRDefault="00D46CFF">
            <w:pPr>
              <w:pStyle w:val="TableParagraph"/>
              <w:spacing w:line="230" w:lineRule="exact"/>
              <w:ind w:left="540" w:hanging="432"/>
              <w:jc w:val="left"/>
              <w:rPr>
                <w:sz w:val="20"/>
              </w:rPr>
            </w:pPr>
            <w:r>
              <w:rPr>
                <w:spacing w:val="-4"/>
                <w:sz w:val="20"/>
              </w:rPr>
              <w:t xml:space="preserve">муниципального </w:t>
            </w:r>
            <w:r>
              <w:rPr>
                <w:spacing w:val="-2"/>
                <w:sz w:val="20"/>
              </w:rPr>
              <w:t>района</w:t>
            </w:r>
          </w:p>
        </w:tc>
      </w:tr>
      <w:tr w:rsidR="00DF38C3" w14:paraId="010BCC82" w14:textId="77777777">
        <w:trPr>
          <w:trHeight w:val="348"/>
        </w:trPr>
        <w:tc>
          <w:tcPr>
            <w:tcW w:w="14009" w:type="dxa"/>
            <w:gridSpan w:val="7"/>
          </w:tcPr>
          <w:p w14:paraId="26756761" w14:textId="77777777" w:rsidR="00DF38C3" w:rsidRDefault="00D46CFF">
            <w:pPr>
              <w:pStyle w:val="TableParagraph"/>
              <w:spacing w:before="55"/>
              <w:ind w:left="685"/>
              <w:rPr>
                <w:rFonts w:ascii="Arial" w:hAnsi="Arial"/>
                <w:b/>
                <w:sz w:val="20"/>
              </w:rPr>
            </w:pPr>
            <w:r>
              <w:rPr>
                <w:rFonts w:ascii="Arial" w:hAnsi="Arial"/>
                <w:b/>
                <w:spacing w:val="-2"/>
                <w:sz w:val="20"/>
              </w:rPr>
              <w:t>Объекты</w:t>
            </w:r>
            <w:r>
              <w:rPr>
                <w:rFonts w:ascii="Arial" w:hAnsi="Arial"/>
                <w:b/>
                <w:spacing w:val="-7"/>
                <w:sz w:val="20"/>
              </w:rPr>
              <w:t xml:space="preserve"> </w:t>
            </w:r>
            <w:r>
              <w:rPr>
                <w:rFonts w:ascii="Arial" w:hAnsi="Arial"/>
                <w:b/>
                <w:spacing w:val="-2"/>
                <w:sz w:val="20"/>
              </w:rPr>
              <w:t>здравоохранения</w:t>
            </w:r>
          </w:p>
        </w:tc>
      </w:tr>
      <w:tr w:rsidR="00DF38C3" w14:paraId="2F78E617" w14:textId="77777777">
        <w:trPr>
          <w:trHeight w:val="460"/>
        </w:trPr>
        <w:tc>
          <w:tcPr>
            <w:tcW w:w="675" w:type="dxa"/>
          </w:tcPr>
          <w:p w14:paraId="3CB149A7" w14:textId="77777777" w:rsidR="00DF38C3" w:rsidRDefault="00D46CFF">
            <w:pPr>
              <w:pStyle w:val="TableParagraph"/>
              <w:spacing w:before="115"/>
              <w:ind w:left="22" w:right="5"/>
              <w:rPr>
                <w:sz w:val="20"/>
              </w:rPr>
            </w:pPr>
            <w:r>
              <w:rPr>
                <w:spacing w:val="-5"/>
                <w:sz w:val="20"/>
              </w:rPr>
              <w:t>5.1</w:t>
            </w:r>
          </w:p>
        </w:tc>
        <w:tc>
          <w:tcPr>
            <w:tcW w:w="3067" w:type="dxa"/>
          </w:tcPr>
          <w:p w14:paraId="78636EDF" w14:textId="77777777" w:rsidR="00DF38C3" w:rsidRDefault="00D46CFF">
            <w:pPr>
              <w:pStyle w:val="TableParagraph"/>
              <w:spacing w:before="115"/>
              <w:ind w:left="39" w:right="25"/>
              <w:rPr>
                <w:sz w:val="20"/>
              </w:rPr>
            </w:pPr>
            <w:r>
              <w:rPr>
                <w:spacing w:val="-2"/>
                <w:sz w:val="20"/>
              </w:rPr>
              <w:t>Аптека</w:t>
            </w:r>
          </w:p>
        </w:tc>
        <w:tc>
          <w:tcPr>
            <w:tcW w:w="3370" w:type="dxa"/>
          </w:tcPr>
          <w:p w14:paraId="19A15933"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5DE7BA7D"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62</w:t>
            </w:r>
          </w:p>
        </w:tc>
        <w:tc>
          <w:tcPr>
            <w:tcW w:w="1569" w:type="dxa"/>
          </w:tcPr>
          <w:p w14:paraId="1DEA39C2" w14:textId="77777777" w:rsidR="00DF38C3" w:rsidRDefault="00DF38C3">
            <w:pPr>
              <w:pStyle w:val="TableParagraph"/>
              <w:jc w:val="left"/>
              <w:rPr>
                <w:rFonts w:ascii="Times New Roman"/>
                <w:sz w:val="20"/>
              </w:rPr>
            </w:pPr>
          </w:p>
        </w:tc>
        <w:tc>
          <w:tcPr>
            <w:tcW w:w="1326" w:type="dxa"/>
          </w:tcPr>
          <w:p w14:paraId="3DB693FB" w14:textId="77777777" w:rsidR="00DF38C3" w:rsidRDefault="00DF38C3">
            <w:pPr>
              <w:pStyle w:val="TableParagraph"/>
              <w:jc w:val="left"/>
              <w:rPr>
                <w:rFonts w:ascii="Times New Roman"/>
                <w:sz w:val="20"/>
              </w:rPr>
            </w:pPr>
          </w:p>
        </w:tc>
        <w:tc>
          <w:tcPr>
            <w:tcW w:w="2252" w:type="dxa"/>
          </w:tcPr>
          <w:p w14:paraId="2057C91F" w14:textId="77777777" w:rsidR="00DF38C3" w:rsidRDefault="00D46CFF">
            <w:pPr>
              <w:pStyle w:val="TableParagraph"/>
              <w:spacing w:before="115"/>
              <w:ind w:left="21" w:right="12"/>
              <w:rPr>
                <w:sz w:val="20"/>
              </w:rPr>
            </w:pPr>
            <w:r>
              <w:rPr>
                <w:spacing w:val="-2"/>
                <w:sz w:val="20"/>
              </w:rPr>
              <w:t>Удовлетворительное</w:t>
            </w:r>
          </w:p>
        </w:tc>
        <w:tc>
          <w:tcPr>
            <w:tcW w:w="1750" w:type="dxa"/>
          </w:tcPr>
          <w:p w14:paraId="62CB61EF" w14:textId="77777777" w:rsidR="00DF38C3" w:rsidRDefault="00D46CFF">
            <w:pPr>
              <w:pStyle w:val="TableParagraph"/>
              <w:spacing w:before="115"/>
              <w:ind w:left="18" w:right="5"/>
              <w:rPr>
                <w:sz w:val="20"/>
              </w:rPr>
            </w:pPr>
            <w:r>
              <w:rPr>
                <w:spacing w:val="-2"/>
                <w:sz w:val="20"/>
              </w:rPr>
              <w:t>частная</w:t>
            </w:r>
          </w:p>
        </w:tc>
      </w:tr>
      <w:tr w:rsidR="00DF38C3" w14:paraId="0AE0DFAF" w14:textId="77777777">
        <w:trPr>
          <w:trHeight w:val="460"/>
        </w:trPr>
        <w:tc>
          <w:tcPr>
            <w:tcW w:w="675" w:type="dxa"/>
          </w:tcPr>
          <w:p w14:paraId="4C1FD925" w14:textId="77777777" w:rsidR="00DF38C3" w:rsidRDefault="00D46CFF">
            <w:pPr>
              <w:pStyle w:val="TableParagraph"/>
              <w:spacing w:before="116"/>
              <w:ind w:left="22" w:right="5"/>
              <w:rPr>
                <w:sz w:val="20"/>
              </w:rPr>
            </w:pPr>
            <w:r>
              <w:rPr>
                <w:spacing w:val="-5"/>
                <w:sz w:val="20"/>
              </w:rPr>
              <w:t>5.2</w:t>
            </w:r>
          </w:p>
        </w:tc>
        <w:tc>
          <w:tcPr>
            <w:tcW w:w="3067" w:type="dxa"/>
          </w:tcPr>
          <w:p w14:paraId="7CDA43A5" w14:textId="77777777" w:rsidR="00DF38C3" w:rsidRDefault="00D46CFF">
            <w:pPr>
              <w:pStyle w:val="TableParagraph"/>
              <w:spacing w:before="116"/>
              <w:ind w:left="41" w:right="25"/>
              <w:rPr>
                <w:sz w:val="20"/>
              </w:rPr>
            </w:pPr>
            <w:r>
              <w:rPr>
                <w:spacing w:val="-5"/>
                <w:sz w:val="20"/>
              </w:rPr>
              <w:t>ФАП</w:t>
            </w:r>
          </w:p>
        </w:tc>
        <w:tc>
          <w:tcPr>
            <w:tcW w:w="3370" w:type="dxa"/>
          </w:tcPr>
          <w:p w14:paraId="5C61FDA9"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364D2BD0" w14:textId="77777777" w:rsidR="00DF38C3" w:rsidRDefault="00D46CFF">
            <w:pPr>
              <w:pStyle w:val="TableParagraph"/>
              <w:spacing w:line="219" w:lineRule="exact"/>
              <w:ind w:left="110" w:right="91"/>
              <w:rPr>
                <w:sz w:val="20"/>
              </w:rPr>
            </w:pPr>
            <w:r>
              <w:rPr>
                <w:sz w:val="20"/>
              </w:rPr>
              <w:t>с.</w:t>
            </w:r>
            <w:r>
              <w:rPr>
                <w:spacing w:val="-14"/>
                <w:sz w:val="20"/>
              </w:rPr>
              <w:t xml:space="preserve"> </w:t>
            </w:r>
            <w:r>
              <w:rPr>
                <w:sz w:val="20"/>
              </w:rPr>
              <w:t>Ягодное,</w:t>
            </w:r>
            <w:r>
              <w:rPr>
                <w:spacing w:val="-12"/>
                <w:sz w:val="20"/>
              </w:rPr>
              <w:t xml:space="preserve"> </w:t>
            </w:r>
            <w:r>
              <w:rPr>
                <w:sz w:val="20"/>
              </w:rPr>
              <w:t>ул.</w:t>
            </w:r>
            <w:r>
              <w:rPr>
                <w:spacing w:val="-11"/>
                <w:sz w:val="20"/>
              </w:rPr>
              <w:t xml:space="preserve"> </w:t>
            </w:r>
            <w:r>
              <w:rPr>
                <w:sz w:val="20"/>
              </w:rPr>
              <w:t>Майская,</w:t>
            </w:r>
            <w:r>
              <w:rPr>
                <w:spacing w:val="-13"/>
                <w:sz w:val="20"/>
              </w:rPr>
              <w:t xml:space="preserve"> </w:t>
            </w:r>
            <w:r>
              <w:rPr>
                <w:spacing w:val="-10"/>
                <w:sz w:val="20"/>
              </w:rPr>
              <w:t>8</w:t>
            </w:r>
          </w:p>
        </w:tc>
        <w:tc>
          <w:tcPr>
            <w:tcW w:w="1569" w:type="dxa"/>
          </w:tcPr>
          <w:p w14:paraId="4996A839" w14:textId="77777777" w:rsidR="00DF38C3" w:rsidRDefault="00DF38C3">
            <w:pPr>
              <w:pStyle w:val="TableParagraph"/>
              <w:jc w:val="left"/>
              <w:rPr>
                <w:rFonts w:ascii="Times New Roman"/>
                <w:sz w:val="20"/>
              </w:rPr>
            </w:pPr>
          </w:p>
        </w:tc>
        <w:tc>
          <w:tcPr>
            <w:tcW w:w="1326" w:type="dxa"/>
          </w:tcPr>
          <w:p w14:paraId="33C06E7F" w14:textId="77777777" w:rsidR="00DF38C3" w:rsidRDefault="00DF38C3">
            <w:pPr>
              <w:pStyle w:val="TableParagraph"/>
              <w:jc w:val="left"/>
              <w:rPr>
                <w:rFonts w:ascii="Times New Roman"/>
                <w:sz w:val="20"/>
              </w:rPr>
            </w:pPr>
          </w:p>
        </w:tc>
        <w:tc>
          <w:tcPr>
            <w:tcW w:w="2252" w:type="dxa"/>
          </w:tcPr>
          <w:p w14:paraId="785BC52A" w14:textId="77777777" w:rsidR="00DF38C3" w:rsidRDefault="00D46CFF">
            <w:pPr>
              <w:pStyle w:val="TableParagraph"/>
              <w:spacing w:before="116"/>
              <w:ind w:left="21" w:right="12"/>
              <w:rPr>
                <w:sz w:val="20"/>
              </w:rPr>
            </w:pPr>
            <w:r>
              <w:rPr>
                <w:spacing w:val="-2"/>
                <w:sz w:val="20"/>
              </w:rPr>
              <w:t>Удовлетворительное</w:t>
            </w:r>
          </w:p>
        </w:tc>
        <w:tc>
          <w:tcPr>
            <w:tcW w:w="1750" w:type="dxa"/>
          </w:tcPr>
          <w:p w14:paraId="73A7E3F3" w14:textId="77777777" w:rsidR="00DF38C3" w:rsidRDefault="00D46CFF">
            <w:pPr>
              <w:pStyle w:val="TableParagraph"/>
              <w:spacing w:line="228" w:lineRule="exact"/>
              <w:ind w:left="540" w:hanging="432"/>
              <w:jc w:val="left"/>
              <w:rPr>
                <w:sz w:val="20"/>
              </w:rPr>
            </w:pPr>
            <w:r>
              <w:rPr>
                <w:spacing w:val="-4"/>
                <w:sz w:val="20"/>
              </w:rPr>
              <w:t xml:space="preserve">муниципального </w:t>
            </w:r>
            <w:r>
              <w:rPr>
                <w:spacing w:val="-2"/>
                <w:sz w:val="20"/>
              </w:rPr>
              <w:t>района</w:t>
            </w:r>
          </w:p>
        </w:tc>
      </w:tr>
      <w:tr w:rsidR="00DF38C3" w14:paraId="7839A02C" w14:textId="77777777">
        <w:trPr>
          <w:trHeight w:val="230"/>
        </w:trPr>
        <w:tc>
          <w:tcPr>
            <w:tcW w:w="675" w:type="dxa"/>
          </w:tcPr>
          <w:p w14:paraId="6FF20088" w14:textId="77777777" w:rsidR="00DF38C3" w:rsidRDefault="00DF38C3">
            <w:pPr>
              <w:pStyle w:val="TableParagraph"/>
              <w:jc w:val="left"/>
              <w:rPr>
                <w:rFonts w:ascii="Times New Roman"/>
                <w:sz w:val="16"/>
              </w:rPr>
            </w:pPr>
          </w:p>
        </w:tc>
        <w:tc>
          <w:tcPr>
            <w:tcW w:w="13334" w:type="dxa"/>
            <w:gridSpan w:val="6"/>
          </w:tcPr>
          <w:p w14:paraId="320B57F2" w14:textId="77777777" w:rsidR="00DF38C3" w:rsidRDefault="00D46CFF">
            <w:pPr>
              <w:pStyle w:val="TableParagraph"/>
              <w:spacing w:line="210" w:lineRule="exact"/>
              <w:ind w:left="10"/>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социального</w:t>
            </w:r>
            <w:r>
              <w:rPr>
                <w:rFonts w:ascii="Arial" w:hAnsi="Arial"/>
                <w:b/>
                <w:spacing w:val="-5"/>
                <w:sz w:val="20"/>
              </w:rPr>
              <w:t xml:space="preserve"> </w:t>
            </w:r>
            <w:r>
              <w:rPr>
                <w:rFonts w:ascii="Arial" w:hAnsi="Arial"/>
                <w:b/>
                <w:spacing w:val="-2"/>
                <w:sz w:val="20"/>
              </w:rPr>
              <w:t>обеспечения</w:t>
            </w:r>
          </w:p>
        </w:tc>
      </w:tr>
      <w:tr w:rsidR="00DF38C3" w14:paraId="1776E094" w14:textId="77777777">
        <w:trPr>
          <w:trHeight w:val="230"/>
        </w:trPr>
        <w:tc>
          <w:tcPr>
            <w:tcW w:w="675" w:type="dxa"/>
            <w:tcBorders>
              <w:bottom w:val="single" w:sz="2" w:space="0" w:color="000000"/>
            </w:tcBorders>
          </w:tcPr>
          <w:p w14:paraId="55C2C034" w14:textId="77777777" w:rsidR="00DF38C3" w:rsidRDefault="00DF38C3">
            <w:pPr>
              <w:pStyle w:val="TableParagraph"/>
              <w:jc w:val="left"/>
              <w:rPr>
                <w:rFonts w:ascii="Times New Roman"/>
                <w:sz w:val="16"/>
              </w:rPr>
            </w:pPr>
          </w:p>
        </w:tc>
        <w:tc>
          <w:tcPr>
            <w:tcW w:w="3067" w:type="dxa"/>
            <w:tcBorders>
              <w:bottom w:val="single" w:sz="2" w:space="0" w:color="000000"/>
            </w:tcBorders>
          </w:tcPr>
          <w:p w14:paraId="2B546D6C" w14:textId="77777777" w:rsidR="00DF38C3" w:rsidRDefault="00D46CFF">
            <w:pPr>
              <w:pStyle w:val="TableParagraph"/>
              <w:spacing w:line="210" w:lineRule="exact"/>
              <w:ind w:left="41" w:right="25"/>
              <w:rPr>
                <w:sz w:val="20"/>
              </w:rPr>
            </w:pPr>
            <w:r>
              <w:rPr>
                <w:spacing w:val="-5"/>
                <w:sz w:val="20"/>
              </w:rPr>
              <w:t>Нет</w:t>
            </w:r>
          </w:p>
        </w:tc>
        <w:tc>
          <w:tcPr>
            <w:tcW w:w="3370" w:type="dxa"/>
            <w:tcBorders>
              <w:bottom w:val="single" w:sz="2" w:space="0" w:color="000000"/>
            </w:tcBorders>
          </w:tcPr>
          <w:p w14:paraId="60F69C9A" w14:textId="77777777" w:rsidR="00DF38C3" w:rsidRDefault="00D46CFF">
            <w:pPr>
              <w:pStyle w:val="TableParagraph"/>
              <w:spacing w:line="210" w:lineRule="exact"/>
              <w:ind w:left="114" w:right="91"/>
              <w:rPr>
                <w:sz w:val="20"/>
              </w:rPr>
            </w:pPr>
            <w:r>
              <w:rPr>
                <w:spacing w:val="-10"/>
                <w:sz w:val="20"/>
              </w:rPr>
              <w:t>-</w:t>
            </w:r>
          </w:p>
        </w:tc>
        <w:tc>
          <w:tcPr>
            <w:tcW w:w="1569" w:type="dxa"/>
            <w:tcBorders>
              <w:bottom w:val="single" w:sz="2" w:space="0" w:color="000000"/>
            </w:tcBorders>
          </w:tcPr>
          <w:p w14:paraId="6FE2AE03" w14:textId="77777777" w:rsidR="00DF38C3" w:rsidRDefault="00D46CFF">
            <w:pPr>
              <w:pStyle w:val="TableParagraph"/>
              <w:spacing w:line="210" w:lineRule="exact"/>
              <w:ind w:left="29" w:right="6"/>
              <w:rPr>
                <w:sz w:val="20"/>
              </w:rPr>
            </w:pPr>
            <w:r>
              <w:rPr>
                <w:spacing w:val="-10"/>
                <w:sz w:val="20"/>
              </w:rPr>
              <w:t>-</w:t>
            </w:r>
          </w:p>
        </w:tc>
        <w:tc>
          <w:tcPr>
            <w:tcW w:w="1326" w:type="dxa"/>
            <w:tcBorders>
              <w:bottom w:val="single" w:sz="2" w:space="0" w:color="000000"/>
            </w:tcBorders>
          </w:tcPr>
          <w:p w14:paraId="663AA2C5" w14:textId="77777777" w:rsidR="00DF38C3" w:rsidRDefault="00D46CFF">
            <w:pPr>
              <w:pStyle w:val="TableParagraph"/>
              <w:spacing w:line="210" w:lineRule="exact"/>
              <w:ind w:left="26" w:right="9"/>
              <w:rPr>
                <w:sz w:val="20"/>
              </w:rPr>
            </w:pPr>
            <w:r>
              <w:rPr>
                <w:spacing w:val="-10"/>
                <w:sz w:val="20"/>
              </w:rPr>
              <w:t>-</w:t>
            </w:r>
          </w:p>
        </w:tc>
        <w:tc>
          <w:tcPr>
            <w:tcW w:w="2252" w:type="dxa"/>
            <w:tcBorders>
              <w:bottom w:val="single" w:sz="2" w:space="0" w:color="000000"/>
            </w:tcBorders>
          </w:tcPr>
          <w:p w14:paraId="72835F2B" w14:textId="77777777" w:rsidR="00DF38C3" w:rsidRDefault="00D46CFF">
            <w:pPr>
              <w:pStyle w:val="TableParagraph"/>
              <w:spacing w:line="210" w:lineRule="exact"/>
              <w:ind w:left="21" w:right="1"/>
              <w:rPr>
                <w:sz w:val="20"/>
              </w:rPr>
            </w:pPr>
            <w:r>
              <w:rPr>
                <w:spacing w:val="-10"/>
                <w:sz w:val="20"/>
              </w:rPr>
              <w:t>-</w:t>
            </w:r>
          </w:p>
        </w:tc>
        <w:tc>
          <w:tcPr>
            <w:tcW w:w="1750" w:type="dxa"/>
            <w:tcBorders>
              <w:bottom w:val="single" w:sz="2" w:space="0" w:color="000000"/>
            </w:tcBorders>
          </w:tcPr>
          <w:p w14:paraId="34E6DB46" w14:textId="77777777" w:rsidR="00DF38C3" w:rsidRDefault="00D46CFF">
            <w:pPr>
              <w:pStyle w:val="TableParagraph"/>
              <w:spacing w:line="210" w:lineRule="exact"/>
              <w:ind w:left="18" w:right="1"/>
              <w:rPr>
                <w:sz w:val="20"/>
              </w:rPr>
            </w:pPr>
            <w:r>
              <w:rPr>
                <w:spacing w:val="-10"/>
                <w:sz w:val="20"/>
              </w:rPr>
              <w:t>-</w:t>
            </w:r>
          </w:p>
        </w:tc>
      </w:tr>
      <w:tr w:rsidR="00DF38C3" w14:paraId="73C3DA5B" w14:textId="77777777">
        <w:trPr>
          <w:trHeight w:val="349"/>
        </w:trPr>
        <w:tc>
          <w:tcPr>
            <w:tcW w:w="14009" w:type="dxa"/>
            <w:gridSpan w:val="7"/>
            <w:tcBorders>
              <w:top w:val="single" w:sz="2" w:space="0" w:color="000000"/>
              <w:left w:val="single" w:sz="2" w:space="0" w:color="000000"/>
            </w:tcBorders>
          </w:tcPr>
          <w:p w14:paraId="46924091" w14:textId="77777777" w:rsidR="00DF38C3" w:rsidRDefault="00D46CFF">
            <w:pPr>
              <w:pStyle w:val="TableParagraph"/>
              <w:spacing w:before="55"/>
              <w:ind w:left="11"/>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спортивного</w:t>
            </w:r>
            <w:r>
              <w:rPr>
                <w:rFonts w:ascii="Arial" w:hAnsi="Arial"/>
                <w:b/>
                <w:spacing w:val="-5"/>
                <w:sz w:val="20"/>
              </w:rPr>
              <w:t xml:space="preserve"> </w:t>
            </w:r>
            <w:r>
              <w:rPr>
                <w:rFonts w:ascii="Arial" w:hAnsi="Arial"/>
                <w:b/>
                <w:spacing w:val="-2"/>
                <w:sz w:val="20"/>
              </w:rPr>
              <w:t>назначения</w:t>
            </w:r>
          </w:p>
        </w:tc>
      </w:tr>
      <w:tr w:rsidR="00DF38C3" w14:paraId="0531F11E" w14:textId="77777777">
        <w:trPr>
          <w:trHeight w:val="460"/>
        </w:trPr>
        <w:tc>
          <w:tcPr>
            <w:tcW w:w="675" w:type="dxa"/>
          </w:tcPr>
          <w:p w14:paraId="3B9CD38A" w14:textId="77777777" w:rsidR="00DF38C3" w:rsidRDefault="00D46CFF">
            <w:pPr>
              <w:pStyle w:val="TableParagraph"/>
              <w:spacing w:before="114"/>
              <w:ind w:left="22" w:right="5"/>
              <w:rPr>
                <w:sz w:val="20"/>
              </w:rPr>
            </w:pPr>
            <w:r>
              <w:rPr>
                <w:spacing w:val="-5"/>
                <w:sz w:val="20"/>
              </w:rPr>
              <w:t>7.1</w:t>
            </w:r>
          </w:p>
        </w:tc>
        <w:tc>
          <w:tcPr>
            <w:tcW w:w="3067" w:type="dxa"/>
          </w:tcPr>
          <w:p w14:paraId="0A6C1FFD" w14:textId="77777777" w:rsidR="00DF38C3" w:rsidRDefault="00D46CFF">
            <w:pPr>
              <w:pStyle w:val="TableParagraph"/>
              <w:spacing w:before="114"/>
              <w:ind w:left="37" w:right="25"/>
              <w:rPr>
                <w:sz w:val="20"/>
              </w:rPr>
            </w:pPr>
            <w:r>
              <w:rPr>
                <w:spacing w:val="-2"/>
                <w:sz w:val="20"/>
              </w:rPr>
              <w:t>Школьный</w:t>
            </w:r>
            <w:r>
              <w:rPr>
                <w:spacing w:val="-1"/>
                <w:sz w:val="20"/>
              </w:rPr>
              <w:t xml:space="preserve"> </w:t>
            </w:r>
            <w:r>
              <w:rPr>
                <w:spacing w:val="-2"/>
                <w:sz w:val="20"/>
              </w:rPr>
              <w:t>спортзал</w:t>
            </w:r>
          </w:p>
        </w:tc>
        <w:tc>
          <w:tcPr>
            <w:tcW w:w="3370" w:type="dxa"/>
          </w:tcPr>
          <w:p w14:paraId="7113F1FE" w14:textId="77777777" w:rsidR="00DF38C3" w:rsidRDefault="00D46CFF">
            <w:pPr>
              <w:pStyle w:val="TableParagraph"/>
              <w:spacing w:line="225" w:lineRule="exact"/>
              <w:ind w:left="104" w:right="104"/>
              <w:rPr>
                <w:sz w:val="20"/>
              </w:rPr>
            </w:pPr>
            <w:r>
              <w:rPr>
                <w:spacing w:val="-2"/>
                <w:sz w:val="20"/>
              </w:rPr>
              <w:t>Самарская</w:t>
            </w:r>
            <w:r>
              <w:rPr>
                <w:spacing w:val="-4"/>
                <w:sz w:val="20"/>
              </w:rPr>
              <w:t xml:space="preserve"> </w:t>
            </w:r>
            <w:r>
              <w:rPr>
                <w:spacing w:val="-2"/>
                <w:sz w:val="20"/>
              </w:rPr>
              <w:t>область,</w:t>
            </w:r>
            <w:r>
              <w:rPr>
                <w:spacing w:val="-7"/>
                <w:sz w:val="20"/>
              </w:rPr>
              <w:t xml:space="preserve"> </w:t>
            </w:r>
            <w:r>
              <w:rPr>
                <w:spacing w:val="-2"/>
                <w:sz w:val="20"/>
              </w:rPr>
              <w:t>с.Ягодное,</w:t>
            </w:r>
          </w:p>
          <w:p w14:paraId="2537893F" w14:textId="77777777" w:rsidR="00DF38C3" w:rsidRDefault="00D46CFF">
            <w:pPr>
              <w:pStyle w:val="TableParagraph"/>
              <w:spacing w:before="4" w:line="211" w:lineRule="exact"/>
              <w:ind w:left="125" w:right="91"/>
              <w:rPr>
                <w:sz w:val="20"/>
              </w:rPr>
            </w:pPr>
            <w:proofErr w:type="spellStart"/>
            <w:r>
              <w:rPr>
                <w:spacing w:val="-2"/>
                <w:sz w:val="20"/>
              </w:rPr>
              <w:t>ул.Вознесенского</w:t>
            </w:r>
            <w:proofErr w:type="spellEnd"/>
            <w:r>
              <w:rPr>
                <w:spacing w:val="-2"/>
                <w:sz w:val="20"/>
              </w:rPr>
              <w:t>,</w:t>
            </w:r>
            <w:r>
              <w:rPr>
                <w:spacing w:val="16"/>
                <w:sz w:val="20"/>
              </w:rPr>
              <w:t xml:space="preserve"> </w:t>
            </w:r>
            <w:r>
              <w:rPr>
                <w:spacing w:val="-5"/>
                <w:sz w:val="20"/>
              </w:rPr>
              <w:t>32А</w:t>
            </w:r>
          </w:p>
        </w:tc>
        <w:tc>
          <w:tcPr>
            <w:tcW w:w="1569" w:type="dxa"/>
          </w:tcPr>
          <w:p w14:paraId="5E9905FC" w14:textId="77777777" w:rsidR="00DF38C3" w:rsidRDefault="00D46CFF">
            <w:pPr>
              <w:pStyle w:val="TableParagraph"/>
              <w:spacing w:line="220" w:lineRule="exact"/>
              <w:ind w:left="29"/>
              <w:rPr>
                <w:sz w:val="20"/>
              </w:rPr>
            </w:pPr>
            <w:r>
              <w:rPr>
                <w:spacing w:val="-5"/>
                <w:sz w:val="20"/>
              </w:rPr>
              <w:t>186</w:t>
            </w:r>
          </w:p>
          <w:p w14:paraId="2F87750E" w14:textId="77777777" w:rsidR="00DF38C3" w:rsidRDefault="00D46CFF">
            <w:pPr>
              <w:pStyle w:val="TableParagraph"/>
              <w:spacing w:line="220" w:lineRule="exact"/>
              <w:ind w:left="29"/>
              <w:rPr>
                <w:sz w:val="20"/>
              </w:rPr>
            </w:pPr>
            <w:r>
              <w:rPr>
                <w:spacing w:val="-5"/>
                <w:sz w:val="20"/>
              </w:rPr>
              <w:t>620</w:t>
            </w:r>
          </w:p>
        </w:tc>
        <w:tc>
          <w:tcPr>
            <w:tcW w:w="1326" w:type="dxa"/>
          </w:tcPr>
          <w:p w14:paraId="7AA27220" w14:textId="77777777" w:rsidR="00DF38C3" w:rsidRDefault="00D46CFF">
            <w:pPr>
              <w:pStyle w:val="TableParagraph"/>
              <w:spacing w:before="80"/>
              <w:ind w:left="26"/>
              <w:rPr>
                <w:sz w:val="13"/>
              </w:rPr>
            </w:pPr>
            <w:r>
              <w:rPr>
                <w:spacing w:val="-5"/>
                <w:position w:val="-8"/>
                <w:sz w:val="20"/>
              </w:rPr>
              <w:t>м</w:t>
            </w:r>
            <w:r>
              <w:rPr>
                <w:spacing w:val="-5"/>
                <w:sz w:val="13"/>
              </w:rPr>
              <w:t>2</w:t>
            </w:r>
          </w:p>
        </w:tc>
        <w:tc>
          <w:tcPr>
            <w:tcW w:w="2252" w:type="dxa"/>
          </w:tcPr>
          <w:p w14:paraId="45011FE0" w14:textId="77777777" w:rsidR="00DF38C3" w:rsidRDefault="00D46CFF">
            <w:pPr>
              <w:pStyle w:val="TableParagraph"/>
              <w:spacing w:before="114"/>
              <w:ind w:left="21" w:right="12"/>
              <w:rPr>
                <w:sz w:val="20"/>
              </w:rPr>
            </w:pPr>
            <w:r>
              <w:rPr>
                <w:spacing w:val="-2"/>
                <w:sz w:val="20"/>
              </w:rPr>
              <w:t>Удовлетворительное</w:t>
            </w:r>
          </w:p>
        </w:tc>
        <w:tc>
          <w:tcPr>
            <w:tcW w:w="1750" w:type="dxa"/>
          </w:tcPr>
          <w:p w14:paraId="57309DBB" w14:textId="77777777" w:rsidR="00DF38C3" w:rsidRDefault="00D46CFF">
            <w:pPr>
              <w:pStyle w:val="TableParagraph"/>
              <w:spacing w:line="225" w:lineRule="exact"/>
              <w:ind w:left="418"/>
              <w:jc w:val="left"/>
              <w:rPr>
                <w:sz w:val="20"/>
              </w:rPr>
            </w:pPr>
            <w:r>
              <w:rPr>
                <w:spacing w:val="-2"/>
                <w:sz w:val="20"/>
              </w:rPr>
              <w:t>сельского</w:t>
            </w:r>
          </w:p>
          <w:p w14:paraId="7F1FE21A" w14:textId="77777777" w:rsidR="00DF38C3" w:rsidRDefault="00D46CFF">
            <w:pPr>
              <w:pStyle w:val="TableParagraph"/>
              <w:spacing w:before="4" w:line="211" w:lineRule="exact"/>
              <w:ind w:left="379"/>
              <w:jc w:val="left"/>
              <w:rPr>
                <w:sz w:val="20"/>
              </w:rPr>
            </w:pPr>
            <w:r>
              <w:rPr>
                <w:spacing w:val="-2"/>
                <w:sz w:val="20"/>
              </w:rPr>
              <w:t>поселения</w:t>
            </w:r>
          </w:p>
        </w:tc>
      </w:tr>
      <w:tr w:rsidR="00DF38C3" w14:paraId="46F1DFBA" w14:textId="77777777">
        <w:trPr>
          <w:trHeight w:val="688"/>
        </w:trPr>
        <w:tc>
          <w:tcPr>
            <w:tcW w:w="675" w:type="dxa"/>
          </w:tcPr>
          <w:p w14:paraId="67FBAE23" w14:textId="77777777" w:rsidR="00DF38C3" w:rsidRDefault="00DF38C3">
            <w:pPr>
              <w:pStyle w:val="TableParagraph"/>
              <w:spacing w:before="3"/>
              <w:jc w:val="left"/>
              <w:rPr>
                <w:sz w:val="20"/>
              </w:rPr>
            </w:pPr>
          </w:p>
          <w:p w14:paraId="3D54754B" w14:textId="77777777" w:rsidR="00DF38C3" w:rsidRDefault="00D46CFF">
            <w:pPr>
              <w:pStyle w:val="TableParagraph"/>
              <w:ind w:left="22" w:right="5"/>
              <w:rPr>
                <w:sz w:val="20"/>
              </w:rPr>
            </w:pPr>
            <w:r>
              <w:rPr>
                <w:spacing w:val="-5"/>
                <w:sz w:val="20"/>
              </w:rPr>
              <w:t>7.2</w:t>
            </w:r>
          </w:p>
        </w:tc>
        <w:tc>
          <w:tcPr>
            <w:tcW w:w="3067" w:type="dxa"/>
          </w:tcPr>
          <w:p w14:paraId="6C248C65" w14:textId="77777777" w:rsidR="00DF38C3" w:rsidRDefault="00D46CFF">
            <w:pPr>
              <w:pStyle w:val="TableParagraph"/>
              <w:spacing w:before="1"/>
              <w:ind w:left="390" w:right="397" w:firstLine="5"/>
              <w:rPr>
                <w:sz w:val="20"/>
              </w:rPr>
            </w:pPr>
            <w:r>
              <w:rPr>
                <w:sz w:val="20"/>
              </w:rPr>
              <w:t>Спортивная</w:t>
            </w:r>
            <w:r>
              <w:rPr>
                <w:spacing w:val="-14"/>
                <w:sz w:val="20"/>
              </w:rPr>
              <w:t xml:space="preserve"> </w:t>
            </w:r>
            <w:r>
              <w:rPr>
                <w:sz w:val="20"/>
              </w:rPr>
              <w:t>площадка</w:t>
            </w:r>
            <w:r>
              <w:rPr>
                <w:spacing w:val="-13"/>
                <w:sz w:val="20"/>
              </w:rPr>
              <w:t xml:space="preserve"> </w:t>
            </w:r>
            <w:r>
              <w:rPr>
                <w:sz w:val="20"/>
              </w:rPr>
              <w:t xml:space="preserve">с </w:t>
            </w:r>
            <w:r>
              <w:rPr>
                <w:spacing w:val="-4"/>
                <w:sz w:val="20"/>
              </w:rPr>
              <w:t>полимерным</w:t>
            </w:r>
            <w:r>
              <w:rPr>
                <w:spacing w:val="-5"/>
                <w:sz w:val="20"/>
              </w:rPr>
              <w:t xml:space="preserve"> </w:t>
            </w:r>
            <w:r>
              <w:rPr>
                <w:spacing w:val="-2"/>
                <w:sz w:val="20"/>
              </w:rPr>
              <w:t>резиновым</w:t>
            </w:r>
          </w:p>
          <w:p w14:paraId="512AE9D7" w14:textId="77777777" w:rsidR="00DF38C3" w:rsidRDefault="00D46CFF">
            <w:pPr>
              <w:pStyle w:val="TableParagraph"/>
              <w:spacing w:before="6" w:line="209" w:lineRule="exact"/>
              <w:ind w:left="39" w:right="25"/>
              <w:rPr>
                <w:sz w:val="20"/>
              </w:rPr>
            </w:pPr>
            <w:r>
              <w:rPr>
                <w:spacing w:val="-2"/>
                <w:sz w:val="20"/>
              </w:rPr>
              <w:t>покрытием</w:t>
            </w:r>
          </w:p>
        </w:tc>
        <w:tc>
          <w:tcPr>
            <w:tcW w:w="3370" w:type="dxa"/>
          </w:tcPr>
          <w:p w14:paraId="7659AD5A" w14:textId="77777777" w:rsidR="00DF38C3" w:rsidRDefault="00DF38C3">
            <w:pPr>
              <w:pStyle w:val="TableParagraph"/>
              <w:spacing w:before="3"/>
              <w:jc w:val="left"/>
              <w:rPr>
                <w:sz w:val="20"/>
              </w:rPr>
            </w:pPr>
          </w:p>
          <w:p w14:paraId="695C4423" w14:textId="77777777" w:rsidR="00DF38C3" w:rsidRDefault="00D46CFF">
            <w:pPr>
              <w:pStyle w:val="TableParagraph"/>
              <w:ind w:left="104" w:right="92"/>
              <w:rPr>
                <w:sz w:val="20"/>
              </w:rPr>
            </w:pPr>
            <w:r>
              <w:rPr>
                <w:spacing w:val="-2"/>
                <w:sz w:val="20"/>
              </w:rPr>
              <w:t>Самарская</w:t>
            </w:r>
            <w:r>
              <w:rPr>
                <w:spacing w:val="-10"/>
                <w:sz w:val="20"/>
              </w:rPr>
              <w:t xml:space="preserve"> </w:t>
            </w:r>
            <w:r>
              <w:rPr>
                <w:spacing w:val="-2"/>
                <w:sz w:val="20"/>
              </w:rPr>
              <w:t>область,</w:t>
            </w:r>
            <w:r>
              <w:rPr>
                <w:spacing w:val="-9"/>
                <w:sz w:val="20"/>
              </w:rPr>
              <w:t xml:space="preserve"> </w:t>
            </w:r>
            <w:r>
              <w:rPr>
                <w:spacing w:val="-2"/>
                <w:sz w:val="20"/>
              </w:rPr>
              <w:t>с.Ягодное,</w:t>
            </w:r>
          </w:p>
        </w:tc>
        <w:tc>
          <w:tcPr>
            <w:tcW w:w="1569" w:type="dxa"/>
          </w:tcPr>
          <w:p w14:paraId="13AEE908" w14:textId="77777777" w:rsidR="00DF38C3" w:rsidRDefault="00DF38C3">
            <w:pPr>
              <w:pStyle w:val="TableParagraph"/>
              <w:spacing w:before="3"/>
              <w:jc w:val="left"/>
              <w:rPr>
                <w:sz w:val="20"/>
              </w:rPr>
            </w:pPr>
          </w:p>
          <w:p w14:paraId="382E841D" w14:textId="77777777" w:rsidR="00DF38C3" w:rsidRDefault="00D46CFF">
            <w:pPr>
              <w:pStyle w:val="TableParagraph"/>
              <w:ind w:left="29" w:right="7"/>
              <w:rPr>
                <w:sz w:val="20"/>
              </w:rPr>
            </w:pPr>
            <w:r>
              <w:rPr>
                <w:spacing w:val="-2"/>
                <w:sz w:val="20"/>
              </w:rPr>
              <w:t>56х28</w:t>
            </w:r>
          </w:p>
        </w:tc>
        <w:tc>
          <w:tcPr>
            <w:tcW w:w="1326" w:type="dxa"/>
          </w:tcPr>
          <w:p w14:paraId="6B8F2CD1" w14:textId="77777777" w:rsidR="00DF38C3" w:rsidRDefault="00DF38C3">
            <w:pPr>
              <w:pStyle w:val="TableParagraph"/>
              <w:spacing w:before="48"/>
              <w:jc w:val="left"/>
              <w:rPr>
                <w:sz w:val="13"/>
              </w:rPr>
            </w:pPr>
          </w:p>
          <w:p w14:paraId="6EB7376C" w14:textId="77777777" w:rsidR="00DF38C3" w:rsidRDefault="00D46CFF">
            <w:pPr>
              <w:pStyle w:val="TableParagraph"/>
              <w:ind w:left="26"/>
              <w:rPr>
                <w:sz w:val="13"/>
              </w:rPr>
            </w:pPr>
            <w:r>
              <w:rPr>
                <w:spacing w:val="-5"/>
                <w:position w:val="-8"/>
                <w:sz w:val="20"/>
              </w:rPr>
              <w:t>м</w:t>
            </w:r>
            <w:r>
              <w:rPr>
                <w:spacing w:val="-5"/>
                <w:sz w:val="13"/>
              </w:rPr>
              <w:t>2</w:t>
            </w:r>
          </w:p>
        </w:tc>
        <w:tc>
          <w:tcPr>
            <w:tcW w:w="2252" w:type="dxa"/>
          </w:tcPr>
          <w:p w14:paraId="05D620DA" w14:textId="77777777" w:rsidR="00DF38C3" w:rsidRDefault="00DF38C3">
            <w:pPr>
              <w:pStyle w:val="TableParagraph"/>
              <w:spacing w:before="3"/>
              <w:jc w:val="left"/>
              <w:rPr>
                <w:sz w:val="20"/>
              </w:rPr>
            </w:pPr>
          </w:p>
          <w:p w14:paraId="02B6ECFE" w14:textId="77777777" w:rsidR="00DF38C3" w:rsidRDefault="00D46CFF">
            <w:pPr>
              <w:pStyle w:val="TableParagraph"/>
              <w:ind w:left="21" w:right="12"/>
              <w:rPr>
                <w:sz w:val="20"/>
              </w:rPr>
            </w:pPr>
            <w:r>
              <w:rPr>
                <w:spacing w:val="-2"/>
                <w:sz w:val="20"/>
              </w:rPr>
              <w:t>Удовлетворительное</w:t>
            </w:r>
          </w:p>
        </w:tc>
        <w:tc>
          <w:tcPr>
            <w:tcW w:w="1750" w:type="dxa"/>
          </w:tcPr>
          <w:p w14:paraId="3EAE7CAD" w14:textId="77777777" w:rsidR="00DF38C3" w:rsidRDefault="00D46CFF">
            <w:pPr>
              <w:pStyle w:val="TableParagraph"/>
              <w:spacing w:before="117"/>
              <w:ind w:left="379" w:firstLine="38"/>
              <w:jc w:val="left"/>
              <w:rPr>
                <w:sz w:val="20"/>
              </w:rPr>
            </w:pPr>
            <w:r>
              <w:rPr>
                <w:spacing w:val="-2"/>
                <w:sz w:val="20"/>
              </w:rPr>
              <w:t xml:space="preserve">сельского </w:t>
            </w:r>
            <w:r>
              <w:rPr>
                <w:spacing w:val="-4"/>
                <w:sz w:val="20"/>
              </w:rPr>
              <w:t>поселения</w:t>
            </w:r>
          </w:p>
        </w:tc>
      </w:tr>
    </w:tbl>
    <w:p w14:paraId="4820BC1C" w14:textId="77777777" w:rsidR="00DF38C3" w:rsidRDefault="00DF38C3">
      <w:pPr>
        <w:pStyle w:val="TableParagraph"/>
        <w:jc w:val="left"/>
        <w:rPr>
          <w:sz w:val="20"/>
        </w:rPr>
        <w:sectPr w:rsidR="00DF38C3">
          <w:footerReference w:type="default" r:id="rId9"/>
          <w:pgSz w:w="16850" w:h="11910" w:orient="landscape"/>
          <w:pgMar w:top="760" w:right="992" w:bottom="1260" w:left="850" w:header="0" w:footer="1070" w:gutter="0"/>
          <w:cols w:space="720"/>
        </w:sectPr>
      </w:pPr>
    </w:p>
    <w:p w14:paraId="2ADD5A56" w14:textId="77777777" w:rsidR="00DF38C3" w:rsidRDefault="00D46CFF">
      <w:pPr>
        <w:pStyle w:val="a3"/>
        <w:spacing w:before="71" w:after="5"/>
        <w:ind w:right="122"/>
        <w:jc w:val="right"/>
      </w:pPr>
      <w:r>
        <w:lastRenderedPageBreak/>
        <w:t>Продолжение</w:t>
      </w:r>
      <w:r>
        <w:rPr>
          <w:spacing w:val="-16"/>
        </w:rPr>
        <w:t xml:space="preserve"> </w:t>
      </w:r>
      <w:r>
        <w:t>таблицы</w:t>
      </w:r>
      <w:r>
        <w:rPr>
          <w:spacing w:val="-12"/>
        </w:rPr>
        <w:t xml:space="preserve"> </w:t>
      </w:r>
      <w:r>
        <w:rPr>
          <w:spacing w:val="-10"/>
        </w:rPr>
        <w:t>4</w:t>
      </w: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067"/>
        <w:gridCol w:w="3370"/>
        <w:gridCol w:w="1572"/>
        <w:gridCol w:w="1322"/>
        <w:gridCol w:w="2251"/>
        <w:gridCol w:w="1749"/>
      </w:tblGrid>
      <w:tr w:rsidR="00DF38C3" w14:paraId="7B611A49" w14:textId="77777777">
        <w:trPr>
          <w:trHeight w:val="1610"/>
        </w:trPr>
        <w:tc>
          <w:tcPr>
            <w:tcW w:w="675" w:type="dxa"/>
          </w:tcPr>
          <w:p w14:paraId="08DF58C2" w14:textId="77777777" w:rsidR="00DF38C3" w:rsidRDefault="00DF38C3">
            <w:pPr>
              <w:pStyle w:val="TableParagraph"/>
              <w:jc w:val="left"/>
              <w:rPr>
                <w:sz w:val="20"/>
              </w:rPr>
            </w:pPr>
          </w:p>
          <w:p w14:paraId="7B5CB0D6" w14:textId="77777777" w:rsidR="00DF38C3" w:rsidRDefault="00DF38C3">
            <w:pPr>
              <w:pStyle w:val="TableParagraph"/>
              <w:spacing w:before="3"/>
              <w:jc w:val="left"/>
              <w:rPr>
                <w:sz w:val="20"/>
              </w:rPr>
            </w:pPr>
          </w:p>
          <w:p w14:paraId="2DF901F2" w14:textId="77777777" w:rsidR="00DF38C3" w:rsidRDefault="00D46CFF">
            <w:pPr>
              <w:pStyle w:val="TableParagraph"/>
              <w:spacing w:line="244" w:lineRule="auto"/>
              <w:ind w:left="259" w:right="151" w:hanging="29"/>
              <w:jc w:val="both"/>
              <w:rPr>
                <w:sz w:val="20"/>
              </w:rPr>
            </w:pPr>
            <w:r>
              <w:rPr>
                <w:spacing w:val="-10"/>
                <w:sz w:val="20"/>
              </w:rPr>
              <w:t xml:space="preserve">№ </w:t>
            </w:r>
            <w:r>
              <w:rPr>
                <w:spacing w:val="-6"/>
                <w:sz w:val="20"/>
              </w:rPr>
              <w:t xml:space="preserve">по </w:t>
            </w:r>
            <w:r>
              <w:rPr>
                <w:spacing w:val="-8"/>
                <w:sz w:val="20"/>
              </w:rPr>
              <w:t>ГП</w:t>
            </w:r>
          </w:p>
        </w:tc>
        <w:tc>
          <w:tcPr>
            <w:tcW w:w="3067" w:type="dxa"/>
          </w:tcPr>
          <w:p w14:paraId="44CC72A9" w14:textId="77777777" w:rsidR="00DF38C3" w:rsidRDefault="00DF38C3">
            <w:pPr>
              <w:pStyle w:val="TableParagraph"/>
              <w:jc w:val="left"/>
              <w:rPr>
                <w:sz w:val="20"/>
              </w:rPr>
            </w:pPr>
          </w:p>
          <w:p w14:paraId="72579DC0" w14:textId="77777777" w:rsidR="00DF38C3" w:rsidRDefault="00DF38C3">
            <w:pPr>
              <w:pStyle w:val="TableParagraph"/>
              <w:jc w:val="left"/>
              <w:rPr>
                <w:sz w:val="20"/>
              </w:rPr>
            </w:pPr>
          </w:p>
          <w:p w14:paraId="264BBF38" w14:textId="77777777" w:rsidR="00DF38C3" w:rsidRDefault="00DF38C3">
            <w:pPr>
              <w:pStyle w:val="TableParagraph"/>
              <w:spacing w:before="122"/>
              <w:jc w:val="left"/>
              <w:rPr>
                <w:sz w:val="20"/>
              </w:rPr>
            </w:pPr>
          </w:p>
          <w:p w14:paraId="42F3938C" w14:textId="77777777" w:rsidR="00DF38C3" w:rsidRDefault="00D46CFF">
            <w:pPr>
              <w:pStyle w:val="TableParagraph"/>
              <w:ind w:left="35" w:right="25"/>
              <w:rPr>
                <w:sz w:val="20"/>
              </w:rPr>
            </w:pPr>
            <w:r>
              <w:rPr>
                <w:spacing w:val="-2"/>
                <w:sz w:val="20"/>
              </w:rPr>
              <w:t>НАИМЕНОВАНИЕ</w:t>
            </w:r>
          </w:p>
        </w:tc>
        <w:tc>
          <w:tcPr>
            <w:tcW w:w="3370" w:type="dxa"/>
          </w:tcPr>
          <w:p w14:paraId="15703149" w14:textId="77777777" w:rsidR="00DF38C3" w:rsidRDefault="00DF38C3">
            <w:pPr>
              <w:pStyle w:val="TableParagraph"/>
              <w:jc w:val="left"/>
              <w:rPr>
                <w:sz w:val="20"/>
              </w:rPr>
            </w:pPr>
          </w:p>
          <w:p w14:paraId="0C1F85AE" w14:textId="77777777" w:rsidR="00DF38C3" w:rsidRDefault="00DF38C3">
            <w:pPr>
              <w:pStyle w:val="TableParagraph"/>
              <w:spacing w:before="118"/>
              <w:jc w:val="left"/>
              <w:rPr>
                <w:sz w:val="20"/>
              </w:rPr>
            </w:pPr>
          </w:p>
          <w:p w14:paraId="3058149E" w14:textId="77777777" w:rsidR="00DF38C3" w:rsidRDefault="00D46CFF">
            <w:pPr>
              <w:pStyle w:val="TableParagraph"/>
              <w:ind w:left="108" w:right="91"/>
              <w:rPr>
                <w:sz w:val="20"/>
              </w:rPr>
            </w:pPr>
            <w:r>
              <w:rPr>
                <w:spacing w:val="-2"/>
                <w:sz w:val="20"/>
              </w:rPr>
              <w:t>МЕСТОПОЛОЖЕНИЕ</w:t>
            </w:r>
          </w:p>
          <w:p w14:paraId="3E1BB1EA" w14:textId="77777777" w:rsidR="00DF38C3" w:rsidRDefault="00D46CFF">
            <w:pPr>
              <w:pStyle w:val="TableParagraph"/>
              <w:spacing w:before="4" w:line="244" w:lineRule="auto"/>
              <w:ind w:left="104" w:right="91"/>
              <w:rPr>
                <w:sz w:val="20"/>
              </w:rPr>
            </w:pPr>
            <w:r>
              <w:rPr>
                <w:spacing w:val="-2"/>
                <w:sz w:val="20"/>
              </w:rPr>
              <w:t>(</w:t>
            </w:r>
            <w:proofErr w:type="spellStart"/>
            <w:r>
              <w:rPr>
                <w:spacing w:val="-2"/>
                <w:sz w:val="20"/>
              </w:rPr>
              <w:t>населѐнный</w:t>
            </w:r>
            <w:proofErr w:type="spellEnd"/>
            <w:r>
              <w:rPr>
                <w:spacing w:val="-10"/>
                <w:sz w:val="20"/>
              </w:rPr>
              <w:t xml:space="preserve"> </w:t>
            </w:r>
            <w:r>
              <w:rPr>
                <w:spacing w:val="-2"/>
                <w:sz w:val="20"/>
              </w:rPr>
              <w:t>пункт,</w:t>
            </w:r>
            <w:r>
              <w:rPr>
                <w:spacing w:val="-7"/>
                <w:sz w:val="20"/>
              </w:rPr>
              <w:t xml:space="preserve"> </w:t>
            </w:r>
            <w:r>
              <w:rPr>
                <w:spacing w:val="-2"/>
                <w:sz w:val="20"/>
              </w:rPr>
              <w:t>улица,</w:t>
            </w:r>
            <w:r>
              <w:rPr>
                <w:spacing w:val="-9"/>
                <w:sz w:val="20"/>
              </w:rPr>
              <w:t xml:space="preserve"> </w:t>
            </w:r>
            <w:r>
              <w:rPr>
                <w:spacing w:val="-2"/>
                <w:sz w:val="20"/>
              </w:rPr>
              <w:t>№ дома)</w:t>
            </w:r>
          </w:p>
        </w:tc>
        <w:tc>
          <w:tcPr>
            <w:tcW w:w="1572" w:type="dxa"/>
          </w:tcPr>
          <w:p w14:paraId="4785208B" w14:textId="77777777" w:rsidR="00DF38C3" w:rsidRDefault="00DF38C3">
            <w:pPr>
              <w:pStyle w:val="TableParagraph"/>
              <w:jc w:val="left"/>
              <w:rPr>
                <w:sz w:val="20"/>
              </w:rPr>
            </w:pPr>
          </w:p>
          <w:p w14:paraId="593E59B9" w14:textId="77777777" w:rsidR="00DF38C3" w:rsidRDefault="00DF38C3">
            <w:pPr>
              <w:pStyle w:val="TableParagraph"/>
              <w:spacing w:before="3"/>
              <w:jc w:val="left"/>
              <w:rPr>
                <w:sz w:val="20"/>
              </w:rPr>
            </w:pPr>
          </w:p>
          <w:p w14:paraId="4804F742" w14:textId="77777777" w:rsidR="00DF38C3" w:rsidRDefault="00D46CFF">
            <w:pPr>
              <w:pStyle w:val="TableParagraph"/>
              <w:ind w:left="184"/>
              <w:jc w:val="left"/>
              <w:rPr>
                <w:sz w:val="20"/>
              </w:rPr>
            </w:pPr>
            <w:r>
              <w:rPr>
                <w:spacing w:val="-2"/>
                <w:sz w:val="20"/>
              </w:rPr>
              <w:t>МОЩНОСТЬ</w:t>
            </w:r>
          </w:p>
          <w:p w14:paraId="018E6BC8" w14:textId="77777777" w:rsidR="00DF38C3" w:rsidRDefault="00D46CFF">
            <w:pPr>
              <w:pStyle w:val="TableParagraph"/>
              <w:spacing w:before="6"/>
              <w:ind w:left="244" w:hanging="125"/>
              <w:jc w:val="left"/>
              <w:rPr>
                <w:sz w:val="20"/>
              </w:rPr>
            </w:pPr>
            <w:r>
              <w:rPr>
                <w:spacing w:val="-4"/>
                <w:sz w:val="20"/>
              </w:rPr>
              <w:t xml:space="preserve">(вместимость) </w:t>
            </w:r>
            <w:r>
              <w:rPr>
                <w:spacing w:val="-2"/>
                <w:sz w:val="20"/>
              </w:rPr>
              <w:t>(проектная)</w:t>
            </w:r>
          </w:p>
        </w:tc>
        <w:tc>
          <w:tcPr>
            <w:tcW w:w="1322" w:type="dxa"/>
          </w:tcPr>
          <w:p w14:paraId="4FC9921A" w14:textId="77777777" w:rsidR="00DF38C3" w:rsidRDefault="00DF38C3">
            <w:pPr>
              <w:pStyle w:val="TableParagraph"/>
              <w:jc w:val="left"/>
              <w:rPr>
                <w:sz w:val="20"/>
              </w:rPr>
            </w:pPr>
          </w:p>
          <w:p w14:paraId="02F6BD00" w14:textId="77777777" w:rsidR="00DF38C3" w:rsidRDefault="00DF38C3">
            <w:pPr>
              <w:pStyle w:val="TableParagraph"/>
              <w:spacing w:before="3"/>
              <w:jc w:val="left"/>
              <w:rPr>
                <w:sz w:val="20"/>
              </w:rPr>
            </w:pPr>
          </w:p>
          <w:p w14:paraId="4EBD67DD" w14:textId="77777777" w:rsidR="00DF38C3" w:rsidRDefault="00D46CFF">
            <w:pPr>
              <w:pStyle w:val="TableParagraph"/>
              <w:spacing w:line="244" w:lineRule="auto"/>
              <w:ind w:left="117" w:right="101" w:hanging="1"/>
              <w:rPr>
                <w:sz w:val="20"/>
              </w:rPr>
            </w:pPr>
            <w:r>
              <w:rPr>
                <w:spacing w:val="-2"/>
                <w:sz w:val="20"/>
              </w:rPr>
              <w:t xml:space="preserve">Единицы измерения </w:t>
            </w:r>
            <w:r>
              <w:rPr>
                <w:sz w:val="20"/>
              </w:rPr>
              <w:t>(мест,</w:t>
            </w:r>
            <w:r>
              <w:rPr>
                <w:spacing w:val="-15"/>
                <w:sz w:val="20"/>
              </w:rPr>
              <w:t xml:space="preserve"> </w:t>
            </w:r>
            <w:r>
              <w:rPr>
                <w:sz w:val="20"/>
              </w:rPr>
              <w:t xml:space="preserve">коек, </w:t>
            </w:r>
            <w:r>
              <w:rPr>
                <w:spacing w:val="-4"/>
                <w:sz w:val="20"/>
              </w:rPr>
              <w:t>посещений)</w:t>
            </w:r>
          </w:p>
        </w:tc>
        <w:tc>
          <w:tcPr>
            <w:tcW w:w="2251" w:type="dxa"/>
          </w:tcPr>
          <w:p w14:paraId="53467256" w14:textId="77777777" w:rsidR="00DF38C3" w:rsidRDefault="00DF38C3">
            <w:pPr>
              <w:pStyle w:val="TableParagraph"/>
              <w:spacing w:before="1"/>
              <w:jc w:val="left"/>
              <w:rPr>
                <w:sz w:val="20"/>
              </w:rPr>
            </w:pPr>
          </w:p>
          <w:p w14:paraId="509D310C" w14:textId="77777777" w:rsidR="00DF38C3" w:rsidRDefault="00D46CFF">
            <w:pPr>
              <w:pStyle w:val="TableParagraph"/>
              <w:ind w:left="24" w:right="4"/>
              <w:rPr>
                <w:sz w:val="20"/>
              </w:rPr>
            </w:pPr>
            <w:r>
              <w:rPr>
                <w:spacing w:val="-2"/>
                <w:sz w:val="20"/>
              </w:rPr>
              <w:t>СОСТОЯНИЕ</w:t>
            </w:r>
          </w:p>
          <w:p w14:paraId="396F711A" w14:textId="77777777" w:rsidR="00DF38C3" w:rsidRDefault="00D46CFF">
            <w:pPr>
              <w:pStyle w:val="TableParagraph"/>
              <w:spacing w:before="2" w:line="244" w:lineRule="auto"/>
              <w:ind w:left="22"/>
              <w:rPr>
                <w:sz w:val="20"/>
              </w:rPr>
            </w:pPr>
            <w:r>
              <w:rPr>
                <w:spacing w:val="-2"/>
                <w:sz w:val="20"/>
              </w:rPr>
              <w:t xml:space="preserve">(аварийное </w:t>
            </w:r>
            <w:r>
              <w:rPr>
                <w:spacing w:val="-4"/>
                <w:sz w:val="20"/>
              </w:rPr>
              <w:t>удовлетворит.</w:t>
            </w:r>
          </w:p>
          <w:p w14:paraId="0352C0D3" w14:textId="77777777" w:rsidR="00DF38C3" w:rsidRDefault="00D46CFF">
            <w:pPr>
              <w:pStyle w:val="TableParagraph"/>
              <w:spacing w:line="223" w:lineRule="exact"/>
              <w:ind w:left="24" w:right="12"/>
              <w:rPr>
                <w:sz w:val="20"/>
              </w:rPr>
            </w:pPr>
            <w:r>
              <w:rPr>
                <w:spacing w:val="-2"/>
                <w:sz w:val="20"/>
              </w:rPr>
              <w:t>Хорошее</w:t>
            </w:r>
          </w:p>
          <w:p w14:paraId="18BC11FB" w14:textId="77777777" w:rsidR="00DF38C3" w:rsidRDefault="00D46CFF">
            <w:pPr>
              <w:pStyle w:val="TableParagraph"/>
              <w:spacing w:line="230" w:lineRule="atLeast"/>
              <w:ind w:left="24" w:right="9"/>
              <w:rPr>
                <w:sz w:val="20"/>
              </w:rPr>
            </w:pPr>
            <w:r>
              <w:rPr>
                <w:spacing w:val="-2"/>
                <w:sz w:val="20"/>
              </w:rPr>
              <w:t>треб.</w:t>
            </w:r>
            <w:r>
              <w:rPr>
                <w:spacing w:val="-13"/>
                <w:sz w:val="20"/>
              </w:rPr>
              <w:t xml:space="preserve"> </w:t>
            </w:r>
            <w:r>
              <w:rPr>
                <w:spacing w:val="-2"/>
                <w:sz w:val="20"/>
              </w:rPr>
              <w:t>кап.</w:t>
            </w:r>
            <w:r>
              <w:rPr>
                <w:spacing w:val="-13"/>
                <w:sz w:val="20"/>
              </w:rPr>
              <w:t xml:space="preserve"> </w:t>
            </w:r>
            <w:r>
              <w:rPr>
                <w:spacing w:val="-2"/>
                <w:sz w:val="20"/>
              </w:rPr>
              <w:t>ремонт</w:t>
            </w:r>
            <w:r>
              <w:rPr>
                <w:spacing w:val="-12"/>
                <w:sz w:val="20"/>
              </w:rPr>
              <w:t xml:space="preserve"> </w:t>
            </w:r>
            <w:r>
              <w:rPr>
                <w:spacing w:val="-2"/>
                <w:sz w:val="20"/>
              </w:rPr>
              <w:t>или реконструкция)</w:t>
            </w:r>
          </w:p>
        </w:tc>
        <w:tc>
          <w:tcPr>
            <w:tcW w:w="1749" w:type="dxa"/>
          </w:tcPr>
          <w:p w14:paraId="020A8DED" w14:textId="77777777" w:rsidR="00DF38C3" w:rsidRDefault="00DF38C3">
            <w:pPr>
              <w:pStyle w:val="TableParagraph"/>
              <w:spacing w:before="1"/>
              <w:jc w:val="left"/>
              <w:rPr>
                <w:sz w:val="20"/>
              </w:rPr>
            </w:pPr>
          </w:p>
          <w:p w14:paraId="69F36901" w14:textId="77777777" w:rsidR="00DF38C3" w:rsidRDefault="00D46CFF">
            <w:pPr>
              <w:pStyle w:val="TableParagraph"/>
              <w:spacing w:line="226" w:lineRule="exact"/>
              <w:ind w:left="23" w:right="7"/>
              <w:rPr>
                <w:sz w:val="20"/>
              </w:rPr>
            </w:pPr>
            <w:r>
              <w:rPr>
                <w:spacing w:val="-2"/>
                <w:sz w:val="20"/>
              </w:rPr>
              <w:t>ЗНАЧЕНИЕ</w:t>
            </w:r>
          </w:p>
          <w:p w14:paraId="3A103624" w14:textId="77777777" w:rsidR="00DF38C3" w:rsidRDefault="00D46CFF">
            <w:pPr>
              <w:pStyle w:val="TableParagraph"/>
              <w:spacing w:line="244" w:lineRule="auto"/>
              <w:ind w:left="129" w:right="111" w:hanging="1"/>
              <w:rPr>
                <w:sz w:val="20"/>
              </w:rPr>
            </w:pPr>
            <w:r>
              <w:rPr>
                <w:spacing w:val="-2"/>
                <w:sz w:val="20"/>
              </w:rPr>
              <w:t xml:space="preserve">(собственность: федеральная, региональная, </w:t>
            </w:r>
            <w:r>
              <w:rPr>
                <w:spacing w:val="-4"/>
                <w:sz w:val="20"/>
              </w:rPr>
              <w:t>муниципальная,</w:t>
            </w:r>
          </w:p>
          <w:p w14:paraId="1AF9C757" w14:textId="77777777" w:rsidR="00DF38C3" w:rsidRDefault="00D46CFF">
            <w:pPr>
              <w:pStyle w:val="TableParagraph"/>
              <w:spacing w:line="213" w:lineRule="exact"/>
              <w:ind w:left="23" w:right="9"/>
              <w:rPr>
                <w:sz w:val="20"/>
              </w:rPr>
            </w:pPr>
            <w:r>
              <w:rPr>
                <w:spacing w:val="-2"/>
                <w:sz w:val="20"/>
              </w:rPr>
              <w:t>частная)</w:t>
            </w:r>
          </w:p>
        </w:tc>
      </w:tr>
      <w:tr w:rsidR="00DF38C3" w14:paraId="5A7272A8" w14:textId="77777777">
        <w:trPr>
          <w:trHeight w:val="227"/>
        </w:trPr>
        <w:tc>
          <w:tcPr>
            <w:tcW w:w="675" w:type="dxa"/>
          </w:tcPr>
          <w:p w14:paraId="573A5FE0" w14:textId="77777777" w:rsidR="00DF38C3" w:rsidRDefault="00D46CFF">
            <w:pPr>
              <w:pStyle w:val="TableParagraph"/>
              <w:spacing w:line="207" w:lineRule="exact"/>
              <w:ind w:left="22"/>
              <w:rPr>
                <w:sz w:val="20"/>
              </w:rPr>
            </w:pPr>
            <w:r>
              <w:rPr>
                <w:spacing w:val="-10"/>
                <w:sz w:val="20"/>
              </w:rPr>
              <w:t>1</w:t>
            </w:r>
          </w:p>
        </w:tc>
        <w:tc>
          <w:tcPr>
            <w:tcW w:w="3067" w:type="dxa"/>
          </w:tcPr>
          <w:p w14:paraId="757CE9DE" w14:textId="77777777" w:rsidR="00DF38C3" w:rsidRDefault="00D46CFF">
            <w:pPr>
              <w:pStyle w:val="TableParagraph"/>
              <w:spacing w:line="207" w:lineRule="exact"/>
              <w:ind w:left="49" w:right="25"/>
              <w:rPr>
                <w:sz w:val="20"/>
              </w:rPr>
            </w:pPr>
            <w:r>
              <w:rPr>
                <w:spacing w:val="-10"/>
                <w:sz w:val="20"/>
              </w:rPr>
              <w:t>2</w:t>
            </w:r>
          </w:p>
        </w:tc>
        <w:tc>
          <w:tcPr>
            <w:tcW w:w="3370" w:type="dxa"/>
          </w:tcPr>
          <w:p w14:paraId="5424CD27" w14:textId="77777777" w:rsidR="00DF38C3" w:rsidRDefault="00D46CFF">
            <w:pPr>
              <w:pStyle w:val="TableParagraph"/>
              <w:spacing w:line="207" w:lineRule="exact"/>
              <w:ind w:left="115" w:right="91"/>
              <w:rPr>
                <w:sz w:val="20"/>
              </w:rPr>
            </w:pPr>
            <w:r>
              <w:rPr>
                <w:spacing w:val="-10"/>
                <w:sz w:val="20"/>
              </w:rPr>
              <w:t>3</w:t>
            </w:r>
          </w:p>
        </w:tc>
        <w:tc>
          <w:tcPr>
            <w:tcW w:w="1572" w:type="dxa"/>
          </w:tcPr>
          <w:p w14:paraId="22DF3367" w14:textId="77777777" w:rsidR="00DF38C3" w:rsidRDefault="00D46CFF">
            <w:pPr>
              <w:pStyle w:val="TableParagraph"/>
              <w:spacing w:line="207" w:lineRule="exact"/>
              <w:ind w:left="26" w:right="5"/>
              <w:rPr>
                <w:sz w:val="20"/>
              </w:rPr>
            </w:pPr>
            <w:r>
              <w:rPr>
                <w:spacing w:val="-10"/>
                <w:sz w:val="20"/>
              </w:rPr>
              <w:t>4</w:t>
            </w:r>
          </w:p>
        </w:tc>
        <w:tc>
          <w:tcPr>
            <w:tcW w:w="1322" w:type="dxa"/>
          </w:tcPr>
          <w:p w14:paraId="67C3AEE9" w14:textId="77777777" w:rsidR="00DF38C3" w:rsidRDefault="00D46CFF">
            <w:pPr>
              <w:pStyle w:val="TableParagraph"/>
              <w:spacing w:line="207" w:lineRule="exact"/>
              <w:ind w:left="26" w:right="9"/>
              <w:rPr>
                <w:sz w:val="20"/>
              </w:rPr>
            </w:pPr>
            <w:r>
              <w:rPr>
                <w:spacing w:val="-10"/>
                <w:sz w:val="20"/>
              </w:rPr>
              <w:t>5</w:t>
            </w:r>
          </w:p>
        </w:tc>
        <w:tc>
          <w:tcPr>
            <w:tcW w:w="2251" w:type="dxa"/>
          </w:tcPr>
          <w:p w14:paraId="591A1F32" w14:textId="77777777" w:rsidR="00DF38C3" w:rsidRDefault="00D46CFF">
            <w:pPr>
              <w:pStyle w:val="TableParagraph"/>
              <w:spacing w:line="207" w:lineRule="exact"/>
              <w:ind w:left="24"/>
              <w:rPr>
                <w:sz w:val="20"/>
              </w:rPr>
            </w:pPr>
            <w:r>
              <w:rPr>
                <w:spacing w:val="-10"/>
                <w:sz w:val="20"/>
              </w:rPr>
              <w:t>6</w:t>
            </w:r>
          </w:p>
        </w:tc>
        <w:tc>
          <w:tcPr>
            <w:tcW w:w="1749" w:type="dxa"/>
          </w:tcPr>
          <w:p w14:paraId="5A2BB959" w14:textId="77777777" w:rsidR="00DF38C3" w:rsidRDefault="00D46CFF">
            <w:pPr>
              <w:pStyle w:val="TableParagraph"/>
              <w:spacing w:line="207" w:lineRule="exact"/>
              <w:ind w:left="23"/>
              <w:rPr>
                <w:sz w:val="20"/>
              </w:rPr>
            </w:pPr>
            <w:r>
              <w:rPr>
                <w:spacing w:val="-10"/>
                <w:sz w:val="20"/>
              </w:rPr>
              <w:t>7</w:t>
            </w:r>
          </w:p>
        </w:tc>
      </w:tr>
      <w:tr w:rsidR="00DF38C3" w14:paraId="2FADECBE" w14:textId="77777777">
        <w:trPr>
          <w:trHeight w:val="350"/>
        </w:trPr>
        <w:tc>
          <w:tcPr>
            <w:tcW w:w="14006" w:type="dxa"/>
            <w:gridSpan w:val="7"/>
          </w:tcPr>
          <w:p w14:paraId="73A58360" w14:textId="77777777" w:rsidR="00DF38C3" w:rsidRDefault="00D46CFF">
            <w:pPr>
              <w:pStyle w:val="TableParagraph"/>
              <w:spacing w:before="57"/>
              <w:ind w:left="15" w:right="3"/>
              <w:rPr>
                <w:rFonts w:ascii="Arial" w:hAnsi="Arial"/>
                <w:b/>
                <w:sz w:val="20"/>
              </w:rPr>
            </w:pPr>
            <w:r>
              <w:rPr>
                <w:rFonts w:ascii="Arial" w:hAnsi="Arial"/>
                <w:b/>
                <w:spacing w:val="-2"/>
                <w:sz w:val="20"/>
              </w:rPr>
              <w:t>Объекты</w:t>
            </w:r>
            <w:r>
              <w:rPr>
                <w:rFonts w:ascii="Arial" w:hAnsi="Arial"/>
                <w:b/>
                <w:spacing w:val="-6"/>
                <w:sz w:val="20"/>
              </w:rPr>
              <w:t xml:space="preserve"> </w:t>
            </w:r>
            <w:r>
              <w:rPr>
                <w:rFonts w:ascii="Arial" w:hAnsi="Arial"/>
                <w:b/>
                <w:spacing w:val="-2"/>
                <w:sz w:val="20"/>
              </w:rPr>
              <w:t>культурно-досугового</w:t>
            </w:r>
            <w:r>
              <w:rPr>
                <w:rFonts w:ascii="Arial" w:hAnsi="Arial"/>
                <w:b/>
                <w:spacing w:val="-6"/>
                <w:sz w:val="20"/>
              </w:rPr>
              <w:t xml:space="preserve"> </w:t>
            </w:r>
            <w:r>
              <w:rPr>
                <w:rFonts w:ascii="Arial" w:hAnsi="Arial"/>
                <w:b/>
                <w:spacing w:val="-2"/>
                <w:sz w:val="20"/>
              </w:rPr>
              <w:t>назначения</w:t>
            </w:r>
          </w:p>
        </w:tc>
      </w:tr>
      <w:tr w:rsidR="00DF38C3" w14:paraId="2446C832" w14:textId="77777777">
        <w:trPr>
          <w:trHeight w:val="460"/>
        </w:trPr>
        <w:tc>
          <w:tcPr>
            <w:tcW w:w="675" w:type="dxa"/>
          </w:tcPr>
          <w:p w14:paraId="3E5FFA08" w14:textId="77777777" w:rsidR="00DF38C3" w:rsidRDefault="00D46CFF">
            <w:pPr>
              <w:pStyle w:val="TableParagraph"/>
              <w:spacing w:before="116"/>
              <w:ind w:left="22" w:right="5"/>
              <w:rPr>
                <w:sz w:val="20"/>
              </w:rPr>
            </w:pPr>
            <w:r>
              <w:rPr>
                <w:spacing w:val="-5"/>
                <w:sz w:val="20"/>
              </w:rPr>
              <w:t>8.1</w:t>
            </w:r>
          </w:p>
        </w:tc>
        <w:tc>
          <w:tcPr>
            <w:tcW w:w="3067" w:type="dxa"/>
          </w:tcPr>
          <w:p w14:paraId="0307E9EA" w14:textId="77777777" w:rsidR="00DF38C3" w:rsidRDefault="00D46CFF">
            <w:pPr>
              <w:pStyle w:val="TableParagraph"/>
              <w:spacing w:before="116"/>
              <w:ind w:left="42" w:right="25"/>
              <w:rPr>
                <w:sz w:val="20"/>
              </w:rPr>
            </w:pPr>
            <w:r>
              <w:rPr>
                <w:spacing w:val="-4"/>
                <w:sz w:val="20"/>
              </w:rPr>
              <w:t>ДК</w:t>
            </w:r>
            <w:r>
              <w:rPr>
                <w:spacing w:val="-16"/>
                <w:sz w:val="20"/>
              </w:rPr>
              <w:t xml:space="preserve"> </w:t>
            </w:r>
            <w:r>
              <w:rPr>
                <w:spacing w:val="-4"/>
                <w:sz w:val="20"/>
              </w:rPr>
              <w:t>с.</w:t>
            </w:r>
            <w:r>
              <w:rPr>
                <w:spacing w:val="-12"/>
                <w:sz w:val="20"/>
              </w:rPr>
              <w:t xml:space="preserve"> </w:t>
            </w:r>
            <w:r>
              <w:rPr>
                <w:spacing w:val="-4"/>
                <w:sz w:val="20"/>
              </w:rPr>
              <w:t>Ягодное</w:t>
            </w:r>
          </w:p>
        </w:tc>
        <w:tc>
          <w:tcPr>
            <w:tcW w:w="3370" w:type="dxa"/>
          </w:tcPr>
          <w:p w14:paraId="61A563CA"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20F2158D" w14:textId="77777777" w:rsidR="00DF38C3" w:rsidRDefault="00D46CFF">
            <w:pPr>
              <w:pStyle w:val="TableParagraph"/>
              <w:spacing w:line="219" w:lineRule="exact"/>
              <w:ind w:left="106" w:right="91"/>
              <w:rPr>
                <w:sz w:val="20"/>
              </w:rPr>
            </w:pPr>
            <w:r>
              <w:rPr>
                <w:sz w:val="20"/>
              </w:rPr>
              <w:t>с.</w:t>
            </w:r>
            <w:r>
              <w:rPr>
                <w:spacing w:val="-14"/>
                <w:sz w:val="20"/>
              </w:rPr>
              <w:t xml:space="preserve"> </w:t>
            </w:r>
            <w:r>
              <w:rPr>
                <w:sz w:val="20"/>
              </w:rPr>
              <w:t>Ягодное,</w:t>
            </w:r>
            <w:r>
              <w:rPr>
                <w:spacing w:val="-12"/>
                <w:sz w:val="20"/>
              </w:rPr>
              <w:t xml:space="preserve"> </w:t>
            </w:r>
            <w:r>
              <w:rPr>
                <w:sz w:val="20"/>
              </w:rPr>
              <w:t>ул.</w:t>
            </w:r>
            <w:r>
              <w:rPr>
                <w:spacing w:val="-13"/>
                <w:sz w:val="20"/>
              </w:rPr>
              <w:t xml:space="preserve"> </w:t>
            </w:r>
            <w:r>
              <w:rPr>
                <w:sz w:val="20"/>
              </w:rPr>
              <w:t>Советская,</w:t>
            </w:r>
            <w:r>
              <w:rPr>
                <w:spacing w:val="-14"/>
                <w:sz w:val="20"/>
              </w:rPr>
              <w:t xml:space="preserve"> </w:t>
            </w:r>
            <w:r>
              <w:rPr>
                <w:spacing w:val="-5"/>
                <w:sz w:val="20"/>
              </w:rPr>
              <w:t>63А</w:t>
            </w:r>
          </w:p>
        </w:tc>
        <w:tc>
          <w:tcPr>
            <w:tcW w:w="1572" w:type="dxa"/>
          </w:tcPr>
          <w:p w14:paraId="0231928D" w14:textId="77777777" w:rsidR="00DF38C3" w:rsidRDefault="00D46CFF">
            <w:pPr>
              <w:pStyle w:val="TableParagraph"/>
              <w:spacing w:before="116"/>
              <w:ind w:left="26"/>
              <w:rPr>
                <w:sz w:val="20"/>
              </w:rPr>
            </w:pPr>
            <w:r>
              <w:rPr>
                <w:spacing w:val="-5"/>
                <w:sz w:val="20"/>
              </w:rPr>
              <w:t>300</w:t>
            </w:r>
          </w:p>
        </w:tc>
        <w:tc>
          <w:tcPr>
            <w:tcW w:w="1322" w:type="dxa"/>
          </w:tcPr>
          <w:p w14:paraId="42CFD3E9" w14:textId="77777777" w:rsidR="00DF38C3" w:rsidRDefault="00D46CFF">
            <w:pPr>
              <w:pStyle w:val="TableParagraph"/>
              <w:spacing w:before="116"/>
              <w:ind w:left="26"/>
              <w:rPr>
                <w:sz w:val="20"/>
              </w:rPr>
            </w:pPr>
            <w:r>
              <w:rPr>
                <w:spacing w:val="-4"/>
                <w:sz w:val="20"/>
              </w:rPr>
              <w:t>мест</w:t>
            </w:r>
          </w:p>
        </w:tc>
        <w:tc>
          <w:tcPr>
            <w:tcW w:w="2251" w:type="dxa"/>
          </w:tcPr>
          <w:p w14:paraId="3A015D53" w14:textId="77777777" w:rsidR="00DF38C3" w:rsidRDefault="00D46CFF">
            <w:pPr>
              <w:pStyle w:val="TableParagraph"/>
              <w:spacing w:before="116"/>
              <w:ind w:left="24" w:right="12"/>
              <w:rPr>
                <w:sz w:val="20"/>
              </w:rPr>
            </w:pPr>
            <w:r>
              <w:rPr>
                <w:spacing w:val="-2"/>
                <w:sz w:val="20"/>
              </w:rPr>
              <w:t>Удовлетворительное</w:t>
            </w:r>
          </w:p>
        </w:tc>
        <w:tc>
          <w:tcPr>
            <w:tcW w:w="1749" w:type="dxa"/>
          </w:tcPr>
          <w:p w14:paraId="6166152A" w14:textId="77777777" w:rsidR="00DF38C3" w:rsidRDefault="00D46CFF">
            <w:pPr>
              <w:pStyle w:val="TableParagraph"/>
              <w:spacing w:line="226" w:lineRule="exact"/>
              <w:ind w:left="381" w:firstLine="38"/>
              <w:jc w:val="left"/>
              <w:rPr>
                <w:sz w:val="20"/>
              </w:rPr>
            </w:pPr>
            <w:r>
              <w:rPr>
                <w:spacing w:val="-2"/>
                <w:sz w:val="20"/>
              </w:rPr>
              <w:t xml:space="preserve">сельского </w:t>
            </w:r>
            <w:r>
              <w:rPr>
                <w:spacing w:val="-4"/>
                <w:sz w:val="20"/>
              </w:rPr>
              <w:t>поселения</w:t>
            </w:r>
          </w:p>
        </w:tc>
      </w:tr>
      <w:tr w:rsidR="00DF38C3" w14:paraId="0A0400D2" w14:textId="77777777">
        <w:trPr>
          <w:trHeight w:val="460"/>
        </w:trPr>
        <w:tc>
          <w:tcPr>
            <w:tcW w:w="675" w:type="dxa"/>
          </w:tcPr>
          <w:p w14:paraId="4A7AFB22" w14:textId="77777777" w:rsidR="00DF38C3" w:rsidRDefault="00D46CFF">
            <w:pPr>
              <w:pStyle w:val="TableParagraph"/>
              <w:spacing w:before="114"/>
              <w:ind w:left="22" w:right="5"/>
              <w:rPr>
                <w:sz w:val="20"/>
              </w:rPr>
            </w:pPr>
            <w:r>
              <w:rPr>
                <w:spacing w:val="-5"/>
                <w:sz w:val="20"/>
              </w:rPr>
              <w:t>8.2</w:t>
            </w:r>
          </w:p>
        </w:tc>
        <w:tc>
          <w:tcPr>
            <w:tcW w:w="3067" w:type="dxa"/>
          </w:tcPr>
          <w:p w14:paraId="6B012070" w14:textId="77777777" w:rsidR="00DF38C3" w:rsidRDefault="00D46CFF">
            <w:pPr>
              <w:pStyle w:val="TableParagraph"/>
              <w:spacing w:before="114"/>
              <w:ind w:left="37" w:right="25"/>
              <w:rPr>
                <w:sz w:val="20"/>
              </w:rPr>
            </w:pPr>
            <w:r>
              <w:rPr>
                <w:spacing w:val="-2"/>
                <w:sz w:val="20"/>
              </w:rPr>
              <w:t>Сельская</w:t>
            </w:r>
            <w:r>
              <w:rPr>
                <w:spacing w:val="-10"/>
                <w:sz w:val="20"/>
              </w:rPr>
              <w:t xml:space="preserve"> </w:t>
            </w:r>
            <w:r>
              <w:rPr>
                <w:spacing w:val="-2"/>
                <w:sz w:val="20"/>
              </w:rPr>
              <w:t>библиотека</w:t>
            </w:r>
          </w:p>
        </w:tc>
        <w:tc>
          <w:tcPr>
            <w:tcW w:w="3370" w:type="dxa"/>
          </w:tcPr>
          <w:p w14:paraId="254667C5" w14:textId="77777777" w:rsidR="00DF38C3" w:rsidRDefault="00D46CFF">
            <w:pPr>
              <w:pStyle w:val="TableParagraph"/>
              <w:spacing w:line="219" w:lineRule="exact"/>
              <w:ind w:left="107" w:right="91"/>
              <w:rPr>
                <w:sz w:val="20"/>
              </w:rPr>
            </w:pPr>
            <w:r>
              <w:rPr>
                <w:spacing w:val="-2"/>
                <w:sz w:val="20"/>
              </w:rPr>
              <w:t>Самарская</w:t>
            </w:r>
            <w:r>
              <w:rPr>
                <w:spacing w:val="-10"/>
                <w:sz w:val="20"/>
              </w:rPr>
              <w:t xml:space="preserve"> </w:t>
            </w:r>
            <w:r>
              <w:rPr>
                <w:spacing w:val="-2"/>
                <w:sz w:val="20"/>
              </w:rPr>
              <w:t>область,</w:t>
            </w:r>
            <w:r>
              <w:rPr>
                <w:spacing w:val="-9"/>
                <w:sz w:val="20"/>
              </w:rPr>
              <w:t xml:space="preserve"> </w:t>
            </w:r>
            <w:r>
              <w:rPr>
                <w:spacing w:val="-5"/>
                <w:sz w:val="20"/>
              </w:rPr>
              <w:t>с.</w:t>
            </w:r>
          </w:p>
          <w:p w14:paraId="1907A671" w14:textId="77777777" w:rsidR="00DF38C3" w:rsidRDefault="00D46CFF">
            <w:pPr>
              <w:pStyle w:val="TableParagraph"/>
              <w:spacing w:line="220" w:lineRule="exact"/>
              <w:ind w:left="113" w:right="91"/>
              <w:rPr>
                <w:sz w:val="20"/>
              </w:rPr>
            </w:pPr>
            <w:proofErr w:type="spellStart"/>
            <w:proofErr w:type="gramStart"/>
            <w:r>
              <w:rPr>
                <w:spacing w:val="-2"/>
                <w:sz w:val="20"/>
              </w:rPr>
              <w:t>Ягодное,ул</w:t>
            </w:r>
            <w:proofErr w:type="spellEnd"/>
            <w:r>
              <w:rPr>
                <w:spacing w:val="-2"/>
                <w:sz w:val="20"/>
              </w:rPr>
              <w:t>.</w:t>
            </w:r>
            <w:proofErr w:type="gramEnd"/>
            <w:r>
              <w:rPr>
                <w:spacing w:val="-6"/>
                <w:sz w:val="20"/>
              </w:rPr>
              <w:t xml:space="preserve"> </w:t>
            </w:r>
            <w:r>
              <w:rPr>
                <w:spacing w:val="-2"/>
                <w:sz w:val="20"/>
              </w:rPr>
              <w:t>Советская, 63</w:t>
            </w:r>
            <w:r>
              <w:rPr>
                <w:spacing w:val="-3"/>
                <w:sz w:val="20"/>
              </w:rPr>
              <w:t xml:space="preserve"> </w:t>
            </w:r>
            <w:r>
              <w:rPr>
                <w:spacing w:val="-10"/>
                <w:sz w:val="20"/>
              </w:rPr>
              <w:t>А</w:t>
            </w:r>
          </w:p>
        </w:tc>
        <w:tc>
          <w:tcPr>
            <w:tcW w:w="1572" w:type="dxa"/>
          </w:tcPr>
          <w:p w14:paraId="55890787" w14:textId="77777777" w:rsidR="00DF38C3" w:rsidRDefault="00D46CFF">
            <w:pPr>
              <w:pStyle w:val="TableParagraph"/>
              <w:spacing w:line="219" w:lineRule="exact"/>
              <w:ind w:left="26" w:right="5"/>
              <w:rPr>
                <w:sz w:val="20"/>
              </w:rPr>
            </w:pPr>
            <w:r>
              <w:rPr>
                <w:sz w:val="20"/>
              </w:rPr>
              <w:t>14,9</w:t>
            </w:r>
            <w:r>
              <w:rPr>
                <w:spacing w:val="-6"/>
                <w:sz w:val="20"/>
              </w:rPr>
              <w:t xml:space="preserve"> </w:t>
            </w:r>
            <w:r>
              <w:rPr>
                <w:sz w:val="20"/>
              </w:rPr>
              <w:t>тыс.</w:t>
            </w:r>
            <w:r>
              <w:rPr>
                <w:spacing w:val="-7"/>
                <w:sz w:val="20"/>
              </w:rPr>
              <w:t xml:space="preserve"> </w:t>
            </w:r>
            <w:r>
              <w:rPr>
                <w:spacing w:val="-4"/>
                <w:sz w:val="20"/>
              </w:rPr>
              <w:t>экз.\</w:t>
            </w:r>
          </w:p>
          <w:p w14:paraId="04F2B504" w14:textId="77777777" w:rsidR="00DF38C3" w:rsidRDefault="00D46CFF">
            <w:pPr>
              <w:pStyle w:val="TableParagraph"/>
              <w:spacing w:line="220" w:lineRule="exact"/>
              <w:ind w:left="26" w:right="3"/>
              <w:rPr>
                <w:sz w:val="20"/>
              </w:rPr>
            </w:pPr>
            <w:r>
              <w:rPr>
                <w:sz w:val="20"/>
              </w:rPr>
              <w:t>10</w:t>
            </w:r>
            <w:r>
              <w:rPr>
                <w:spacing w:val="-8"/>
                <w:sz w:val="20"/>
              </w:rPr>
              <w:t xml:space="preserve"> </w:t>
            </w:r>
            <w:r>
              <w:rPr>
                <w:spacing w:val="-4"/>
                <w:sz w:val="20"/>
              </w:rPr>
              <w:t>мест</w:t>
            </w:r>
          </w:p>
        </w:tc>
        <w:tc>
          <w:tcPr>
            <w:tcW w:w="1322" w:type="dxa"/>
          </w:tcPr>
          <w:p w14:paraId="6E170E4D" w14:textId="77777777" w:rsidR="00DF38C3" w:rsidRDefault="00D46CFF">
            <w:pPr>
              <w:pStyle w:val="TableParagraph"/>
              <w:spacing w:line="225" w:lineRule="exact"/>
              <w:ind w:left="26" w:right="17"/>
              <w:rPr>
                <w:sz w:val="20"/>
              </w:rPr>
            </w:pPr>
            <w:r>
              <w:rPr>
                <w:spacing w:val="-4"/>
                <w:sz w:val="20"/>
              </w:rPr>
              <w:t>тыс.</w:t>
            </w:r>
            <w:r>
              <w:rPr>
                <w:spacing w:val="-9"/>
                <w:sz w:val="20"/>
              </w:rPr>
              <w:t xml:space="preserve"> </w:t>
            </w:r>
            <w:r>
              <w:rPr>
                <w:spacing w:val="-2"/>
                <w:sz w:val="20"/>
              </w:rPr>
              <w:t>экз.\</w:t>
            </w:r>
          </w:p>
          <w:p w14:paraId="058C947D" w14:textId="77777777" w:rsidR="00DF38C3" w:rsidRDefault="00D46CFF">
            <w:pPr>
              <w:pStyle w:val="TableParagraph"/>
              <w:spacing w:before="4" w:line="211" w:lineRule="exact"/>
              <w:ind w:left="26" w:right="10"/>
              <w:rPr>
                <w:sz w:val="20"/>
              </w:rPr>
            </w:pPr>
            <w:r>
              <w:rPr>
                <w:spacing w:val="-4"/>
                <w:sz w:val="20"/>
              </w:rPr>
              <w:t>мест</w:t>
            </w:r>
          </w:p>
        </w:tc>
        <w:tc>
          <w:tcPr>
            <w:tcW w:w="2251" w:type="dxa"/>
          </w:tcPr>
          <w:p w14:paraId="7D294444" w14:textId="77777777" w:rsidR="00DF38C3" w:rsidRDefault="00D46CFF">
            <w:pPr>
              <w:pStyle w:val="TableParagraph"/>
              <w:spacing w:before="212"/>
              <w:ind w:left="24" w:right="12"/>
              <w:rPr>
                <w:sz w:val="20"/>
              </w:rPr>
            </w:pPr>
            <w:r>
              <w:rPr>
                <w:spacing w:val="-2"/>
                <w:sz w:val="20"/>
              </w:rPr>
              <w:t>Удовлетворительное</w:t>
            </w:r>
          </w:p>
        </w:tc>
        <w:tc>
          <w:tcPr>
            <w:tcW w:w="1749" w:type="dxa"/>
          </w:tcPr>
          <w:p w14:paraId="332CE222" w14:textId="77777777" w:rsidR="00DF38C3" w:rsidRDefault="00D46CFF">
            <w:pPr>
              <w:pStyle w:val="TableParagraph"/>
              <w:spacing w:line="225" w:lineRule="exact"/>
              <w:ind w:left="420"/>
              <w:jc w:val="left"/>
              <w:rPr>
                <w:sz w:val="20"/>
              </w:rPr>
            </w:pPr>
            <w:r>
              <w:rPr>
                <w:spacing w:val="-2"/>
                <w:sz w:val="20"/>
              </w:rPr>
              <w:t>сельского</w:t>
            </w:r>
          </w:p>
          <w:p w14:paraId="5BEC0EE3" w14:textId="77777777" w:rsidR="00DF38C3" w:rsidRDefault="00D46CFF">
            <w:pPr>
              <w:pStyle w:val="TableParagraph"/>
              <w:spacing w:before="4" w:line="211" w:lineRule="exact"/>
              <w:ind w:left="381"/>
              <w:jc w:val="left"/>
              <w:rPr>
                <w:sz w:val="20"/>
              </w:rPr>
            </w:pPr>
            <w:r>
              <w:rPr>
                <w:spacing w:val="-2"/>
                <w:sz w:val="20"/>
              </w:rPr>
              <w:t>поселения</w:t>
            </w:r>
          </w:p>
        </w:tc>
      </w:tr>
      <w:tr w:rsidR="00DF38C3" w14:paraId="5A6E07DB" w14:textId="77777777">
        <w:trPr>
          <w:trHeight w:val="350"/>
        </w:trPr>
        <w:tc>
          <w:tcPr>
            <w:tcW w:w="14006" w:type="dxa"/>
            <w:gridSpan w:val="7"/>
          </w:tcPr>
          <w:p w14:paraId="56A03069" w14:textId="77777777" w:rsidR="00DF38C3" w:rsidRDefault="00D46CFF">
            <w:pPr>
              <w:pStyle w:val="TableParagraph"/>
              <w:spacing w:before="53"/>
              <w:ind w:left="15" w:right="1"/>
              <w:rPr>
                <w:rFonts w:ascii="Arial" w:hAnsi="Arial"/>
                <w:b/>
                <w:sz w:val="20"/>
              </w:rPr>
            </w:pPr>
            <w:r>
              <w:rPr>
                <w:rFonts w:ascii="Arial" w:hAnsi="Arial"/>
                <w:b/>
                <w:spacing w:val="-2"/>
                <w:sz w:val="20"/>
              </w:rPr>
              <w:t>Объекты торгового</w:t>
            </w:r>
            <w:r>
              <w:rPr>
                <w:rFonts w:ascii="Arial" w:hAnsi="Arial"/>
                <w:b/>
                <w:spacing w:val="-5"/>
                <w:sz w:val="20"/>
              </w:rPr>
              <w:t xml:space="preserve"> </w:t>
            </w:r>
            <w:r>
              <w:rPr>
                <w:rFonts w:ascii="Arial" w:hAnsi="Arial"/>
                <w:b/>
                <w:spacing w:val="-2"/>
                <w:sz w:val="20"/>
              </w:rPr>
              <w:t>назначения</w:t>
            </w:r>
          </w:p>
        </w:tc>
      </w:tr>
      <w:tr w:rsidR="00DF38C3" w14:paraId="512AED9F" w14:textId="77777777">
        <w:trPr>
          <w:trHeight w:val="460"/>
        </w:trPr>
        <w:tc>
          <w:tcPr>
            <w:tcW w:w="675" w:type="dxa"/>
          </w:tcPr>
          <w:p w14:paraId="4A3042FC" w14:textId="77777777" w:rsidR="00DF38C3" w:rsidRDefault="00DF38C3">
            <w:pPr>
              <w:pStyle w:val="TableParagraph"/>
              <w:jc w:val="left"/>
              <w:rPr>
                <w:rFonts w:ascii="Times New Roman"/>
                <w:sz w:val="18"/>
              </w:rPr>
            </w:pPr>
          </w:p>
        </w:tc>
        <w:tc>
          <w:tcPr>
            <w:tcW w:w="3067" w:type="dxa"/>
          </w:tcPr>
          <w:p w14:paraId="3886A300" w14:textId="77777777" w:rsidR="00DF38C3" w:rsidRDefault="00DF38C3">
            <w:pPr>
              <w:pStyle w:val="TableParagraph"/>
              <w:jc w:val="left"/>
              <w:rPr>
                <w:rFonts w:ascii="Times New Roman"/>
                <w:sz w:val="18"/>
              </w:rPr>
            </w:pPr>
          </w:p>
        </w:tc>
        <w:tc>
          <w:tcPr>
            <w:tcW w:w="3370" w:type="dxa"/>
          </w:tcPr>
          <w:p w14:paraId="20280E98" w14:textId="77777777" w:rsidR="00DF38C3" w:rsidRDefault="00DF38C3">
            <w:pPr>
              <w:pStyle w:val="TableParagraph"/>
              <w:jc w:val="left"/>
              <w:rPr>
                <w:rFonts w:ascii="Times New Roman"/>
                <w:sz w:val="18"/>
              </w:rPr>
            </w:pPr>
          </w:p>
        </w:tc>
        <w:tc>
          <w:tcPr>
            <w:tcW w:w="1572" w:type="dxa"/>
          </w:tcPr>
          <w:p w14:paraId="3BC49DA8" w14:textId="77777777" w:rsidR="00DF38C3" w:rsidRDefault="00D46CFF">
            <w:pPr>
              <w:pStyle w:val="TableParagraph"/>
              <w:spacing w:line="225" w:lineRule="exact"/>
              <w:ind w:left="26" w:right="13"/>
              <w:rPr>
                <w:sz w:val="20"/>
              </w:rPr>
            </w:pPr>
            <w:r>
              <w:rPr>
                <w:spacing w:val="-2"/>
                <w:sz w:val="20"/>
              </w:rPr>
              <w:t>общая</w:t>
            </w:r>
          </w:p>
          <w:p w14:paraId="00E117F7" w14:textId="77777777" w:rsidR="00DF38C3" w:rsidRDefault="00D46CFF">
            <w:pPr>
              <w:pStyle w:val="TableParagraph"/>
              <w:spacing w:before="4" w:line="211" w:lineRule="exact"/>
              <w:ind w:left="26" w:right="19"/>
              <w:rPr>
                <w:sz w:val="20"/>
              </w:rPr>
            </w:pPr>
            <w:r>
              <w:rPr>
                <w:spacing w:val="-2"/>
                <w:sz w:val="20"/>
              </w:rPr>
              <w:t>площадь</w:t>
            </w:r>
          </w:p>
        </w:tc>
        <w:tc>
          <w:tcPr>
            <w:tcW w:w="1322" w:type="dxa"/>
          </w:tcPr>
          <w:p w14:paraId="566121B7" w14:textId="77777777" w:rsidR="00DF38C3" w:rsidRDefault="00D46CFF">
            <w:pPr>
              <w:pStyle w:val="TableParagraph"/>
              <w:spacing w:line="225" w:lineRule="exact"/>
              <w:ind w:left="253"/>
              <w:jc w:val="left"/>
              <w:rPr>
                <w:sz w:val="20"/>
              </w:rPr>
            </w:pPr>
            <w:r>
              <w:rPr>
                <w:spacing w:val="-2"/>
                <w:sz w:val="20"/>
              </w:rPr>
              <w:t>торговая</w:t>
            </w:r>
          </w:p>
          <w:p w14:paraId="67575228" w14:textId="77777777" w:rsidR="00DF38C3" w:rsidRDefault="00D46CFF">
            <w:pPr>
              <w:pStyle w:val="TableParagraph"/>
              <w:spacing w:before="4" w:line="211" w:lineRule="exact"/>
              <w:ind w:left="249"/>
              <w:jc w:val="left"/>
              <w:rPr>
                <w:sz w:val="20"/>
              </w:rPr>
            </w:pPr>
            <w:r>
              <w:rPr>
                <w:spacing w:val="-2"/>
                <w:sz w:val="20"/>
              </w:rPr>
              <w:t>площадь</w:t>
            </w:r>
          </w:p>
        </w:tc>
        <w:tc>
          <w:tcPr>
            <w:tcW w:w="2251" w:type="dxa"/>
          </w:tcPr>
          <w:p w14:paraId="1BF7A452" w14:textId="77777777" w:rsidR="00DF38C3" w:rsidRDefault="00DF38C3">
            <w:pPr>
              <w:pStyle w:val="TableParagraph"/>
              <w:jc w:val="left"/>
              <w:rPr>
                <w:rFonts w:ascii="Times New Roman"/>
                <w:sz w:val="18"/>
              </w:rPr>
            </w:pPr>
          </w:p>
        </w:tc>
        <w:tc>
          <w:tcPr>
            <w:tcW w:w="1749" w:type="dxa"/>
          </w:tcPr>
          <w:p w14:paraId="0667A4D3" w14:textId="77777777" w:rsidR="00DF38C3" w:rsidRDefault="00DF38C3">
            <w:pPr>
              <w:pStyle w:val="TableParagraph"/>
              <w:jc w:val="left"/>
              <w:rPr>
                <w:rFonts w:ascii="Times New Roman"/>
                <w:sz w:val="18"/>
              </w:rPr>
            </w:pPr>
          </w:p>
        </w:tc>
      </w:tr>
      <w:tr w:rsidR="00DF38C3" w14:paraId="1ACFEA7D" w14:textId="77777777">
        <w:trPr>
          <w:trHeight w:val="460"/>
        </w:trPr>
        <w:tc>
          <w:tcPr>
            <w:tcW w:w="675" w:type="dxa"/>
          </w:tcPr>
          <w:p w14:paraId="76EAC4B9" w14:textId="77777777" w:rsidR="00DF38C3" w:rsidRDefault="00D46CFF">
            <w:pPr>
              <w:pStyle w:val="TableParagraph"/>
              <w:spacing w:before="114"/>
              <w:ind w:left="22" w:right="5"/>
              <w:rPr>
                <w:sz w:val="20"/>
              </w:rPr>
            </w:pPr>
            <w:r>
              <w:rPr>
                <w:spacing w:val="-5"/>
                <w:sz w:val="20"/>
              </w:rPr>
              <w:t>9.1</w:t>
            </w:r>
          </w:p>
        </w:tc>
        <w:tc>
          <w:tcPr>
            <w:tcW w:w="3067" w:type="dxa"/>
          </w:tcPr>
          <w:p w14:paraId="2789F6DA" w14:textId="77777777" w:rsidR="00DF38C3" w:rsidRDefault="00D46CFF">
            <w:pPr>
              <w:pStyle w:val="TableParagraph"/>
              <w:spacing w:before="114"/>
              <w:ind w:left="38" w:right="25"/>
              <w:rPr>
                <w:sz w:val="20"/>
              </w:rPr>
            </w:pPr>
            <w:r>
              <w:rPr>
                <w:sz w:val="20"/>
              </w:rPr>
              <w:t>М-н</w:t>
            </w:r>
            <w:r>
              <w:rPr>
                <w:spacing w:val="44"/>
                <w:sz w:val="20"/>
              </w:rPr>
              <w:t xml:space="preserve"> </w:t>
            </w:r>
            <w:r>
              <w:rPr>
                <w:sz w:val="20"/>
              </w:rPr>
              <w:t>ООО</w:t>
            </w:r>
            <w:r>
              <w:rPr>
                <w:spacing w:val="-3"/>
                <w:sz w:val="20"/>
              </w:rPr>
              <w:t xml:space="preserve"> </w:t>
            </w:r>
            <w:r>
              <w:rPr>
                <w:spacing w:val="-2"/>
                <w:sz w:val="20"/>
              </w:rPr>
              <w:t>"Монолит"</w:t>
            </w:r>
          </w:p>
        </w:tc>
        <w:tc>
          <w:tcPr>
            <w:tcW w:w="3370" w:type="dxa"/>
          </w:tcPr>
          <w:p w14:paraId="72CFD698" w14:textId="77777777" w:rsidR="00DF38C3" w:rsidRDefault="00D46CFF">
            <w:pPr>
              <w:pStyle w:val="TableParagraph"/>
              <w:spacing w:line="219" w:lineRule="exact"/>
              <w:ind w:left="107" w:right="91"/>
              <w:rPr>
                <w:sz w:val="20"/>
              </w:rPr>
            </w:pPr>
            <w:r>
              <w:rPr>
                <w:spacing w:val="-4"/>
                <w:sz w:val="20"/>
              </w:rPr>
              <w:t xml:space="preserve">Самарская </w:t>
            </w:r>
            <w:r>
              <w:rPr>
                <w:spacing w:val="-2"/>
                <w:sz w:val="20"/>
              </w:rPr>
              <w:t>область,</w:t>
            </w:r>
          </w:p>
          <w:p w14:paraId="2A687769"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61</w:t>
            </w:r>
          </w:p>
        </w:tc>
        <w:tc>
          <w:tcPr>
            <w:tcW w:w="1572" w:type="dxa"/>
          </w:tcPr>
          <w:p w14:paraId="04B9CA18" w14:textId="77777777" w:rsidR="00DF38C3" w:rsidRDefault="00DF38C3">
            <w:pPr>
              <w:pStyle w:val="TableParagraph"/>
              <w:jc w:val="left"/>
              <w:rPr>
                <w:rFonts w:ascii="Times New Roman"/>
                <w:sz w:val="18"/>
              </w:rPr>
            </w:pPr>
          </w:p>
        </w:tc>
        <w:tc>
          <w:tcPr>
            <w:tcW w:w="1322" w:type="dxa"/>
          </w:tcPr>
          <w:p w14:paraId="668AB11D" w14:textId="77777777" w:rsidR="00DF38C3" w:rsidRDefault="00DF38C3">
            <w:pPr>
              <w:pStyle w:val="TableParagraph"/>
              <w:jc w:val="left"/>
              <w:rPr>
                <w:rFonts w:ascii="Times New Roman"/>
                <w:sz w:val="18"/>
              </w:rPr>
            </w:pPr>
          </w:p>
        </w:tc>
        <w:tc>
          <w:tcPr>
            <w:tcW w:w="2251" w:type="dxa"/>
          </w:tcPr>
          <w:p w14:paraId="71B9A0CA" w14:textId="77777777" w:rsidR="00DF38C3" w:rsidRDefault="00D46CFF">
            <w:pPr>
              <w:pStyle w:val="TableParagraph"/>
              <w:spacing w:before="114"/>
              <w:ind w:left="24" w:right="12"/>
              <w:rPr>
                <w:sz w:val="20"/>
              </w:rPr>
            </w:pPr>
            <w:r>
              <w:rPr>
                <w:spacing w:val="-2"/>
                <w:sz w:val="20"/>
              </w:rPr>
              <w:t>Удовлетворительное</w:t>
            </w:r>
          </w:p>
        </w:tc>
        <w:tc>
          <w:tcPr>
            <w:tcW w:w="1749" w:type="dxa"/>
          </w:tcPr>
          <w:p w14:paraId="795A5DDD" w14:textId="77777777" w:rsidR="00DF38C3" w:rsidRDefault="00D46CFF">
            <w:pPr>
              <w:pStyle w:val="TableParagraph"/>
              <w:spacing w:before="114"/>
              <w:ind w:left="23" w:right="5"/>
              <w:rPr>
                <w:sz w:val="20"/>
              </w:rPr>
            </w:pPr>
            <w:r>
              <w:rPr>
                <w:spacing w:val="-2"/>
                <w:sz w:val="20"/>
              </w:rPr>
              <w:t>частная</w:t>
            </w:r>
          </w:p>
        </w:tc>
      </w:tr>
      <w:tr w:rsidR="00DF38C3" w14:paraId="4EE86D86" w14:textId="77777777">
        <w:trPr>
          <w:trHeight w:val="460"/>
        </w:trPr>
        <w:tc>
          <w:tcPr>
            <w:tcW w:w="675" w:type="dxa"/>
          </w:tcPr>
          <w:p w14:paraId="356372FC" w14:textId="77777777" w:rsidR="00DF38C3" w:rsidRDefault="00D46CFF">
            <w:pPr>
              <w:pStyle w:val="TableParagraph"/>
              <w:spacing w:before="112"/>
              <w:ind w:left="22" w:right="5"/>
              <w:rPr>
                <w:sz w:val="20"/>
              </w:rPr>
            </w:pPr>
            <w:r>
              <w:rPr>
                <w:spacing w:val="-5"/>
                <w:sz w:val="20"/>
              </w:rPr>
              <w:t>9.2</w:t>
            </w:r>
          </w:p>
        </w:tc>
        <w:tc>
          <w:tcPr>
            <w:tcW w:w="3067" w:type="dxa"/>
          </w:tcPr>
          <w:p w14:paraId="433F0284" w14:textId="77777777" w:rsidR="00DF38C3" w:rsidRDefault="00D46CFF">
            <w:pPr>
              <w:pStyle w:val="TableParagraph"/>
              <w:spacing w:before="112"/>
              <w:ind w:left="37" w:right="25"/>
              <w:rPr>
                <w:sz w:val="20"/>
              </w:rPr>
            </w:pPr>
            <w:r>
              <w:rPr>
                <w:spacing w:val="-4"/>
                <w:sz w:val="20"/>
              </w:rPr>
              <w:t>Магазин</w:t>
            </w:r>
            <w:r>
              <w:rPr>
                <w:spacing w:val="3"/>
                <w:sz w:val="20"/>
              </w:rPr>
              <w:t xml:space="preserve"> </w:t>
            </w:r>
            <w:r>
              <w:rPr>
                <w:spacing w:val="-4"/>
                <w:sz w:val="20"/>
              </w:rPr>
              <w:t>"Продукты",</w:t>
            </w:r>
            <w:r>
              <w:rPr>
                <w:spacing w:val="3"/>
                <w:sz w:val="20"/>
              </w:rPr>
              <w:t xml:space="preserve"> </w:t>
            </w:r>
            <w:r>
              <w:rPr>
                <w:spacing w:val="-4"/>
                <w:sz w:val="20"/>
              </w:rPr>
              <w:t>пекарня</w:t>
            </w:r>
          </w:p>
        </w:tc>
        <w:tc>
          <w:tcPr>
            <w:tcW w:w="3370" w:type="dxa"/>
          </w:tcPr>
          <w:p w14:paraId="63505B0B"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1CC18DB7"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50</w:t>
            </w:r>
          </w:p>
        </w:tc>
        <w:tc>
          <w:tcPr>
            <w:tcW w:w="1572" w:type="dxa"/>
          </w:tcPr>
          <w:p w14:paraId="48665B5B" w14:textId="77777777" w:rsidR="00DF38C3" w:rsidRDefault="00DF38C3">
            <w:pPr>
              <w:pStyle w:val="TableParagraph"/>
              <w:jc w:val="left"/>
              <w:rPr>
                <w:rFonts w:ascii="Times New Roman"/>
                <w:sz w:val="18"/>
              </w:rPr>
            </w:pPr>
          </w:p>
        </w:tc>
        <w:tc>
          <w:tcPr>
            <w:tcW w:w="1322" w:type="dxa"/>
          </w:tcPr>
          <w:p w14:paraId="19CB7C8A" w14:textId="77777777" w:rsidR="00DF38C3" w:rsidRDefault="00DF38C3">
            <w:pPr>
              <w:pStyle w:val="TableParagraph"/>
              <w:jc w:val="left"/>
              <w:rPr>
                <w:rFonts w:ascii="Times New Roman"/>
                <w:sz w:val="18"/>
              </w:rPr>
            </w:pPr>
          </w:p>
        </w:tc>
        <w:tc>
          <w:tcPr>
            <w:tcW w:w="2251" w:type="dxa"/>
          </w:tcPr>
          <w:p w14:paraId="2E7582BD" w14:textId="77777777" w:rsidR="00DF38C3" w:rsidRDefault="00D46CFF">
            <w:pPr>
              <w:pStyle w:val="TableParagraph"/>
              <w:spacing w:before="112"/>
              <w:ind w:left="24" w:right="7"/>
              <w:rPr>
                <w:sz w:val="20"/>
              </w:rPr>
            </w:pPr>
            <w:r>
              <w:rPr>
                <w:spacing w:val="-2"/>
                <w:sz w:val="20"/>
              </w:rPr>
              <w:t>Удовлетворительное</w:t>
            </w:r>
          </w:p>
        </w:tc>
        <w:tc>
          <w:tcPr>
            <w:tcW w:w="1749" w:type="dxa"/>
          </w:tcPr>
          <w:p w14:paraId="6D2566DF" w14:textId="77777777" w:rsidR="00DF38C3" w:rsidRDefault="00D46CFF">
            <w:pPr>
              <w:pStyle w:val="TableParagraph"/>
              <w:spacing w:before="112"/>
              <w:ind w:left="23" w:right="5"/>
              <w:rPr>
                <w:sz w:val="20"/>
              </w:rPr>
            </w:pPr>
            <w:r>
              <w:rPr>
                <w:spacing w:val="-2"/>
                <w:sz w:val="20"/>
              </w:rPr>
              <w:t>частная</w:t>
            </w:r>
          </w:p>
        </w:tc>
      </w:tr>
      <w:tr w:rsidR="00DF38C3" w14:paraId="5CEFC85E" w14:textId="77777777">
        <w:trPr>
          <w:trHeight w:val="457"/>
        </w:trPr>
        <w:tc>
          <w:tcPr>
            <w:tcW w:w="675" w:type="dxa"/>
          </w:tcPr>
          <w:p w14:paraId="45BE98E7" w14:textId="77777777" w:rsidR="00DF38C3" w:rsidRDefault="00D46CFF">
            <w:pPr>
              <w:pStyle w:val="TableParagraph"/>
              <w:spacing w:before="113"/>
              <w:ind w:left="22" w:right="5"/>
              <w:rPr>
                <w:sz w:val="20"/>
              </w:rPr>
            </w:pPr>
            <w:r>
              <w:rPr>
                <w:spacing w:val="-5"/>
                <w:sz w:val="20"/>
              </w:rPr>
              <w:t>9.3</w:t>
            </w:r>
          </w:p>
        </w:tc>
        <w:tc>
          <w:tcPr>
            <w:tcW w:w="3067" w:type="dxa"/>
          </w:tcPr>
          <w:p w14:paraId="3BFCACFC" w14:textId="77777777" w:rsidR="00DF38C3" w:rsidRDefault="00D46CFF">
            <w:pPr>
              <w:pStyle w:val="TableParagraph"/>
              <w:spacing w:before="113"/>
              <w:ind w:left="35" w:right="25"/>
              <w:rPr>
                <w:sz w:val="20"/>
              </w:rPr>
            </w:pPr>
            <w:r>
              <w:rPr>
                <w:spacing w:val="-2"/>
                <w:sz w:val="20"/>
              </w:rPr>
              <w:t>Магазин</w:t>
            </w:r>
          </w:p>
        </w:tc>
        <w:tc>
          <w:tcPr>
            <w:tcW w:w="3370" w:type="dxa"/>
          </w:tcPr>
          <w:p w14:paraId="67851BEE" w14:textId="77777777" w:rsidR="00DF38C3" w:rsidRDefault="00D46CFF">
            <w:pPr>
              <w:pStyle w:val="TableParagraph"/>
              <w:spacing w:line="217" w:lineRule="exact"/>
              <w:ind w:left="107" w:right="91"/>
              <w:rPr>
                <w:sz w:val="20"/>
              </w:rPr>
            </w:pPr>
            <w:r>
              <w:rPr>
                <w:spacing w:val="-4"/>
                <w:sz w:val="20"/>
              </w:rPr>
              <w:t xml:space="preserve">Самарская </w:t>
            </w:r>
            <w:r>
              <w:rPr>
                <w:spacing w:val="-2"/>
                <w:sz w:val="20"/>
              </w:rPr>
              <w:t>область,</w:t>
            </w:r>
          </w:p>
          <w:p w14:paraId="788D783D" w14:textId="77777777" w:rsidR="00DF38C3" w:rsidRDefault="00D46CFF">
            <w:pPr>
              <w:pStyle w:val="TableParagraph"/>
              <w:spacing w:line="219" w:lineRule="exact"/>
              <w:ind w:left="110" w:right="91"/>
              <w:rPr>
                <w:sz w:val="20"/>
              </w:rPr>
            </w:pPr>
            <w:r>
              <w:rPr>
                <w:sz w:val="20"/>
              </w:rPr>
              <w:t>с.</w:t>
            </w:r>
            <w:r>
              <w:rPr>
                <w:spacing w:val="-14"/>
                <w:sz w:val="20"/>
              </w:rPr>
              <w:t xml:space="preserve"> </w:t>
            </w:r>
            <w:r>
              <w:rPr>
                <w:sz w:val="20"/>
              </w:rPr>
              <w:t>Ягодное,</w:t>
            </w:r>
            <w:r>
              <w:rPr>
                <w:spacing w:val="-10"/>
                <w:sz w:val="20"/>
              </w:rPr>
              <w:t xml:space="preserve"> </w:t>
            </w:r>
            <w:r>
              <w:rPr>
                <w:sz w:val="20"/>
              </w:rPr>
              <w:t>ул.</w:t>
            </w:r>
            <w:r>
              <w:rPr>
                <w:spacing w:val="-13"/>
                <w:sz w:val="20"/>
              </w:rPr>
              <w:t xml:space="preserve"> </w:t>
            </w:r>
            <w:r>
              <w:rPr>
                <w:sz w:val="20"/>
              </w:rPr>
              <w:t>Советская,</w:t>
            </w:r>
            <w:r>
              <w:rPr>
                <w:spacing w:val="-14"/>
                <w:sz w:val="20"/>
              </w:rPr>
              <w:t xml:space="preserve"> </w:t>
            </w:r>
            <w:r>
              <w:rPr>
                <w:spacing w:val="-10"/>
                <w:sz w:val="20"/>
              </w:rPr>
              <w:t>1</w:t>
            </w:r>
          </w:p>
        </w:tc>
        <w:tc>
          <w:tcPr>
            <w:tcW w:w="1572" w:type="dxa"/>
          </w:tcPr>
          <w:p w14:paraId="664AA2E3" w14:textId="77777777" w:rsidR="00DF38C3" w:rsidRDefault="00DF38C3">
            <w:pPr>
              <w:pStyle w:val="TableParagraph"/>
              <w:jc w:val="left"/>
              <w:rPr>
                <w:rFonts w:ascii="Times New Roman"/>
                <w:sz w:val="18"/>
              </w:rPr>
            </w:pPr>
          </w:p>
        </w:tc>
        <w:tc>
          <w:tcPr>
            <w:tcW w:w="1322" w:type="dxa"/>
          </w:tcPr>
          <w:p w14:paraId="5857B980" w14:textId="77777777" w:rsidR="00DF38C3" w:rsidRDefault="00DF38C3">
            <w:pPr>
              <w:pStyle w:val="TableParagraph"/>
              <w:jc w:val="left"/>
              <w:rPr>
                <w:rFonts w:ascii="Times New Roman"/>
                <w:sz w:val="18"/>
              </w:rPr>
            </w:pPr>
          </w:p>
        </w:tc>
        <w:tc>
          <w:tcPr>
            <w:tcW w:w="2251" w:type="dxa"/>
          </w:tcPr>
          <w:p w14:paraId="387457F0" w14:textId="77777777" w:rsidR="00DF38C3" w:rsidRDefault="00D46CFF">
            <w:pPr>
              <w:pStyle w:val="TableParagraph"/>
              <w:spacing w:before="113"/>
              <w:ind w:left="24" w:right="12"/>
              <w:rPr>
                <w:sz w:val="20"/>
              </w:rPr>
            </w:pPr>
            <w:r>
              <w:rPr>
                <w:spacing w:val="-2"/>
                <w:sz w:val="20"/>
              </w:rPr>
              <w:t>Удовлетворительное</w:t>
            </w:r>
          </w:p>
        </w:tc>
        <w:tc>
          <w:tcPr>
            <w:tcW w:w="1749" w:type="dxa"/>
          </w:tcPr>
          <w:p w14:paraId="625E765D" w14:textId="77777777" w:rsidR="00DF38C3" w:rsidRDefault="00D46CFF">
            <w:pPr>
              <w:pStyle w:val="TableParagraph"/>
              <w:spacing w:before="113"/>
              <w:ind w:left="23" w:right="5"/>
              <w:rPr>
                <w:sz w:val="20"/>
              </w:rPr>
            </w:pPr>
            <w:r>
              <w:rPr>
                <w:spacing w:val="-2"/>
                <w:sz w:val="20"/>
              </w:rPr>
              <w:t>частная</w:t>
            </w:r>
          </w:p>
        </w:tc>
      </w:tr>
      <w:tr w:rsidR="00DF38C3" w14:paraId="7AFD0322" w14:textId="77777777">
        <w:trPr>
          <w:trHeight w:val="460"/>
        </w:trPr>
        <w:tc>
          <w:tcPr>
            <w:tcW w:w="675" w:type="dxa"/>
          </w:tcPr>
          <w:p w14:paraId="75E69E47" w14:textId="77777777" w:rsidR="00DF38C3" w:rsidRDefault="00D46CFF">
            <w:pPr>
              <w:pStyle w:val="TableParagraph"/>
              <w:spacing w:before="113"/>
              <w:ind w:left="22" w:right="5"/>
              <w:rPr>
                <w:sz w:val="20"/>
              </w:rPr>
            </w:pPr>
            <w:r>
              <w:rPr>
                <w:spacing w:val="-5"/>
                <w:sz w:val="20"/>
              </w:rPr>
              <w:t>9.4</w:t>
            </w:r>
          </w:p>
        </w:tc>
        <w:tc>
          <w:tcPr>
            <w:tcW w:w="3067" w:type="dxa"/>
          </w:tcPr>
          <w:p w14:paraId="2B530BB8" w14:textId="77777777" w:rsidR="00DF38C3" w:rsidRDefault="00D46CFF">
            <w:pPr>
              <w:pStyle w:val="TableParagraph"/>
              <w:spacing w:line="230" w:lineRule="exact"/>
              <w:ind w:left="1151" w:hanging="852"/>
              <w:jc w:val="left"/>
              <w:rPr>
                <w:sz w:val="20"/>
              </w:rPr>
            </w:pPr>
            <w:r>
              <w:rPr>
                <w:spacing w:val="-4"/>
                <w:sz w:val="20"/>
              </w:rPr>
              <w:t>Магазин</w:t>
            </w:r>
            <w:r>
              <w:rPr>
                <w:spacing w:val="-15"/>
                <w:sz w:val="20"/>
              </w:rPr>
              <w:t xml:space="preserve"> </w:t>
            </w:r>
            <w:r>
              <w:rPr>
                <w:spacing w:val="-4"/>
                <w:sz w:val="20"/>
              </w:rPr>
              <w:t xml:space="preserve">«Ставропольское </w:t>
            </w:r>
            <w:proofErr w:type="spellStart"/>
            <w:r>
              <w:rPr>
                <w:spacing w:val="-2"/>
                <w:sz w:val="20"/>
              </w:rPr>
              <w:t>РайПО</w:t>
            </w:r>
            <w:proofErr w:type="spellEnd"/>
            <w:r>
              <w:rPr>
                <w:spacing w:val="-2"/>
                <w:sz w:val="20"/>
              </w:rPr>
              <w:t>»</w:t>
            </w:r>
          </w:p>
        </w:tc>
        <w:tc>
          <w:tcPr>
            <w:tcW w:w="3370" w:type="dxa"/>
          </w:tcPr>
          <w:p w14:paraId="2BF56A7C"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0102EC52"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2"/>
                <w:sz w:val="20"/>
              </w:rPr>
              <w:t xml:space="preserve"> </w:t>
            </w:r>
            <w:r>
              <w:rPr>
                <w:sz w:val="20"/>
              </w:rPr>
              <w:t>ул.</w:t>
            </w:r>
            <w:r>
              <w:rPr>
                <w:spacing w:val="-13"/>
                <w:sz w:val="20"/>
              </w:rPr>
              <w:t xml:space="preserve"> </w:t>
            </w:r>
            <w:r>
              <w:rPr>
                <w:sz w:val="20"/>
              </w:rPr>
              <w:t>Советская,</w:t>
            </w:r>
            <w:r>
              <w:rPr>
                <w:spacing w:val="-14"/>
                <w:sz w:val="20"/>
              </w:rPr>
              <w:t xml:space="preserve"> </w:t>
            </w:r>
            <w:r>
              <w:rPr>
                <w:spacing w:val="-5"/>
                <w:sz w:val="20"/>
              </w:rPr>
              <w:t>56а</w:t>
            </w:r>
          </w:p>
        </w:tc>
        <w:tc>
          <w:tcPr>
            <w:tcW w:w="1572" w:type="dxa"/>
          </w:tcPr>
          <w:p w14:paraId="6830AE06" w14:textId="77777777" w:rsidR="00DF38C3" w:rsidRDefault="00DF38C3">
            <w:pPr>
              <w:pStyle w:val="TableParagraph"/>
              <w:jc w:val="left"/>
              <w:rPr>
                <w:rFonts w:ascii="Times New Roman"/>
                <w:sz w:val="18"/>
              </w:rPr>
            </w:pPr>
          </w:p>
        </w:tc>
        <w:tc>
          <w:tcPr>
            <w:tcW w:w="1322" w:type="dxa"/>
          </w:tcPr>
          <w:p w14:paraId="2E910AC7" w14:textId="77777777" w:rsidR="00DF38C3" w:rsidRDefault="00DF38C3">
            <w:pPr>
              <w:pStyle w:val="TableParagraph"/>
              <w:jc w:val="left"/>
              <w:rPr>
                <w:rFonts w:ascii="Times New Roman"/>
                <w:sz w:val="18"/>
              </w:rPr>
            </w:pPr>
          </w:p>
        </w:tc>
        <w:tc>
          <w:tcPr>
            <w:tcW w:w="2251" w:type="dxa"/>
          </w:tcPr>
          <w:p w14:paraId="0D573722" w14:textId="77777777" w:rsidR="00DF38C3" w:rsidRDefault="00D46CFF">
            <w:pPr>
              <w:pStyle w:val="TableParagraph"/>
              <w:spacing w:before="113"/>
              <w:ind w:left="24" w:right="12"/>
              <w:rPr>
                <w:sz w:val="20"/>
              </w:rPr>
            </w:pPr>
            <w:r>
              <w:rPr>
                <w:spacing w:val="-2"/>
                <w:sz w:val="20"/>
              </w:rPr>
              <w:t>Удовлетворительное</w:t>
            </w:r>
          </w:p>
        </w:tc>
        <w:tc>
          <w:tcPr>
            <w:tcW w:w="1749" w:type="dxa"/>
          </w:tcPr>
          <w:p w14:paraId="65EAC7B9" w14:textId="77777777" w:rsidR="00DF38C3" w:rsidRDefault="00D46CFF">
            <w:pPr>
              <w:pStyle w:val="TableParagraph"/>
              <w:spacing w:before="113"/>
              <w:ind w:left="23" w:right="5"/>
              <w:rPr>
                <w:sz w:val="20"/>
              </w:rPr>
            </w:pPr>
            <w:r>
              <w:rPr>
                <w:spacing w:val="-2"/>
                <w:sz w:val="20"/>
              </w:rPr>
              <w:t>частная</w:t>
            </w:r>
          </w:p>
        </w:tc>
      </w:tr>
      <w:tr w:rsidR="00DF38C3" w14:paraId="469A8D31" w14:textId="77777777">
        <w:trPr>
          <w:trHeight w:val="460"/>
        </w:trPr>
        <w:tc>
          <w:tcPr>
            <w:tcW w:w="675" w:type="dxa"/>
          </w:tcPr>
          <w:p w14:paraId="576E2404" w14:textId="77777777" w:rsidR="00DF38C3" w:rsidRDefault="00D46CFF">
            <w:pPr>
              <w:pStyle w:val="TableParagraph"/>
              <w:spacing w:before="113"/>
              <w:ind w:left="22" w:right="5"/>
              <w:rPr>
                <w:sz w:val="20"/>
              </w:rPr>
            </w:pPr>
            <w:r>
              <w:rPr>
                <w:spacing w:val="-5"/>
                <w:sz w:val="20"/>
              </w:rPr>
              <w:t>9.5</w:t>
            </w:r>
          </w:p>
        </w:tc>
        <w:tc>
          <w:tcPr>
            <w:tcW w:w="3067" w:type="dxa"/>
          </w:tcPr>
          <w:p w14:paraId="37688040" w14:textId="77777777" w:rsidR="00DF38C3" w:rsidRDefault="00D46CFF">
            <w:pPr>
              <w:pStyle w:val="TableParagraph"/>
              <w:spacing w:line="225" w:lineRule="exact"/>
              <w:ind w:left="35" w:right="25"/>
              <w:rPr>
                <w:sz w:val="20"/>
              </w:rPr>
            </w:pPr>
            <w:r>
              <w:rPr>
                <w:spacing w:val="-2"/>
                <w:sz w:val="20"/>
              </w:rPr>
              <w:t>Магазин</w:t>
            </w:r>
            <w:r>
              <w:rPr>
                <w:spacing w:val="-7"/>
                <w:sz w:val="20"/>
              </w:rPr>
              <w:t xml:space="preserve"> </w:t>
            </w:r>
            <w:r>
              <w:rPr>
                <w:spacing w:val="-2"/>
                <w:sz w:val="20"/>
              </w:rPr>
              <w:t>ООО</w:t>
            </w:r>
            <w:r>
              <w:rPr>
                <w:spacing w:val="-7"/>
                <w:sz w:val="20"/>
              </w:rPr>
              <w:t xml:space="preserve"> </w:t>
            </w:r>
            <w:r>
              <w:rPr>
                <w:spacing w:val="-2"/>
                <w:sz w:val="20"/>
              </w:rPr>
              <w:t>Шафран</w:t>
            </w:r>
          </w:p>
        </w:tc>
        <w:tc>
          <w:tcPr>
            <w:tcW w:w="3370" w:type="dxa"/>
          </w:tcPr>
          <w:p w14:paraId="3F0CE613" w14:textId="77777777" w:rsidR="00DF38C3" w:rsidRDefault="00D46CFF">
            <w:pPr>
              <w:pStyle w:val="TableParagraph"/>
              <w:spacing w:line="218" w:lineRule="exact"/>
              <w:ind w:left="107" w:right="91"/>
              <w:rPr>
                <w:sz w:val="20"/>
              </w:rPr>
            </w:pPr>
            <w:r>
              <w:rPr>
                <w:spacing w:val="-4"/>
                <w:sz w:val="20"/>
              </w:rPr>
              <w:t>Самарская</w:t>
            </w:r>
            <w:r>
              <w:rPr>
                <w:spacing w:val="-3"/>
                <w:sz w:val="20"/>
              </w:rPr>
              <w:t xml:space="preserve"> </w:t>
            </w:r>
            <w:r>
              <w:rPr>
                <w:spacing w:val="-2"/>
                <w:sz w:val="20"/>
              </w:rPr>
              <w:t>область,</w:t>
            </w:r>
          </w:p>
          <w:p w14:paraId="6CE34409" w14:textId="77777777" w:rsidR="00DF38C3" w:rsidRDefault="00D46CFF">
            <w:pPr>
              <w:pStyle w:val="TableParagraph"/>
              <w:spacing w:line="220" w:lineRule="exact"/>
              <w:ind w:left="110" w:right="91"/>
              <w:rPr>
                <w:sz w:val="20"/>
              </w:rPr>
            </w:pPr>
            <w:r>
              <w:rPr>
                <w:sz w:val="20"/>
              </w:rPr>
              <w:t>с.</w:t>
            </w:r>
            <w:r>
              <w:rPr>
                <w:spacing w:val="-9"/>
                <w:sz w:val="20"/>
              </w:rPr>
              <w:t xml:space="preserve"> </w:t>
            </w:r>
            <w:r>
              <w:rPr>
                <w:sz w:val="20"/>
              </w:rPr>
              <w:t>Ягодное,</w:t>
            </w:r>
            <w:r>
              <w:rPr>
                <w:spacing w:val="-7"/>
                <w:sz w:val="20"/>
              </w:rPr>
              <w:t xml:space="preserve"> </w:t>
            </w:r>
            <w:r>
              <w:rPr>
                <w:sz w:val="20"/>
              </w:rPr>
              <w:t>Ул.</w:t>
            </w:r>
            <w:r>
              <w:rPr>
                <w:spacing w:val="-11"/>
                <w:sz w:val="20"/>
              </w:rPr>
              <w:t xml:space="preserve"> </w:t>
            </w:r>
            <w:r>
              <w:rPr>
                <w:sz w:val="20"/>
              </w:rPr>
              <w:t>Полевая,</w:t>
            </w:r>
            <w:r>
              <w:rPr>
                <w:spacing w:val="-7"/>
                <w:sz w:val="20"/>
              </w:rPr>
              <w:t xml:space="preserve"> </w:t>
            </w:r>
            <w:r>
              <w:rPr>
                <w:spacing w:val="-5"/>
                <w:sz w:val="20"/>
              </w:rPr>
              <w:t>47</w:t>
            </w:r>
          </w:p>
        </w:tc>
        <w:tc>
          <w:tcPr>
            <w:tcW w:w="1572" w:type="dxa"/>
          </w:tcPr>
          <w:p w14:paraId="65B60501" w14:textId="77777777" w:rsidR="00DF38C3" w:rsidRDefault="00DF38C3">
            <w:pPr>
              <w:pStyle w:val="TableParagraph"/>
              <w:jc w:val="left"/>
              <w:rPr>
                <w:rFonts w:ascii="Times New Roman"/>
                <w:sz w:val="18"/>
              </w:rPr>
            </w:pPr>
          </w:p>
        </w:tc>
        <w:tc>
          <w:tcPr>
            <w:tcW w:w="1322" w:type="dxa"/>
          </w:tcPr>
          <w:p w14:paraId="12EADB65" w14:textId="77777777" w:rsidR="00DF38C3" w:rsidRDefault="00DF38C3">
            <w:pPr>
              <w:pStyle w:val="TableParagraph"/>
              <w:jc w:val="left"/>
              <w:rPr>
                <w:rFonts w:ascii="Times New Roman"/>
                <w:sz w:val="18"/>
              </w:rPr>
            </w:pPr>
          </w:p>
        </w:tc>
        <w:tc>
          <w:tcPr>
            <w:tcW w:w="2251" w:type="dxa"/>
          </w:tcPr>
          <w:p w14:paraId="56EF77F9" w14:textId="77777777" w:rsidR="00DF38C3" w:rsidRDefault="00D46CFF">
            <w:pPr>
              <w:pStyle w:val="TableParagraph"/>
              <w:spacing w:before="113"/>
              <w:ind w:left="24" w:right="12"/>
              <w:rPr>
                <w:sz w:val="20"/>
              </w:rPr>
            </w:pPr>
            <w:r>
              <w:rPr>
                <w:spacing w:val="-2"/>
                <w:sz w:val="20"/>
              </w:rPr>
              <w:t>Удовлетворительное</w:t>
            </w:r>
          </w:p>
        </w:tc>
        <w:tc>
          <w:tcPr>
            <w:tcW w:w="1749" w:type="dxa"/>
          </w:tcPr>
          <w:p w14:paraId="3BDA73D5" w14:textId="77777777" w:rsidR="00DF38C3" w:rsidRDefault="00D46CFF">
            <w:pPr>
              <w:pStyle w:val="TableParagraph"/>
              <w:spacing w:before="113"/>
              <w:ind w:left="23" w:right="5"/>
              <w:rPr>
                <w:sz w:val="20"/>
              </w:rPr>
            </w:pPr>
            <w:r>
              <w:rPr>
                <w:spacing w:val="-2"/>
                <w:sz w:val="20"/>
              </w:rPr>
              <w:t>частная</w:t>
            </w:r>
          </w:p>
        </w:tc>
      </w:tr>
      <w:tr w:rsidR="00DF38C3" w14:paraId="41F441FB" w14:textId="77777777">
        <w:trPr>
          <w:trHeight w:val="460"/>
        </w:trPr>
        <w:tc>
          <w:tcPr>
            <w:tcW w:w="675" w:type="dxa"/>
          </w:tcPr>
          <w:p w14:paraId="32277056" w14:textId="77777777" w:rsidR="00DF38C3" w:rsidRDefault="00D46CFF">
            <w:pPr>
              <w:pStyle w:val="TableParagraph"/>
              <w:spacing w:before="114"/>
              <w:ind w:left="22" w:right="5"/>
              <w:rPr>
                <w:sz w:val="20"/>
              </w:rPr>
            </w:pPr>
            <w:r>
              <w:rPr>
                <w:spacing w:val="-5"/>
                <w:sz w:val="20"/>
              </w:rPr>
              <w:t>9.6</w:t>
            </w:r>
          </w:p>
        </w:tc>
        <w:tc>
          <w:tcPr>
            <w:tcW w:w="3067" w:type="dxa"/>
          </w:tcPr>
          <w:p w14:paraId="2E0D5D6C" w14:textId="77777777" w:rsidR="00DF38C3" w:rsidRDefault="00D46CFF">
            <w:pPr>
              <w:pStyle w:val="TableParagraph"/>
              <w:spacing w:before="114"/>
              <w:ind w:left="35" w:right="25"/>
              <w:rPr>
                <w:sz w:val="20"/>
              </w:rPr>
            </w:pPr>
            <w:r>
              <w:rPr>
                <w:spacing w:val="-4"/>
                <w:sz w:val="20"/>
              </w:rPr>
              <w:t>Магазин</w:t>
            </w:r>
            <w:r>
              <w:rPr>
                <w:spacing w:val="2"/>
                <w:sz w:val="20"/>
              </w:rPr>
              <w:t xml:space="preserve"> </w:t>
            </w:r>
            <w:r>
              <w:rPr>
                <w:spacing w:val="-2"/>
                <w:sz w:val="20"/>
              </w:rPr>
              <w:t>"Гудвин"</w:t>
            </w:r>
          </w:p>
        </w:tc>
        <w:tc>
          <w:tcPr>
            <w:tcW w:w="3370" w:type="dxa"/>
          </w:tcPr>
          <w:p w14:paraId="51C5CB54" w14:textId="77777777" w:rsidR="00DF38C3" w:rsidRDefault="00D46CFF">
            <w:pPr>
              <w:pStyle w:val="TableParagraph"/>
              <w:spacing w:line="219" w:lineRule="exact"/>
              <w:ind w:left="107" w:right="91"/>
              <w:rPr>
                <w:sz w:val="20"/>
              </w:rPr>
            </w:pPr>
            <w:r>
              <w:rPr>
                <w:spacing w:val="-4"/>
                <w:sz w:val="20"/>
              </w:rPr>
              <w:t xml:space="preserve">Самарская </w:t>
            </w:r>
            <w:r>
              <w:rPr>
                <w:spacing w:val="-2"/>
                <w:sz w:val="20"/>
              </w:rPr>
              <w:t>область,</w:t>
            </w:r>
          </w:p>
          <w:p w14:paraId="2C164037"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1"/>
                <w:sz w:val="20"/>
              </w:rPr>
              <w:t xml:space="preserve"> </w:t>
            </w:r>
            <w:r>
              <w:rPr>
                <w:sz w:val="20"/>
              </w:rPr>
              <w:t>ул.</w:t>
            </w:r>
            <w:r>
              <w:rPr>
                <w:spacing w:val="-13"/>
                <w:sz w:val="20"/>
              </w:rPr>
              <w:t xml:space="preserve"> </w:t>
            </w:r>
            <w:proofErr w:type="spellStart"/>
            <w:r>
              <w:rPr>
                <w:sz w:val="20"/>
              </w:rPr>
              <w:t>Грачѐва</w:t>
            </w:r>
            <w:proofErr w:type="spellEnd"/>
            <w:r>
              <w:rPr>
                <w:sz w:val="20"/>
              </w:rPr>
              <w:t>,</w:t>
            </w:r>
            <w:r>
              <w:rPr>
                <w:spacing w:val="-11"/>
                <w:sz w:val="20"/>
              </w:rPr>
              <w:t xml:space="preserve"> </w:t>
            </w:r>
            <w:r>
              <w:rPr>
                <w:spacing w:val="-7"/>
                <w:sz w:val="20"/>
              </w:rPr>
              <w:t>1а</w:t>
            </w:r>
          </w:p>
        </w:tc>
        <w:tc>
          <w:tcPr>
            <w:tcW w:w="1572" w:type="dxa"/>
          </w:tcPr>
          <w:p w14:paraId="6CAA4AA1" w14:textId="77777777" w:rsidR="00DF38C3" w:rsidRDefault="00DF38C3">
            <w:pPr>
              <w:pStyle w:val="TableParagraph"/>
              <w:jc w:val="left"/>
              <w:rPr>
                <w:rFonts w:ascii="Times New Roman"/>
                <w:sz w:val="18"/>
              </w:rPr>
            </w:pPr>
          </w:p>
        </w:tc>
        <w:tc>
          <w:tcPr>
            <w:tcW w:w="1322" w:type="dxa"/>
          </w:tcPr>
          <w:p w14:paraId="5BFDFBB9" w14:textId="77777777" w:rsidR="00DF38C3" w:rsidRDefault="00DF38C3">
            <w:pPr>
              <w:pStyle w:val="TableParagraph"/>
              <w:jc w:val="left"/>
              <w:rPr>
                <w:rFonts w:ascii="Times New Roman"/>
                <w:sz w:val="18"/>
              </w:rPr>
            </w:pPr>
          </w:p>
        </w:tc>
        <w:tc>
          <w:tcPr>
            <w:tcW w:w="2251" w:type="dxa"/>
          </w:tcPr>
          <w:p w14:paraId="39AEBE27" w14:textId="77777777" w:rsidR="00DF38C3" w:rsidRDefault="00D46CFF">
            <w:pPr>
              <w:pStyle w:val="TableParagraph"/>
              <w:spacing w:before="114"/>
              <w:ind w:left="24" w:right="12"/>
              <w:rPr>
                <w:sz w:val="20"/>
              </w:rPr>
            </w:pPr>
            <w:r>
              <w:rPr>
                <w:spacing w:val="-2"/>
                <w:sz w:val="20"/>
              </w:rPr>
              <w:t>Удовлетворительное</w:t>
            </w:r>
          </w:p>
        </w:tc>
        <w:tc>
          <w:tcPr>
            <w:tcW w:w="1749" w:type="dxa"/>
          </w:tcPr>
          <w:p w14:paraId="7FC19EC1" w14:textId="77777777" w:rsidR="00DF38C3" w:rsidRDefault="00D46CFF">
            <w:pPr>
              <w:pStyle w:val="TableParagraph"/>
              <w:spacing w:before="114"/>
              <w:ind w:left="23" w:right="5"/>
              <w:rPr>
                <w:sz w:val="20"/>
              </w:rPr>
            </w:pPr>
            <w:r>
              <w:rPr>
                <w:spacing w:val="-2"/>
                <w:sz w:val="20"/>
              </w:rPr>
              <w:t>частная</w:t>
            </w:r>
          </w:p>
        </w:tc>
      </w:tr>
      <w:tr w:rsidR="00DF38C3" w14:paraId="51B66462" w14:textId="77777777">
        <w:trPr>
          <w:trHeight w:val="460"/>
        </w:trPr>
        <w:tc>
          <w:tcPr>
            <w:tcW w:w="675" w:type="dxa"/>
          </w:tcPr>
          <w:p w14:paraId="52941B5D" w14:textId="77777777" w:rsidR="00DF38C3" w:rsidRDefault="00D46CFF">
            <w:pPr>
              <w:pStyle w:val="TableParagraph"/>
              <w:spacing w:before="114"/>
              <w:ind w:left="22" w:right="5"/>
              <w:rPr>
                <w:sz w:val="20"/>
              </w:rPr>
            </w:pPr>
            <w:r>
              <w:rPr>
                <w:spacing w:val="-5"/>
                <w:sz w:val="20"/>
              </w:rPr>
              <w:t>9.7</w:t>
            </w:r>
          </w:p>
        </w:tc>
        <w:tc>
          <w:tcPr>
            <w:tcW w:w="3067" w:type="dxa"/>
          </w:tcPr>
          <w:p w14:paraId="16EAAF2E" w14:textId="77777777" w:rsidR="00DF38C3" w:rsidRDefault="00D46CFF">
            <w:pPr>
              <w:pStyle w:val="TableParagraph"/>
              <w:spacing w:before="114"/>
              <w:ind w:left="33" w:right="25"/>
              <w:rPr>
                <w:sz w:val="20"/>
              </w:rPr>
            </w:pPr>
            <w:r>
              <w:rPr>
                <w:sz w:val="20"/>
              </w:rPr>
              <w:t>ООО</w:t>
            </w:r>
            <w:r>
              <w:rPr>
                <w:spacing w:val="-7"/>
                <w:sz w:val="20"/>
              </w:rPr>
              <w:t xml:space="preserve"> </w:t>
            </w:r>
            <w:r>
              <w:rPr>
                <w:spacing w:val="-2"/>
                <w:sz w:val="20"/>
              </w:rPr>
              <w:t>"Изумруд"</w:t>
            </w:r>
          </w:p>
        </w:tc>
        <w:tc>
          <w:tcPr>
            <w:tcW w:w="3370" w:type="dxa"/>
          </w:tcPr>
          <w:p w14:paraId="444F3CDF" w14:textId="77777777" w:rsidR="00DF38C3" w:rsidRDefault="00D46CFF">
            <w:pPr>
              <w:pStyle w:val="TableParagraph"/>
              <w:spacing w:line="219" w:lineRule="exact"/>
              <w:ind w:left="107" w:right="91"/>
              <w:rPr>
                <w:sz w:val="20"/>
              </w:rPr>
            </w:pPr>
            <w:r>
              <w:rPr>
                <w:spacing w:val="-4"/>
                <w:sz w:val="20"/>
              </w:rPr>
              <w:t xml:space="preserve">Самарская </w:t>
            </w:r>
            <w:r>
              <w:rPr>
                <w:spacing w:val="-2"/>
                <w:sz w:val="20"/>
              </w:rPr>
              <w:t>область,</w:t>
            </w:r>
          </w:p>
          <w:p w14:paraId="2EDF0397" w14:textId="77777777" w:rsidR="00DF38C3" w:rsidRDefault="00D46CFF">
            <w:pPr>
              <w:pStyle w:val="TableParagraph"/>
              <w:spacing w:line="220" w:lineRule="exact"/>
              <w:ind w:left="104" w:right="95"/>
              <w:rPr>
                <w:sz w:val="20"/>
              </w:rPr>
            </w:pPr>
            <w:r>
              <w:rPr>
                <w:sz w:val="20"/>
              </w:rPr>
              <w:t>с.</w:t>
            </w:r>
            <w:r>
              <w:rPr>
                <w:spacing w:val="-9"/>
                <w:sz w:val="20"/>
              </w:rPr>
              <w:t xml:space="preserve"> </w:t>
            </w:r>
            <w:r>
              <w:rPr>
                <w:sz w:val="20"/>
              </w:rPr>
              <w:t>Ягодное,</w:t>
            </w:r>
            <w:r>
              <w:rPr>
                <w:spacing w:val="-4"/>
                <w:sz w:val="20"/>
              </w:rPr>
              <w:t xml:space="preserve"> </w:t>
            </w:r>
            <w:r>
              <w:rPr>
                <w:sz w:val="20"/>
              </w:rPr>
              <w:t>ул.</w:t>
            </w:r>
            <w:r>
              <w:rPr>
                <w:spacing w:val="-9"/>
                <w:sz w:val="20"/>
              </w:rPr>
              <w:t xml:space="preserve"> </w:t>
            </w:r>
            <w:r>
              <w:rPr>
                <w:spacing w:val="-2"/>
                <w:sz w:val="20"/>
              </w:rPr>
              <w:t>Первомайская,11</w:t>
            </w:r>
          </w:p>
        </w:tc>
        <w:tc>
          <w:tcPr>
            <w:tcW w:w="1572" w:type="dxa"/>
          </w:tcPr>
          <w:p w14:paraId="3C9983C2" w14:textId="77777777" w:rsidR="00DF38C3" w:rsidRDefault="00DF38C3">
            <w:pPr>
              <w:pStyle w:val="TableParagraph"/>
              <w:jc w:val="left"/>
              <w:rPr>
                <w:rFonts w:ascii="Times New Roman"/>
                <w:sz w:val="18"/>
              </w:rPr>
            </w:pPr>
          </w:p>
        </w:tc>
        <w:tc>
          <w:tcPr>
            <w:tcW w:w="1322" w:type="dxa"/>
          </w:tcPr>
          <w:p w14:paraId="68608363" w14:textId="77777777" w:rsidR="00DF38C3" w:rsidRDefault="00DF38C3">
            <w:pPr>
              <w:pStyle w:val="TableParagraph"/>
              <w:jc w:val="left"/>
              <w:rPr>
                <w:rFonts w:ascii="Times New Roman"/>
                <w:sz w:val="18"/>
              </w:rPr>
            </w:pPr>
          </w:p>
        </w:tc>
        <w:tc>
          <w:tcPr>
            <w:tcW w:w="2251" w:type="dxa"/>
          </w:tcPr>
          <w:p w14:paraId="599D6BF8" w14:textId="77777777" w:rsidR="00DF38C3" w:rsidRDefault="00D46CFF">
            <w:pPr>
              <w:pStyle w:val="TableParagraph"/>
              <w:spacing w:before="114"/>
              <w:ind w:left="24" w:right="12"/>
              <w:rPr>
                <w:sz w:val="20"/>
              </w:rPr>
            </w:pPr>
            <w:r>
              <w:rPr>
                <w:spacing w:val="-2"/>
                <w:sz w:val="20"/>
              </w:rPr>
              <w:t>Удовлетворительное</w:t>
            </w:r>
          </w:p>
        </w:tc>
        <w:tc>
          <w:tcPr>
            <w:tcW w:w="1749" w:type="dxa"/>
          </w:tcPr>
          <w:p w14:paraId="0743DE5E" w14:textId="77777777" w:rsidR="00DF38C3" w:rsidRDefault="00D46CFF">
            <w:pPr>
              <w:pStyle w:val="TableParagraph"/>
              <w:spacing w:before="114"/>
              <w:ind w:left="23" w:right="5"/>
              <w:rPr>
                <w:sz w:val="20"/>
              </w:rPr>
            </w:pPr>
            <w:r>
              <w:rPr>
                <w:spacing w:val="-2"/>
                <w:sz w:val="20"/>
              </w:rPr>
              <w:t>частная</w:t>
            </w:r>
          </w:p>
        </w:tc>
      </w:tr>
      <w:tr w:rsidR="00DF38C3" w14:paraId="185C8C4E" w14:textId="77777777">
        <w:trPr>
          <w:trHeight w:val="458"/>
        </w:trPr>
        <w:tc>
          <w:tcPr>
            <w:tcW w:w="675" w:type="dxa"/>
          </w:tcPr>
          <w:p w14:paraId="5D35F232" w14:textId="77777777" w:rsidR="00DF38C3" w:rsidRDefault="00D46CFF">
            <w:pPr>
              <w:pStyle w:val="TableParagraph"/>
              <w:spacing w:before="114"/>
              <w:ind w:left="22" w:right="5"/>
              <w:rPr>
                <w:sz w:val="20"/>
              </w:rPr>
            </w:pPr>
            <w:r>
              <w:rPr>
                <w:spacing w:val="-5"/>
                <w:sz w:val="20"/>
              </w:rPr>
              <w:t>9.8</w:t>
            </w:r>
          </w:p>
        </w:tc>
        <w:tc>
          <w:tcPr>
            <w:tcW w:w="3067" w:type="dxa"/>
          </w:tcPr>
          <w:p w14:paraId="799945E5" w14:textId="77777777" w:rsidR="00DF38C3" w:rsidRDefault="00D46CFF">
            <w:pPr>
              <w:pStyle w:val="TableParagraph"/>
              <w:spacing w:before="114"/>
              <w:ind w:left="34" w:right="25"/>
              <w:rPr>
                <w:sz w:val="20"/>
              </w:rPr>
            </w:pPr>
            <w:r>
              <w:rPr>
                <w:spacing w:val="-2"/>
                <w:sz w:val="20"/>
              </w:rPr>
              <w:t>Магазин</w:t>
            </w:r>
            <w:r>
              <w:rPr>
                <w:spacing w:val="-8"/>
                <w:sz w:val="20"/>
              </w:rPr>
              <w:t xml:space="preserve"> </w:t>
            </w:r>
            <w:r>
              <w:rPr>
                <w:spacing w:val="-2"/>
                <w:sz w:val="20"/>
              </w:rPr>
              <w:t>ИП</w:t>
            </w:r>
            <w:r>
              <w:rPr>
                <w:spacing w:val="-4"/>
                <w:sz w:val="20"/>
              </w:rPr>
              <w:t xml:space="preserve"> </w:t>
            </w:r>
            <w:r>
              <w:rPr>
                <w:spacing w:val="-2"/>
                <w:sz w:val="20"/>
              </w:rPr>
              <w:t>Денисов</w:t>
            </w:r>
          </w:p>
        </w:tc>
        <w:tc>
          <w:tcPr>
            <w:tcW w:w="3370" w:type="dxa"/>
          </w:tcPr>
          <w:p w14:paraId="081B6B50" w14:textId="77777777" w:rsidR="00DF38C3" w:rsidRDefault="00D46CFF">
            <w:pPr>
              <w:pStyle w:val="TableParagraph"/>
              <w:spacing w:line="218" w:lineRule="exact"/>
              <w:ind w:left="107" w:right="91"/>
              <w:rPr>
                <w:sz w:val="20"/>
              </w:rPr>
            </w:pPr>
            <w:r>
              <w:rPr>
                <w:spacing w:val="-4"/>
                <w:sz w:val="20"/>
              </w:rPr>
              <w:t xml:space="preserve">Самарская </w:t>
            </w:r>
            <w:r>
              <w:rPr>
                <w:spacing w:val="-2"/>
                <w:sz w:val="20"/>
              </w:rPr>
              <w:t>область,</w:t>
            </w:r>
          </w:p>
          <w:p w14:paraId="1EF09F20" w14:textId="77777777" w:rsidR="00DF38C3" w:rsidRDefault="00D46CFF">
            <w:pPr>
              <w:pStyle w:val="TableParagraph"/>
              <w:spacing w:line="219" w:lineRule="exact"/>
              <w:ind w:left="108" w:right="91"/>
              <w:rPr>
                <w:sz w:val="20"/>
              </w:rPr>
            </w:pPr>
            <w:r>
              <w:rPr>
                <w:sz w:val="20"/>
              </w:rPr>
              <w:t>с.</w:t>
            </w:r>
            <w:r>
              <w:rPr>
                <w:spacing w:val="-12"/>
                <w:sz w:val="20"/>
              </w:rPr>
              <w:t xml:space="preserve"> </w:t>
            </w:r>
            <w:r>
              <w:rPr>
                <w:sz w:val="20"/>
              </w:rPr>
              <w:t>Ягодное,</w:t>
            </w:r>
            <w:r>
              <w:rPr>
                <w:spacing w:val="-8"/>
                <w:sz w:val="20"/>
              </w:rPr>
              <w:t xml:space="preserve"> </w:t>
            </w:r>
            <w:r>
              <w:rPr>
                <w:sz w:val="20"/>
              </w:rPr>
              <w:t>ул.</w:t>
            </w:r>
            <w:r>
              <w:rPr>
                <w:spacing w:val="-13"/>
                <w:sz w:val="20"/>
              </w:rPr>
              <w:t xml:space="preserve"> </w:t>
            </w:r>
            <w:proofErr w:type="spellStart"/>
            <w:r>
              <w:rPr>
                <w:sz w:val="20"/>
              </w:rPr>
              <w:t>Грачѐва</w:t>
            </w:r>
            <w:proofErr w:type="spellEnd"/>
            <w:r>
              <w:rPr>
                <w:sz w:val="20"/>
              </w:rPr>
              <w:t>,</w:t>
            </w:r>
            <w:r>
              <w:rPr>
                <w:spacing w:val="-11"/>
                <w:sz w:val="20"/>
              </w:rPr>
              <w:t xml:space="preserve"> </w:t>
            </w:r>
            <w:r>
              <w:rPr>
                <w:sz w:val="20"/>
              </w:rPr>
              <w:t>127</w:t>
            </w:r>
            <w:r>
              <w:rPr>
                <w:spacing w:val="-11"/>
                <w:sz w:val="20"/>
              </w:rPr>
              <w:t xml:space="preserve"> </w:t>
            </w:r>
            <w:r>
              <w:rPr>
                <w:spacing w:val="-10"/>
                <w:sz w:val="20"/>
              </w:rPr>
              <w:t>а</w:t>
            </w:r>
          </w:p>
        </w:tc>
        <w:tc>
          <w:tcPr>
            <w:tcW w:w="1572" w:type="dxa"/>
          </w:tcPr>
          <w:p w14:paraId="101557E8" w14:textId="77777777" w:rsidR="00DF38C3" w:rsidRDefault="00DF38C3">
            <w:pPr>
              <w:pStyle w:val="TableParagraph"/>
              <w:jc w:val="left"/>
              <w:rPr>
                <w:rFonts w:ascii="Times New Roman"/>
                <w:sz w:val="18"/>
              </w:rPr>
            </w:pPr>
          </w:p>
        </w:tc>
        <w:tc>
          <w:tcPr>
            <w:tcW w:w="1322" w:type="dxa"/>
          </w:tcPr>
          <w:p w14:paraId="1DDA2B7C" w14:textId="77777777" w:rsidR="00DF38C3" w:rsidRDefault="00DF38C3">
            <w:pPr>
              <w:pStyle w:val="TableParagraph"/>
              <w:jc w:val="left"/>
              <w:rPr>
                <w:rFonts w:ascii="Times New Roman"/>
                <w:sz w:val="18"/>
              </w:rPr>
            </w:pPr>
          </w:p>
        </w:tc>
        <w:tc>
          <w:tcPr>
            <w:tcW w:w="2251" w:type="dxa"/>
          </w:tcPr>
          <w:p w14:paraId="55C30378" w14:textId="77777777" w:rsidR="00DF38C3" w:rsidRDefault="00D46CFF">
            <w:pPr>
              <w:pStyle w:val="TableParagraph"/>
              <w:spacing w:before="114"/>
              <w:ind w:left="24" w:right="12"/>
              <w:rPr>
                <w:sz w:val="20"/>
              </w:rPr>
            </w:pPr>
            <w:r>
              <w:rPr>
                <w:spacing w:val="-2"/>
                <w:sz w:val="20"/>
              </w:rPr>
              <w:t>Удовлетворительное</w:t>
            </w:r>
          </w:p>
        </w:tc>
        <w:tc>
          <w:tcPr>
            <w:tcW w:w="1749" w:type="dxa"/>
          </w:tcPr>
          <w:p w14:paraId="3569011D" w14:textId="77777777" w:rsidR="00DF38C3" w:rsidRDefault="00D46CFF">
            <w:pPr>
              <w:pStyle w:val="TableParagraph"/>
              <w:spacing w:before="114"/>
              <w:ind w:left="23" w:right="5"/>
              <w:rPr>
                <w:sz w:val="20"/>
              </w:rPr>
            </w:pPr>
            <w:r>
              <w:rPr>
                <w:spacing w:val="-2"/>
                <w:sz w:val="20"/>
              </w:rPr>
              <w:t>частная</w:t>
            </w:r>
          </w:p>
        </w:tc>
      </w:tr>
      <w:tr w:rsidR="00DF38C3" w14:paraId="23C3DA0B" w14:textId="77777777">
        <w:trPr>
          <w:trHeight w:val="460"/>
        </w:trPr>
        <w:tc>
          <w:tcPr>
            <w:tcW w:w="675" w:type="dxa"/>
          </w:tcPr>
          <w:p w14:paraId="317F4CDA" w14:textId="77777777" w:rsidR="00DF38C3" w:rsidRDefault="00D46CFF">
            <w:pPr>
              <w:pStyle w:val="TableParagraph"/>
              <w:spacing w:before="117"/>
              <w:ind w:left="22" w:right="5"/>
              <w:rPr>
                <w:sz w:val="20"/>
              </w:rPr>
            </w:pPr>
            <w:r>
              <w:rPr>
                <w:spacing w:val="-5"/>
                <w:sz w:val="20"/>
              </w:rPr>
              <w:t>9.9</w:t>
            </w:r>
          </w:p>
        </w:tc>
        <w:tc>
          <w:tcPr>
            <w:tcW w:w="3067" w:type="dxa"/>
          </w:tcPr>
          <w:p w14:paraId="7BB409BA" w14:textId="77777777" w:rsidR="00DF38C3" w:rsidRDefault="00D46CFF">
            <w:pPr>
              <w:pStyle w:val="TableParagraph"/>
              <w:spacing w:before="117"/>
              <w:ind w:left="35" w:right="25"/>
              <w:rPr>
                <w:sz w:val="20"/>
              </w:rPr>
            </w:pPr>
            <w:r>
              <w:rPr>
                <w:sz w:val="20"/>
              </w:rPr>
              <w:t>ИП</w:t>
            </w:r>
            <w:r>
              <w:rPr>
                <w:spacing w:val="-4"/>
                <w:sz w:val="20"/>
              </w:rPr>
              <w:t xml:space="preserve"> </w:t>
            </w:r>
            <w:proofErr w:type="spellStart"/>
            <w:r>
              <w:rPr>
                <w:spacing w:val="-2"/>
                <w:sz w:val="20"/>
              </w:rPr>
              <w:t>Курушина</w:t>
            </w:r>
            <w:proofErr w:type="spellEnd"/>
          </w:p>
        </w:tc>
        <w:tc>
          <w:tcPr>
            <w:tcW w:w="3370" w:type="dxa"/>
          </w:tcPr>
          <w:p w14:paraId="44E63029" w14:textId="77777777" w:rsidR="00DF38C3" w:rsidRDefault="00D46CFF">
            <w:pPr>
              <w:pStyle w:val="TableParagraph"/>
              <w:spacing w:before="2" w:line="219" w:lineRule="exact"/>
              <w:ind w:left="107" w:right="91"/>
              <w:rPr>
                <w:sz w:val="20"/>
              </w:rPr>
            </w:pPr>
            <w:r>
              <w:rPr>
                <w:spacing w:val="-4"/>
                <w:sz w:val="20"/>
              </w:rPr>
              <w:t xml:space="preserve">Самарская </w:t>
            </w:r>
            <w:r>
              <w:rPr>
                <w:spacing w:val="-2"/>
                <w:sz w:val="20"/>
              </w:rPr>
              <w:t>область,</w:t>
            </w:r>
          </w:p>
          <w:p w14:paraId="4DD27E05" w14:textId="77777777" w:rsidR="00DF38C3" w:rsidRDefault="00D46CFF">
            <w:pPr>
              <w:pStyle w:val="TableParagraph"/>
              <w:spacing w:line="219" w:lineRule="exact"/>
              <w:ind w:left="108" w:right="91"/>
              <w:rPr>
                <w:sz w:val="20"/>
              </w:rPr>
            </w:pPr>
            <w:r>
              <w:rPr>
                <w:sz w:val="20"/>
              </w:rPr>
              <w:t>с.</w:t>
            </w:r>
            <w:r>
              <w:rPr>
                <w:spacing w:val="-14"/>
                <w:sz w:val="20"/>
              </w:rPr>
              <w:t xml:space="preserve"> </w:t>
            </w:r>
            <w:r>
              <w:rPr>
                <w:sz w:val="20"/>
              </w:rPr>
              <w:t>Ягодное,</w:t>
            </w:r>
            <w:r>
              <w:rPr>
                <w:spacing w:val="-11"/>
                <w:sz w:val="20"/>
              </w:rPr>
              <w:t xml:space="preserve"> </w:t>
            </w:r>
            <w:r>
              <w:rPr>
                <w:sz w:val="20"/>
              </w:rPr>
              <w:t>ул.</w:t>
            </w:r>
            <w:r>
              <w:rPr>
                <w:spacing w:val="-13"/>
                <w:sz w:val="20"/>
              </w:rPr>
              <w:t xml:space="preserve"> </w:t>
            </w:r>
            <w:proofErr w:type="spellStart"/>
            <w:r>
              <w:rPr>
                <w:sz w:val="20"/>
              </w:rPr>
              <w:t>Грачѐва</w:t>
            </w:r>
            <w:proofErr w:type="spellEnd"/>
            <w:r>
              <w:rPr>
                <w:sz w:val="20"/>
              </w:rPr>
              <w:t>,</w:t>
            </w:r>
            <w:r>
              <w:rPr>
                <w:spacing w:val="-11"/>
                <w:sz w:val="20"/>
              </w:rPr>
              <w:t xml:space="preserve"> </w:t>
            </w:r>
            <w:r>
              <w:rPr>
                <w:spacing w:val="-7"/>
                <w:sz w:val="20"/>
              </w:rPr>
              <w:t>1а</w:t>
            </w:r>
          </w:p>
        </w:tc>
        <w:tc>
          <w:tcPr>
            <w:tcW w:w="1572" w:type="dxa"/>
          </w:tcPr>
          <w:p w14:paraId="1F395997" w14:textId="77777777" w:rsidR="00DF38C3" w:rsidRDefault="00DF38C3">
            <w:pPr>
              <w:pStyle w:val="TableParagraph"/>
              <w:jc w:val="left"/>
              <w:rPr>
                <w:rFonts w:ascii="Times New Roman"/>
                <w:sz w:val="18"/>
              </w:rPr>
            </w:pPr>
          </w:p>
        </w:tc>
        <w:tc>
          <w:tcPr>
            <w:tcW w:w="1322" w:type="dxa"/>
          </w:tcPr>
          <w:p w14:paraId="762EAC2D" w14:textId="77777777" w:rsidR="00DF38C3" w:rsidRDefault="00DF38C3">
            <w:pPr>
              <w:pStyle w:val="TableParagraph"/>
              <w:jc w:val="left"/>
              <w:rPr>
                <w:rFonts w:ascii="Times New Roman"/>
                <w:sz w:val="18"/>
              </w:rPr>
            </w:pPr>
          </w:p>
        </w:tc>
        <w:tc>
          <w:tcPr>
            <w:tcW w:w="2251" w:type="dxa"/>
          </w:tcPr>
          <w:p w14:paraId="77902EA2" w14:textId="77777777" w:rsidR="00DF38C3" w:rsidRDefault="00D46CFF">
            <w:pPr>
              <w:pStyle w:val="TableParagraph"/>
              <w:spacing w:before="117"/>
              <w:ind w:left="24" w:right="12"/>
              <w:rPr>
                <w:sz w:val="20"/>
              </w:rPr>
            </w:pPr>
            <w:r>
              <w:rPr>
                <w:spacing w:val="-2"/>
                <w:sz w:val="20"/>
              </w:rPr>
              <w:t>Удовлетворительное</w:t>
            </w:r>
          </w:p>
        </w:tc>
        <w:tc>
          <w:tcPr>
            <w:tcW w:w="1749" w:type="dxa"/>
          </w:tcPr>
          <w:p w14:paraId="7159F974" w14:textId="77777777" w:rsidR="00DF38C3" w:rsidRDefault="00D46CFF">
            <w:pPr>
              <w:pStyle w:val="TableParagraph"/>
              <w:spacing w:before="117"/>
              <w:ind w:left="23" w:right="5"/>
              <w:rPr>
                <w:sz w:val="20"/>
              </w:rPr>
            </w:pPr>
            <w:r>
              <w:rPr>
                <w:spacing w:val="-2"/>
                <w:sz w:val="20"/>
              </w:rPr>
              <w:t>частная</w:t>
            </w:r>
          </w:p>
        </w:tc>
      </w:tr>
      <w:tr w:rsidR="00DF38C3" w14:paraId="6AA8618E" w14:textId="77777777">
        <w:trPr>
          <w:trHeight w:val="460"/>
        </w:trPr>
        <w:tc>
          <w:tcPr>
            <w:tcW w:w="675" w:type="dxa"/>
          </w:tcPr>
          <w:p w14:paraId="2B909810" w14:textId="77777777" w:rsidR="00DF38C3" w:rsidRDefault="00D46CFF">
            <w:pPr>
              <w:pStyle w:val="TableParagraph"/>
              <w:spacing w:before="112"/>
              <w:ind w:left="22" w:right="5"/>
              <w:rPr>
                <w:sz w:val="20"/>
              </w:rPr>
            </w:pPr>
            <w:r>
              <w:rPr>
                <w:spacing w:val="-4"/>
                <w:sz w:val="20"/>
              </w:rPr>
              <w:t>9.10</w:t>
            </w:r>
          </w:p>
        </w:tc>
        <w:tc>
          <w:tcPr>
            <w:tcW w:w="3067" w:type="dxa"/>
          </w:tcPr>
          <w:p w14:paraId="65265CE6" w14:textId="77777777" w:rsidR="00DF38C3" w:rsidRDefault="00D46CFF">
            <w:pPr>
              <w:pStyle w:val="TableParagraph"/>
              <w:spacing w:before="112"/>
              <w:ind w:left="37" w:right="25"/>
              <w:rPr>
                <w:sz w:val="20"/>
              </w:rPr>
            </w:pPr>
            <w:r>
              <w:rPr>
                <w:sz w:val="20"/>
              </w:rPr>
              <w:t>ОАО</w:t>
            </w:r>
            <w:r>
              <w:rPr>
                <w:spacing w:val="-7"/>
                <w:sz w:val="20"/>
              </w:rPr>
              <w:t xml:space="preserve"> </w:t>
            </w:r>
            <w:r>
              <w:rPr>
                <w:spacing w:val="-2"/>
                <w:sz w:val="20"/>
              </w:rPr>
              <w:t>Антонов</w:t>
            </w:r>
          </w:p>
        </w:tc>
        <w:tc>
          <w:tcPr>
            <w:tcW w:w="3370" w:type="dxa"/>
          </w:tcPr>
          <w:p w14:paraId="0BC6E183"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67C61F07" w14:textId="77777777" w:rsidR="00DF38C3" w:rsidRDefault="00D46CFF">
            <w:pPr>
              <w:pStyle w:val="TableParagraph"/>
              <w:spacing w:line="220" w:lineRule="exact"/>
              <w:ind w:left="108" w:right="91"/>
              <w:rPr>
                <w:sz w:val="20"/>
              </w:rPr>
            </w:pPr>
            <w:r>
              <w:rPr>
                <w:spacing w:val="-2"/>
                <w:sz w:val="20"/>
              </w:rPr>
              <w:t>с.</w:t>
            </w:r>
            <w:r>
              <w:rPr>
                <w:spacing w:val="-1"/>
                <w:sz w:val="20"/>
              </w:rPr>
              <w:t xml:space="preserve"> </w:t>
            </w:r>
            <w:r>
              <w:rPr>
                <w:spacing w:val="-2"/>
                <w:sz w:val="20"/>
              </w:rPr>
              <w:t>Ягодное,</w:t>
            </w:r>
            <w:r>
              <w:rPr>
                <w:spacing w:val="2"/>
                <w:sz w:val="20"/>
              </w:rPr>
              <w:t xml:space="preserve"> </w:t>
            </w:r>
            <w:proofErr w:type="spellStart"/>
            <w:r>
              <w:rPr>
                <w:spacing w:val="-2"/>
                <w:sz w:val="20"/>
              </w:rPr>
              <w:t>ул.Северная</w:t>
            </w:r>
            <w:proofErr w:type="spellEnd"/>
            <w:r>
              <w:rPr>
                <w:spacing w:val="-2"/>
                <w:sz w:val="20"/>
              </w:rPr>
              <w:t>,</w:t>
            </w:r>
            <w:r>
              <w:rPr>
                <w:spacing w:val="2"/>
                <w:sz w:val="20"/>
              </w:rPr>
              <w:t xml:space="preserve"> </w:t>
            </w:r>
            <w:r>
              <w:rPr>
                <w:spacing w:val="-5"/>
                <w:sz w:val="20"/>
              </w:rPr>
              <w:t>14</w:t>
            </w:r>
          </w:p>
        </w:tc>
        <w:tc>
          <w:tcPr>
            <w:tcW w:w="1572" w:type="dxa"/>
          </w:tcPr>
          <w:p w14:paraId="36A1317A" w14:textId="77777777" w:rsidR="00DF38C3" w:rsidRDefault="00DF38C3">
            <w:pPr>
              <w:pStyle w:val="TableParagraph"/>
              <w:jc w:val="left"/>
              <w:rPr>
                <w:rFonts w:ascii="Times New Roman"/>
                <w:sz w:val="18"/>
              </w:rPr>
            </w:pPr>
          </w:p>
        </w:tc>
        <w:tc>
          <w:tcPr>
            <w:tcW w:w="1322" w:type="dxa"/>
          </w:tcPr>
          <w:p w14:paraId="60F3D84E" w14:textId="77777777" w:rsidR="00DF38C3" w:rsidRDefault="00DF38C3">
            <w:pPr>
              <w:pStyle w:val="TableParagraph"/>
              <w:jc w:val="left"/>
              <w:rPr>
                <w:rFonts w:ascii="Times New Roman"/>
                <w:sz w:val="18"/>
              </w:rPr>
            </w:pPr>
          </w:p>
        </w:tc>
        <w:tc>
          <w:tcPr>
            <w:tcW w:w="2251" w:type="dxa"/>
          </w:tcPr>
          <w:p w14:paraId="05BE1104" w14:textId="77777777" w:rsidR="00DF38C3" w:rsidRDefault="00D46CFF">
            <w:pPr>
              <w:pStyle w:val="TableParagraph"/>
              <w:spacing w:before="112"/>
              <w:ind w:left="24" w:right="12"/>
              <w:rPr>
                <w:sz w:val="20"/>
              </w:rPr>
            </w:pPr>
            <w:r>
              <w:rPr>
                <w:spacing w:val="-2"/>
                <w:sz w:val="20"/>
              </w:rPr>
              <w:t>Удовлетворительное</w:t>
            </w:r>
          </w:p>
        </w:tc>
        <w:tc>
          <w:tcPr>
            <w:tcW w:w="1749" w:type="dxa"/>
          </w:tcPr>
          <w:p w14:paraId="679F7069" w14:textId="77777777" w:rsidR="00DF38C3" w:rsidRDefault="00D46CFF">
            <w:pPr>
              <w:pStyle w:val="TableParagraph"/>
              <w:spacing w:before="112"/>
              <w:ind w:left="23" w:right="5"/>
              <w:rPr>
                <w:sz w:val="20"/>
              </w:rPr>
            </w:pPr>
            <w:r>
              <w:rPr>
                <w:spacing w:val="-2"/>
                <w:sz w:val="20"/>
              </w:rPr>
              <w:t>частная</w:t>
            </w:r>
          </w:p>
        </w:tc>
      </w:tr>
    </w:tbl>
    <w:p w14:paraId="58B376A0" w14:textId="77777777" w:rsidR="00DF38C3" w:rsidRDefault="00DF38C3">
      <w:pPr>
        <w:pStyle w:val="TableParagraph"/>
        <w:rPr>
          <w:sz w:val="20"/>
        </w:rPr>
        <w:sectPr w:rsidR="00DF38C3">
          <w:pgSz w:w="16850" w:h="11910" w:orient="landscape"/>
          <w:pgMar w:top="1040" w:right="992" w:bottom="1260" w:left="850" w:header="0" w:footer="1070" w:gutter="0"/>
          <w:cols w:space="720"/>
        </w:sectPr>
      </w:pPr>
    </w:p>
    <w:p w14:paraId="77DAC37F" w14:textId="77777777" w:rsidR="00DF38C3" w:rsidRDefault="00D46CFF">
      <w:pPr>
        <w:pStyle w:val="a3"/>
        <w:spacing w:before="75" w:after="5"/>
        <w:ind w:right="122"/>
        <w:jc w:val="right"/>
      </w:pPr>
      <w:r>
        <w:lastRenderedPageBreak/>
        <w:t>Продолжение</w:t>
      </w:r>
      <w:r>
        <w:rPr>
          <w:spacing w:val="-16"/>
        </w:rPr>
        <w:t xml:space="preserve"> </w:t>
      </w:r>
      <w:r>
        <w:t>таблицы</w:t>
      </w:r>
      <w:r>
        <w:rPr>
          <w:spacing w:val="-12"/>
        </w:rPr>
        <w:t xml:space="preserve"> </w:t>
      </w:r>
      <w:r>
        <w:rPr>
          <w:spacing w:val="-10"/>
        </w:rPr>
        <w:t>4</w:t>
      </w: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067"/>
        <w:gridCol w:w="3370"/>
        <w:gridCol w:w="1574"/>
        <w:gridCol w:w="1321"/>
        <w:gridCol w:w="2252"/>
        <w:gridCol w:w="1750"/>
      </w:tblGrid>
      <w:tr w:rsidR="00DF38C3" w14:paraId="1FE62299" w14:textId="77777777">
        <w:trPr>
          <w:trHeight w:val="1610"/>
        </w:trPr>
        <w:tc>
          <w:tcPr>
            <w:tcW w:w="675" w:type="dxa"/>
          </w:tcPr>
          <w:p w14:paraId="1E8AC424" w14:textId="77777777" w:rsidR="00DF38C3" w:rsidRDefault="00DF38C3">
            <w:pPr>
              <w:pStyle w:val="TableParagraph"/>
              <w:jc w:val="left"/>
              <w:rPr>
                <w:sz w:val="20"/>
              </w:rPr>
            </w:pPr>
          </w:p>
          <w:p w14:paraId="4C936D39" w14:textId="77777777" w:rsidR="00DF38C3" w:rsidRDefault="00DF38C3">
            <w:pPr>
              <w:pStyle w:val="TableParagraph"/>
              <w:spacing w:before="3"/>
              <w:jc w:val="left"/>
              <w:rPr>
                <w:sz w:val="20"/>
              </w:rPr>
            </w:pPr>
          </w:p>
          <w:p w14:paraId="4ED1FCDF" w14:textId="77777777" w:rsidR="00DF38C3" w:rsidRDefault="00D46CFF">
            <w:pPr>
              <w:pStyle w:val="TableParagraph"/>
              <w:spacing w:line="244" w:lineRule="auto"/>
              <w:ind w:left="259" w:right="151" w:hanging="29"/>
              <w:jc w:val="both"/>
              <w:rPr>
                <w:sz w:val="20"/>
              </w:rPr>
            </w:pPr>
            <w:r>
              <w:rPr>
                <w:spacing w:val="-10"/>
                <w:sz w:val="20"/>
              </w:rPr>
              <w:t xml:space="preserve">№ </w:t>
            </w:r>
            <w:r>
              <w:rPr>
                <w:spacing w:val="-6"/>
                <w:sz w:val="20"/>
              </w:rPr>
              <w:t xml:space="preserve">по </w:t>
            </w:r>
            <w:r>
              <w:rPr>
                <w:spacing w:val="-8"/>
                <w:sz w:val="20"/>
              </w:rPr>
              <w:t>ГП</w:t>
            </w:r>
          </w:p>
        </w:tc>
        <w:tc>
          <w:tcPr>
            <w:tcW w:w="3067" w:type="dxa"/>
          </w:tcPr>
          <w:p w14:paraId="68DED6B1" w14:textId="77777777" w:rsidR="00DF38C3" w:rsidRDefault="00DF38C3">
            <w:pPr>
              <w:pStyle w:val="TableParagraph"/>
              <w:jc w:val="left"/>
              <w:rPr>
                <w:sz w:val="20"/>
              </w:rPr>
            </w:pPr>
          </w:p>
          <w:p w14:paraId="47DF42C8" w14:textId="77777777" w:rsidR="00DF38C3" w:rsidRDefault="00DF38C3">
            <w:pPr>
              <w:pStyle w:val="TableParagraph"/>
              <w:jc w:val="left"/>
              <w:rPr>
                <w:sz w:val="20"/>
              </w:rPr>
            </w:pPr>
          </w:p>
          <w:p w14:paraId="5B11BD82" w14:textId="77777777" w:rsidR="00DF38C3" w:rsidRDefault="00DF38C3">
            <w:pPr>
              <w:pStyle w:val="TableParagraph"/>
              <w:spacing w:before="122"/>
              <w:jc w:val="left"/>
              <w:rPr>
                <w:sz w:val="20"/>
              </w:rPr>
            </w:pPr>
          </w:p>
          <w:p w14:paraId="52A00FAC" w14:textId="77777777" w:rsidR="00DF38C3" w:rsidRDefault="00D46CFF">
            <w:pPr>
              <w:pStyle w:val="TableParagraph"/>
              <w:ind w:left="35" w:right="25"/>
              <w:rPr>
                <w:sz w:val="20"/>
              </w:rPr>
            </w:pPr>
            <w:r>
              <w:rPr>
                <w:spacing w:val="-2"/>
                <w:sz w:val="20"/>
              </w:rPr>
              <w:t>НАИМЕНОВАНИЕ</w:t>
            </w:r>
          </w:p>
        </w:tc>
        <w:tc>
          <w:tcPr>
            <w:tcW w:w="3370" w:type="dxa"/>
          </w:tcPr>
          <w:p w14:paraId="61862574" w14:textId="77777777" w:rsidR="00DF38C3" w:rsidRDefault="00DF38C3">
            <w:pPr>
              <w:pStyle w:val="TableParagraph"/>
              <w:jc w:val="left"/>
              <w:rPr>
                <w:sz w:val="20"/>
              </w:rPr>
            </w:pPr>
          </w:p>
          <w:p w14:paraId="7257C986" w14:textId="77777777" w:rsidR="00DF38C3" w:rsidRDefault="00DF38C3">
            <w:pPr>
              <w:pStyle w:val="TableParagraph"/>
              <w:spacing w:before="118"/>
              <w:jc w:val="left"/>
              <w:rPr>
                <w:sz w:val="20"/>
              </w:rPr>
            </w:pPr>
          </w:p>
          <w:p w14:paraId="2CDB1995" w14:textId="77777777" w:rsidR="00DF38C3" w:rsidRDefault="00D46CFF">
            <w:pPr>
              <w:pStyle w:val="TableParagraph"/>
              <w:ind w:left="108" w:right="91"/>
              <w:rPr>
                <w:sz w:val="20"/>
              </w:rPr>
            </w:pPr>
            <w:r>
              <w:rPr>
                <w:spacing w:val="-2"/>
                <w:sz w:val="20"/>
              </w:rPr>
              <w:t>МЕСТОПОЛОЖЕНИЕ</w:t>
            </w:r>
          </w:p>
          <w:p w14:paraId="6C71455D" w14:textId="77777777" w:rsidR="00DF38C3" w:rsidRDefault="00D46CFF">
            <w:pPr>
              <w:pStyle w:val="TableParagraph"/>
              <w:spacing w:before="4" w:line="244" w:lineRule="auto"/>
              <w:ind w:left="104" w:right="91"/>
              <w:rPr>
                <w:sz w:val="20"/>
              </w:rPr>
            </w:pPr>
            <w:r>
              <w:rPr>
                <w:spacing w:val="-2"/>
                <w:sz w:val="20"/>
              </w:rPr>
              <w:t>(</w:t>
            </w:r>
            <w:proofErr w:type="spellStart"/>
            <w:r>
              <w:rPr>
                <w:spacing w:val="-2"/>
                <w:sz w:val="20"/>
              </w:rPr>
              <w:t>населѐнный</w:t>
            </w:r>
            <w:proofErr w:type="spellEnd"/>
            <w:r>
              <w:rPr>
                <w:spacing w:val="-10"/>
                <w:sz w:val="20"/>
              </w:rPr>
              <w:t xml:space="preserve"> </w:t>
            </w:r>
            <w:r>
              <w:rPr>
                <w:spacing w:val="-2"/>
                <w:sz w:val="20"/>
              </w:rPr>
              <w:t>пункт,</w:t>
            </w:r>
            <w:r>
              <w:rPr>
                <w:spacing w:val="-7"/>
                <w:sz w:val="20"/>
              </w:rPr>
              <w:t xml:space="preserve"> </w:t>
            </w:r>
            <w:r>
              <w:rPr>
                <w:spacing w:val="-2"/>
                <w:sz w:val="20"/>
              </w:rPr>
              <w:t>улица,</w:t>
            </w:r>
            <w:r>
              <w:rPr>
                <w:spacing w:val="-9"/>
                <w:sz w:val="20"/>
              </w:rPr>
              <w:t xml:space="preserve"> </w:t>
            </w:r>
            <w:r>
              <w:rPr>
                <w:spacing w:val="-2"/>
                <w:sz w:val="20"/>
              </w:rPr>
              <w:t>№ дома)</w:t>
            </w:r>
          </w:p>
        </w:tc>
        <w:tc>
          <w:tcPr>
            <w:tcW w:w="1574" w:type="dxa"/>
          </w:tcPr>
          <w:p w14:paraId="507EF1A0" w14:textId="77777777" w:rsidR="00DF38C3" w:rsidRDefault="00DF38C3">
            <w:pPr>
              <w:pStyle w:val="TableParagraph"/>
              <w:jc w:val="left"/>
              <w:rPr>
                <w:sz w:val="20"/>
              </w:rPr>
            </w:pPr>
          </w:p>
          <w:p w14:paraId="3108763F" w14:textId="77777777" w:rsidR="00DF38C3" w:rsidRDefault="00DF38C3">
            <w:pPr>
              <w:pStyle w:val="TableParagraph"/>
              <w:spacing w:before="3"/>
              <w:jc w:val="left"/>
              <w:rPr>
                <w:sz w:val="20"/>
              </w:rPr>
            </w:pPr>
          </w:p>
          <w:p w14:paraId="2CAD10AD" w14:textId="77777777" w:rsidR="00DF38C3" w:rsidRDefault="00D46CFF">
            <w:pPr>
              <w:pStyle w:val="TableParagraph"/>
              <w:ind w:left="184"/>
              <w:jc w:val="left"/>
              <w:rPr>
                <w:sz w:val="20"/>
              </w:rPr>
            </w:pPr>
            <w:r>
              <w:rPr>
                <w:spacing w:val="-2"/>
                <w:sz w:val="20"/>
              </w:rPr>
              <w:t>МОЩНОСТЬ</w:t>
            </w:r>
          </w:p>
          <w:p w14:paraId="066582C2" w14:textId="77777777" w:rsidR="00DF38C3" w:rsidRDefault="00D46CFF">
            <w:pPr>
              <w:pStyle w:val="TableParagraph"/>
              <w:spacing w:before="6"/>
              <w:ind w:left="244" w:hanging="125"/>
              <w:jc w:val="left"/>
              <w:rPr>
                <w:sz w:val="20"/>
              </w:rPr>
            </w:pPr>
            <w:r>
              <w:rPr>
                <w:spacing w:val="-4"/>
                <w:sz w:val="20"/>
              </w:rPr>
              <w:t xml:space="preserve">(вместимость) </w:t>
            </w:r>
            <w:r>
              <w:rPr>
                <w:spacing w:val="-2"/>
                <w:sz w:val="20"/>
              </w:rPr>
              <w:t>(проектная)</w:t>
            </w:r>
          </w:p>
        </w:tc>
        <w:tc>
          <w:tcPr>
            <w:tcW w:w="1321" w:type="dxa"/>
          </w:tcPr>
          <w:p w14:paraId="7F561202" w14:textId="77777777" w:rsidR="00DF38C3" w:rsidRDefault="00DF38C3">
            <w:pPr>
              <w:pStyle w:val="TableParagraph"/>
              <w:jc w:val="left"/>
              <w:rPr>
                <w:sz w:val="20"/>
              </w:rPr>
            </w:pPr>
          </w:p>
          <w:p w14:paraId="23FDC626" w14:textId="77777777" w:rsidR="00DF38C3" w:rsidRDefault="00DF38C3">
            <w:pPr>
              <w:pStyle w:val="TableParagraph"/>
              <w:spacing w:before="3"/>
              <w:jc w:val="left"/>
              <w:rPr>
                <w:sz w:val="20"/>
              </w:rPr>
            </w:pPr>
          </w:p>
          <w:p w14:paraId="59A7572D" w14:textId="77777777" w:rsidR="00DF38C3" w:rsidRDefault="00D46CFF">
            <w:pPr>
              <w:pStyle w:val="TableParagraph"/>
              <w:spacing w:line="244" w:lineRule="auto"/>
              <w:ind w:left="115" w:right="102" w:hanging="1"/>
              <w:rPr>
                <w:sz w:val="20"/>
              </w:rPr>
            </w:pPr>
            <w:r>
              <w:rPr>
                <w:spacing w:val="-2"/>
                <w:sz w:val="20"/>
              </w:rPr>
              <w:t xml:space="preserve">Единицы измерения </w:t>
            </w:r>
            <w:r>
              <w:rPr>
                <w:sz w:val="20"/>
              </w:rPr>
              <w:t>(мест,</w:t>
            </w:r>
            <w:r>
              <w:rPr>
                <w:spacing w:val="-15"/>
                <w:sz w:val="20"/>
              </w:rPr>
              <w:t xml:space="preserve"> </w:t>
            </w:r>
            <w:r>
              <w:rPr>
                <w:sz w:val="20"/>
              </w:rPr>
              <w:t xml:space="preserve">коек, </w:t>
            </w:r>
            <w:r>
              <w:rPr>
                <w:spacing w:val="-4"/>
                <w:sz w:val="20"/>
              </w:rPr>
              <w:t>посещений)</w:t>
            </w:r>
          </w:p>
        </w:tc>
        <w:tc>
          <w:tcPr>
            <w:tcW w:w="2252" w:type="dxa"/>
          </w:tcPr>
          <w:p w14:paraId="03C83C1B" w14:textId="77777777" w:rsidR="00DF38C3" w:rsidRDefault="00DF38C3">
            <w:pPr>
              <w:pStyle w:val="TableParagraph"/>
              <w:spacing w:before="1"/>
              <w:jc w:val="left"/>
              <w:rPr>
                <w:sz w:val="20"/>
              </w:rPr>
            </w:pPr>
          </w:p>
          <w:p w14:paraId="33B69AB8" w14:textId="77777777" w:rsidR="00DF38C3" w:rsidRDefault="00D46CFF">
            <w:pPr>
              <w:pStyle w:val="TableParagraph"/>
              <w:ind w:left="21" w:right="4"/>
              <w:rPr>
                <w:sz w:val="20"/>
              </w:rPr>
            </w:pPr>
            <w:r>
              <w:rPr>
                <w:spacing w:val="-2"/>
                <w:sz w:val="20"/>
              </w:rPr>
              <w:t>СОСТОЯНИЕ</w:t>
            </w:r>
          </w:p>
          <w:p w14:paraId="7F5A668C" w14:textId="77777777" w:rsidR="00DF38C3" w:rsidRDefault="00D46CFF">
            <w:pPr>
              <w:pStyle w:val="TableParagraph"/>
              <w:spacing w:before="2" w:line="244" w:lineRule="auto"/>
              <w:ind w:left="21" w:right="2"/>
              <w:rPr>
                <w:sz w:val="20"/>
              </w:rPr>
            </w:pPr>
            <w:r>
              <w:rPr>
                <w:spacing w:val="-2"/>
                <w:sz w:val="20"/>
              </w:rPr>
              <w:t xml:space="preserve">(аварийное </w:t>
            </w:r>
            <w:r>
              <w:rPr>
                <w:spacing w:val="-4"/>
                <w:sz w:val="20"/>
              </w:rPr>
              <w:t>удовлетворит.</w:t>
            </w:r>
          </w:p>
          <w:p w14:paraId="4A1D03AB" w14:textId="77777777" w:rsidR="00DF38C3" w:rsidRDefault="00D46CFF">
            <w:pPr>
              <w:pStyle w:val="TableParagraph"/>
              <w:spacing w:line="223" w:lineRule="exact"/>
              <w:ind w:left="21" w:right="12"/>
              <w:rPr>
                <w:sz w:val="20"/>
              </w:rPr>
            </w:pPr>
            <w:r>
              <w:rPr>
                <w:spacing w:val="-2"/>
                <w:sz w:val="20"/>
              </w:rPr>
              <w:t>Хорошее</w:t>
            </w:r>
          </w:p>
          <w:p w14:paraId="562285DF" w14:textId="77777777" w:rsidR="00DF38C3" w:rsidRDefault="00D46CFF">
            <w:pPr>
              <w:pStyle w:val="TableParagraph"/>
              <w:spacing w:line="230" w:lineRule="atLeast"/>
              <w:ind w:left="21" w:right="9"/>
              <w:rPr>
                <w:sz w:val="20"/>
              </w:rPr>
            </w:pPr>
            <w:r>
              <w:rPr>
                <w:spacing w:val="-2"/>
                <w:sz w:val="20"/>
              </w:rPr>
              <w:t>треб.</w:t>
            </w:r>
            <w:r>
              <w:rPr>
                <w:spacing w:val="-13"/>
                <w:sz w:val="20"/>
              </w:rPr>
              <w:t xml:space="preserve"> </w:t>
            </w:r>
            <w:r>
              <w:rPr>
                <w:spacing w:val="-2"/>
                <w:sz w:val="20"/>
              </w:rPr>
              <w:t>кап.</w:t>
            </w:r>
            <w:r>
              <w:rPr>
                <w:spacing w:val="-13"/>
                <w:sz w:val="20"/>
              </w:rPr>
              <w:t xml:space="preserve"> </w:t>
            </w:r>
            <w:r>
              <w:rPr>
                <w:spacing w:val="-2"/>
                <w:sz w:val="20"/>
              </w:rPr>
              <w:t>ремонт</w:t>
            </w:r>
            <w:r>
              <w:rPr>
                <w:spacing w:val="-12"/>
                <w:sz w:val="20"/>
              </w:rPr>
              <w:t xml:space="preserve"> </w:t>
            </w:r>
            <w:r>
              <w:rPr>
                <w:spacing w:val="-2"/>
                <w:sz w:val="20"/>
              </w:rPr>
              <w:t>или реконструкция)</w:t>
            </w:r>
          </w:p>
        </w:tc>
        <w:tc>
          <w:tcPr>
            <w:tcW w:w="1750" w:type="dxa"/>
          </w:tcPr>
          <w:p w14:paraId="0576922F" w14:textId="77777777" w:rsidR="00DF38C3" w:rsidRDefault="00DF38C3">
            <w:pPr>
              <w:pStyle w:val="TableParagraph"/>
              <w:spacing w:before="1"/>
              <w:jc w:val="left"/>
              <w:rPr>
                <w:sz w:val="20"/>
              </w:rPr>
            </w:pPr>
          </w:p>
          <w:p w14:paraId="30D2C435" w14:textId="77777777" w:rsidR="00DF38C3" w:rsidRDefault="00D46CFF">
            <w:pPr>
              <w:pStyle w:val="TableParagraph"/>
              <w:spacing w:line="226" w:lineRule="exact"/>
              <w:ind w:left="18" w:right="7"/>
              <w:rPr>
                <w:sz w:val="20"/>
              </w:rPr>
            </w:pPr>
            <w:r>
              <w:rPr>
                <w:spacing w:val="-2"/>
                <w:sz w:val="20"/>
              </w:rPr>
              <w:t>ЗНАЧЕНИЕ</w:t>
            </w:r>
          </w:p>
          <w:p w14:paraId="20BDE266" w14:textId="77777777" w:rsidR="00DF38C3" w:rsidRDefault="00D46CFF">
            <w:pPr>
              <w:pStyle w:val="TableParagraph"/>
              <w:spacing w:line="244" w:lineRule="auto"/>
              <w:ind w:left="127" w:right="114" w:hanging="1"/>
              <w:rPr>
                <w:sz w:val="20"/>
              </w:rPr>
            </w:pPr>
            <w:r>
              <w:rPr>
                <w:spacing w:val="-2"/>
                <w:sz w:val="20"/>
              </w:rPr>
              <w:t xml:space="preserve">(собственность: федеральная, региональная, </w:t>
            </w:r>
            <w:r>
              <w:rPr>
                <w:spacing w:val="-4"/>
                <w:sz w:val="20"/>
              </w:rPr>
              <w:t>муниципальная,</w:t>
            </w:r>
          </w:p>
          <w:p w14:paraId="2FA31EEC" w14:textId="77777777" w:rsidR="00DF38C3" w:rsidRDefault="00D46CFF">
            <w:pPr>
              <w:pStyle w:val="TableParagraph"/>
              <w:spacing w:line="213" w:lineRule="exact"/>
              <w:ind w:left="18" w:right="9"/>
              <w:rPr>
                <w:sz w:val="20"/>
              </w:rPr>
            </w:pPr>
            <w:r>
              <w:rPr>
                <w:spacing w:val="-2"/>
                <w:sz w:val="20"/>
              </w:rPr>
              <w:t>частная)</w:t>
            </w:r>
          </w:p>
        </w:tc>
      </w:tr>
      <w:tr w:rsidR="00DF38C3" w14:paraId="1C228A68" w14:textId="77777777">
        <w:trPr>
          <w:trHeight w:val="230"/>
        </w:trPr>
        <w:tc>
          <w:tcPr>
            <w:tcW w:w="675" w:type="dxa"/>
          </w:tcPr>
          <w:p w14:paraId="5AC9F968" w14:textId="77777777" w:rsidR="00DF38C3" w:rsidRDefault="00D46CFF">
            <w:pPr>
              <w:pStyle w:val="TableParagraph"/>
              <w:spacing w:line="210" w:lineRule="exact"/>
              <w:ind w:left="22"/>
              <w:rPr>
                <w:sz w:val="20"/>
              </w:rPr>
            </w:pPr>
            <w:r>
              <w:rPr>
                <w:spacing w:val="-10"/>
                <w:sz w:val="20"/>
              </w:rPr>
              <w:t>1</w:t>
            </w:r>
          </w:p>
        </w:tc>
        <w:tc>
          <w:tcPr>
            <w:tcW w:w="3067" w:type="dxa"/>
          </w:tcPr>
          <w:p w14:paraId="117202F8" w14:textId="77777777" w:rsidR="00DF38C3" w:rsidRDefault="00D46CFF">
            <w:pPr>
              <w:pStyle w:val="TableParagraph"/>
              <w:spacing w:line="210" w:lineRule="exact"/>
              <w:ind w:left="49" w:right="25"/>
              <w:rPr>
                <w:sz w:val="20"/>
              </w:rPr>
            </w:pPr>
            <w:r>
              <w:rPr>
                <w:spacing w:val="-10"/>
                <w:sz w:val="20"/>
              </w:rPr>
              <w:t>2</w:t>
            </w:r>
          </w:p>
        </w:tc>
        <w:tc>
          <w:tcPr>
            <w:tcW w:w="3370" w:type="dxa"/>
          </w:tcPr>
          <w:p w14:paraId="5DE8A50E" w14:textId="77777777" w:rsidR="00DF38C3" w:rsidRDefault="00D46CFF">
            <w:pPr>
              <w:pStyle w:val="TableParagraph"/>
              <w:spacing w:line="210" w:lineRule="exact"/>
              <w:ind w:left="115" w:right="91"/>
              <w:rPr>
                <w:sz w:val="20"/>
              </w:rPr>
            </w:pPr>
            <w:r>
              <w:rPr>
                <w:spacing w:val="-10"/>
                <w:sz w:val="20"/>
              </w:rPr>
              <w:t>3</w:t>
            </w:r>
          </w:p>
        </w:tc>
        <w:tc>
          <w:tcPr>
            <w:tcW w:w="1574" w:type="dxa"/>
          </w:tcPr>
          <w:p w14:paraId="4110F66F" w14:textId="77777777" w:rsidR="00DF38C3" w:rsidRDefault="00D46CFF">
            <w:pPr>
              <w:pStyle w:val="TableParagraph"/>
              <w:spacing w:line="210" w:lineRule="exact"/>
              <w:ind w:left="27" w:right="8"/>
              <w:rPr>
                <w:sz w:val="20"/>
              </w:rPr>
            </w:pPr>
            <w:r>
              <w:rPr>
                <w:spacing w:val="-10"/>
                <w:sz w:val="20"/>
              </w:rPr>
              <w:t>4</w:t>
            </w:r>
          </w:p>
        </w:tc>
        <w:tc>
          <w:tcPr>
            <w:tcW w:w="1321" w:type="dxa"/>
          </w:tcPr>
          <w:p w14:paraId="42CACCD3" w14:textId="77777777" w:rsidR="00DF38C3" w:rsidRDefault="00D46CFF">
            <w:pPr>
              <w:pStyle w:val="TableParagraph"/>
              <w:spacing w:line="210" w:lineRule="exact"/>
              <w:ind w:left="29" w:right="11"/>
              <w:rPr>
                <w:sz w:val="20"/>
              </w:rPr>
            </w:pPr>
            <w:r>
              <w:rPr>
                <w:spacing w:val="-10"/>
                <w:sz w:val="20"/>
              </w:rPr>
              <w:t>5</w:t>
            </w:r>
          </w:p>
        </w:tc>
        <w:tc>
          <w:tcPr>
            <w:tcW w:w="2252" w:type="dxa"/>
          </w:tcPr>
          <w:p w14:paraId="7920A5F2" w14:textId="77777777" w:rsidR="00DF38C3" w:rsidRDefault="00D46CFF">
            <w:pPr>
              <w:pStyle w:val="TableParagraph"/>
              <w:spacing w:line="210" w:lineRule="exact"/>
              <w:ind w:left="21"/>
              <w:rPr>
                <w:sz w:val="20"/>
              </w:rPr>
            </w:pPr>
            <w:r>
              <w:rPr>
                <w:spacing w:val="-10"/>
                <w:sz w:val="20"/>
              </w:rPr>
              <w:t>6</w:t>
            </w:r>
          </w:p>
        </w:tc>
        <w:tc>
          <w:tcPr>
            <w:tcW w:w="1750" w:type="dxa"/>
          </w:tcPr>
          <w:p w14:paraId="748B394F" w14:textId="77777777" w:rsidR="00DF38C3" w:rsidRDefault="00D46CFF">
            <w:pPr>
              <w:pStyle w:val="TableParagraph"/>
              <w:spacing w:line="210" w:lineRule="exact"/>
              <w:ind w:left="18"/>
              <w:rPr>
                <w:sz w:val="20"/>
              </w:rPr>
            </w:pPr>
            <w:r>
              <w:rPr>
                <w:spacing w:val="-10"/>
                <w:sz w:val="20"/>
              </w:rPr>
              <w:t>7</w:t>
            </w:r>
          </w:p>
        </w:tc>
      </w:tr>
      <w:tr w:rsidR="00DF38C3" w14:paraId="0E981904" w14:textId="77777777">
        <w:trPr>
          <w:trHeight w:val="457"/>
        </w:trPr>
        <w:tc>
          <w:tcPr>
            <w:tcW w:w="675" w:type="dxa"/>
          </w:tcPr>
          <w:p w14:paraId="74247140" w14:textId="77777777" w:rsidR="00DF38C3" w:rsidRDefault="00D46CFF">
            <w:pPr>
              <w:pStyle w:val="TableParagraph"/>
              <w:spacing w:before="113"/>
              <w:ind w:left="22" w:right="5"/>
              <w:rPr>
                <w:sz w:val="20"/>
              </w:rPr>
            </w:pPr>
            <w:r>
              <w:rPr>
                <w:spacing w:val="-4"/>
                <w:sz w:val="20"/>
              </w:rPr>
              <w:t>9.11</w:t>
            </w:r>
          </w:p>
        </w:tc>
        <w:tc>
          <w:tcPr>
            <w:tcW w:w="3067" w:type="dxa"/>
          </w:tcPr>
          <w:p w14:paraId="35198A4E" w14:textId="77777777" w:rsidR="00DF38C3" w:rsidRDefault="00D46CFF">
            <w:pPr>
              <w:pStyle w:val="TableParagraph"/>
              <w:spacing w:before="113"/>
              <w:ind w:left="35" w:right="25"/>
              <w:rPr>
                <w:sz w:val="20"/>
              </w:rPr>
            </w:pPr>
            <w:r>
              <w:rPr>
                <w:spacing w:val="-4"/>
                <w:sz w:val="20"/>
              </w:rPr>
              <w:t>Магазин</w:t>
            </w:r>
            <w:r>
              <w:rPr>
                <w:spacing w:val="-1"/>
                <w:sz w:val="20"/>
              </w:rPr>
              <w:t xml:space="preserve"> </w:t>
            </w:r>
            <w:r>
              <w:rPr>
                <w:spacing w:val="-2"/>
                <w:sz w:val="20"/>
              </w:rPr>
              <w:t>«Электрон»</w:t>
            </w:r>
          </w:p>
        </w:tc>
        <w:tc>
          <w:tcPr>
            <w:tcW w:w="3370" w:type="dxa"/>
          </w:tcPr>
          <w:p w14:paraId="2FDB9519" w14:textId="77777777" w:rsidR="00DF38C3" w:rsidRDefault="00D46CFF">
            <w:pPr>
              <w:pStyle w:val="TableParagraph"/>
              <w:spacing w:line="216" w:lineRule="exact"/>
              <w:ind w:left="107" w:right="91"/>
              <w:rPr>
                <w:sz w:val="20"/>
              </w:rPr>
            </w:pPr>
            <w:r>
              <w:rPr>
                <w:spacing w:val="-4"/>
                <w:sz w:val="20"/>
              </w:rPr>
              <w:t xml:space="preserve">Самарская </w:t>
            </w:r>
            <w:r>
              <w:rPr>
                <w:spacing w:val="-2"/>
                <w:sz w:val="20"/>
              </w:rPr>
              <w:t>область,</w:t>
            </w:r>
          </w:p>
          <w:p w14:paraId="15F3B3DB" w14:textId="77777777" w:rsidR="00DF38C3" w:rsidRDefault="00D46CFF">
            <w:pPr>
              <w:pStyle w:val="TableParagraph"/>
              <w:spacing w:line="219" w:lineRule="exact"/>
              <w:ind w:left="104" w:right="95"/>
              <w:rPr>
                <w:sz w:val="20"/>
              </w:rPr>
            </w:pPr>
            <w:r>
              <w:rPr>
                <w:sz w:val="20"/>
              </w:rPr>
              <w:t>с.</w:t>
            </w:r>
            <w:r>
              <w:rPr>
                <w:spacing w:val="-10"/>
                <w:sz w:val="20"/>
              </w:rPr>
              <w:t xml:space="preserve"> </w:t>
            </w:r>
            <w:r>
              <w:rPr>
                <w:sz w:val="20"/>
              </w:rPr>
              <w:t>Ягодное,</w:t>
            </w:r>
            <w:r>
              <w:rPr>
                <w:spacing w:val="-5"/>
                <w:sz w:val="20"/>
              </w:rPr>
              <w:t xml:space="preserve"> </w:t>
            </w:r>
            <w:r>
              <w:rPr>
                <w:sz w:val="20"/>
              </w:rPr>
              <w:t>Ул.</w:t>
            </w:r>
            <w:r>
              <w:rPr>
                <w:spacing w:val="-7"/>
                <w:sz w:val="20"/>
              </w:rPr>
              <w:t xml:space="preserve"> </w:t>
            </w:r>
            <w:proofErr w:type="spellStart"/>
            <w:r>
              <w:rPr>
                <w:spacing w:val="-2"/>
                <w:sz w:val="20"/>
              </w:rPr>
              <w:t>Новополевая</w:t>
            </w:r>
            <w:proofErr w:type="spellEnd"/>
          </w:p>
        </w:tc>
        <w:tc>
          <w:tcPr>
            <w:tcW w:w="1574" w:type="dxa"/>
          </w:tcPr>
          <w:p w14:paraId="41478EE2" w14:textId="77777777" w:rsidR="00DF38C3" w:rsidRDefault="00DF38C3">
            <w:pPr>
              <w:pStyle w:val="TableParagraph"/>
              <w:jc w:val="left"/>
              <w:rPr>
                <w:rFonts w:ascii="Times New Roman"/>
                <w:sz w:val="18"/>
              </w:rPr>
            </w:pPr>
          </w:p>
        </w:tc>
        <w:tc>
          <w:tcPr>
            <w:tcW w:w="1321" w:type="dxa"/>
          </w:tcPr>
          <w:p w14:paraId="71414206" w14:textId="77777777" w:rsidR="00DF38C3" w:rsidRDefault="00DF38C3">
            <w:pPr>
              <w:pStyle w:val="TableParagraph"/>
              <w:jc w:val="left"/>
              <w:rPr>
                <w:rFonts w:ascii="Times New Roman"/>
                <w:sz w:val="18"/>
              </w:rPr>
            </w:pPr>
          </w:p>
        </w:tc>
        <w:tc>
          <w:tcPr>
            <w:tcW w:w="2252" w:type="dxa"/>
          </w:tcPr>
          <w:p w14:paraId="6F8EDCC8"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56B8E78E" w14:textId="77777777" w:rsidR="00DF38C3" w:rsidRDefault="00D46CFF">
            <w:pPr>
              <w:pStyle w:val="TableParagraph"/>
              <w:spacing w:before="113"/>
              <w:ind w:left="18" w:right="5"/>
              <w:rPr>
                <w:sz w:val="20"/>
              </w:rPr>
            </w:pPr>
            <w:r>
              <w:rPr>
                <w:spacing w:val="-2"/>
                <w:sz w:val="20"/>
              </w:rPr>
              <w:t>частная</w:t>
            </w:r>
          </w:p>
        </w:tc>
      </w:tr>
      <w:tr w:rsidR="00DF38C3" w14:paraId="387F0DEC" w14:textId="77777777">
        <w:trPr>
          <w:trHeight w:val="460"/>
        </w:trPr>
        <w:tc>
          <w:tcPr>
            <w:tcW w:w="675" w:type="dxa"/>
          </w:tcPr>
          <w:p w14:paraId="7C046D8A" w14:textId="77777777" w:rsidR="00DF38C3" w:rsidRDefault="00D46CFF">
            <w:pPr>
              <w:pStyle w:val="TableParagraph"/>
              <w:spacing w:before="113"/>
              <w:ind w:left="22" w:right="5"/>
              <w:rPr>
                <w:sz w:val="20"/>
              </w:rPr>
            </w:pPr>
            <w:r>
              <w:rPr>
                <w:spacing w:val="-4"/>
                <w:sz w:val="20"/>
              </w:rPr>
              <w:t>9.12</w:t>
            </w:r>
          </w:p>
        </w:tc>
        <w:tc>
          <w:tcPr>
            <w:tcW w:w="3067" w:type="dxa"/>
          </w:tcPr>
          <w:p w14:paraId="50EB4516" w14:textId="77777777" w:rsidR="00DF38C3" w:rsidRDefault="00D46CFF">
            <w:pPr>
              <w:pStyle w:val="TableParagraph"/>
              <w:spacing w:before="113"/>
              <w:ind w:left="37" w:right="25"/>
              <w:rPr>
                <w:sz w:val="20"/>
              </w:rPr>
            </w:pPr>
            <w:r>
              <w:rPr>
                <w:spacing w:val="-4"/>
                <w:sz w:val="20"/>
              </w:rPr>
              <w:t>Магазин</w:t>
            </w:r>
            <w:r>
              <w:rPr>
                <w:spacing w:val="2"/>
                <w:sz w:val="20"/>
              </w:rPr>
              <w:t xml:space="preserve"> </w:t>
            </w:r>
            <w:r>
              <w:rPr>
                <w:spacing w:val="-2"/>
                <w:sz w:val="20"/>
              </w:rPr>
              <w:t>«Магнит»</w:t>
            </w:r>
          </w:p>
        </w:tc>
        <w:tc>
          <w:tcPr>
            <w:tcW w:w="3370" w:type="dxa"/>
          </w:tcPr>
          <w:p w14:paraId="6CC643DE" w14:textId="77777777" w:rsidR="00DF38C3" w:rsidRDefault="00D46CFF">
            <w:pPr>
              <w:pStyle w:val="TableParagraph"/>
              <w:spacing w:line="224" w:lineRule="exact"/>
              <w:ind w:left="119" w:right="91"/>
              <w:rPr>
                <w:sz w:val="20"/>
              </w:rPr>
            </w:pPr>
            <w:r>
              <w:rPr>
                <w:sz w:val="20"/>
              </w:rPr>
              <w:t>Самарская</w:t>
            </w:r>
            <w:r>
              <w:rPr>
                <w:spacing w:val="-12"/>
                <w:sz w:val="20"/>
              </w:rPr>
              <w:t xml:space="preserve"> </w:t>
            </w:r>
            <w:r>
              <w:rPr>
                <w:spacing w:val="-2"/>
                <w:sz w:val="20"/>
              </w:rPr>
              <w:t>область,</w:t>
            </w:r>
          </w:p>
          <w:p w14:paraId="0D26848D" w14:textId="77777777" w:rsidR="00DF38C3" w:rsidRDefault="00D46CFF">
            <w:pPr>
              <w:pStyle w:val="TableParagraph"/>
              <w:spacing w:before="4" w:line="212" w:lineRule="exact"/>
              <w:ind w:left="104" w:right="125"/>
              <w:rPr>
                <w:sz w:val="20"/>
              </w:rPr>
            </w:pPr>
            <w:r>
              <w:rPr>
                <w:spacing w:val="-2"/>
                <w:sz w:val="20"/>
              </w:rPr>
              <w:t>с.</w:t>
            </w:r>
            <w:r>
              <w:rPr>
                <w:spacing w:val="-11"/>
                <w:sz w:val="20"/>
              </w:rPr>
              <w:t xml:space="preserve"> </w:t>
            </w:r>
            <w:r>
              <w:rPr>
                <w:spacing w:val="-2"/>
                <w:sz w:val="20"/>
              </w:rPr>
              <w:t>Ягодное,</w:t>
            </w:r>
            <w:r>
              <w:rPr>
                <w:spacing w:val="-7"/>
                <w:sz w:val="20"/>
              </w:rPr>
              <w:t xml:space="preserve"> </w:t>
            </w:r>
            <w:r>
              <w:rPr>
                <w:spacing w:val="-2"/>
                <w:sz w:val="20"/>
              </w:rPr>
              <w:t>ул.</w:t>
            </w:r>
            <w:r>
              <w:rPr>
                <w:spacing w:val="-8"/>
                <w:sz w:val="20"/>
              </w:rPr>
              <w:t xml:space="preserve"> </w:t>
            </w:r>
            <w:r>
              <w:rPr>
                <w:spacing w:val="-2"/>
                <w:sz w:val="20"/>
              </w:rPr>
              <w:t>Грачева</w:t>
            </w:r>
          </w:p>
        </w:tc>
        <w:tc>
          <w:tcPr>
            <w:tcW w:w="1574" w:type="dxa"/>
          </w:tcPr>
          <w:p w14:paraId="19B7D417" w14:textId="77777777" w:rsidR="00DF38C3" w:rsidRDefault="00DF38C3">
            <w:pPr>
              <w:pStyle w:val="TableParagraph"/>
              <w:jc w:val="left"/>
              <w:rPr>
                <w:rFonts w:ascii="Times New Roman"/>
                <w:sz w:val="18"/>
              </w:rPr>
            </w:pPr>
          </w:p>
        </w:tc>
        <w:tc>
          <w:tcPr>
            <w:tcW w:w="1321" w:type="dxa"/>
          </w:tcPr>
          <w:p w14:paraId="3C50390B" w14:textId="77777777" w:rsidR="00DF38C3" w:rsidRDefault="00DF38C3">
            <w:pPr>
              <w:pStyle w:val="TableParagraph"/>
              <w:jc w:val="left"/>
              <w:rPr>
                <w:rFonts w:ascii="Times New Roman"/>
                <w:sz w:val="18"/>
              </w:rPr>
            </w:pPr>
          </w:p>
        </w:tc>
        <w:tc>
          <w:tcPr>
            <w:tcW w:w="2252" w:type="dxa"/>
          </w:tcPr>
          <w:p w14:paraId="6CA927CC"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30689DEB" w14:textId="77777777" w:rsidR="00DF38C3" w:rsidRDefault="00D46CFF">
            <w:pPr>
              <w:pStyle w:val="TableParagraph"/>
              <w:spacing w:before="113"/>
              <w:ind w:left="18" w:right="5"/>
              <w:rPr>
                <w:sz w:val="20"/>
              </w:rPr>
            </w:pPr>
            <w:r>
              <w:rPr>
                <w:spacing w:val="-2"/>
                <w:sz w:val="20"/>
              </w:rPr>
              <w:t>частная</w:t>
            </w:r>
          </w:p>
        </w:tc>
      </w:tr>
      <w:tr w:rsidR="00DF38C3" w14:paraId="7F282933" w14:textId="77777777">
        <w:trPr>
          <w:trHeight w:val="350"/>
        </w:trPr>
        <w:tc>
          <w:tcPr>
            <w:tcW w:w="14009" w:type="dxa"/>
            <w:gridSpan w:val="7"/>
          </w:tcPr>
          <w:p w14:paraId="7D45F07F" w14:textId="77777777" w:rsidR="00DF38C3" w:rsidRDefault="00D46CFF">
            <w:pPr>
              <w:pStyle w:val="TableParagraph"/>
              <w:spacing w:before="52"/>
              <w:ind w:left="685" w:right="676"/>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общественного</w:t>
            </w:r>
            <w:r>
              <w:rPr>
                <w:rFonts w:ascii="Arial" w:hAnsi="Arial"/>
                <w:b/>
                <w:spacing w:val="-4"/>
                <w:sz w:val="20"/>
              </w:rPr>
              <w:t xml:space="preserve"> </w:t>
            </w:r>
            <w:r>
              <w:rPr>
                <w:rFonts w:ascii="Arial" w:hAnsi="Arial"/>
                <w:b/>
                <w:spacing w:val="-2"/>
                <w:sz w:val="20"/>
              </w:rPr>
              <w:t>питания</w:t>
            </w:r>
          </w:p>
        </w:tc>
      </w:tr>
      <w:tr w:rsidR="00DF38C3" w14:paraId="4A2FB9D8" w14:textId="77777777">
        <w:trPr>
          <w:trHeight w:val="460"/>
        </w:trPr>
        <w:tc>
          <w:tcPr>
            <w:tcW w:w="675" w:type="dxa"/>
          </w:tcPr>
          <w:p w14:paraId="42C18D7A" w14:textId="77777777" w:rsidR="00DF38C3" w:rsidRDefault="00D46CFF">
            <w:pPr>
              <w:pStyle w:val="TableParagraph"/>
              <w:spacing w:before="113"/>
              <w:ind w:left="22" w:right="5"/>
              <w:rPr>
                <w:sz w:val="20"/>
              </w:rPr>
            </w:pPr>
            <w:r>
              <w:rPr>
                <w:spacing w:val="-4"/>
                <w:sz w:val="20"/>
              </w:rPr>
              <w:t>10.1</w:t>
            </w:r>
          </w:p>
        </w:tc>
        <w:tc>
          <w:tcPr>
            <w:tcW w:w="3067" w:type="dxa"/>
          </w:tcPr>
          <w:p w14:paraId="165D5638" w14:textId="77777777" w:rsidR="00DF38C3" w:rsidRDefault="00D46CFF">
            <w:pPr>
              <w:pStyle w:val="TableParagraph"/>
              <w:spacing w:before="113"/>
              <w:ind w:left="35" w:right="25"/>
              <w:rPr>
                <w:sz w:val="20"/>
              </w:rPr>
            </w:pPr>
            <w:r>
              <w:rPr>
                <w:spacing w:val="-2"/>
                <w:sz w:val="20"/>
              </w:rPr>
              <w:t>Кафе-бар</w:t>
            </w:r>
            <w:r>
              <w:rPr>
                <w:spacing w:val="-12"/>
                <w:sz w:val="20"/>
              </w:rPr>
              <w:t xml:space="preserve"> </w:t>
            </w:r>
            <w:r>
              <w:rPr>
                <w:spacing w:val="-2"/>
                <w:sz w:val="20"/>
              </w:rPr>
              <w:t>ООО</w:t>
            </w:r>
            <w:r>
              <w:rPr>
                <w:spacing w:val="-7"/>
                <w:sz w:val="20"/>
              </w:rPr>
              <w:t xml:space="preserve"> </w:t>
            </w:r>
            <w:r>
              <w:rPr>
                <w:spacing w:val="-2"/>
                <w:sz w:val="20"/>
              </w:rPr>
              <w:t>"Меркурий"</w:t>
            </w:r>
          </w:p>
        </w:tc>
        <w:tc>
          <w:tcPr>
            <w:tcW w:w="3370" w:type="dxa"/>
          </w:tcPr>
          <w:p w14:paraId="15C14E1B" w14:textId="77777777" w:rsidR="00DF38C3" w:rsidRDefault="00D46CFF">
            <w:pPr>
              <w:pStyle w:val="TableParagraph"/>
              <w:spacing w:line="218" w:lineRule="exact"/>
              <w:ind w:left="107" w:right="91"/>
              <w:rPr>
                <w:sz w:val="20"/>
              </w:rPr>
            </w:pPr>
            <w:r>
              <w:rPr>
                <w:spacing w:val="-4"/>
                <w:sz w:val="20"/>
              </w:rPr>
              <w:t xml:space="preserve">Самарская </w:t>
            </w:r>
            <w:r>
              <w:rPr>
                <w:spacing w:val="-2"/>
                <w:sz w:val="20"/>
              </w:rPr>
              <w:t>область,</w:t>
            </w:r>
          </w:p>
          <w:p w14:paraId="33DE1848"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50</w:t>
            </w:r>
          </w:p>
        </w:tc>
        <w:tc>
          <w:tcPr>
            <w:tcW w:w="1574" w:type="dxa"/>
          </w:tcPr>
          <w:p w14:paraId="6A565E04" w14:textId="77777777" w:rsidR="00DF38C3" w:rsidRDefault="00DF38C3">
            <w:pPr>
              <w:pStyle w:val="TableParagraph"/>
              <w:jc w:val="left"/>
              <w:rPr>
                <w:rFonts w:ascii="Times New Roman"/>
                <w:sz w:val="18"/>
              </w:rPr>
            </w:pPr>
          </w:p>
        </w:tc>
        <w:tc>
          <w:tcPr>
            <w:tcW w:w="1321" w:type="dxa"/>
          </w:tcPr>
          <w:p w14:paraId="0E61B3D2" w14:textId="77777777" w:rsidR="00DF38C3" w:rsidRDefault="00DF38C3">
            <w:pPr>
              <w:pStyle w:val="TableParagraph"/>
              <w:jc w:val="left"/>
              <w:rPr>
                <w:rFonts w:ascii="Times New Roman"/>
                <w:sz w:val="18"/>
              </w:rPr>
            </w:pPr>
          </w:p>
        </w:tc>
        <w:tc>
          <w:tcPr>
            <w:tcW w:w="2252" w:type="dxa"/>
          </w:tcPr>
          <w:p w14:paraId="553C3623"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01F5B50F" w14:textId="77777777" w:rsidR="00DF38C3" w:rsidRDefault="00D46CFF">
            <w:pPr>
              <w:pStyle w:val="TableParagraph"/>
              <w:spacing w:before="113"/>
              <w:ind w:left="18" w:right="5"/>
              <w:rPr>
                <w:sz w:val="20"/>
              </w:rPr>
            </w:pPr>
            <w:r>
              <w:rPr>
                <w:spacing w:val="-2"/>
                <w:sz w:val="20"/>
              </w:rPr>
              <w:t>частная</w:t>
            </w:r>
          </w:p>
        </w:tc>
      </w:tr>
      <w:tr w:rsidR="00DF38C3" w14:paraId="477117AA" w14:textId="77777777">
        <w:trPr>
          <w:trHeight w:val="460"/>
        </w:trPr>
        <w:tc>
          <w:tcPr>
            <w:tcW w:w="675" w:type="dxa"/>
          </w:tcPr>
          <w:p w14:paraId="23F9728F" w14:textId="77777777" w:rsidR="00DF38C3" w:rsidRDefault="00D46CFF">
            <w:pPr>
              <w:pStyle w:val="TableParagraph"/>
              <w:spacing w:before="113"/>
              <w:ind w:left="22" w:right="5"/>
              <w:rPr>
                <w:sz w:val="20"/>
              </w:rPr>
            </w:pPr>
            <w:r>
              <w:rPr>
                <w:spacing w:val="-4"/>
                <w:sz w:val="20"/>
              </w:rPr>
              <w:t>10.2</w:t>
            </w:r>
          </w:p>
        </w:tc>
        <w:tc>
          <w:tcPr>
            <w:tcW w:w="3067" w:type="dxa"/>
          </w:tcPr>
          <w:p w14:paraId="33AC8F53" w14:textId="77777777" w:rsidR="00DF38C3" w:rsidRDefault="00D46CFF">
            <w:pPr>
              <w:pStyle w:val="TableParagraph"/>
              <w:spacing w:before="113"/>
              <w:ind w:left="35" w:right="25"/>
              <w:rPr>
                <w:sz w:val="20"/>
              </w:rPr>
            </w:pPr>
            <w:r>
              <w:rPr>
                <w:spacing w:val="-5"/>
                <w:sz w:val="20"/>
              </w:rPr>
              <w:t>Кафе</w:t>
            </w:r>
            <w:r>
              <w:rPr>
                <w:spacing w:val="-8"/>
                <w:sz w:val="20"/>
              </w:rPr>
              <w:t xml:space="preserve"> </w:t>
            </w:r>
            <w:r>
              <w:rPr>
                <w:spacing w:val="-2"/>
                <w:sz w:val="20"/>
              </w:rPr>
              <w:t>«Усадьба»</w:t>
            </w:r>
          </w:p>
        </w:tc>
        <w:tc>
          <w:tcPr>
            <w:tcW w:w="3370" w:type="dxa"/>
          </w:tcPr>
          <w:p w14:paraId="7E031F8B" w14:textId="77777777" w:rsidR="00DF38C3" w:rsidRDefault="00D46CFF">
            <w:pPr>
              <w:pStyle w:val="TableParagraph"/>
              <w:spacing w:line="218" w:lineRule="exact"/>
              <w:ind w:left="107" w:right="91"/>
              <w:rPr>
                <w:sz w:val="20"/>
              </w:rPr>
            </w:pPr>
            <w:r>
              <w:rPr>
                <w:spacing w:val="-4"/>
                <w:sz w:val="20"/>
              </w:rPr>
              <w:t xml:space="preserve">Самарская </w:t>
            </w:r>
            <w:r>
              <w:rPr>
                <w:spacing w:val="-2"/>
                <w:sz w:val="20"/>
              </w:rPr>
              <w:t>область,</w:t>
            </w:r>
          </w:p>
          <w:p w14:paraId="58DE00C5"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Набережная,</w:t>
            </w:r>
            <w:r>
              <w:rPr>
                <w:spacing w:val="-13"/>
                <w:sz w:val="20"/>
              </w:rPr>
              <w:t xml:space="preserve"> </w:t>
            </w:r>
            <w:r>
              <w:rPr>
                <w:spacing w:val="-5"/>
                <w:sz w:val="20"/>
              </w:rPr>
              <w:t>79Б</w:t>
            </w:r>
          </w:p>
        </w:tc>
        <w:tc>
          <w:tcPr>
            <w:tcW w:w="1574" w:type="dxa"/>
          </w:tcPr>
          <w:p w14:paraId="57D06759" w14:textId="77777777" w:rsidR="00DF38C3" w:rsidRDefault="00DF38C3">
            <w:pPr>
              <w:pStyle w:val="TableParagraph"/>
              <w:jc w:val="left"/>
              <w:rPr>
                <w:rFonts w:ascii="Times New Roman"/>
                <w:sz w:val="18"/>
              </w:rPr>
            </w:pPr>
          </w:p>
        </w:tc>
        <w:tc>
          <w:tcPr>
            <w:tcW w:w="1321" w:type="dxa"/>
          </w:tcPr>
          <w:p w14:paraId="71199CBE" w14:textId="77777777" w:rsidR="00DF38C3" w:rsidRDefault="00DF38C3">
            <w:pPr>
              <w:pStyle w:val="TableParagraph"/>
              <w:jc w:val="left"/>
              <w:rPr>
                <w:rFonts w:ascii="Times New Roman"/>
                <w:sz w:val="18"/>
              </w:rPr>
            </w:pPr>
          </w:p>
        </w:tc>
        <w:tc>
          <w:tcPr>
            <w:tcW w:w="2252" w:type="dxa"/>
          </w:tcPr>
          <w:p w14:paraId="7E9F15F0"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38198E33" w14:textId="77777777" w:rsidR="00DF38C3" w:rsidRDefault="00D46CFF">
            <w:pPr>
              <w:pStyle w:val="TableParagraph"/>
              <w:spacing w:before="113"/>
              <w:ind w:left="18" w:right="5"/>
              <w:rPr>
                <w:sz w:val="20"/>
              </w:rPr>
            </w:pPr>
            <w:r>
              <w:rPr>
                <w:spacing w:val="-2"/>
                <w:sz w:val="20"/>
              </w:rPr>
              <w:t>частная</w:t>
            </w:r>
          </w:p>
        </w:tc>
      </w:tr>
      <w:tr w:rsidR="00DF38C3" w14:paraId="55E3DA5B" w14:textId="77777777">
        <w:trPr>
          <w:trHeight w:val="350"/>
        </w:trPr>
        <w:tc>
          <w:tcPr>
            <w:tcW w:w="675" w:type="dxa"/>
          </w:tcPr>
          <w:p w14:paraId="58A5A621" w14:textId="77777777" w:rsidR="00DF38C3" w:rsidRDefault="00DF38C3">
            <w:pPr>
              <w:pStyle w:val="TableParagraph"/>
              <w:jc w:val="left"/>
              <w:rPr>
                <w:rFonts w:ascii="Times New Roman"/>
                <w:sz w:val="18"/>
              </w:rPr>
            </w:pPr>
          </w:p>
        </w:tc>
        <w:tc>
          <w:tcPr>
            <w:tcW w:w="13334" w:type="dxa"/>
            <w:gridSpan w:val="6"/>
          </w:tcPr>
          <w:p w14:paraId="65E323DE" w14:textId="77777777" w:rsidR="00DF38C3" w:rsidRDefault="00D46CFF">
            <w:pPr>
              <w:pStyle w:val="TableParagraph"/>
              <w:spacing w:before="53"/>
              <w:ind w:left="10"/>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бытового</w:t>
            </w:r>
            <w:r>
              <w:rPr>
                <w:rFonts w:ascii="Arial" w:hAnsi="Arial"/>
                <w:b/>
                <w:spacing w:val="-5"/>
                <w:sz w:val="20"/>
              </w:rPr>
              <w:t xml:space="preserve"> </w:t>
            </w:r>
            <w:r>
              <w:rPr>
                <w:rFonts w:ascii="Arial" w:hAnsi="Arial"/>
                <w:b/>
                <w:spacing w:val="-2"/>
                <w:sz w:val="20"/>
              </w:rPr>
              <w:t>обслуживания</w:t>
            </w:r>
          </w:p>
        </w:tc>
      </w:tr>
      <w:tr w:rsidR="00DF38C3" w14:paraId="398698B7" w14:textId="77777777">
        <w:trPr>
          <w:trHeight w:val="230"/>
        </w:trPr>
        <w:tc>
          <w:tcPr>
            <w:tcW w:w="675" w:type="dxa"/>
          </w:tcPr>
          <w:p w14:paraId="213CC5AE" w14:textId="77777777" w:rsidR="00DF38C3" w:rsidRDefault="00DF38C3">
            <w:pPr>
              <w:pStyle w:val="TableParagraph"/>
              <w:jc w:val="left"/>
              <w:rPr>
                <w:rFonts w:ascii="Times New Roman"/>
                <w:sz w:val="16"/>
              </w:rPr>
            </w:pPr>
          </w:p>
        </w:tc>
        <w:tc>
          <w:tcPr>
            <w:tcW w:w="3067" w:type="dxa"/>
          </w:tcPr>
          <w:p w14:paraId="337857EA" w14:textId="77777777" w:rsidR="00DF38C3" w:rsidRDefault="00D46CFF">
            <w:pPr>
              <w:pStyle w:val="TableParagraph"/>
              <w:spacing w:line="208" w:lineRule="exact"/>
              <w:ind w:left="41" w:right="25"/>
              <w:rPr>
                <w:sz w:val="20"/>
              </w:rPr>
            </w:pPr>
            <w:r>
              <w:rPr>
                <w:spacing w:val="-5"/>
                <w:sz w:val="20"/>
              </w:rPr>
              <w:t>Нет</w:t>
            </w:r>
          </w:p>
        </w:tc>
        <w:tc>
          <w:tcPr>
            <w:tcW w:w="3370" w:type="dxa"/>
          </w:tcPr>
          <w:p w14:paraId="2AD16C39" w14:textId="77777777" w:rsidR="00DF38C3" w:rsidRDefault="00D46CFF">
            <w:pPr>
              <w:pStyle w:val="TableParagraph"/>
              <w:spacing w:line="208" w:lineRule="exact"/>
              <w:ind w:left="114" w:right="91"/>
              <w:rPr>
                <w:sz w:val="20"/>
              </w:rPr>
            </w:pPr>
            <w:r>
              <w:rPr>
                <w:spacing w:val="-10"/>
                <w:sz w:val="20"/>
              </w:rPr>
              <w:t>-</w:t>
            </w:r>
          </w:p>
        </w:tc>
        <w:tc>
          <w:tcPr>
            <w:tcW w:w="1574" w:type="dxa"/>
          </w:tcPr>
          <w:p w14:paraId="3F3193BC" w14:textId="77777777" w:rsidR="00DF38C3" w:rsidRDefault="00D46CFF">
            <w:pPr>
              <w:pStyle w:val="TableParagraph"/>
              <w:spacing w:line="208" w:lineRule="exact"/>
              <w:ind w:left="27"/>
              <w:rPr>
                <w:sz w:val="20"/>
              </w:rPr>
            </w:pPr>
            <w:r>
              <w:rPr>
                <w:spacing w:val="-10"/>
                <w:sz w:val="20"/>
              </w:rPr>
              <w:t>-</w:t>
            </w:r>
          </w:p>
        </w:tc>
        <w:tc>
          <w:tcPr>
            <w:tcW w:w="1321" w:type="dxa"/>
          </w:tcPr>
          <w:p w14:paraId="6BFD62A5" w14:textId="77777777" w:rsidR="00DF38C3" w:rsidRDefault="00D46CFF">
            <w:pPr>
              <w:pStyle w:val="TableParagraph"/>
              <w:spacing w:line="208" w:lineRule="exact"/>
              <w:ind w:left="29" w:right="2"/>
              <w:rPr>
                <w:sz w:val="20"/>
              </w:rPr>
            </w:pPr>
            <w:r>
              <w:rPr>
                <w:spacing w:val="-10"/>
                <w:sz w:val="20"/>
              </w:rPr>
              <w:t>-</w:t>
            </w:r>
          </w:p>
        </w:tc>
        <w:tc>
          <w:tcPr>
            <w:tcW w:w="2252" w:type="dxa"/>
          </w:tcPr>
          <w:p w14:paraId="72BE3B7D" w14:textId="77777777" w:rsidR="00DF38C3" w:rsidRDefault="00D46CFF">
            <w:pPr>
              <w:pStyle w:val="TableParagraph"/>
              <w:spacing w:line="208" w:lineRule="exact"/>
              <w:ind w:left="21" w:right="1"/>
              <w:rPr>
                <w:sz w:val="20"/>
              </w:rPr>
            </w:pPr>
            <w:r>
              <w:rPr>
                <w:spacing w:val="-10"/>
                <w:sz w:val="20"/>
              </w:rPr>
              <w:t>-</w:t>
            </w:r>
          </w:p>
        </w:tc>
        <w:tc>
          <w:tcPr>
            <w:tcW w:w="1750" w:type="dxa"/>
          </w:tcPr>
          <w:p w14:paraId="06FD2BD1" w14:textId="77777777" w:rsidR="00DF38C3" w:rsidRDefault="00D46CFF">
            <w:pPr>
              <w:pStyle w:val="TableParagraph"/>
              <w:spacing w:line="208" w:lineRule="exact"/>
              <w:ind w:left="18" w:right="1"/>
              <w:rPr>
                <w:sz w:val="20"/>
              </w:rPr>
            </w:pPr>
            <w:r>
              <w:rPr>
                <w:spacing w:val="-10"/>
                <w:sz w:val="20"/>
              </w:rPr>
              <w:t>-</w:t>
            </w:r>
          </w:p>
        </w:tc>
      </w:tr>
      <w:tr w:rsidR="00DF38C3" w14:paraId="78A30A0D" w14:textId="77777777">
        <w:trPr>
          <w:trHeight w:val="350"/>
        </w:trPr>
        <w:tc>
          <w:tcPr>
            <w:tcW w:w="675" w:type="dxa"/>
          </w:tcPr>
          <w:p w14:paraId="7B9D6943" w14:textId="77777777" w:rsidR="00DF38C3" w:rsidRDefault="00DF38C3">
            <w:pPr>
              <w:pStyle w:val="TableParagraph"/>
              <w:jc w:val="left"/>
              <w:rPr>
                <w:rFonts w:ascii="Times New Roman"/>
                <w:sz w:val="18"/>
              </w:rPr>
            </w:pPr>
          </w:p>
        </w:tc>
        <w:tc>
          <w:tcPr>
            <w:tcW w:w="13334" w:type="dxa"/>
            <w:gridSpan w:val="6"/>
          </w:tcPr>
          <w:p w14:paraId="60DC25CD" w14:textId="77777777" w:rsidR="00DF38C3" w:rsidRDefault="00D46CFF">
            <w:pPr>
              <w:pStyle w:val="TableParagraph"/>
              <w:spacing w:before="53"/>
              <w:ind w:left="10"/>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коммунального</w:t>
            </w:r>
            <w:r>
              <w:rPr>
                <w:rFonts w:ascii="Arial" w:hAnsi="Arial"/>
                <w:b/>
                <w:spacing w:val="-4"/>
                <w:sz w:val="20"/>
              </w:rPr>
              <w:t xml:space="preserve"> </w:t>
            </w:r>
            <w:r>
              <w:rPr>
                <w:rFonts w:ascii="Arial" w:hAnsi="Arial"/>
                <w:b/>
                <w:spacing w:val="-2"/>
                <w:sz w:val="20"/>
              </w:rPr>
              <w:t>обслуживания</w:t>
            </w:r>
          </w:p>
        </w:tc>
      </w:tr>
      <w:tr w:rsidR="00DF38C3" w14:paraId="3ED4238B" w14:textId="77777777">
        <w:trPr>
          <w:trHeight w:val="230"/>
        </w:trPr>
        <w:tc>
          <w:tcPr>
            <w:tcW w:w="675" w:type="dxa"/>
          </w:tcPr>
          <w:p w14:paraId="21C59A19" w14:textId="77777777" w:rsidR="00DF38C3" w:rsidRDefault="00DF38C3">
            <w:pPr>
              <w:pStyle w:val="TableParagraph"/>
              <w:jc w:val="left"/>
              <w:rPr>
                <w:rFonts w:ascii="Times New Roman"/>
                <w:sz w:val="16"/>
              </w:rPr>
            </w:pPr>
          </w:p>
        </w:tc>
        <w:tc>
          <w:tcPr>
            <w:tcW w:w="3067" w:type="dxa"/>
          </w:tcPr>
          <w:p w14:paraId="34B570D9" w14:textId="77777777" w:rsidR="00DF38C3" w:rsidRDefault="00D46CFF">
            <w:pPr>
              <w:pStyle w:val="TableParagraph"/>
              <w:spacing w:line="208" w:lineRule="exact"/>
              <w:ind w:left="41" w:right="25"/>
              <w:rPr>
                <w:sz w:val="20"/>
              </w:rPr>
            </w:pPr>
            <w:r>
              <w:rPr>
                <w:spacing w:val="-5"/>
                <w:sz w:val="20"/>
              </w:rPr>
              <w:t>Нет</w:t>
            </w:r>
          </w:p>
        </w:tc>
        <w:tc>
          <w:tcPr>
            <w:tcW w:w="3370" w:type="dxa"/>
          </w:tcPr>
          <w:p w14:paraId="2FB6FE6A" w14:textId="77777777" w:rsidR="00DF38C3" w:rsidRDefault="00D46CFF">
            <w:pPr>
              <w:pStyle w:val="TableParagraph"/>
              <w:spacing w:line="208" w:lineRule="exact"/>
              <w:ind w:left="114" w:right="91"/>
              <w:rPr>
                <w:sz w:val="20"/>
              </w:rPr>
            </w:pPr>
            <w:r>
              <w:rPr>
                <w:spacing w:val="-10"/>
                <w:sz w:val="20"/>
              </w:rPr>
              <w:t>-</w:t>
            </w:r>
          </w:p>
        </w:tc>
        <w:tc>
          <w:tcPr>
            <w:tcW w:w="1574" w:type="dxa"/>
          </w:tcPr>
          <w:p w14:paraId="1A4AEA39" w14:textId="77777777" w:rsidR="00DF38C3" w:rsidRDefault="00D46CFF">
            <w:pPr>
              <w:pStyle w:val="TableParagraph"/>
              <w:spacing w:line="208" w:lineRule="exact"/>
              <w:ind w:left="27"/>
              <w:rPr>
                <w:sz w:val="20"/>
              </w:rPr>
            </w:pPr>
            <w:r>
              <w:rPr>
                <w:spacing w:val="-10"/>
                <w:sz w:val="20"/>
              </w:rPr>
              <w:t>-</w:t>
            </w:r>
          </w:p>
        </w:tc>
        <w:tc>
          <w:tcPr>
            <w:tcW w:w="1321" w:type="dxa"/>
          </w:tcPr>
          <w:p w14:paraId="47084BA6" w14:textId="77777777" w:rsidR="00DF38C3" w:rsidRDefault="00D46CFF">
            <w:pPr>
              <w:pStyle w:val="TableParagraph"/>
              <w:spacing w:line="208" w:lineRule="exact"/>
              <w:ind w:left="29" w:right="2"/>
              <w:rPr>
                <w:sz w:val="20"/>
              </w:rPr>
            </w:pPr>
            <w:r>
              <w:rPr>
                <w:spacing w:val="-10"/>
                <w:sz w:val="20"/>
              </w:rPr>
              <w:t>-</w:t>
            </w:r>
          </w:p>
        </w:tc>
        <w:tc>
          <w:tcPr>
            <w:tcW w:w="2252" w:type="dxa"/>
          </w:tcPr>
          <w:p w14:paraId="244AE8F6" w14:textId="77777777" w:rsidR="00DF38C3" w:rsidRDefault="00D46CFF">
            <w:pPr>
              <w:pStyle w:val="TableParagraph"/>
              <w:spacing w:line="208" w:lineRule="exact"/>
              <w:ind w:left="21" w:right="1"/>
              <w:rPr>
                <w:sz w:val="20"/>
              </w:rPr>
            </w:pPr>
            <w:r>
              <w:rPr>
                <w:spacing w:val="-10"/>
                <w:sz w:val="20"/>
              </w:rPr>
              <w:t>-</w:t>
            </w:r>
          </w:p>
        </w:tc>
        <w:tc>
          <w:tcPr>
            <w:tcW w:w="1750" w:type="dxa"/>
          </w:tcPr>
          <w:p w14:paraId="68D7EE0C" w14:textId="77777777" w:rsidR="00DF38C3" w:rsidRDefault="00D46CFF">
            <w:pPr>
              <w:pStyle w:val="TableParagraph"/>
              <w:spacing w:line="208" w:lineRule="exact"/>
              <w:ind w:left="18" w:right="1"/>
              <w:rPr>
                <w:sz w:val="20"/>
              </w:rPr>
            </w:pPr>
            <w:r>
              <w:rPr>
                <w:spacing w:val="-10"/>
                <w:sz w:val="20"/>
              </w:rPr>
              <w:t>-</w:t>
            </w:r>
          </w:p>
        </w:tc>
      </w:tr>
      <w:tr w:rsidR="00DF38C3" w14:paraId="0331E135" w14:textId="77777777">
        <w:trPr>
          <w:trHeight w:val="350"/>
        </w:trPr>
        <w:tc>
          <w:tcPr>
            <w:tcW w:w="14009" w:type="dxa"/>
            <w:gridSpan w:val="7"/>
          </w:tcPr>
          <w:p w14:paraId="6B645586" w14:textId="77777777" w:rsidR="00DF38C3" w:rsidRDefault="00D46CFF">
            <w:pPr>
              <w:pStyle w:val="TableParagraph"/>
              <w:spacing w:before="53"/>
              <w:ind w:left="685" w:right="676"/>
              <w:rPr>
                <w:rFonts w:ascii="Arial" w:hAnsi="Arial"/>
                <w:b/>
                <w:sz w:val="20"/>
              </w:rPr>
            </w:pPr>
            <w:r>
              <w:rPr>
                <w:rFonts w:ascii="Arial" w:hAnsi="Arial"/>
                <w:b/>
                <w:spacing w:val="-2"/>
                <w:sz w:val="20"/>
              </w:rPr>
              <w:t>Объекты</w:t>
            </w:r>
            <w:r>
              <w:rPr>
                <w:rFonts w:ascii="Arial" w:hAnsi="Arial"/>
                <w:b/>
                <w:spacing w:val="-3"/>
                <w:sz w:val="20"/>
              </w:rPr>
              <w:t xml:space="preserve"> </w:t>
            </w:r>
            <w:r>
              <w:rPr>
                <w:rFonts w:ascii="Arial" w:hAnsi="Arial"/>
                <w:b/>
                <w:spacing w:val="-2"/>
                <w:sz w:val="20"/>
              </w:rPr>
              <w:t>общественного и административного</w:t>
            </w:r>
            <w:r>
              <w:rPr>
                <w:rFonts w:ascii="Arial" w:hAnsi="Arial"/>
                <w:b/>
                <w:spacing w:val="-1"/>
                <w:sz w:val="20"/>
              </w:rPr>
              <w:t xml:space="preserve"> </w:t>
            </w:r>
            <w:r>
              <w:rPr>
                <w:rFonts w:ascii="Arial" w:hAnsi="Arial"/>
                <w:b/>
                <w:spacing w:val="-2"/>
                <w:sz w:val="20"/>
              </w:rPr>
              <w:t>назначения</w:t>
            </w:r>
          </w:p>
        </w:tc>
      </w:tr>
      <w:tr w:rsidR="00DF38C3" w14:paraId="4E734463" w14:textId="77777777">
        <w:trPr>
          <w:trHeight w:val="460"/>
        </w:trPr>
        <w:tc>
          <w:tcPr>
            <w:tcW w:w="675" w:type="dxa"/>
          </w:tcPr>
          <w:p w14:paraId="2B99548B" w14:textId="77777777" w:rsidR="00DF38C3" w:rsidRDefault="00D46CFF">
            <w:pPr>
              <w:pStyle w:val="TableParagraph"/>
              <w:spacing w:before="114"/>
              <w:ind w:left="22" w:right="5"/>
              <w:rPr>
                <w:sz w:val="20"/>
              </w:rPr>
            </w:pPr>
            <w:r>
              <w:rPr>
                <w:spacing w:val="-4"/>
                <w:sz w:val="20"/>
              </w:rPr>
              <w:t>13.1</w:t>
            </w:r>
          </w:p>
        </w:tc>
        <w:tc>
          <w:tcPr>
            <w:tcW w:w="3067" w:type="dxa"/>
          </w:tcPr>
          <w:p w14:paraId="344D2B5F" w14:textId="77777777" w:rsidR="00DF38C3" w:rsidRDefault="00D46CFF">
            <w:pPr>
              <w:pStyle w:val="TableParagraph"/>
              <w:spacing w:line="219" w:lineRule="exact"/>
              <w:ind w:left="34" w:right="25"/>
              <w:rPr>
                <w:sz w:val="20"/>
              </w:rPr>
            </w:pPr>
            <w:r>
              <w:rPr>
                <w:spacing w:val="-2"/>
                <w:sz w:val="20"/>
              </w:rPr>
              <w:t>Администрация</w:t>
            </w:r>
            <w:r>
              <w:rPr>
                <w:spacing w:val="-8"/>
                <w:sz w:val="20"/>
              </w:rPr>
              <w:t xml:space="preserve"> </w:t>
            </w:r>
            <w:proofErr w:type="spellStart"/>
            <w:r>
              <w:rPr>
                <w:spacing w:val="-4"/>
                <w:sz w:val="20"/>
              </w:rPr>
              <w:t>с.п</w:t>
            </w:r>
            <w:proofErr w:type="spellEnd"/>
            <w:r>
              <w:rPr>
                <w:spacing w:val="-4"/>
                <w:sz w:val="20"/>
              </w:rPr>
              <w:t>.</w:t>
            </w:r>
          </w:p>
          <w:p w14:paraId="0F85A1F3" w14:textId="77777777" w:rsidR="00DF38C3" w:rsidRDefault="00D46CFF">
            <w:pPr>
              <w:pStyle w:val="TableParagraph"/>
              <w:spacing w:line="220" w:lineRule="exact"/>
              <w:ind w:left="37" w:right="25"/>
              <w:rPr>
                <w:sz w:val="20"/>
              </w:rPr>
            </w:pPr>
            <w:r>
              <w:rPr>
                <w:spacing w:val="-2"/>
                <w:sz w:val="20"/>
              </w:rPr>
              <w:t>Ягодное</w:t>
            </w:r>
          </w:p>
        </w:tc>
        <w:tc>
          <w:tcPr>
            <w:tcW w:w="3370" w:type="dxa"/>
          </w:tcPr>
          <w:p w14:paraId="14A290DE" w14:textId="77777777" w:rsidR="00DF38C3" w:rsidRDefault="00D46CFF">
            <w:pPr>
              <w:pStyle w:val="TableParagraph"/>
              <w:spacing w:line="219" w:lineRule="exact"/>
              <w:ind w:left="107" w:right="91"/>
              <w:rPr>
                <w:sz w:val="20"/>
              </w:rPr>
            </w:pPr>
            <w:r>
              <w:rPr>
                <w:spacing w:val="-4"/>
                <w:sz w:val="20"/>
              </w:rPr>
              <w:t xml:space="preserve">Самарская </w:t>
            </w:r>
            <w:r>
              <w:rPr>
                <w:spacing w:val="-2"/>
                <w:sz w:val="20"/>
              </w:rPr>
              <w:t>область,</w:t>
            </w:r>
          </w:p>
          <w:p w14:paraId="3B9C40DB"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57</w:t>
            </w:r>
          </w:p>
        </w:tc>
        <w:tc>
          <w:tcPr>
            <w:tcW w:w="1574" w:type="dxa"/>
          </w:tcPr>
          <w:p w14:paraId="7470F1D7" w14:textId="77777777" w:rsidR="00DF38C3" w:rsidRDefault="00D46CFF">
            <w:pPr>
              <w:pStyle w:val="TableParagraph"/>
              <w:spacing w:before="114"/>
              <w:ind w:left="27" w:right="4"/>
              <w:rPr>
                <w:sz w:val="20"/>
              </w:rPr>
            </w:pPr>
            <w:r>
              <w:rPr>
                <w:sz w:val="20"/>
              </w:rPr>
              <w:t>31,5</w:t>
            </w:r>
            <w:r>
              <w:rPr>
                <w:spacing w:val="-8"/>
                <w:sz w:val="20"/>
              </w:rPr>
              <w:t xml:space="preserve"> </w:t>
            </w:r>
            <w:r>
              <w:rPr>
                <w:sz w:val="20"/>
              </w:rPr>
              <w:t>раб</w:t>
            </w:r>
            <w:r>
              <w:rPr>
                <w:spacing w:val="-8"/>
                <w:sz w:val="20"/>
              </w:rPr>
              <w:t xml:space="preserve"> </w:t>
            </w:r>
            <w:r>
              <w:rPr>
                <w:spacing w:val="-4"/>
                <w:sz w:val="20"/>
              </w:rPr>
              <w:t>мест</w:t>
            </w:r>
          </w:p>
        </w:tc>
        <w:tc>
          <w:tcPr>
            <w:tcW w:w="1321" w:type="dxa"/>
          </w:tcPr>
          <w:p w14:paraId="2BFAAE9B" w14:textId="77777777" w:rsidR="00DF38C3" w:rsidRDefault="00D46CFF">
            <w:pPr>
              <w:pStyle w:val="TableParagraph"/>
              <w:spacing w:before="114"/>
              <w:ind w:left="29" w:right="9"/>
              <w:rPr>
                <w:sz w:val="20"/>
              </w:rPr>
            </w:pPr>
            <w:r>
              <w:rPr>
                <w:sz w:val="20"/>
              </w:rPr>
              <w:t>Раб.</w:t>
            </w:r>
            <w:r>
              <w:rPr>
                <w:spacing w:val="-10"/>
                <w:sz w:val="20"/>
              </w:rPr>
              <w:t xml:space="preserve"> </w:t>
            </w:r>
            <w:r>
              <w:rPr>
                <w:spacing w:val="-4"/>
                <w:sz w:val="20"/>
              </w:rPr>
              <w:t>мест</w:t>
            </w:r>
          </w:p>
        </w:tc>
        <w:tc>
          <w:tcPr>
            <w:tcW w:w="2252" w:type="dxa"/>
          </w:tcPr>
          <w:p w14:paraId="4B09408E" w14:textId="77777777" w:rsidR="00DF38C3" w:rsidRDefault="00D46CFF">
            <w:pPr>
              <w:pStyle w:val="TableParagraph"/>
              <w:spacing w:before="114"/>
              <w:ind w:left="21" w:right="12"/>
              <w:rPr>
                <w:sz w:val="20"/>
              </w:rPr>
            </w:pPr>
            <w:r>
              <w:rPr>
                <w:spacing w:val="-2"/>
                <w:sz w:val="20"/>
              </w:rPr>
              <w:t>Удовлетворительное</w:t>
            </w:r>
          </w:p>
        </w:tc>
        <w:tc>
          <w:tcPr>
            <w:tcW w:w="1750" w:type="dxa"/>
          </w:tcPr>
          <w:p w14:paraId="3CFE7608" w14:textId="77777777" w:rsidR="00DF38C3" w:rsidRDefault="00D46CFF">
            <w:pPr>
              <w:pStyle w:val="TableParagraph"/>
              <w:spacing w:line="225" w:lineRule="exact"/>
              <w:ind w:left="418"/>
              <w:jc w:val="left"/>
              <w:rPr>
                <w:sz w:val="20"/>
              </w:rPr>
            </w:pPr>
            <w:r>
              <w:rPr>
                <w:spacing w:val="-2"/>
                <w:sz w:val="20"/>
              </w:rPr>
              <w:t>сельского</w:t>
            </w:r>
          </w:p>
          <w:p w14:paraId="0902E0B5" w14:textId="77777777" w:rsidR="00DF38C3" w:rsidRDefault="00D46CFF">
            <w:pPr>
              <w:pStyle w:val="TableParagraph"/>
              <w:spacing w:before="4" w:line="211" w:lineRule="exact"/>
              <w:ind w:left="379"/>
              <w:jc w:val="left"/>
              <w:rPr>
                <w:sz w:val="20"/>
              </w:rPr>
            </w:pPr>
            <w:r>
              <w:rPr>
                <w:spacing w:val="-2"/>
                <w:sz w:val="20"/>
              </w:rPr>
              <w:t>поселения</w:t>
            </w:r>
          </w:p>
        </w:tc>
      </w:tr>
      <w:tr w:rsidR="00DF38C3" w14:paraId="3249B750" w14:textId="77777777">
        <w:trPr>
          <w:trHeight w:val="230"/>
        </w:trPr>
        <w:tc>
          <w:tcPr>
            <w:tcW w:w="675" w:type="dxa"/>
          </w:tcPr>
          <w:p w14:paraId="3713727E" w14:textId="77777777" w:rsidR="00DF38C3" w:rsidRDefault="00D46CFF">
            <w:pPr>
              <w:pStyle w:val="TableParagraph"/>
              <w:spacing w:line="209" w:lineRule="exact"/>
              <w:ind w:left="22" w:right="5"/>
              <w:rPr>
                <w:sz w:val="20"/>
              </w:rPr>
            </w:pPr>
            <w:r>
              <w:rPr>
                <w:spacing w:val="-4"/>
                <w:sz w:val="20"/>
              </w:rPr>
              <w:t>13.2</w:t>
            </w:r>
          </w:p>
        </w:tc>
        <w:tc>
          <w:tcPr>
            <w:tcW w:w="3067" w:type="dxa"/>
          </w:tcPr>
          <w:p w14:paraId="001C0E2A" w14:textId="77777777" w:rsidR="00DF38C3" w:rsidRDefault="00D46CFF">
            <w:pPr>
              <w:pStyle w:val="TableParagraph"/>
              <w:spacing w:line="209" w:lineRule="exact"/>
              <w:ind w:left="40" w:right="25"/>
              <w:rPr>
                <w:sz w:val="20"/>
              </w:rPr>
            </w:pPr>
            <w:r>
              <w:rPr>
                <w:spacing w:val="-2"/>
                <w:sz w:val="20"/>
              </w:rPr>
              <w:t>Администрация</w:t>
            </w:r>
            <w:r>
              <w:rPr>
                <w:spacing w:val="-8"/>
                <w:sz w:val="20"/>
              </w:rPr>
              <w:t xml:space="preserve"> </w:t>
            </w:r>
            <w:r>
              <w:rPr>
                <w:spacing w:val="-5"/>
                <w:sz w:val="20"/>
              </w:rPr>
              <w:t>ОПХ</w:t>
            </w:r>
          </w:p>
        </w:tc>
        <w:tc>
          <w:tcPr>
            <w:tcW w:w="3370" w:type="dxa"/>
          </w:tcPr>
          <w:p w14:paraId="4F58122F" w14:textId="77777777" w:rsidR="00DF38C3" w:rsidRDefault="00D46CFF">
            <w:pPr>
              <w:pStyle w:val="TableParagraph"/>
              <w:spacing w:line="209" w:lineRule="exact"/>
              <w:ind w:left="104" w:right="92"/>
              <w:rPr>
                <w:sz w:val="20"/>
              </w:rPr>
            </w:pPr>
            <w:r>
              <w:rPr>
                <w:sz w:val="20"/>
              </w:rPr>
              <w:t>с.</w:t>
            </w:r>
            <w:r>
              <w:rPr>
                <w:spacing w:val="-10"/>
                <w:sz w:val="20"/>
              </w:rPr>
              <w:t xml:space="preserve"> </w:t>
            </w:r>
            <w:r>
              <w:rPr>
                <w:sz w:val="20"/>
              </w:rPr>
              <w:t>Ягодное,</w:t>
            </w:r>
            <w:r>
              <w:rPr>
                <w:spacing w:val="-7"/>
                <w:sz w:val="20"/>
              </w:rPr>
              <w:t xml:space="preserve"> </w:t>
            </w:r>
            <w:proofErr w:type="spellStart"/>
            <w:r>
              <w:rPr>
                <w:spacing w:val="-2"/>
                <w:sz w:val="20"/>
              </w:rPr>
              <w:t>ул.Грачѐва</w:t>
            </w:r>
            <w:proofErr w:type="spellEnd"/>
          </w:p>
        </w:tc>
        <w:tc>
          <w:tcPr>
            <w:tcW w:w="1574" w:type="dxa"/>
          </w:tcPr>
          <w:p w14:paraId="00BE865F" w14:textId="77777777" w:rsidR="00DF38C3" w:rsidRDefault="00DF38C3">
            <w:pPr>
              <w:pStyle w:val="TableParagraph"/>
              <w:jc w:val="left"/>
              <w:rPr>
                <w:rFonts w:ascii="Times New Roman"/>
                <w:sz w:val="16"/>
              </w:rPr>
            </w:pPr>
          </w:p>
        </w:tc>
        <w:tc>
          <w:tcPr>
            <w:tcW w:w="1321" w:type="dxa"/>
          </w:tcPr>
          <w:p w14:paraId="28359E97" w14:textId="77777777" w:rsidR="00DF38C3" w:rsidRDefault="00DF38C3">
            <w:pPr>
              <w:pStyle w:val="TableParagraph"/>
              <w:jc w:val="left"/>
              <w:rPr>
                <w:rFonts w:ascii="Times New Roman"/>
                <w:sz w:val="16"/>
              </w:rPr>
            </w:pPr>
          </w:p>
        </w:tc>
        <w:tc>
          <w:tcPr>
            <w:tcW w:w="2252" w:type="dxa"/>
          </w:tcPr>
          <w:p w14:paraId="2C11C38D" w14:textId="77777777" w:rsidR="00DF38C3" w:rsidRDefault="00DF38C3">
            <w:pPr>
              <w:pStyle w:val="TableParagraph"/>
              <w:jc w:val="left"/>
              <w:rPr>
                <w:rFonts w:ascii="Times New Roman"/>
                <w:sz w:val="16"/>
              </w:rPr>
            </w:pPr>
          </w:p>
        </w:tc>
        <w:tc>
          <w:tcPr>
            <w:tcW w:w="1750" w:type="dxa"/>
          </w:tcPr>
          <w:p w14:paraId="4087BC25" w14:textId="77777777" w:rsidR="00DF38C3" w:rsidRDefault="00DF38C3">
            <w:pPr>
              <w:pStyle w:val="TableParagraph"/>
              <w:jc w:val="left"/>
              <w:rPr>
                <w:rFonts w:ascii="Times New Roman"/>
                <w:sz w:val="16"/>
              </w:rPr>
            </w:pPr>
          </w:p>
        </w:tc>
      </w:tr>
      <w:tr w:rsidR="00DF38C3" w14:paraId="136DC2AC" w14:textId="77777777">
        <w:trPr>
          <w:trHeight w:val="350"/>
        </w:trPr>
        <w:tc>
          <w:tcPr>
            <w:tcW w:w="14009" w:type="dxa"/>
            <w:gridSpan w:val="7"/>
          </w:tcPr>
          <w:p w14:paraId="510A4E61" w14:textId="77777777" w:rsidR="00DF38C3" w:rsidRDefault="00D46CFF">
            <w:pPr>
              <w:pStyle w:val="TableParagraph"/>
              <w:spacing w:before="53"/>
              <w:ind w:left="685" w:right="674"/>
              <w:rPr>
                <w:rFonts w:ascii="Arial" w:hAnsi="Arial"/>
                <w:b/>
                <w:sz w:val="20"/>
              </w:rPr>
            </w:pPr>
            <w:r>
              <w:rPr>
                <w:rFonts w:ascii="Arial" w:hAnsi="Arial"/>
                <w:b/>
                <w:spacing w:val="-2"/>
                <w:sz w:val="20"/>
              </w:rPr>
              <w:t>Объекты</w:t>
            </w:r>
            <w:r>
              <w:rPr>
                <w:rFonts w:ascii="Arial" w:hAnsi="Arial"/>
                <w:b/>
                <w:spacing w:val="-5"/>
                <w:sz w:val="20"/>
              </w:rPr>
              <w:t xml:space="preserve"> </w:t>
            </w:r>
            <w:r>
              <w:rPr>
                <w:rFonts w:ascii="Arial" w:hAnsi="Arial"/>
                <w:b/>
                <w:spacing w:val="-2"/>
                <w:sz w:val="20"/>
              </w:rPr>
              <w:t>связи</w:t>
            </w:r>
            <w:r>
              <w:rPr>
                <w:rFonts w:ascii="Arial" w:hAnsi="Arial"/>
                <w:b/>
                <w:spacing w:val="-1"/>
                <w:sz w:val="20"/>
              </w:rPr>
              <w:t xml:space="preserve"> </w:t>
            </w:r>
            <w:r>
              <w:rPr>
                <w:rFonts w:ascii="Arial" w:hAnsi="Arial"/>
                <w:b/>
                <w:spacing w:val="-2"/>
                <w:sz w:val="20"/>
              </w:rPr>
              <w:t>и</w:t>
            </w:r>
            <w:r>
              <w:rPr>
                <w:rFonts w:ascii="Arial" w:hAnsi="Arial"/>
                <w:b/>
                <w:spacing w:val="-4"/>
                <w:sz w:val="20"/>
              </w:rPr>
              <w:t xml:space="preserve"> </w:t>
            </w:r>
            <w:r>
              <w:rPr>
                <w:rFonts w:ascii="Arial" w:hAnsi="Arial"/>
                <w:b/>
                <w:spacing w:val="-2"/>
                <w:sz w:val="20"/>
              </w:rPr>
              <w:t>кредитно-финансовые учреждения</w:t>
            </w:r>
          </w:p>
        </w:tc>
      </w:tr>
      <w:tr w:rsidR="00DF38C3" w14:paraId="61FF4A8A" w14:textId="77777777">
        <w:trPr>
          <w:trHeight w:val="456"/>
        </w:trPr>
        <w:tc>
          <w:tcPr>
            <w:tcW w:w="675" w:type="dxa"/>
          </w:tcPr>
          <w:p w14:paraId="74D1F561" w14:textId="77777777" w:rsidR="00DF38C3" w:rsidRDefault="00D46CFF">
            <w:pPr>
              <w:pStyle w:val="TableParagraph"/>
              <w:spacing w:before="114"/>
              <w:ind w:left="22" w:right="5"/>
              <w:rPr>
                <w:sz w:val="20"/>
              </w:rPr>
            </w:pPr>
            <w:r>
              <w:rPr>
                <w:spacing w:val="-4"/>
                <w:sz w:val="20"/>
              </w:rPr>
              <w:t>14.1</w:t>
            </w:r>
          </w:p>
        </w:tc>
        <w:tc>
          <w:tcPr>
            <w:tcW w:w="3067" w:type="dxa"/>
          </w:tcPr>
          <w:p w14:paraId="35BF9395" w14:textId="77777777" w:rsidR="00DF38C3" w:rsidRDefault="00D46CFF">
            <w:pPr>
              <w:pStyle w:val="TableParagraph"/>
              <w:spacing w:before="114"/>
              <w:ind w:left="40" w:right="25"/>
              <w:rPr>
                <w:sz w:val="20"/>
              </w:rPr>
            </w:pPr>
            <w:r>
              <w:rPr>
                <w:spacing w:val="-2"/>
                <w:sz w:val="20"/>
              </w:rPr>
              <w:t>Отделение</w:t>
            </w:r>
            <w:r>
              <w:rPr>
                <w:spacing w:val="-5"/>
                <w:sz w:val="20"/>
              </w:rPr>
              <w:t xml:space="preserve"> </w:t>
            </w:r>
            <w:r>
              <w:rPr>
                <w:spacing w:val="-2"/>
                <w:sz w:val="20"/>
              </w:rPr>
              <w:t>связи</w:t>
            </w:r>
          </w:p>
        </w:tc>
        <w:tc>
          <w:tcPr>
            <w:tcW w:w="3370" w:type="dxa"/>
          </w:tcPr>
          <w:p w14:paraId="118D9306" w14:textId="77777777" w:rsidR="00DF38C3" w:rsidRDefault="00D46CFF">
            <w:pPr>
              <w:pStyle w:val="TableParagraph"/>
              <w:spacing w:line="218" w:lineRule="exact"/>
              <w:ind w:left="107" w:right="91"/>
              <w:rPr>
                <w:sz w:val="20"/>
              </w:rPr>
            </w:pPr>
            <w:r>
              <w:rPr>
                <w:spacing w:val="-4"/>
                <w:sz w:val="20"/>
              </w:rPr>
              <w:t xml:space="preserve">Самарская </w:t>
            </w:r>
            <w:r>
              <w:rPr>
                <w:spacing w:val="-2"/>
                <w:sz w:val="20"/>
              </w:rPr>
              <w:t>область,</w:t>
            </w:r>
          </w:p>
          <w:p w14:paraId="7F4E0320" w14:textId="77777777" w:rsidR="00DF38C3" w:rsidRDefault="00D46CFF">
            <w:pPr>
              <w:pStyle w:val="TableParagraph"/>
              <w:spacing w:line="219" w:lineRule="exact"/>
              <w:ind w:left="110" w:right="91"/>
              <w:rPr>
                <w:sz w:val="20"/>
              </w:rPr>
            </w:pPr>
            <w:r>
              <w:rPr>
                <w:sz w:val="20"/>
              </w:rPr>
              <w:t>с.</w:t>
            </w:r>
            <w:r>
              <w:rPr>
                <w:spacing w:val="-14"/>
                <w:sz w:val="20"/>
              </w:rPr>
              <w:t xml:space="preserve"> </w:t>
            </w:r>
            <w:r>
              <w:rPr>
                <w:sz w:val="20"/>
              </w:rPr>
              <w:t>Ягодное,</w:t>
            </w:r>
            <w:r>
              <w:rPr>
                <w:spacing w:val="-11"/>
                <w:sz w:val="20"/>
              </w:rPr>
              <w:t xml:space="preserve"> </w:t>
            </w:r>
            <w:r>
              <w:rPr>
                <w:sz w:val="20"/>
              </w:rPr>
              <w:t>ул.</w:t>
            </w:r>
            <w:r>
              <w:rPr>
                <w:spacing w:val="-13"/>
                <w:sz w:val="20"/>
              </w:rPr>
              <w:t xml:space="preserve"> </w:t>
            </w:r>
            <w:r>
              <w:rPr>
                <w:sz w:val="20"/>
              </w:rPr>
              <w:t>Советская,</w:t>
            </w:r>
            <w:r>
              <w:rPr>
                <w:spacing w:val="-12"/>
                <w:sz w:val="20"/>
              </w:rPr>
              <w:t xml:space="preserve"> </w:t>
            </w:r>
            <w:r>
              <w:rPr>
                <w:spacing w:val="-5"/>
                <w:sz w:val="20"/>
              </w:rPr>
              <w:t>57</w:t>
            </w:r>
          </w:p>
        </w:tc>
        <w:tc>
          <w:tcPr>
            <w:tcW w:w="1574" w:type="dxa"/>
          </w:tcPr>
          <w:p w14:paraId="6EDADA6F" w14:textId="77777777" w:rsidR="00DF38C3" w:rsidRDefault="00D46CFF">
            <w:pPr>
              <w:pStyle w:val="TableParagraph"/>
              <w:spacing w:before="114"/>
              <w:ind w:left="27"/>
              <w:rPr>
                <w:sz w:val="20"/>
              </w:rPr>
            </w:pPr>
            <w:r>
              <w:rPr>
                <w:spacing w:val="-10"/>
                <w:sz w:val="20"/>
              </w:rPr>
              <w:t>-</w:t>
            </w:r>
          </w:p>
        </w:tc>
        <w:tc>
          <w:tcPr>
            <w:tcW w:w="1321" w:type="dxa"/>
          </w:tcPr>
          <w:p w14:paraId="5CFABF3F" w14:textId="77777777" w:rsidR="00DF38C3" w:rsidRDefault="00D46CFF">
            <w:pPr>
              <w:pStyle w:val="TableParagraph"/>
              <w:spacing w:before="114"/>
              <w:ind w:left="29" w:right="2"/>
              <w:rPr>
                <w:sz w:val="20"/>
              </w:rPr>
            </w:pPr>
            <w:r>
              <w:rPr>
                <w:spacing w:val="-10"/>
                <w:sz w:val="20"/>
              </w:rPr>
              <w:t>-</w:t>
            </w:r>
          </w:p>
        </w:tc>
        <w:tc>
          <w:tcPr>
            <w:tcW w:w="2252" w:type="dxa"/>
          </w:tcPr>
          <w:p w14:paraId="1A87B585" w14:textId="77777777" w:rsidR="00DF38C3" w:rsidRDefault="00D46CFF">
            <w:pPr>
              <w:pStyle w:val="TableParagraph"/>
              <w:spacing w:before="114"/>
              <w:ind w:left="21" w:right="12"/>
              <w:rPr>
                <w:sz w:val="20"/>
              </w:rPr>
            </w:pPr>
            <w:r>
              <w:rPr>
                <w:spacing w:val="-2"/>
                <w:sz w:val="20"/>
              </w:rPr>
              <w:t>Удовлетворительное</w:t>
            </w:r>
          </w:p>
        </w:tc>
        <w:tc>
          <w:tcPr>
            <w:tcW w:w="1750" w:type="dxa"/>
          </w:tcPr>
          <w:p w14:paraId="634B7CCA" w14:textId="77777777" w:rsidR="00DF38C3" w:rsidRDefault="00D46CFF">
            <w:pPr>
              <w:pStyle w:val="TableParagraph"/>
              <w:spacing w:before="114"/>
              <w:ind w:left="18" w:right="5"/>
              <w:rPr>
                <w:sz w:val="20"/>
              </w:rPr>
            </w:pPr>
            <w:r>
              <w:rPr>
                <w:spacing w:val="-2"/>
                <w:sz w:val="20"/>
              </w:rPr>
              <w:t>частная</w:t>
            </w:r>
          </w:p>
        </w:tc>
      </w:tr>
      <w:tr w:rsidR="00DF38C3" w14:paraId="0D77264F" w14:textId="77777777">
        <w:trPr>
          <w:trHeight w:val="460"/>
        </w:trPr>
        <w:tc>
          <w:tcPr>
            <w:tcW w:w="675" w:type="dxa"/>
          </w:tcPr>
          <w:p w14:paraId="19DB8553" w14:textId="77777777" w:rsidR="00DF38C3" w:rsidRDefault="00D46CFF">
            <w:pPr>
              <w:pStyle w:val="TableParagraph"/>
              <w:spacing w:before="113"/>
              <w:ind w:left="22" w:right="5"/>
              <w:rPr>
                <w:sz w:val="20"/>
              </w:rPr>
            </w:pPr>
            <w:r>
              <w:rPr>
                <w:spacing w:val="-4"/>
                <w:sz w:val="20"/>
              </w:rPr>
              <w:t>14.2</w:t>
            </w:r>
          </w:p>
        </w:tc>
        <w:tc>
          <w:tcPr>
            <w:tcW w:w="3067" w:type="dxa"/>
          </w:tcPr>
          <w:p w14:paraId="159677EE" w14:textId="77777777" w:rsidR="00DF38C3" w:rsidRDefault="00D46CFF">
            <w:pPr>
              <w:pStyle w:val="TableParagraph"/>
              <w:spacing w:before="113"/>
              <w:ind w:left="42" w:right="25"/>
              <w:rPr>
                <w:sz w:val="20"/>
              </w:rPr>
            </w:pPr>
            <w:r>
              <w:rPr>
                <w:spacing w:val="-2"/>
                <w:sz w:val="20"/>
              </w:rPr>
              <w:t>Отделение</w:t>
            </w:r>
            <w:r>
              <w:rPr>
                <w:spacing w:val="-5"/>
                <w:sz w:val="20"/>
              </w:rPr>
              <w:t xml:space="preserve"> </w:t>
            </w:r>
            <w:r>
              <w:rPr>
                <w:spacing w:val="-2"/>
                <w:sz w:val="20"/>
              </w:rPr>
              <w:t>банка</w:t>
            </w:r>
          </w:p>
        </w:tc>
        <w:tc>
          <w:tcPr>
            <w:tcW w:w="3370" w:type="dxa"/>
          </w:tcPr>
          <w:p w14:paraId="48839078" w14:textId="77777777" w:rsidR="00DF38C3" w:rsidRDefault="00D46CFF">
            <w:pPr>
              <w:pStyle w:val="TableParagraph"/>
              <w:spacing w:line="220" w:lineRule="exact"/>
              <w:ind w:left="107" w:right="91"/>
              <w:rPr>
                <w:sz w:val="20"/>
              </w:rPr>
            </w:pPr>
            <w:r>
              <w:rPr>
                <w:spacing w:val="-4"/>
                <w:sz w:val="20"/>
              </w:rPr>
              <w:t xml:space="preserve">Самарская </w:t>
            </w:r>
            <w:r>
              <w:rPr>
                <w:spacing w:val="-2"/>
                <w:sz w:val="20"/>
              </w:rPr>
              <w:t>область,</w:t>
            </w:r>
          </w:p>
          <w:p w14:paraId="7A4A2F78" w14:textId="77777777" w:rsidR="00DF38C3" w:rsidRDefault="00D46CFF">
            <w:pPr>
              <w:pStyle w:val="TableParagraph"/>
              <w:spacing w:line="220" w:lineRule="exact"/>
              <w:ind w:left="108" w:right="91"/>
              <w:rPr>
                <w:sz w:val="20"/>
              </w:rPr>
            </w:pPr>
            <w:r>
              <w:rPr>
                <w:sz w:val="20"/>
              </w:rPr>
              <w:t>с.</w:t>
            </w:r>
            <w:r>
              <w:rPr>
                <w:spacing w:val="-14"/>
                <w:sz w:val="20"/>
              </w:rPr>
              <w:t xml:space="preserve"> </w:t>
            </w:r>
            <w:r>
              <w:rPr>
                <w:sz w:val="20"/>
              </w:rPr>
              <w:t>Ягодное,</w:t>
            </w:r>
            <w:r>
              <w:rPr>
                <w:spacing w:val="-13"/>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57</w:t>
            </w:r>
          </w:p>
        </w:tc>
        <w:tc>
          <w:tcPr>
            <w:tcW w:w="1574" w:type="dxa"/>
          </w:tcPr>
          <w:p w14:paraId="0B0C13AC" w14:textId="77777777" w:rsidR="00DF38C3" w:rsidRDefault="00D46CFF">
            <w:pPr>
              <w:pStyle w:val="TableParagraph"/>
              <w:spacing w:before="113"/>
              <w:ind w:left="27"/>
              <w:rPr>
                <w:sz w:val="20"/>
              </w:rPr>
            </w:pPr>
            <w:r>
              <w:rPr>
                <w:spacing w:val="-10"/>
                <w:sz w:val="20"/>
              </w:rPr>
              <w:t>-</w:t>
            </w:r>
          </w:p>
        </w:tc>
        <w:tc>
          <w:tcPr>
            <w:tcW w:w="1321" w:type="dxa"/>
          </w:tcPr>
          <w:p w14:paraId="695B515F" w14:textId="77777777" w:rsidR="00DF38C3" w:rsidRDefault="00D46CFF">
            <w:pPr>
              <w:pStyle w:val="TableParagraph"/>
              <w:spacing w:before="113"/>
              <w:ind w:left="29" w:right="2"/>
              <w:rPr>
                <w:sz w:val="20"/>
              </w:rPr>
            </w:pPr>
            <w:r>
              <w:rPr>
                <w:spacing w:val="-10"/>
                <w:sz w:val="20"/>
              </w:rPr>
              <w:t>-</w:t>
            </w:r>
          </w:p>
        </w:tc>
        <w:tc>
          <w:tcPr>
            <w:tcW w:w="2252" w:type="dxa"/>
          </w:tcPr>
          <w:p w14:paraId="6F4DA9F0" w14:textId="77777777" w:rsidR="00DF38C3" w:rsidRDefault="00D46CFF">
            <w:pPr>
              <w:pStyle w:val="TableParagraph"/>
              <w:spacing w:before="113"/>
              <w:ind w:left="21" w:right="12"/>
              <w:rPr>
                <w:sz w:val="20"/>
              </w:rPr>
            </w:pPr>
            <w:r>
              <w:rPr>
                <w:spacing w:val="-2"/>
                <w:sz w:val="20"/>
              </w:rPr>
              <w:t>Удовлетворительное</w:t>
            </w:r>
          </w:p>
        </w:tc>
        <w:tc>
          <w:tcPr>
            <w:tcW w:w="1750" w:type="dxa"/>
          </w:tcPr>
          <w:p w14:paraId="117D42C4" w14:textId="77777777" w:rsidR="00DF38C3" w:rsidRDefault="00D46CFF">
            <w:pPr>
              <w:pStyle w:val="TableParagraph"/>
              <w:spacing w:before="113"/>
              <w:ind w:left="18" w:right="5"/>
              <w:rPr>
                <w:sz w:val="20"/>
              </w:rPr>
            </w:pPr>
            <w:r>
              <w:rPr>
                <w:spacing w:val="-2"/>
                <w:sz w:val="20"/>
              </w:rPr>
              <w:t>частная</w:t>
            </w:r>
          </w:p>
        </w:tc>
      </w:tr>
      <w:tr w:rsidR="00DF38C3" w14:paraId="7A8D6E18" w14:textId="77777777">
        <w:trPr>
          <w:trHeight w:val="350"/>
        </w:trPr>
        <w:tc>
          <w:tcPr>
            <w:tcW w:w="14009" w:type="dxa"/>
            <w:gridSpan w:val="7"/>
          </w:tcPr>
          <w:p w14:paraId="2F0554A8" w14:textId="77777777" w:rsidR="00DF38C3" w:rsidRDefault="00D46CFF">
            <w:pPr>
              <w:pStyle w:val="TableParagraph"/>
              <w:spacing w:before="55"/>
              <w:ind w:left="685" w:right="672"/>
              <w:rPr>
                <w:rFonts w:ascii="Arial" w:hAnsi="Arial"/>
                <w:b/>
                <w:sz w:val="20"/>
              </w:rPr>
            </w:pPr>
            <w:r>
              <w:rPr>
                <w:rFonts w:ascii="Arial" w:hAnsi="Arial"/>
                <w:b/>
                <w:spacing w:val="-2"/>
                <w:sz w:val="20"/>
              </w:rPr>
              <w:t>Объекты</w:t>
            </w:r>
            <w:r>
              <w:rPr>
                <w:rFonts w:ascii="Arial" w:hAnsi="Arial"/>
                <w:b/>
                <w:spacing w:val="-9"/>
                <w:sz w:val="20"/>
              </w:rPr>
              <w:t xml:space="preserve"> </w:t>
            </w:r>
            <w:r>
              <w:rPr>
                <w:rFonts w:ascii="Arial" w:hAnsi="Arial"/>
                <w:b/>
                <w:spacing w:val="-2"/>
                <w:sz w:val="20"/>
              </w:rPr>
              <w:t>жилищно-коммунального</w:t>
            </w:r>
            <w:r>
              <w:rPr>
                <w:rFonts w:ascii="Arial" w:hAnsi="Arial"/>
                <w:b/>
                <w:spacing w:val="-7"/>
                <w:sz w:val="20"/>
              </w:rPr>
              <w:t xml:space="preserve"> </w:t>
            </w:r>
            <w:r>
              <w:rPr>
                <w:rFonts w:ascii="Arial" w:hAnsi="Arial"/>
                <w:b/>
                <w:spacing w:val="-2"/>
                <w:sz w:val="20"/>
              </w:rPr>
              <w:t>хозяйства</w:t>
            </w:r>
          </w:p>
        </w:tc>
      </w:tr>
      <w:tr w:rsidR="00DF38C3" w14:paraId="192C0A53" w14:textId="77777777">
        <w:trPr>
          <w:trHeight w:val="460"/>
        </w:trPr>
        <w:tc>
          <w:tcPr>
            <w:tcW w:w="675" w:type="dxa"/>
          </w:tcPr>
          <w:p w14:paraId="1EC59059" w14:textId="77777777" w:rsidR="00DF38C3" w:rsidRDefault="00D46CFF">
            <w:pPr>
              <w:pStyle w:val="TableParagraph"/>
              <w:spacing w:before="113"/>
              <w:ind w:left="22" w:right="5"/>
              <w:rPr>
                <w:sz w:val="20"/>
              </w:rPr>
            </w:pPr>
            <w:r>
              <w:rPr>
                <w:spacing w:val="-4"/>
                <w:sz w:val="20"/>
              </w:rPr>
              <w:t>15.1</w:t>
            </w:r>
          </w:p>
        </w:tc>
        <w:tc>
          <w:tcPr>
            <w:tcW w:w="3067" w:type="dxa"/>
          </w:tcPr>
          <w:p w14:paraId="1C3F631A" w14:textId="77777777" w:rsidR="00DF38C3" w:rsidRDefault="00D46CFF">
            <w:pPr>
              <w:pStyle w:val="TableParagraph"/>
              <w:spacing w:line="218" w:lineRule="exact"/>
              <w:ind w:left="39" w:right="25"/>
              <w:rPr>
                <w:sz w:val="20"/>
              </w:rPr>
            </w:pPr>
            <w:r>
              <w:rPr>
                <w:spacing w:val="-5"/>
                <w:sz w:val="20"/>
              </w:rPr>
              <w:t>МП</w:t>
            </w:r>
          </w:p>
          <w:p w14:paraId="46C99BD6" w14:textId="77777777" w:rsidR="00DF38C3" w:rsidRDefault="00D46CFF">
            <w:pPr>
              <w:pStyle w:val="TableParagraph"/>
              <w:spacing w:line="220" w:lineRule="exact"/>
              <w:ind w:left="34" w:right="25"/>
              <w:rPr>
                <w:sz w:val="20"/>
              </w:rPr>
            </w:pPr>
            <w:r>
              <w:rPr>
                <w:spacing w:val="-2"/>
                <w:sz w:val="20"/>
              </w:rPr>
              <w:t>«</w:t>
            </w:r>
            <w:proofErr w:type="spellStart"/>
            <w:r>
              <w:rPr>
                <w:spacing w:val="-2"/>
                <w:sz w:val="20"/>
              </w:rPr>
              <w:t>СтавропольРесурсСервис</w:t>
            </w:r>
            <w:proofErr w:type="spellEnd"/>
            <w:r>
              <w:rPr>
                <w:spacing w:val="-2"/>
                <w:sz w:val="20"/>
              </w:rPr>
              <w:t>»</w:t>
            </w:r>
          </w:p>
        </w:tc>
        <w:tc>
          <w:tcPr>
            <w:tcW w:w="3370" w:type="dxa"/>
          </w:tcPr>
          <w:p w14:paraId="3F6C2DD8" w14:textId="77777777" w:rsidR="00DF38C3" w:rsidRDefault="00D46CFF">
            <w:pPr>
              <w:pStyle w:val="TableParagraph"/>
              <w:spacing w:before="113"/>
              <w:ind w:left="110" w:right="91"/>
              <w:rPr>
                <w:sz w:val="20"/>
              </w:rPr>
            </w:pPr>
            <w:r>
              <w:rPr>
                <w:sz w:val="20"/>
              </w:rPr>
              <w:t>с.</w:t>
            </w:r>
            <w:r>
              <w:rPr>
                <w:spacing w:val="-14"/>
                <w:sz w:val="20"/>
              </w:rPr>
              <w:t xml:space="preserve"> </w:t>
            </w:r>
            <w:r>
              <w:rPr>
                <w:sz w:val="20"/>
              </w:rPr>
              <w:t>Ягодное,</w:t>
            </w:r>
            <w:r>
              <w:rPr>
                <w:spacing w:val="-10"/>
                <w:sz w:val="20"/>
              </w:rPr>
              <w:t xml:space="preserve"> </w:t>
            </w:r>
            <w:r>
              <w:rPr>
                <w:sz w:val="20"/>
              </w:rPr>
              <w:t>ул.</w:t>
            </w:r>
            <w:r>
              <w:rPr>
                <w:spacing w:val="-13"/>
                <w:sz w:val="20"/>
              </w:rPr>
              <w:t xml:space="preserve"> </w:t>
            </w:r>
            <w:r>
              <w:rPr>
                <w:sz w:val="20"/>
              </w:rPr>
              <w:t>Советская,</w:t>
            </w:r>
            <w:r>
              <w:rPr>
                <w:spacing w:val="-13"/>
                <w:sz w:val="20"/>
              </w:rPr>
              <w:t xml:space="preserve"> </w:t>
            </w:r>
            <w:r>
              <w:rPr>
                <w:spacing w:val="-5"/>
                <w:sz w:val="20"/>
              </w:rPr>
              <w:t>57</w:t>
            </w:r>
          </w:p>
        </w:tc>
        <w:tc>
          <w:tcPr>
            <w:tcW w:w="1574" w:type="dxa"/>
          </w:tcPr>
          <w:p w14:paraId="34278DCA" w14:textId="77777777" w:rsidR="00DF38C3" w:rsidRDefault="00D46CFF">
            <w:pPr>
              <w:pStyle w:val="TableParagraph"/>
              <w:spacing w:before="113"/>
              <w:ind w:left="27" w:right="6"/>
              <w:rPr>
                <w:sz w:val="20"/>
              </w:rPr>
            </w:pPr>
            <w:r>
              <w:rPr>
                <w:sz w:val="20"/>
              </w:rPr>
              <w:t>37</w:t>
            </w:r>
            <w:r>
              <w:rPr>
                <w:spacing w:val="-6"/>
                <w:sz w:val="20"/>
              </w:rPr>
              <w:t xml:space="preserve"> </w:t>
            </w:r>
            <w:r>
              <w:rPr>
                <w:sz w:val="20"/>
              </w:rPr>
              <w:t>раб.</w:t>
            </w:r>
            <w:r>
              <w:rPr>
                <w:spacing w:val="-5"/>
                <w:sz w:val="20"/>
              </w:rPr>
              <w:t xml:space="preserve"> </w:t>
            </w:r>
            <w:r>
              <w:rPr>
                <w:spacing w:val="-4"/>
                <w:sz w:val="20"/>
              </w:rPr>
              <w:t>мест</w:t>
            </w:r>
          </w:p>
        </w:tc>
        <w:tc>
          <w:tcPr>
            <w:tcW w:w="1321" w:type="dxa"/>
          </w:tcPr>
          <w:p w14:paraId="6C773B72" w14:textId="77777777" w:rsidR="00DF38C3" w:rsidRDefault="00D46CFF">
            <w:pPr>
              <w:pStyle w:val="TableParagraph"/>
              <w:spacing w:before="113"/>
              <w:ind w:left="29" w:right="9"/>
              <w:rPr>
                <w:sz w:val="20"/>
              </w:rPr>
            </w:pPr>
            <w:r>
              <w:rPr>
                <w:sz w:val="20"/>
              </w:rPr>
              <w:t>Раб.</w:t>
            </w:r>
            <w:r>
              <w:rPr>
                <w:spacing w:val="-10"/>
                <w:sz w:val="20"/>
              </w:rPr>
              <w:t xml:space="preserve"> </w:t>
            </w:r>
            <w:r>
              <w:rPr>
                <w:spacing w:val="-4"/>
                <w:sz w:val="20"/>
              </w:rPr>
              <w:t>мест</w:t>
            </w:r>
          </w:p>
        </w:tc>
        <w:tc>
          <w:tcPr>
            <w:tcW w:w="2252" w:type="dxa"/>
          </w:tcPr>
          <w:p w14:paraId="3530860A" w14:textId="77777777" w:rsidR="00DF38C3" w:rsidRDefault="00D46CFF">
            <w:pPr>
              <w:pStyle w:val="TableParagraph"/>
              <w:spacing w:before="113"/>
              <w:ind w:left="21" w:right="7"/>
              <w:rPr>
                <w:sz w:val="20"/>
              </w:rPr>
            </w:pPr>
            <w:r>
              <w:rPr>
                <w:spacing w:val="-2"/>
                <w:sz w:val="20"/>
              </w:rPr>
              <w:t>Удовлетворительное.</w:t>
            </w:r>
          </w:p>
        </w:tc>
        <w:tc>
          <w:tcPr>
            <w:tcW w:w="1750" w:type="dxa"/>
          </w:tcPr>
          <w:p w14:paraId="219310C4" w14:textId="77777777" w:rsidR="00DF38C3" w:rsidRDefault="00D46CFF">
            <w:pPr>
              <w:pStyle w:val="TableParagraph"/>
              <w:spacing w:line="225" w:lineRule="exact"/>
              <w:ind w:left="418"/>
              <w:jc w:val="left"/>
              <w:rPr>
                <w:sz w:val="20"/>
              </w:rPr>
            </w:pPr>
            <w:r>
              <w:rPr>
                <w:spacing w:val="-2"/>
                <w:sz w:val="20"/>
              </w:rPr>
              <w:t>сельского</w:t>
            </w:r>
          </w:p>
          <w:p w14:paraId="21F6EE98" w14:textId="77777777" w:rsidR="00DF38C3" w:rsidRDefault="00D46CFF">
            <w:pPr>
              <w:pStyle w:val="TableParagraph"/>
              <w:spacing w:before="4" w:line="211" w:lineRule="exact"/>
              <w:ind w:left="379"/>
              <w:jc w:val="left"/>
              <w:rPr>
                <w:sz w:val="20"/>
              </w:rPr>
            </w:pPr>
            <w:r>
              <w:rPr>
                <w:spacing w:val="-2"/>
                <w:sz w:val="20"/>
              </w:rPr>
              <w:t>поселения</w:t>
            </w:r>
          </w:p>
        </w:tc>
      </w:tr>
      <w:tr w:rsidR="00DF38C3" w14:paraId="6AE7693C" w14:textId="77777777">
        <w:trPr>
          <w:trHeight w:val="349"/>
        </w:trPr>
        <w:tc>
          <w:tcPr>
            <w:tcW w:w="14009" w:type="dxa"/>
            <w:gridSpan w:val="7"/>
          </w:tcPr>
          <w:p w14:paraId="4994C21B" w14:textId="77777777" w:rsidR="00DF38C3" w:rsidRDefault="00D46CFF">
            <w:pPr>
              <w:pStyle w:val="TableParagraph"/>
              <w:spacing w:before="53"/>
              <w:ind w:left="685" w:right="674"/>
              <w:rPr>
                <w:rFonts w:ascii="Arial" w:hAnsi="Arial"/>
                <w:b/>
                <w:sz w:val="20"/>
              </w:rPr>
            </w:pPr>
            <w:r>
              <w:rPr>
                <w:rFonts w:ascii="Arial" w:hAnsi="Arial"/>
                <w:b/>
                <w:spacing w:val="-2"/>
                <w:sz w:val="20"/>
              </w:rPr>
              <w:t>Объекты</w:t>
            </w:r>
            <w:r>
              <w:rPr>
                <w:rFonts w:ascii="Arial" w:hAnsi="Arial"/>
                <w:b/>
                <w:spacing w:val="-6"/>
                <w:sz w:val="20"/>
              </w:rPr>
              <w:t xml:space="preserve"> </w:t>
            </w:r>
            <w:r>
              <w:rPr>
                <w:rFonts w:ascii="Arial" w:hAnsi="Arial"/>
                <w:b/>
                <w:spacing w:val="-2"/>
                <w:sz w:val="20"/>
              </w:rPr>
              <w:t>культового</w:t>
            </w:r>
            <w:r>
              <w:rPr>
                <w:rFonts w:ascii="Arial" w:hAnsi="Arial"/>
                <w:b/>
                <w:spacing w:val="-3"/>
                <w:sz w:val="20"/>
              </w:rPr>
              <w:t xml:space="preserve"> </w:t>
            </w:r>
            <w:r>
              <w:rPr>
                <w:rFonts w:ascii="Arial" w:hAnsi="Arial"/>
                <w:b/>
                <w:spacing w:val="-2"/>
                <w:sz w:val="20"/>
              </w:rPr>
              <w:t>назначения</w:t>
            </w:r>
          </w:p>
        </w:tc>
      </w:tr>
    </w:tbl>
    <w:p w14:paraId="4ABD246C" w14:textId="77777777" w:rsidR="00DF38C3" w:rsidRDefault="00DF38C3">
      <w:pPr>
        <w:pStyle w:val="TableParagraph"/>
        <w:rPr>
          <w:rFonts w:ascii="Arial" w:hAnsi="Arial"/>
          <w:b/>
          <w:sz w:val="20"/>
        </w:rPr>
        <w:sectPr w:rsidR="00DF38C3">
          <w:pgSz w:w="16850" w:h="11910" w:orient="landscape"/>
          <w:pgMar w:top="760" w:right="992" w:bottom="1260" w:left="850" w:header="0" w:footer="1070" w:gutter="0"/>
          <w:cols w:space="720"/>
        </w:sectPr>
      </w:pPr>
    </w:p>
    <w:p w14:paraId="552B265D" w14:textId="77777777" w:rsidR="00DF38C3" w:rsidRDefault="00D46CFF">
      <w:pPr>
        <w:pStyle w:val="a3"/>
        <w:spacing w:before="75" w:after="5"/>
        <w:ind w:right="122"/>
        <w:jc w:val="right"/>
      </w:pPr>
      <w:r>
        <w:lastRenderedPageBreak/>
        <w:t>Продолжение</w:t>
      </w:r>
      <w:r>
        <w:rPr>
          <w:spacing w:val="-16"/>
        </w:rPr>
        <w:t xml:space="preserve"> </w:t>
      </w:r>
      <w:r>
        <w:t>таблицы</w:t>
      </w:r>
      <w:r>
        <w:rPr>
          <w:spacing w:val="-12"/>
        </w:rPr>
        <w:t xml:space="preserve"> </w:t>
      </w:r>
      <w:r>
        <w:rPr>
          <w:spacing w:val="-10"/>
        </w:rPr>
        <w:t>4</w:t>
      </w: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067"/>
        <w:gridCol w:w="3370"/>
        <w:gridCol w:w="1573"/>
        <w:gridCol w:w="1321"/>
        <w:gridCol w:w="2251"/>
        <w:gridCol w:w="1749"/>
      </w:tblGrid>
      <w:tr w:rsidR="00DF38C3" w14:paraId="0E30944F" w14:textId="77777777">
        <w:trPr>
          <w:trHeight w:val="1610"/>
        </w:trPr>
        <w:tc>
          <w:tcPr>
            <w:tcW w:w="675" w:type="dxa"/>
          </w:tcPr>
          <w:p w14:paraId="736BA389" w14:textId="77777777" w:rsidR="00DF38C3" w:rsidRDefault="00DF38C3">
            <w:pPr>
              <w:pStyle w:val="TableParagraph"/>
              <w:jc w:val="left"/>
              <w:rPr>
                <w:sz w:val="20"/>
              </w:rPr>
            </w:pPr>
          </w:p>
          <w:p w14:paraId="036DB23D" w14:textId="77777777" w:rsidR="00DF38C3" w:rsidRDefault="00DF38C3">
            <w:pPr>
              <w:pStyle w:val="TableParagraph"/>
              <w:spacing w:before="3"/>
              <w:jc w:val="left"/>
              <w:rPr>
                <w:sz w:val="20"/>
              </w:rPr>
            </w:pPr>
          </w:p>
          <w:p w14:paraId="225B7E31" w14:textId="77777777" w:rsidR="00DF38C3" w:rsidRDefault="00D46CFF">
            <w:pPr>
              <w:pStyle w:val="TableParagraph"/>
              <w:spacing w:line="244" w:lineRule="auto"/>
              <w:ind w:left="259" w:right="151" w:hanging="29"/>
              <w:jc w:val="both"/>
              <w:rPr>
                <w:sz w:val="20"/>
              </w:rPr>
            </w:pPr>
            <w:r>
              <w:rPr>
                <w:spacing w:val="-10"/>
                <w:sz w:val="20"/>
              </w:rPr>
              <w:t xml:space="preserve">№ </w:t>
            </w:r>
            <w:r>
              <w:rPr>
                <w:spacing w:val="-6"/>
                <w:sz w:val="20"/>
              </w:rPr>
              <w:t xml:space="preserve">по </w:t>
            </w:r>
            <w:r>
              <w:rPr>
                <w:spacing w:val="-8"/>
                <w:sz w:val="20"/>
              </w:rPr>
              <w:t>ГП</w:t>
            </w:r>
          </w:p>
        </w:tc>
        <w:tc>
          <w:tcPr>
            <w:tcW w:w="3067" w:type="dxa"/>
          </w:tcPr>
          <w:p w14:paraId="2B04E1D6" w14:textId="77777777" w:rsidR="00DF38C3" w:rsidRDefault="00DF38C3">
            <w:pPr>
              <w:pStyle w:val="TableParagraph"/>
              <w:jc w:val="left"/>
              <w:rPr>
                <w:sz w:val="20"/>
              </w:rPr>
            </w:pPr>
          </w:p>
          <w:p w14:paraId="7558A5E2" w14:textId="77777777" w:rsidR="00DF38C3" w:rsidRDefault="00DF38C3">
            <w:pPr>
              <w:pStyle w:val="TableParagraph"/>
              <w:jc w:val="left"/>
              <w:rPr>
                <w:sz w:val="20"/>
              </w:rPr>
            </w:pPr>
          </w:p>
          <w:p w14:paraId="64E0B274" w14:textId="77777777" w:rsidR="00DF38C3" w:rsidRDefault="00DF38C3">
            <w:pPr>
              <w:pStyle w:val="TableParagraph"/>
              <w:spacing w:before="122"/>
              <w:jc w:val="left"/>
              <w:rPr>
                <w:sz w:val="20"/>
              </w:rPr>
            </w:pPr>
          </w:p>
          <w:p w14:paraId="1B2B06F3" w14:textId="77777777" w:rsidR="00DF38C3" w:rsidRDefault="00D46CFF">
            <w:pPr>
              <w:pStyle w:val="TableParagraph"/>
              <w:ind w:left="35" w:right="25"/>
              <w:rPr>
                <w:sz w:val="20"/>
              </w:rPr>
            </w:pPr>
            <w:r>
              <w:rPr>
                <w:spacing w:val="-2"/>
                <w:sz w:val="20"/>
              </w:rPr>
              <w:t>НАИМЕНОВАНИЕ</w:t>
            </w:r>
          </w:p>
        </w:tc>
        <w:tc>
          <w:tcPr>
            <w:tcW w:w="3370" w:type="dxa"/>
          </w:tcPr>
          <w:p w14:paraId="5CB666F3" w14:textId="77777777" w:rsidR="00DF38C3" w:rsidRDefault="00DF38C3">
            <w:pPr>
              <w:pStyle w:val="TableParagraph"/>
              <w:jc w:val="left"/>
              <w:rPr>
                <w:sz w:val="20"/>
              </w:rPr>
            </w:pPr>
          </w:p>
          <w:p w14:paraId="5C986DD7" w14:textId="77777777" w:rsidR="00DF38C3" w:rsidRDefault="00DF38C3">
            <w:pPr>
              <w:pStyle w:val="TableParagraph"/>
              <w:spacing w:before="118"/>
              <w:jc w:val="left"/>
              <w:rPr>
                <w:sz w:val="20"/>
              </w:rPr>
            </w:pPr>
          </w:p>
          <w:p w14:paraId="5EBAAAB8" w14:textId="77777777" w:rsidR="00DF38C3" w:rsidRDefault="00D46CFF">
            <w:pPr>
              <w:pStyle w:val="TableParagraph"/>
              <w:ind w:left="108" w:right="91"/>
              <w:rPr>
                <w:sz w:val="20"/>
              </w:rPr>
            </w:pPr>
            <w:r>
              <w:rPr>
                <w:spacing w:val="-2"/>
                <w:sz w:val="20"/>
              </w:rPr>
              <w:t>МЕСТОПОЛОЖЕНИЕ</w:t>
            </w:r>
          </w:p>
          <w:p w14:paraId="3A3437F9" w14:textId="77777777" w:rsidR="00DF38C3" w:rsidRDefault="00D46CFF">
            <w:pPr>
              <w:pStyle w:val="TableParagraph"/>
              <w:spacing w:before="4" w:line="244" w:lineRule="auto"/>
              <w:ind w:left="104" w:right="91"/>
              <w:rPr>
                <w:sz w:val="20"/>
              </w:rPr>
            </w:pPr>
            <w:r>
              <w:rPr>
                <w:spacing w:val="-2"/>
                <w:sz w:val="20"/>
              </w:rPr>
              <w:t>(</w:t>
            </w:r>
            <w:proofErr w:type="spellStart"/>
            <w:r>
              <w:rPr>
                <w:spacing w:val="-2"/>
                <w:sz w:val="20"/>
              </w:rPr>
              <w:t>населѐнный</w:t>
            </w:r>
            <w:proofErr w:type="spellEnd"/>
            <w:r>
              <w:rPr>
                <w:spacing w:val="-10"/>
                <w:sz w:val="20"/>
              </w:rPr>
              <w:t xml:space="preserve"> </w:t>
            </w:r>
            <w:r>
              <w:rPr>
                <w:spacing w:val="-2"/>
                <w:sz w:val="20"/>
              </w:rPr>
              <w:t>пункт,</w:t>
            </w:r>
            <w:r>
              <w:rPr>
                <w:spacing w:val="-7"/>
                <w:sz w:val="20"/>
              </w:rPr>
              <w:t xml:space="preserve"> </w:t>
            </w:r>
            <w:r>
              <w:rPr>
                <w:spacing w:val="-2"/>
                <w:sz w:val="20"/>
              </w:rPr>
              <w:t>улица,</w:t>
            </w:r>
            <w:r>
              <w:rPr>
                <w:spacing w:val="-9"/>
                <w:sz w:val="20"/>
              </w:rPr>
              <w:t xml:space="preserve"> </w:t>
            </w:r>
            <w:r>
              <w:rPr>
                <w:spacing w:val="-2"/>
                <w:sz w:val="20"/>
              </w:rPr>
              <w:t>№ дома)</w:t>
            </w:r>
          </w:p>
        </w:tc>
        <w:tc>
          <w:tcPr>
            <w:tcW w:w="1573" w:type="dxa"/>
          </w:tcPr>
          <w:p w14:paraId="00543137" w14:textId="77777777" w:rsidR="00DF38C3" w:rsidRDefault="00DF38C3">
            <w:pPr>
              <w:pStyle w:val="TableParagraph"/>
              <w:jc w:val="left"/>
              <w:rPr>
                <w:sz w:val="20"/>
              </w:rPr>
            </w:pPr>
          </w:p>
          <w:p w14:paraId="38F0B1B8" w14:textId="77777777" w:rsidR="00DF38C3" w:rsidRDefault="00DF38C3">
            <w:pPr>
              <w:pStyle w:val="TableParagraph"/>
              <w:spacing w:before="3"/>
              <w:jc w:val="left"/>
              <w:rPr>
                <w:sz w:val="20"/>
              </w:rPr>
            </w:pPr>
          </w:p>
          <w:p w14:paraId="04DEB62B" w14:textId="77777777" w:rsidR="00DF38C3" w:rsidRDefault="00D46CFF">
            <w:pPr>
              <w:pStyle w:val="TableParagraph"/>
              <w:ind w:left="184"/>
              <w:jc w:val="left"/>
              <w:rPr>
                <w:sz w:val="20"/>
              </w:rPr>
            </w:pPr>
            <w:r>
              <w:rPr>
                <w:spacing w:val="-2"/>
                <w:sz w:val="20"/>
              </w:rPr>
              <w:t>МОЩНОСТЬ</w:t>
            </w:r>
          </w:p>
          <w:p w14:paraId="6EFF34B5" w14:textId="77777777" w:rsidR="00DF38C3" w:rsidRDefault="00D46CFF">
            <w:pPr>
              <w:pStyle w:val="TableParagraph"/>
              <w:spacing w:before="6"/>
              <w:ind w:left="244" w:hanging="125"/>
              <w:jc w:val="left"/>
              <w:rPr>
                <w:sz w:val="20"/>
              </w:rPr>
            </w:pPr>
            <w:r>
              <w:rPr>
                <w:spacing w:val="-4"/>
                <w:sz w:val="20"/>
              </w:rPr>
              <w:t xml:space="preserve">(вместимость) </w:t>
            </w:r>
            <w:r>
              <w:rPr>
                <w:spacing w:val="-2"/>
                <w:sz w:val="20"/>
              </w:rPr>
              <w:t>(проектная)</w:t>
            </w:r>
          </w:p>
        </w:tc>
        <w:tc>
          <w:tcPr>
            <w:tcW w:w="1321" w:type="dxa"/>
          </w:tcPr>
          <w:p w14:paraId="4F960095" w14:textId="77777777" w:rsidR="00DF38C3" w:rsidRDefault="00DF38C3">
            <w:pPr>
              <w:pStyle w:val="TableParagraph"/>
              <w:jc w:val="left"/>
              <w:rPr>
                <w:sz w:val="20"/>
              </w:rPr>
            </w:pPr>
          </w:p>
          <w:p w14:paraId="48A145A5" w14:textId="77777777" w:rsidR="00DF38C3" w:rsidRDefault="00DF38C3">
            <w:pPr>
              <w:pStyle w:val="TableParagraph"/>
              <w:spacing w:before="3"/>
              <w:jc w:val="left"/>
              <w:rPr>
                <w:sz w:val="20"/>
              </w:rPr>
            </w:pPr>
          </w:p>
          <w:p w14:paraId="6DF9ABE5" w14:textId="77777777" w:rsidR="00DF38C3" w:rsidRDefault="00D46CFF">
            <w:pPr>
              <w:pStyle w:val="TableParagraph"/>
              <w:spacing w:line="244" w:lineRule="auto"/>
              <w:ind w:left="116" w:right="101" w:hanging="1"/>
              <w:rPr>
                <w:sz w:val="20"/>
              </w:rPr>
            </w:pPr>
            <w:r>
              <w:rPr>
                <w:spacing w:val="-2"/>
                <w:sz w:val="20"/>
              </w:rPr>
              <w:t xml:space="preserve">Единицы измерения </w:t>
            </w:r>
            <w:r>
              <w:rPr>
                <w:sz w:val="20"/>
              </w:rPr>
              <w:t>(мест,</w:t>
            </w:r>
            <w:r>
              <w:rPr>
                <w:spacing w:val="-15"/>
                <w:sz w:val="20"/>
              </w:rPr>
              <w:t xml:space="preserve"> </w:t>
            </w:r>
            <w:r>
              <w:rPr>
                <w:sz w:val="20"/>
              </w:rPr>
              <w:t xml:space="preserve">коек, </w:t>
            </w:r>
            <w:r>
              <w:rPr>
                <w:spacing w:val="-4"/>
                <w:sz w:val="20"/>
              </w:rPr>
              <w:t>посещений)</w:t>
            </w:r>
          </w:p>
        </w:tc>
        <w:tc>
          <w:tcPr>
            <w:tcW w:w="2251" w:type="dxa"/>
          </w:tcPr>
          <w:p w14:paraId="1E44720B" w14:textId="77777777" w:rsidR="00DF38C3" w:rsidRDefault="00DF38C3">
            <w:pPr>
              <w:pStyle w:val="TableParagraph"/>
              <w:spacing w:before="1"/>
              <w:jc w:val="left"/>
              <w:rPr>
                <w:sz w:val="20"/>
              </w:rPr>
            </w:pPr>
          </w:p>
          <w:p w14:paraId="42D7E198" w14:textId="77777777" w:rsidR="00DF38C3" w:rsidRDefault="00D46CFF">
            <w:pPr>
              <w:pStyle w:val="TableParagraph"/>
              <w:ind w:left="24" w:right="4"/>
              <w:rPr>
                <w:sz w:val="20"/>
              </w:rPr>
            </w:pPr>
            <w:r>
              <w:rPr>
                <w:spacing w:val="-2"/>
                <w:sz w:val="20"/>
              </w:rPr>
              <w:t>СОСТОЯНИЕ</w:t>
            </w:r>
          </w:p>
          <w:p w14:paraId="6EF656A3" w14:textId="77777777" w:rsidR="00DF38C3" w:rsidRDefault="00D46CFF">
            <w:pPr>
              <w:pStyle w:val="TableParagraph"/>
              <w:spacing w:before="2" w:line="244" w:lineRule="auto"/>
              <w:ind w:left="22"/>
              <w:rPr>
                <w:sz w:val="20"/>
              </w:rPr>
            </w:pPr>
            <w:r>
              <w:rPr>
                <w:spacing w:val="-2"/>
                <w:sz w:val="20"/>
              </w:rPr>
              <w:t xml:space="preserve">(аварийное </w:t>
            </w:r>
            <w:r>
              <w:rPr>
                <w:spacing w:val="-4"/>
                <w:sz w:val="20"/>
              </w:rPr>
              <w:t>удовлетворит.</w:t>
            </w:r>
          </w:p>
          <w:p w14:paraId="7B66A3EC" w14:textId="77777777" w:rsidR="00DF38C3" w:rsidRDefault="00D46CFF">
            <w:pPr>
              <w:pStyle w:val="TableParagraph"/>
              <w:spacing w:line="223" w:lineRule="exact"/>
              <w:ind w:left="24" w:right="12"/>
              <w:rPr>
                <w:sz w:val="20"/>
              </w:rPr>
            </w:pPr>
            <w:r>
              <w:rPr>
                <w:spacing w:val="-2"/>
                <w:sz w:val="20"/>
              </w:rPr>
              <w:t>Хорошее</w:t>
            </w:r>
          </w:p>
          <w:p w14:paraId="2BAB868D" w14:textId="77777777" w:rsidR="00DF38C3" w:rsidRDefault="00D46CFF">
            <w:pPr>
              <w:pStyle w:val="TableParagraph"/>
              <w:spacing w:line="230" w:lineRule="atLeast"/>
              <w:ind w:left="24" w:right="9"/>
              <w:rPr>
                <w:sz w:val="20"/>
              </w:rPr>
            </w:pPr>
            <w:r>
              <w:rPr>
                <w:spacing w:val="-2"/>
                <w:sz w:val="20"/>
              </w:rPr>
              <w:t>треб.</w:t>
            </w:r>
            <w:r>
              <w:rPr>
                <w:spacing w:val="-13"/>
                <w:sz w:val="20"/>
              </w:rPr>
              <w:t xml:space="preserve"> </w:t>
            </w:r>
            <w:r>
              <w:rPr>
                <w:spacing w:val="-2"/>
                <w:sz w:val="20"/>
              </w:rPr>
              <w:t>кап.</w:t>
            </w:r>
            <w:r>
              <w:rPr>
                <w:spacing w:val="-13"/>
                <w:sz w:val="20"/>
              </w:rPr>
              <w:t xml:space="preserve"> </w:t>
            </w:r>
            <w:r>
              <w:rPr>
                <w:spacing w:val="-2"/>
                <w:sz w:val="20"/>
              </w:rPr>
              <w:t>ремонт</w:t>
            </w:r>
            <w:r>
              <w:rPr>
                <w:spacing w:val="-12"/>
                <w:sz w:val="20"/>
              </w:rPr>
              <w:t xml:space="preserve"> </w:t>
            </w:r>
            <w:r>
              <w:rPr>
                <w:spacing w:val="-2"/>
                <w:sz w:val="20"/>
              </w:rPr>
              <w:t>или реконструкция)</w:t>
            </w:r>
          </w:p>
        </w:tc>
        <w:tc>
          <w:tcPr>
            <w:tcW w:w="1749" w:type="dxa"/>
          </w:tcPr>
          <w:p w14:paraId="6E55A5C3" w14:textId="77777777" w:rsidR="00DF38C3" w:rsidRDefault="00DF38C3">
            <w:pPr>
              <w:pStyle w:val="TableParagraph"/>
              <w:spacing w:before="1"/>
              <w:jc w:val="left"/>
              <w:rPr>
                <w:sz w:val="20"/>
              </w:rPr>
            </w:pPr>
          </w:p>
          <w:p w14:paraId="66C5222C" w14:textId="77777777" w:rsidR="00DF38C3" w:rsidRDefault="00D46CFF">
            <w:pPr>
              <w:pStyle w:val="TableParagraph"/>
              <w:spacing w:line="226" w:lineRule="exact"/>
              <w:ind w:left="23" w:right="7"/>
              <w:rPr>
                <w:sz w:val="20"/>
              </w:rPr>
            </w:pPr>
            <w:r>
              <w:rPr>
                <w:spacing w:val="-2"/>
                <w:sz w:val="20"/>
              </w:rPr>
              <w:t>ЗНАЧЕНИЕ</w:t>
            </w:r>
          </w:p>
          <w:p w14:paraId="33BCE766" w14:textId="77777777" w:rsidR="00DF38C3" w:rsidRDefault="00D46CFF">
            <w:pPr>
              <w:pStyle w:val="TableParagraph"/>
              <w:spacing w:line="244" w:lineRule="auto"/>
              <w:ind w:left="129" w:right="111" w:hanging="1"/>
              <w:rPr>
                <w:sz w:val="20"/>
              </w:rPr>
            </w:pPr>
            <w:r>
              <w:rPr>
                <w:spacing w:val="-2"/>
                <w:sz w:val="20"/>
              </w:rPr>
              <w:t xml:space="preserve">(собственность: федеральная, региональная, </w:t>
            </w:r>
            <w:r>
              <w:rPr>
                <w:spacing w:val="-4"/>
                <w:sz w:val="20"/>
              </w:rPr>
              <w:t>муниципальная,</w:t>
            </w:r>
          </w:p>
          <w:p w14:paraId="7105FFBB" w14:textId="77777777" w:rsidR="00DF38C3" w:rsidRDefault="00D46CFF">
            <w:pPr>
              <w:pStyle w:val="TableParagraph"/>
              <w:spacing w:line="213" w:lineRule="exact"/>
              <w:ind w:left="23" w:right="9"/>
              <w:rPr>
                <w:sz w:val="20"/>
              </w:rPr>
            </w:pPr>
            <w:r>
              <w:rPr>
                <w:spacing w:val="-2"/>
                <w:sz w:val="20"/>
              </w:rPr>
              <w:t>частная)</w:t>
            </w:r>
          </w:p>
        </w:tc>
      </w:tr>
      <w:tr w:rsidR="00DF38C3" w14:paraId="49B3CCA3" w14:textId="77777777">
        <w:trPr>
          <w:trHeight w:val="230"/>
        </w:trPr>
        <w:tc>
          <w:tcPr>
            <w:tcW w:w="675" w:type="dxa"/>
          </w:tcPr>
          <w:p w14:paraId="78B65969" w14:textId="77777777" w:rsidR="00DF38C3" w:rsidRDefault="00D46CFF">
            <w:pPr>
              <w:pStyle w:val="TableParagraph"/>
              <w:spacing w:line="210" w:lineRule="exact"/>
              <w:ind w:left="22"/>
              <w:rPr>
                <w:sz w:val="20"/>
              </w:rPr>
            </w:pPr>
            <w:r>
              <w:rPr>
                <w:spacing w:val="-10"/>
                <w:sz w:val="20"/>
              </w:rPr>
              <w:t>1</w:t>
            </w:r>
          </w:p>
        </w:tc>
        <w:tc>
          <w:tcPr>
            <w:tcW w:w="3067" w:type="dxa"/>
          </w:tcPr>
          <w:p w14:paraId="069112A0" w14:textId="77777777" w:rsidR="00DF38C3" w:rsidRDefault="00D46CFF">
            <w:pPr>
              <w:pStyle w:val="TableParagraph"/>
              <w:spacing w:line="210" w:lineRule="exact"/>
              <w:ind w:left="49" w:right="25"/>
              <w:rPr>
                <w:sz w:val="20"/>
              </w:rPr>
            </w:pPr>
            <w:r>
              <w:rPr>
                <w:spacing w:val="-10"/>
                <w:sz w:val="20"/>
              </w:rPr>
              <w:t>2</w:t>
            </w:r>
          </w:p>
        </w:tc>
        <w:tc>
          <w:tcPr>
            <w:tcW w:w="3370" w:type="dxa"/>
          </w:tcPr>
          <w:p w14:paraId="068432CF" w14:textId="77777777" w:rsidR="00DF38C3" w:rsidRDefault="00D46CFF">
            <w:pPr>
              <w:pStyle w:val="TableParagraph"/>
              <w:spacing w:line="210" w:lineRule="exact"/>
              <w:ind w:left="115" w:right="91"/>
              <w:rPr>
                <w:sz w:val="20"/>
              </w:rPr>
            </w:pPr>
            <w:r>
              <w:rPr>
                <w:spacing w:val="-10"/>
                <w:sz w:val="20"/>
              </w:rPr>
              <w:t>3</w:t>
            </w:r>
          </w:p>
        </w:tc>
        <w:tc>
          <w:tcPr>
            <w:tcW w:w="1573" w:type="dxa"/>
          </w:tcPr>
          <w:p w14:paraId="189DE8E6" w14:textId="77777777" w:rsidR="00DF38C3" w:rsidRDefault="00D46CFF">
            <w:pPr>
              <w:pStyle w:val="TableParagraph"/>
              <w:spacing w:line="210" w:lineRule="exact"/>
              <w:ind w:left="28" w:right="8"/>
              <w:rPr>
                <w:sz w:val="20"/>
              </w:rPr>
            </w:pPr>
            <w:r>
              <w:rPr>
                <w:spacing w:val="-10"/>
                <w:sz w:val="20"/>
              </w:rPr>
              <w:t>4</w:t>
            </w:r>
          </w:p>
        </w:tc>
        <w:tc>
          <w:tcPr>
            <w:tcW w:w="1321" w:type="dxa"/>
          </w:tcPr>
          <w:p w14:paraId="7CFC6DC8" w14:textId="77777777" w:rsidR="00DF38C3" w:rsidRDefault="00D46CFF">
            <w:pPr>
              <w:pStyle w:val="TableParagraph"/>
              <w:spacing w:line="210" w:lineRule="exact"/>
              <w:ind w:left="29" w:right="13"/>
              <w:rPr>
                <w:sz w:val="20"/>
              </w:rPr>
            </w:pPr>
            <w:r>
              <w:rPr>
                <w:spacing w:val="-10"/>
                <w:sz w:val="20"/>
              </w:rPr>
              <w:t>5</w:t>
            </w:r>
          </w:p>
        </w:tc>
        <w:tc>
          <w:tcPr>
            <w:tcW w:w="2251" w:type="dxa"/>
          </w:tcPr>
          <w:p w14:paraId="7B0C94A1" w14:textId="77777777" w:rsidR="00DF38C3" w:rsidRDefault="00D46CFF">
            <w:pPr>
              <w:pStyle w:val="TableParagraph"/>
              <w:spacing w:line="210" w:lineRule="exact"/>
              <w:ind w:left="24"/>
              <w:rPr>
                <w:sz w:val="20"/>
              </w:rPr>
            </w:pPr>
            <w:r>
              <w:rPr>
                <w:spacing w:val="-10"/>
                <w:sz w:val="20"/>
              </w:rPr>
              <w:t>6</w:t>
            </w:r>
          </w:p>
        </w:tc>
        <w:tc>
          <w:tcPr>
            <w:tcW w:w="1749" w:type="dxa"/>
          </w:tcPr>
          <w:p w14:paraId="2CAED1CF" w14:textId="77777777" w:rsidR="00DF38C3" w:rsidRDefault="00D46CFF">
            <w:pPr>
              <w:pStyle w:val="TableParagraph"/>
              <w:spacing w:line="210" w:lineRule="exact"/>
              <w:ind w:left="23"/>
              <w:rPr>
                <w:sz w:val="20"/>
              </w:rPr>
            </w:pPr>
            <w:r>
              <w:rPr>
                <w:spacing w:val="-10"/>
                <w:sz w:val="20"/>
              </w:rPr>
              <w:t>7</w:t>
            </w:r>
          </w:p>
        </w:tc>
      </w:tr>
      <w:tr w:rsidR="00DF38C3" w14:paraId="100083E6" w14:textId="77777777">
        <w:trPr>
          <w:trHeight w:val="460"/>
        </w:trPr>
        <w:tc>
          <w:tcPr>
            <w:tcW w:w="675" w:type="dxa"/>
          </w:tcPr>
          <w:p w14:paraId="11BE6C46" w14:textId="77777777" w:rsidR="00DF38C3" w:rsidRDefault="00D46CFF">
            <w:pPr>
              <w:pStyle w:val="TableParagraph"/>
              <w:spacing w:before="113"/>
              <w:ind w:left="22" w:right="5"/>
              <w:rPr>
                <w:sz w:val="20"/>
              </w:rPr>
            </w:pPr>
            <w:r>
              <w:rPr>
                <w:spacing w:val="-4"/>
                <w:sz w:val="20"/>
              </w:rPr>
              <w:t>16.1</w:t>
            </w:r>
          </w:p>
        </w:tc>
        <w:tc>
          <w:tcPr>
            <w:tcW w:w="3067" w:type="dxa"/>
          </w:tcPr>
          <w:p w14:paraId="514C71DA" w14:textId="77777777" w:rsidR="00DF38C3" w:rsidRDefault="00D46CFF">
            <w:pPr>
              <w:pStyle w:val="TableParagraph"/>
              <w:spacing w:line="224" w:lineRule="exact"/>
              <w:ind w:left="25" w:right="25"/>
              <w:rPr>
                <w:sz w:val="20"/>
              </w:rPr>
            </w:pPr>
            <w:r>
              <w:rPr>
                <w:sz w:val="20"/>
              </w:rPr>
              <w:t>Церковь</w:t>
            </w:r>
            <w:r>
              <w:rPr>
                <w:spacing w:val="11"/>
                <w:sz w:val="20"/>
              </w:rPr>
              <w:t xml:space="preserve"> </w:t>
            </w:r>
            <w:r>
              <w:rPr>
                <w:spacing w:val="-2"/>
                <w:sz w:val="20"/>
              </w:rPr>
              <w:t>«Воскресение</w:t>
            </w:r>
          </w:p>
          <w:p w14:paraId="7CB8896A" w14:textId="77777777" w:rsidR="00DF38C3" w:rsidRDefault="00D46CFF">
            <w:pPr>
              <w:pStyle w:val="TableParagraph"/>
              <w:spacing w:before="4" w:line="212" w:lineRule="exact"/>
              <w:ind w:left="24" w:right="28"/>
              <w:rPr>
                <w:sz w:val="20"/>
              </w:rPr>
            </w:pPr>
            <w:r>
              <w:rPr>
                <w:spacing w:val="-2"/>
                <w:sz w:val="20"/>
              </w:rPr>
              <w:t>Словущего»</w:t>
            </w:r>
          </w:p>
        </w:tc>
        <w:tc>
          <w:tcPr>
            <w:tcW w:w="3370" w:type="dxa"/>
          </w:tcPr>
          <w:p w14:paraId="4E7CA3D0" w14:textId="77777777" w:rsidR="00DF38C3" w:rsidRDefault="00D46CFF">
            <w:pPr>
              <w:pStyle w:val="TableParagraph"/>
              <w:spacing w:before="113"/>
              <w:ind w:left="108" w:right="91"/>
              <w:rPr>
                <w:sz w:val="20"/>
              </w:rPr>
            </w:pPr>
            <w:r>
              <w:rPr>
                <w:spacing w:val="-2"/>
                <w:sz w:val="20"/>
              </w:rPr>
              <w:t>с.Ягодное,</w:t>
            </w:r>
            <w:r>
              <w:rPr>
                <w:spacing w:val="-3"/>
                <w:sz w:val="20"/>
              </w:rPr>
              <w:t xml:space="preserve"> </w:t>
            </w:r>
            <w:r>
              <w:rPr>
                <w:spacing w:val="-2"/>
                <w:sz w:val="20"/>
              </w:rPr>
              <w:t>ул. Советская, 53</w:t>
            </w:r>
            <w:r>
              <w:rPr>
                <w:spacing w:val="-6"/>
                <w:sz w:val="20"/>
              </w:rPr>
              <w:t xml:space="preserve"> </w:t>
            </w:r>
            <w:r>
              <w:rPr>
                <w:spacing w:val="-10"/>
                <w:sz w:val="20"/>
              </w:rPr>
              <w:t>А</w:t>
            </w:r>
          </w:p>
        </w:tc>
        <w:tc>
          <w:tcPr>
            <w:tcW w:w="1573" w:type="dxa"/>
          </w:tcPr>
          <w:p w14:paraId="1EA54997" w14:textId="77777777" w:rsidR="00DF38C3" w:rsidRDefault="00DF38C3">
            <w:pPr>
              <w:pStyle w:val="TableParagraph"/>
              <w:jc w:val="left"/>
              <w:rPr>
                <w:rFonts w:ascii="Times New Roman"/>
                <w:sz w:val="18"/>
              </w:rPr>
            </w:pPr>
          </w:p>
        </w:tc>
        <w:tc>
          <w:tcPr>
            <w:tcW w:w="1321" w:type="dxa"/>
          </w:tcPr>
          <w:p w14:paraId="4604F654" w14:textId="77777777" w:rsidR="00DF38C3" w:rsidRDefault="00DF38C3">
            <w:pPr>
              <w:pStyle w:val="TableParagraph"/>
              <w:jc w:val="left"/>
              <w:rPr>
                <w:rFonts w:ascii="Times New Roman"/>
                <w:sz w:val="18"/>
              </w:rPr>
            </w:pPr>
          </w:p>
        </w:tc>
        <w:tc>
          <w:tcPr>
            <w:tcW w:w="2251" w:type="dxa"/>
          </w:tcPr>
          <w:p w14:paraId="476AD180" w14:textId="77777777" w:rsidR="00DF38C3" w:rsidRDefault="00D46CFF">
            <w:pPr>
              <w:pStyle w:val="TableParagraph"/>
              <w:spacing w:before="113"/>
              <w:ind w:left="24" w:right="7"/>
              <w:rPr>
                <w:sz w:val="20"/>
              </w:rPr>
            </w:pPr>
            <w:r>
              <w:rPr>
                <w:spacing w:val="-2"/>
                <w:sz w:val="20"/>
              </w:rPr>
              <w:t>Удовлетворительное</w:t>
            </w:r>
          </w:p>
        </w:tc>
        <w:tc>
          <w:tcPr>
            <w:tcW w:w="1749" w:type="dxa"/>
          </w:tcPr>
          <w:p w14:paraId="67F4054C" w14:textId="77777777" w:rsidR="00DF38C3" w:rsidRDefault="00D46CFF">
            <w:pPr>
              <w:pStyle w:val="TableParagraph"/>
              <w:spacing w:line="224" w:lineRule="exact"/>
              <w:ind w:left="420"/>
              <w:jc w:val="left"/>
              <w:rPr>
                <w:sz w:val="20"/>
              </w:rPr>
            </w:pPr>
            <w:r>
              <w:rPr>
                <w:spacing w:val="-2"/>
                <w:sz w:val="20"/>
              </w:rPr>
              <w:t>сельского</w:t>
            </w:r>
          </w:p>
          <w:p w14:paraId="177C20BC" w14:textId="77777777" w:rsidR="00DF38C3" w:rsidRDefault="00D46CFF">
            <w:pPr>
              <w:pStyle w:val="TableParagraph"/>
              <w:spacing w:before="4" w:line="212" w:lineRule="exact"/>
              <w:ind w:left="381"/>
              <w:jc w:val="left"/>
              <w:rPr>
                <w:sz w:val="20"/>
              </w:rPr>
            </w:pPr>
            <w:r>
              <w:rPr>
                <w:spacing w:val="-2"/>
                <w:sz w:val="20"/>
              </w:rPr>
              <w:t>поселения</w:t>
            </w:r>
          </w:p>
        </w:tc>
      </w:tr>
      <w:tr w:rsidR="00DF38C3" w14:paraId="2868CD53" w14:textId="77777777">
        <w:trPr>
          <w:trHeight w:val="347"/>
        </w:trPr>
        <w:tc>
          <w:tcPr>
            <w:tcW w:w="14006" w:type="dxa"/>
            <w:gridSpan w:val="7"/>
          </w:tcPr>
          <w:p w14:paraId="7ED0B97C" w14:textId="77777777" w:rsidR="00DF38C3" w:rsidRDefault="00D46CFF">
            <w:pPr>
              <w:pStyle w:val="TableParagraph"/>
              <w:spacing w:before="52"/>
              <w:ind w:left="15" w:right="4"/>
              <w:rPr>
                <w:rFonts w:ascii="Arial" w:hAnsi="Arial"/>
                <w:b/>
                <w:sz w:val="20"/>
              </w:rPr>
            </w:pPr>
            <w:r>
              <w:rPr>
                <w:rFonts w:ascii="Arial" w:hAnsi="Arial"/>
                <w:b/>
                <w:sz w:val="20"/>
              </w:rPr>
              <w:t>Объекты</w:t>
            </w:r>
            <w:r>
              <w:rPr>
                <w:rFonts w:ascii="Arial" w:hAnsi="Arial"/>
                <w:b/>
                <w:spacing w:val="-12"/>
                <w:sz w:val="20"/>
              </w:rPr>
              <w:t xml:space="preserve"> </w:t>
            </w:r>
            <w:r>
              <w:rPr>
                <w:rFonts w:ascii="Arial" w:hAnsi="Arial"/>
                <w:b/>
                <w:sz w:val="20"/>
              </w:rPr>
              <w:t>отдыха</w:t>
            </w:r>
            <w:r>
              <w:rPr>
                <w:rFonts w:ascii="Arial" w:hAnsi="Arial"/>
                <w:b/>
                <w:spacing w:val="-12"/>
                <w:sz w:val="20"/>
              </w:rPr>
              <w:t xml:space="preserve"> </w:t>
            </w:r>
            <w:r>
              <w:rPr>
                <w:rFonts w:ascii="Arial" w:hAnsi="Arial"/>
                <w:b/>
                <w:sz w:val="20"/>
              </w:rPr>
              <w:t>и</w:t>
            </w:r>
            <w:r>
              <w:rPr>
                <w:rFonts w:ascii="Arial" w:hAnsi="Arial"/>
                <w:b/>
                <w:spacing w:val="-12"/>
                <w:sz w:val="20"/>
              </w:rPr>
              <w:t xml:space="preserve"> </w:t>
            </w:r>
            <w:r>
              <w:rPr>
                <w:rFonts w:ascii="Arial" w:hAnsi="Arial"/>
                <w:b/>
                <w:spacing w:val="-2"/>
                <w:sz w:val="20"/>
              </w:rPr>
              <w:t>туризма</w:t>
            </w:r>
          </w:p>
        </w:tc>
      </w:tr>
      <w:tr w:rsidR="00DF38C3" w14:paraId="7931FB17" w14:textId="77777777">
        <w:trPr>
          <w:trHeight w:val="690"/>
        </w:trPr>
        <w:tc>
          <w:tcPr>
            <w:tcW w:w="675" w:type="dxa"/>
          </w:tcPr>
          <w:p w14:paraId="5799A59E" w14:textId="77777777" w:rsidR="00DF38C3" w:rsidRDefault="00DF38C3">
            <w:pPr>
              <w:pStyle w:val="TableParagraph"/>
              <w:spacing w:before="1"/>
              <w:jc w:val="left"/>
              <w:rPr>
                <w:sz w:val="20"/>
              </w:rPr>
            </w:pPr>
          </w:p>
          <w:p w14:paraId="3C738EA4" w14:textId="77777777" w:rsidR="00DF38C3" w:rsidRDefault="00D46CFF">
            <w:pPr>
              <w:pStyle w:val="TableParagraph"/>
              <w:ind w:left="22" w:right="5"/>
              <w:rPr>
                <w:sz w:val="20"/>
              </w:rPr>
            </w:pPr>
            <w:r>
              <w:rPr>
                <w:spacing w:val="-4"/>
                <w:sz w:val="20"/>
              </w:rPr>
              <w:t>17.1</w:t>
            </w:r>
          </w:p>
        </w:tc>
        <w:tc>
          <w:tcPr>
            <w:tcW w:w="3067" w:type="dxa"/>
          </w:tcPr>
          <w:p w14:paraId="3834072A" w14:textId="77777777" w:rsidR="00DF38C3" w:rsidRDefault="00DF38C3">
            <w:pPr>
              <w:pStyle w:val="TableParagraph"/>
              <w:spacing w:before="1"/>
              <w:jc w:val="left"/>
              <w:rPr>
                <w:sz w:val="20"/>
              </w:rPr>
            </w:pPr>
          </w:p>
          <w:p w14:paraId="3F03AB14" w14:textId="77777777" w:rsidR="00DF38C3" w:rsidRDefault="00D46CFF">
            <w:pPr>
              <w:pStyle w:val="TableParagraph"/>
              <w:ind w:left="35" w:right="25"/>
              <w:rPr>
                <w:sz w:val="20"/>
              </w:rPr>
            </w:pPr>
            <w:r>
              <w:rPr>
                <w:spacing w:val="-8"/>
                <w:sz w:val="20"/>
              </w:rPr>
              <w:t>ДОЛ</w:t>
            </w:r>
            <w:r>
              <w:rPr>
                <w:spacing w:val="-12"/>
                <w:sz w:val="20"/>
              </w:rPr>
              <w:t xml:space="preserve"> </w:t>
            </w:r>
            <w:r>
              <w:rPr>
                <w:spacing w:val="-2"/>
                <w:sz w:val="20"/>
              </w:rPr>
              <w:t>"Спартак"</w:t>
            </w:r>
          </w:p>
        </w:tc>
        <w:tc>
          <w:tcPr>
            <w:tcW w:w="3370" w:type="dxa"/>
          </w:tcPr>
          <w:p w14:paraId="0AC6E96C" w14:textId="77777777" w:rsidR="00DF38C3" w:rsidRDefault="00D46CFF">
            <w:pPr>
              <w:pStyle w:val="TableParagraph"/>
              <w:spacing w:line="244" w:lineRule="auto"/>
              <w:ind w:left="129" w:right="112" w:firstLine="1"/>
              <w:rPr>
                <w:sz w:val="20"/>
              </w:rPr>
            </w:pPr>
            <w:r>
              <w:rPr>
                <w:sz w:val="20"/>
              </w:rPr>
              <w:t xml:space="preserve">Ставропольский лесхоз,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0BF58ED5" w14:textId="77777777" w:rsidR="00DF38C3" w:rsidRDefault="00D46CFF">
            <w:pPr>
              <w:pStyle w:val="TableParagraph"/>
              <w:spacing w:line="209" w:lineRule="exact"/>
              <w:ind w:left="114" w:right="91"/>
              <w:rPr>
                <w:sz w:val="20"/>
              </w:rPr>
            </w:pPr>
            <w:r>
              <w:rPr>
                <w:w w:val="105"/>
                <w:sz w:val="20"/>
              </w:rPr>
              <w:t>№</w:t>
            </w:r>
            <w:r>
              <w:rPr>
                <w:spacing w:val="2"/>
                <w:w w:val="105"/>
                <w:sz w:val="20"/>
              </w:rPr>
              <w:t xml:space="preserve"> </w:t>
            </w:r>
            <w:r>
              <w:rPr>
                <w:spacing w:val="-10"/>
                <w:w w:val="105"/>
                <w:sz w:val="20"/>
              </w:rPr>
              <w:t>5</w:t>
            </w:r>
          </w:p>
        </w:tc>
        <w:tc>
          <w:tcPr>
            <w:tcW w:w="1573" w:type="dxa"/>
          </w:tcPr>
          <w:p w14:paraId="66753680" w14:textId="77777777" w:rsidR="00DF38C3" w:rsidRDefault="00DF38C3">
            <w:pPr>
              <w:pStyle w:val="TableParagraph"/>
              <w:spacing w:before="1"/>
              <w:jc w:val="left"/>
              <w:rPr>
                <w:sz w:val="20"/>
              </w:rPr>
            </w:pPr>
          </w:p>
          <w:p w14:paraId="39B8C463" w14:textId="77777777" w:rsidR="00DF38C3" w:rsidRDefault="00D46CFF">
            <w:pPr>
              <w:pStyle w:val="TableParagraph"/>
              <w:ind w:left="28" w:right="6"/>
              <w:rPr>
                <w:sz w:val="20"/>
              </w:rPr>
            </w:pPr>
            <w:r>
              <w:rPr>
                <w:spacing w:val="-5"/>
                <w:sz w:val="20"/>
              </w:rPr>
              <w:t>15</w:t>
            </w:r>
          </w:p>
        </w:tc>
        <w:tc>
          <w:tcPr>
            <w:tcW w:w="1321" w:type="dxa"/>
          </w:tcPr>
          <w:p w14:paraId="0052D56C" w14:textId="77777777" w:rsidR="00DF38C3" w:rsidRDefault="00DF38C3">
            <w:pPr>
              <w:pStyle w:val="TableParagraph"/>
              <w:spacing w:before="1"/>
              <w:jc w:val="left"/>
              <w:rPr>
                <w:sz w:val="20"/>
              </w:rPr>
            </w:pPr>
          </w:p>
          <w:p w14:paraId="04D24058" w14:textId="77777777" w:rsidR="00DF38C3" w:rsidRDefault="00D46CFF">
            <w:pPr>
              <w:pStyle w:val="TableParagraph"/>
              <w:ind w:left="29" w:right="6"/>
              <w:rPr>
                <w:sz w:val="20"/>
              </w:rPr>
            </w:pPr>
            <w:r>
              <w:rPr>
                <w:spacing w:val="-5"/>
                <w:sz w:val="20"/>
              </w:rPr>
              <w:t>га</w:t>
            </w:r>
          </w:p>
        </w:tc>
        <w:tc>
          <w:tcPr>
            <w:tcW w:w="2251" w:type="dxa"/>
          </w:tcPr>
          <w:p w14:paraId="10FB149D" w14:textId="77777777" w:rsidR="00DF38C3" w:rsidRDefault="00DF38C3">
            <w:pPr>
              <w:pStyle w:val="TableParagraph"/>
              <w:spacing w:before="1"/>
              <w:jc w:val="left"/>
              <w:rPr>
                <w:sz w:val="20"/>
              </w:rPr>
            </w:pPr>
          </w:p>
          <w:p w14:paraId="0B528611" w14:textId="77777777" w:rsidR="00DF38C3" w:rsidRDefault="00D46CFF">
            <w:pPr>
              <w:pStyle w:val="TableParagraph"/>
              <w:ind w:left="24" w:right="12"/>
              <w:rPr>
                <w:sz w:val="20"/>
              </w:rPr>
            </w:pPr>
            <w:r>
              <w:rPr>
                <w:spacing w:val="-2"/>
                <w:sz w:val="20"/>
              </w:rPr>
              <w:t>Удовлетворительное</w:t>
            </w:r>
          </w:p>
        </w:tc>
        <w:tc>
          <w:tcPr>
            <w:tcW w:w="1749" w:type="dxa"/>
          </w:tcPr>
          <w:p w14:paraId="77EE0237" w14:textId="77777777" w:rsidR="00DF38C3" w:rsidRDefault="00DF38C3">
            <w:pPr>
              <w:pStyle w:val="TableParagraph"/>
              <w:spacing w:before="1"/>
              <w:jc w:val="left"/>
              <w:rPr>
                <w:sz w:val="20"/>
              </w:rPr>
            </w:pPr>
          </w:p>
          <w:p w14:paraId="00D7FDD8" w14:textId="77777777" w:rsidR="00DF38C3" w:rsidRDefault="00D46CFF">
            <w:pPr>
              <w:pStyle w:val="TableParagraph"/>
              <w:ind w:left="23" w:right="5"/>
              <w:rPr>
                <w:sz w:val="20"/>
              </w:rPr>
            </w:pPr>
            <w:r>
              <w:rPr>
                <w:spacing w:val="-2"/>
                <w:sz w:val="20"/>
              </w:rPr>
              <w:t>частная</w:t>
            </w:r>
          </w:p>
        </w:tc>
      </w:tr>
      <w:tr w:rsidR="00DF38C3" w14:paraId="6FF138D7" w14:textId="77777777">
        <w:trPr>
          <w:trHeight w:val="690"/>
        </w:trPr>
        <w:tc>
          <w:tcPr>
            <w:tcW w:w="675" w:type="dxa"/>
          </w:tcPr>
          <w:p w14:paraId="0D7AA755" w14:textId="77777777" w:rsidR="00DF38C3" w:rsidRDefault="00DF38C3">
            <w:pPr>
              <w:pStyle w:val="TableParagraph"/>
              <w:spacing w:before="2"/>
              <w:jc w:val="left"/>
              <w:rPr>
                <w:sz w:val="20"/>
              </w:rPr>
            </w:pPr>
          </w:p>
          <w:p w14:paraId="35721E34" w14:textId="77777777" w:rsidR="00DF38C3" w:rsidRDefault="00D46CFF">
            <w:pPr>
              <w:pStyle w:val="TableParagraph"/>
              <w:ind w:left="22" w:right="5"/>
              <w:rPr>
                <w:sz w:val="20"/>
              </w:rPr>
            </w:pPr>
            <w:r>
              <w:rPr>
                <w:spacing w:val="-4"/>
                <w:sz w:val="20"/>
              </w:rPr>
              <w:t>17.2</w:t>
            </w:r>
          </w:p>
        </w:tc>
        <w:tc>
          <w:tcPr>
            <w:tcW w:w="3067" w:type="dxa"/>
          </w:tcPr>
          <w:p w14:paraId="75FD7ED0" w14:textId="77777777" w:rsidR="00DF38C3" w:rsidRDefault="00DF38C3">
            <w:pPr>
              <w:pStyle w:val="TableParagraph"/>
              <w:spacing w:before="2"/>
              <w:jc w:val="left"/>
              <w:rPr>
                <w:sz w:val="20"/>
              </w:rPr>
            </w:pPr>
          </w:p>
          <w:p w14:paraId="18F6EE2C" w14:textId="77777777" w:rsidR="00DF38C3" w:rsidRDefault="00D46CFF">
            <w:pPr>
              <w:pStyle w:val="TableParagraph"/>
              <w:ind w:left="35" w:right="25"/>
              <w:rPr>
                <w:sz w:val="20"/>
              </w:rPr>
            </w:pPr>
            <w:r>
              <w:rPr>
                <w:spacing w:val="-6"/>
                <w:sz w:val="20"/>
              </w:rPr>
              <w:t>ДОЛ</w:t>
            </w:r>
            <w:r>
              <w:rPr>
                <w:spacing w:val="5"/>
                <w:sz w:val="20"/>
              </w:rPr>
              <w:t xml:space="preserve"> </w:t>
            </w:r>
            <w:r>
              <w:rPr>
                <w:spacing w:val="-6"/>
                <w:sz w:val="20"/>
              </w:rPr>
              <w:t>"Электроник-Дубрава"</w:t>
            </w:r>
          </w:p>
        </w:tc>
        <w:tc>
          <w:tcPr>
            <w:tcW w:w="3370" w:type="dxa"/>
          </w:tcPr>
          <w:p w14:paraId="541BC428" w14:textId="77777777" w:rsidR="00DF38C3" w:rsidRDefault="00D46CFF">
            <w:pPr>
              <w:pStyle w:val="TableParagraph"/>
              <w:spacing w:line="244" w:lineRule="auto"/>
              <w:ind w:left="129" w:right="112" w:firstLine="1"/>
              <w:rPr>
                <w:sz w:val="20"/>
              </w:rPr>
            </w:pPr>
            <w:r>
              <w:rPr>
                <w:sz w:val="20"/>
              </w:rPr>
              <w:t xml:space="preserve">Ставропольский лесхоз,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484118E2" w14:textId="77777777" w:rsidR="00DF38C3" w:rsidRDefault="00D46CFF">
            <w:pPr>
              <w:pStyle w:val="TableParagraph"/>
              <w:spacing w:line="209" w:lineRule="exact"/>
              <w:ind w:left="107" w:right="91"/>
              <w:rPr>
                <w:sz w:val="20"/>
              </w:rPr>
            </w:pPr>
            <w:r>
              <w:rPr>
                <w:spacing w:val="-5"/>
                <w:w w:val="105"/>
                <w:sz w:val="20"/>
              </w:rPr>
              <w:t>№3</w:t>
            </w:r>
          </w:p>
        </w:tc>
        <w:tc>
          <w:tcPr>
            <w:tcW w:w="1573" w:type="dxa"/>
          </w:tcPr>
          <w:p w14:paraId="04647497" w14:textId="77777777" w:rsidR="00DF38C3" w:rsidRDefault="00DF38C3">
            <w:pPr>
              <w:pStyle w:val="TableParagraph"/>
              <w:spacing w:before="2"/>
              <w:jc w:val="left"/>
              <w:rPr>
                <w:sz w:val="20"/>
              </w:rPr>
            </w:pPr>
          </w:p>
          <w:p w14:paraId="1CD97A35" w14:textId="77777777" w:rsidR="00DF38C3" w:rsidRDefault="00D46CFF">
            <w:pPr>
              <w:pStyle w:val="TableParagraph"/>
              <w:ind w:left="28" w:right="3"/>
              <w:rPr>
                <w:sz w:val="20"/>
              </w:rPr>
            </w:pPr>
            <w:r>
              <w:rPr>
                <w:spacing w:val="-5"/>
                <w:sz w:val="20"/>
              </w:rPr>
              <w:t>145</w:t>
            </w:r>
          </w:p>
        </w:tc>
        <w:tc>
          <w:tcPr>
            <w:tcW w:w="1321" w:type="dxa"/>
          </w:tcPr>
          <w:p w14:paraId="5E320351" w14:textId="77777777" w:rsidR="00DF38C3" w:rsidRDefault="00DF38C3">
            <w:pPr>
              <w:pStyle w:val="TableParagraph"/>
              <w:spacing w:before="2"/>
              <w:jc w:val="left"/>
              <w:rPr>
                <w:sz w:val="20"/>
              </w:rPr>
            </w:pPr>
          </w:p>
          <w:p w14:paraId="3FB61FE1" w14:textId="77777777" w:rsidR="00DF38C3" w:rsidRDefault="00D46CFF">
            <w:pPr>
              <w:pStyle w:val="TableParagraph"/>
              <w:ind w:left="29" w:right="9"/>
              <w:rPr>
                <w:sz w:val="20"/>
              </w:rPr>
            </w:pPr>
            <w:r>
              <w:rPr>
                <w:spacing w:val="-2"/>
                <w:sz w:val="20"/>
              </w:rPr>
              <w:t>номеров</w:t>
            </w:r>
          </w:p>
        </w:tc>
        <w:tc>
          <w:tcPr>
            <w:tcW w:w="2251" w:type="dxa"/>
          </w:tcPr>
          <w:p w14:paraId="48F1D254" w14:textId="77777777" w:rsidR="00DF38C3" w:rsidRDefault="00DF38C3">
            <w:pPr>
              <w:pStyle w:val="TableParagraph"/>
              <w:spacing w:before="2"/>
              <w:jc w:val="left"/>
              <w:rPr>
                <w:sz w:val="20"/>
              </w:rPr>
            </w:pPr>
          </w:p>
          <w:p w14:paraId="001EC752" w14:textId="77777777" w:rsidR="00DF38C3" w:rsidRDefault="00D46CFF">
            <w:pPr>
              <w:pStyle w:val="TableParagraph"/>
              <w:ind w:left="24" w:right="12"/>
              <w:rPr>
                <w:sz w:val="20"/>
              </w:rPr>
            </w:pPr>
            <w:r>
              <w:rPr>
                <w:spacing w:val="-2"/>
                <w:sz w:val="20"/>
              </w:rPr>
              <w:t>Удовлетворительное</w:t>
            </w:r>
          </w:p>
        </w:tc>
        <w:tc>
          <w:tcPr>
            <w:tcW w:w="1749" w:type="dxa"/>
          </w:tcPr>
          <w:p w14:paraId="37D1505C" w14:textId="77777777" w:rsidR="00DF38C3" w:rsidRDefault="00DF38C3">
            <w:pPr>
              <w:pStyle w:val="TableParagraph"/>
              <w:spacing w:before="2"/>
              <w:jc w:val="left"/>
              <w:rPr>
                <w:sz w:val="20"/>
              </w:rPr>
            </w:pPr>
          </w:p>
          <w:p w14:paraId="74049C68" w14:textId="77777777" w:rsidR="00DF38C3" w:rsidRDefault="00D46CFF">
            <w:pPr>
              <w:pStyle w:val="TableParagraph"/>
              <w:ind w:left="23" w:right="5"/>
              <w:rPr>
                <w:sz w:val="20"/>
              </w:rPr>
            </w:pPr>
            <w:r>
              <w:rPr>
                <w:spacing w:val="-2"/>
                <w:sz w:val="20"/>
              </w:rPr>
              <w:t>частная</w:t>
            </w:r>
          </w:p>
        </w:tc>
      </w:tr>
      <w:tr w:rsidR="00DF38C3" w14:paraId="2FFED35B" w14:textId="77777777">
        <w:trPr>
          <w:trHeight w:val="687"/>
        </w:trPr>
        <w:tc>
          <w:tcPr>
            <w:tcW w:w="675" w:type="dxa"/>
          </w:tcPr>
          <w:p w14:paraId="141E8213" w14:textId="77777777" w:rsidR="00DF38C3" w:rsidRDefault="00DF38C3">
            <w:pPr>
              <w:pStyle w:val="TableParagraph"/>
              <w:spacing w:before="3"/>
              <w:jc w:val="left"/>
              <w:rPr>
                <w:sz w:val="20"/>
              </w:rPr>
            </w:pPr>
          </w:p>
          <w:p w14:paraId="7170D104" w14:textId="77777777" w:rsidR="00DF38C3" w:rsidRDefault="00D46CFF">
            <w:pPr>
              <w:pStyle w:val="TableParagraph"/>
              <w:ind w:left="22" w:right="5"/>
              <w:rPr>
                <w:sz w:val="20"/>
              </w:rPr>
            </w:pPr>
            <w:r>
              <w:rPr>
                <w:spacing w:val="-4"/>
                <w:sz w:val="20"/>
              </w:rPr>
              <w:t>17.3</w:t>
            </w:r>
          </w:p>
        </w:tc>
        <w:tc>
          <w:tcPr>
            <w:tcW w:w="3067" w:type="dxa"/>
          </w:tcPr>
          <w:p w14:paraId="100F768D" w14:textId="77777777" w:rsidR="00DF38C3" w:rsidRDefault="00DF38C3">
            <w:pPr>
              <w:pStyle w:val="TableParagraph"/>
              <w:spacing w:before="3"/>
              <w:jc w:val="left"/>
              <w:rPr>
                <w:sz w:val="20"/>
              </w:rPr>
            </w:pPr>
          </w:p>
          <w:p w14:paraId="3C43A882" w14:textId="77777777" w:rsidR="00DF38C3" w:rsidRDefault="00D46CFF">
            <w:pPr>
              <w:pStyle w:val="TableParagraph"/>
              <w:ind w:left="35" w:right="25"/>
              <w:rPr>
                <w:sz w:val="20"/>
              </w:rPr>
            </w:pPr>
            <w:r>
              <w:rPr>
                <w:spacing w:val="-8"/>
                <w:sz w:val="20"/>
              </w:rPr>
              <w:t>ДОЛ</w:t>
            </w:r>
            <w:r>
              <w:rPr>
                <w:spacing w:val="-10"/>
                <w:sz w:val="20"/>
              </w:rPr>
              <w:t xml:space="preserve"> </w:t>
            </w:r>
            <w:r>
              <w:rPr>
                <w:spacing w:val="-2"/>
                <w:sz w:val="20"/>
              </w:rPr>
              <w:t>"Дубки"</w:t>
            </w:r>
          </w:p>
        </w:tc>
        <w:tc>
          <w:tcPr>
            <w:tcW w:w="3370" w:type="dxa"/>
          </w:tcPr>
          <w:p w14:paraId="0AA4604B" w14:textId="77777777" w:rsidR="00DF38C3" w:rsidRDefault="00D46CFF">
            <w:pPr>
              <w:pStyle w:val="TableParagraph"/>
              <w:spacing w:line="244" w:lineRule="auto"/>
              <w:ind w:left="129" w:right="112" w:firstLine="1"/>
              <w:rPr>
                <w:sz w:val="20"/>
              </w:rPr>
            </w:pPr>
            <w:r>
              <w:rPr>
                <w:sz w:val="20"/>
              </w:rPr>
              <w:t xml:space="preserve">Ставропольский лесхоз,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5F0EC149" w14:textId="77777777" w:rsidR="00DF38C3" w:rsidRDefault="00D46CFF">
            <w:pPr>
              <w:pStyle w:val="TableParagraph"/>
              <w:spacing w:line="204" w:lineRule="exact"/>
              <w:ind w:left="107" w:right="91"/>
              <w:rPr>
                <w:sz w:val="20"/>
              </w:rPr>
            </w:pPr>
            <w:r>
              <w:rPr>
                <w:spacing w:val="-5"/>
                <w:w w:val="105"/>
                <w:sz w:val="20"/>
              </w:rPr>
              <w:t>№3</w:t>
            </w:r>
          </w:p>
        </w:tc>
        <w:tc>
          <w:tcPr>
            <w:tcW w:w="1573" w:type="dxa"/>
          </w:tcPr>
          <w:p w14:paraId="5419F585" w14:textId="77777777" w:rsidR="00DF38C3" w:rsidRDefault="00DF38C3">
            <w:pPr>
              <w:pStyle w:val="TableParagraph"/>
              <w:spacing w:before="3"/>
              <w:jc w:val="left"/>
              <w:rPr>
                <w:sz w:val="20"/>
              </w:rPr>
            </w:pPr>
          </w:p>
          <w:p w14:paraId="02ECCDA8" w14:textId="77777777" w:rsidR="00DF38C3" w:rsidRDefault="00D46CFF">
            <w:pPr>
              <w:pStyle w:val="TableParagraph"/>
              <w:ind w:left="28" w:right="3"/>
              <w:rPr>
                <w:sz w:val="20"/>
              </w:rPr>
            </w:pPr>
            <w:r>
              <w:rPr>
                <w:spacing w:val="-5"/>
                <w:sz w:val="20"/>
              </w:rPr>
              <w:t>150</w:t>
            </w:r>
          </w:p>
        </w:tc>
        <w:tc>
          <w:tcPr>
            <w:tcW w:w="1321" w:type="dxa"/>
          </w:tcPr>
          <w:p w14:paraId="519A4D71" w14:textId="77777777" w:rsidR="00DF38C3" w:rsidRDefault="00DF38C3">
            <w:pPr>
              <w:pStyle w:val="TableParagraph"/>
              <w:spacing w:before="3"/>
              <w:jc w:val="left"/>
              <w:rPr>
                <w:sz w:val="20"/>
              </w:rPr>
            </w:pPr>
          </w:p>
          <w:p w14:paraId="2799D6B9" w14:textId="77777777" w:rsidR="00DF38C3" w:rsidRDefault="00D46CFF">
            <w:pPr>
              <w:pStyle w:val="TableParagraph"/>
              <w:ind w:left="29" w:right="9"/>
              <w:rPr>
                <w:sz w:val="20"/>
              </w:rPr>
            </w:pPr>
            <w:r>
              <w:rPr>
                <w:spacing w:val="-2"/>
                <w:sz w:val="20"/>
              </w:rPr>
              <w:t>номеров</w:t>
            </w:r>
          </w:p>
        </w:tc>
        <w:tc>
          <w:tcPr>
            <w:tcW w:w="2251" w:type="dxa"/>
          </w:tcPr>
          <w:p w14:paraId="53CF4C8D" w14:textId="77777777" w:rsidR="00DF38C3" w:rsidRDefault="00DF38C3">
            <w:pPr>
              <w:pStyle w:val="TableParagraph"/>
              <w:spacing w:before="3"/>
              <w:jc w:val="left"/>
              <w:rPr>
                <w:sz w:val="20"/>
              </w:rPr>
            </w:pPr>
          </w:p>
          <w:p w14:paraId="52B892CA" w14:textId="77777777" w:rsidR="00DF38C3" w:rsidRDefault="00D46CFF">
            <w:pPr>
              <w:pStyle w:val="TableParagraph"/>
              <w:ind w:left="24" w:right="12"/>
              <w:rPr>
                <w:sz w:val="20"/>
              </w:rPr>
            </w:pPr>
            <w:r>
              <w:rPr>
                <w:spacing w:val="-2"/>
                <w:sz w:val="20"/>
              </w:rPr>
              <w:t>Удовлетворительное</w:t>
            </w:r>
          </w:p>
        </w:tc>
        <w:tc>
          <w:tcPr>
            <w:tcW w:w="1749" w:type="dxa"/>
          </w:tcPr>
          <w:p w14:paraId="0DE439DC" w14:textId="77777777" w:rsidR="00DF38C3" w:rsidRDefault="00DF38C3">
            <w:pPr>
              <w:pStyle w:val="TableParagraph"/>
              <w:spacing w:before="3"/>
              <w:jc w:val="left"/>
              <w:rPr>
                <w:sz w:val="20"/>
              </w:rPr>
            </w:pPr>
          </w:p>
          <w:p w14:paraId="078C64AC" w14:textId="77777777" w:rsidR="00DF38C3" w:rsidRDefault="00D46CFF">
            <w:pPr>
              <w:pStyle w:val="TableParagraph"/>
              <w:ind w:left="23" w:right="5"/>
              <w:rPr>
                <w:sz w:val="20"/>
              </w:rPr>
            </w:pPr>
            <w:r>
              <w:rPr>
                <w:spacing w:val="-2"/>
                <w:sz w:val="20"/>
              </w:rPr>
              <w:t>частная</w:t>
            </w:r>
          </w:p>
        </w:tc>
      </w:tr>
      <w:tr w:rsidR="00DF38C3" w14:paraId="6B66DF9F" w14:textId="77777777">
        <w:trPr>
          <w:trHeight w:val="691"/>
        </w:trPr>
        <w:tc>
          <w:tcPr>
            <w:tcW w:w="675" w:type="dxa"/>
          </w:tcPr>
          <w:p w14:paraId="5DFF1EBA" w14:textId="77777777" w:rsidR="00DF38C3" w:rsidRDefault="00DF38C3">
            <w:pPr>
              <w:pStyle w:val="TableParagraph"/>
              <w:spacing w:before="1"/>
              <w:jc w:val="left"/>
              <w:rPr>
                <w:sz w:val="20"/>
              </w:rPr>
            </w:pPr>
          </w:p>
          <w:p w14:paraId="1F4AA927" w14:textId="77777777" w:rsidR="00DF38C3" w:rsidRDefault="00D46CFF">
            <w:pPr>
              <w:pStyle w:val="TableParagraph"/>
              <w:ind w:left="22" w:right="5"/>
              <w:rPr>
                <w:sz w:val="20"/>
              </w:rPr>
            </w:pPr>
            <w:r>
              <w:rPr>
                <w:spacing w:val="-4"/>
                <w:sz w:val="20"/>
              </w:rPr>
              <w:t>17.4</w:t>
            </w:r>
          </w:p>
        </w:tc>
        <w:tc>
          <w:tcPr>
            <w:tcW w:w="3067" w:type="dxa"/>
          </w:tcPr>
          <w:p w14:paraId="0E480002" w14:textId="77777777" w:rsidR="00DF38C3" w:rsidRDefault="00DF38C3">
            <w:pPr>
              <w:pStyle w:val="TableParagraph"/>
              <w:spacing w:before="1"/>
              <w:jc w:val="left"/>
              <w:rPr>
                <w:sz w:val="20"/>
              </w:rPr>
            </w:pPr>
          </w:p>
          <w:p w14:paraId="7B350119" w14:textId="77777777" w:rsidR="00DF38C3" w:rsidRDefault="00D46CFF">
            <w:pPr>
              <w:pStyle w:val="TableParagraph"/>
              <w:ind w:left="35" w:right="25"/>
              <w:rPr>
                <w:sz w:val="20"/>
              </w:rPr>
            </w:pPr>
            <w:r>
              <w:rPr>
                <w:spacing w:val="-2"/>
                <w:sz w:val="20"/>
              </w:rPr>
              <w:t>База</w:t>
            </w:r>
            <w:r>
              <w:rPr>
                <w:spacing w:val="-3"/>
                <w:sz w:val="20"/>
              </w:rPr>
              <w:t xml:space="preserve"> </w:t>
            </w:r>
            <w:r>
              <w:rPr>
                <w:spacing w:val="-2"/>
                <w:sz w:val="20"/>
              </w:rPr>
              <w:t>отдыха</w:t>
            </w:r>
            <w:r>
              <w:rPr>
                <w:spacing w:val="-7"/>
                <w:sz w:val="20"/>
              </w:rPr>
              <w:t xml:space="preserve"> </w:t>
            </w:r>
            <w:r>
              <w:rPr>
                <w:spacing w:val="-2"/>
                <w:sz w:val="20"/>
              </w:rPr>
              <w:t>«Поршень»</w:t>
            </w:r>
          </w:p>
        </w:tc>
        <w:tc>
          <w:tcPr>
            <w:tcW w:w="3370" w:type="dxa"/>
          </w:tcPr>
          <w:p w14:paraId="3B781B03" w14:textId="77777777" w:rsidR="00DF38C3" w:rsidRDefault="00D46CFF">
            <w:pPr>
              <w:pStyle w:val="TableParagraph"/>
              <w:ind w:left="129" w:right="112" w:firstLine="1"/>
              <w:rPr>
                <w:sz w:val="20"/>
              </w:rPr>
            </w:pPr>
            <w:r>
              <w:rPr>
                <w:sz w:val="20"/>
              </w:rPr>
              <w:t xml:space="preserve">Ставропольский лесхоз,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09B1108B" w14:textId="77777777" w:rsidR="00DF38C3" w:rsidRDefault="00D46CFF">
            <w:pPr>
              <w:pStyle w:val="TableParagraph"/>
              <w:spacing w:line="215" w:lineRule="exact"/>
              <w:ind w:left="107" w:right="91"/>
              <w:rPr>
                <w:sz w:val="20"/>
              </w:rPr>
            </w:pPr>
            <w:r>
              <w:rPr>
                <w:spacing w:val="-5"/>
                <w:w w:val="105"/>
                <w:sz w:val="20"/>
              </w:rPr>
              <w:t>№5</w:t>
            </w:r>
          </w:p>
        </w:tc>
        <w:tc>
          <w:tcPr>
            <w:tcW w:w="1573" w:type="dxa"/>
          </w:tcPr>
          <w:p w14:paraId="68D45ECA" w14:textId="77777777" w:rsidR="00DF38C3" w:rsidRDefault="00DF38C3">
            <w:pPr>
              <w:pStyle w:val="TableParagraph"/>
              <w:spacing w:before="1"/>
              <w:jc w:val="left"/>
              <w:rPr>
                <w:sz w:val="20"/>
              </w:rPr>
            </w:pPr>
          </w:p>
          <w:p w14:paraId="3645515C" w14:textId="77777777" w:rsidR="00DF38C3" w:rsidRDefault="00D46CFF">
            <w:pPr>
              <w:pStyle w:val="TableParagraph"/>
              <w:ind w:left="28" w:right="6"/>
              <w:rPr>
                <w:sz w:val="20"/>
              </w:rPr>
            </w:pPr>
            <w:r>
              <w:rPr>
                <w:spacing w:val="-5"/>
                <w:sz w:val="20"/>
              </w:rPr>
              <w:t>73</w:t>
            </w:r>
          </w:p>
        </w:tc>
        <w:tc>
          <w:tcPr>
            <w:tcW w:w="1321" w:type="dxa"/>
          </w:tcPr>
          <w:p w14:paraId="1C4F186E" w14:textId="77777777" w:rsidR="00DF38C3" w:rsidRDefault="00DF38C3">
            <w:pPr>
              <w:pStyle w:val="TableParagraph"/>
              <w:spacing w:before="1"/>
              <w:jc w:val="left"/>
              <w:rPr>
                <w:sz w:val="20"/>
              </w:rPr>
            </w:pPr>
          </w:p>
          <w:p w14:paraId="2168FDEB" w14:textId="77777777" w:rsidR="00DF38C3" w:rsidRDefault="00D46CFF">
            <w:pPr>
              <w:pStyle w:val="TableParagraph"/>
              <w:ind w:left="29" w:right="11"/>
              <w:rPr>
                <w:sz w:val="20"/>
              </w:rPr>
            </w:pPr>
            <w:r>
              <w:rPr>
                <w:spacing w:val="-2"/>
                <w:sz w:val="20"/>
              </w:rPr>
              <w:t>номера</w:t>
            </w:r>
          </w:p>
        </w:tc>
        <w:tc>
          <w:tcPr>
            <w:tcW w:w="2251" w:type="dxa"/>
          </w:tcPr>
          <w:p w14:paraId="53E1DE90" w14:textId="77777777" w:rsidR="00DF38C3" w:rsidRDefault="00DF38C3">
            <w:pPr>
              <w:pStyle w:val="TableParagraph"/>
              <w:spacing w:before="1"/>
              <w:jc w:val="left"/>
              <w:rPr>
                <w:sz w:val="20"/>
              </w:rPr>
            </w:pPr>
          </w:p>
          <w:p w14:paraId="1B240B03" w14:textId="77777777" w:rsidR="00DF38C3" w:rsidRDefault="00D46CFF">
            <w:pPr>
              <w:pStyle w:val="TableParagraph"/>
              <w:ind w:left="24" w:right="12"/>
              <w:rPr>
                <w:sz w:val="20"/>
              </w:rPr>
            </w:pPr>
            <w:r>
              <w:rPr>
                <w:spacing w:val="-2"/>
                <w:sz w:val="20"/>
              </w:rPr>
              <w:t>Удовлетворительное</w:t>
            </w:r>
          </w:p>
        </w:tc>
        <w:tc>
          <w:tcPr>
            <w:tcW w:w="1749" w:type="dxa"/>
          </w:tcPr>
          <w:p w14:paraId="50C73D9E" w14:textId="77777777" w:rsidR="00DF38C3" w:rsidRDefault="00DF38C3">
            <w:pPr>
              <w:pStyle w:val="TableParagraph"/>
              <w:spacing w:before="1"/>
              <w:jc w:val="left"/>
              <w:rPr>
                <w:sz w:val="20"/>
              </w:rPr>
            </w:pPr>
          </w:p>
          <w:p w14:paraId="0693B3D6" w14:textId="77777777" w:rsidR="00DF38C3" w:rsidRDefault="00D46CFF">
            <w:pPr>
              <w:pStyle w:val="TableParagraph"/>
              <w:ind w:left="23" w:right="5"/>
              <w:rPr>
                <w:sz w:val="20"/>
              </w:rPr>
            </w:pPr>
            <w:r>
              <w:rPr>
                <w:spacing w:val="-2"/>
                <w:sz w:val="20"/>
              </w:rPr>
              <w:t>частная</w:t>
            </w:r>
          </w:p>
        </w:tc>
      </w:tr>
      <w:tr w:rsidR="00DF38C3" w14:paraId="0317DA6C" w14:textId="77777777">
        <w:trPr>
          <w:trHeight w:val="690"/>
        </w:trPr>
        <w:tc>
          <w:tcPr>
            <w:tcW w:w="675" w:type="dxa"/>
          </w:tcPr>
          <w:p w14:paraId="649DD085" w14:textId="77777777" w:rsidR="00DF38C3" w:rsidRDefault="00DF38C3">
            <w:pPr>
              <w:pStyle w:val="TableParagraph"/>
              <w:spacing w:before="3"/>
              <w:jc w:val="left"/>
              <w:rPr>
                <w:sz w:val="20"/>
              </w:rPr>
            </w:pPr>
          </w:p>
          <w:p w14:paraId="15555E9A" w14:textId="77777777" w:rsidR="00DF38C3" w:rsidRDefault="00D46CFF">
            <w:pPr>
              <w:pStyle w:val="TableParagraph"/>
              <w:ind w:left="22" w:right="5"/>
              <w:rPr>
                <w:sz w:val="20"/>
              </w:rPr>
            </w:pPr>
            <w:r>
              <w:rPr>
                <w:spacing w:val="-4"/>
                <w:sz w:val="20"/>
              </w:rPr>
              <w:t>17.5</w:t>
            </w:r>
          </w:p>
        </w:tc>
        <w:tc>
          <w:tcPr>
            <w:tcW w:w="3067" w:type="dxa"/>
          </w:tcPr>
          <w:p w14:paraId="071AFD16" w14:textId="77777777" w:rsidR="00DF38C3" w:rsidRDefault="00DF38C3">
            <w:pPr>
              <w:pStyle w:val="TableParagraph"/>
              <w:spacing w:before="3"/>
              <w:jc w:val="left"/>
              <w:rPr>
                <w:sz w:val="20"/>
              </w:rPr>
            </w:pPr>
          </w:p>
          <w:p w14:paraId="316BDEE1" w14:textId="77777777" w:rsidR="00DF38C3" w:rsidRDefault="00D46CFF">
            <w:pPr>
              <w:pStyle w:val="TableParagraph"/>
              <w:ind w:left="37" w:right="25"/>
              <w:rPr>
                <w:sz w:val="20"/>
              </w:rPr>
            </w:pPr>
            <w:r>
              <w:rPr>
                <w:spacing w:val="-2"/>
                <w:sz w:val="20"/>
              </w:rPr>
              <w:t>База</w:t>
            </w:r>
            <w:r>
              <w:rPr>
                <w:spacing w:val="-5"/>
                <w:sz w:val="20"/>
              </w:rPr>
              <w:t xml:space="preserve"> </w:t>
            </w:r>
            <w:r>
              <w:rPr>
                <w:spacing w:val="-2"/>
                <w:sz w:val="20"/>
              </w:rPr>
              <w:t>отдыха</w:t>
            </w:r>
            <w:r>
              <w:rPr>
                <w:spacing w:val="-4"/>
                <w:sz w:val="20"/>
              </w:rPr>
              <w:t xml:space="preserve"> </w:t>
            </w:r>
            <w:r>
              <w:rPr>
                <w:spacing w:val="-2"/>
                <w:sz w:val="20"/>
              </w:rPr>
              <w:t>«Березка»</w:t>
            </w:r>
          </w:p>
        </w:tc>
        <w:tc>
          <w:tcPr>
            <w:tcW w:w="3370" w:type="dxa"/>
          </w:tcPr>
          <w:p w14:paraId="125225D3" w14:textId="77777777" w:rsidR="00DF38C3" w:rsidRDefault="00D46CFF">
            <w:pPr>
              <w:pStyle w:val="TableParagraph"/>
              <w:spacing w:line="244" w:lineRule="auto"/>
              <w:ind w:left="129" w:right="112" w:firstLine="1"/>
              <w:rPr>
                <w:sz w:val="20"/>
              </w:rPr>
            </w:pPr>
            <w:r>
              <w:rPr>
                <w:sz w:val="20"/>
              </w:rPr>
              <w:t xml:space="preserve">Ставропольский лесхоз,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7481B916" w14:textId="77777777" w:rsidR="00DF38C3" w:rsidRDefault="00D46CFF">
            <w:pPr>
              <w:pStyle w:val="TableParagraph"/>
              <w:spacing w:line="206" w:lineRule="exact"/>
              <w:ind w:left="114" w:right="91"/>
              <w:rPr>
                <w:sz w:val="20"/>
              </w:rPr>
            </w:pPr>
            <w:r>
              <w:rPr>
                <w:w w:val="105"/>
                <w:sz w:val="20"/>
              </w:rPr>
              <w:t>№</w:t>
            </w:r>
            <w:r>
              <w:rPr>
                <w:spacing w:val="2"/>
                <w:w w:val="105"/>
                <w:sz w:val="20"/>
              </w:rPr>
              <w:t xml:space="preserve"> </w:t>
            </w:r>
            <w:r>
              <w:rPr>
                <w:spacing w:val="-10"/>
                <w:w w:val="105"/>
                <w:sz w:val="20"/>
              </w:rPr>
              <w:t>5</w:t>
            </w:r>
          </w:p>
        </w:tc>
        <w:tc>
          <w:tcPr>
            <w:tcW w:w="1573" w:type="dxa"/>
          </w:tcPr>
          <w:p w14:paraId="2FA66BFE" w14:textId="77777777" w:rsidR="00DF38C3" w:rsidRDefault="00DF38C3">
            <w:pPr>
              <w:pStyle w:val="TableParagraph"/>
              <w:jc w:val="left"/>
              <w:rPr>
                <w:rFonts w:ascii="Times New Roman"/>
                <w:sz w:val="18"/>
              </w:rPr>
            </w:pPr>
          </w:p>
        </w:tc>
        <w:tc>
          <w:tcPr>
            <w:tcW w:w="1321" w:type="dxa"/>
          </w:tcPr>
          <w:p w14:paraId="1E89B170" w14:textId="77777777" w:rsidR="00DF38C3" w:rsidRDefault="00DF38C3">
            <w:pPr>
              <w:pStyle w:val="TableParagraph"/>
              <w:jc w:val="left"/>
              <w:rPr>
                <w:rFonts w:ascii="Times New Roman"/>
                <w:sz w:val="18"/>
              </w:rPr>
            </w:pPr>
          </w:p>
        </w:tc>
        <w:tc>
          <w:tcPr>
            <w:tcW w:w="2251" w:type="dxa"/>
          </w:tcPr>
          <w:p w14:paraId="2368D813" w14:textId="77777777" w:rsidR="00DF38C3" w:rsidRDefault="00DF38C3">
            <w:pPr>
              <w:pStyle w:val="TableParagraph"/>
              <w:spacing w:before="3"/>
              <w:jc w:val="left"/>
              <w:rPr>
                <w:sz w:val="20"/>
              </w:rPr>
            </w:pPr>
          </w:p>
          <w:p w14:paraId="08362833" w14:textId="77777777" w:rsidR="00DF38C3" w:rsidRDefault="00D46CFF">
            <w:pPr>
              <w:pStyle w:val="TableParagraph"/>
              <w:ind w:left="24" w:right="12"/>
              <w:rPr>
                <w:sz w:val="20"/>
              </w:rPr>
            </w:pPr>
            <w:r>
              <w:rPr>
                <w:spacing w:val="-2"/>
                <w:sz w:val="20"/>
              </w:rPr>
              <w:t>Удовлетворительное</w:t>
            </w:r>
          </w:p>
        </w:tc>
        <w:tc>
          <w:tcPr>
            <w:tcW w:w="1749" w:type="dxa"/>
          </w:tcPr>
          <w:p w14:paraId="20B0D118" w14:textId="77777777" w:rsidR="00DF38C3" w:rsidRDefault="00DF38C3">
            <w:pPr>
              <w:pStyle w:val="TableParagraph"/>
              <w:spacing w:before="3"/>
              <w:jc w:val="left"/>
              <w:rPr>
                <w:sz w:val="20"/>
              </w:rPr>
            </w:pPr>
          </w:p>
          <w:p w14:paraId="3A5251C6" w14:textId="77777777" w:rsidR="00DF38C3" w:rsidRDefault="00D46CFF">
            <w:pPr>
              <w:pStyle w:val="TableParagraph"/>
              <w:ind w:left="23" w:right="5"/>
              <w:rPr>
                <w:sz w:val="20"/>
              </w:rPr>
            </w:pPr>
            <w:r>
              <w:rPr>
                <w:spacing w:val="-2"/>
                <w:sz w:val="20"/>
              </w:rPr>
              <w:t>частная</w:t>
            </w:r>
          </w:p>
        </w:tc>
      </w:tr>
      <w:tr w:rsidR="00DF38C3" w14:paraId="2CB4FB57" w14:textId="77777777">
        <w:trPr>
          <w:trHeight w:val="687"/>
        </w:trPr>
        <w:tc>
          <w:tcPr>
            <w:tcW w:w="675" w:type="dxa"/>
          </w:tcPr>
          <w:p w14:paraId="45230B45" w14:textId="77777777" w:rsidR="00DF38C3" w:rsidRDefault="00DF38C3">
            <w:pPr>
              <w:pStyle w:val="TableParagraph"/>
              <w:spacing w:before="1"/>
              <w:jc w:val="left"/>
              <w:rPr>
                <w:sz w:val="20"/>
              </w:rPr>
            </w:pPr>
          </w:p>
          <w:p w14:paraId="6C742C16" w14:textId="77777777" w:rsidR="00DF38C3" w:rsidRDefault="00D46CFF">
            <w:pPr>
              <w:pStyle w:val="TableParagraph"/>
              <w:spacing w:before="1"/>
              <w:ind w:left="22" w:right="5"/>
              <w:rPr>
                <w:sz w:val="20"/>
              </w:rPr>
            </w:pPr>
            <w:r>
              <w:rPr>
                <w:spacing w:val="-4"/>
                <w:sz w:val="20"/>
              </w:rPr>
              <w:t>17.6</w:t>
            </w:r>
          </w:p>
        </w:tc>
        <w:tc>
          <w:tcPr>
            <w:tcW w:w="3067" w:type="dxa"/>
          </w:tcPr>
          <w:p w14:paraId="3FCC268D" w14:textId="77777777" w:rsidR="00DF38C3" w:rsidRDefault="00D46CFF">
            <w:pPr>
              <w:pStyle w:val="TableParagraph"/>
              <w:spacing w:before="113"/>
              <w:ind w:left="863" w:hanging="600"/>
              <w:jc w:val="left"/>
              <w:rPr>
                <w:sz w:val="20"/>
              </w:rPr>
            </w:pPr>
            <w:r>
              <w:rPr>
                <w:spacing w:val="-4"/>
                <w:sz w:val="20"/>
              </w:rPr>
              <w:t xml:space="preserve">Санаторий-профилакторий </w:t>
            </w:r>
            <w:r>
              <w:rPr>
                <w:sz w:val="20"/>
              </w:rPr>
              <w:t>"Алые паруса"</w:t>
            </w:r>
          </w:p>
        </w:tc>
        <w:tc>
          <w:tcPr>
            <w:tcW w:w="3370" w:type="dxa"/>
          </w:tcPr>
          <w:p w14:paraId="15EFD20E" w14:textId="77777777" w:rsidR="00DF38C3" w:rsidRDefault="00D46CFF">
            <w:pPr>
              <w:pStyle w:val="TableParagraph"/>
              <w:spacing w:line="244" w:lineRule="auto"/>
              <w:ind w:left="129" w:right="110" w:hanging="6"/>
              <w:rPr>
                <w:sz w:val="20"/>
              </w:rPr>
            </w:pPr>
            <w:r>
              <w:rPr>
                <w:sz w:val="20"/>
              </w:rPr>
              <w:t xml:space="preserve">Ставропольский район, </w:t>
            </w:r>
            <w:r>
              <w:rPr>
                <w:spacing w:val="-2"/>
                <w:sz w:val="20"/>
              </w:rPr>
              <w:t>Ягодинское</w:t>
            </w:r>
            <w:r>
              <w:rPr>
                <w:spacing w:val="-12"/>
                <w:sz w:val="20"/>
              </w:rPr>
              <w:t xml:space="preserve"> </w:t>
            </w:r>
            <w:r>
              <w:rPr>
                <w:spacing w:val="-2"/>
                <w:sz w:val="20"/>
              </w:rPr>
              <w:t>лесничество,</w:t>
            </w:r>
            <w:r>
              <w:rPr>
                <w:spacing w:val="-11"/>
                <w:sz w:val="20"/>
              </w:rPr>
              <w:t xml:space="preserve"> </w:t>
            </w:r>
            <w:r>
              <w:rPr>
                <w:spacing w:val="-2"/>
                <w:sz w:val="20"/>
              </w:rPr>
              <w:t>квартал</w:t>
            </w:r>
          </w:p>
          <w:p w14:paraId="2C5A2CF7" w14:textId="77777777" w:rsidR="00DF38C3" w:rsidRDefault="00D46CFF">
            <w:pPr>
              <w:pStyle w:val="TableParagraph"/>
              <w:spacing w:line="206" w:lineRule="exact"/>
              <w:ind w:left="107" w:right="91"/>
              <w:rPr>
                <w:sz w:val="20"/>
              </w:rPr>
            </w:pPr>
            <w:r>
              <w:rPr>
                <w:spacing w:val="-5"/>
                <w:w w:val="105"/>
                <w:sz w:val="20"/>
              </w:rPr>
              <w:t>№5</w:t>
            </w:r>
          </w:p>
        </w:tc>
        <w:tc>
          <w:tcPr>
            <w:tcW w:w="1573" w:type="dxa"/>
          </w:tcPr>
          <w:p w14:paraId="1A7BDD52" w14:textId="77777777" w:rsidR="00DF38C3" w:rsidRDefault="00DF38C3">
            <w:pPr>
              <w:pStyle w:val="TableParagraph"/>
              <w:spacing w:before="1"/>
              <w:jc w:val="left"/>
              <w:rPr>
                <w:sz w:val="20"/>
              </w:rPr>
            </w:pPr>
          </w:p>
          <w:p w14:paraId="1CE6413F" w14:textId="77777777" w:rsidR="00DF38C3" w:rsidRDefault="00D46CFF">
            <w:pPr>
              <w:pStyle w:val="TableParagraph"/>
              <w:spacing w:before="1"/>
              <w:ind w:left="28" w:right="3"/>
              <w:rPr>
                <w:sz w:val="20"/>
              </w:rPr>
            </w:pPr>
            <w:r>
              <w:rPr>
                <w:spacing w:val="-5"/>
                <w:sz w:val="20"/>
              </w:rPr>
              <w:t>174</w:t>
            </w:r>
          </w:p>
        </w:tc>
        <w:tc>
          <w:tcPr>
            <w:tcW w:w="1321" w:type="dxa"/>
          </w:tcPr>
          <w:p w14:paraId="4861D90A" w14:textId="77777777" w:rsidR="00DF38C3" w:rsidRDefault="00DF38C3">
            <w:pPr>
              <w:pStyle w:val="TableParagraph"/>
              <w:spacing w:before="1"/>
              <w:jc w:val="left"/>
              <w:rPr>
                <w:sz w:val="20"/>
              </w:rPr>
            </w:pPr>
          </w:p>
          <w:p w14:paraId="6CD03596" w14:textId="77777777" w:rsidR="00DF38C3" w:rsidRDefault="00D46CFF">
            <w:pPr>
              <w:pStyle w:val="TableParagraph"/>
              <w:spacing w:before="1"/>
              <w:ind w:left="29" w:right="11"/>
              <w:rPr>
                <w:sz w:val="20"/>
              </w:rPr>
            </w:pPr>
            <w:r>
              <w:rPr>
                <w:spacing w:val="-2"/>
                <w:sz w:val="20"/>
              </w:rPr>
              <w:t>номера</w:t>
            </w:r>
          </w:p>
        </w:tc>
        <w:tc>
          <w:tcPr>
            <w:tcW w:w="2251" w:type="dxa"/>
          </w:tcPr>
          <w:p w14:paraId="0AA4BD59" w14:textId="77777777" w:rsidR="00DF38C3" w:rsidRDefault="00DF38C3">
            <w:pPr>
              <w:pStyle w:val="TableParagraph"/>
              <w:spacing w:before="1"/>
              <w:jc w:val="left"/>
              <w:rPr>
                <w:sz w:val="20"/>
              </w:rPr>
            </w:pPr>
          </w:p>
          <w:p w14:paraId="6D00AA90" w14:textId="77777777" w:rsidR="00DF38C3" w:rsidRDefault="00D46CFF">
            <w:pPr>
              <w:pStyle w:val="TableParagraph"/>
              <w:spacing w:before="1"/>
              <w:ind w:left="24" w:right="7"/>
              <w:rPr>
                <w:sz w:val="20"/>
              </w:rPr>
            </w:pPr>
            <w:r>
              <w:rPr>
                <w:spacing w:val="-2"/>
                <w:sz w:val="20"/>
              </w:rPr>
              <w:t>Удовлетворительное</w:t>
            </w:r>
          </w:p>
        </w:tc>
        <w:tc>
          <w:tcPr>
            <w:tcW w:w="1749" w:type="dxa"/>
          </w:tcPr>
          <w:p w14:paraId="4D9C4F19" w14:textId="77777777" w:rsidR="00DF38C3" w:rsidRDefault="00DF38C3">
            <w:pPr>
              <w:pStyle w:val="TableParagraph"/>
              <w:spacing w:before="1"/>
              <w:jc w:val="left"/>
              <w:rPr>
                <w:sz w:val="20"/>
              </w:rPr>
            </w:pPr>
          </w:p>
          <w:p w14:paraId="0093446F" w14:textId="77777777" w:rsidR="00DF38C3" w:rsidRDefault="00D46CFF">
            <w:pPr>
              <w:pStyle w:val="TableParagraph"/>
              <w:spacing w:before="1"/>
              <w:ind w:left="23" w:right="5"/>
              <w:rPr>
                <w:sz w:val="20"/>
              </w:rPr>
            </w:pPr>
            <w:r>
              <w:rPr>
                <w:spacing w:val="-2"/>
                <w:sz w:val="20"/>
              </w:rPr>
              <w:t>частная</w:t>
            </w:r>
          </w:p>
        </w:tc>
      </w:tr>
      <w:tr w:rsidR="00DF38C3" w14:paraId="4612CE6F" w14:textId="77777777">
        <w:trPr>
          <w:trHeight w:val="350"/>
        </w:trPr>
        <w:tc>
          <w:tcPr>
            <w:tcW w:w="14006" w:type="dxa"/>
            <w:gridSpan w:val="7"/>
          </w:tcPr>
          <w:p w14:paraId="361B081B" w14:textId="77777777" w:rsidR="00DF38C3" w:rsidRDefault="00D46CFF">
            <w:pPr>
              <w:pStyle w:val="TableParagraph"/>
              <w:spacing w:before="52"/>
              <w:ind w:left="15" w:right="1"/>
              <w:rPr>
                <w:rFonts w:ascii="Arial" w:hAnsi="Arial"/>
                <w:b/>
                <w:sz w:val="20"/>
              </w:rPr>
            </w:pPr>
            <w:r>
              <w:rPr>
                <w:rFonts w:ascii="Arial" w:hAnsi="Arial"/>
                <w:b/>
                <w:spacing w:val="-2"/>
                <w:sz w:val="20"/>
              </w:rPr>
              <w:t>Объекты</w:t>
            </w:r>
            <w:r>
              <w:rPr>
                <w:rFonts w:ascii="Arial" w:hAnsi="Arial"/>
                <w:b/>
                <w:spacing w:val="1"/>
                <w:sz w:val="20"/>
              </w:rPr>
              <w:t xml:space="preserve"> </w:t>
            </w:r>
            <w:r>
              <w:rPr>
                <w:rFonts w:ascii="Arial" w:hAnsi="Arial"/>
                <w:b/>
                <w:spacing w:val="-2"/>
                <w:sz w:val="20"/>
              </w:rPr>
              <w:t>специального</w:t>
            </w:r>
            <w:r>
              <w:rPr>
                <w:rFonts w:ascii="Arial" w:hAnsi="Arial"/>
                <w:b/>
                <w:spacing w:val="-7"/>
                <w:sz w:val="20"/>
              </w:rPr>
              <w:t xml:space="preserve"> </w:t>
            </w:r>
            <w:r>
              <w:rPr>
                <w:rFonts w:ascii="Arial" w:hAnsi="Arial"/>
                <w:b/>
                <w:spacing w:val="-2"/>
                <w:sz w:val="20"/>
              </w:rPr>
              <w:t>назначения</w:t>
            </w:r>
          </w:p>
        </w:tc>
      </w:tr>
      <w:tr w:rsidR="00DF38C3" w14:paraId="02CFBB43" w14:textId="77777777">
        <w:trPr>
          <w:trHeight w:val="460"/>
        </w:trPr>
        <w:tc>
          <w:tcPr>
            <w:tcW w:w="675" w:type="dxa"/>
          </w:tcPr>
          <w:p w14:paraId="5A865994" w14:textId="77777777" w:rsidR="00DF38C3" w:rsidRDefault="00D46CFF">
            <w:pPr>
              <w:pStyle w:val="TableParagraph"/>
              <w:spacing w:before="113"/>
              <w:ind w:left="22" w:right="5"/>
              <w:rPr>
                <w:sz w:val="20"/>
              </w:rPr>
            </w:pPr>
            <w:r>
              <w:rPr>
                <w:spacing w:val="-4"/>
                <w:sz w:val="20"/>
              </w:rPr>
              <w:t>19.1</w:t>
            </w:r>
          </w:p>
        </w:tc>
        <w:tc>
          <w:tcPr>
            <w:tcW w:w="3067" w:type="dxa"/>
          </w:tcPr>
          <w:p w14:paraId="6F277A20" w14:textId="77777777" w:rsidR="00DF38C3" w:rsidRDefault="00D46CFF">
            <w:pPr>
              <w:pStyle w:val="TableParagraph"/>
              <w:spacing w:before="113"/>
              <w:ind w:left="37" w:right="25"/>
              <w:rPr>
                <w:sz w:val="20"/>
              </w:rPr>
            </w:pPr>
            <w:r>
              <w:rPr>
                <w:spacing w:val="-2"/>
                <w:sz w:val="20"/>
              </w:rPr>
              <w:t>Кладбище</w:t>
            </w:r>
          </w:p>
        </w:tc>
        <w:tc>
          <w:tcPr>
            <w:tcW w:w="3370" w:type="dxa"/>
          </w:tcPr>
          <w:p w14:paraId="58850506" w14:textId="77777777" w:rsidR="00DF38C3" w:rsidRDefault="00D46CFF">
            <w:pPr>
              <w:pStyle w:val="TableParagraph"/>
              <w:spacing w:before="113"/>
              <w:ind w:left="112" w:right="91"/>
              <w:rPr>
                <w:sz w:val="20"/>
              </w:rPr>
            </w:pPr>
            <w:r>
              <w:rPr>
                <w:sz w:val="20"/>
              </w:rPr>
              <w:t>с.</w:t>
            </w:r>
            <w:r>
              <w:rPr>
                <w:spacing w:val="-12"/>
                <w:sz w:val="20"/>
              </w:rPr>
              <w:t xml:space="preserve"> </w:t>
            </w:r>
            <w:r>
              <w:rPr>
                <w:sz w:val="20"/>
              </w:rPr>
              <w:t>Ягодное,</w:t>
            </w:r>
            <w:r>
              <w:rPr>
                <w:spacing w:val="-6"/>
                <w:sz w:val="20"/>
              </w:rPr>
              <w:t xml:space="preserve"> </w:t>
            </w:r>
            <w:r>
              <w:rPr>
                <w:sz w:val="20"/>
              </w:rPr>
              <w:t>ул.</w:t>
            </w:r>
            <w:r>
              <w:rPr>
                <w:spacing w:val="-7"/>
                <w:sz w:val="20"/>
              </w:rPr>
              <w:t xml:space="preserve"> </w:t>
            </w:r>
            <w:r>
              <w:rPr>
                <w:sz w:val="20"/>
              </w:rPr>
              <w:t>Мирная,</w:t>
            </w:r>
            <w:r>
              <w:rPr>
                <w:spacing w:val="-8"/>
                <w:sz w:val="20"/>
              </w:rPr>
              <w:t xml:space="preserve"> </w:t>
            </w:r>
            <w:r>
              <w:rPr>
                <w:spacing w:val="-10"/>
                <w:sz w:val="20"/>
              </w:rPr>
              <w:t>1</w:t>
            </w:r>
          </w:p>
        </w:tc>
        <w:tc>
          <w:tcPr>
            <w:tcW w:w="1573" w:type="dxa"/>
          </w:tcPr>
          <w:p w14:paraId="021EAA80" w14:textId="77777777" w:rsidR="00DF38C3" w:rsidRDefault="00D46CFF">
            <w:pPr>
              <w:pStyle w:val="TableParagraph"/>
              <w:spacing w:before="113"/>
              <w:ind w:left="28" w:right="3"/>
              <w:rPr>
                <w:sz w:val="20"/>
              </w:rPr>
            </w:pPr>
            <w:r>
              <w:rPr>
                <w:spacing w:val="-5"/>
                <w:sz w:val="20"/>
              </w:rPr>
              <w:t>6,5</w:t>
            </w:r>
          </w:p>
        </w:tc>
        <w:tc>
          <w:tcPr>
            <w:tcW w:w="1321" w:type="dxa"/>
          </w:tcPr>
          <w:p w14:paraId="6D7F9284" w14:textId="77777777" w:rsidR="00DF38C3" w:rsidRDefault="00D46CFF">
            <w:pPr>
              <w:pStyle w:val="TableParagraph"/>
              <w:spacing w:before="113"/>
              <w:ind w:left="29" w:right="6"/>
              <w:rPr>
                <w:sz w:val="20"/>
              </w:rPr>
            </w:pPr>
            <w:r>
              <w:rPr>
                <w:spacing w:val="-5"/>
                <w:sz w:val="20"/>
              </w:rPr>
              <w:t>га</w:t>
            </w:r>
          </w:p>
        </w:tc>
        <w:tc>
          <w:tcPr>
            <w:tcW w:w="2251" w:type="dxa"/>
          </w:tcPr>
          <w:p w14:paraId="5224BDA0" w14:textId="77777777" w:rsidR="00DF38C3" w:rsidRDefault="00DF38C3">
            <w:pPr>
              <w:pStyle w:val="TableParagraph"/>
              <w:jc w:val="left"/>
              <w:rPr>
                <w:rFonts w:ascii="Times New Roman"/>
                <w:sz w:val="18"/>
              </w:rPr>
            </w:pPr>
          </w:p>
        </w:tc>
        <w:tc>
          <w:tcPr>
            <w:tcW w:w="1749" w:type="dxa"/>
          </w:tcPr>
          <w:p w14:paraId="668B94A4" w14:textId="77777777" w:rsidR="00DF38C3" w:rsidRDefault="00D46CFF">
            <w:pPr>
              <w:pStyle w:val="TableParagraph"/>
              <w:spacing w:line="225" w:lineRule="exact"/>
              <w:ind w:left="420"/>
              <w:jc w:val="left"/>
              <w:rPr>
                <w:sz w:val="20"/>
              </w:rPr>
            </w:pPr>
            <w:r>
              <w:rPr>
                <w:spacing w:val="-2"/>
                <w:sz w:val="20"/>
              </w:rPr>
              <w:t>сельского</w:t>
            </w:r>
          </w:p>
          <w:p w14:paraId="13D2388A" w14:textId="77777777" w:rsidR="00DF38C3" w:rsidRDefault="00D46CFF">
            <w:pPr>
              <w:pStyle w:val="TableParagraph"/>
              <w:spacing w:before="4" w:line="211" w:lineRule="exact"/>
              <w:ind w:left="381"/>
              <w:jc w:val="left"/>
              <w:rPr>
                <w:sz w:val="20"/>
              </w:rPr>
            </w:pPr>
            <w:r>
              <w:rPr>
                <w:spacing w:val="-2"/>
                <w:sz w:val="20"/>
              </w:rPr>
              <w:t>поселения</w:t>
            </w:r>
          </w:p>
        </w:tc>
      </w:tr>
      <w:tr w:rsidR="00DF38C3" w14:paraId="68668DF4" w14:textId="77777777">
        <w:trPr>
          <w:trHeight w:val="350"/>
        </w:trPr>
        <w:tc>
          <w:tcPr>
            <w:tcW w:w="14006" w:type="dxa"/>
            <w:gridSpan w:val="7"/>
          </w:tcPr>
          <w:p w14:paraId="764FA47F" w14:textId="77777777" w:rsidR="00DF38C3" w:rsidRDefault="00D46CFF">
            <w:pPr>
              <w:pStyle w:val="TableParagraph"/>
              <w:spacing w:before="55"/>
              <w:ind w:left="15" w:right="5"/>
              <w:rPr>
                <w:rFonts w:ascii="Arial" w:hAnsi="Arial"/>
                <w:b/>
                <w:sz w:val="20"/>
              </w:rPr>
            </w:pPr>
            <w:r>
              <w:rPr>
                <w:rFonts w:ascii="Arial" w:hAnsi="Arial"/>
                <w:b/>
                <w:spacing w:val="-2"/>
                <w:sz w:val="20"/>
              </w:rPr>
              <w:t>Объекты</w:t>
            </w:r>
            <w:r>
              <w:rPr>
                <w:rFonts w:ascii="Arial" w:hAnsi="Arial"/>
                <w:b/>
                <w:spacing w:val="-4"/>
                <w:sz w:val="20"/>
              </w:rPr>
              <w:t xml:space="preserve"> </w:t>
            </w:r>
            <w:r>
              <w:rPr>
                <w:rFonts w:ascii="Arial" w:hAnsi="Arial"/>
                <w:b/>
                <w:spacing w:val="-2"/>
                <w:sz w:val="20"/>
              </w:rPr>
              <w:t>транспортной</w:t>
            </w:r>
            <w:r>
              <w:rPr>
                <w:rFonts w:ascii="Arial" w:hAnsi="Arial"/>
                <w:b/>
                <w:sz w:val="20"/>
              </w:rPr>
              <w:t xml:space="preserve"> </w:t>
            </w:r>
            <w:r>
              <w:rPr>
                <w:rFonts w:ascii="Arial" w:hAnsi="Arial"/>
                <w:b/>
                <w:spacing w:val="-2"/>
                <w:sz w:val="20"/>
              </w:rPr>
              <w:t>и</w:t>
            </w:r>
            <w:r>
              <w:rPr>
                <w:rFonts w:ascii="Arial" w:hAnsi="Arial"/>
                <w:b/>
                <w:spacing w:val="-6"/>
                <w:sz w:val="20"/>
              </w:rPr>
              <w:t xml:space="preserve"> </w:t>
            </w:r>
            <w:r>
              <w:rPr>
                <w:rFonts w:ascii="Arial" w:hAnsi="Arial"/>
                <w:b/>
                <w:spacing w:val="-2"/>
                <w:sz w:val="20"/>
              </w:rPr>
              <w:t>инженерной</w:t>
            </w:r>
            <w:r>
              <w:rPr>
                <w:rFonts w:ascii="Arial" w:hAnsi="Arial"/>
                <w:b/>
                <w:spacing w:val="-3"/>
                <w:sz w:val="20"/>
              </w:rPr>
              <w:t xml:space="preserve"> </w:t>
            </w:r>
            <w:r>
              <w:rPr>
                <w:rFonts w:ascii="Arial" w:hAnsi="Arial"/>
                <w:b/>
                <w:spacing w:val="-2"/>
                <w:sz w:val="20"/>
              </w:rPr>
              <w:t>инфраструктуры</w:t>
            </w:r>
          </w:p>
        </w:tc>
      </w:tr>
      <w:tr w:rsidR="00DF38C3" w14:paraId="3A21EF3D" w14:textId="77777777">
        <w:trPr>
          <w:trHeight w:val="230"/>
        </w:trPr>
        <w:tc>
          <w:tcPr>
            <w:tcW w:w="675" w:type="dxa"/>
          </w:tcPr>
          <w:p w14:paraId="4160B71C" w14:textId="77777777" w:rsidR="00DF38C3" w:rsidRDefault="00DF38C3">
            <w:pPr>
              <w:pStyle w:val="TableParagraph"/>
              <w:jc w:val="left"/>
              <w:rPr>
                <w:rFonts w:ascii="Times New Roman"/>
                <w:sz w:val="16"/>
              </w:rPr>
            </w:pPr>
          </w:p>
        </w:tc>
        <w:tc>
          <w:tcPr>
            <w:tcW w:w="3067" w:type="dxa"/>
          </w:tcPr>
          <w:p w14:paraId="365D9579" w14:textId="77777777" w:rsidR="00DF38C3" w:rsidRDefault="00D46CFF">
            <w:pPr>
              <w:pStyle w:val="TableParagraph"/>
              <w:spacing w:line="208" w:lineRule="exact"/>
              <w:ind w:left="41" w:right="25"/>
              <w:rPr>
                <w:sz w:val="20"/>
              </w:rPr>
            </w:pPr>
            <w:r>
              <w:rPr>
                <w:spacing w:val="-5"/>
                <w:sz w:val="20"/>
              </w:rPr>
              <w:t>Нет</w:t>
            </w:r>
          </w:p>
        </w:tc>
        <w:tc>
          <w:tcPr>
            <w:tcW w:w="3370" w:type="dxa"/>
          </w:tcPr>
          <w:p w14:paraId="3F3C16CD" w14:textId="77777777" w:rsidR="00DF38C3" w:rsidRDefault="00D46CFF">
            <w:pPr>
              <w:pStyle w:val="TableParagraph"/>
              <w:spacing w:line="208" w:lineRule="exact"/>
              <w:ind w:left="114" w:right="91"/>
              <w:rPr>
                <w:sz w:val="20"/>
              </w:rPr>
            </w:pPr>
            <w:r>
              <w:rPr>
                <w:spacing w:val="-10"/>
                <w:sz w:val="20"/>
              </w:rPr>
              <w:t>-</w:t>
            </w:r>
          </w:p>
        </w:tc>
        <w:tc>
          <w:tcPr>
            <w:tcW w:w="1573" w:type="dxa"/>
          </w:tcPr>
          <w:p w14:paraId="7F439A20" w14:textId="77777777" w:rsidR="00DF38C3" w:rsidRDefault="00D46CFF">
            <w:pPr>
              <w:pStyle w:val="TableParagraph"/>
              <w:spacing w:line="208" w:lineRule="exact"/>
              <w:ind w:left="28"/>
              <w:rPr>
                <w:sz w:val="20"/>
              </w:rPr>
            </w:pPr>
            <w:r>
              <w:rPr>
                <w:spacing w:val="-10"/>
                <w:sz w:val="20"/>
              </w:rPr>
              <w:t>-</w:t>
            </w:r>
          </w:p>
        </w:tc>
        <w:tc>
          <w:tcPr>
            <w:tcW w:w="1321" w:type="dxa"/>
          </w:tcPr>
          <w:p w14:paraId="5F7CADCB" w14:textId="77777777" w:rsidR="00DF38C3" w:rsidRDefault="00D46CFF">
            <w:pPr>
              <w:pStyle w:val="TableParagraph"/>
              <w:spacing w:line="208" w:lineRule="exact"/>
              <w:ind w:left="29"/>
              <w:rPr>
                <w:sz w:val="20"/>
              </w:rPr>
            </w:pPr>
            <w:r>
              <w:rPr>
                <w:spacing w:val="-10"/>
                <w:sz w:val="20"/>
              </w:rPr>
              <w:t>-</w:t>
            </w:r>
          </w:p>
        </w:tc>
        <w:tc>
          <w:tcPr>
            <w:tcW w:w="2251" w:type="dxa"/>
          </w:tcPr>
          <w:p w14:paraId="4D241B70" w14:textId="77777777" w:rsidR="00DF38C3" w:rsidRDefault="00D46CFF">
            <w:pPr>
              <w:pStyle w:val="TableParagraph"/>
              <w:spacing w:line="208" w:lineRule="exact"/>
              <w:ind w:left="24" w:right="1"/>
              <w:rPr>
                <w:sz w:val="20"/>
              </w:rPr>
            </w:pPr>
            <w:r>
              <w:rPr>
                <w:spacing w:val="-10"/>
                <w:sz w:val="20"/>
              </w:rPr>
              <w:t>-</w:t>
            </w:r>
          </w:p>
        </w:tc>
        <w:tc>
          <w:tcPr>
            <w:tcW w:w="1749" w:type="dxa"/>
          </w:tcPr>
          <w:p w14:paraId="7D3D7798" w14:textId="77777777" w:rsidR="00DF38C3" w:rsidRDefault="00D46CFF">
            <w:pPr>
              <w:pStyle w:val="TableParagraph"/>
              <w:spacing w:line="208" w:lineRule="exact"/>
              <w:ind w:left="23" w:right="1"/>
              <w:rPr>
                <w:sz w:val="20"/>
              </w:rPr>
            </w:pPr>
            <w:r>
              <w:rPr>
                <w:spacing w:val="-10"/>
                <w:sz w:val="20"/>
              </w:rPr>
              <w:t>-</w:t>
            </w:r>
          </w:p>
        </w:tc>
      </w:tr>
      <w:tr w:rsidR="00DF38C3" w14:paraId="3A7F2B88" w14:textId="77777777">
        <w:trPr>
          <w:trHeight w:val="350"/>
        </w:trPr>
        <w:tc>
          <w:tcPr>
            <w:tcW w:w="14006" w:type="dxa"/>
            <w:gridSpan w:val="7"/>
          </w:tcPr>
          <w:p w14:paraId="42E3DC17" w14:textId="77777777" w:rsidR="00DF38C3" w:rsidRDefault="00D46CFF">
            <w:pPr>
              <w:pStyle w:val="TableParagraph"/>
              <w:spacing w:before="53"/>
              <w:ind w:left="15"/>
              <w:rPr>
                <w:rFonts w:ascii="Arial" w:hAnsi="Arial"/>
                <w:b/>
                <w:sz w:val="20"/>
              </w:rPr>
            </w:pPr>
            <w:r>
              <w:rPr>
                <w:rFonts w:ascii="Arial" w:hAnsi="Arial"/>
                <w:b/>
                <w:spacing w:val="-2"/>
                <w:sz w:val="20"/>
              </w:rPr>
              <w:t>Объекты</w:t>
            </w:r>
            <w:r>
              <w:rPr>
                <w:rFonts w:ascii="Arial" w:hAnsi="Arial"/>
                <w:b/>
                <w:spacing w:val="-4"/>
                <w:sz w:val="20"/>
              </w:rPr>
              <w:t xml:space="preserve"> </w:t>
            </w:r>
            <w:r>
              <w:rPr>
                <w:rFonts w:ascii="Arial" w:hAnsi="Arial"/>
                <w:b/>
                <w:spacing w:val="-2"/>
                <w:sz w:val="20"/>
              </w:rPr>
              <w:t>пожарной</w:t>
            </w:r>
            <w:r>
              <w:rPr>
                <w:rFonts w:ascii="Arial" w:hAnsi="Arial"/>
                <w:b/>
                <w:spacing w:val="-3"/>
                <w:sz w:val="20"/>
              </w:rPr>
              <w:t xml:space="preserve"> </w:t>
            </w:r>
            <w:r>
              <w:rPr>
                <w:rFonts w:ascii="Arial" w:hAnsi="Arial"/>
                <w:b/>
                <w:spacing w:val="-2"/>
                <w:sz w:val="20"/>
              </w:rPr>
              <w:t>охраны</w:t>
            </w:r>
          </w:p>
        </w:tc>
      </w:tr>
      <w:tr w:rsidR="00DF38C3" w14:paraId="133ED430" w14:textId="77777777">
        <w:trPr>
          <w:trHeight w:val="229"/>
        </w:trPr>
        <w:tc>
          <w:tcPr>
            <w:tcW w:w="675" w:type="dxa"/>
          </w:tcPr>
          <w:p w14:paraId="3BB5DDB1" w14:textId="77777777" w:rsidR="00DF38C3" w:rsidRDefault="00DF38C3">
            <w:pPr>
              <w:pStyle w:val="TableParagraph"/>
              <w:jc w:val="left"/>
              <w:rPr>
                <w:rFonts w:ascii="Times New Roman"/>
                <w:sz w:val="16"/>
              </w:rPr>
            </w:pPr>
          </w:p>
        </w:tc>
        <w:tc>
          <w:tcPr>
            <w:tcW w:w="3067" w:type="dxa"/>
          </w:tcPr>
          <w:p w14:paraId="4B06AE9C" w14:textId="77777777" w:rsidR="00DF38C3" w:rsidRDefault="00D46CFF">
            <w:pPr>
              <w:pStyle w:val="TableParagraph"/>
              <w:spacing w:line="208" w:lineRule="exact"/>
              <w:ind w:left="41" w:right="25"/>
              <w:rPr>
                <w:sz w:val="20"/>
              </w:rPr>
            </w:pPr>
            <w:r>
              <w:rPr>
                <w:spacing w:val="-5"/>
                <w:sz w:val="20"/>
              </w:rPr>
              <w:t>Нет</w:t>
            </w:r>
          </w:p>
        </w:tc>
        <w:tc>
          <w:tcPr>
            <w:tcW w:w="3370" w:type="dxa"/>
          </w:tcPr>
          <w:p w14:paraId="5A65724F" w14:textId="77777777" w:rsidR="00DF38C3" w:rsidRDefault="00D46CFF">
            <w:pPr>
              <w:pStyle w:val="TableParagraph"/>
              <w:spacing w:line="208" w:lineRule="exact"/>
              <w:ind w:left="114" w:right="91"/>
              <w:rPr>
                <w:sz w:val="20"/>
              </w:rPr>
            </w:pPr>
            <w:r>
              <w:rPr>
                <w:spacing w:val="-10"/>
                <w:sz w:val="20"/>
              </w:rPr>
              <w:t>-</w:t>
            </w:r>
          </w:p>
        </w:tc>
        <w:tc>
          <w:tcPr>
            <w:tcW w:w="1573" w:type="dxa"/>
          </w:tcPr>
          <w:p w14:paraId="00DF2029" w14:textId="77777777" w:rsidR="00DF38C3" w:rsidRDefault="00D46CFF">
            <w:pPr>
              <w:pStyle w:val="TableParagraph"/>
              <w:spacing w:line="208" w:lineRule="exact"/>
              <w:ind w:left="28"/>
              <w:rPr>
                <w:sz w:val="20"/>
              </w:rPr>
            </w:pPr>
            <w:r>
              <w:rPr>
                <w:spacing w:val="-10"/>
                <w:sz w:val="20"/>
              </w:rPr>
              <w:t>-</w:t>
            </w:r>
          </w:p>
        </w:tc>
        <w:tc>
          <w:tcPr>
            <w:tcW w:w="1321" w:type="dxa"/>
          </w:tcPr>
          <w:p w14:paraId="0AE1881C" w14:textId="77777777" w:rsidR="00DF38C3" w:rsidRDefault="00D46CFF">
            <w:pPr>
              <w:pStyle w:val="TableParagraph"/>
              <w:spacing w:line="208" w:lineRule="exact"/>
              <w:ind w:left="29"/>
              <w:rPr>
                <w:sz w:val="20"/>
              </w:rPr>
            </w:pPr>
            <w:r>
              <w:rPr>
                <w:spacing w:val="-10"/>
                <w:sz w:val="20"/>
              </w:rPr>
              <w:t>-</w:t>
            </w:r>
          </w:p>
        </w:tc>
        <w:tc>
          <w:tcPr>
            <w:tcW w:w="2251" w:type="dxa"/>
          </w:tcPr>
          <w:p w14:paraId="092F4B08" w14:textId="77777777" w:rsidR="00DF38C3" w:rsidRDefault="00D46CFF">
            <w:pPr>
              <w:pStyle w:val="TableParagraph"/>
              <w:spacing w:line="208" w:lineRule="exact"/>
              <w:ind w:left="24" w:right="1"/>
              <w:rPr>
                <w:sz w:val="20"/>
              </w:rPr>
            </w:pPr>
            <w:r>
              <w:rPr>
                <w:spacing w:val="-10"/>
                <w:sz w:val="20"/>
              </w:rPr>
              <w:t>-</w:t>
            </w:r>
          </w:p>
        </w:tc>
        <w:tc>
          <w:tcPr>
            <w:tcW w:w="1749" w:type="dxa"/>
          </w:tcPr>
          <w:p w14:paraId="765E1B00" w14:textId="77777777" w:rsidR="00DF38C3" w:rsidRDefault="00D46CFF">
            <w:pPr>
              <w:pStyle w:val="TableParagraph"/>
              <w:spacing w:line="208" w:lineRule="exact"/>
              <w:ind w:left="23" w:right="1"/>
              <w:rPr>
                <w:sz w:val="20"/>
              </w:rPr>
            </w:pPr>
            <w:r>
              <w:rPr>
                <w:spacing w:val="-10"/>
                <w:sz w:val="20"/>
              </w:rPr>
              <w:t>-</w:t>
            </w:r>
          </w:p>
        </w:tc>
      </w:tr>
    </w:tbl>
    <w:p w14:paraId="6C5EF6FF" w14:textId="77777777" w:rsidR="00DF38C3" w:rsidRDefault="00DF38C3">
      <w:pPr>
        <w:pStyle w:val="TableParagraph"/>
        <w:spacing w:line="208" w:lineRule="exact"/>
        <w:rPr>
          <w:sz w:val="20"/>
        </w:rPr>
        <w:sectPr w:rsidR="00DF38C3">
          <w:pgSz w:w="16850" w:h="11910" w:orient="landscape"/>
          <w:pgMar w:top="760" w:right="992" w:bottom="1260" w:left="850" w:header="0" w:footer="1070" w:gutter="0"/>
          <w:cols w:space="720"/>
        </w:sectPr>
      </w:pPr>
    </w:p>
    <w:p w14:paraId="1236925F" w14:textId="77777777" w:rsidR="00DF38C3" w:rsidRDefault="00D46CFF">
      <w:pPr>
        <w:pStyle w:val="a3"/>
        <w:spacing w:before="75" w:after="5"/>
        <w:ind w:right="122"/>
        <w:jc w:val="right"/>
      </w:pPr>
      <w:r>
        <w:lastRenderedPageBreak/>
        <w:t>Продолжение</w:t>
      </w:r>
      <w:r>
        <w:rPr>
          <w:spacing w:val="-16"/>
        </w:rPr>
        <w:t xml:space="preserve"> </w:t>
      </w:r>
      <w:r>
        <w:t>таблицы</w:t>
      </w:r>
      <w:r>
        <w:rPr>
          <w:spacing w:val="-12"/>
        </w:rPr>
        <w:t xml:space="preserve"> </w:t>
      </w:r>
      <w:r>
        <w:rPr>
          <w:spacing w:val="-10"/>
        </w:rPr>
        <w:t>4</w:t>
      </w:r>
    </w:p>
    <w:tbl>
      <w:tblPr>
        <w:tblStyle w:val="TableNormal"/>
        <w:tblW w:w="0" w:type="auto"/>
        <w:tblInd w:w="4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3067"/>
        <w:gridCol w:w="3370"/>
        <w:gridCol w:w="1571"/>
        <w:gridCol w:w="1323"/>
        <w:gridCol w:w="2251"/>
        <w:gridCol w:w="1749"/>
      </w:tblGrid>
      <w:tr w:rsidR="00DF38C3" w14:paraId="6AAA685E" w14:textId="77777777">
        <w:trPr>
          <w:trHeight w:val="1610"/>
        </w:trPr>
        <w:tc>
          <w:tcPr>
            <w:tcW w:w="675" w:type="dxa"/>
          </w:tcPr>
          <w:p w14:paraId="5299F232" w14:textId="77777777" w:rsidR="00DF38C3" w:rsidRDefault="00DF38C3">
            <w:pPr>
              <w:pStyle w:val="TableParagraph"/>
              <w:jc w:val="left"/>
              <w:rPr>
                <w:sz w:val="20"/>
              </w:rPr>
            </w:pPr>
          </w:p>
          <w:p w14:paraId="76ED3E07" w14:textId="77777777" w:rsidR="00DF38C3" w:rsidRDefault="00DF38C3">
            <w:pPr>
              <w:pStyle w:val="TableParagraph"/>
              <w:spacing w:before="3"/>
              <w:jc w:val="left"/>
              <w:rPr>
                <w:sz w:val="20"/>
              </w:rPr>
            </w:pPr>
          </w:p>
          <w:p w14:paraId="067198E5" w14:textId="77777777" w:rsidR="00DF38C3" w:rsidRDefault="00D46CFF">
            <w:pPr>
              <w:pStyle w:val="TableParagraph"/>
              <w:spacing w:line="244" w:lineRule="auto"/>
              <w:ind w:left="259" w:right="151" w:hanging="29"/>
              <w:jc w:val="both"/>
              <w:rPr>
                <w:sz w:val="20"/>
              </w:rPr>
            </w:pPr>
            <w:r>
              <w:rPr>
                <w:spacing w:val="-10"/>
                <w:sz w:val="20"/>
              </w:rPr>
              <w:t xml:space="preserve">№ </w:t>
            </w:r>
            <w:r>
              <w:rPr>
                <w:spacing w:val="-6"/>
                <w:sz w:val="20"/>
              </w:rPr>
              <w:t xml:space="preserve">по </w:t>
            </w:r>
            <w:r>
              <w:rPr>
                <w:spacing w:val="-8"/>
                <w:sz w:val="20"/>
              </w:rPr>
              <w:t>ГП</w:t>
            </w:r>
          </w:p>
        </w:tc>
        <w:tc>
          <w:tcPr>
            <w:tcW w:w="3067" w:type="dxa"/>
          </w:tcPr>
          <w:p w14:paraId="4F033087" w14:textId="77777777" w:rsidR="00DF38C3" w:rsidRDefault="00DF38C3">
            <w:pPr>
              <w:pStyle w:val="TableParagraph"/>
              <w:jc w:val="left"/>
              <w:rPr>
                <w:sz w:val="20"/>
              </w:rPr>
            </w:pPr>
          </w:p>
          <w:p w14:paraId="486992BE" w14:textId="77777777" w:rsidR="00DF38C3" w:rsidRDefault="00DF38C3">
            <w:pPr>
              <w:pStyle w:val="TableParagraph"/>
              <w:jc w:val="left"/>
              <w:rPr>
                <w:sz w:val="20"/>
              </w:rPr>
            </w:pPr>
          </w:p>
          <w:p w14:paraId="152F6BDA" w14:textId="77777777" w:rsidR="00DF38C3" w:rsidRDefault="00DF38C3">
            <w:pPr>
              <w:pStyle w:val="TableParagraph"/>
              <w:spacing w:before="122"/>
              <w:jc w:val="left"/>
              <w:rPr>
                <w:sz w:val="20"/>
              </w:rPr>
            </w:pPr>
          </w:p>
          <w:p w14:paraId="57494217" w14:textId="77777777" w:rsidR="00DF38C3" w:rsidRDefault="00D46CFF">
            <w:pPr>
              <w:pStyle w:val="TableParagraph"/>
              <w:ind w:left="35" w:right="25"/>
              <w:rPr>
                <w:sz w:val="20"/>
              </w:rPr>
            </w:pPr>
            <w:r>
              <w:rPr>
                <w:spacing w:val="-2"/>
                <w:sz w:val="20"/>
              </w:rPr>
              <w:t>НАИМЕНОВАНИЕ</w:t>
            </w:r>
          </w:p>
        </w:tc>
        <w:tc>
          <w:tcPr>
            <w:tcW w:w="3370" w:type="dxa"/>
          </w:tcPr>
          <w:p w14:paraId="30795987" w14:textId="77777777" w:rsidR="00DF38C3" w:rsidRDefault="00DF38C3">
            <w:pPr>
              <w:pStyle w:val="TableParagraph"/>
              <w:jc w:val="left"/>
              <w:rPr>
                <w:sz w:val="20"/>
              </w:rPr>
            </w:pPr>
          </w:p>
          <w:p w14:paraId="3A6C5C78" w14:textId="77777777" w:rsidR="00DF38C3" w:rsidRDefault="00DF38C3">
            <w:pPr>
              <w:pStyle w:val="TableParagraph"/>
              <w:spacing w:before="118"/>
              <w:jc w:val="left"/>
              <w:rPr>
                <w:sz w:val="20"/>
              </w:rPr>
            </w:pPr>
          </w:p>
          <w:p w14:paraId="6A244BEC" w14:textId="77777777" w:rsidR="00DF38C3" w:rsidRDefault="00D46CFF">
            <w:pPr>
              <w:pStyle w:val="TableParagraph"/>
              <w:ind w:left="108" w:right="91"/>
              <w:rPr>
                <w:sz w:val="20"/>
              </w:rPr>
            </w:pPr>
            <w:r>
              <w:rPr>
                <w:spacing w:val="-2"/>
                <w:sz w:val="20"/>
              </w:rPr>
              <w:t>МЕСТОПОЛОЖЕНИЕ</w:t>
            </w:r>
          </w:p>
          <w:p w14:paraId="0D817EE5" w14:textId="77777777" w:rsidR="00DF38C3" w:rsidRDefault="00D46CFF">
            <w:pPr>
              <w:pStyle w:val="TableParagraph"/>
              <w:spacing w:before="4" w:line="244" w:lineRule="auto"/>
              <w:ind w:left="104" w:right="91"/>
              <w:rPr>
                <w:sz w:val="20"/>
              </w:rPr>
            </w:pPr>
            <w:r>
              <w:rPr>
                <w:spacing w:val="-2"/>
                <w:sz w:val="20"/>
              </w:rPr>
              <w:t>(</w:t>
            </w:r>
            <w:proofErr w:type="spellStart"/>
            <w:r>
              <w:rPr>
                <w:spacing w:val="-2"/>
                <w:sz w:val="20"/>
              </w:rPr>
              <w:t>населѐнный</w:t>
            </w:r>
            <w:proofErr w:type="spellEnd"/>
            <w:r>
              <w:rPr>
                <w:spacing w:val="-10"/>
                <w:sz w:val="20"/>
              </w:rPr>
              <w:t xml:space="preserve"> </w:t>
            </w:r>
            <w:r>
              <w:rPr>
                <w:spacing w:val="-2"/>
                <w:sz w:val="20"/>
              </w:rPr>
              <w:t>пункт,</w:t>
            </w:r>
            <w:r>
              <w:rPr>
                <w:spacing w:val="-7"/>
                <w:sz w:val="20"/>
              </w:rPr>
              <w:t xml:space="preserve"> </w:t>
            </w:r>
            <w:r>
              <w:rPr>
                <w:spacing w:val="-2"/>
                <w:sz w:val="20"/>
              </w:rPr>
              <w:t>улица,</w:t>
            </w:r>
            <w:r>
              <w:rPr>
                <w:spacing w:val="-9"/>
                <w:sz w:val="20"/>
              </w:rPr>
              <w:t xml:space="preserve"> </w:t>
            </w:r>
            <w:r>
              <w:rPr>
                <w:spacing w:val="-2"/>
                <w:sz w:val="20"/>
              </w:rPr>
              <w:t>№ дома)</w:t>
            </w:r>
          </w:p>
        </w:tc>
        <w:tc>
          <w:tcPr>
            <w:tcW w:w="1571" w:type="dxa"/>
          </w:tcPr>
          <w:p w14:paraId="3BEDC8B8" w14:textId="77777777" w:rsidR="00DF38C3" w:rsidRDefault="00DF38C3">
            <w:pPr>
              <w:pStyle w:val="TableParagraph"/>
              <w:jc w:val="left"/>
              <w:rPr>
                <w:sz w:val="20"/>
              </w:rPr>
            </w:pPr>
          </w:p>
          <w:p w14:paraId="2C3A1728" w14:textId="77777777" w:rsidR="00DF38C3" w:rsidRDefault="00DF38C3">
            <w:pPr>
              <w:pStyle w:val="TableParagraph"/>
              <w:spacing w:before="3"/>
              <w:jc w:val="left"/>
              <w:rPr>
                <w:sz w:val="20"/>
              </w:rPr>
            </w:pPr>
          </w:p>
          <w:p w14:paraId="4B972AFA" w14:textId="77777777" w:rsidR="00DF38C3" w:rsidRDefault="00D46CFF">
            <w:pPr>
              <w:pStyle w:val="TableParagraph"/>
              <w:ind w:left="184"/>
              <w:jc w:val="left"/>
              <w:rPr>
                <w:sz w:val="20"/>
              </w:rPr>
            </w:pPr>
            <w:r>
              <w:rPr>
                <w:spacing w:val="-2"/>
                <w:sz w:val="20"/>
              </w:rPr>
              <w:t>МОЩНОСТЬ</w:t>
            </w:r>
          </w:p>
          <w:p w14:paraId="0158A3AC" w14:textId="77777777" w:rsidR="00DF38C3" w:rsidRDefault="00D46CFF">
            <w:pPr>
              <w:pStyle w:val="TableParagraph"/>
              <w:spacing w:before="6"/>
              <w:ind w:left="244" w:hanging="125"/>
              <w:jc w:val="left"/>
              <w:rPr>
                <w:sz w:val="20"/>
              </w:rPr>
            </w:pPr>
            <w:r>
              <w:rPr>
                <w:spacing w:val="-4"/>
                <w:sz w:val="20"/>
              </w:rPr>
              <w:t xml:space="preserve">(вместимость) </w:t>
            </w:r>
            <w:r>
              <w:rPr>
                <w:spacing w:val="-2"/>
                <w:sz w:val="20"/>
              </w:rPr>
              <w:t>(проектная)</w:t>
            </w:r>
          </w:p>
        </w:tc>
        <w:tc>
          <w:tcPr>
            <w:tcW w:w="1323" w:type="dxa"/>
          </w:tcPr>
          <w:p w14:paraId="408BB1B6" w14:textId="77777777" w:rsidR="00DF38C3" w:rsidRDefault="00DF38C3">
            <w:pPr>
              <w:pStyle w:val="TableParagraph"/>
              <w:jc w:val="left"/>
              <w:rPr>
                <w:sz w:val="20"/>
              </w:rPr>
            </w:pPr>
          </w:p>
          <w:p w14:paraId="4A2D5DBF" w14:textId="77777777" w:rsidR="00DF38C3" w:rsidRDefault="00DF38C3">
            <w:pPr>
              <w:pStyle w:val="TableParagraph"/>
              <w:spacing w:before="3"/>
              <w:jc w:val="left"/>
              <w:rPr>
                <w:sz w:val="20"/>
              </w:rPr>
            </w:pPr>
          </w:p>
          <w:p w14:paraId="49724A65" w14:textId="77777777" w:rsidR="00DF38C3" w:rsidRDefault="00D46CFF">
            <w:pPr>
              <w:pStyle w:val="TableParagraph"/>
              <w:spacing w:line="244" w:lineRule="auto"/>
              <w:ind w:left="118" w:right="101" w:hanging="1"/>
              <w:rPr>
                <w:sz w:val="20"/>
              </w:rPr>
            </w:pPr>
            <w:r>
              <w:rPr>
                <w:spacing w:val="-2"/>
                <w:sz w:val="20"/>
              </w:rPr>
              <w:t xml:space="preserve">Единицы измерения </w:t>
            </w:r>
            <w:r>
              <w:rPr>
                <w:sz w:val="20"/>
              </w:rPr>
              <w:t>(мест,</w:t>
            </w:r>
            <w:r>
              <w:rPr>
                <w:spacing w:val="-15"/>
                <w:sz w:val="20"/>
              </w:rPr>
              <w:t xml:space="preserve"> </w:t>
            </w:r>
            <w:r>
              <w:rPr>
                <w:sz w:val="20"/>
              </w:rPr>
              <w:t xml:space="preserve">коек, </w:t>
            </w:r>
            <w:r>
              <w:rPr>
                <w:spacing w:val="-4"/>
                <w:sz w:val="20"/>
              </w:rPr>
              <w:t>посещений)</w:t>
            </w:r>
          </w:p>
        </w:tc>
        <w:tc>
          <w:tcPr>
            <w:tcW w:w="2251" w:type="dxa"/>
          </w:tcPr>
          <w:p w14:paraId="409CCEA5" w14:textId="77777777" w:rsidR="00DF38C3" w:rsidRDefault="00DF38C3">
            <w:pPr>
              <w:pStyle w:val="TableParagraph"/>
              <w:spacing w:before="1"/>
              <w:jc w:val="left"/>
              <w:rPr>
                <w:sz w:val="20"/>
              </w:rPr>
            </w:pPr>
          </w:p>
          <w:p w14:paraId="5AB0747E" w14:textId="77777777" w:rsidR="00DF38C3" w:rsidRDefault="00D46CFF">
            <w:pPr>
              <w:pStyle w:val="TableParagraph"/>
              <w:ind w:left="24" w:right="4"/>
              <w:rPr>
                <w:sz w:val="20"/>
              </w:rPr>
            </w:pPr>
            <w:r>
              <w:rPr>
                <w:spacing w:val="-2"/>
                <w:sz w:val="20"/>
              </w:rPr>
              <w:t>СОСТОЯНИЕ</w:t>
            </w:r>
          </w:p>
          <w:p w14:paraId="3E71FCD6" w14:textId="77777777" w:rsidR="00DF38C3" w:rsidRDefault="00D46CFF">
            <w:pPr>
              <w:pStyle w:val="TableParagraph"/>
              <w:spacing w:before="2" w:line="244" w:lineRule="auto"/>
              <w:ind w:left="22"/>
              <w:rPr>
                <w:sz w:val="20"/>
              </w:rPr>
            </w:pPr>
            <w:r>
              <w:rPr>
                <w:spacing w:val="-2"/>
                <w:sz w:val="20"/>
              </w:rPr>
              <w:t xml:space="preserve">(аварийное </w:t>
            </w:r>
            <w:r>
              <w:rPr>
                <w:spacing w:val="-4"/>
                <w:sz w:val="20"/>
              </w:rPr>
              <w:t>удовлетворит.</w:t>
            </w:r>
          </w:p>
          <w:p w14:paraId="35FD6945" w14:textId="77777777" w:rsidR="00DF38C3" w:rsidRDefault="00D46CFF">
            <w:pPr>
              <w:pStyle w:val="TableParagraph"/>
              <w:spacing w:line="223" w:lineRule="exact"/>
              <w:ind w:left="24" w:right="12"/>
              <w:rPr>
                <w:sz w:val="20"/>
              </w:rPr>
            </w:pPr>
            <w:r>
              <w:rPr>
                <w:spacing w:val="-2"/>
                <w:sz w:val="20"/>
              </w:rPr>
              <w:t>Хорошее</w:t>
            </w:r>
          </w:p>
          <w:p w14:paraId="55BC5980" w14:textId="77777777" w:rsidR="00DF38C3" w:rsidRDefault="00D46CFF">
            <w:pPr>
              <w:pStyle w:val="TableParagraph"/>
              <w:spacing w:line="230" w:lineRule="atLeast"/>
              <w:ind w:left="24" w:right="9"/>
              <w:rPr>
                <w:sz w:val="20"/>
              </w:rPr>
            </w:pPr>
            <w:r>
              <w:rPr>
                <w:spacing w:val="-2"/>
                <w:sz w:val="20"/>
              </w:rPr>
              <w:t>треб.</w:t>
            </w:r>
            <w:r>
              <w:rPr>
                <w:spacing w:val="-13"/>
                <w:sz w:val="20"/>
              </w:rPr>
              <w:t xml:space="preserve"> </w:t>
            </w:r>
            <w:r>
              <w:rPr>
                <w:spacing w:val="-2"/>
                <w:sz w:val="20"/>
              </w:rPr>
              <w:t>кап.</w:t>
            </w:r>
            <w:r>
              <w:rPr>
                <w:spacing w:val="-13"/>
                <w:sz w:val="20"/>
              </w:rPr>
              <w:t xml:space="preserve"> </w:t>
            </w:r>
            <w:r>
              <w:rPr>
                <w:spacing w:val="-2"/>
                <w:sz w:val="20"/>
              </w:rPr>
              <w:t>ремонт</w:t>
            </w:r>
            <w:r>
              <w:rPr>
                <w:spacing w:val="-12"/>
                <w:sz w:val="20"/>
              </w:rPr>
              <w:t xml:space="preserve"> </w:t>
            </w:r>
            <w:r>
              <w:rPr>
                <w:spacing w:val="-2"/>
                <w:sz w:val="20"/>
              </w:rPr>
              <w:t>или реконструкция)</w:t>
            </w:r>
          </w:p>
        </w:tc>
        <w:tc>
          <w:tcPr>
            <w:tcW w:w="1749" w:type="dxa"/>
          </w:tcPr>
          <w:p w14:paraId="35C270BF" w14:textId="77777777" w:rsidR="00DF38C3" w:rsidRDefault="00DF38C3">
            <w:pPr>
              <w:pStyle w:val="TableParagraph"/>
              <w:spacing w:before="1"/>
              <w:jc w:val="left"/>
              <w:rPr>
                <w:sz w:val="20"/>
              </w:rPr>
            </w:pPr>
          </w:p>
          <w:p w14:paraId="7F6C22C7" w14:textId="77777777" w:rsidR="00DF38C3" w:rsidRDefault="00D46CFF">
            <w:pPr>
              <w:pStyle w:val="TableParagraph"/>
              <w:spacing w:line="226" w:lineRule="exact"/>
              <w:ind w:left="23" w:right="7"/>
              <w:rPr>
                <w:sz w:val="20"/>
              </w:rPr>
            </w:pPr>
            <w:r>
              <w:rPr>
                <w:spacing w:val="-2"/>
                <w:sz w:val="20"/>
              </w:rPr>
              <w:t>ЗНАЧЕНИЕ</w:t>
            </w:r>
          </w:p>
          <w:p w14:paraId="727F32DD" w14:textId="77777777" w:rsidR="00DF38C3" w:rsidRDefault="00D46CFF">
            <w:pPr>
              <w:pStyle w:val="TableParagraph"/>
              <w:spacing w:line="244" w:lineRule="auto"/>
              <w:ind w:left="129" w:right="111" w:firstLine="2"/>
              <w:rPr>
                <w:sz w:val="20"/>
              </w:rPr>
            </w:pPr>
            <w:r>
              <w:rPr>
                <w:spacing w:val="-2"/>
                <w:sz w:val="20"/>
              </w:rPr>
              <w:t xml:space="preserve">(собственность: федеральная, региональная, </w:t>
            </w:r>
            <w:r>
              <w:rPr>
                <w:spacing w:val="-4"/>
                <w:sz w:val="20"/>
              </w:rPr>
              <w:t>муниципальная,</w:t>
            </w:r>
          </w:p>
          <w:p w14:paraId="14CF2AD2" w14:textId="77777777" w:rsidR="00DF38C3" w:rsidRDefault="00D46CFF">
            <w:pPr>
              <w:pStyle w:val="TableParagraph"/>
              <w:spacing w:line="213" w:lineRule="exact"/>
              <w:ind w:left="23" w:right="9"/>
              <w:rPr>
                <w:sz w:val="20"/>
              </w:rPr>
            </w:pPr>
            <w:r>
              <w:rPr>
                <w:spacing w:val="-2"/>
                <w:sz w:val="20"/>
              </w:rPr>
              <w:t>частная)</w:t>
            </w:r>
          </w:p>
        </w:tc>
      </w:tr>
      <w:tr w:rsidR="00DF38C3" w14:paraId="5ADA8B3F" w14:textId="77777777">
        <w:trPr>
          <w:trHeight w:val="230"/>
        </w:trPr>
        <w:tc>
          <w:tcPr>
            <w:tcW w:w="675" w:type="dxa"/>
          </w:tcPr>
          <w:p w14:paraId="2672D330" w14:textId="77777777" w:rsidR="00DF38C3" w:rsidRDefault="00D46CFF">
            <w:pPr>
              <w:pStyle w:val="TableParagraph"/>
              <w:spacing w:line="210" w:lineRule="exact"/>
              <w:ind w:left="22"/>
              <w:rPr>
                <w:sz w:val="20"/>
              </w:rPr>
            </w:pPr>
            <w:r>
              <w:rPr>
                <w:spacing w:val="-10"/>
                <w:sz w:val="20"/>
              </w:rPr>
              <w:t>1</w:t>
            </w:r>
          </w:p>
        </w:tc>
        <w:tc>
          <w:tcPr>
            <w:tcW w:w="3067" w:type="dxa"/>
          </w:tcPr>
          <w:p w14:paraId="1E1CA7A4" w14:textId="77777777" w:rsidR="00DF38C3" w:rsidRDefault="00D46CFF">
            <w:pPr>
              <w:pStyle w:val="TableParagraph"/>
              <w:spacing w:line="210" w:lineRule="exact"/>
              <w:ind w:left="49" w:right="25"/>
              <w:rPr>
                <w:sz w:val="20"/>
              </w:rPr>
            </w:pPr>
            <w:r>
              <w:rPr>
                <w:spacing w:val="-10"/>
                <w:sz w:val="20"/>
              </w:rPr>
              <w:t>2</w:t>
            </w:r>
          </w:p>
        </w:tc>
        <w:tc>
          <w:tcPr>
            <w:tcW w:w="3370" w:type="dxa"/>
          </w:tcPr>
          <w:p w14:paraId="4C57F1D4" w14:textId="77777777" w:rsidR="00DF38C3" w:rsidRDefault="00D46CFF">
            <w:pPr>
              <w:pStyle w:val="TableParagraph"/>
              <w:spacing w:line="210" w:lineRule="exact"/>
              <w:ind w:left="115" w:right="91"/>
              <w:rPr>
                <w:sz w:val="20"/>
              </w:rPr>
            </w:pPr>
            <w:r>
              <w:rPr>
                <w:spacing w:val="-10"/>
                <w:sz w:val="20"/>
              </w:rPr>
              <w:t>3</w:t>
            </w:r>
          </w:p>
        </w:tc>
        <w:tc>
          <w:tcPr>
            <w:tcW w:w="1571" w:type="dxa"/>
          </w:tcPr>
          <w:p w14:paraId="64E53525" w14:textId="77777777" w:rsidR="00DF38C3" w:rsidRDefault="00D46CFF">
            <w:pPr>
              <w:pStyle w:val="TableParagraph"/>
              <w:spacing w:line="210" w:lineRule="exact"/>
              <w:ind w:left="27" w:right="5"/>
              <w:rPr>
                <w:sz w:val="20"/>
              </w:rPr>
            </w:pPr>
            <w:r>
              <w:rPr>
                <w:spacing w:val="-10"/>
                <w:sz w:val="20"/>
              </w:rPr>
              <w:t>4</w:t>
            </w:r>
          </w:p>
        </w:tc>
        <w:tc>
          <w:tcPr>
            <w:tcW w:w="1323" w:type="dxa"/>
          </w:tcPr>
          <w:p w14:paraId="4834B232" w14:textId="77777777" w:rsidR="00DF38C3" w:rsidRDefault="00D46CFF">
            <w:pPr>
              <w:pStyle w:val="TableParagraph"/>
              <w:spacing w:line="210" w:lineRule="exact"/>
              <w:ind w:left="25" w:right="7"/>
              <w:rPr>
                <w:sz w:val="20"/>
              </w:rPr>
            </w:pPr>
            <w:r>
              <w:rPr>
                <w:spacing w:val="-10"/>
                <w:sz w:val="20"/>
              </w:rPr>
              <w:t>5</w:t>
            </w:r>
          </w:p>
        </w:tc>
        <w:tc>
          <w:tcPr>
            <w:tcW w:w="2251" w:type="dxa"/>
          </w:tcPr>
          <w:p w14:paraId="28A4F544" w14:textId="77777777" w:rsidR="00DF38C3" w:rsidRDefault="00D46CFF">
            <w:pPr>
              <w:pStyle w:val="TableParagraph"/>
              <w:spacing w:line="210" w:lineRule="exact"/>
              <w:ind w:left="24"/>
              <w:rPr>
                <w:sz w:val="20"/>
              </w:rPr>
            </w:pPr>
            <w:r>
              <w:rPr>
                <w:spacing w:val="-10"/>
                <w:sz w:val="20"/>
              </w:rPr>
              <w:t>6</w:t>
            </w:r>
          </w:p>
        </w:tc>
        <w:tc>
          <w:tcPr>
            <w:tcW w:w="1749" w:type="dxa"/>
          </w:tcPr>
          <w:p w14:paraId="5B620805" w14:textId="77777777" w:rsidR="00DF38C3" w:rsidRDefault="00D46CFF">
            <w:pPr>
              <w:pStyle w:val="TableParagraph"/>
              <w:spacing w:line="210" w:lineRule="exact"/>
              <w:ind w:left="23"/>
              <w:rPr>
                <w:sz w:val="20"/>
              </w:rPr>
            </w:pPr>
            <w:r>
              <w:rPr>
                <w:spacing w:val="-10"/>
                <w:sz w:val="20"/>
              </w:rPr>
              <w:t>7</w:t>
            </w:r>
          </w:p>
        </w:tc>
      </w:tr>
      <w:tr w:rsidR="00DF38C3" w14:paraId="24AA53C9" w14:textId="77777777">
        <w:trPr>
          <w:trHeight w:val="350"/>
        </w:trPr>
        <w:tc>
          <w:tcPr>
            <w:tcW w:w="14006" w:type="dxa"/>
            <w:gridSpan w:val="7"/>
          </w:tcPr>
          <w:p w14:paraId="0D1CCB27" w14:textId="77777777" w:rsidR="00DF38C3" w:rsidRDefault="00D46CFF">
            <w:pPr>
              <w:pStyle w:val="TableParagraph"/>
              <w:spacing w:before="54"/>
              <w:ind w:left="15" w:right="5"/>
              <w:rPr>
                <w:rFonts w:ascii="Arial" w:hAnsi="Arial"/>
                <w:b/>
                <w:sz w:val="20"/>
              </w:rPr>
            </w:pPr>
            <w:r>
              <w:rPr>
                <w:rFonts w:ascii="Arial" w:hAnsi="Arial"/>
                <w:b/>
                <w:spacing w:val="-2"/>
                <w:sz w:val="20"/>
              </w:rPr>
              <w:t>Объекты</w:t>
            </w:r>
            <w:r>
              <w:rPr>
                <w:rFonts w:ascii="Arial" w:hAnsi="Arial"/>
                <w:b/>
                <w:spacing w:val="-6"/>
                <w:sz w:val="20"/>
              </w:rPr>
              <w:t xml:space="preserve"> </w:t>
            </w:r>
            <w:r>
              <w:rPr>
                <w:rFonts w:ascii="Arial" w:hAnsi="Arial"/>
                <w:b/>
                <w:spacing w:val="-2"/>
                <w:sz w:val="20"/>
              </w:rPr>
              <w:t>инженерной инфраструктуры</w:t>
            </w:r>
          </w:p>
        </w:tc>
      </w:tr>
      <w:tr w:rsidR="00DF38C3" w14:paraId="3CCE089D" w14:textId="77777777">
        <w:trPr>
          <w:trHeight w:val="457"/>
        </w:trPr>
        <w:tc>
          <w:tcPr>
            <w:tcW w:w="675" w:type="dxa"/>
          </w:tcPr>
          <w:p w14:paraId="355D1DD6" w14:textId="77777777" w:rsidR="00DF38C3" w:rsidRDefault="00DF38C3">
            <w:pPr>
              <w:pStyle w:val="TableParagraph"/>
              <w:jc w:val="left"/>
              <w:rPr>
                <w:rFonts w:ascii="Times New Roman"/>
                <w:sz w:val="20"/>
              </w:rPr>
            </w:pPr>
          </w:p>
        </w:tc>
        <w:tc>
          <w:tcPr>
            <w:tcW w:w="3067" w:type="dxa"/>
          </w:tcPr>
          <w:p w14:paraId="504E7016" w14:textId="77777777" w:rsidR="00DF38C3" w:rsidRDefault="00D46CFF">
            <w:pPr>
              <w:pStyle w:val="TableParagraph"/>
              <w:spacing w:before="113"/>
              <w:ind w:left="41" w:right="25"/>
              <w:rPr>
                <w:sz w:val="20"/>
              </w:rPr>
            </w:pPr>
            <w:r>
              <w:rPr>
                <w:spacing w:val="-5"/>
                <w:sz w:val="20"/>
              </w:rPr>
              <w:t>КНС</w:t>
            </w:r>
          </w:p>
        </w:tc>
        <w:tc>
          <w:tcPr>
            <w:tcW w:w="3370" w:type="dxa"/>
          </w:tcPr>
          <w:p w14:paraId="6C2ED18F" w14:textId="77777777" w:rsidR="00DF38C3" w:rsidRDefault="00D46CFF">
            <w:pPr>
              <w:pStyle w:val="TableParagraph"/>
              <w:spacing w:before="113"/>
              <w:ind w:left="105" w:right="91"/>
              <w:rPr>
                <w:sz w:val="20"/>
              </w:rPr>
            </w:pPr>
            <w:r>
              <w:rPr>
                <w:sz w:val="20"/>
              </w:rPr>
              <w:t>с.</w:t>
            </w:r>
            <w:r>
              <w:rPr>
                <w:spacing w:val="-2"/>
                <w:sz w:val="20"/>
              </w:rPr>
              <w:t xml:space="preserve"> Ягодное</w:t>
            </w:r>
          </w:p>
        </w:tc>
        <w:tc>
          <w:tcPr>
            <w:tcW w:w="1571" w:type="dxa"/>
          </w:tcPr>
          <w:p w14:paraId="5B2A456C" w14:textId="77777777" w:rsidR="00DF38C3" w:rsidRDefault="00D46CFF">
            <w:pPr>
              <w:pStyle w:val="TableParagraph"/>
              <w:spacing w:before="113"/>
              <w:ind w:left="27"/>
              <w:rPr>
                <w:sz w:val="20"/>
              </w:rPr>
            </w:pPr>
            <w:r>
              <w:rPr>
                <w:spacing w:val="-5"/>
                <w:sz w:val="20"/>
              </w:rPr>
              <w:t>0,6</w:t>
            </w:r>
          </w:p>
        </w:tc>
        <w:tc>
          <w:tcPr>
            <w:tcW w:w="1323" w:type="dxa"/>
          </w:tcPr>
          <w:p w14:paraId="7FB61E6A" w14:textId="77777777" w:rsidR="00DF38C3" w:rsidRDefault="00D46CFF">
            <w:pPr>
              <w:pStyle w:val="TableParagraph"/>
              <w:spacing w:before="113"/>
              <w:ind w:left="25" w:right="3"/>
              <w:rPr>
                <w:sz w:val="20"/>
              </w:rPr>
            </w:pPr>
            <w:r>
              <w:rPr>
                <w:spacing w:val="-2"/>
                <w:sz w:val="20"/>
              </w:rPr>
              <w:t>м</w:t>
            </w:r>
            <w:r>
              <w:rPr>
                <w:spacing w:val="-2"/>
                <w:position w:val="6"/>
                <w:sz w:val="13"/>
              </w:rPr>
              <w:t>3</w:t>
            </w:r>
            <w:r>
              <w:rPr>
                <w:spacing w:val="-2"/>
                <w:sz w:val="20"/>
              </w:rPr>
              <w:t>/</w:t>
            </w:r>
            <w:proofErr w:type="spellStart"/>
            <w:r>
              <w:rPr>
                <w:spacing w:val="-2"/>
                <w:sz w:val="20"/>
              </w:rPr>
              <w:t>сут</w:t>
            </w:r>
            <w:proofErr w:type="spellEnd"/>
          </w:p>
        </w:tc>
        <w:tc>
          <w:tcPr>
            <w:tcW w:w="2251" w:type="dxa"/>
          </w:tcPr>
          <w:p w14:paraId="08B9D514" w14:textId="77777777" w:rsidR="00DF38C3" w:rsidRDefault="00DF38C3">
            <w:pPr>
              <w:pStyle w:val="TableParagraph"/>
              <w:jc w:val="left"/>
              <w:rPr>
                <w:rFonts w:ascii="Times New Roman"/>
                <w:sz w:val="20"/>
              </w:rPr>
            </w:pPr>
          </w:p>
        </w:tc>
        <w:tc>
          <w:tcPr>
            <w:tcW w:w="1749" w:type="dxa"/>
          </w:tcPr>
          <w:p w14:paraId="5C300A73" w14:textId="77777777" w:rsidR="00DF38C3" w:rsidRDefault="00D46CFF">
            <w:pPr>
              <w:pStyle w:val="TableParagraph"/>
              <w:spacing w:line="224" w:lineRule="exact"/>
              <w:ind w:left="420"/>
              <w:jc w:val="left"/>
              <w:rPr>
                <w:sz w:val="20"/>
              </w:rPr>
            </w:pPr>
            <w:r>
              <w:rPr>
                <w:spacing w:val="-2"/>
                <w:sz w:val="20"/>
              </w:rPr>
              <w:t>сельского</w:t>
            </w:r>
          </w:p>
          <w:p w14:paraId="3A0DC1BB" w14:textId="77777777" w:rsidR="00DF38C3" w:rsidRDefault="00D46CFF">
            <w:pPr>
              <w:pStyle w:val="TableParagraph"/>
              <w:spacing w:before="1" w:line="212" w:lineRule="exact"/>
              <w:ind w:left="381"/>
              <w:jc w:val="left"/>
              <w:rPr>
                <w:sz w:val="20"/>
              </w:rPr>
            </w:pPr>
            <w:r>
              <w:rPr>
                <w:spacing w:val="-2"/>
                <w:sz w:val="20"/>
              </w:rPr>
              <w:t>поселения</w:t>
            </w:r>
          </w:p>
        </w:tc>
      </w:tr>
      <w:tr w:rsidR="00DF38C3" w14:paraId="55728478" w14:textId="77777777">
        <w:trPr>
          <w:trHeight w:val="460"/>
        </w:trPr>
        <w:tc>
          <w:tcPr>
            <w:tcW w:w="675" w:type="dxa"/>
          </w:tcPr>
          <w:p w14:paraId="472D352B" w14:textId="77777777" w:rsidR="00DF38C3" w:rsidRDefault="00DF38C3">
            <w:pPr>
              <w:pStyle w:val="TableParagraph"/>
              <w:jc w:val="left"/>
              <w:rPr>
                <w:rFonts w:ascii="Times New Roman"/>
                <w:sz w:val="20"/>
              </w:rPr>
            </w:pPr>
          </w:p>
        </w:tc>
        <w:tc>
          <w:tcPr>
            <w:tcW w:w="3067" w:type="dxa"/>
          </w:tcPr>
          <w:p w14:paraId="2C5D8D10" w14:textId="77777777" w:rsidR="00DF38C3" w:rsidRDefault="00D46CFF">
            <w:pPr>
              <w:pStyle w:val="TableParagraph"/>
              <w:spacing w:before="113"/>
              <w:ind w:left="44" w:right="25"/>
              <w:rPr>
                <w:sz w:val="20"/>
              </w:rPr>
            </w:pPr>
            <w:r>
              <w:rPr>
                <w:spacing w:val="-5"/>
                <w:sz w:val="20"/>
              </w:rPr>
              <w:t>КОС</w:t>
            </w:r>
          </w:p>
        </w:tc>
        <w:tc>
          <w:tcPr>
            <w:tcW w:w="3370" w:type="dxa"/>
          </w:tcPr>
          <w:p w14:paraId="1BF95B82" w14:textId="77777777" w:rsidR="00DF38C3" w:rsidRDefault="00D46CFF">
            <w:pPr>
              <w:pStyle w:val="TableParagraph"/>
              <w:spacing w:before="113"/>
              <w:ind w:left="105" w:right="91"/>
              <w:rPr>
                <w:sz w:val="20"/>
              </w:rPr>
            </w:pPr>
            <w:r>
              <w:rPr>
                <w:sz w:val="20"/>
              </w:rPr>
              <w:t>с.</w:t>
            </w:r>
            <w:r>
              <w:rPr>
                <w:spacing w:val="-2"/>
                <w:sz w:val="20"/>
              </w:rPr>
              <w:t xml:space="preserve"> Ягодное</w:t>
            </w:r>
          </w:p>
        </w:tc>
        <w:tc>
          <w:tcPr>
            <w:tcW w:w="1571" w:type="dxa"/>
          </w:tcPr>
          <w:p w14:paraId="483842A6" w14:textId="77777777" w:rsidR="00DF38C3" w:rsidRDefault="00DF38C3">
            <w:pPr>
              <w:pStyle w:val="TableParagraph"/>
              <w:jc w:val="left"/>
              <w:rPr>
                <w:rFonts w:ascii="Times New Roman"/>
                <w:sz w:val="20"/>
              </w:rPr>
            </w:pPr>
          </w:p>
        </w:tc>
        <w:tc>
          <w:tcPr>
            <w:tcW w:w="1323" w:type="dxa"/>
          </w:tcPr>
          <w:p w14:paraId="3161AB87" w14:textId="77777777" w:rsidR="00DF38C3" w:rsidRDefault="00D46CFF">
            <w:pPr>
              <w:pStyle w:val="TableParagraph"/>
              <w:spacing w:before="113"/>
              <w:ind w:left="25" w:right="3"/>
              <w:rPr>
                <w:sz w:val="20"/>
              </w:rPr>
            </w:pPr>
            <w:r>
              <w:rPr>
                <w:spacing w:val="-2"/>
                <w:sz w:val="20"/>
              </w:rPr>
              <w:t>м</w:t>
            </w:r>
            <w:r>
              <w:rPr>
                <w:spacing w:val="-2"/>
                <w:position w:val="6"/>
                <w:sz w:val="13"/>
              </w:rPr>
              <w:t>3</w:t>
            </w:r>
            <w:r>
              <w:rPr>
                <w:spacing w:val="-2"/>
                <w:sz w:val="20"/>
              </w:rPr>
              <w:t>/</w:t>
            </w:r>
            <w:proofErr w:type="spellStart"/>
            <w:r>
              <w:rPr>
                <w:spacing w:val="-2"/>
                <w:sz w:val="20"/>
              </w:rPr>
              <w:t>сут</w:t>
            </w:r>
            <w:proofErr w:type="spellEnd"/>
          </w:p>
        </w:tc>
        <w:tc>
          <w:tcPr>
            <w:tcW w:w="2251" w:type="dxa"/>
          </w:tcPr>
          <w:p w14:paraId="0AFE2FFD" w14:textId="77777777" w:rsidR="00DF38C3" w:rsidRDefault="00DF38C3">
            <w:pPr>
              <w:pStyle w:val="TableParagraph"/>
              <w:jc w:val="left"/>
              <w:rPr>
                <w:rFonts w:ascii="Times New Roman"/>
                <w:sz w:val="20"/>
              </w:rPr>
            </w:pPr>
          </w:p>
        </w:tc>
        <w:tc>
          <w:tcPr>
            <w:tcW w:w="1749" w:type="dxa"/>
          </w:tcPr>
          <w:p w14:paraId="5483BD7F" w14:textId="77777777" w:rsidR="00DF38C3" w:rsidRDefault="00D46CFF">
            <w:pPr>
              <w:pStyle w:val="TableParagraph"/>
              <w:spacing w:line="224" w:lineRule="exact"/>
              <w:ind w:left="420"/>
              <w:jc w:val="left"/>
              <w:rPr>
                <w:sz w:val="20"/>
              </w:rPr>
            </w:pPr>
            <w:r>
              <w:rPr>
                <w:spacing w:val="-2"/>
                <w:sz w:val="20"/>
              </w:rPr>
              <w:t>сельского</w:t>
            </w:r>
          </w:p>
          <w:p w14:paraId="5D09A101" w14:textId="77777777" w:rsidR="00DF38C3" w:rsidRDefault="00D46CFF">
            <w:pPr>
              <w:pStyle w:val="TableParagraph"/>
              <w:spacing w:before="4" w:line="212" w:lineRule="exact"/>
              <w:ind w:left="381"/>
              <w:jc w:val="left"/>
              <w:rPr>
                <w:sz w:val="20"/>
              </w:rPr>
            </w:pPr>
            <w:r>
              <w:rPr>
                <w:spacing w:val="-2"/>
                <w:sz w:val="20"/>
              </w:rPr>
              <w:t>поселения</w:t>
            </w:r>
          </w:p>
        </w:tc>
      </w:tr>
      <w:tr w:rsidR="00DF38C3" w14:paraId="72C5BAC2" w14:textId="77777777">
        <w:trPr>
          <w:trHeight w:val="460"/>
        </w:trPr>
        <w:tc>
          <w:tcPr>
            <w:tcW w:w="675" w:type="dxa"/>
          </w:tcPr>
          <w:p w14:paraId="2550D905" w14:textId="77777777" w:rsidR="00DF38C3" w:rsidRDefault="00DF38C3">
            <w:pPr>
              <w:pStyle w:val="TableParagraph"/>
              <w:jc w:val="left"/>
              <w:rPr>
                <w:rFonts w:ascii="Times New Roman"/>
                <w:sz w:val="20"/>
              </w:rPr>
            </w:pPr>
          </w:p>
        </w:tc>
        <w:tc>
          <w:tcPr>
            <w:tcW w:w="3067" w:type="dxa"/>
          </w:tcPr>
          <w:p w14:paraId="29A25E19" w14:textId="77777777" w:rsidR="00DF38C3" w:rsidRDefault="00D46CFF">
            <w:pPr>
              <w:pStyle w:val="TableParagraph"/>
              <w:spacing w:line="224" w:lineRule="exact"/>
              <w:ind w:left="24" w:right="49"/>
              <w:rPr>
                <w:sz w:val="20"/>
              </w:rPr>
            </w:pPr>
            <w:r>
              <w:rPr>
                <w:spacing w:val="-4"/>
                <w:sz w:val="20"/>
              </w:rPr>
              <w:t>Водозабор</w:t>
            </w:r>
            <w:r>
              <w:rPr>
                <w:spacing w:val="-8"/>
                <w:sz w:val="20"/>
              </w:rPr>
              <w:t xml:space="preserve"> </w:t>
            </w:r>
            <w:r>
              <w:rPr>
                <w:spacing w:val="-4"/>
                <w:sz w:val="20"/>
              </w:rPr>
              <w:t>(3</w:t>
            </w:r>
            <w:r>
              <w:rPr>
                <w:spacing w:val="-2"/>
                <w:sz w:val="20"/>
              </w:rPr>
              <w:t xml:space="preserve"> </w:t>
            </w:r>
            <w:r>
              <w:rPr>
                <w:spacing w:val="-4"/>
                <w:sz w:val="20"/>
              </w:rPr>
              <w:t>подземных</w:t>
            </w:r>
          </w:p>
          <w:p w14:paraId="5500B148" w14:textId="77777777" w:rsidR="00DF38C3" w:rsidRDefault="00D46CFF">
            <w:pPr>
              <w:pStyle w:val="TableParagraph"/>
              <w:spacing w:before="4" w:line="212" w:lineRule="exact"/>
              <w:ind w:left="24" w:right="25"/>
              <w:rPr>
                <w:sz w:val="20"/>
              </w:rPr>
            </w:pPr>
            <w:r>
              <w:rPr>
                <w:spacing w:val="-2"/>
                <w:sz w:val="20"/>
              </w:rPr>
              <w:t>водозабора)</w:t>
            </w:r>
          </w:p>
        </w:tc>
        <w:tc>
          <w:tcPr>
            <w:tcW w:w="3370" w:type="dxa"/>
          </w:tcPr>
          <w:p w14:paraId="169E0CF2" w14:textId="77777777" w:rsidR="00DF38C3" w:rsidRDefault="00D46CFF">
            <w:pPr>
              <w:pStyle w:val="TableParagraph"/>
              <w:spacing w:before="113"/>
              <w:ind w:left="105" w:right="91"/>
              <w:rPr>
                <w:sz w:val="20"/>
              </w:rPr>
            </w:pPr>
            <w:r>
              <w:rPr>
                <w:sz w:val="20"/>
              </w:rPr>
              <w:t>с.</w:t>
            </w:r>
            <w:r>
              <w:rPr>
                <w:spacing w:val="-2"/>
                <w:sz w:val="20"/>
              </w:rPr>
              <w:t xml:space="preserve"> Ягодное</w:t>
            </w:r>
          </w:p>
        </w:tc>
        <w:tc>
          <w:tcPr>
            <w:tcW w:w="1571" w:type="dxa"/>
          </w:tcPr>
          <w:p w14:paraId="48636812" w14:textId="77777777" w:rsidR="00DF38C3" w:rsidRDefault="00D46CFF">
            <w:pPr>
              <w:pStyle w:val="TableParagraph"/>
              <w:spacing w:before="113"/>
              <w:ind w:left="27" w:right="3"/>
              <w:rPr>
                <w:sz w:val="20"/>
              </w:rPr>
            </w:pPr>
            <w:r>
              <w:rPr>
                <w:sz w:val="20"/>
              </w:rPr>
              <w:t>40,</w:t>
            </w:r>
            <w:r>
              <w:rPr>
                <w:spacing w:val="-6"/>
                <w:sz w:val="20"/>
              </w:rPr>
              <w:t xml:space="preserve"> </w:t>
            </w:r>
            <w:r>
              <w:rPr>
                <w:sz w:val="20"/>
              </w:rPr>
              <w:t>63,</w:t>
            </w:r>
            <w:r>
              <w:rPr>
                <w:spacing w:val="-6"/>
                <w:sz w:val="20"/>
              </w:rPr>
              <w:t xml:space="preserve"> </w:t>
            </w:r>
            <w:r>
              <w:rPr>
                <w:spacing w:val="-5"/>
                <w:sz w:val="20"/>
              </w:rPr>
              <w:t>65</w:t>
            </w:r>
          </w:p>
        </w:tc>
        <w:tc>
          <w:tcPr>
            <w:tcW w:w="1323" w:type="dxa"/>
          </w:tcPr>
          <w:p w14:paraId="289C514F" w14:textId="77777777" w:rsidR="00DF38C3" w:rsidRDefault="00D46CFF">
            <w:pPr>
              <w:pStyle w:val="TableParagraph"/>
              <w:spacing w:before="113"/>
              <w:ind w:left="25" w:right="3"/>
              <w:rPr>
                <w:sz w:val="20"/>
              </w:rPr>
            </w:pPr>
            <w:r>
              <w:rPr>
                <w:spacing w:val="-2"/>
                <w:sz w:val="20"/>
              </w:rPr>
              <w:t>м</w:t>
            </w:r>
            <w:r>
              <w:rPr>
                <w:spacing w:val="-2"/>
                <w:position w:val="6"/>
                <w:sz w:val="13"/>
              </w:rPr>
              <w:t>3</w:t>
            </w:r>
            <w:r>
              <w:rPr>
                <w:spacing w:val="-2"/>
                <w:sz w:val="20"/>
              </w:rPr>
              <w:t>/</w:t>
            </w:r>
            <w:proofErr w:type="spellStart"/>
            <w:r>
              <w:rPr>
                <w:spacing w:val="-2"/>
                <w:sz w:val="20"/>
              </w:rPr>
              <w:t>сут</w:t>
            </w:r>
            <w:proofErr w:type="spellEnd"/>
          </w:p>
        </w:tc>
        <w:tc>
          <w:tcPr>
            <w:tcW w:w="2251" w:type="dxa"/>
          </w:tcPr>
          <w:p w14:paraId="0FE80437" w14:textId="77777777" w:rsidR="00DF38C3" w:rsidRDefault="00DF38C3">
            <w:pPr>
              <w:pStyle w:val="TableParagraph"/>
              <w:jc w:val="left"/>
              <w:rPr>
                <w:rFonts w:ascii="Times New Roman"/>
                <w:sz w:val="20"/>
              </w:rPr>
            </w:pPr>
          </w:p>
        </w:tc>
        <w:tc>
          <w:tcPr>
            <w:tcW w:w="1749" w:type="dxa"/>
          </w:tcPr>
          <w:p w14:paraId="52F67484" w14:textId="77777777" w:rsidR="00DF38C3" w:rsidRDefault="00D46CFF">
            <w:pPr>
              <w:pStyle w:val="TableParagraph"/>
              <w:spacing w:line="224" w:lineRule="exact"/>
              <w:ind w:left="420"/>
              <w:jc w:val="left"/>
              <w:rPr>
                <w:sz w:val="20"/>
              </w:rPr>
            </w:pPr>
            <w:r>
              <w:rPr>
                <w:spacing w:val="-2"/>
                <w:sz w:val="20"/>
              </w:rPr>
              <w:t>сельского</w:t>
            </w:r>
          </w:p>
          <w:p w14:paraId="53E0D12E" w14:textId="77777777" w:rsidR="00DF38C3" w:rsidRDefault="00D46CFF">
            <w:pPr>
              <w:pStyle w:val="TableParagraph"/>
              <w:spacing w:before="4" w:line="212" w:lineRule="exact"/>
              <w:ind w:left="381"/>
              <w:jc w:val="left"/>
              <w:rPr>
                <w:sz w:val="20"/>
              </w:rPr>
            </w:pPr>
            <w:r>
              <w:rPr>
                <w:spacing w:val="-2"/>
                <w:sz w:val="20"/>
              </w:rPr>
              <w:t>поселения</w:t>
            </w:r>
          </w:p>
        </w:tc>
      </w:tr>
      <w:tr w:rsidR="00DF38C3" w14:paraId="4541426F" w14:textId="77777777">
        <w:trPr>
          <w:trHeight w:val="460"/>
        </w:trPr>
        <w:tc>
          <w:tcPr>
            <w:tcW w:w="675" w:type="dxa"/>
          </w:tcPr>
          <w:p w14:paraId="269A97A5" w14:textId="77777777" w:rsidR="00DF38C3" w:rsidRDefault="00DF38C3">
            <w:pPr>
              <w:pStyle w:val="TableParagraph"/>
              <w:jc w:val="left"/>
              <w:rPr>
                <w:rFonts w:ascii="Times New Roman"/>
                <w:sz w:val="20"/>
              </w:rPr>
            </w:pPr>
          </w:p>
        </w:tc>
        <w:tc>
          <w:tcPr>
            <w:tcW w:w="3067" w:type="dxa"/>
          </w:tcPr>
          <w:p w14:paraId="13B84F77" w14:textId="77777777" w:rsidR="00DF38C3" w:rsidRDefault="00D46CFF">
            <w:pPr>
              <w:pStyle w:val="TableParagraph"/>
              <w:spacing w:before="113"/>
              <w:ind w:left="41" w:right="25"/>
              <w:rPr>
                <w:sz w:val="20"/>
              </w:rPr>
            </w:pPr>
            <w:r>
              <w:rPr>
                <w:spacing w:val="-2"/>
                <w:sz w:val="20"/>
              </w:rPr>
              <w:t>Водонапорная</w:t>
            </w:r>
            <w:r>
              <w:rPr>
                <w:spacing w:val="-9"/>
                <w:sz w:val="20"/>
              </w:rPr>
              <w:t xml:space="preserve"> </w:t>
            </w:r>
            <w:r>
              <w:rPr>
                <w:spacing w:val="-4"/>
                <w:sz w:val="20"/>
              </w:rPr>
              <w:t>башня</w:t>
            </w:r>
          </w:p>
        </w:tc>
        <w:tc>
          <w:tcPr>
            <w:tcW w:w="3370" w:type="dxa"/>
          </w:tcPr>
          <w:p w14:paraId="20CD3663" w14:textId="77777777" w:rsidR="00DF38C3" w:rsidRDefault="00D46CFF">
            <w:pPr>
              <w:pStyle w:val="TableParagraph"/>
              <w:spacing w:before="113"/>
              <w:ind w:left="105" w:right="91"/>
              <w:rPr>
                <w:sz w:val="20"/>
              </w:rPr>
            </w:pPr>
            <w:r>
              <w:rPr>
                <w:sz w:val="20"/>
              </w:rPr>
              <w:t>С.</w:t>
            </w:r>
            <w:r>
              <w:rPr>
                <w:spacing w:val="-5"/>
                <w:sz w:val="20"/>
              </w:rPr>
              <w:t xml:space="preserve"> </w:t>
            </w:r>
            <w:r>
              <w:rPr>
                <w:spacing w:val="-2"/>
                <w:sz w:val="20"/>
              </w:rPr>
              <w:t>Ягодное</w:t>
            </w:r>
          </w:p>
        </w:tc>
        <w:tc>
          <w:tcPr>
            <w:tcW w:w="1571" w:type="dxa"/>
          </w:tcPr>
          <w:p w14:paraId="7BAC499B" w14:textId="77777777" w:rsidR="00DF38C3" w:rsidRDefault="00D46CFF">
            <w:pPr>
              <w:pStyle w:val="TableParagraph"/>
              <w:spacing w:before="113"/>
              <w:ind w:left="27" w:right="3"/>
              <w:rPr>
                <w:sz w:val="20"/>
              </w:rPr>
            </w:pPr>
            <w:r>
              <w:rPr>
                <w:spacing w:val="-5"/>
                <w:sz w:val="20"/>
              </w:rPr>
              <w:t>50</w:t>
            </w:r>
          </w:p>
        </w:tc>
        <w:tc>
          <w:tcPr>
            <w:tcW w:w="1323" w:type="dxa"/>
          </w:tcPr>
          <w:p w14:paraId="1B90B0C1" w14:textId="77777777" w:rsidR="00DF38C3" w:rsidRDefault="00D46CFF">
            <w:pPr>
              <w:pStyle w:val="TableParagraph"/>
              <w:spacing w:before="113"/>
              <w:ind w:left="25"/>
              <w:rPr>
                <w:sz w:val="20"/>
              </w:rPr>
            </w:pPr>
            <w:r>
              <w:rPr>
                <w:spacing w:val="-5"/>
                <w:sz w:val="20"/>
              </w:rPr>
              <w:t>М3</w:t>
            </w:r>
          </w:p>
        </w:tc>
        <w:tc>
          <w:tcPr>
            <w:tcW w:w="2251" w:type="dxa"/>
          </w:tcPr>
          <w:p w14:paraId="18D98FE4" w14:textId="77777777" w:rsidR="00DF38C3" w:rsidRDefault="00DF38C3">
            <w:pPr>
              <w:pStyle w:val="TableParagraph"/>
              <w:jc w:val="left"/>
              <w:rPr>
                <w:rFonts w:ascii="Times New Roman"/>
                <w:sz w:val="20"/>
              </w:rPr>
            </w:pPr>
          </w:p>
        </w:tc>
        <w:tc>
          <w:tcPr>
            <w:tcW w:w="1749" w:type="dxa"/>
          </w:tcPr>
          <w:p w14:paraId="6D71E502" w14:textId="77777777" w:rsidR="00DF38C3" w:rsidRDefault="00D46CFF">
            <w:pPr>
              <w:pStyle w:val="TableParagraph"/>
              <w:spacing w:line="225" w:lineRule="exact"/>
              <w:ind w:left="420"/>
              <w:jc w:val="left"/>
              <w:rPr>
                <w:sz w:val="20"/>
              </w:rPr>
            </w:pPr>
            <w:r>
              <w:rPr>
                <w:spacing w:val="-2"/>
                <w:sz w:val="20"/>
              </w:rPr>
              <w:t>сельского</w:t>
            </w:r>
          </w:p>
          <w:p w14:paraId="456B6CFF" w14:textId="77777777" w:rsidR="00DF38C3" w:rsidRDefault="00D46CFF">
            <w:pPr>
              <w:pStyle w:val="TableParagraph"/>
              <w:spacing w:before="4" w:line="211" w:lineRule="exact"/>
              <w:ind w:left="381"/>
              <w:jc w:val="left"/>
              <w:rPr>
                <w:sz w:val="20"/>
              </w:rPr>
            </w:pPr>
            <w:r>
              <w:rPr>
                <w:spacing w:val="-2"/>
                <w:sz w:val="20"/>
              </w:rPr>
              <w:t>поселения</w:t>
            </w:r>
          </w:p>
        </w:tc>
      </w:tr>
    </w:tbl>
    <w:p w14:paraId="739E8752" w14:textId="77777777" w:rsidR="00DF38C3" w:rsidRDefault="00DF38C3">
      <w:pPr>
        <w:pStyle w:val="TableParagraph"/>
        <w:spacing w:line="211" w:lineRule="exact"/>
        <w:jc w:val="left"/>
        <w:rPr>
          <w:sz w:val="20"/>
        </w:rPr>
        <w:sectPr w:rsidR="00DF38C3">
          <w:pgSz w:w="16850" w:h="11910" w:orient="landscape"/>
          <w:pgMar w:top="760" w:right="992" w:bottom="1260" w:left="850" w:header="0" w:footer="1070" w:gutter="0"/>
          <w:cols w:space="720"/>
        </w:sectPr>
      </w:pPr>
    </w:p>
    <w:p w14:paraId="23BA3D51" w14:textId="77777777" w:rsidR="00DF38C3" w:rsidRDefault="00D46CFF">
      <w:pPr>
        <w:spacing w:before="76"/>
        <w:ind w:left="229"/>
        <w:jc w:val="center"/>
        <w:rPr>
          <w:rFonts w:ascii="Arial" w:hAnsi="Arial"/>
          <w:b/>
          <w:sz w:val="24"/>
        </w:rPr>
      </w:pPr>
      <w:r>
        <w:rPr>
          <w:rFonts w:ascii="Arial" w:hAnsi="Arial"/>
          <w:b/>
          <w:sz w:val="24"/>
        </w:rPr>
        <w:lastRenderedPageBreak/>
        <w:t>Производственная</w:t>
      </w:r>
      <w:r>
        <w:rPr>
          <w:rFonts w:ascii="Arial" w:hAnsi="Arial"/>
          <w:b/>
          <w:spacing w:val="-13"/>
          <w:sz w:val="24"/>
        </w:rPr>
        <w:t xml:space="preserve"> </w:t>
      </w:r>
      <w:r>
        <w:rPr>
          <w:rFonts w:ascii="Arial" w:hAnsi="Arial"/>
          <w:b/>
          <w:sz w:val="24"/>
        </w:rPr>
        <w:t>и</w:t>
      </w:r>
      <w:r>
        <w:rPr>
          <w:rFonts w:ascii="Arial" w:hAnsi="Arial"/>
          <w:b/>
          <w:spacing w:val="-14"/>
          <w:sz w:val="24"/>
        </w:rPr>
        <w:t xml:space="preserve"> </w:t>
      </w:r>
      <w:r>
        <w:rPr>
          <w:rFonts w:ascii="Arial" w:hAnsi="Arial"/>
          <w:b/>
          <w:sz w:val="24"/>
        </w:rPr>
        <w:t>коммунально-складская</w:t>
      </w:r>
      <w:r>
        <w:rPr>
          <w:rFonts w:ascii="Arial" w:hAnsi="Arial"/>
          <w:b/>
          <w:spacing w:val="-13"/>
          <w:sz w:val="24"/>
        </w:rPr>
        <w:t xml:space="preserve"> </w:t>
      </w:r>
      <w:r>
        <w:rPr>
          <w:rFonts w:ascii="Arial" w:hAnsi="Arial"/>
          <w:b/>
          <w:spacing w:val="-4"/>
          <w:sz w:val="24"/>
        </w:rPr>
        <w:t>зона</w:t>
      </w:r>
    </w:p>
    <w:p w14:paraId="3ACF0EE3" w14:textId="77777777" w:rsidR="00DF38C3" w:rsidRDefault="00DF38C3">
      <w:pPr>
        <w:pStyle w:val="a3"/>
        <w:spacing w:before="6"/>
        <w:rPr>
          <w:rFonts w:ascii="Arial"/>
          <w:b/>
        </w:rPr>
      </w:pPr>
    </w:p>
    <w:p w14:paraId="347AF8BA" w14:textId="77777777" w:rsidR="00DF38C3" w:rsidRDefault="00D46CFF">
      <w:pPr>
        <w:pStyle w:val="a3"/>
        <w:spacing w:line="364" w:lineRule="auto"/>
        <w:ind w:left="1" w:right="135" w:firstLine="674"/>
        <w:jc w:val="both"/>
      </w:pPr>
      <w:r>
        <w:t>Земельные участки в составе производственных зон предназначены для застройки</w:t>
      </w:r>
      <w:r>
        <w:rPr>
          <w:spacing w:val="-6"/>
        </w:rPr>
        <w:t xml:space="preserve"> </w:t>
      </w:r>
      <w:r>
        <w:t>промышленными,</w:t>
      </w:r>
      <w:r>
        <w:rPr>
          <w:spacing w:val="-6"/>
        </w:rPr>
        <w:t xml:space="preserve"> </w:t>
      </w:r>
      <w:r>
        <w:t>коммунально-складскими,</w:t>
      </w:r>
      <w:r>
        <w:rPr>
          <w:spacing w:val="-6"/>
        </w:rPr>
        <w:t xml:space="preserve"> </w:t>
      </w:r>
      <w:r>
        <w:t>иными</w:t>
      </w:r>
      <w:r>
        <w:rPr>
          <w:spacing w:val="-6"/>
        </w:rPr>
        <w:t xml:space="preserve"> </w:t>
      </w:r>
      <w:r>
        <w:t>предназначенными для этих целей производственными объектами.</w:t>
      </w:r>
    </w:p>
    <w:p w14:paraId="6CA4BE60" w14:textId="77777777" w:rsidR="00DF38C3" w:rsidRDefault="00D46CFF">
      <w:pPr>
        <w:pStyle w:val="a3"/>
        <w:spacing w:line="367" w:lineRule="auto"/>
        <w:ind w:left="1" w:right="636" w:firstLine="674"/>
        <w:jc w:val="both"/>
      </w:pPr>
      <w:r>
        <w:t>Производственная</w:t>
      </w:r>
      <w:r>
        <w:rPr>
          <w:spacing w:val="36"/>
        </w:rPr>
        <w:t xml:space="preserve"> </w:t>
      </w:r>
      <w:r>
        <w:t>зона</w:t>
      </w:r>
      <w:r>
        <w:rPr>
          <w:spacing w:val="-8"/>
        </w:rPr>
        <w:t xml:space="preserve"> </w:t>
      </w:r>
      <w:r>
        <w:t>включает</w:t>
      </w:r>
      <w:r>
        <w:rPr>
          <w:spacing w:val="-6"/>
        </w:rPr>
        <w:t xml:space="preserve"> </w:t>
      </w:r>
      <w:r>
        <w:t>в</w:t>
      </w:r>
      <w:r>
        <w:rPr>
          <w:spacing w:val="-7"/>
        </w:rPr>
        <w:t xml:space="preserve"> </w:t>
      </w:r>
      <w:r>
        <w:t>себя</w:t>
      </w:r>
      <w:r>
        <w:rPr>
          <w:spacing w:val="-7"/>
        </w:rPr>
        <w:t xml:space="preserve"> </w:t>
      </w:r>
      <w:r>
        <w:t>следующие</w:t>
      </w:r>
      <w:r>
        <w:rPr>
          <w:spacing w:val="-6"/>
        </w:rPr>
        <w:t xml:space="preserve"> </w:t>
      </w:r>
      <w:r>
        <w:t>производственные комплексы, объекты и предприятия:</w:t>
      </w:r>
    </w:p>
    <w:p w14:paraId="07285BAB" w14:textId="77777777" w:rsidR="00DF38C3" w:rsidRDefault="00D46CFF">
      <w:pPr>
        <w:pStyle w:val="a3"/>
        <w:spacing w:line="264" w:lineRule="exact"/>
        <w:ind w:left="1"/>
        <w:jc w:val="both"/>
      </w:pPr>
      <w:r>
        <w:t>Таблица</w:t>
      </w:r>
      <w:r>
        <w:rPr>
          <w:spacing w:val="-15"/>
        </w:rPr>
        <w:t xml:space="preserve"> </w:t>
      </w:r>
      <w:r>
        <w:t>5</w:t>
      </w:r>
      <w:r>
        <w:rPr>
          <w:spacing w:val="-15"/>
        </w:rPr>
        <w:t xml:space="preserve"> </w:t>
      </w:r>
      <w:r>
        <w:t>-Объекты</w:t>
      </w:r>
      <w:r>
        <w:rPr>
          <w:spacing w:val="-16"/>
        </w:rPr>
        <w:t xml:space="preserve"> </w:t>
      </w:r>
      <w:r>
        <w:t>промышленного</w:t>
      </w:r>
      <w:r>
        <w:rPr>
          <w:spacing w:val="-14"/>
        </w:rPr>
        <w:t xml:space="preserve"> </w:t>
      </w:r>
      <w:r>
        <w:rPr>
          <w:spacing w:val="-2"/>
        </w:rPr>
        <w:t>значения</w:t>
      </w:r>
    </w:p>
    <w:p w14:paraId="32516D17" w14:textId="77777777" w:rsidR="00DF38C3" w:rsidRDefault="00DF38C3">
      <w:pPr>
        <w:pStyle w:val="a3"/>
        <w:spacing w:before="37"/>
        <w:rPr>
          <w:sz w:val="20"/>
        </w:rPr>
      </w:pPr>
    </w:p>
    <w:tbl>
      <w:tblPr>
        <w:tblStyle w:val="TableNormal"/>
        <w:tblW w:w="0" w:type="auto"/>
        <w:tblInd w:w="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66"/>
        <w:gridCol w:w="2837"/>
        <w:gridCol w:w="1274"/>
        <w:gridCol w:w="2693"/>
        <w:gridCol w:w="711"/>
        <w:gridCol w:w="850"/>
      </w:tblGrid>
      <w:tr w:rsidR="00DF38C3" w14:paraId="0FAC8823" w14:textId="77777777">
        <w:trPr>
          <w:trHeight w:val="1400"/>
        </w:trPr>
        <w:tc>
          <w:tcPr>
            <w:tcW w:w="566" w:type="dxa"/>
          </w:tcPr>
          <w:p w14:paraId="78D2C725" w14:textId="77777777" w:rsidR="00DF38C3" w:rsidRDefault="00DF38C3">
            <w:pPr>
              <w:pStyle w:val="TableParagraph"/>
              <w:jc w:val="left"/>
              <w:rPr>
                <w:sz w:val="20"/>
              </w:rPr>
            </w:pPr>
          </w:p>
          <w:p w14:paraId="492ED4B2" w14:textId="77777777" w:rsidR="00DF38C3" w:rsidRDefault="00DF38C3">
            <w:pPr>
              <w:pStyle w:val="TableParagraph"/>
              <w:spacing w:before="16"/>
              <w:jc w:val="left"/>
              <w:rPr>
                <w:sz w:val="20"/>
              </w:rPr>
            </w:pPr>
          </w:p>
          <w:p w14:paraId="24A28D0D" w14:textId="77777777" w:rsidR="00DF38C3" w:rsidRDefault="00D46CFF">
            <w:pPr>
              <w:pStyle w:val="TableParagraph"/>
              <w:spacing w:line="244" w:lineRule="auto"/>
              <w:ind w:left="150" w:right="134" w:firstLine="28"/>
              <w:jc w:val="left"/>
              <w:rPr>
                <w:sz w:val="20"/>
              </w:rPr>
            </w:pPr>
            <w:r>
              <w:rPr>
                <w:spacing w:val="-10"/>
                <w:sz w:val="20"/>
              </w:rPr>
              <w:t xml:space="preserve">№ </w:t>
            </w:r>
            <w:r>
              <w:rPr>
                <w:spacing w:val="-9"/>
                <w:sz w:val="20"/>
              </w:rPr>
              <w:t>п/п</w:t>
            </w:r>
          </w:p>
        </w:tc>
        <w:tc>
          <w:tcPr>
            <w:tcW w:w="2837" w:type="dxa"/>
          </w:tcPr>
          <w:p w14:paraId="0B0A0424" w14:textId="77777777" w:rsidR="00DF38C3" w:rsidRDefault="00DF38C3">
            <w:pPr>
              <w:pStyle w:val="TableParagraph"/>
              <w:jc w:val="left"/>
              <w:rPr>
                <w:sz w:val="20"/>
              </w:rPr>
            </w:pPr>
          </w:p>
          <w:p w14:paraId="1A4D9972" w14:textId="77777777" w:rsidR="00DF38C3" w:rsidRDefault="00DF38C3">
            <w:pPr>
              <w:pStyle w:val="TableParagraph"/>
              <w:spacing w:before="131"/>
              <w:jc w:val="left"/>
              <w:rPr>
                <w:sz w:val="20"/>
              </w:rPr>
            </w:pPr>
          </w:p>
          <w:p w14:paraId="2E045F04" w14:textId="77777777" w:rsidR="00DF38C3" w:rsidRDefault="00D46CFF">
            <w:pPr>
              <w:pStyle w:val="TableParagraph"/>
              <w:ind w:left="73" w:right="59"/>
              <w:rPr>
                <w:sz w:val="20"/>
              </w:rPr>
            </w:pPr>
            <w:r>
              <w:rPr>
                <w:spacing w:val="-2"/>
                <w:sz w:val="20"/>
              </w:rPr>
              <w:t>Наименование</w:t>
            </w:r>
            <w:r>
              <w:rPr>
                <w:spacing w:val="-10"/>
                <w:sz w:val="20"/>
              </w:rPr>
              <w:t xml:space="preserve"> </w:t>
            </w:r>
            <w:r>
              <w:rPr>
                <w:spacing w:val="-2"/>
                <w:sz w:val="20"/>
              </w:rPr>
              <w:t>объекта</w:t>
            </w:r>
          </w:p>
        </w:tc>
        <w:tc>
          <w:tcPr>
            <w:tcW w:w="1274" w:type="dxa"/>
            <w:textDirection w:val="btLr"/>
          </w:tcPr>
          <w:p w14:paraId="78BDE38F" w14:textId="77777777" w:rsidR="00DF38C3" w:rsidRDefault="00DF38C3">
            <w:pPr>
              <w:pStyle w:val="TableParagraph"/>
              <w:spacing w:before="64"/>
              <w:jc w:val="left"/>
              <w:rPr>
                <w:sz w:val="20"/>
              </w:rPr>
            </w:pPr>
          </w:p>
          <w:p w14:paraId="27CFCD40" w14:textId="77777777" w:rsidR="00DF38C3" w:rsidRDefault="00D46CFF">
            <w:pPr>
              <w:pStyle w:val="TableParagraph"/>
              <w:spacing w:before="1" w:line="247" w:lineRule="auto"/>
              <w:ind w:left="44" w:right="38" w:hanging="8"/>
              <w:rPr>
                <w:sz w:val="20"/>
              </w:rPr>
            </w:pPr>
            <w:r>
              <w:rPr>
                <w:spacing w:val="-2"/>
                <w:sz w:val="20"/>
              </w:rPr>
              <w:t xml:space="preserve">Характер </w:t>
            </w:r>
            <w:r>
              <w:rPr>
                <w:spacing w:val="-6"/>
                <w:sz w:val="20"/>
              </w:rPr>
              <w:t xml:space="preserve">производимой </w:t>
            </w:r>
            <w:r>
              <w:rPr>
                <w:spacing w:val="-2"/>
                <w:sz w:val="20"/>
              </w:rPr>
              <w:t>продукции</w:t>
            </w:r>
          </w:p>
        </w:tc>
        <w:tc>
          <w:tcPr>
            <w:tcW w:w="2693" w:type="dxa"/>
          </w:tcPr>
          <w:p w14:paraId="6A01E418" w14:textId="77777777" w:rsidR="00DF38C3" w:rsidRDefault="00DF38C3">
            <w:pPr>
              <w:pStyle w:val="TableParagraph"/>
              <w:jc w:val="left"/>
              <w:rPr>
                <w:sz w:val="20"/>
              </w:rPr>
            </w:pPr>
          </w:p>
          <w:p w14:paraId="6598505F" w14:textId="77777777" w:rsidR="00DF38C3" w:rsidRDefault="00DF38C3">
            <w:pPr>
              <w:pStyle w:val="TableParagraph"/>
              <w:spacing w:before="16"/>
              <w:jc w:val="left"/>
              <w:rPr>
                <w:sz w:val="20"/>
              </w:rPr>
            </w:pPr>
          </w:p>
          <w:p w14:paraId="1F503CAF" w14:textId="77777777" w:rsidR="00DF38C3" w:rsidRDefault="00D46CFF">
            <w:pPr>
              <w:pStyle w:val="TableParagraph"/>
              <w:spacing w:line="244" w:lineRule="auto"/>
              <w:ind w:left="539" w:right="529" w:firstLine="7"/>
              <w:jc w:val="left"/>
              <w:rPr>
                <w:sz w:val="20"/>
              </w:rPr>
            </w:pPr>
            <w:r>
              <w:rPr>
                <w:spacing w:val="-2"/>
                <w:sz w:val="20"/>
              </w:rPr>
              <w:t>Местоположение (почтовый</w:t>
            </w:r>
            <w:r>
              <w:rPr>
                <w:spacing w:val="-9"/>
                <w:sz w:val="20"/>
              </w:rPr>
              <w:t xml:space="preserve"> </w:t>
            </w:r>
            <w:r>
              <w:rPr>
                <w:spacing w:val="-2"/>
                <w:sz w:val="20"/>
              </w:rPr>
              <w:t>адрес)</w:t>
            </w:r>
          </w:p>
        </w:tc>
        <w:tc>
          <w:tcPr>
            <w:tcW w:w="711" w:type="dxa"/>
            <w:textDirection w:val="btLr"/>
          </w:tcPr>
          <w:p w14:paraId="6434B5D3" w14:textId="77777777" w:rsidR="00DF38C3" w:rsidRDefault="00D46CFF">
            <w:pPr>
              <w:pStyle w:val="TableParagraph"/>
              <w:spacing w:before="10"/>
              <w:ind w:left="318" w:hanging="48"/>
              <w:jc w:val="left"/>
              <w:rPr>
                <w:sz w:val="20"/>
              </w:rPr>
            </w:pPr>
            <w:r>
              <w:rPr>
                <w:spacing w:val="-2"/>
                <w:sz w:val="20"/>
              </w:rPr>
              <w:t>Площадь</w:t>
            </w:r>
          </w:p>
          <w:p w14:paraId="55305EF4" w14:textId="77777777" w:rsidR="00DF38C3" w:rsidRDefault="00D46CFF">
            <w:pPr>
              <w:pStyle w:val="TableParagraph"/>
              <w:spacing w:line="226" w:lineRule="exact"/>
              <w:ind w:left="608" w:right="318" w:hanging="291"/>
              <w:jc w:val="left"/>
              <w:rPr>
                <w:sz w:val="20"/>
              </w:rPr>
            </w:pPr>
            <w:r>
              <w:rPr>
                <w:spacing w:val="-4"/>
                <w:sz w:val="20"/>
              </w:rPr>
              <w:t xml:space="preserve">участка, </w:t>
            </w:r>
            <w:r>
              <w:rPr>
                <w:spacing w:val="-6"/>
                <w:sz w:val="20"/>
              </w:rPr>
              <w:t>га</w:t>
            </w:r>
          </w:p>
        </w:tc>
        <w:tc>
          <w:tcPr>
            <w:tcW w:w="850" w:type="dxa"/>
            <w:textDirection w:val="btLr"/>
          </w:tcPr>
          <w:p w14:paraId="3BB7A7C8" w14:textId="77777777" w:rsidR="00DF38C3" w:rsidRDefault="00D46CFF">
            <w:pPr>
              <w:pStyle w:val="TableParagraph"/>
              <w:spacing w:before="197" w:line="252" w:lineRule="auto"/>
              <w:ind w:left="152" w:hanging="36"/>
              <w:jc w:val="left"/>
              <w:rPr>
                <w:sz w:val="20"/>
              </w:rPr>
            </w:pPr>
            <w:r>
              <w:rPr>
                <w:spacing w:val="-4"/>
                <w:sz w:val="20"/>
              </w:rPr>
              <w:t xml:space="preserve">Примечание </w:t>
            </w:r>
            <w:r>
              <w:rPr>
                <w:spacing w:val="-2"/>
                <w:sz w:val="20"/>
              </w:rPr>
              <w:t>(состояние)</w:t>
            </w:r>
          </w:p>
        </w:tc>
      </w:tr>
      <w:tr w:rsidR="00DF38C3" w14:paraId="170294E8" w14:textId="77777777">
        <w:trPr>
          <w:trHeight w:val="230"/>
        </w:trPr>
        <w:tc>
          <w:tcPr>
            <w:tcW w:w="566" w:type="dxa"/>
          </w:tcPr>
          <w:p w14:paraId="68EF7071" w14:textId="77777777" w:rsidR="00DF38C3" w:rsidRDefault="00D46CFF">
            <w:pPr>
              <w:pStyle w:val="TableParagraph"/>
              <w:spacing w:line="210" w:lineRule="exact"/>
              <w:ind w:left="29" w:right="1"/>
              <w:rPr>
                <w:sz w:val="20"/>
              </w:rPr>
            </w:pPr>
            <w:r>
              <w:rPr>
                <w:spacing w:val="-10"/>
                <w:sz w:val="20"/>
              </w:rPr>
              <w:t>1</w:t>
            </w:r>
          </w:p>
        </w:tc>
        <w:tc>
          <w:tcPr>
            <w:tcW w:w="2837" w:type="dxa"/>
          </w:tcPr>
          <w:p w14:paraId="44B99510" w14:textId="77777777" w:rsidR="00DF38C3" w:rsidRDefault="00D46CFF">
            <w:pPr>
              <w:pStyle w:val="TableParagraph"/>
              <w:spacing w:line="210" w:lineRule="exact"/>
              <w:ind w:left="77" w:right="54"/>
              <w:rPr>
                <w:sz w:val="20"/>
              </w:rPr>
            </w:pPr>
            <w:r>
              <w:rPr>
                <w:spacing w:val="-10"/>
                <w:sz w:val="20"/>
              </w:rPr>
              <w:t>2</w:t>
            </w:r>
          </w:p>
        </w:tc>
        <w:tc>
          <w:tcPr>
            <w:tcW w:w="1274" w:type="dxa"/>
          </w:tcPr>
          <w:p w14:paraId="1E9863E0" w14:textId="77777777" w:rsidR="00DF38C3" w:rsidRDefault="00D46CFF">
            <w:pPr>
              <w:pStyle w:val="TableParagraph"/>
              <w:spacing w:line="210" w:lineRule="exact"/>
              <w:ind w:left="26"/>
              <w:rPr>
                <w:sz w:val="20"/>
              </w:rPr>
            </w:pPr>
            <w:r>
              <w:rPr>
                <w:spacing w:val="-10"/>
                <w:sz w:val="20"/>
              </w:rPr>
              <w:t>4</w:t>
            </w:r>
          </w:p>
        </w:tc>
        <w:tc>
          <w:tcPr>
            <w:tcW w:w="2693" w:type="dxa"/>
          </w:tcPr>
          <w:p w14:paraId="573C52C7" w14:textId="77777777" w:rsidR="00DF38C3" w:rsidRDefault="00D46CFF">
            <w:pPr>
              <w:pStyle w:val="TableParagraph"/>
              <w:spacing w:line="210" w:lineRule="exact"/>
              <w:ind w:left="37" w:right="9"/>
              <w:rPr>
                <w:sz w:val="20"/>
              </w:rPr>
            </w:pPr>
            <w:r>
              <w:rPr>
                <w:spacing w:val="-10"/>
                <w:sz w:val="20"/>
              </w:rPr>
              <w:t>7</w:t>
            </w:r>
          </w:p>
        </w:tc>
        <w:tc>
          <w:tcPr>
            <w:tcW w:w="711" w:type="dxa"/>
          </w:tcPr>
          <w:p w14:paraId="4040844B" w14:textId="77777777" w:rsidR="00DF38C3" w:rsidRDefault="00D46CFF">
            <w:pPr>
              <w:pStyle w:val="TableParagraph"/>
              <w:spacing w:line="210" w:lineRule="exact"/>
              <w:ind w:left="28"/>
              <w:rPr>
                <w:sz w:val="20"/>
              </w:rPr>
            </w:pPr>
            <w:r>
              <w:rPr>
                <w:spacing w:val="-10"/>
                <w:sz w:val="20"/>
              </w:rPr>
              <w:t>8</w:t>
            </w:r>
          </w:p>
        </w:tc>
        <w:tc>
          <w:tcPr>
            <w:tcW w:w="850" w:type="dxa"/>
          </w:tcPr>
          <w:p w14:paraId="06200F96" w14:textId="77777777" w:rsidR="00DF38C3" w:rsidRDefault="00D46CFF">
            <w:pPr>
              <w:pStyle w:val="TableParagraph"/>
              <w:spacing w:line="210" w:lineRule="exact"/>
              <w:ind w:left="27"/>
              <w:rPr>
                <w:sz w:val="20"/>
              </w:rPr>
            </w:pPr>
            <w:r>
              <w:rPr>
                <w:spacing w:val="-10"/>
                <w:sz w:val="20"/>
              </w:rPr>
              <w:t>9</w:t>
            </w:r>
          </w:p>
        </w:tc>
      </w:tr>
      <w:tr w:rsidR="00DF38C3" w14:paraId="7DD8CEEC" w14:textId="77777777">
        <w:trPr>
          <w:trHeight w:val="688"/>
        </w:trPr>
        <w:tc>
          <w:tcPr>
            <w:tcW w:w="566" w:type="dxa"/>
          </w:tcPr>
          <w:p w14:paraId="59175096" w14:textId="77777777" w:rsidR="00DF38C3" w:rsidRDefault="00DF38C3">
            <w:pPr>
              <w:pStyle w:val="TableParagraph"/>
              <w:spacing w:before="2"/>
              <w:jc w:val="left"/>
              <w:rPr>
                <w:sz w:val="20"/>
              </w:rPr>
            </w:pPr>
          </w:p>
          <w:p w14:paraId="6E7B6F31" w14:textId="77777777" w:rsidR="00DF38C3" w:rsidRDefault="00D46CFF">
            <w:pPr>
              <w:pStyle w:val="TableParagraph"/>
              <w:spacing w:before="1"/>
              <w:ind w:left="29" w:right="1"/>
              <w:rPr>
                <w:sz w:val="20"/>
              </w:rPr>
            </w:pPr>
            <w:r>
              <w:rPr>
                <w:spacing w:val="-10"/>
                <w:sz w:val="20"/>
              </w:rPr>
              <w:t>1</w:t>
            </w:r>
          </w:p>
        </w:tc>
        <w:tc>
          <w:tcPr>
            <w:tcW w:w="2837" w:type="dxa"/>
          </w:tcPr>
          <w:p w14:paraId="1065AFCD" w14:textId="77777777" w:rsidR="00DF38C3" w:rsidRDefault="00D46CFF">
            <w:pPr>
              <w:pStyle w:val="TableParagraph"/>
              <w:spacing w:line="225" w:lineRule="exact"/>
              <w:ind w:left="417" w:hanging="70"/>
              <w:jc w:val="left"/>
              <w:rPr>
                <w:sz w:val="20"/>
              </w:rPr>
            </w:pPr>
            <w:r>
              <w:rPr>
                <w:spacing w:val="-4"/>
                <w:sz w:val="20"/>
              </w:rPr>
              <w:t xml:space="preserve">Закрытое </w:t>
            </w:r>
            <w:r>
              <w:rPr>
                <w:spacing w:val="-2"/>
                <w:sz w:val="20"/>
              </w:rPr>
              <w:t>акционерное</w:t>
            </w:r>
          </w:p>
          <w:p w14:paraId="28160ED6" w14:textId="77777777" w:rsidR="00DF38C3" w:rsidRDefault="00D46CFF">
            <w:pPr>
              <w:pStyle w:val="TableParagraph"/>
              <w:spacing w:line="226" w:lineRule="exact"/>
              <w:ind w:left="1113" w:hanging="696"/>
              <w:jc w:val="left"/>
              <w:rPr>
                <w:sz w:val="20"/>
              </w:rPr>
            </w:pPr>
            <w:r>
              <w:rPr>
                <w:spacing w:val="-4"/>
                <w:sz w:val="20"/>
              </w:rPr>
              <w:t>общество</w:t>
            </w:r>
            <w:r>
              <w:rPr>
                <w:spacing w:val="-17"/>
                <w:sz w:val="20"/>
              </w:rPr>
              <w:t xml:space="preserve"> </w:t>
            </w:r>
            <w:r>
              <w:rPr>
                <w:spacing w:val="-4"/>
                <w:sz w:val="20"/>
              </w:rPr>
              <w:t xml:space="preserve">агрофирма </w:t>
            </w:r>
            <w:r>
              <w:rPr>
                <w:spacing w:val="-2"/>
                <w:sz w:val="20"/>
              </w:rPr>
              <w:t>"Нива"</w:t>
            </w:r>
          </w:p>
        </w:tc>
        <w:tc>
          <w:tcPr>
            <w:tcW w:w="1274" w:type="dxa"/>
          </w:tcPr>
          <w:p w14:paraId="7143E688" w14:textId="77777777" w:rsidR="00DF38C3" w:rsidRDefault="00DF38C3">
            <w:pPr>
              <w:pStyle w:val="TableParagraph"/>
              <w:spacing w:before="2"/>
              <w:jc w:val="left"/>
              <w:rPr>
                <w:sz w:val="20"/>
              </w:rPr>
            </w:pPr>
          </w:p>
          <w:p w14:paraId="54EFD17D" w14:textId="77777777" w:rsidR="00DF38C3" w:rsidRDefault="00D46CFF">
            <w:pPr>
              <w:pStyle w:val="TableParagraph"/>
              <w:spacing w:before="1"/>
              <w:ind w:left="26" w:right="7"/>
              <w:rPr>
                <w:sz w:val="20"/>
              </w:rPr>
            </w:pPr>
            <w:r>
              <w:rPr>
                <w:spacing w:val="-2"/>
                <w:sz w:val="20"/>
              </w:rPr>
              <w:t>Зерно</w:t>
            </w:r>
          </w:p>
        </w:tc>
        <w:tc>
          <w:tcPr>
            <w:tcW w:w="2693" w:type="dxa"/>
          </w:tcPr>
          <w:p w14:paraId="0F447969" w14:textId="77777777" w:rsidR="00DF38C3" w:rsidRDefault="00D46CFF">
            <w:pPr>
              <w:pStyle w:val="TableParagraph"/>
              <w:spacing w:before="114"/>
              <w:ind w:left="532" w:right="537" w:firstLine="295"/>
              <w:jc w:val="left"/>
              <w:rPr>
                <w:sz w:val="20"/>
              </w:rPr>
            </w:pPr>
            <w:r>
              <w:rPr>
                <w:sz w:val="20"/>
              </w:rPr>
              <w:t xml:space="preserve">с. Ягодное, </w:t>
            </w:r>
            <w:r>
              <w:rPr>
                <w:spacing w:val="-2"/>
                <w:sz w:val="20"/>
              </w:rPr>
              <w:t>ул.</w:t>
            </w:r>
            <w:r>
              <w:rPr>
                <w:spacing w:val="-15"/>
                <w:sz w:val="20"/>
              </w:rPr>
              <w:t xml:space="preserve"> </w:t>
            </w:r>
            <w:r>
              <w:rPr>
                <w:spacing w:val="-2"/>
                <w:sz w:val="20"/>
              </w:rPr>
              <w:t>Советская,</w:t>
            </w:r>
            <w:r>
              <w:rPr>
                <w:spacing w:val="-13"/>
                <w:sz w:val="20"/>
              </w:rPr>
              <w:t xml:space="preserve"> </w:t>
            </w:r>
            <w:r>
              <w:rPr>
                <w:spacing w:val="-2"/>
                <w:sz w:val="20"/>
              </w:rPr>
              <w:t>57</w:t>
            </w:r>
          </w:p>
        </w:tc>
        <w:tc>
          <w:tcPr>
            <w:tcW w:w="711" w:type="dxa"/>
          </w:tcPr>
          <w:p w14:paraId="50F2722E" w14:textId="77777777" w:rsidR="00DF38C3" w:rsidRDefault="00DF38C3">
            <w:pPr>
              <w:pStyle w:val="TableParagraph"/>
              <w:jc w:val="left"/>
              <w:rPr>
                <w:rFonts w:ascii="Times New Roman"/>
                <w:sz w:val="20"/>
              </w:rPr>
            </w:pPr>
          </w:p>
        </w:tc>
        <w:tc>
          <w:tcPr>
            <w:tcW w:w="850" w:type="dxa"/>
          </w:tcPr>
          <w:p w14:paraId="00134208" w14:textId="77777777" w:rsidR="00DF38C3" w:rsidRDefault="00DF38C3">
            <w:pPr>
              <w:pStyle w:val="TableParagraph"/>
              <w:jc w:val="left"/>
              <w:rPr>
                <w:rFonts w:ascii="Times New Roman"/>
                <w:sz w:val="20"/>
              </w:rPr>
            </w:pPr>
          </w:p>
        </w:tc>
      </w:tr>
      <w:tr w:rsidR="00DF38C3" w14:paraId="71F71F52" w14:textId="77777777">
        <w:trPr>
          <w:trHeight w:val="460"/>
        </w:trPr>
        <w:tc>
          <w:tcPr>
            <w:tcW w:w="566" w:type="dxa"/>
          </w:tcPr>
          <w:p w14:paraId="01871F69" w14:textId="77777777" w:rsidR="00DF38C3" w:rsidRDefault="00D46CFF">
            <w:pPr>
              <w:pStyle w:val="TableParagraph"/>
              <w:spacing w:before="114"/>
              <w:ind w:left="29" w:right="1"/>
              <w:rPr>
                <w:sz w:val="20"/>
              </w:rPr>
            </w:pPr>
            <w:r>
              <w:rPr>
                <w:spacing w:val="-10"/>
                <w:sz w:val="20"/>
              </w:rPr>
              <w:t>2</w:t>
            </w:r>
          </w:p>
        </w:tc>
        <w:tc>
          <w:tcPr>
            <w:tcW w:w="2837" w:type="dxa"/>
          </w:tcPr>
          <w:p w14:paraId="37CCC102" w14:textId="77777777" w:rsidR="00DF38C3" w:rsidRDefault="00D46CFF">
            <w:pPr>
              <w:pStyle w:val="TableParagraph"/>
              <w:spacing w:line="226" w:lineRule="exact"/>
              <w:ind w:left="193"/>
              <w:jc w:val="left"/>
              <w:rPr>
                <w:sz w:val="20"/>
              </w:rPr>
            </w:pPr>
            <w:r>
              <w:rPr>
                <w:spacing w:val="-2"/>
                <w:sz w:val="20"/>
              </w:rPr>
              <w:t>Общество</w:t>
            </w:r>
            <w:r>
              <w:rPr>
                <w:spacing w:val="-9"/>
                <w:sz w:val="20"/>
              </w:rPr>
              <w:t xml:space="preserve"> </w:t>
            </w:r>
            <w:r>
              <w:rPr>
                <w:spacing w:val="-2"/>
                <w:sz w:val="20"/>
              </w:rPr>
              <w:t>с</w:t>
            </w:r>
            <w:r>
              <w:rPr>
                <w:spacing w:val="-10"/>
                <w:sz w:val="20"/>
              </w:rPr>
              <w:t xml:space="preserve"> </w:t>
            </w:r>
            <w:r>
              <w:rPr>
                <w:spacing w:val="-2"/>
                <w:sz w:val="20"/>
              </w:rPr>
              <w:t>ограниченной</w:t>
            </w:r>
          </w:p>
          <w:p w14:paraId="4515369B" w14:textId="77777777" w:rsidR="00DF38C3" w:rsidRDefault="00D46CFF">
            <w:pPr>
              <w:pStyle w:val="TableParagraph"/>
              <w:spacing w:before="4" w:line="210" w:lineRule="exact"/>
              <w:ind w:left="265"/>
              <w:jc w:val="left"/>
              <w:rPr>
                <w:sz w:val="20"/>
              </w:rPr>
            </w:pPr>
            <w:r>
              <w:rPr>
                <w:spacing w:val="-2"/>
                <w:sz w:val="20"/>
              </w:rPr>
              <w:t>ответственностью</w:t>
            </w:r>
            <w:r>
              <w:rPr>
                <w:spacing w:val="16"/>
                <w:sz w:val="20"/>
              </w:rPr>
              <w:t xml:space="preserve"> </w:t>
            </w:r>
            <w:r>
              <w:rPr>
                <w:spacing w:val="-4"/>
                <w:sz w:val="20"/>
              </w:rPr>
              <w:t>"СФК"</w:t>
            </w:r>
          </w:p>
        </w:tc>
        <w:tc>
          <w:tcPr>
            <w:tcW w:w="1274" w:type="dxa"/>
          </w:tcPr>
          <w:p w14:paraId="59DCA52F" w14:textId="77777777" w:rsidR="00DF38C3" w:rsidRDefault="00D46CFF">
            <w:pPr>
              <w:pStyle w:val="TableParagraph"/>
              <w:spacing w:before="114"/>
              <w:ind w:left="26" w:right="7"/>
              <w:rPr>
                <w:sz w:val="20"/>
              </w:rPr>
            </w:pPr>
            <w:r>
              <w:rPr>
                <w:spacing w:val="-2"/>
                <w:sz w:val="20"/>
              </w:rPr>
              <w:t>Зерно</w:t>
            </w:r>
          </w:p>
        </w:tc>
        <w:tc>
          <w:tcPr>
            <w:tcW w:w="2693" w:type="dxa"/>
          </w:tcPr>
          <w:p w14:paraId="00B9E3DB" w14:textId="77777777" w:rsidR="00DF38C3" w:rsidRDefault="00D46CFF">
            <w:pPr>
              <w:pStyle w:val="TableParagraph"/>
              <w:spacing w:line="226" w:lineRule="exact"/>
              <w:ind w:left="28" w:right="9"/>
              <w:rPr>
                <w:sz w:val="20"/>
              </w:rPr>
            </w:pPr>
            <w:r>
              <w:rPr>
                <w:sz w:val="20"/>
              </w:rPr>
              <w:t>с.</w:t>
            </w:r>
            <w:r>
              <w:rPr>
                <w:spacing w:val="-2"/>
                <w:sz w:val="20"/>
              </w:rPr>
              <w:t xml:space="preserve"> Ягодное,</w:t>
            </w:r>
          </w:p>
          <w:p w14:paraId="7666EB9F" w14:textId="77777777" w:rsidR="00DF38C3" w:rsidRDefault="00D46CFF">
            <w:pPr>
              <w:pStyle w:val="TableParagraph"/>
              <w:spacing w:before="4" w:line="210" w:lineRule="exact"/>
              <w:ind w:left="28" w:right="37"/>
              <w:rPr>
                <w:sz w:val="20"/>
              </w:rPr>
            </w:pPr>
            <w:proofErr w:type="spellStart"/>
            <w:r>
              <w:rPr>
                <w:spacing w:val="-4"/>
                <w:sz w:val="20"/>
              </w:rPr>
              <w:t>ул.Западная</w:t>
            </w:r>
            <w:proofErr w:type="spellEnd"/>
            <w:r>
              <w:rPr>
                <w:spacing w:val="-4"/>
                <w:sz w:val="20"/>
              </w:rPr>
              <w:t>,</w:t>
            </w:r>
            <w:r>
              <w:rPr>
                <w:spacing w:val="-1"/>
                <w:sz w:val="20"/>
              </w:rPr>
              <w:t xml:space="preserve"> </w:t>
            </w:r>
            <w:r>
              <w:rPr>
                <w:spacing w:val="-10"/>
                <w:sz w:val="20"/>
              </w:rPr>
              <w:t>4</w:t>
            </w:r>
          </w:p>
        </w:tc>
        <w:tc>
          <w:tcPr>
            <w:tcW w:w="711" w:type="dxa"/>
          </w:tcPr>
          <w:p w14:paraId="656A3343" w14:textId="77777777" w:rsidR="00DF38C3" w:rsidRDefault="00DF38C3">
            <w:pPr>
              <w:pStyle w:val="TableParagraph"/>
              <w:jc w:val="left"/>
              <w:rPr>
                <w:rFonts w:ascii="Times New Roman"/>
                <w:sz w:val="20"/>
              </w:rPr>
            </w:pPr>
          </w:p>
        </w:tc>
        <w:tc>
          <w:tcPr>
            <w:tcW w:w="850" w:type="dxa"/>
          </w:tcPr>
          <w:p w14:paraId="363D8A80" w14:textId="77777777" w:rsidR="00DF38C3" w:rsidRDefault="00DF38C3">
            <w:pPr>
              <w:pStyle w:val="TableParagraph"/>
              <w:jc w:val="left"/>
              <w:rPr>
                <w:rFonts w:ascii="Times New Roman"/>
                <w:sz w:val="20"/>
              </w:rPr>
            </w:pPr>
          </w:p>
        </w:tc>
      </w:tr>
      <w:tr w:rsidR="00DF38C3" w14:paraId="47978107" w14:textId="77777777">
        <w:trPr>
          <w:trHeight w:val="921"/>
        </w:trPr>
        <w:tc>
          <w:tcPr>
            <w:tcW w:w="566" w:type="dxa"/>
          </w:tcPr>
          <w:p w14:paraId="3079904A" w14:textId="77777777" w:rsidR="00DF38C3" w:rsidRDefault="00DF38C3">
            <w:pPr>
              <w:pStyle w:val="TableParagraph"/>
              <w:spacing w:before="118"/>
              <w:jc w:val="left"/>
              <w:rPr>
                <w:sz w:val="20"/>
              </w:rPr>
            </w:pPr>
          </w:p>
          <w:p w14:paraId="42A13854" w14:textId="77777777" w:rsidR="00DF38C3" w:rsidRDefault="00D46CFF">
            <w:pPr>
              <w:pStyle w:val="TableParagraph"/>
              <w:spacing w:before="1"/>
              <w:ind w:left="29" w:right="1"/>
              <w:rPr>
                <w:sz w:val="20"/>
              </w:rPr>
            </w:pPr>
            <w:r>
              <w:rPr>
                <w:spacing w:val="-10"/>
                <w:sz w:val="20"/>
              </w:rPr>
              <w:t>3</w:t>
            </w:r>
          </w:p>
        </w:tc>
        <w:tc>
          <w:tcPr>
            <w:tcW w:w="2837" w:type="dxa"/>
          </w:tcPr>
          <w:p w14:paraId="3DFAD95D" w14:textId="77777777" w:rsidR="00DF38C3" w:rsidRDefault="00D46CFF">
            <w:pPr>
              <w:pStyle w:val="TableParagraph"/>
              <w:spacing w:line="244" w:lineRule="auto"/>
              <w:ind w:left="75" w:right="54"/>
              <w:rPr>
                <w:sz w:val="20"/>
              </w:rPr>
            </w:pPr>
            <w:r>
              <w:rPr>
                <w:spacing w:val="-2"/>
                <w:sz w:val="20"/>
              </w:rPr>
              <w:t>Сельскохозяйственный производственный кооператив</w:t>
            </w:r>
            <w:r>
              <w:rPr>
                <w:spacing w:val="-15"/>
                <w:sz w:val="20"/>
              </w:rPr>
              <w:t xml:space="preserve"> </w:t>
            </w:r>
            <w:r>
              <w:rPr>
                <w:spacing w:val="-2"/>
                <w:sz w:val="20"/>
              </w:rPr>
              <w:t>кооперативное</w:t>
            </w:r>
          </w:p>
          <w:p w14:paraId="5B719F5F" w14:textId="77777777" w:rsidR="00DF38C3" w:rsidRDefault="00D46CFF">
            <w:pPr>
              <w:pStyle w:val="TableParagraph"/>
              <w:spacing w:line="209" w:lineRule="exact"/>
              <w:ind w:left="73" w:right="61"/>
              <w:rPr>
                <w:sz w:val="20"/>
              </w:rPr>
            </w:pPr>
            <w:r>
              <w:rPr>
                <w:sz w:val="20"/>
              </w:rPr>
              <w:t>хозяйство</w:t>
            </w:r>
            <w:r>
              <w:rPr>
                <w:spacing w:val="-9"/>
                <w:sz w:val="20"/>
              </w:rPr>
              <w:t xml:space="preserve"> </w:t>
            </w:r>
            <w:r>
              <w:rPr>
                <w:spacing w:val="-4"/>
                <w:sz w:val="20"/>
              </w:rPr>
              <w:t>"ССЦ"</w:t>
            </w:r>
          </w:p>
        </w:tc>
        <w:tc>
          <w:tcPr>
            <w:tcW w:w="1274" w:type="dxa"/>
          </w:tcPr>
          <w:p w14:paraId="30FBF081" w14:textId="77777777" w:rsidR="00DF38C3" w:rsidRDefault="00DF38C3">
            <w:pPr>
              <w:pStyle w:val="TableParagraph"/>
              <w:spacing w:before="118"/>
              <w:jc w:val="left"/>
              <w:rPr>
                <w:sz w:val="20"/>
              </w:rPr>
            </w:pPr>
          </w:p>
          <w:p w14:paraId="4C465B68" w14:textId="77777777" w:rsidR="00DF38C3" w:rsidRDefault="00D46CFF">
            <w:pPr>
              <w:pStyle w:val="TableParagraph"/>
              <w:spacing w:before="1"/>
              <w:ind w:left="26" w:right="7"/>
              <w:rPr>
                <w:sz w:val="20"/>
              </w:rPr>
            </w:pPr>
            <w:r>
              <w:rPr>
                <w:spacing w:val="-2"/>
                <w:sz w:val="20"/>
              </w:rPr>
              <w:t>Зерно</w:t>
            </w:r>
          </w:p>
        </w:tc>
        <w:tc>
          <w:tcPr>
            <w:tcW w:w="2693" w:type="dxa"/>
          </w:tcPr>
          <w:p w14:paraId="422D76C1" w14:textId="77777777" w:rsidR="00DF38C3" w:rsidRDefault="00DF38C3">
            <w:pPr>
              <w:pStyle w:val="TableParagraph"/>
              <w:spacing w:before="3"/>
              <w:jc w:val="left"/>
              <w:rPr>
                <w:sz w:val="20"/>
              </w:rPr>
            </w:pPr>
          </w:p>
          <w:p w14:paraId="65319903" w14:textId="77777777" w:rsidR="00DF38C3" w:rsidRDefault="00D46CFF">
            <w:pPr>
              <w:pStyle w:val="TableParagraph"/>
              <w:ind w:left="28" w:right="9"/>
              <w:rPr>
                <w:sz w:val="20"/>
              </w:rPr>
            </w:pPr>
            <w:r>
              <w:rPr>
                <w:sz w:val="20"/>
              </w:rPr>
              <w:t>с.</w:t>
            </w:r>
            <w:r>
              <w:rPr>
                <w:spacing w:val="-2"/>
                <w:sz w:val="20"/>
              </w:rPr>
              <w:t xml:space="preserve"> Ягодное</w:t>
            </w:r>
          </w:p>
          <w:p w14:paraId="3AC7EC32" w14:textId="77777777" w:rsidR="00DF38C3" w:rsidRDefault="00D46CFF">
            <w:pPr>
              <w:pStyle w:val="TableParagraph"/>
              <w:spacing w:before="4"/>
              <w:ind w:left="35" w:right="9"/>
              <w:rPr>
                <w:sz w:val="20"/>
              </w:rPr>
            </w:pPr>
            <w:r>
              <w:rPr>
                <w:spacing w:val="-2"/>
                <w:sz w:val="20"/>
              </w:rPr>
              <w:t>пр.</w:t>
            </w:r>
            <w:r>
              <w:rPr>
                <w:spacing w:val="-6"/>
                <w:sz w:val="20"/>
              </w:rPr>
              <w:t xml:space="preserve"> </w:t>
            </w:r>
            <w:r>
              <w:rPr>
                <w:spacing w:val="-2"/>
                <w:sz w:val="20"/>
              </w:rPr>
              <w:t>Производственный,</w:t>
            </w:r>
            <w:r>
              <w:rPr>
                <w:spacing w:val="-6"/>
                <w:sz w:val="20"/>
              </w:rPr>
              <w:t xml:space="preserve"> </w:t>
            </w:r>
            <w:r>
              <w:rPr>
                <w:spacing w:val="-10"/>
                <w:sz w:val="20"/>
              </w:rPr>
              <w:t>8</w:t>
            </w:r>
          </w:p>
        </w:tc>
        <w:tc>
          <w:tcPr>
            <w:tcW w:w="711" w:type="dxa"/>
          </w:tcPr>
          <w:p w14:paraId="22BD076B" w14:textId="77777777" w:rsidR="00DF38C3" w:rsidRDefault="00DF38C3">
            <w:pPr>
              <w:pStyle w:val="TableParagraph"/>
              <w:jc w:val="left"/>
              <w:rPr>
                <w:rFonts w:ascii="Times New Roman"/>
                <w:sz w:val="20"/>
              </w:rPr>
            </w:pPr>
          </w:p>
        </w:tc>
        <w:tc>
          <w:tcPr>
            <w:tcW w:w="850" w:type="dxa"/>
          </w:tcPr>
          <w:p w14:paraId="48D251C3" w14:textId="77777777" w:rsidR="00DF38C3" w:rsidRDefault="00DF38C3">
            <w:pPr>
              <w:pStyle w:val="TableParagraph"/>
              <w:jc w:val="left"/>
              <w:rPr>
                <w:rFonts w:ascii="Times New Roman"/>
                <w:sz w:val="20"/>
              </w:rPr>
            </w:pPr>
          </w:p>
        </w:tc>
      </w:tr>
    </w:tbl>
    <w:p w14:paraId="1A3DC58F" w14:textId="77777777" w:rsidR="00DF38C3" w:rsidRDefault="00DF38C3">
      <w:pPr>
        <w:pStyle w:val="TableParagraph"/>
        <w:jc w:val="left"/>
        <w:rPr>
          <w:rFonts w:ascii="Times New Roman"/>
          <w:sz w:val="20"/>
        </w:rPr>
        <w:sectPr w:rsidR="00DF38C3">
          <w:footerReference w:type="default" r:id="rId10"/>
          <w:pgSz w:w="11910" w:h="16850"/>
          <w:pgMar w:top="760" w:right="708" w:bottom="1200" w:left="1700" w:header="0" w:footer="1009" w:gutter="0"/>
          <w:cols w:space="720"/>
        </w:sectPr>
      </w:pPr>
    </w:p>
    <w:p w14:paraId="4ED0B486" w14:textId="77777777" w:rsidR="00DF38C3" w:rsidRDefault="00D46CFF">
      <w:pPr>
        <w:pStyle w:val="1"/>
        <w:spacing w:before="78" w:line="360" w:lineRule="auto"/>
        <w:ind w:left="1" w:right="139" w:firstLine="708"/>
      </w:pPr>
      <w:bookmarkStart w:id="1" w:name="_TOC_250013"/>
      <w:r>
        <w:lastRenderedPageBreak/>
        <w:t>Раздел 1. Показатели существующего и перспективного спроса на тепловую энергию (мощность) и теплоноситель в установленных границах территории</w:t>
      </w:r>
      <w:r>
        <w:rPr>
          <w:spacing w:val="40"/>
        </w:rPr>
        <w:t xml:space="preserve"> </w:t>
      </w:r>
      <w:bookmarkEnd w:id="1"/>
      <w:r>
        <w:t>сельского поселения.</w:t>
      </w:r>
    </w:p>
    <w:p w14:paraId="37AA4DA6" w14:textId="77777777" w:rsidR="00DF38C3" w:rsidRDefault="00D46CFF">
      <w:pPr>
        <w:spacing w:line="360" w:lineRule="auto"/>
        <w:ind w:left="1" w:right="146"/>
        <w:jc w:val="both"/>
        <w:rPr>
          <w:rFonts w:ascii="Arial" w:hAnsi="Arial"/>
          <w:b/>
          <w:sz w:val="24"/>
        </w:rPr>
      </w:pPr>
      <w:r>
        <w:rPr>
          <w:rFonts w:ascii="Arial" w:hAnsi="Arial"/>
          <w:b/>
          <w:sz w:val="24"/>
        </w:rPr>
        <w:t>Раздел 1.1 Площадь строительных фондов и приросты площади строительных фондов по расчетным элементам территориального деления</w:t>
      </w:r>
    </w:p>
    <w:p w14:paraId="1B71B266" w14:textId="77777777" w:rsidR="00DF38C3" w:rsidRDefault="00D46CFF">
      <w:pPr>
        <w:pStyle w:val="a3"/>
        <w:spacing w:before="3" w:line="364" w:lineRule="auto"/>
        <w:ind w:left="1" w:right="131" w:firstLine="708"/>
        <w:jc w:val="both"/>
      </w:pPr>
      <w:r>
        <w:t>Согласно Градостроительному кодексу, основным документом, определяющим территориальное развитие сельского поселения, является его генеральный план. Генеральный план сельского поселения Ягодное был разработан институтом «</w:t>
      </w:r>
      <w:proofErr w:type="spellStart"/>
      <w:r>
        <w:t>ТеррНИИгражданпроект</w:t>
      </w:r>
      <w:proofErr w:type="spellEnd"/>
      <w:r w:rsidR="00840628">
        <w:t>»</w:t>
      </w:r>
      <w:r>
        <w:t xml:space="preserve"> на основании муниципального контракта № 0142300027118000211/13 от 31 октября 2018 года с Администрацией сельского</w:t>
      </w:r>
      <w:r>
        <w:rPr>
          <w:spacing w:val="-9"/>
        </w:rPr>
        <w:t xml:space="preserve"> </w:t>
      </w:r>
      <w:r>
        <w:t>поселения</w:t>
      </w:r>
      <w:r>
        <w:rPr>
          <w:spacing w:val="-8"/>
        </w:rPr>
        <w:t xml:space="preserve"> </w:t>
      </w:r>
      <w:r>
        <w:t>Ягодное</w:t>
      </w:r>
      <w:r>
        <w:rPr>
          <w:spacing w:val="-9"/>
        </w:rPr>
        <w:t xml:space="preserve"> </w:t>
      </w:r>
      <w:r>
        <w:t>муниципального</w:t>
      </w:r>
      <w:r>
        <w:rPr>
          <w:spacing w:val="-9"/>
        </w:rPr>
        <w:t xml:space="preserve"> </w:t>
      </w:r>
      <w:r>
        <w:t>района</w:t>
      </w:r>
      <w:r>
        <w:rPr>
          <w:spacing w:val="-9"/>
        </w:rPr>
        <w:t xml:space="preserve"> </w:t>
      </w:r>
      <w:r>
        <w:t>Ставропольский</w:t>
      </w:r>
      <w:r>
        <w:rPr>
          <w:spacing w:val="-8"/>
        </w:rPr>
        <w:t xml:space="preserve"> </w:t>
      </w:r>
      <w:r>
        <w:t xml:space="preserve">Самарской </w:t>
      </w:r>
      <w:r>
        <w:rPr>
          <w:spacing w:val="-2"/>
        </w:rPr>
        <w:t>области.</w:t>
      </w:r>
    </w:p>
    <w:p w14:paraId="73D5A567" w14:textId="77777777" w:rsidR="00DF38C3" w:rsidRDefault="00D46CFF">
      <w:pPr>
        <w:pStyle w:val="a3"/>
        <w:spacing w:before="2" w:line="367" w:lineRule="auto"/>
        <w:ind w:left="1" w:right="306" w:firstLine="734"/>
        <w:jc w:val="both"/>
      </w:pPr>
      <w:r>
        <w:t xml:space="preserve">В административном отношении земельный участок сельского поселения Ягодное, расположен на левом берегу реки Волга (восточном берегу Куйбышевского водохранилища), в северо-западной части Куйбышевской </w:t>
      </w:r>
      <w:r>
        <w:rPr>
          <w:spacing w:val="-2"/>
        </w:rPr>
        <w:t>области.</w:t>
      </w:r>
    </w:p>
    <w:p w14:paraId="66376304" w14:textId="77777777" w:rsidR="00DF38C3" w:rsidRDefault="00D46CFF">
      <w:pPr>
        <w:pStyle w:val="a3"/>
        <w:spacing w:line="367" w:lineRule="auto"/>
        <w:ind w:left="1" w:right="136" w:firstLine="736"/>
        <w:jc w:val="both"/>
      </w:pPr>
      <w:r>
        <w:t xml:space="preserve">Согласно проекту генерального плана </w:t>
      </w:r>
      <w:proofErr w:type="spellStart"/>
      <w:r>
        <w:t>с.п</w:t>
      </w:r>
      <w:proofErr w:type="spellEnd"/>
      <w:r>
        <w:t xml:space="preserve">. Ягодное развитие усадебной застройки на расчетный срок строительства (до 2033 г.) намечается за счет освоения свободных территорий в существующих границах </w:t>
      </w:r>
      <w:proofErr w:type="spellStart"/>
      <w:r>
        <w:t>населѐнных</w:t>
      </w:r>
      <w:proofErr w:type="spellEnd"/>
      <w:r>
        <w:t xml:space="preserve"> пунктов и на новых площадках, расположенных за их пределами.</w:t>
      </w:r>
    </w:p>
    <w:p w14:paraId="75DE815E" w14:textId="77777777" w:rsidR="00DF38C3" w:rsidRDefault="00D46CFF">
      <w:pPr>
        <w:pStyle w:val="a3"/>
        <w:spacing w:line="364" w:lineRule="auto"/>
        <w:ind w:left="1" w:right="140" w:firstLine="734"/>
        <w:jc w:val="both"/>
      </w:pPr>
      <w:r>
        <w:t xml:space="preserve">Общие площади жилых фондов, количество проектируемых участков и ориентировочная численность населения в планируемых индивидуальных домах </w:t>
      </w:r>
      <w:r>
        <w:rPr>
          <w:spacing w:val="-2"/>
        </w:rPr>
        <w:t>составят:</w:t>
      </w:r>
    </w:p>
    <w:p w14:paraId="7415E915" w14:textId="77777777" w:rsidR="00DF38C3" w:rsidRDefault="00D46CFF">
      <w:pPr>
        <w:spacing w:line="274" w:lineRule="exact"/>
        <w:ind w:left="709"/>
        <w:rPr>
          <w:rFonts w:ascii="Arial" w:hAnsi="Arial"/>
          <w:b/>
          <w:sz w:val="20"/>
        </w:rPr>
      </w:pPr>
      <w:r>
        <w:rPr>
          <w:rFonts w:ascii="Arial" w:hAnsi="Arial"/>
          <w:b/>
          <w:sz w:val="24"/>
          <w:u w:val="thick"/>
        </w:rPr>
        <w:t>с.</w:t>
      </w:r>
      <w:r>
        <w:rPr>
          <w:rFonts w:ascii="Arial" w:hAnsi="Arial"/>
          <w:b/>
          <w:spacing w:val="-2"/>
          <w:sz w:val="24"/>
          <w:u w:val="thick"/>
        </w:rPr>
        <w:t xml:space="preserve"> </w:t>
      </w:r>
      <w:r>
        <w:rPr>
          <w:rFonts w:ascii="Arial" w:hAnsi="Arial"/>
          <w:b/>
          <w:spacing w:val="-2"/>
          <w:sz w:val="20"/>
          <w:u w:val="thick"/>
        </w:rPr>
        <w:t>Ягодное</w:t>
      </w:r>
    </w:p>
    <w:p w14:paraId="079BC73D" w14:textId="77777777" w:rsidR="00DF38C3" w:rsidRDefault="00D46CFF">
      <w:pPr>
        <w:pStyle w:val="a3"/>
        <w:spacing w:before="125"/>
        <w:ind w:left="709"/>
      </w:pPr>
      <w:r>
        <w:rPr>
          <w:u w:val="single"/>
        </w:rPr>
        <w:t>На</w:t>
      </w:r>
      <w:r>
        <w:rPr>
          <w:spacing w:val="-9"/>
          <w:u w:val="single"/>
        </w:rPr>
        <w:t xml:space="preserve"> </w:t>
      </w:r>
      <w:r>
        <w:rPr>
          <w:u w:val="single"/>
        </w:rPr>
        <w:t>расчетный</w:t>
      </w:r>
      <w:r>
        <w:rPr>
          <w:spacing w:val="-9"/>
          <w:u w:val="single"/>
        </w:rPr>
        <w:t xml:space="preserve"> </w:t>
      </w:r>
      <w:r>
        <w:rPr>
          <w:u w:val="single"/>
        </w:rPr>
        <w:t>срок</w:t>
      </w:r>
      <w:r>
        <w:rPr>
          <w:spacing w:val="-9"/>
          <w:u w:val="single"/>
        </w:rPr>
        <w:t xml:space="preserve"> </w:t>
      </w:r>
      <w:r>
        <w:rPr>
          <w:u w:val="single"/>
        </w:rPr>
        <w:t>строительства</w:t>
      </w:r>
      <w:r>
        <w:rPr>
          <w:spacing w:val="-11"/>
          <w:u w:val="single"/>
        </w:rPr>
        <w:t xml:space="preserve"> </w:t>
      </w:r>
      <w:r>
        <w:rPr>
          <w:u w:val="single"/>
        </w:rPr>
        <w:t>(до</w:t>
      </w:r>
      <w:r>
        <w:rPr>
          <w:spacing w:val="-6"/>
          <w:u w:val="single"/>
        </w:rPr>
        <w:t xml:space="preserve"> </w:t>
      </w:r>
      <w:r>
        <w:rPr>
          <w:u w:val="single"/>
        </w:rPr>
        <w:t>2033</w:t>
      </w:r>
      <w:r>
        <w:rPr>
          <w:spacing w:val="-10"/>
          <w:u w:val="single"/>
        </w:rPr>
        <w:t xml:space="preserve"> </w:t>
      </w:r>
      <w:r>
        <w:rPr>
          <w:spacing w:val="-5"/>
          <w:u w:val="single"/>
        </w:rPr>
        <w:t>г.)</w:t>
      </w:r>
    </w:p>
    <w:p w14:paraId="7E372554" w14:textId="77777777" w:rsidR="00DF38C3" w:rsidRDefault="00D46CFF">
      <w:pPr>
        <w:pStyle w:val="a3"/>
        <w:spacing w:before="144"/>
        <w:ind w:left="709"/>
      </w:pPr>
      <w:r>
        <w:rPr>
          <w:u w:val="single"/>
        </w:rPr>
        <w:t>На</w:t>
      </w:r>
      <w:r>
        <w:rPr>
          <w:spacing w:val="-12"/>
          <w:u w:val="single"/>
        </w:rPr>
        <w:t xml:space="preserve"> </w:t>
      </w:r>
      <w:r>
        <w:rPr>
          <w:u w:val="single"/>
        </w:rPr>
        <w:t>свободных</w:t>
      </w:r>
      <w:r>
        <w:rPr>
          <w:spacing w:val="-12"/>
          <w:u w:val="single"/>
        </w:rPr>
        <w:t xml:space="preserve"> </w:t>
      </w:r>
      <w:r>
        <w:rPr>
          <w:u w:val="single"/>
        </w:rPr>
        <w:t>территориях</w:t>
      </w:r>
      <w:r>
        <w:rPr>
          <w:spacing w:val="-10"/>
          <w:u w:val="single"/>
        </w:rPr>
        <w:t xml:space="preserve"> </w:t>
      </w:r>
      <w:r>
        <w:rPr>
          <w:u w:val="single"/>
        </w:rPr>
        <w:t>в</w:t>
      </w:r>
      <w:r>
        <w:rPr>
          <w:spacing w:val="-8"/>
          <w:u w:val="single"/>
        </w:rPr>
        <w:t xml:space="preserve"> </w:t>
      </w:r>
      <w:r>
        <w:rPr>
          <w:u w:val="single"/>
        </w:rPr>
        <w:t>границах</w:t>
      </w:r>
      <w:r>
        <w:rPr>
          <w:spacing w:val="-12"/>
          <w:u w:val="single"/>
        </w:rPr>
        <w:t xml:space="preserve"> </w:t>
      </w:r>
      <w:r>
        <w:rPr>
          <w:u w:val="single"/>
        </w:rPr>
        <w:t>населенного</w:t>
      </w:r>
      <w:r>
        <w:rPr>
          <w:spacing w:val="-9"/>
          <w:u w:val="single"/>
        </w:rPr>
        <w:t xml:space="preserve"> </w:t>
      </w:r>
      <w:r>
        <w:rPr>
          <w:spacing w:val="-2"/>
          <w:u w:val="single"/>
        </w:rPr>
        <w:t>пункта:</w:t>
      </w:r>
    </w:p>
    <w:p w14:paraId="24A0143C" w14:textId="77777777" w:rsidR="00DF38C3" w:rsidRDefault="00D46CFF">
      <w:pPr>
        <w:tabs>
          <w:tab w:val="left" w:pos="7657"/>
        </w:tabs>
        <w:spacing w:before="137"/>
        <w:ind w:left="844"/>
        <w:rPr>
          <w:sz w:val="24"/>
        </w:rPr>
      </w:pPr>
      <w:r>
        <w:rPr>
          <w:rFonts w:ascii="Arial" w:hAnsi="Arial"/>
          <w:b/>
          <w:sz w:val="24"/>
        </w:rPr>
        <w:t>Площадка</w:t>
      </w:r>
      <w:r>
        <w:rPr>
          <w:rFonts w:ascii="Arial" w:hAnsi="Arial"/>
          <w:b/>
          <w:spacing w:val="58"/>
          <w:sz w:val="24"/>
        </w:rPr>
        <w:t xml:space="preserve"> </w:t>
      </w:r>
      <w:r>
        <w:rPr>
          <w:rFonts w:ascii="Arial" w:hAnsi="Arial"/>
          <w:b/>
          <w:sz w:val="24"/>
        </w:rPr>
        <w:t>№1</w:t>
      </w:r>
      <w:r>
        <w:rPr>
          <w:rFonts w:ascii="Arial" w:hAnsi="Arial"/>
          <w:b/>
          <w:spacing w:val="60"/>
          <w:sz w:val="24"/>
        </w:rPr>
        <w:t xml:space="preserve"> </w:t>
      </w:r>
      <w:r>
        <w:rPr>
          <w:rFonts w:ascii="Arial" w:hAnsi="Arial"/>
          <w:i/>
          <w:sz w:val="24"/>
        </w:rPr>
        <w:t>(площадью</w:t>
      </w:r>
      <w:r>
        <w:rPr>
          <w:rFonts w:ascii="Arial" w:hAnsi="Arial"/>
          <w:i/>
          <w:spacing w:val="58"/>
          <w:sz w:val="24"/>
        </w:rPr>
        <w:t xml:space="preserve"> </w:t>
      </w:r>
      <w:r>
        <w:rPr>
          <w:rFonts w:ascii="Arial" w:hAnsi="Arial"/>
          <w:i/>
          <w:sz w:val="24"/>
        </w:rPr>
        <w:t>–</w:t>
      </w:r>
      <w:r>
        <w:rPr>
          <w:rFonts w:ascii="Arial" w:hAnsi="Arial"/>
          <w:i/>
          <w:spacing w:val="58"/>
          <w:sz w:val="24"/>
        </w:rPr>
        <w:t xml:space="preserve"> </w:t>
      </w:r>
      <w:r>
        <w:rPr>
          <w:rFonts w:ascii="Arial" w:hAnsi="Arial"/>
          <w:i/>
          <w:sz w:val="24"/>
        </w:rPr>
        <w:t>322,9</w:t>
      </w:r>
      <w:r>
        <w:rPr>
          <w:rFonts w:ascii="Arial" w:hAnsi="Arial"/>
          <w:i/>
          <w:spacing w:val="57"/>
          <w:sz w:val="24"/>
        </w:rPr>
        <w:t xml:space="preserve"> </w:t>
      </w:r>
      <w:r>
        <w:rPr>
          <w:rFonts w:ascii="Arial" w:hAnsi="Arial"/>
          <w:i/>
          <w:sz w:val="24"/>
        </w:rPr>
        <w:t>га),</w:t>
      </w:r>
      <w:r>
        <w:rPr>
          <w:rFonts w:ascii="Arial" w:hAnsi="Arial"/>
          <w:i/>
          <w:spacing w:val="60"/>
          <w:sz w:val="24"/>
        </w:rPr>
        <w:t xml:space="preserve"> </w:t>
      </w:r>
      <w:r>
        <w:rPr>
          <w:spacing w:val="-2"/>
          <w:sz w:val="24"/>
        </w:rPr>
        <w:t>расположенная</w:t>
      </w:r>
      <w:r>
        <w:rPr>
          <w:sz w:val="24"/>
        </w:rPr>
        <w:tab/>
        <w:t>к</w:t>
      </w:r>
      <w:r>
        <w:rPr>
          <w:spacing w:val="54"/>
          <w:sz w:val="24"/>
        </w:rPr>
        <w:t xml:space="preserve"> </w:t>
      </w:r>
      <w:r>
        <w:rPr>
          <w:sz w:val="24"/>
        </w:rPr>
        <w:t>северу</w:t>
      </w:r>
      <w:r>
        <w:rPr>
          <w:spacing w:val="54"/>
          <w:sz w:val="24"/>
        </w:rPr>
        <w:t xml:space="preserve"> </w:t>
      </w:r>
      <w:r>
        <w:rPr>
          <w:sz w:val="24"/>
        </w:rPr>
        <w:t>от</w:t>
      </w:r>
      <w:r>
        <w:rPr>
          <w:spacing w:val="59"/>
          <w:sz w:val="24"/>
        </w:rPr>
        <w:t xml:space="preserve"> </w:t>
      </w:r>
      <w:r>
        <w:rPr>
          <w:spacing w:val="-5"/>
          <w:sz w:val="24"/>
        </w:rPr>
        <w:t>с.</w:t>
      </w:r>
    </w:p>
    <w:p w14:paraId="2C34FA12" w14:textId="77777777" w:rsidR="00DF38C3" w:rsidRDefault="00D46CFF">
      <w:pPr>
        <w:pStyle w:val="a3"/>
        <w:spacing w:before="143"/>
        <w:ind w:left="1"/>
      </w:pPr>
      <w:r>
        <w:rPr>
          <w:spacing w:val="-2"/>
        </w:rPr>
        <w:t>Ягодное.</w:t>
      </w:r>
    </w:p>
    <w:p w14:paraId="076A47D4" w14:textId="77777777" w:rsidR="00DF38C3" w:rsidRDefault="00D46CFF">
      <w:pPr>
        <w:pStyle w:val="a3"/>
        <w:spacing w:before="141"/>
        <w:ind w:left="844"/>
      </w:pPr>
      <w:r>
        <w:t>Количество</w:t>
      </w:r>
      <w:r>
        <w:rPr>
          <w:spacing w:val="-11"/>
        </w:rPr>
        <w:t xml:space="preserve"> </w:t>
      </w:r>
      <w:r>
        <w:t>проектируемых</w:t>
      </w:r>
      <w:r>
        <w:rPr>
          <w:spacing w:val="-6"/>
        </w:rPr>
        <w:t xml:space="preserve"> </w:t>
      </w:r>
      <w:r>
        <w:t>участков</w:t>
      </w:r>
      <w:r>
        <w:rPr>
          <w:spacing w:val="-4"/>
        </w:rPr>
        <w:t xml:space="preserve"> </w:t>
      </w:r>
      <w:r>
        <w:t>–</w:t>
      </w:r>
      <w:r>
        <w:rPr>
          <w:spacing w:val="-7"/>
        </w:rPr>
        <w:t xml:space="preserve"> </w:t>
      </w:r>
      <w:r>
        <w:t>1567</w:t>
      </w:r>
      <w:r>
        <w:rPr>
          <w:spacing w:val="-5"/>
        </w:rPr>
        <w:t xml:space="preserve"> шт.</w:t>
      </w:r>
    </w:p>
    <w:p w14:paraId="135247D7" w14:textId="77777777" w:rsidR="00DF38C3" w:rsidRDefault="00D46CFF">
      <w:pPr>
        <w:pStyle w:val="a3"/>
        <w:spacing w:before="144" w:line="364" w:lineRule="auto"/>
        <w:ind w:left="1" w:firstLine="842"/>
      </w:pPr>
      <w:r>
        <w:t>Общая численность населения застройки ориентировочно</w:t>
      </w:r>
      <w:r>
        <w:rPr>
          <w:spacing w:val="32"/>
        </w:rPr>
        <w:t xml:space="preserve"> </w:t>
      </w:r>
      <w:r>
        <w:t xml:space="preserve">составит 5485 </w:t>
      </w:r>
      <w:r>
        <w:rPr>
          <w:spacing w:val="-2"/>
        </w:rPr>
        <w:t>человек.</w:t>
      </w:r>
    </w:p>
    <w:p w14:paraId="569AC2F1" w14:textId="77777777" w:rsidR="00DF38C3" w:rsidRDefault="00D46CFF">
      <w:pPr>
        <w:pStyle w:val="a3"/>
        <w:spacing w:before="2" w:line="364" w:lineRule="auto"/>
        <w:ind w:left="1" w:firstLine="842"/>
      </w:pPr>
      <w:r>
        <w:t>Общая</w:t>
      </w:r>
      <w:r>
        <w:rPr>
          <w:spacing w:val="-6"/>
        </w:rPr>
        <w:t xml:space="preserve"> </w:t>
      </w:r>
      <w:r>
        <w:t>площадь</w:t>
      </w:r>
      <w:r>
        <w:rPr>
          <w:spacing w:val="-6"/>
        </w:rPr>
        <w:t xml:space="preserve"> </w:t>
      </w:r>
      <w:r>
        <w:t>жилого</w:t>
      </w:r>
      <w:r>
        <w:rPr>
          <w:spacing w:val="-5"/>
        </w:rPr>
        <w:t xml:space="preserve"> </w:t>
      </w:r>
      <w:r>
        <w:t>фонда</w:t>
      </w:r>
      <w:r>
        <w:rPr>
          <w:spacing w:val="-2"/>
        </w:rPr>
        <w:t xml:space="preserve"> </w:t>
      </w:r>
      <w:r>
        <w:t>в</w:t>
      </w:r>
      <w:r>
        <w:rPr>
          <w:spacing w:val="-6"/>
        </w:rPr>
        <w:t xml:space="preserve"> </w:t>
      </w:r>
      <w:r>
        <w:t>жилом</w:t>
      </w:r>
      <w:r>
        <w:rPr>
          <w:spacing w:val="-8"/>
        </w:rPr>
        <w:t xml:space="preserve"> </w:t>
      </w:r>
      <w:r>
        <w:t>районе</w:t>
      </w:r>
      <w:r>
        <w:rPr>
          <w:spacing w:val="-7"/>
        </w:rPr>
        <w:t xml:space="preserve"> </w:t>
      </w:r>
      <w:r>
        <w:t>ориентировочно</w:t>
      </w:r>
      <w:r>
        <w:rPr>
          <w:spacing w:val="-5"/>
        </w:rPr>
        <w:t xml:space="preserve"> </w:t>
      </w:r>
      <w:r>
        <w:t>составит</w:t>
      </w:r>
      <w:r>
        <w:rPr>
          <w:spacing w:val="-5"/>
        </w:rPr>
        <w:t xml:space="preserve"> </w:t>
      </w:r>
      <w:r>
        <w:t>- 239,550 тыс.м².</w:t>
      </w:r>
    </w:p>
    <w:p w14:paraId="0A358E77" w14:textId="77777777" w:rsidR="00DF38C3" w:rsidRDefault="00D46CFF">
      <w:pPr>
        <w:tabs>
          <w:tab w:val="left" w:pos="2283"/>
          <w:tab w:val="left" w:pos="2912"/>
          <w:tab w:val="left" w:pos="4403"/>
          <w:tab w:val="left" w:pos="4710"/>
          <w:tab w:val="left" w:pos="5341"/>
          <w:tab w:val="left" w:pos="5970"/>
          <w:tab w:val="left" w:pos="8173"/>
          <w:tab w:val="left" w:pos="8507"/>
          <w:tab w:val="left" w:pos="9116"/>
        </w:tabs>
        <w:spacing w:line="362" w:lineRule="auto"/>
        <w:ind w:left="1" w:right="143" w:firstLine="842"/>
        <w:rPr>
          <w:sz w:val="24"/>
        </w:rPr>
      </w:pPr>
      <w:r>
        <w:rPr>
          <w:rFonts w:ascii="Arial" w:hAnsi="Arial"/>
          <w:b/>
          <w:spacing w:val="-2"/>
          <w:sz w:val="24"/>
        </w:rPr>
        <w:t>Площадка</w:t>
      </w:r>
      <w:r>
        <w:rPr>
          <w:rFonts w:ascii="Arial" w:hAnsi="Arial"/>
          <w:b/>
          <w:sz w:val="24"/>
        </w:rPr>
        <w:tab/>
      </w:r>
      <w:r>
        <w:rPr>
          <w:rFonts w:ascii="Arial" w:hAnsi="Arial"/>
          <w:b/>
          <w:spacing w:val="-6"/>
          <w:sz w:val="24"/>
        </w:rPr>
        <w:t>№2</w:t>
      </w:r>
      <w:r>
        <w:rPr>
          <w:rFonts w:ascii="Arial" w:hAnsi="Arial"/>
          <w:b/>
          <w:sz w:val="24"/>
        </w:rPr>
        <w:tab/>
      </w:r>
      <w:r>
        <w:rPr>
          <w:rFonts w:ascii="Arial" w:hAnsi="Arial"/>
          <w:i/>
          <w:spacing w:val="-2"/>
          <w:sz w:val="24"/>
        </w:rPr>
        <w:t>(площадью</w:t>
      </w:r>
      <w:r>
        <w:rPr>
          <w:rFonts w:ascii="Arial" w:hAnsi="Arial"/>
          <w:i/>
          <w:sz w:val="24"/>
        </w:rPr>
        <w:tab/>
      </w:r>
      <w:r>
        <w:rPr>
          <w:rFonts w:ascii="Arial" w:hAnsi="Arial"/>
          <w:i/>
          <w:spacing w:val="-10"/>
          <w:sz w:val="24"/>
        </w:rPr>
        <w:t>-</w:t>
      </w:r>
      <w:r>
        <w:rPr>
          <w:rFonts w:ascii="Arial" w:hAnsi="Arial"/>
          <w:i/>
          <w:sz w:val="24"/>
        </w:rPr>
        <w:tab/>
      </w:r>
      <w:r>
        <w:rPr>
          <w:rFonts w:ascii="Arial" w:hAnsi="Arial"/>
          <w:i/>
          <w:spacing w:val="-4"/>
          <w:sz w:val="24"/>
        </w:rPr>
        <w:t>125</w:t>
      </w:r>
      <w:r>
        <w:rPr>
          <w:rFonts w:ascii="Arial" w:hAnsi="Arial"/>
          <w:i/>
          <w:sz w:val="24"/>
        </w:rPr>
        <w:tab/>
      </w:r>
      <w:r>
        <w:rPr>
          <w:rFonts w:ascii="Arial" w:hAnsi="Arial"/>
          <w:i/>
          <w:spacing w:val="-4"/>
          <w:sz w:val="24"/>
        </w:rPr>
        <w:t>га),</w:t>
      </w:r>
      <w:r>
        <w:rPr>
          <w:rFonts w:ascii="Arial" w:hAnsi="Arial"/>
          <w:i/>
          <w:sz w:val="24"/>
        </w:rPr>
        <w:tab/>
      </w:r>
      <w:r>
        <w:rPr>
          <w:spacing w:val="-2"/>
          <w:sz w:val="24"/>
        </w:rPr>
        <w:t>расположенная</w:t>
      </w:r>
      <w:r>
        <w:rPr>
          <w:sz w:val="24"/>
        </w:rPr>
        <w:tab/>
      </w:r>
      <w:r>
        <w:rPr>
          <w:spacing w:val="-10"/>
          <w:sz w:val="24"/>
        </w:rPr>
        <w:t>к</w:t>
      </w:r>
      <w:r>
        <w:rPr>
          <w:sz w:val="24"/>
        </w:rPr>
        <w:tab/>
      </w:r>
      <w:r>
        <w:rPr>
          <w:spacing w:val="-4"/>
          <w:sz w:val="24"/>
        </w:rPr>
        <w:t>югу</w:t>
      </w:r>
      <w:r>
        <w:rPr>
          <w:sz w:val="24"/>
        </w:rPr>
        <w:tab/>
      </w:r>
      <w:r>
        <w:rPr>
          <w:spacing w:val="-6"/>
          <w:sz w:val="24"/>
        </w:rPr>
        <w:t xml:space="preserve">от </w:t>
      </w:r>
      <w:r>
        <w:rPr>
          <w:sz w:val="24"/>
        </w:rPr>
        <w:t>существующей застройки с. Ягодное.</w:t>
      </w:r>
    </w:p>
    <w:p w14:paraId="43A728D2" w14:textId="77777777" w:rsidR="00DF38C3" w:rsidRDefault="00DF38C3">
      <w:pPr>
        <w:spacing w:line="362" w:lineRule="auto"/>
        <w:rPr>
          <w:sz w:val="24"/>
        </w:rPr>
        <w:sectPr w:rsidR="00DF38C3">
          <w:pgSz w:w="11910" w:h="16850"/>
          <w:pgMar w:top="760" w:right="708" w:bottom="1260" w:left="1700" w:header="0" w:footer="1009" w:gutter="0"/>
          <w:cols w:space="720"/>
        </w:sectPr>
      </w:pPr>
    </w:p>
    <w:p w14:paraId="7ED5E5F7" w14:textId="77777777" w:rsidR="00DF38C3" w:rsidRDefault="00D46CFF">
      <w:pPr>
        <w:pStyle w:val="a3"/>
        <w:spacing w:before="82"/>
        <w:ind w:left="844"/>
        <w:jc w:val="both"/>
      </w:pPr>
      <w:r>
        <w:lastRenderedPageBreak/>
        <w:t>Количество</w:t>
      </w:r>
      <w:r>
        <w:rPr>
          <w:spacing w:val="-12"/>
        </w:rPr>
        <w:t xml:space="preserve"> </w:t>
      </w:r>
      <w:r>
        <w:t>проектируемых</w:t>
      </w:r>
      <w:r>
        <w:rPr>
          <w:spacing w:val="-6"/>
        </w:rPr>
        <w:t xml:space="preserve"> </w:t>
      </w:r>
      <w:r>
        <w:t>участков</w:t>
      </w:r>
      <w:r>
        <w:rPr>
          <w:spacing w:val="-4"/>
        </w:rPr>
        <w:t xml:space="preserve"> </w:t>
      </w:r>
      <w:r>
        <w:t>–</w:t>
      </w:r>
      <w:r>
        <w:rPr>
          <w:spacing w:val="-7"/>
        </w:rPr>
        <w:t xml:space="preserve"> </w:t>
      </w:r>
      <w:r>
        <w:t>696</w:t>
      </w:r>
      <w:r>
        <w:rPr>
          <w:spacing w:val="-7"/>
        </w:rPr>
        <w:t xml:space="preserve"> </w:t>
      </w:r>
      <w:r>
        <w:rPr>
          <w:spacing w:val="-5"/>
        </w:rPr>
        <w:t>шт.</w:t>
      </w:r>
    </w:p>
    <w:p w14:paraId="6EE42139" w14:textId="77777777" w:rsidR="00DF38C3" w:rsidRDefault="00D46CFF">
      <w:pPr>
        <w:pStyle w:val="a3"/>
        <w:spacing w:before="141" w:line="367" w:lineRule="auto"/>
        <w:ind w:left="1" w:right="141" w:firstLine="842"/>
        <w:jc w:val="both"/>
      </w:pPr>
      <w:r>
        <w:t xml:space="preserve">Общая численность населения застройки ориентировочно составит 2436 </w:t>
      </w:r>
      <w:r>
        <w:rPr>
          <w:spacing w:val="-2"/>
        </w:rPr>
        <w:t>человек.</w:t>
      </w:r>
    </w:p>
    <w:p w14:paraId="40DB8882" w14:textId="77777777" w:rsidR="00DF38C3" w:rsidRDefault="00D46CFF">
      <w:pPr>
        <w:pStyle w:val="a3"/>
        <w:spacing w:line="367" w:lineRule="auto"/>
        <w:ind w:left="1" w:right="135" w:firstLine="842"/>
        <w:jc w:val="both"/>
      </w:pPr>
      <w:r>
        <w:t>Общая площадь жилого фонда в жилом</w:t>
      </w:r>
      <w:r>
        <w:rPr>
          <w:spacing w:val="-1"/>
        </w:rPr>
        <w:t xml:space="preserve"> </w:t>
      </w:r>
      <w:r>
        <w:t>районе ориентировочно составит - 104,400 тыс.м².</w:t>
      </w:r>
    </w:p>
    <w:p w14:paraId="4110C65B" w14:textId="77777777" w:rsidR="00DF38C3" w:rsidRDefault="00D46CFF">
      <w:pPr>
        <w:spacing w:line="362" w:lineRule="auto"/>
        <w:ind w:left="1" w:right="136" w:firstLine="842"/>
        <w:jc w:val="both"/>
        <w:rPr>
          <w:sz w:val="24"/>
        </w:rPr>
      </w:pPr>
      <w:r>
        <w:rPr>
          <w:rFonts w:ascii="Arial" w:hAnsi="Arial"/>
          <w:b/>
          <w:sz w:val="24"/>
        </w:rPr>
        <w:t xml:space="preserve">Площадка №3 </w:t>
      </w:r>
      <w:r>
        <w:rPr>
          <w:rFonts w:ascii="Arial" w:hAnsi="Arial"/>
          <w:i/>
          <w:sz w:val="24"/>
        </w:rPr>
        <w:t xml:space="preserve">(площадью – 69,6га), </w:t>
      </w:r>
      <w:r>
        <w:rPr>
          <w:sz w:val="24"/>
        </w:rPr>
        <w:t xml:space="preserve">расположенная к юго-востоку от существующей застройки, между дачами «Ягодка» и автодорогой на с. </w:t>
      </w:r>
      <w:r>
        <w:rPr>
          <w:spacing w:val="-2"/>
          <w:sz w:val="24"/>
        </w:rPr>
        <w:t>Луначарский.</w:t>
      </w:r>
    </w:p>
    <w:p w14:paraId="3B9676D0" w14:textId="77777777" w:rsidR="00DF38C3" w:rsidRDefault="00D46CFF">
      <w:pPr>
        <w:pStyle w:val="a3"/>
        <w:spacing w:before="5"/>
        <w:ind w:left="844"/>
        <w:jc w:val="both"/>
      </w:pPr>
      <w:r>
        <w:t>Количество</w:t>
      </w:r>
      <w:r>
        <w:rPr>
          <w:spacing w:val="-12"/>
        </w:rPr>
        <w:t xml:space="preserve"> </w:t>
      </w:r>
      <w:r>
        <w:t>проектируемых</w:t>
      </w:r>
      <w:r>
        <w:rPr>
          <w:spacing w:val="-6"/>
        </w:rPr>
        <w:t xml:space="preserve"> </w:t>
      </w:r>
      <w:r>
        <w:t>участков</w:t>
      </w:r>
      <w:r>
        <w:rPr>
          <w:spacing w:val="-4"/>
        </w:rPr>
        <w:t xml:space="preserve"> </w:t>
      </w:r>
      <w:r>
        <w:t>–</w:t>
      </w:r>
      <w:r>
        <w:rPr>
          <w:spacing w:val="-7"/>
        </w:rPr>
        <w:t xml:space="preserve"> </w:t>
      </w:r>
      <w:r>
        <w:t>286</w:t>
      </w:r>
      <w:r>
        <w:rPr>
          <w:spacing w:val="-7"/>
        </w:rPr>
        <w:t xml:space="preserve"> </w:t>
      </w:r>
      <w:r>
        <w:rPr>
          <w:spacing w:val="-5"/>
        </w:rPr>
        <w:t>шт.</w:t>
      </w:r>
    </w:p>
    <w:p w14:paraId="1658D6AB" w14:textId="77777777" w:rsidR="00DF38C3" w:rsidRDefault="00D46CFF">
      <w:pPr>
        <w:pStyle w:val="a3"/>
        <w:spacing w:before="134" w:line="364" w:lineRule="auto"/>
        <w:ind w:left="1" w:firstLine="842"/>
      </w:pPr>
      <w:r>
        <w:t>Общая численность</w:t>
      </w:r>
      <w:r>
        <w:rPr>
          <w:spacing w:val="30"/>
        </w:rPr>
        <w:t xml:space="preserve"> </w:t>
      </w:r>
      <w:r>
        <w:t>населения застройки</w:t>
      </w:r>
      <w:r>
        <w:rPr>
          <w:spacing w:val="31"/>
        </w:rPr>
        <w:t xml:space="preserve"> </w:t>
      </w:r>
      <w:r>
        <w:t>ориентировочно</w:t>
      </w:r>
      <w:r>
        <w:rPr>
          <w:spacing w:val="32"/>
        </w:rPr>
        <w:t xml:space="preserve"> </w:t>
      </w:r>
      <w:r>
        <w:t xml:space="preserve">составит 1001 </w:t>
      </w:r>
      <w:r>
        <w:rPr>
          <w:spacing w:val="-2"/>
        </w:rPr>
        <w:t>человек.</w:t>
      </w:r>
    </w:p>
    <w:p w14:paraId="69300E13" w14:textId="77777777" w:rsidR="00DF38C3" w:rsidRDefault="00D46CFF">
      <w:pPr>
        <w:pStyle w:val="a3"/>
        <w:spacing w:line="364" w:lineRule="auto"/>
        <w:ind w:left="1" w:firstLine="842"/>
      </w:pPr>
      <w:r>
        <w:t>Общая</w:t>
      </w:r>
      <w:r>
        <w:rPr>
          <w:spacing w:val="-6"/>
        </w:rPr>
        <w:t xml:space="preserve"> </w:t>
      </w:r>
      <w:r>
        <w:t>площадь</w:t>
      </w:r>
      <w:r>
        <w:rPr>
          <w:spacing w:val="-6"/>
        </w:rPr>
        <w:t xml:space="preserve"> </w:t>
      </w:r>
      <w:r>
        <w:t>жилого</w:t>
      </w:r>
      <w:r>
        <w:rPr>
          <w:spacing w:val="-5"/>
        </w:rPr>
        <w:t xml:space="preserve"> </w:t>
      </w:r>
      <w:r>
        <w:t>фонда</w:t>
      </w:r>
      <w:r>
        <w:rPr>
          <w:spacing w:val="-2"/>
        </w:rPr>
        <w:t xml:space="preserve"> </w:t>
      </w:r>
      <w:r>
        <w:t>в</w:t>
      </w:r>
      <w:r>
        <w:rPr>
          <w:spacing w:val="-6"/>
        </w:rPr>
        <w:t xml:space="preserve"> </w:t>
      </w:r>
      <w:r>
        <w:t>жилом</w:t>
      </w:r>
      <w:r>
        <w:rPr>
          <w:spacing w:val="-8"/>
        </w:rPr>
        <w:t xml:space="preserve"> </w:t>
      </w:r>
      <w:r>
        <w:t>районе</w:t>
      </w:r>
      <w:r>
        <w:rPr>
          <w:spacing w:val="-7"/>
        </w:rPr>
        <w:t xml:space="preserve"> </w:t>
      </w:r>
      <w:r>
        <w:t>ориентировочно</w:t>
      </w:r>
      <w:r>
        <w:rPr>
          <w:spacing w:val="-5"/>
        </w:rPr>
        <w:t xml:space="preserve"> </w:t>
      </w:r>
      <w:r>
        <w:t>составит</w:t>
      </w:r>
      <w:r>
        <w:rPr>
          <w:spacing w:val="-5"/>
        </w:rPr>
        <w:t xml:space="preserve"> </w:t>
      </w:r>
      <w:r>
        <w:t>- 42,900 тыс.м².</w:t>
      </w:r>
    </w:p>
    <w:p w14:paraId="7398D254" w14:textId="77777777" w:rsidR="00DF38C3" w:rsidRDefault="00D46CFF">
      <w:pPr>
        <w:tabs>
          <w:tab w:val="left" w:pos="7434"/>
        </w:tabs>
        <w:spacing w:line="364" w:lineRule="auto"/>
        <w:ind w:left="1" w:right="177" w:firstLine="842"/>
        <w:rPr>
          <w:sz w:val="24"/>
        </w:rPr>
      </w:pPr>
      <w:r>
        <w:rPr>
          <w:rFonts w:ascii="Arial" w:hAnsi="Arial"/>
          <w:b/>
          <w:sz w:val="24"/>
        </w:rPr>
        <w:t>Площадка</w:t>
      </w:r>
      <w:r>
        <w:rPr>
          <w:rFonts w:ascii="Arial" w:hAnsi="Arial"/>
          <w:b/>
          <w:spacing w:val="40"/>
          <w:sz w:val="24"/>
        </w:rPr>
        <w:t xml:space="preserve"> </w:t>
      </w:r>
      <w:r>
        <w:rPr>
          <w:rFonts w:ascii="Arial" w:hAnsi="Arial"/>
          <w:b/>
          <w:sz w:val="24"/>
        </w:rPr>
        <w:t>№4</w:t>
      </w:r>
      <w:r>
        <w:rPr>
          <w:rFonts w:ascii="Arial" w:hAnsi="Arial"/>
          <w:b/>
          <w:spacing w:val="40"/>
          <w:sz w:val="24"/>
        </w:rPr>
        <w:t xml:space="preserve"> </w:t>
      </w:r>
      <w:r>
        <w:rPr>
          <w:rFonts w:ascii="Arial" w:hAnsi="Arial"/>
          <w:i/>
          <w:sz w:val="24"/>
        </w:rPr>
        <w:t>(площадью</w:t>
      </w:r>
      <w:r>
        <w:rPr>
          <w:rFonts w:ascii="Arial" w:hAnsi="Arial"/>
          <w:i/>
          <w:spacing w:val="40"/>
          <w:sz w:val="24"/>
        </w:rPr>
        <w:t xml:space="preserve"> </w:t>
      </w:r>
      <w:r>
        <w:rPr>
          <w:rFonts w:ascii="Arial" w:hAnsi="Arial"/>
          <w:i/>
          <w:sz w:val="24"/>
        </w:rPr>
        <w:t>–</w:t>
      </w:r>
      <w:r>
        <w:rPr>
          <w:rFonts w:ascii="Arial" w:hAnsi="Arial"/>
          <w:i/>
          <w:spacing w:val="40"/>
          <w:sz w:val="24"/>
        </w:rPr>
        <w:t xml:space="preserve"> </w:t>
      </w:r>
      <w:r>
        <w:rPr>
          <w:rFonts w:ascii="Arial" w:hAnsi="Arial"/>
          <w:i/>
          <w:sz w:val="24"/>
        </w:rPr>
        <w:t>70,7</w:t>
      </w:r>
      <w:r>
        <w:rPr>
          <w:rFonts w:ascii="Arial" w:hAnsi="Arial"/>
          <w:i/>
          <w:spacing w:val="40"/>
          <w:sz w:val="24"/>
        </w:rPr>
        <w:t xml:space="preserve"> </w:t>
      </w:r>
      <w:r>
        <w:rPr>
          <w:rFonts w:ascii="Arial" w:hAnsi="Arial"/>
          <w:i/>
          <w:sz w:val="24"/>
        </w:rPr>
        <w:t>га),</w:t>
      </w:r>
      <w:r>
        <w:rPr>
          <w:rFonts w:ascii="Arial" w:hAnsi="Arial"/>
          <w:i/>
          <w:spacing w:val="40"/>
          <w:sz w:val="24"/>
        </w:rPr>
        <w:t xml:space="preserve"> </w:t>
      </w:r>
      <w:r>
        <w:rPr>
          <w:sz w:val="24"/>
        </w:rPr>
        <w:t>расположенная</w:t>
      </w:r>
      <w:r>
        <w:rPr>
          <w:sz w:val="24"/>
        </w:rPr>
        <w:tab/>
        <w:t>к юго-востоку от существующей застройки, к востоку от дач «Ягодка».</w:t>
      </w:r>
    </w:p>
    <w:p w14:paraId="48C9E224" w14:textId="77777777" w:rsidR="00DF38C3" w:rsidRDefault="00D46CFF">
      <w:pPr>
        <w:pStyle w:val="a3"/>
        <w:spacing w:line="271" w:lineRule="exact"/>
        <w:ind w:left="844"/>
      </w:pPr>
      <w:r>
        <w:t>Количество</w:t>
      </w:r>
      <w:r>
        <w:rPr>
          <w:spacing w:val="-10"/>
        </w:rPr>
        <w:t xml:space="preserve"> </w:t>
      </w:r>
      <w:r>
        <w:t>проектируемых</w:t>
      </w:r>
      <w:r>
        <w:rPr>
          <w:spacing w:val="-6"/>
        </w:rPr>
        <w:t xml:space="preserve"> </w:t>
      </w:r>
      <w:r>
        <w:t>участков</w:t>
      </w:r>
      <w:r>
        <w:rPr>
          <w:spacing w:val="-6"/>
        </w:rPr>
        <w:t xml:space="preserve"> </w:t>
      </w:r>
      <w:r>
        <w:t>–</w:t>
      </w:r>
      <w:r>
        <w:rPr>
          <w:spacing w:val="-5"/>
        </w:rPr>
        <w:t xml:space="preserve"> </w:t>
      </w:r>
      <w:r>
        <w:t>353</w:t>
      </w:r>
      <w:r>
        <w:rPr>
          <w:spacing w:val="-9"/>
        </w:rPr>
        <w:t xml:space="preserve"> </w:t>
      </w:r>
      <w:r>
        <w:rPr>
          <w:spacing w:val="-5"/>
        </w:rPr>
        <w:t>шт.</w:t>
      </w:r>
    </w:p>
    <w:p w14:paraId="03F56236" w14:textId="77777777" w:rsidR="00DF38C3" w:rsidRDefault="00D46CFF">
      <w:pPr>
        <w:pStyle w:val="a3"/>
        <w:spacing w:before="137" w:line="367" w:lineRule="auto"/>
        <w:ind w:left="1" w:firstLine="842"/>
      </w:pPr>
      <w:r>
        <w:t>Общая численность населения застройки ориентировочно</w:t>
      </w:r>
      <w:r>
        <w:rPr>
          <w:spacing w:val="32"/>
        </w:rPr>
        <w:t xml:space="preserve"> </w:t>
      </w:r>
      <w:r>
        <w:t xml:space="preserve">составит 1236 </w:t>
      </w:r>
      <w:r>
        <w:rPr>
          <w:spacing w:val="-2"/>
        </w:rPr>
        <w:t>человек.</w:t>
      </w:r>
    </w:p>
    <w:p w14:paraId="77C57101" w14:textId="77777777" w:rsidR="00DF38C3" w:rsidRDefault="00D46CFF">
      <w:pPr>
        <w:pStyle w:val="a3"/>
        <w:spacing w:line="367" w:lineRule="auto"/>
        <w:ind w:left="1" w:firstLine="842"/>
      </w:pPr>
      <w:r>
        <w:t>Общая</w:t>
      </w:r>
      <w:r>
        <w:rPr>
          <w:spacing w:val="-6"/>
        </w:rPr>
        <w:t xml:space="preserve"> </w:t>
      </w:r>
      <w:r>
        <w:t>площадь</w:t>
      </w:r>
      <w:r>
        <w:rPr>
          <w:spacing w:val="-6"/>
        </w:rPr>
        <w:t xml:space="preserve"> </w:t>
      </w:r>
      <w:r>
        <w:t>жилого</w:t>
      </w:r>
      <w:r>
        <w:rPr>
          <w:spacing w:val="-5"/>
        </w:rPr>
        <w:t xml:space="preserve"> </w:t>
      </w:r>
      <w:r>
        <w:t>фонда</w:t>
      </w:r>
      <w:r>
        <w:rPr>
          <w:spacing w:val="-2"/>
        </w:rPr>
        <w:t xml:space="preserve"> </w:t>
      </w:r>
      <w:r>
        <w:t>в</w:t>
      </w:r>
      <w:r>
        <w:rPr>
          <w:spacing w:val="-6"/>
        </w:rPr>
        <w:t xml:space="preserve"> </w:t>
      </w:r>
      <w:r>
        <w:t>жилом</w:t>
      </w:r>
      <w:r>
        <w:rPr>
          <w:spacing w:val="-8"/>
        </w:rPr>
        <w:t xml:space="preserve"> </w:t>
      </w:r>
      <w:r>
        <w:t>районе</w:t>
      </w:r>
      <w:r>
        <w:rPr>
          <w:spacing w:val="-7"/>
        </w:rPr>
        <w:t xml:space="preserve"> </w:t>
      </w:r>
      <w:r>
        <w:t>ориентировочно</w:t>
      </w:r>
      <w:r>
        <w:rPr>
          <w:spacing w:val="-5"/>
        </w:rPr>
        <w:t xml:space="preserve"> </w:t>
      </w:r>
      <w:r>
        <w:t>составит</w:t>
      </w:r>
      <w:r>
        <w:rPr>
          <w:spacing w:val="-5"/>
        </w:rPr>
        <w:t xml:space="preserve"> </w:t>
      </w:r>
      <w:r>
        <w:t>- 52,950 тыс.м².</w:t>
      </w:r>
    </w:p>
    <w:p w14:paraId="6C8D26D3" w14:textId="77777777" w:rsidR="00DF38C3" w:rsidRDefault="00D46CFF">
      <w:pPr>
        <w:spacing w:line="264" w:lineRule="exact"/>
        <w:ind w:left="844"/>
        <w:rPr>
          <w:sz w:val="24"/>
        </w:rPr>
      </w:pPr>
      <w:r>
        <w:rPr>
          <w:rFonts w:ascii="Arial" w:hAnsi="Arial"/>
          <w:b/>
          <w:sz w:val="24"/>
        </w:rPr>
        <w:t>Площадка</w:t>
      </w:r>
      <w:r>
        <w:rPr>
          <w:rFonts w:ascii="Arial" w:hAnsi="Arial"/>
          <w:b/>
          <w:spacing w:val="3"/>
          <w:sz w:val="24"/>
        </w:rPr>
        <w:t xml:space="preserve"> </w:t>
      </w:r>
      <w:r>
        <w:rPr>
          <w:rFonts w:ascii="Arial" w:hAnsi="Arial"/>
          <w:b/>
          <w:sz w:val="24"/>
        </w:rPr>
        <w:t>№5</w:t>
      </w:r>
      <w:r>
        <w:rPr>
          <w:rFonts w:ascii="Arial" w:hAnsi="Arial"/>
          <w:b/>
          <w:spacing w:val="9"/>
          <w:sz w:val="24"/>
        </w:rPr>
        <w:t xml:space="preserve"> </w:t>
      </w:r>
      <w:r>
        <w:rPr>
          <w:rFonts w:ascii="Arial" w:hAnsi="Arial"/>
          <w:i/>
          <w:sz w:val="24"/>
        </w:rPr>
        <w:t>(площадью</w:t>
      </w:r>
      <w:r>
        <w:rPr>
          <w:rFonts w:ascii="Arial" w:hAnsi="Arial"/>
          <w:i/>
          <w:spacing w:val="1"/>
          <w:sz w:val="24"/>
        </w:rPr>
        <w:t xml:space="preserve"> </w:t>
      </w:r>
      <w:r>
        <w:rPr>
          <w:rFonts w:ascii="Arial" w:hAnsi="Arial"/>
          <w:i/>
          <w:sz w:val="24"/>
        </w:rPr>
        <w:t>–</w:t>
      </w:r>
      <w:r>
        <w:rPr>
          <w:rFonts w:ascii="Arial" w:hAnsi="Arial"/>
          <w:i/>
          <w:spacing w:val="6"/>
          <w:sz w:val="24"/>
        </w:rPr>
        <w:t xml:space="preserve"> </w:t>
      </w:r>
      <w:r>
        <w:rPr>
          <w:rFonts w:ascii="Arial" w:hAnsi="Arial"/>
          <w:i/>
          <w:sz w:val="24"/>
        </w:rPr>
        <w:t>290,3</w:t>
      </w:r>
      <w:r>
        <w:rPr>
          <w:rFonts w:ascii="Arial" w:hAnsi="Arial"/>
          <w:i/>
          <w:spacing w:val="4"/>
          <w:sz w:val="24"/>
        </w:rPr>
        <w:t xml:space="preserve"> </w:t>
      </w:r>
      <w:r>
        <w:rPr>
          <w:rFonts w:ascii="Arial" w:hAnsi="Arial"/>
          <w:i/>
          <w:sz w:val="24"/>
        </w:rPr>
        <w:t>га),</w:t>
      </w:r>
      <w:r>
        <w:rPr>
          <w:rFonts w:ascii="Arial" w:hAnsi="Arial"/>
          <w:i/>
          <w:spacing w:val="5"/>
          <w:sz w:val="24"/>
        </w:rPr>
        <w:t xml:space="preserve"> </w:t>
      </w:r>
      <w:r>
        <w:rPr>
          <w:sz w:val="24"/>
        </w:rPr>
        <w:t>расположенная</w:t>
      </w:r>
      <w:r>
        <w:rPr>
          <w:spacing w:val="74"/>
          <w:sz w:val="24"/>
        </w:rPr>
        <w:t xml:space="preserve"> </w:t>
      </w:r>
      <w:r>
        <w:rPr>
          <w:sz w:val="24"/>
        </w:rPr>
        <w:t>к</w:t>
      </w:r>
      <w:r>
        <w:rPr>
          <w:spacing w:val="8"/>
          <w:sz w:val="24"/>
        </w:rPr>
        <w:t xml:space="preserve"> </w:t>
      </w:r>
      <w:r>
        <w:rPr>
          <w:sz w:val="24"/>
        </w:rPr>
        <w:t>юго-востоку</w:t>
      </w:r>
      <w:r>
        <w:rPr>
          <w:spacing w:val="3"/>
          <w:sz w:val="24"/>
        </w:rPr>
        <w:t xml:space="preserve"> </w:t>
      </w:r>
      <w:r>
        <w:rPr>
          <w:sz w:val="24"/>
        </w:rPr>
        <w:t>от</w:t>
      </w:r>
      <w:r>
        <w:rPr>
          <w:spacing w:val="6"/>
          <w:sz w:val="24"/>
        </w:rPr>
        <w:t xml:space="preserve"> </w:t>
      </w:r>
      <w:r>
        <w:rPr>
          <w:spacing w:val="-5"/>
          <w:sz w:val="24"/>
        </w:rPr>
        <w:t>с.</w:t>
      </w:r>
    </w:p>
    <w:p w14:paraId="7E176968" w14:textId="77777777" w:rsidR="00DF38C3" w:rsidRDefault="00D46CFF">
      <w:pPr>
        <w:pStyle w:val="a3"/>
        <w:spacing w:before="144"/>
        <w:ind w:left="1"/>
      </w:pPr>
      <w:r>
        <w:t>Ягодное.</w:t>
      </w:r>
      <w:r>
        <w:rPr>
          <w:spacing w:val="-14"/>
        </w:rPr>
        <w:t xml:space="preserve"> </w:t>
      </w:r>
      <w:r>
        <w:t>Предложение</w:t>
      </w:r>
      <w:r>
        <w:rPr>
          <w:spacing w:val="-12"/>
        </w:rPr>
        <w:t xml:space="preserve"> </w:t>
      </w:r>
      <w:r>
        <w:t>по</w:t>
      </w:r>
      <w:r>
        <w:rPr>
          <w:spacing w:val="-14"/>
        </w:rPr>
        <w:t xml:space="preserve"> </w:t>
      </w:r>
      <w:r>
        <w:t>включению</w:t>
      </w:r>
      <w:r>
        <w:rPr>
          <w:spacing w:val="-12"/>
        </w:rPr>
        <w:t xml:space="preserve"> </w:t>
      </w:r>
      <w:r>
        <w:t>в</w:t>
      </w:r>
      <w:r>
        <w:rPr>
          <w:spacing w:val="-12"/>
        </w:rPr>
        <w:t xml:space="preserve"> </w:t>
      </w:r>
      <w:r>
        <w:t>границы</w:t>
      </w:r>
      <w:r>
        <w:rPr>
          <w:spacing w:val="-13"/>
        </w:rPr>
        <w:t xml:space="preserve"> </w:t>
      </w:r>
      <w:r>
        <w:t>с.</w:t>
      </w:r>
      <w:r>
        <w:rPr>
          <w:spacing w:val="-11"/>
        </w:rPr>
        <w:t xml:space="preserve"> </w:t>
      </w:r>
      <w:r>
        <w:rPr>
          <w:spacing w:val="-2"/>
        </w:rPr>
        <w:t>Ягодное.</w:t>
      </w:r>
    </w:p>
    <w:p w14:paraId="6333A541" w14:textId="77777777" w:rsidR="00DF38C3" w:rsidRDefault="00D46CFF">
      <w:pPr>
        <w:pStyle w:val="a3"/>
        <w:spacing w:before="139"/>
        <w:ind w:left="844"/>
      </w:pPr>
      <w:r>
        <w:t>Количество</w:t>
      </w:r>
      <w:r>
        <w:rPr>
          <w:spacing w:val="-11"/>
        </w:rPr>
        <w:t xml:space="preserve"> </w:t>
      </w:r>
      <w:r>
        <w:t>проектируемых</w:t>
      </w:r>
      <w:r>
        <w:rPr>
          <w:spacing w:val="-6"/>
        </w:rPr>
        <w:t xml:space="preserve"> </w:t>
      </w:r>
      <w:r>
        <w:t>участков</w:t>
      </w:r>
      <w:r>
        <w:rPr>
          <w:spacing w:val="-4"/>
        </w:rPr>
        <w:t xml:space="preserve"> </w:t>
      </w:r>
      <w:r>
        <w:t>–</w:t>
      </w:r>
      <w:r>
        <w:rPr>
          <w:spacing w:val="-7"/>
        </w:rPr>
        <w:t xml:space="preserve"> </w:t>
      </w:r>
      <w:r>
        <w:t>1366</w:t>
      </w:r>
      <w:r>
        <w:rPr>
          <w:spacing w:val="-5"/>
        </w:rPr>
        <w:t xml:space="preserve"> шт.</w:t>
      </w:r>
    </w:p>
    <w:p w14:paraId="4F578CCC" w14:textId="77777777" w:rsidR="00DF38C3" w:rsidRDefault="00D46CFF">
      <w:pPr>
        <w:pStyle w:val="a3"/>
        <w:spacing w:before="146" w:line="362" w:lineRule="auto"/>
        <w:ind w:left="1" w:firstLine="842"/>
      </w:pPr>
      <w:r>
        <w:t>Общая численность населения застройки ориентировочно</w:t>
      </w:r>
      <w:r>
        <w:rPr>
          <w:spacing w:val="32"/>
        </w:rPr>
        <w:t xml:space="preserve"> </w:t>
      </w:r>
      <w:r>
        <w:t xml:space="preserve">составит 4781 </w:t>
      </w:r>
      <w:r>
        <w:rPr>
          <w:spacing w:val="-2"/>
        </w:rPr>
        <w:t>человек.</w:t>
      </w:r>
    </w:p>
    <w:p w14:paraId="6CC1544F" w14:textId="77777777" w:rsidR="00DF38C3" w:rsidRDefault="00D46CFF">
      <w:pPr>
        <w:pStyle w:val="a3"/>
        <w:spacing w:before="5" w:line="364" w:lineRule="auto"/>
        <w:ind w:left="1" w:firstLine="842"/>
      </w:pPr>
      <w:r>
        <w:t>Общая</w:t>
      </w:r>
      <w:r>
        <w:rPr>
          <w:spacing w:val="-6"/>
        </w:rPr>
        <w:t xml:space="preserve"> </w:t>
      </w:r>
      <w:r>
        <w:t>площадь</w:t>
      </w:r>
      <w:r>
        <w:rPr>
          <w:spacing w:val="-6"/>
        </w:rPr>
        <w:t xml:space="preserve"> </w:t>
      </w:r>
      <w:r>
        <w:t>жилого</w:t>
      </w:r>
      <w:r>
        <w:rPr>
          <w:spacing w:val="-5"/>
        </w:rPr>
        <w:t xml:space="preserve"> </w:t>
      </w:r>
      <w:r>
        <w:t>фонда</w:t>
      </w:r>
      <w:r>
        <w:rPr>
          <w:spacing w:val="-2"/>
        </w:rPr>
        <w:t xml:space="preserve"> </w:t>
      </w:r>
      <w:r>
        <w:t>в</w:t>
      </w:r>
      <w:r>
        <w:rPr>
          <w:spacing w:val="-6"/>
        </w:rPr>
        <w:t xml:space="preserve"> </w:t>
      </w:r>
      <w:r>
        <w:t>жилом</w:t>
      </w:r>
      <w:r>
        <w:rPr>
          <w:spacing w:val="-8"/>
        </w:rPr>
        <w:t xml:space="preserve"> </w:t>
      </w:r>
      <w:r>
        <w:t>районе</w:t>
      </w:r>
      <w:r>
        <w:rPr>
          <w:spacing w:val="-7"/>
        </w:rPr>
        <w:t xml:space="preserve"> </w:t>
      </w:r>
      <w:r>
        <w:t>ориентировочно</w:t>
      </w:r>
      <w:r>
        <w:rPr>
          <w:spacing w:val="-5"/>
        </w:rPr>
        <w:t xml:space="preserve"> </w:t>
      </w:r>
      <w:r>
        <w:t>составит</w:t>
      </w:r>
      <w:r>
        <w:rPr>
          <w:spacing w:val="-5"/>
        </w:rPr>
        <w:t xml:space="preserve"> </w:t>
      </w:r>
      <w:r>
        <w:t>- 204,900 тыс.м².</w:t>
      </w:r>
    </w:p>
    <w:p w14:paraId="4FCC519C" w14:textId="77777777" w:rsidR="00DF38C3" w:rsidRDefault="00DF38C3">
      <w:pPr>
        <w:pStyle w:val="a3"/>
        <w:spacing w:line="364" w:lineRule="auto"/>
        <w:sectPr w:rsidR="00DF38C3">
          <w:pgSz w:w="11910" w:h="16850"/>
          <w:pgMar w:top="760" w:right="708" w:bottom="1260" w:left="1700" w:header="0" w:footer="1009" w:gutter="0"/>
          <w:cols w:space="720"/>
        </w:sectPr>
      </w:pPr>
    </w:p>
    <w:p w14:paraId="6C63B1B3" w14:textId="77777777" w:rsidR="00DF38C3" w:rsidRDefault="00D46CFF">
      <w:pPr>
        <w:pStyle w:val="a3"/>
        <w:spacing w:before="78" w:line="364" w:lineRule="auto"/>
        <w:ind w:left="1" w:right="132" w:firstLine="775"/>
        <w:jc w:val="both"/>
      </w:pPr>
      <w:r>
        <w:rPr>
          <w:rFonts w:ascii="Arial" w:hAnsi="Arial"/>
          <w:b/>
        </w:rPr>
        <w:lastRenderedPageBreak/>
        <w:t xml:space="preserve">Площадка № 6 </w:t>
      </w:r>
      <w:r>
        <w:t xml:space="preserve">общей площадью территории – 193 га, расположенная юго- восточнее села, планируется размещение 965 участков под индивидуальное жилищное строительство, ориентировочная общая площадь жилищного фонда – 144 750 </w:t>
      </w:r>
      <w:proofErr w:type="spellStart"/>
      <w:proofErr w:type="gramStart"/>
      <w:r>
        <w:t>кв.м</w:t>
      </w:r>
      <w:proofErr w:type="spellEnd"/>
      <w:proofErr w:type="gramEnd"/>
      <w:r>
        <w:t>, расчетная численность населения – 4732 человека, в том числе:</w:t>
      </w:r>
    </w:p>
    <w:p w14:paraId="47A50CAC" w14:textId="77777777" w:rsidR="00DF38C3" w:rsidRDefault="00D46CFF">
      <w:pPr>
        <w:pStyle w:val="a4"/>
        <w:numPr>
          <w:ilvl w:val="0"/>
          <w:numId w:val="14"/>
        </w:numPr>
        <w:tabs>
          <w:tab w:val="left" w:pos="854"/>
        </w:tabs>
        <w:spacing w:line="271" w:lineRule="exact"/>
        <w:ind w:left="854" w:hanging="145"/>
        <w:rPr>
          <w:sz w:val="24"/>
        </w:rPr>
      </w:pPr>
      <w:r>
        <w:rPr>
          <w:sz w:val="24"/>
        </w:rPr>
        <w:t>земельный</w:t>
      </w:r>
      <w:r>
        <w:rPr>
          <w:spacing w:val="-18"/>
          <w:sz w:val="24"/>
        </w:rPr>
        <w:t xml:space="preserve"> </w:t>
      </w:r>
      <w:r>
        <w:rPr>
          <w:sz w:val="24"/>
        </w:rPr>
        <w:t>участок</w:t>
      </w:r>
      <w:r>
        <w:rPr>
          <w:spacing w:val="-16"/>
          <w:sz w:val="24"/>
        </w:rPr>
        <w:t xml:space="preserve"> </w:t>
      </w:r>
      <w:r>
        <w:rPr>
          <w:sz w:val="24"/>
        </w:rPr>
        <w:t>с</w:t>
      </w:r>
      <w:r>
        <w:rPr>
          <w:spacing w:val="-15"/>
          <w:sz w:val="24"/>
        </w:rPr>
        <w:t xml:space="preserve"> </w:t>
      </w:r>
      <w:r>
        <w:rPr>
          <w:sz w:val="24"/>
        </w:rPr>
        <w:t>к.н.</w:t>
      </w:r>
      <w:r>
        <w:rPr>
          <w:spacing w:val="-14"/>
          <w:sz w:val="24"/>
        </w:rPr>
        <w:t xml:space="preserve"> </w:t>
      </w:r>
      <w:r>
        <w:rPr>
          <w:sz w:val="24"/>
        </w:rPr>
        <w:t>63:32:1603003:17,</w:t>
      </w:r>
      <w:r>
        <w:rPr>
          <w:spacing w:val="-14"/>
          <w:sz w:val="24"/>
        </w:rPr>
        <w:t xml:space="preserve"> </w:t>
      </w:r>
      <w:r>
        <w:rPr>
          <w:sz w:val="24"/>
        </w:rPr>
        <w:t>площадью</w:t>
      </w:r>
      <w:r>
        <w:rPr>
          <w:spacing w:val="-14"/>
          <w:sz w:val="24"/>
        </w:rPr>
        <w:t xml:space="preserve"> </w:t>
      </w:r>
      <w:r>
        <w:rPr>
          <w:sz w:val="24"/>
        </w:rPr>
        <w:t>5,6010</w:t>
      </w:r>
      <w:r>
        <w:rPr>
          <w:spacing w:val="-15"/>
          <w:sz w:val="24"/>
        </w:rPr>
        <w:t xml:space="preserve"> </w:t>
      </w:r>
      <w:r>
        <w:rPr>
          <w:spacing w:val="-5"/>
          <w:sz w:val="24"/>
        </w:rPr>
        <w:t>га;</w:t>
      </w:r>
    </w:p>
    <w:p w14:paraId="21E40B03" w14:textId="77777777" w:rsidR="00DF38C3" w:rsidRDefault="00D46CFF">
      <w:pPr>
        <w:pStyle w:val="a4"/>
        <w:numPr>
          <w:ilvl w:val="0"/>
          <w:numId w:val="14"/>
        </w:numPr>
        <w:tabs>
          <w:tab w:val="left" w:pos="854"/>
        </w:tabs>
        <w:spacing w:before="142"/>
        <w:ind w:left="854" w:hanging="145"/>
        <w:rPr>
          <w:sz w:val="24"/>
        </w:rPr>
      </w:pPr>
      <w:r>
        <w:rPr>
          <w:sz w:val="24"/>
        </w:rPr>
        <w:t>земельный</w:t>
      </w:r>
      <w:r>
        <w:rPr>
          <w:spacing w:val="-18"/>
          <w:sz w:val="24"/>
        </w:rPr>
        <w:t xml:space="preserve"> </w:t>
      </w:r>
      <w:r>
        <w:rPr>
          <w:sz w:val="24"/>
        </w:rPr>
        <w:t>участок</w:t>
      </w:r>
      <w:r>
        <w:rPr>
          <w:spacing w:val="-16"/>
          <w:sz w:val="24"/>
        </w:rPr>
        <w:t xml:space="preserve"> </w:t>
      </w:r>
      <w:r>
        <w:rPr>
          <w:sz w:val="24"/>
        </w:rPr>
        <w:t>с</w:t>
      </w:r>
      <w:r>
        <w:rPr>
          <w:spacing w:val="-13"/>
          <w:sz w:val="24"/>
        </w:rPr>
        <w:t xml:space="preserve"> </w:t>
      </w:r>
      <w:r>
        <w:rPr>
          <w:sz w:val="24"/>
        </w:rPr>
        <w:t>к.н.</w:t>
      </w:r>
      <w:r>
        <w:rPr>
          <w:spacing w:val="-13"/>
          <w:sz w:val="24"/>
        </w:rPr>
        <w:t xml:space="preserve"> </w:t>
      </w:r>
      <w:r>
        <w:rPr>
          <w:sz w:val="24"/>
        </w:rPr>
        <w:t>63:32:1603003:6,</w:t>
      </w:r>
      <w:r>
        <w:rPr>
          <w:spacing w:val="-14"/>
          <w:sz w:val="24"/>
        </w:rPr>
        <w:t xml:space="preserve"> </w:t>
      </w:r>
      <w:r>
        <w:rPr>
          <w:sz w:val="24"/>
        </w:rPr>
        <w:t>площадью</w:t>
      </w:r>
      <w:r>
        <w:rPr>
          <w:spacing w:val="-14"/>
          <w:sz w:val="24"/>
        </w:rPr>
        <w:t xml:space="preserve"> </w:t>
      </w:r>
      <w:r>
        <w:rPr>
          <w:sz w:val="24"/>
        </w:rPr>
        <w:t>5,5993</w:t>
      </w:r>
      <w:r>
        <w:rPr>
          <w:spacing w:val="-13"/>
          <w:sz w:val="24"/>
        </w:rPr>
        <w:t xml:space="preserve"> </w:t>
      </w:r>
      <w:r>
        <w:rPr>
          <w:spacing w:val="-5"/>
          <w:sz w:val="24"/>
        </w:rPr>
        <w:t>га;</w:t>
      </w:r>
    </w:p>
    <w:p w14:paraId="4487347A" w14:textId="77777777" w:rsidR="00DF38C3" w:rsidRDefault="00D46CFF">
      <w:pPr>
        <w:pStyle w:val="a4"/>
        <w:numPr>
          <w:ilvl w:val="0"/>
          <w:numId w:val="14"/>
        </w:numPr>
        <w:tabs>
          <w:tab w:val="left" w:pos="854"/>
        </w:tabs>
        <w:spacing w:before="141"/>
        <w:ind w:left="854" w:hanging="145"/>
        <w:rPr>
          <w:sz w:val="24"/>
        </w:rPr>
      </w:pPr>
      <w:r>
        <w:rPr>
          <w:sz w:val="24"/>
        </w:rPr>
        <w:t>земельный</w:t>
      </w:r>
      <w:r>
        <w:rPr>
          <w:spacing w:val="-18"/>
          <w:sz w:val="24"/>
        </w:rPr>
        <w:t xml:space="preserve"> </w:t>
      </w:r>
      <w:r>
        <w:rPr>
          <w:sz w:val="24"/>
        </w:rPr>
        <w:t>участок</w:t>
      </w:r>
      <w:r>
        <w:rPr>
          <w:spacing w:val="-16"/>
          <w:sz w:val="24"/>
        </w:rPr>
        <w:t xml:space="preserve"> </w:t>
      </w:r>
      <w:r>
        <w:rPr>
          <w:sz w:val="24"/>
        </w:rPr>
        <w:t>с</w:t>
      </w:r>
      <w:r>
        <w:rPr>
          <w:spacing w:val="-15"/>
          <w:sz w:val="24"/>
        </w:rPr>
        <w:t xml:space="preserve"> </w:t>
      </w:r>
      <w:r>
        <w:rPr>
          <w:sz w:val="24"/>
        </w:rPr>
        <w:t>к.н.</w:t>
      </w:r>
      <w:r>
        <w:rPr>
          <w:spacing w:val="-14"/>
          <w:sz w:val="24"/>
        </w:rPr>
        <w:t xml:space="preserve"> </w:t>
      </w:r>
      <w:r>
        <w:rPr>
          <w:sz w:val="24"/>
        </w:rPr>
        <w:t>63:32:1603003:16,</w:t>
      </w:r>
      <w:r>
        <w:rPr>
          <w:spacing w:val="-14"/>
          <w:sz w:val="24"/>
        </w:rPr>
        <w:t xml:space="preserve"> </w:t>
      </w:r>
      <w:r>
        <w:rPr>
          <w:sz w:val="24"/>
        </w:rPr>
        <w:t>площадью</w:t>
      </w:r>
      <w:r>
        <w:rPr>
          <w:spacing w:val="-14"/>
          <w:sz w:val="24"/>
        </w:rPr>
        <w:t xml:space="preserve"> </w:t>
      </w:r>
      <w:r>
        <w:rPr>
          <w:sz w:val="24"/>
        </w:rPr>
        <w:t>5,6003</w:t>
      </w:r>
      <w:r>
        <w:rPr>
          <w:spacing w:val="-15"/>
          <w:sz w:val="24"/>
        </w:rPr>
        <w:t xml:space="preserve"> </w:t>
      </w:r>
      <w:r>
        <w:rPr>
          <w:spacing w:val="-5"/>
          <w:sz w:val="24"/>
        </w:rPr>
        <w:t>га;</w:t>
      </w:r>
    </w:p>
    <w:p w14:paraId="11F5039D" w14:textId="77777777" w:rsidR="00DF38C3" w:rsidRDefault="00D46CFF">
      <w:pPr>
        <w:pStyle w:val="a4"/>
        <w:numPr>
          <w:ilvl w:val="0"/>
          <w:numId w:val="14"/>
        </w:numPr>
        <w:tabs>
          <w:tab w:val="left" w:pos="854"/>
        </w:tabs>
        <w:spacing w:before="143"/>
        <w:ind w:left="854" w:hanging="145"/>
        <w:rPr>
          <w:sz w:val="24"/>
        </w:rPr>
      </w:pPr>
      <w:r>
        <w:rPr>
          <w:sz w:val="24"/>
        </w:rPr>
        <w:t>земельный</w:t>
      </w:r>
      <w:r>
        <w:rPr>
          <w:spacing w:val="-16"/>
          <w:sz w:val="24"/>
        </w:rPr>
        <w:t xml:space="preserve"> </w:t>
      </w:r>
      <w:r>
        <w:rPr>
          <w:sz w:val="24"/>
        </w:rPr>
        <w:t>участок</w:t>
      </w:r>
      <w:r>
        <w:rPr>
          <w:spacing w:val="-16"/>
          <w:sz w:val="24"/>
        </w:rPr>
        <w:t xml:space="preserve"> </w:t>
      </w:r>
      <w:r>
        <w:rPr>
          <w:sz w:val="24"/>
        </w:rPr>
        <w:t>с</w:t>
      </w:r>
      <w:r>
        <w:rPr>
          <w:spacing w:val="-14"/>
          <w:sz w:val="24"/>
        </w:rPr>
        <w:t xml:space="preserve"> </w:t>
      </w:r>
      <w:r>
        <w:rPr>
          <w:sz w:val="24"/>
        </w:rPr>
        <w:t>к.н.</w:t>
      </w:r>
      <w:r>
        <w:rPr>
          <w:spacing w:val="-12"/>
          <w:sz w:val="24"/>
        </w:rPr>
        <w:t xml:space="preserve"> </w:t>
      </w:r>
      <w:r>
        <w:rPr>
          <w:sz w:val="24"/>
        </w:rPr>
        <w:t>63:32:1603003:21,</w:t>
      </w:r>
      <w:r>
        <w:rPr>
          <w:spacing w:val="-16"/>
          <w:sz w:val="24"/>
        </w:rPr>
        <w:t xml:space="preserve"> </w:t>
      </w:r>
      <w:r>
        <w:rPr>
          <w:sz w:val="24"/>
        </w:rPr>
        <w:t>площадью</w:t>
      </w:r>
      <w:r>
        <w:rPr>
          <w:spacing w:val="-14"/>
          <w:sz w:val="24"/>
        </w:rPr>
        <w:t xml:space="preserve"> </w:t>
      </w:r>
      <w:r>
        <w:rPr>
          <w:sz w:val="24"/>
        </w:rPr>
        <w:t>5,6002</w:t>
      </w:r>
      <w:r>
        <w:rPr>
          <w:spacing w:val="-13"/>
          <w:sz w:val="24"/>
        </w:rPr>
        <w:t xml:space="preserve"> </w:t>
      </w:r>
      <w:r>
        <w:rPr>
          <w:spacing w:val="-5"/>
          <w:sz w:val="24"/>
        </w:rPr>
        <w:t>га;</w:t>
      </w:r>
    </w:p>
    <w:p w14:paraId="7F9868F6" w14:textId="77777777" w:rsidR="00DF38C3" w:rsidRDefault="00D46CFF">
      <w:pPr>
        <w:pStyle w:val="a4"/>
        <w:numPr>
          <w:ilvl w:val="0"/>
          <w:numId w:val="14"/>
        </w:numPr>
        <w:tabs>
          <w:tab w:val="left" w:pos="854"/>
        </w:tabs>
        <w:spacing w:before="141"/>
        <w:ind w:left="854" w:hanging="145"/>
        <w:rPr>
          <w:sz w:val="24"/>
        </w:rPr>
      </w:pPr>
      <w:r>
        <w:rPr>
          <w:sz w:val="24"/>
        </w:rPr>
        <w:t>земельный</w:t>
      </w:r>
      <w:r>
        <w:rPr>
          <w:spacing w:val="-18"/>
          <w:sz w:val="24"/>
        </w:rPr>
        <w:t xml:space="preserve"> </w:t>
      </w:r>
      <w:r>
        <w:rPr>
          <w:sz w:val="24"/>
        </w:rPr>
        <w:t>участок</w:t>
      </w:r>
      <w:r>
        <w:rPr>
          <w:spacing w:val="-16"/>
          <w:sz w:val="24"/>
        </w:rPr>
        <w:t xml:space="preserve"> </w:t>
      </w:r>
      <w:r>
        <w:rPr>
          <w:sz w:val="24"/>
        </w:rPr>
        <w:t>с</w:t>
      </w:r>
      <w:r>
        <w:rPr>
          <w:spacing w:val="-15"/>
          <w:sz w:val="24"/>
        </w:rPr>
        <w:t xml:space="preserve"> </w:t>
      </w:r>
      <w:r>
        <w:rPr>
          <w:sz w:val="24"/>
        </w:rPr>
        <w:t>к.н.</w:t>
      </w:r>
      <w:r>
        <w:rPr>
          <w:spacing w:val="-14"/>
          <w:sz w:val="24"/>
        </w:rPr>
        <w:t xml:space="preserve"> </w:t>
      </w:r>
      <w:r>
        <w:rPr>
          <w:sz w:val="24"/>
        </w:rPr>
        <w:t>63:32:1603003:20,</w:t>
      </w:r>
      <w:r>
        <w:rPr>
          <w:spacing w:val="-14"/>
          <w:sz w:val="24"/>
        </w:rPr>
        <w:t xml:space="preserve"> </w:t>
      </w:r>
      <w:r>
        <w:rPr>
          <w:sz w:val="24"/>
        </w:rPr>
        <w:t>площадью</w:t>
      </w:r>
      <w:r>
        <w:rPr>
          <w:spacing w:val="-14"/>
          <w:sz w:val="24"/>
        </w:rPr>
        <w:t xml:space="preserve"> </w:t>
      </w:r>
      <w:r>
        <w:rPr>
          <w:sz w:val="24"/>
        </w:rPr>
        <w:t>5,5997</w:t>
      </w:r>
      <w:r>
        <w:rPr>
          <w:spacing w:val="-15"/>
          <w:sz w:val="24"/>
        </w:rPr>
        <w:t xml:space="preserve"> </w:t>
      </w:r>
      <w:r>
        <w:rPr>
          <w:spacing w:val="-5"/>
          <w:sz w:val="24"/>
        </w:rPr>
        <w:t>га;</w:t>
      </w:r>
    </w:p>
    <w:p w14:paraId="14FF97C9" w14:textId="77777777" w:rsidR="00DF38C3" w:rsidRDefault="00D46CFF">
      <w:pPr>
        <w:pStyle w:val="a4"/>
        <w:numPr>
          <w:ilvl w:val="0"/>
          <w:numId w:val="14"/>
        </w:numPr>
        <w:tabs>
          <w:tab w:val="left" w:pos="854"/>
        </w:tabs>
        <w:spacing w:before="144"/>
        <w:ind w:left="854" w:hanging="145"/>
        <w:rPr>
          <w:sz w:val="24"/>
        </w:rPr>
      </w:pPr>
      <w:r>
        <w:rPr>
          <w:sz w:val="24"/>
        </w:rPr>
        <w:t>земельный</w:t>
      </w:r>
      <w:r>
        <w:rPr>
          <w:spacing w:val="-18"/>
          <w:sz w:val="24"/>
        </w:rPr>
        <w:t xml:space="preserve"> </w:t>
      </w:r>
      <w:r>
        <w:rPr>
          <w:sz w:val="24"/>
        </w:rPr>
        <w:t>участок</w:t>
      </w:r>
      <w:r>
        <w:rPr>
          <w:spacing w:val="-16"/>
          <w:sz w:val="24"/>
        </w:rPr>
        <w:t xml:space="preserve"> </w:t>
      </w:r>
      <w:r>
        <w:rPr>
          <w:sz w:val="24"/>
        </w:rPr>
        <w:t>с</w:t>
      </w:r>
      <w:r>
        <w:rPr>
          <w:spacing w:val="-13"/>
          <w:sz w:val="24"/>
        </w:rPr>
        <w:t xml:space="preserve"> </w:t>
      </w:r>
      <w:r>
        <w:rPr>
          <w:sz w:val="24"/>
        </w:rPr>
        <w:t>к.н.</w:t>
      </w:r>
      <w:r>
        <w:rPr>
          <w:spacing w:val="-13"/>
          <w:sz w:val="24"/>
        </w:rPr>
        <w:t xml:space="preserve"> </w:t>
      </w:r>
      <w:r>
        <w:rPr>
          <w:sz w:val="24"/>
        </w:rPr>
        <w:t>63:32:1603003:3,</w:t>
      </w:r>
      <w:r>
        <w:rPr>
          <w:spacing w:val="-14"/>
          <w:sz w:val="24"/>
        </w:rPr>
        <w:t xml:space="preserve"> </w:t>
      </w:r>
      <w:r>
        <w:rPr>
          <w:sz w:val="24"/>
        </w:rPr>
        <w:t>площадью</w:t>
      </w:r>
      <w:r>
        <w:rPr>
          <w:spacing w:val="-14"/>
          <w:sz w:val="24"/>
        </w:rPr>
        <w:t xml:space="preserve"> </w:t>
      </w:r>
      <w:r>
        <w:rPr>
          <w:sz w:val="24"/>
        </w:rPr>
        <w:t>5,6002</w:t>
      </w:r>
      <w:r>
        <w:rPr>
          <w:spacing w:val="-13"/>
          <w:sz w:val="24"/>
        </w:rPr>
        <w:t xml:space="preserve"> </w:t>
      </w:r>
      <w:r>
        <w:rPr>
          <w:spacing w:val="-5"/>
          <w:sz w:val="24"/>
        </w:rPr>
        <w:t>га;</w:t>
      </w:r>
    </w:p>
    <w:p w14:paraId="2C6EBB95" w14:textId="77777777" w:rsidR="00DF38C3" w:rsidRDefault="00D46CFF">
      <w:pPr>
        <w:pStyle w:val="a3"/>
        <w:spacing w:before="137" w:line="364" w:lineRule="auto"/>
        <w:ind w:left="1" w:right="134" w:firstLine="708"/>
        <w:jc w:val="both"/>
      </w:pPr>
      <w:r>
        <w:rPr>
          <w:rFonts w:ascii="Arial" w:hAnsi="Arial"/>
          <w:b/>
          <w:w w:val="105"/>
        </w:rPr>
        <w:t xml:space="preserve">Площадка № 7 </w:t>
      </w:r>
      <w:r>
        <w:rPr>
          <w:w w:val="105"/>
        </w:rPr>
        <w:t xml:space="preserve">общей площадью территории </w:t>
      </w:r>
      <w:r>
        <w:rPr>
          <w:w w:val="130"/>
        </w:rPr>
        <w:t>–</w:t>
      </w:r>
      <w:r>
        <w:rPr>
          <w:spacing w:val="-2"/>
          <w:w w:val="130"/>
        </w:rPr>
        <w:t xml:space="preserve"> </w:t>
      </w:r>
      <w:r>
        <w:rPr>
          <w:w w:val="105"/>
        </w:rPr>
        <w:t xml:space="preserve">286,9 га, расположенная </w:t>
      </w:r>
      <w:r>
        <w:t xml:space="preserve">юго-восточнее села, планируется размещение 1352 участков под индивидуальное жилищное строительство, ориентировочная общая площадь жилищного фонда – </w:t>
      </w:r>
      <w:r>
        <w:rPr>
          <w:w w:val="105"/>
        </w:rPr>
        <w:t>202</w:t>
      </w:r>
      <w:r>
        <w:rPr>
          <w:spacing w:val="-10"/>
          <w:w w:val="105"/>
        </w:rPr>
        <w:t xml:space="preserve"> </w:t>
      </w:r>
      <w:r>
        <w:rPr>
          <w:w w:val="105"/>
        </w:rPr>
        <w:t>750</w:t>
      </w:r>
      <w:r>
        <w:rPr>
          <w:spacing w:val="-8"/>
          <w:w w:val="105"/>
        </w:rPr>
        <w:t xml:space="preserve"> </w:t>
      </w:r>
      <w:proofErr w:type="spellStart"/>
      <w:proofErr w:type="gramStart"/>
      <w:r>
        <w:rPr>
          <w:w w:val="105"/>
        </w:rPr>
        <w:t>кв.м</w:t>
      </w:r>
      <w:proofErr w:type="spellEnd"/>
      <w:proofErr w:type="gramEnd"/>
      <w:r>
        <w:rPr>
          <w:w w:val="105"/>
        </w:rPr>
        <w:t>,</w:t>
      </w:r>
      <w:r>
        <w:rPr>
          <w:spacing w:val="-6"/>
          <w:w w:val="105"/>
        </w:rPr>
        <w:t xml:space="preserve"> </w:t>
      </w:r>
      <w:r>
        <w:rPr>
          <w:w w:val="105"/>
        </w:rPr>
        <w:t>расчетная</w:t>
      </w:r>
      <w:r>
        <w:rPr>
          <w:spacing w:val="-7"/>
          <w:w w:val="105"/>
        </w:rPr>
        <w:t xml:space="preserve"> </w:t>
      </w:r>
      <w:r>
        <w:rPr>
          <w:w w:val="105"/>
        </w:rPr>
        <w:t>численность</w:t>
      </w:r>
      <w:r>
        <w:rPr>
          <w:spacing w:val="-7"/>
          <w:w w:val="105"/>
        </w:rPr>
        <w:t xml:space="preserve"> </w:t>
      </w:r>
      <w:r>
        <w:rPr>
          <w:w w:val="105"/>
        </w:rPr>
        <w:t>населения</w:t>
      </w:r>
      <w:r>
        <w:rPr>
          <w:spacing w:val="-1"/>
          <w:w w:val="105"/>
        </w:rPr>
        <w:t xml:space="preserve"> </w:t>
      </w:r>
      <w:r>
        <w:rPr>
          <w:w w:val="105"/>
        </w:rPr>
        <w:t>–</w:t>
      </w:r>
      <w:r>
        <w:rPr>
          <w:spacing w:val="-4"/>
          <w:w w:val="105"/>
        </w:rPr>
        <w:t xml:space="preserve"> </w:t>
      </w:r>
      <w:r>
        <w:rPr>
          <w:w w:val="105"/>
        </w:rPr>
        <w:t>157</w:t>
      </w:r>
      <w:r>
        <w:rPr>
          <w:spacing w:val="-6"/>
          <w:w w:val="105"/>
        </w:rPr>
        <w:t xml:space="preserve"> </w:t>
      </w:r>
      <w:r>
        <w:rPr>
          <w:w w:val="105"/>
        </w:rPr>
        <w:t>человек;</w:t>
      </w:r>
    </w:p>
    <w:p w14:paraId="2F1F1A7F" w14:textId="77777777" w:rsidR="00DF38C3" w:rsidRDefault="00D46CFF">
      <w:pPr>
        <w:pStyle w:val="a3"/>
        <w:spacing w:line="364" w:lineRule="auto"/>
        <w:ind w:left="1" w:right="132" w:firstLine="708"/>
        <w:jc w:val="both"/>
      </w:pPr>
      <w:r>
        <w:rPr>
          <w:rFonts w:ascii="Arial" w:hAnsi="Arial"/>
          <w:b/>
          <w:w w:val="105"/>
        </w:rPr>
        <w:t xml:space="preserve">Площадка № 8 </w:t>
      </w:r>
      <w:r>
        <w:rPr>
          <w:w w:val="105"/>
        </w:rPr>
        <w:t xml:space="preserve">общей площадью территории </w:t>
      </w:r>
      <w:r>
        <w:rPr>
          <w:w w:val="130"/>
        </w:rPr>
        <w:t xml:space="preserve">– </w:t>
      </w:r>
      <w:r>
        <w:rPr>
          <w:w w:val="105"/>
        </w:rPr>
        <w:t xml:space="preserve">8,9 га, расположенная восточнее села, планируется размещение 45 участков под индивидуальное </w:t>
      </w:r>
      <w:r>
        <w:t xml:space="preserve">жилищное строительство, ориентировочная общая площадь жилищного фонда – 6 </w:t>
      </w:r>
      <w:r>
        <w:rPr>
          <w:w w:val="105"/>
        </w:rPr>
        <w:t>750</w:t>
      </w:r>
      <w:r>
        <w:rPr>
          <w:spacing w:val="-11"/>
          <w:w w:val="105"/>
        </w:rPr>
        <w:t xml:space="preserve"> </w:t>
      </w:r>
      <w:proofErr w:type="spellStart"/>
      <w:proofErr w:type="gramStart"/>
      <w:r>
        <w:rPr>
          <w:w w:val="105"/>
        </w:rPr>
        <w:t>кв.м</w:t>
      </w:r>
      <w:proofErr w:type="spellEnd"/>
      <w:proofErr w:type="gramEnd"/>
      <w:r>
        <w:rPr>
          <w:w w:val="105"/>
        </w:rPr>
        <w:t>,</w:t>
      </w:r>
      <w:r>
        <w:rPr>
          <w:spacing w:val="-3"/>
          <w:w w:val="105"/>
        </w:rPr>
        <w:t xml:space="preserve"> </w:t>
      </w:r>
      <w:r>
        <w:rPr>
          <w:w w:val="105"/>
        </w:rPr>
        <w:t>расчетная численность</w:t>
      </w:r>
      <w:r>
        <w:rPr>
          <w:spacing w:val="-4"/>
          <w:w w:val="105"/>
        </w:rPr>
        <w:t xml:space="preserve"> </w:t>
      </w:r>
      <w:r>
        <w:rPr>
          <w:w w:val="105"/>
        </w:rPr>
        <w:t>населения – 700</w:t>
      </w:r>
      <w:r>
        <w:rPr>
          <w:spacing w:val="-5"/>
          <w:w w:val="105"/>
        </w:rPr>
        <w:t xml:space="preserve"> </w:t>
      </w:r>
      <w:r>
        <w:rPr>
          <w:w w:val="105"/>
        </w:rPr>
        <w:t>человек;</w:t>
      </w:r>
    </w:p>
    <w:p w14:paraId="57484C08" w14:textId="77777777" w:rsidR="00DF38C3" w:rsidRDefault="00D46CFF">
      <w:pPr>
        <w:tabs>
          <w:tab w:val="left" w:pos="7525"/>
        </w:tabs>
        <w:spacing w:line="264" w:lineRule="exact"/>
        <w:ind w:left="844"/>
        <w:rPr>
          <w:sz w:val="24"/>
        </w:rPr>
      </w:pPr>
      <w:r>
        <w:rPr>
          <w:rFonts w:ascii="Arial" w:hAnsi="Arial"/>
          <w:b/>
          <w:sz w:val="24"/>
        </w:rPr>
        <w:t>Площадка</w:t>
      </w:r>
      <w:r>
        <w:rPr>
          <w:rFonts w:ascii="Arial" w:hAnsi="Arial"/>
          <w:b/>
          <w:spacing w:val="77"/>
          <w:sz w:val="24"/>
        </w:rPr>
        <w:t xml:space="preserve"> </w:t>
      </w:r>
      <w:r>
        <w:rPr>
          <w:rFonts w:ascii="Arial" w:hAnsi="Arial"/>
          <w:b/>
          <w:sz w:val="24"/>
        </w:rPr>
        <w:t>№9</w:t>
      </w:r>
      <w:r>
        <w:rPr>
          <w:rFonts w:ascii="Arial" w:hAnsi="Arial"/>
          <w:b/>
          <w:spacing w:val="79"/>
          <w:sz w:val="24"/>
        </w:rPr>
        <w:t xml:space="preserve"> </w:t>
      </w:r>
      <w:r>
        <w:rPr>
          <w:rFonts w:ascii="Arial" w:hAnsi="Arial"/>
          <w:i/>
          <w:sz w:val="24"/>
        </w:rPr>
        <w:t>(площадью</w:t>
      </w:r>
      <w:r>
        <w:rPr>
          <w:rFonts w:ascii="Arial" w:hAnsi="Arial"/>
          <w:i/>
          <w:spacing w:val="75"/>
          <w:sz w:val="24"/>
        </w:rPr>
        <w:t xml:space="preserve"> </w:t>
      </w:r>
      <w:r>
        <w:rPr>
          <w:rFonts w:ascii="Arial" w:hAnsi="Arial"/>
          <w:i/>
          <w:sz w:val="24"/>
        </w:rPr>
        <w:t>–</w:t>
      </w:r>
      <w:r>
        <w:rPr>
          <w:rFonts w:ascii="Arial" w:hAnsi="Arial"/>
          <w:i/>
          <w:spacing w:val="77"/>
          <w:sz w:val="24"/>
        </w:rPr>
        <w:t xml:space="preserve"> </w:t>
      </w:r>
      <w:r>
        <w:rPr>
          <w:rFonts w:ascii="Arial" w:hAnsi="Arial"/>
          <w:i/>
          <w:sz w:val="24"/>
        </w:rPr>
        <w:t>2,6</w:t>
      </w:r>
      <w:r>
        <w:rPr>
          <w:rFonts w:ascii="Arial" w:hAnsi="Arial"/>
          <w:i/>
          <w:spacing w:val="74"/>
          <w:sz w:val="24"/>
        </w:rPr>
        <w:t xml:space="preserve"> </w:t>
      </w:r>
      <w:r>
        <w:rPr>
          <w:rFonts w:ascii="Arial" w:hAnsi="Arial"/>
          <w:i/>
          <w:sz w:val="24"/>
        </w:rPr>
        <w:t>га),</w:t>
      </w:r>
      <w:r>
        <w:rPr>
          <w:rFonts w:ascii="Arial" w:hAnsi="Arial"/>
          <w:i/>
          <w:spacing w:val="77"/>
          <w:sz w:val="24"/>
        </w:rPr>
        <w:t xml:space="preserve"> </w:t>
      </w:r>
      <w:r>
        <w:rPr>
          <w:spacing w:val="-2"/>
          <w:sz w:val="24"/>
        </w:rPr>
        <w:t>расположенная</w:t>
      </w:r>
      <w:r>
        <w:rPr>
          <w:sz w:val="24"/>
        </w:rPr>
        <w:tab/>
        <w:t>к</w:t>
      </w:r>
      <w:r>
        <w:rPr>
          <w:spacing w:val="66"/>
          <w:sz w:val="24"/>
        </w:rPr>
        <w:t xml:space="preserve"> </w:t>
      </w:r>
      <w:r>
        <w:rPr>
          <w:sz w:val="24"/>
        </w:rPr>
        <w:t>востоку</w:t>
      </w:r>
      <w:r>
        <w:rPr>
          <w:spacing w:val="69"/>
          <w:sz w:val="24"/>
        </w:rPr>
        <w:t xml:space="preserve"> </w:t>
      </w:r>
      <w:r>
        <w:rPr>
          <w:sz w:val="24"/>
        </w:rPr>
        <w:t>от</w:t>
      </w:r>
      <w:r>
        <w:rPr>
          <w:spacing w:val="70"/>
          <w:sz w:val="24"/>
        </w:rPr>
        <w:t xml:space="preserve"> </w:t>
      </w:r>
      <w:r>
        <w:rPr>
          <w:spacing w:val="-5"/>
          <w:sz w:val="24"/>
        </w:rPr>
        <w:t>с.</w:t>
      </w:r>
    </w:p>
    <w:p w14:paraId="0B99BD34" w14:textId="77777777" w:rsidR="00DF38C3" w:rsidRDefault="00D46CFF">
      <w:pPr>
        <w:pStyle w:val="a3"/>
        <w:spacing w:before="144"/>
        <w:ind w:left="1"/>
      </w:pPr>
      <w:r>
        <w:t>Ягодное.</w:t>
      </w:r>
      <w:r>
        <w:rPr>
          <w:spacing w:val="67"/>
        </w:rPr>
        <w:t xml:space="preserve"> </w:t>
      </w:r>
      <w:r>
        <w:t>Количество</w:t>
      </w:r>
      <w:r>
        <w:rPr>
          <w:spacing w:val="4"/>
        </w:rPr>
        <w:t xml:space="preserve"> </w:t>
      </w:r>
      <w:r>
        <w:t>проектируемых</w:t>
      </w:r>
      <w:r>
        <w:rPr>
          <w:spacing w:val="6"/>
        </w:rPr>
        <w:t xml:space="preserve"> </w:t>
      </w:r>
      <w:r>
        <w:t>участков</w:t>
      </w:r>
      <w:r>
        <w:rPr>
          <w:spacing w:val="8"/>
        </w:rPr>
        <w:t xml:space="preserve"> </w:t>
      </w:r>
      <w:r>
        <w:t>–</w:t>
      </w:r>
      <w:r>
        <w:rPr>
          <w:spacing w:val="6"/>
        </w:rPr>
        <w:t xml:space="preserve"> </w:t>
      </w:r>
      <w:r>
        <w:t>14</w:t>
      </w:r>
      <w:r>
        <w:rPr>
          <w:spacing w:val="7"/>
        </w:rPr>
        <w:t xml:space="preserve"> </w:t>
      </w:r>
      <w:r>
        <w:rPr>
          <w:spacing w:val="-5"/>
        </w:rPr>
        <w:t>шт.</w:t>
      </w:r>
    </w:p>
    <w:p w14:paraId="23FC35C1" w14:textId="77777777" w:rsidR="00DF38C3" w:rsidRDefault="00D46CFF">
      <w:pPr>
        <w:pStyle w:val="a3"/>
        <w:spacing w:before="141" w:line="367" w:lineRule="auto"/>
        <w:ind w:left="1" w:firstLine="842"/>
      </w:pPr>
      <w:r>
        <w:t>Общая</w:t>
      </w:r>
      <w:r>
        <w:rPr>
          <w:spacing w:val="34"/>
        </w:rPr>
        <w:t xml:space="preserve"> </w:t>
      </w:r>
      <w:r>
        <w:t>численность</w:t>
      </w:r>
      <w:r>
        <w:rPr>
          <w:spacing w:val="34"/>
        </w:rPr>
        <w:t xml:space="preserve"> </w:t>
      </w:r>
      <w:r>
        <w:t>населения</w:t>
      </w:r>
      <w:r>
        <w:rPr>
          <w:spacing w:val="31"/>
        </w:rPr>
        <w:t xml:space="preserve"> </w:t>
      </w:r>
      <w:r>
        <w:t>застройки</w:t>
      </w:r>
      <w:r>
        <w:rPr>
          <w:spacing w:val="34"/>
        </w:rPr>
        <w:t xml:space="preserve"> </w:t>
      </w:r>
      <w:r>
        <w:t>ориентировочно</w:t>
      </w:r>
      <w:r>
        <w:rPr>
          <w:spacing w:val="35"/>
        </w:rPr>
        <w:t xml:space="preserve"> </w:t>
      </w:r>
      <w:r>
        <w:t>составит</w:t>
      </w:r>
      <w:r>
        <w:rPr>
          <w:spacing w:val="32"/>
        </w:rPr>
        <w:t xml:space="preserve"> </w:t>
      </w:r>
      <w:r>
        <w:t xml:space="preserve">49 </w:t>
      </w:r>
      <w:r>
        <w:rPr>
          <w:spacing w:val="-2"/>
        </w:rPr>
        <w:t>человек.</w:t>
      </w:r>
    </w:p>
    <w:p w14:paraId="1DA6F9FE" w14:textId="77777777" w:rsidR="00DF38C3" w:rsidRDefault="00D46CFF">
      <w:pPr>
        <w:pStyle w:val="a3"/>
        <w:spacing w:line="367" w:lineRule="auto"/>
        <w:ind w:left="1" w:firstLine="842"/>
      </w:pPr>
      <w:r>
        <w:t>Общая</w:t>
      </w:r>
      <w:r>
        <w:rPr>
          <w:spacing w:val="-6"/>
        </w:rPr>
        <w:t xml:space="preserve"> </w:t>
      </w:r>
      <w:r>
        <w:t>площадь</w:t>
      </w:r>
      <w:r>
        <w:rPr>
          <w:spacing w:val="-6"/>
        </w:rPr>
        <w:t xml:space="preserve"> </w:t>
      </w:r>
      <w:r>
        <w:t>жилого</w:t>
      </w:r>
      <w:r>
        <w:rPr>
          <w:spacing w:val="-5"/>
        </w:rPr>
        <w:t xml:space="preserve"> </w:t>
      </w:r>
      <w:r>
        <w:t>фонда</w:t>
      </w:r>
      <w:r>
        <w:rPr>
          <w:spacing w:val="-2"/>
        </w:rPr>
        <w:t xml:space="preserve"> </w:t>
      </w:r>
      <w:r>
        <w:t>в</w:t>
      </w:r>
      <w:r>
        <w:rPr>
          <w:spacing w:val="-6"/>
        </w:rPr>
        <w:t xml:space="preserve"> </w:t>
      </w:r>
      <w:r>
        <w:t>жилом</w:t>
      </w:r>
      <w:r>
        <w:rPr>
          <w:spacing w:val="-8"/>
        </w:rPr>
        <w:t xml:space="preserve"> </w:t>
      </w:r>
      <w:r>
        <w:t>районе</w:t>
      </w:r>
      <w:r>
        <w:rPr>
          <w:spacing w:val="-7"/>
        </w:rPr>
        <w:t xml:space="preserve"> </w:t>
      </w:r>
      <w:r>
        <w:t>ориентировочно</w:t>
      </w:r>
      <w:r>
        <w:rPr>
          <w:spacing w:val="-5"/>
        </w:rPr>
        <w:t xml:space="preserve"> </w:t>
      </w:r>
      <w:r>
        <w:t>составит</w:t>
      </w:r>
      <w:r>
        <w:rPr>
          <w:spacing w:val="-5"/>
        </w:rPr>
        <w:t xml:space="preserve"> </w:t>
      </w:r>
      <w:r>
        <w:t>- 2,100 тыс.м².</w:t>
      </w:r>
    </w:p>
    <w:p w14:paraId="29D146B0" w14:textId="77777777" w:rsidR="00DF38C3" w:rsidRDefault="00D46CFF">
      <w:pPr>
        <w:spacing w:line="262" w:lineRule="exact"/>
        <w:ind w:left="776"/>
        <w:rPr>
          <w:sz w:val="24"/>
        </w:rPr>
      </w:pPr>
      <w:r>
        <w:rPr>
          <w:rFonts w:ascii="Arial" w:hAnsi="Arial"/>
          <w:b/>
          <w:sz w:val="24"/>
        </w:rPr>
        <w:t>Площадка</w:t>
      </w:r>
      <w:r>
        <w:rPr>
          <w:rFonts w:ascii="Arial" w:hAnsi="Arial"/>
          <w:b/>
          <w:spacing w:val="74"/>
          <w:sz w:val="24"/>
        </w:rPr>
        <w:t xml:space="preserve"> </w:t>
      </w:r>
      <w:r>
        <w:rPr>
          <w:rFonts w:ascii="Arial" w:hAnsi="Arial"/>
          <w:b/>
          <w:sz w:val="24"/>
        </w:rPr>
        <w:t>№10</w:t>
      </w:r>
      <w:r>
        <w:rPr>
          <w:rFonts w:ascii="Arial" w:hAnsi="Arial"/>
          <w:b/>
          <w:spacing w:val="76"/>
          <w:sz w:val="24"/>
        </w:rPr>
        <w:t xml:space="preserve"> </w:t>
      </w:r>
      <w:r>
        <w:rPr>
          <w:rFonts w:ascii="Arial" w:hAnsi="Arial"/>
          <w:i/>
          <w:sz w:val="24"/>
        </w:rPr>
        <w:t>(площадью</w:t>
      </w:r>
      <w:r>
        <w:rPr>
          <w:rFonts w:ascii="Arial" w:hAnsi="Arial"/>
          <w:i/>
          <w:spacing w:val="75"/>
          <w:sz w:val="24"/>
        </w:rPr>
        <w:t xml:space="preserve"> </w:t>
      </w:r>
      <w:r>
        <w:rPr>
          <w:rFonts w:ascii="Arial" w:hAnsi="Arial"/>
          <w:i/>
          <w:sz w:val="24"/>
        </w:rPr>
        <w:t>–</w:t>
      </w:r>
      <w:r>
        <w:rPr>
          <w:rFonts w:ascii="Arial" w:hAnsi="Arial"/>
          <w:i/>
          <w:spacing w:val="75"/>
          <w:sz w:val="24"/>
        </w:rPr>
        <w:t xml:space="preserve"> </w:t>
      </w:r>
      <w:r>
        <w:rPr>
          <w:rFonts w:ascii="Arial" w:hAnsi="Arial"/>
          <w:i/>
          <w:sz w:val="24"/>
        </w:rPr>
        <w:t>104,81</w:t>
      </w:r>
      <w:r>
        <w:rPr>
          <w:rFonts w:ascii="Arial" w:hAnsi="Arial"/>
          <w:i/>
          <w:spacing w:val="72"/>
          <w:sz w:val="24"/>
        </w:rPr>
        <w:t xml:space="preserve"> </w:t>
      </w:r>
      <w:r>
        <w:rPr>
          <w:rFonts w:ascii="Arial" w:hAnsi="Arial"/>
          <w:i/>
          <w:sz w:val="24"/>
        </w:rPr>
        <w:t>га),</w:t>
      </w:r>
      <w:r>
        <w:rPr>
          <w:rFonts w:ascii="Arial" w:hAnsi="Arial"/>
          <w:i/>
          <w:spacing w:val="76"/>
          <w:sz w:val="24"/>
        </w:rPr>
        <w:t xml:space="preserve"> </w:t>
      </w:r>
      <w:r>
        <w:rPr>
          <w:sz w:val="24"/>
        </w:rPr>
        <w:t>расположенная</w:t>
      </w:r>
      <w:r>
        <w:rPr>
          <w:spacing w:val="76"/>
          <w:sz w:val="24"/>
        </w:rPr>
        <w:t xml:space="preserve"> </w:t>
      </w:r>
      <w:r>
        <w:rPr>
          <w:sz w:val="24"/>
        </w:rPr>
        <w:t>восточнее</w:t>
      </w:r>
      <w:r>
        <w:rPr>
          <w:spacing w:val="77"/>
          <w:sz w:val="24"/>
        </w:rPr>
        <w:t xml:space="preserve"> </w:t>
      </w:r>
      <w:r>
        <w:rPr>
          <w:spacing w:val="-5"/>
          <w:sz w:val="24"/>
        </w:rPr>
        <w:t>с.</w:t>
      </w:r>
    </w:p>
    <w:p w14:paraId="5C91975E" w14:textId="77777777" w:rsidR="00DF38C3" w:rsidRDefault="00D46CFF">
      <w:pPr>
        <w:pStyle w:val="a3"/>
        <w:spacing w:before="147"/>
        <w:ind w:left="1"/>
      </w:pPr>
      <w:r>
        <w:rPr>
          <w:spacing w:val="-2"/>
        </w:rPr>
        <w:t>Ягодное.</w:t>
      </w:r>
    </w:p>
    <w:p w14:paraId="5868CB49" w14:textId="77777777" w:rsidR="00DF38C3" w:rsidRDefault="00D46CFF">
      <w:pPr>
        <w:pStyle w:val="a3"/>
        <w:spacing w:before="141" w:line="367" w:lineRule="auto"/>
        <w:ind w:left="1" w:firstLine="775"/>
      </w:pPr>
      <w:r>
        <w:t>Планируется</w:t>
      </w:r>
      <w:r>
        <w:rPr>
          <w:spacing w:val="34"/>
        </w:rPr>
        <w:t xml:space="preserve"> </w:t>
      </w:r>
      <w:r>
        <w:t>размещение</w:t>
      </w:r>
      <w:r>
        <w:rPr>
          <w:spacing w:val="33"/>
        </w:rPr>
        <w:t xml:space="preserve"> </w:t>
      </w:r>
      <w:r>
        <w:t>582</w:t>
      </w:r>
      <w:r>
        <w:rPr>
          <w:spacing w:val="33"/>
        </w:rPr>
        <w:t xml:space="preserve"> </w:t>
      </w:r>
      <w:r>
        <w:t>участков</w:t>
      </w:r>
      <w:r>
        <w:rPr>
          <w:spacing w:val="34"/>
        </w:rPr>
        <w:t xml:space="preserve"> </w:t>
      </w:r>
      <w:r>
        <w:t>под</w:t>
      </w:r>
      <w:r>
        <w:rPr>
          <w:spacing w:val="31"/>
        </w:rPr>
        <w:t xml:space="preserve"> </w:t>
      </w:r>
      <w:r>
        <w:t>индивидуальное</w:t>
      </w:r>
      <w:r>
        <w:rPr>
          <w:spacing w:val="35"/>
        </w:rPr>
        <w:t xml:space="preserve"> </w:t>
      </w:r>
      <w:r>
        <w:t xml:space="preserve">жилищное </w:t>
      </w:r>
      <w:r>
        <w:rPr>
          <w:spacing w:val="-2"/>
        </w:rPr>
        <w:t>строительство.</w:t>
      </w:r>
    </w:p>
    <w:p w14:paraId="474B9D11" w14:textId="77777777" w:rsidR="00DF38C3" w:rsidRDefault="00D46CFF">
      <w:pPr>
        <w:pStyle w:val="a3"/>
        <w:spacing w:line="367" w:lineRule="auto"/>
        <w:ind w:left="709" w:right="1049"/>
      </w:pPr>
      <w:r>
        <w:t>Расчетная численность населения – 2 037 человек. Ориентировочная</w:t>
      </w:r>
      <w:r>
        <w:rPr>
          <w:spacing w:val="-7"/>
        </w:rPr>
        <w:t xml:space="preserve"> </w:t>
      </w:r>
      <w:r>
        <w:t>общая</w:t>
      </w:r>
      <w:r>
        <w:rPr>
          <w:spacing w:val="-7"/>
        </w:rPr>
        <w:t xml:space="preserve"> </w:t>
      </w:r>
      <w:r>
        <w:t>площадь</w:t>
      </w:r>
      <w:r>
        <w:rPr>
          <w:spacing w:val="-5"/>
        </w:rPr>
        <w:t xml:space="preserve"> </w:t>
      </w:r>
      <w:r>
        <w:t>жилищного</w:t>
      </w:r>
      <w:r>
        <w:rPr>
          <w:spacing w:val="-3"/>
        </w:rPr>
        <w:t xml:space="preserve"> </w:t>
      </w:r>
      <w:r>
        <w:t>фонда</w:t>
      </w:r>
      <w:r>
        <w:rPr>
          <w:spacing w:val="-6"/>
        </w:rPr>
        <w:t xml:space="preserve"> </w:t>
      </w:r>
      <w:r>
        <w:t>–</w:t>
      </w:r>
      <w:r>
        <w:rPr>
          <w:spacing w:val="-5"/>
        </w:rPr>
        <w:t xml:space="preserve"> </w:t>
      </w:r>
      <w:r>
        <w:t>87</w:t>
      </w:r>
      <w:r>
        <w:rPr>
          <w:spacing w:val="-6"/>
        </w:rPr>
        <w:t xml:space="preserve"> </w:t>
      </w:r>
      <w:r>
        <w:t>300</w:t>
      </w:r>
      <w:r>
        <w:rPr>
          <w:spacing w:val="-6"/>
        </w:rPr>
        <w:t xml:space="preserve"> </w:t>
      </w:r>
      <w:r>
        <w:t>кв.м.</w:t>
      </w:r>
    </w:p>
    <w:p w14:paraId="3AD55E15" w14:textId="77777777" w:rsidR="00DF38C3" w:rsidRDefault="00D46CFF">
      <w:pPr>
        <w:pStyle w:val="a3"/>
        <w:spacing w:line="364" w:lineRule="auto"/>
        <w:ind w:left="1" w:right="132" w:firstLine="708"/>
        <w:jc w:val="both"/>
      </w:pPr>
      <w:r>
        <w:rPr>
          <w:rFonts w:ascii="Arial" w:hAnsi="Arial"/>
          <w:b/>
          <w:w w:val="105"/>
        </w:rPr>
        <w:t>Площадка</w:t>
      </w:r>
      <w:r>
        <w:rPr>
          <w:rFonts w:ascii="Arial" w:hAnsi="Arial"/>
          <w:b/>
          <w:spacing w:val="-18"/>
          <w:w w:val="105"/>
        </w:rPr>
        <w:t xml:space="preserve"> </w:t>
      </w:r>
      <w:r>
        <w:rPr>
          <w:rFonts w:ascii="Arial" w:hAnsi="Arial"/>
          <w:b/>
          <w:w w:val="105"/>
        </w:rPr>
        <w:t>№11</w:t>
      </w:r>
      <w:r>
        <w:rPr>
          <w:rFonts w:ascii="Arial" w:hAnsi="Arial"/>
          <w:b/>
          <w:spacing w:val="-17"/>
          <w:w w:val="105"/>
        </w:rPr>
        <w:t xml:space="preserve"> </w:t>
      </w:r>
      <w:r>
        <w:rPr>
          <w:w w:val="105"/>
        </w:rPr>
        <w:t>общей</w:t>
      </w:r>
      <w:r>
        <w:rPr>
          <w:spacing w:val="-17"/>
          <w:w w:val="105"/>
        </w:rPr>
        <w:t xml:space="preserve"> </w:t>
      </w:r>
      <w:r>
        <w:rPr>
          <w:w w:val="105"/>
        </w:rPr>
        <w:t>площадью</w:t>
      </w:r>
      <w:r>
        <w:rPr>
          <w:spacing w:val="-17"/>
          <w:w w:val="105"/>
        </w:rPr>
        <w:t xml:space="preserve"> </w:t>
      </w:r>
      <w:r>
        <w:rPr>
          <w:w w:val="105"/>
        </w:rPr>
        <w:t>территории</w:t>
      </w:r>
      <w:r>
        <w:rPr>
          <w:spacing w:val="-17"/>
          <w:w w:val="105"/>
        </w:rPr>
        <w:t xml:space="preserve"> </w:t>
      </w:r>
      <w:r>
        <w:rPr>
          <w:w w:val="130"/>
        </w:rPr>
        <w:t>–</w:t>
      </w:r>
      <w:r>
        <w:rPr>
          <w:spacing w:val="-20"/>
          <w:w w:val="130"/>
        </w:rPr>
        <w:t xml:space="preserve"> </w:t>
      </w:r>
      <w:r>
        <w:rPr>
          <w:w w:val="105"/>
        </w:rPr>
        <w:t>143,79</w:t>
      </w:r>
      <w:r>
        <w:rPr>
          <w:spacing w:val="-17"/>
          <w:w w:val="105"/>
        </w:rPr>
        <w:t xml:space="preserve"> </w:t>
      </w:r>
      <w:r>
        <w:rPr>
          <w:w w:val="105"/>
        </w:rPr>
        <w:t>га,</w:t>
      </w:r>
      <w:r>
        <w:rPr>
          <w:spacing w:val="-17"/>
          <w:w w:val="105"/>
        </w:rPr>
        <w:t xml:space="preserve"> </w:t>
      </w:r>
      <w:r>
        <w:rPr>
          <w:w w:val="105"/>
        </w:rPr>
        <w:t xml:space="preserve">расположенная восточнее села, планируется размещение 798 участков под индивидуальное </w:t>
      </w:r>
      <w:r>
        <w:t xml:space="preserve">жилищное строительство, ориентировочная общая площадь жилищного фонда – </w:t>
      </w:r>
      <w:r>
        <w:rPr>
          <w:w w:val="105"/>
        </w:rPr>
        <w:t>119</w:t>
      </w:r>
      <w:r>
        <w:rPr>
          <w:spacing w:val="-11"/>
          <w:w w:val="105"/>
        </w:rPr>
        <w:t xml:space="preserve"> </w:t>
      </w:r>
      <w:r>
        <w:rPr>
          <w:w w:val="105"/>
        </w:rPr>
        <w:t>700</w:t>
      </w:r>
      <w:r>
        <w:rPr>
          <w:spacing w:val="-9"/>
          <w:w w:val="105"/>
        </w:rPr>
        <w:t xml:space="preserve"> </w:t>
      </w:r>
      <w:proofErr w:type="spellStart"/>
      <w:proofErr w:type="gramStart"/>
      <w:r>
        <w:rPr>
          <w:w w:val="105"/>
        </w:rPr>
        <w:t>кв.м</w:t>
      </w:r>
      <w:proofErr w:type="spellEnd"/>
      <w:proofErr w:type="gramEnd"/>
      <w:r>
        <w:rPr>
          <w:w w:val="105"/>
        </w:rPr>
        <w:t>,</w:t>
      </w:r>
      <w:r>
        <w:rPr>
          <w:spacing w:val="-7"/>
          <w:w w:val="105"/>
        </w:rPr>
        <w:t xml:space="preserve"> </w:t>
      </w:r>
      <w:r>
        <w:rPr>
          <w:w w:val="105"/>
        </w:rPr>
        <w:t>расчетная</w:t>
      </w:r>
      <w:r>
        <w:rPr>
          <w:spacing w:val="-8"/>
          <w:w w:val="105"/>
        </w:rPr>
        <w:t xml:space="preserve"> </w:t>
      </w:r>
      <w:r>
        <w:rPr>
          <w:w w:val="105"/>
        </w:rPr>
        <w:t>численность</w:t>
      </w:r>
      <w:r>
        <w:rPr>
          <w:spacing w:val="-5"/>
          <w:w w:val="105"/>
        </w:rPr>
        <w:t xml:space="preserve"> </w:t>
      </w:r>
      <w:r>
        <w:rPr>
          <w:w w:val="105"/>
        </w:rPr>
        <w:t>населения</w:t>
      </w:r>
      <w:r>
        <w:rPr>
          <w:spacing w:val="-5"/>
          <w:w w:val="105"/>
        </w:rPr>
        <w:t xml:space="preserve"> </w:t>
      </w:r>
      <w:r>
        <w:rPr>
          <w:w w:val="105"/>
        </w:rPr>
        <w:t>–</w:t>
      </w:r>
      <w:r>
        <w:rPr>
          <w:spacing w:val="-4"/>
          <w:w w:val="105"/>
        </w:rPr>
        <w:t xml:space="preserve"> </w:t>
      </w:r>
      <w:r>
        <w:rPr>
          <w:w w:val="105"/>
        </w:rPr>
        <w:t>2</w:t>
      </w:r>
      <w:r>
        <w:rPr>
          <w:spacing w:val="-7"/>
          <w:w w:val="105"/>
        </w:rPr>
        <w:t xml:space="preserve"> </w:t>
      </w:r>
      <w:r>
        <w:rPr>
          <w:w w:val="105"/>
        </w:rPr>
        <w:t>793</w:t>
      </w:r>
      <w:r>
        <w:rPr>
          <w:spacing w:val="-9"/>
          <w:w w:val="105"/>
        </w:rPr>
        <w:t xml:space="preserve"> </w:t>
      </w:r>
      <w:r>
        <w:rPr>
          <w:w w:val="105"/>
        </w:rPr>
        <w:t>человека.</w:t>
      </w:r>
    </w:p>
    <w:p w14:paraId="26871B5B" w14:textId="77777777" w:rsidR="00DF38C3" w:rsidRDefault="00DF38C3">
      <w:pPr>
        <w:pStyle w:val="a3"/>
        <w:spacing w:line="364" w:lineRule="auto"/>
        <w:jc w:val="both"/>
        <w:sectPr w:rsidR="00DF38C3">
          <w:pgSz w:w="11910" w:h="16850"/>
          <w:pgMar w:top="760" w:right="708" w:bottom="1260" w:left="1700" w:header="0" w:footer="1009" w:gutter="0"/>
          <w:cols w:space="720"/>
        </w:sectPr>
      </w:pPr>
    </w:p>
    <w:p w14:paraId="28312FBA" w14:textId="77777777" w:rsidR="00DF38C3" w:rsidRDefault="00D46CFF">
      <w:pPr>
        <w:pStyle w:val="a3"/>
        <w:tabs>
          <w:tab w:val="left" w:pos="2223"/>
          <w:tab w:val="left" w:pos="2771"/>
          <w:tab w:val="left" w:pos="3327"/>
          <w:tab w:val="left" w:pos="4674"/>
          <w:tab w:val="left" w:pos="5091"/>
          <w:tab w:val="left" w:pos="5898"/>
          <w:tab w:val="left" w:pos="7436"/>
          <w:tab w:val="left" w:pos="8571"/>
          <w:tab w:val="left" w:pos="8984"/>
        </w:tabs>
        <w:spacing w:before="82"/>
        <w:ind w:left="776"/>
      </w:pPr>
      <w:r>
        <w:rPr>
          <w:spacing w:val="-2"/>
        </w:rPr>
        <w:lastRenderedPageBreak/>
        <w:t>Площадка</w:t>
      </w:r>
      <w:r>
        <w:tab/>
      </w:r>
      <w:r>
        <w:rPr>
          <w:spacing w:val="-10"/>
        </w:rPr>
        <w:t>№</w:t>
      </w:r>
      <w:r>
        <w:tab/>
      </w:r>
      <w:r>
        <w:rPr>
          <w:spacing w:val="-5"/>
        </w:rPr>
        <w:t>11</w:t>
      </w:r>
      <w:r>
        <w:tab/>
      </w:r>
      <w:r>
        <w:rPr>
          <w:spacing w:val="-2"/>
        </w:rPr>
        <w:t>включает</w:t>
      </w:r>
      <w:r>
        <w:tab/>
      </w:r>
      <w:r>
        <w:rPr>
          <w:spacing w:val="-10"/>
        </w:rPr>
        <w:t>в</w:t>
      </w:r>
      <w:r>
        <w:tab/>
      </w:r>
      <w:r>
        <w:rPr>
          <w:spacing w:val="-4"/>
        </w:rPr>
        <w:t>себя</w:t>
      </w:r>
      <w:r>
        <w:tab/>
      </w:r>
      <w:r>
        <w:rPr>
          <w:spacing w:val="-2"/>
        </w:rPr>
        <w:t>земельные</w:t>
      </w:r>
      <w:r>
        <w:tab/>
      </w:r>
      <w:r>
        <w:rPr>
          <w:spacing w:val="-2"/>
        </w:rPr>
        <w:t>участки</w:t>
      </w:r>
      <w:r>
        <w:tab/>
      </w:r>
      <w:r>
        <w:rPr>
          <w:spacing w:val="-10"/>
        </w:rPr>
        <w:t>с</w:t>
      </w:r>
      <w:r>
        <w:tab/>
      </w:r>
      <w:r>
        <w:rPr>
          <w:spacing w:val="-4"/>
        </w:rPr>
        <w:t>к.н.</w:t>
      </w:r>
    </w:p>
    <w:p w14:paraId="0200B8DB" w14:textId="77777777" w:rsidR="00DF38C3" w:rsidRDefault="00D46CFF">
      <w:pPr>
        <w:pStyle w:val="a3"/>
        <w:spacing w:before="141"/>
        <w:ind w:left="1"/>
      </w:pPr>
      <w:r>
        <w:rPr>
          <w:spacing w:val="-2"/>
        </w:rPr>
        <w:t>63:32:1602001:86,</w:t>
      </w:r>
      <w:r>
        <w:rPr>
          <w:spacing w:val="8"/>
        </w:rPr>
        <w:t xml:space="preserve"> </w:t>
      </w:r>
      <w:r>
        <w:rPr>
          <w:spacing w:val="-2"/>
        </w:rPr>
        <w:t>63:32:1602001:85.</w:t>
      </w:r>
    </w:p>
    <w:p w14:paraId="70C06B91" w14:textId="77777777" w:rsidR="00DF38C3" w:rsidRDefault="00DF38C3">
      <w:pPr>
        <w:pStyle w:val="a3"/>
      </w:pPr>
    </w:p>
    <w:p w14:paraId="20EB9ADB" w14:textId="77777777" w:rsidR="00DF38C3" w:rsidRDefault="00DF38C3">
      <w:pPr>
        <w:pStyle w:val="a3"/>
        <w:spacing w:before="9"/>
      </w:pPr>
    </w:p>
    <w:p w14:paraId="09A093CF" w14:textId="77777777" w:rsidR="00DF38C3" w:rsidRDefault="00D46CFF">
      <w:pPr>
        <w:spacing w:before="1"/>
        <w:ind w:left="709"/>
        <w:rPr>
          <w:rFonts w:ascii="Arial" w:hAnsi="Arial"/>
          <w:b/>
          <w:sz w:val="24"/>
        </w:rPr>
      </w:pPr>
      <w:r>
        <w:rPr>
          <w:rFonts w:ascii="Arial" w:hAnsi="Arial"/>
          <w:b/>
          <w:sz w:val="24"/>
        </w:rPr>
        <w:t>Итого</w:t>
      </w:r>
      <w:r>
        <w:rPr>
          <w:rFonts w:ascii="Arial" w:hAnsi="Arial"/>
          <w:b/>
          <w:spacing w:val="-8"/>
          <w:sz w:val="24"/>
        </w:rPr>
        <w:t xml:space="preserve"> </w:t>
      </w:r>
      <w:r>
        <w:rPr>
          <w:rFonts w:ascii="Arial" w:hAnsi="Arial"/>
          <w:b/>
          <w:sz w:val="24"/>
        </w:rPr>
        <w:t>по</w:t>
      </w:r>
      <w:r>
        <w:rPr>
          <w:rFonts w:ascii="Arial" w:hAnsi="Arial"/>
          <w:b/>
          <w:spacing w:val="-3"/>
          <w:sz w:val="24"/>
        </w:rPr>
        <w:t xml:space="preserve"> </w:t>
      </w:r>
      <w:r>
        <w:rPr>
          <w:rFonts w:ascii="Arial" w:hAnsi="Arial"/>
          <w:b/>
          <w:sz w:val="24"/>
        </w:rPr>
        <w:t>генеральному</w:t>
      </w:r>
      <w:r>
        <w:rPr>
          <w:rFonts w:ascii="Arial" w:hAnsi="Arial"/>
          <w:b/>
          <w:spacing w:val="-9"/>
          <w:sz w:val="24"/>
        </w:rPr>
        <w:t xml:space="preserve"> </w:t>
      </w:r>
      <w:r>
        <w:rPr>
          <w:rFonts w:ascii="Arial" w:hAnsi="Arial"/>
          <w:b/>
          <w:sz w:val="24"/>
        </w:rPr>
        <w:t>плану</w:t>
      </w:r>
      <w:r>
        <w:rPr>
          <w:rFonts w:ascii="Arial" w:hAnsi="Arial"/>
          <w:b/>
          <w:spacing w:val="-8"/>
          <w:sz w:val="24"/>
        </w:rPr>
        <w:t xml:space="preserve"> </w:t>
      </w:r>
      <w:r>
        <w:rPr>
          <w:rFonts w:ascii="Arial" w:hAnsi="Arial"/>
          <w:b/>
          <w:sz w:val="24"/>
        </w:rPr>
        <w:t>в</w:t>
      </w:r>
      <w:r>
        <w:rPr>
          <w:rFonts w:ascii="Arial" w:hAnsi="Arial"/>
          <w:b/>
          <w:spacing w:val="-7"/>
          <w:sz w:val="24"/>
        </w:rPr>
        <w:t xml:space="preserve"> </w:t>
      </w:r>
      <w:proofErr w:type="spellStart"/>
      <w:r>
        <w:rPr>
          <w:rFonts w:ascii="Arial" w:hAnsi="Arial"/>
          <w:b/>
          <w:sz w:val="24"/>
        </w:rPr>
        <w:t>с.п</w:t>
      </w:r>
      <w:proofErr w:type="spellEnd"/>
      <w:r>
        <w:rPr>
          <w:rFonts w:ascii="Arial" w:hAnsi="Arial"/>
          <w:b/>
          <w:sz w:val="24"/>
        </w:rPr>
        <w:t>.</w:t>
      </w:r>
      <w:r>
        <w:rPr>
          <w:rFonts w:ascii="Arial" w:hAnsi="Arial"/>
          <w:b/>
          <w:spacing w:val="-5"/>
          <w:sz w:val="24"/>
        </w:rPr>
        <w:t xml:space="preserve"> </w:t>
      </w:r>
      <w:r>
        <w:rPr>
          <w:rFonts w:ascii="Arial" w:hAnsi="Arial"/>
          <w:b/>
          <w:sz w:val="24"/>
        </w:rPr>
        <w:t>Ягодное</w:t>
      </w:r>
      <w:r>
        <w:rPr>
          <w:rFonts w:ascii="Arial" w:hAnsi="Arial"/>
          <w:b/>
          <w:spacing w:val="-1"/>
          <w:sz w:val="24"/>
        </w:rPr>
        <w:t xml:space="preserve"> </w:t>
      </w:r>
      <w:r>
        <w:rPr>
          <w:rFonts w:ascii="Arial" w:hAnsi="Arial"/>
          <w:b/>
          <w:spacing w:val="-2"/>
          <w:sz w:val="24"/>
        </w:rPr>
        <w:t>планируется:</w:t>
      </w:r>
    </w:p>
    <w:p w14:paraId="70533447" w14:textId="77777777" w:rsidR="00DF38C3" w:rsidRDefault="00D46CFF">
      <w:pPr>
        <w:pStyle w:val="a3"/>
        <w:spacing w:before="143"/>
        <w:ind w:left="709"/>
      </w:pPr>
      <w:r>
        <w:t>Освоение</w:t>
      </w:r>
      <w:r>
        <w:rPr>
          <w:spacing w:val="-10"/>
        </w:rPr>
        <w:t xml:space="preserve"> </w:t>
      </w:r>
      <w:r>
        <w:t>1618,5</w:t>
      </w:r>
      <w:r>
        <w:rPr>
          <w:spacing w:val="-10"/>
        </w:rPr>
        <w:t xml:space="preserve"> </w:t>
      </w:r>
      <w:r>
        <w:t>га</w:t>
      </w:r>
      <w:r>
        <w:rPr>
          <w:spacing w:val="-5"/>
        </w:rPr>
        <w:t xml:space="preserve"> </w:t>
      </w:r>
      <w:r>
        <w:rPr>
          <w:spacing w:val="-2"/>
        </w:rPr>
        <w:t>территории.</w:t>
      </w:r>
    </w:p>
    <w:p w14:paraId="43097DF4" w14:textId="77777777" w:rsidR="00DF38C3" w:rsidRDefault="00D46CFF">
      <w:pPr>
        <w:pStyle w:val="a3"/>
        <w:spacing w:before="143" w:line="362" w:lineRule="auto"/>
        <w:ind w:left="1" w:firstLine="708"/>
      </w:pPr>
      <w:r>
        <w:t>Ориентировочно</w:t>
      </w:r>
      <w:r>
        <w:rPr>
          <w:spacing w:val="-5"/>
        </w:rPr>
        <w:t xml:space="preserve"> </w:t>
      </w:r>
      <w:r>
        <w:t>общая</w:t>
      </w:r>
      <w:r>
        <w:rPr>
          <w:spacing w:val="-6"/>
        </w:rPr>
        <w:t xml:space="preserve"> </w:t>
      </w:r>
      <w:r>
        <w:t>площадь</w:t>
      </w:r>
      <w:r>
        <w:rPr>
          <w:spacing w:val="-4"/>
        </w:rPr>
        <w:t xml:space="preserve"> </w:t>
      </w:r>
      <w:r>
        <w:t>жилого</w:t>
      </w:r>
      <w:r>
        <w:rPr>
          <w:spacing w:val="-5"/>
        </w:rPr>
        <w:t xml:space="preserve"> </w:t>
      </w:r>
      <w:r>
        <w:t>фонда</w:t>
      </w:r>
      <w:r>
        <w:rPr>
          <w:spacing w:val="-5"/>
        </w:rPr>
        <w:t xml:space="preserve"> </w:t>
      </w:r>
      <w:r>
        <w:t>на</w:t>
      </w:r>
      <w:r>
        <w:rPr>
          <w:spacing w:val="-5"/>
        </w:rPr>
        <w:t xml:space="preserve"> </w:t>
      </w:r>
      <w:r>
        <w:t>расчетный</w:t>
      </w:r>
      <w:r>
        <w:rPr>
          <w:spacing w:val="-6"/>
        </w:rPr>
        <w:t xml:space="preserve"> </w:t>
      </w:r>
      <w:r>
        <w:t>срок</w:t>
      </w:r>
      <w:r>
        <w:rPr>
          <w:spacing w:val="-3"/>
        </w:rPr>
        <w:t xml:space="preserve"> </w:t>
      </w:r>
      <w:r>
        <w:t>(до</w:t>
      </w:r>
      <w:r>
        <w:rPr>
          <w:spacing w:val="-5"/>
        </w:rPr>
        <w:t xml:space="preserve"> </w:t>
      </w:r>
      <w:r>
        <w:t>2033 года) составит 1355,65 тыс. м</w:t>
      </w:r>
      <w:r>
        <w:rPr>
          <w:position w:val="8"/>
          <w:sz w:val="15"/>
        </w:rPr>
        <w:t>2</w:t>
      </w:r>
      <w:r>
        <w:t>.</w:t>
      </w:r>
    </w:p>
    <w:p w14:paraId="5E31E4B6" w14:textId="77777777" w:rsidR="00DF38C3" w:rsidRDefault="00D46CFF">
      <w:pPr>
        <w:pStyle w:val="a3"/>
        <w:tabs>
          <w:tab w:val="left" w:pos="2893"/>
        </w:tabs>
        <w:spacing w:before="6" w:line="362" w:lineRule="auto"/>
        <w:ind w:left="1" w:right="424" w:firstLine="708"/>
      </w:pPr>
      <w:r>
        <w:rPr>
          <w:spacing w:val="-2"/>
        </w:rPr>
        <w:t>Ориентировочно</w:t>
      </w:r>
      <w:r>
        <w:tab/>
        <w:t>численность</w:t>
      </w:r>
      <w:r>
        <w:rPr>
          <w:spacing w:val="34"/>
        </w:rPr>
        <w:t xml:space="preserve"> </w:t>
      </w:r>
      <w:r>
        <w:t>населения</w:t>
      </w:r>
      <w:r>
        <w:rPr>
          <w:spacing w:val="31"/>
        </w:rPr>
        <w:t xml:space="preserve"> </w:t>
      </w:r>
      <w:r>
        <w:t>составит</w:t>
      </w:r>
      <w:r>
        <w:rPr>
          <w:spacing w:val="32"/>
        </w:rPr>
        <w:t xml:space="preserve"> </w:t>
      </w:r>
      <w:r>
        <w:t>29199</w:t>
      </w:r>
      <w:r>
        <w:rPr>
          <w:spacing w:val="35"/>
        </w:rPr>
        <w:t xml:space="preserve"> </w:t>
      </w:r>
      <w:r>
        <w:t>чел.</w:t>
      </w:r>
      <w:r>
        <w:rPr>
          <w:spacing w:val="35"/>
        </w:rPr>
        <w:t xml:space="preserve"> </w:t>
      </w:r>
      <w:r>
        <w:t>На</w:t>
      </w:r>
      <w:r>
        <w:rPr>
          <w:spacing w:val="35"/>
        </w:rPr>
        <w:t xml:space="preserve"> </w:t>
      </w:r>
      <w:r>
        <w:t xml:space="preserve">9240 </w:t>
      </w:r>
      <w:r>
        <w:rPr>
          <w:spacing w:val="-2"/>
        </w:rPr>
        <w:t>участках.</w:t>
      </w:r>
    </w:p>
    <w:p w14:paraId="3B20099C" w14:textId="77777777" w:rsidR="00DF38C3" w:rsidRDefault="00DF38C3">
      <w:pPr>
        <w:pStyle w:val="a3"/>
        <w:spacing w:before="146"/>
      </w:pPr>
    </w:p>
    <w:p w14:paraId="571D8A4D" w14:textId="77777777" w:rsidR="00DF38C3" w:rsidRDefault="00D46CFF">
      <w:pPr>
        <w:pStyle w:val="a3"/>
        <w:spacing w:line="367" w:lineRule="auto"/>
        <w:ind w:left="1" w:right="132" w:firstLine="708"/>
        <w:jc w:val="both"/>
      </w:pPr>
      <w:r>
        <w:t>Согласно проекту генерального плана в сельском поселении Ягодное планируется реконструкция нескольких объектов общественно-деловой зоны, а также</w:t>
      </w:r>
      <w:r>
        <w:rPr>
          <w:spacing w:val="-2"/>
        </w:rPr>
        <w:t xml:space="preserve"> </w:t>
      </w:r>
      <w:r>
        <w:t>зарезервированы</w:t>
      </w:r>
      <w:r>
        <w:rPr>
          <w:spacing w:val="-1"/>
        </w:rPr>
        <w:t xml:space="preserve"> </w:t>
      </w:r>
      <w:r>
        <w:t>площадки под</w:t>
      </w:r>
      <w:r>
        <w:rPr>
          <w:spacing w:val="-2"/>
        </w:rPr>
        <w:t xml:space="preserve"> </w:t>
      </w:r>
      <w:r>
        <w:t>строительство</w:t>
      </w:r>
      <w:r>
        <w:rPr>
          <w:spacing w:val="-1"/>
        </w:rPr>
        <w:t xml:space="preserve"> </w:t>
      </w:r>
      <w:r>
        <w:t>новых</w:t>
      </w:r>
      <w:r>
        <w:rPr>
          <w:spacing w:val="-2"/>
        </w:rPr>
        <w:t xml:space="preserve"> </w:t>
      </w:r>
      <w:r>
        <w:t xml:space="preserve">объектов </w:t>
      </w:r>
      <w:proofErr w:type="gramStart"/>
      <w:r>
        <w:t>социальной инфраструктуры</w:t>
      </w:r>
      <w:proofErr w:type="gramEnd"/>
      <w:r>
        <w:t xml:space="preserve"> для которых необходимо предусмотреть теплоснабжение:</w:t>
      </w:r>
    </w:p>
    <w:p w14:paraId="234F83A4" w14:textId="77777777" w:rsidR="00DF38C3" w:rsidRDefault="00D46CFF">
      <w:pPr>
        <w:spacing w:line="261" w:lineRule="exact"/>
        <w:ind w:left="709"/>
        <w:rPr>
          <w:rFonts w:ascii="Arial" w:hAnsi="Arial"/>
          <w:b/>
          <w:sz w:val="24"/>
        </w:rPr>
      </w:pPr>
      <w:r>
        <w:rPr>
          <w:rFonts w:ascii="Arial" w:hAnsi="Arial"/>
          <w:b/>
          <w:sz w:val="24"/>
          <w:u w:val="thick"/>
        </w:rPr>
        <w:t>с.</w:t>
      </w:r>
      <w:r>
        <w:rPr>
          <w:rFonts w:ascii="Arial" w:hAnsi="Arial"/>
          <w:b/>
          <w:spacing w:val="-4"/>
          <w:sz w:val="24"/>
          <w:u w:val="thick"/>
        </w:rPr>
        <w:t xml:space="preserve"> </w:t>
      </w:r>
      <w:r>
        <w:rPr>
          <w:rFonts w:ascii="Arial" w:hAnsi="Arial"/>
          <w:b/>
          <w:spacing w:val="-2"/>
          <w:sz w:val="24"/>
          <w:u w:val="thick"/>
        </w:rPr>
        <w:t>Ягодное</w:t>
      </w:r>
    </w:p>
    <w:p w14:paraId="3C79F1FC" w14:textId="77777777" w:rsidR="00DF38C3" w:rsidRDefault="00D46CFF">
      <w:pPr>
        <w:pStyle w:val="2"/>
        <w:spacing w:before="142"/>
        <w:rPr>
          <w:u w:val="none"/>
        </w:rPr>
      </w:pPr>
      <w:r>
        <w:rPr>
          <w:spacing w:val="-2"/>
          <w:u w:val="thick"/>
        </w:rPr>
        <w:t>Реконструкция:</w:t>
      </w:r>
    </w:p>
    <w:p w14:paraId="2D452E5C" w14:textId="77777777" w:rsidR="00DF38C3" w:rsidRDefault="00D46CFF">
      <w:pPr>
        <w:pStyle w:val="a4"/>
        <w:numPr>
          <w:ilvl w:val="0"/>
          <w:numId w:val="14"/>
        </w:numPr>
        <w:tabs>
          <w:tab w:val="left" w:pos="879"/>
        </w:tabs>
        <w:spacing w:before="143"/>
        <w:ind w:left="879" w:hanging="141"/>
        <w:jc w:val="left"/>
        <w:rPr>
          <w:sz w:val="24"/>
        </w:rPr>
      </w:pPr>
      <w:r>
        <w:rPr>
          <w:sz w:val="24"/>
        </w:rPr>
        <w:t>ДК</w:t>
      </w:r>
      <w:r>
        <w:rPr>
          <w:spacing w:val="-12"/>
          <w:sz w:val="24"/>
        </w:rPr>
        <w:t xml:space="preserve"> </w:t>
      </w:r>
      <w:r>
        <w:rPr>
          <w:sz w:val="24"/>
        </w:rPr>
        <w:t>с</w:t>
      </w:r>
      <w:r>
        <w:rPr>
          <w:spacing w:val="-11"/>
          <w:sz w:val="24"/>
        </w:rPr>
        <w:t xml:space="preserve"> </w:t>
      </w:r>
      <w:r>
        <w:rPr>
          <w:sz w:val="24"/>
        </w:rPr>
        <w:t>увеличением</w:t>
      </w:r>
      <w:r>
        <w:rPr>
          <w:spacing w:val="-11"/>
          <w:sz w:val="24"/>
        </w:rPr>
        <w:t xml:space="preserve"> </w:t>
      </w:r>
      <w:r>
        <w:rPr>
          <w:sz w:val="24"/>
        </w:rPr>
        <w:t>емкости</w:t>
      </w:r>
      <w:r>
        <w:rPr>
          <w:spacing w:val="-16"/>
          <w:sz w:val="24"/>
        </w:rPr>
        <w:t xml:space="preserve"> </w:t>
      </w:r>
      <w:r>
        <w:rPr>
          <w:sz w:val="24"/>
        </w:rPr>
        <w:t>до</w:t>
      </w:r>
      <w:r>
        <w:rPr>
          <w:spacing w:val="-9"/>
          <w:sz w:val="24"/>
        </w:rPr>
        <w:t xml:space="preserve"> </w:t>
      </w:r>
      <w:r>
        <w:rPr>
          <w:sz w:val="24"/>
        </w:rPr>
        <w:t>200</w:t>
      </w:r>
      <w:r>
        <w:rPr>
          <w:spacing w:val="-15"/>
          <w:sz w:val="24"/>
        </w:rPr>
        <w:t xml:space="preserve"> </w:t>
      </w:r>
      <w:r>
        <w:rPr>
          <w:sz w:val="24"/>
        </w:rPr>
        <w:t>мест:</w:t>
      </w:r>
      <w:r>
        <w:rPr>
          <w:spacing w:val="34"/>
          <w:sz w:val="24"/>
        </w:rPr>
        <w:t xml:space="preserve"> </w:t>
      </w:r>
      <w:r>
        <w:rPr>
          <w:sz w:val="24"/>
        </w:rPr>
        <w:t>с.</w:t>
      </w:r>
      <w:r>
        <w:rPr>
          <w:spacing w:val="-11"/>
          <w:sz w:val="24"/>
        </w:rPr>
        <w:t xml:space="preserve"> </w:t>
      </w:r>
      <w:r>
        <w:rPr>
          <w:sz w:val="24"/>
        </w:rPr>
        <w:t>Ягодное,</w:t>
      </w:r>
      <w:r>
        <w:rPr>
          <w:spacing w:val="-10"/>
          <w:sz w:val="24"/>
        </w:rPr>
        <w:t xml:space="preserve"> </w:t>
      </w:r>
      <w:r>
        <w:rPr>
          <w:spacing w:val="-2"/>
          <w:sz w:val="24"/>
        </w:rPr>
        <w:t>ул.Советская;63А</w:t>
      </w:r>
    </w:p>
    <w:p w14:paraId="521042C8" w14:textId="77777777" w:rsidR="00DF38C3" w:rsidRDefault="00D46CFF">
      <w:pPr>
        <w:pStyle w:val="a4"/>
        <w:numPr>
          <w:ilvl w:val="0"/>
          <w:numId w:val="14"/>
        </w:numPr>
        <w:tabs>
          <w:tab w:val="left" w:pos="881"/>
        </w:tabs>
        <w:spacing w:before="141"/>
        <w:ind w:left="881" w:hanging="143"/>
        <w:jc w:val="left"/>
        <w:rPr>
          <w:sz w:val="24"/>
        </w:rPr>
      </w:pPr>
      <w:r>
        <w:rPr>
          <w:sz w:val="24"/>
        </w:rPr>
        <w:t>пристрой</w:t>
      </w:r>
      <w:r>
        <w:rPr>
          <w:spacing w:val="-16"/>
          <w:sz w:val="24"/>
        </w:rPr>
        <w:t xml:space="preserve"> </w:t>
      </w:r>
      <w:r>
        <w:rPr>
          <w:sz w:val="24"/>
        </w:rPr>
        <w:t>к</w:t>
      </w:r>
      <w:r>
        <w:rPr>
          <w:spacing w:val="-16"/>
          <w:sz w:val="24"/>
        </w:rPr>
        <w:t xml:space="preserve"> </w:t>
      </w:r>
      <w:r>
        <w:rPr>
          <w:sz w:val="24"/>
        </w:rPr>
        <w:t>общеобразовательной</w:t>
      </w:r>
      <w:r>
        <w:rPr>
          <w:spacing w:val="-16"/>
          <w:sz w:val="24"/>
        </w:rPr>
        <w:t xml:space="preserve"> </w:t>
      </w:r>
      <w:r>
        <w:rPr>
          <w:sz w:val="24"/>
        </w:rPr>
        <w:t>школе:</w:t>
      </w:r>
      <w:r>
        <w:rPr>
          <w:spacing w:val="-16"/>
          <w:sz w:val="24"/>
        </w:rPr>
        <w:t xml:space="preserve"> </w:t>
      </w:r>
      <w:r>
        <w:rPr>
          <w:sz w:val="24"/>
        </w:rPr>
        <w:t>с.</w:t>
      </w:r>
      <w:r>
        <w:rPr>
          <w:spacing w:val="-15"/>
          <w:sz w:val="24"/>
        </w:rPr>
        <w:t xml:space="preserve"> </w:t>
      </w:r>
      <w:r>
        <w:rPr>
          <w:sz w:val="24"/>
        </w:rPr>
        <w:t>Ягодное,</w:t>
      </w:r>
      <w:r>
        <w:rPr>
          <w:spacing w:val="-15"/>
          <w:sz w:val="24"/>
        </w:rPr>
        <w:t xml:space="preserve"> </w:t>
      </w:r>
      <w:r>
        <w:rPr>
          <w:spacing w:val="-5"/>
          <w:sz w:val="24"/>
        </w:rPr>
        <w:t>ул.</w:t>
      </w:r>
    </w:p>
    <w:p w14:paraId="54DED7CF" w14:textId="77777777" w:rsidR="00DF38C3" w:rsidRDefault="00D46CFF">
      <w:pPr>
        <w:pStyle w:val="a3"/>
        <w:spacing w:before="143"/>
        <w:ind w:left="1"/>
      </w:pPr>
      <w:r>
        <w:rPr>
          <w:spacing w:val="-2"/>
        </w:rPr>
        <w:t>Вознесенского,32а.</w:t>
      </w:r>
    </w:p>
    <w:p w14:paraId="040A0249" w14:textId="77777777" w:rsidR="00DF38C3" w:rsidRDefault="00D46CFF">
      <w:pPr>
        <w:pStyle w:val="2"/>
        <w:rPr>
          <w:u w:val="none"/>
        </w:rPr>
      </w:pPr>
      <w:r>
        <w:rPr>
          <w:spacing w:val="-2"/>
          <w:u w:val="thick"/>
        </w:rPr>
        <w:t>Строительство:</w:t>
      </w:r>
    </w:p>
    <w:p w14:paraId="0F065515" w14:textId="77777777" w:rsidR="00DF38C3" w:rsidRDefault="00D46CFF">
      <w:pPr>
        <w:spacing w:before="139"/>
        <w:ind w:left="738"/>
        <w:rPr>
          <w:rFonts w:ascii="Arial" w:hAnsi="Arial"/>
          <w:b/>
          <w:sz w:val="24"/>
        </w:rPr>
      </w:pPr>
      <w:r>
        <w:rPr>
          <w:rFonts w:ascii="Arial" w:hAnsi="Arial"/>
          <w:b/>
          <w:sz w:val="24"/>
          <w:u w:val="thick"/>
        </w:rPr>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10"/>
          <w:sz w:val="24"/>
          <w:u w:val="thick"/>
        </w:rPr>
        <w:t xml:space="preserve"> </w:t>
      </w:r>
      <w:r>
        <w:rPr>
          <w:rFonts w:ascii="Arial" w:hAnsi="Arial"/>
          <w:b/>
          <w:sz w:val="24"/>
          <w:u w:val="thick"/>
        </w:rPr>
        <w:t>сфере</w:t>
      </w:r>
      <w:r>
        <w:rPr>
          <w:rFonts w:ascii="Arial" w:hAnsi="Arial"/>
          <w:b/>
          <w:spacing w:val="-7"/>
          <w:sz w:val="24"/>
          <w:u w:val="thick"/>
        </w:rPr>
        <w:t xml:space="preserve"> </w:t>
      </w:r>
      <w:r>
        <w:rPr>
          <w:rFonts w:ascii="Arial" w:hAnsi="Arial"/>
          <w:b/>
          <w:spacing w:val="-2"/>
          <w:sz w:val="24"/>
          <w:u w:val="thick"/>
        </w:rPr>
        <w:t>здравоохранения</w:t>
      </w:r>
    </w:p>
    <w:p w14:paraId="00FAC0B4" w14:textId="77777777" w:rsidR="00DF38C3" w:rsidRDefault="00D46CFF">
      <w:pPr>
        <w:pStyle w:val="a4"/>
        <w:numPr>
          <w:ilvl w:val="0"/>
          <w:numId w:val="14"/>
        </w:numPr>
        <w:tabs>
          <w:tab w:val="left" w:pos="854"/>
        </w:tabs>
        <w:spacing w:before="143"/>
        <w:ind w:left="854" w:hanging="145"/>
        <w:jc w:val="left"/>
        <w:rPr>
          <w:sz w:val="24"/>
        </w:rPr>
      </w:pPr>
      <w:r>
        <w:rPr>
          <w:sz w:val="24"/>
        </w:rPr>
        <w:t>ОВОП</w:t>
      </w:r>
      <w:r>
        <w:rPr>
          <w:spacing w:val="-9"/>
          <w:sz w:val="24"/>
        </w:rPr>
        <w:t xml:space="preserve"> </w:t>
      </w:r>
      <w:r>
        <w:rPr>
          <w:sz w:val="24"/>
        </w:rPr>
        <w:t>общей</w:t>
      </w:r>
      <w:r>
        <w:rPr>
          <w:spacing w:val="-11"/>
          <w:sz w:val="24"/>
        </w:rPr>
        <w:t xml:space="preserve"> </w:t>
      </w:r>
      <w:r>
        <w:rPr>
          <w:sz w:val="24"/>
        </w:rPr>
        <w:t>площадью</w:t>
      </w:r>
      <w:r>
        <w:rPr>
          <w:spacing w:val="-7"/>
          <w:sz w:val="24"/>
        </w:rPr>
        <w:t xml:space="preserve"> </w:t>
      </w:r>
      <w:r>
        <w:rPr>
          <w:sz w:val="24"/>
        </w:rPr>
        <w:t>200</w:t>
      </w:r>
      <w:r>
        <w:rPr>
          <w:spacing w:val="-9"/>
          <w:sz w:val="24"/>
        </w:rPr>
        <w:t xml:space="preserve"> </w:t>
      </w:r>
      <w:r>
        <w:rPr>
          <w:sz w:val="24"/>
        </w:rPr>
        <w:t>кв.м.</w:t>
      </w:r>
      <w:r>
        <w:rPr>
          <w:spacing w:val="-8"/>
          <w:sz w:val="24"/>
        </w:rPr>
        <w:t xml:space="preserve"> </w:t>
      </w:r>
      <w:r>
        <w:rPr>
          <w:sz w:val="24"/>
        </w:rPr>
        <w:t>в</w:t>
      </w:r>
      <w:r>
        <w:rPr>
          <w:spacing w:val="-11"/>
          <w:sz w:val="24"/>
        </w:rPr>
        <w:t xml:space="preserve"> </w:t>
      </w:r>
      <w:r>
        <w:rPr>
          <w:sz w:val="24"/>
        </w:rPr>
        <w:t>селе</w:t>
      </w:r>
      <w:r>
        <w:rPr>
          <w:spacing w:val="-9"/>
          <w:sz w:val="24"/>
        </w:rPr>
        <w:t xml:space="preserve"> </w:t>
      </w:r>
      <w:r>
        <w:rPr>
          <w:sz w:val="24"/>
        </w:rPr>
        <w:t>Ягодное,</w:t>
      </w:r>
      <w:r>
        <w:rPr>
          <w:spacing w:val="-8"/>
          <w:sz w:val="24"/>
        </w:rPr>
        <w:t xml:space="preserve"> </w:t>
      </w:r>
      <w:r>
        <w:rPr>
          <w:sz w:val="24"/>
        </w:rPr>
        <w:t>ул.</w:t>
      </w:r>
      <w:r>
        <w:rPr>
          <w:spacing w:val="-6"/>
          <w:sz w:val="24"/>
        </w:rPr>
        <w:t xml:space="preserve"> </w:t>
      </w:r>
      <w:r>
        <w:rPr>
          <w:sz w:val="24"/>
        </w:rPr>
        <w:t>площадка</w:t>
      </w:r>
      <w:r>
        <w:rPr>
          <w:spacing w:val="-7"/>
          <w:sz w:val="24"/>
        </w:rPr>
        <w:t xml:space="preserve"> </w:t>
      </w:r>
      <w:r>
        <w:rPr>
          <w:spacing w:val="-4"/>
          <w:sz w:val="24"/>
        </w:rPr>
        <w:t>№2);</w:t>
      </w:r>
    </w:p>
    <w:p w14:paraId="2EBF641A" w14:textId="77777777" w:rsidR="00DF38C3" w:rsidRDefault="00D46CFF">
      <w:pPr>
        <w:pStyle w:val="a4"/>
        <w:numPr>
          <w:ilvl w:val="0"/>
          <w:numId w:val="14"/>
        </w:numPr>
        <w:tabs>
          <w:tab w:val="left" w:pos="854"/>
        </w:tabs>
        <w:spacing w:before="141"/>
        <w:ind w:left="854" w:hanging="145"/>
        <w:jc w:val="left"/>
        <w:rPr>
          <w:sz w:val="24"/>
        </w:rPr>
      </w:pPr>
      <w:r>
        <w:rPr>
          <w:sz w:val="24"/>
        </w:rPr>
        <w:t>ФАП</w:t>
      </w:r>
      <w:r>
        <w:rPr>
          <w:spacing w:val="-16"/>
          <w:sz w:val="24"/>
        </w:rPr>
        <w:t xml:space="preserve"> </w:t>
      </w:r>
      <w:r>
        <w:rPr>
          <w:sz w:val="24"/>
        </w:rPr>
        <w:t>в</w:t>
      </w:r>
      <w:r>
        <w:rPr>
          <w:spacing w:val="-14"/>
          <w:sz w:val="24"/>
        </w:rPr>
        <w:t xml:space="preserve"> </w:t>
      </w:r>
      <w:r>
        <w:rPr>
          <w:sz w:val="24"/>
        </w:rPr>
        <w:t>селе</w:t>
      </w:r>
      <w:r>
        <w:rPr>
          <w:spacing w:val="-14"/>
          <w:sz w:val="24"/>
        </w:rPr>
        <w:t xml:space="preserve"> </w:t>
      </w:r>
      <w:r>
        <w:rPr>
          <w:sz w:val="24"/>
        </w:rPr>
        <w:t>Ягодное,</w:t>
      </w:r>
      <w:r>
        <w:rPr>
          <w:spacing w:val="-13"/>
          <w:sz w:val="24"/>
        </w:rPr>
        <w:t xml:space="preserve"> </w:t>
      </w:r>
      <w:proofErr w:type="spellStart"/>
      <w:r>
        <w:rPr>
          <w:sz w:val="24"/>
        </w:rPr>
        <w:t>мкр</w:t>
      </w:r>
      <w:proofErr w:type="spellEnd"/>
      <w:r>
        <w:rPr>
          <w:sz w:val="24"/>
        </w:rPr>
        <w:t>.</w:t>
      </w:r>
      <w:r>
        <w:rPr>
          <w:spacing w:val="-13"/>
          <w:sz w:val="24"/>
        </w:rPr>
        <w:t xml:space="preserve"> </w:t>
      </w:r>
      <w:r>
        <w:rPr>
          <w:sz w:val="24"/>
        </w:rPr>
        <w:t>«Ладья</w:t>
      </w:r>
      <w:r>
        <w:rPr>
          <w:spacing w:val="-13"/>
          <w:sz w:val="24"/>
        </w:rPr>
        <w:t xml:space="preserve"> </w:t>
      </w:r>
      <w:r>
        <w:rPr>
          <w:spacing w:val="-2"/>
          <w:sz w:val="24"/>
        </w:rPr>
        <w:t>Благополучия»</w:t>
      </w:r>
    </w:p>
    <w:p w14:paraId="7F700173" w14:textId="77777777" w:rsidR="00DF38C3" w:rsidRDefault="00D46CFF">
      <w:pPr>
        <w:pStyle w:val="a4"/>
        <w:numPr>
          <w:ilvl w:val="0"/>
          <w:numId w:val="14"/>
        </w:numPr>
        <w:tabs>
          <w:tab w:val="left" w:pos="929"/>
        </w:tabs>
        <w:spacing w:before="144"/>
        <w:ind w:left="929" w:hanging="220"/>
        <w:jc w:val="left"/>
        <w:rPr>
          <w:sz w:val="24"/>
        </w:rPr>
      </w:pPr>
      <w:r>
        <w:rPr>
          <w:sz w:val="24"/>
        </w:rPr>
        <w:t>ОВОП</w:t>
      </w:r>
      <w:r>
        <w:rPr>
          <w:spacing w:val="34"/>
          <w:sz w:val="24"/>
        </w:rPr>
        <w:t xml:space="preserve"> </w:t>
      </w:r>
      <w:r>
        <w:rPr>
          <w:sz w:val="24"/>
        </w:rPr>
        <w:t>общей</w:t>
      </w:r>
      <w:r>
        <w:rPr>
          <w:spacing w:val="34"/>
          <w:sz w:val="24"/>
        </w:rPr>
        <w:t xml:space="preserve"> </w:t>
      </w:r>
      <w:r>
        <w:rPr>
          <w:sz w:val="24"/>
        </w:rPr>
        <w:t>площадью</w:t>
      </w:r>
      <w:r>
        <w:rPr>
          <w:spacing w:val="39"/>
          <w:sz w:val="24"/>
        </w:rPr>
        <w:t xml:space="preserve"> </w:t>
      </w:r>
      <w:r>
        <w:rPr>
          <w:sz w:val="24"/>
        </w:rPr>
        <w:t>200</w:t>
      </w:r>
      <w:r>
        <w:rPr>
          <w:spacing w:val="73"/>
          <w:sz w:val="24"/>
        </w:rPr>
        <w:t xml:space="preserve"> </w:t>
      </w:r>
      <w:r>
        <w:rPr>
          <w:sz w:val="24"/>
        </w:rPr>
        <w:t>кв.м.</w:t>
      </w:r>
      <w:r>
        <w:rPr>
          <w:spacing w:val="37"/>
          <w:sz w:val="24"/>
        </w:rPr>
        <w:t xml:space="preserve"> </w:t>
      </w:r>
      <w:r>
        <w:rPr>
          <w:sz w:val="24"/>
        </w:rPr>
        <w:t>в</w:t>
      </w:r>
      <w:r>
        <w:rPr>
          <w:spacing w:val="36"/>
          <w:sz w:val="24"/>
        </w:rPr>
        <w:t xml:space="preserve"> </w:t>
      </w:r>
      <w:r>
        <w:rPr>
          <w:sz w:val="24"/>
        </w:rPr>
        <w:t>селе</w:t>
      </w:r>
      <w:r>
        <w:rPr>
          <w:spacing w:val="38"/>
          <w:sz w:val="24"/>
        </w:rPr>
        <w:t xml:space="preserve"> </w:t>
      </w:r>
      <w:r>
        <w:rPr>
          <w:sz w:val="24"/>
        </w:rPr>
        <w:t>Ягодное,</w:t>
      </w:r>
      <w:r>
        <w:rPr>
          <w:spacing w:val="37"/>
          <w:sz w:val="24"/>
        </w:rPr>
        <w:t xml:space="preserve"> </w:t>
      </w:r>
      <w:r>
        <w:rPr>
          <w:sz w:val="24"/>
        </w:rPr>
        <w:t>ул.</w:t>
      </w:r>
      <w:r>
        <w:rPr>
          <w:spacing w:val="40"/>
          <w:sz w:val="24"/>
        </w:rPr>
        <w:t xml:space="preserve"> </w:t>
      </w:r>
      <w:r>
        <w:rPr>
          <w:spacing w:val="-2"/>
          <w:sz w:val="24"/>
        </w:rPr>
        <w:t>Цветочная/ул.</w:t>
      </w:r>
    </w:p>
    <w:p w14:paraId="06F4937A" w14:textId="77777777" w:rsidR="00DF38C3" w:rsidRDefault="00D46CFF">
      <w:pPr>
        <w:pStyle w:val="a3"/>
        <w:spacing w:before="141"/>
        <w:ind w:left="1"/>
      </w:pPr>
      <w:r>
        <w:rPr>
          <w:spacing w:val="-2"/>
        </w:rPr>
        <w:t>Грачева</w:t>
      </w:r>
    </w:p>
    <w:p w14:paraId="6FCA6065" w14:textId="77777777" w:rsidR="00DF38C3" w:rsidRDefault="00D46CFF">
      <w:pPr>
        <w:pStyle w:val="a4"/>
        <w:numPr>
          <w:ilvl w:val="0"/>
          <w:numId w:val="14"/>
        </w:numPr>
        <w:tabs>
          <w:tab w:val="left" w:pos="854"/>
        </w:tabs>
        <w:spacing w:before="141"/>
        <w:ind w:left="854" w:hanging="145"/>
        <w:jc w:val="left"/>
        <w:rPr>
          <w:sz w:val="24"/>
        </w:rPr>
      </w:pPr>
      <w:r>
        <w:rPr>
          <w:sz w:val="24"/>
        </w:rPr>
        <w:t>Аптека</w:t>
      </w:r>
      <w:r>
        <w:rPr>
          <w:spacing w:val="-13"/>
          <w:sz w:val="24"/>
        </w:rPr>
        <w:t xml:space="preserve"> </w:t>
      </w:r>
      <w:r>
        <w:rPr>
          <w:sz w:val="24"/>
        </w:rPr>
        <w:t>с.</w:t>
      </w:r>
      <w:r>
        <w:rPr>
          <w:spacing w:val="-6"/>
          <w:sz w:val="24"/>
        </w:rPr>
        <w:t xml:space="preserve"> </w:t>
      </w:r>
      <w:r>
        <w:rPr>
          <w:sz w:val="24"/>
        </w:rPr>
        <w:t>Ягодное,</w:t>
      </w:r>
      <w:r>
        <w:rPr>
          <w:spacing w:val="-9"/>
          <w:sz w:val="24"/>
        </w:rPr>
        <w:t xml:space="preserve"> </w:t>
      </w:r>
      <w:r>
        <w:rPr>
          <w:sz w:val="24"/>
        </w:rPr>
        <w:t>площадка</w:t>
      </w:r>
      <w:r>
        <w:rPr>
          <w:spacing w:val="-8"/>
          <w:sz w:val="24"/>
        </w:rPr>
        <w:t xml:space="preserve"> </w:t>
      </w:r>
      <w:r>
        <w:rPr>
          <w:sz w:val="24"/>
        </w:rPr>
        <w:t>№5</w:t>
      </w:r>
      <w:r>
        <w:rPr>
          <w:spacing w:val="-9"/>
          <w:sz w:val="24"/>
        </w:rPr>
        <w:t xml:space="preserve"> </w:t>
      </w:r>
      <w:r>
        <w:rPr>
          <w:sz w:val="24"/>
        </w:rPr>
        <w:t>торговый</w:t>
      </w:r>
      <w:r>
        <w:rPr>
          <w:spacing w:val="-8"/>
          <w:sz w:val="24"/>
        </w:rPr>
        <w:t xml:space="preserve"> </w:t>
      </w:r>
      <w:r>
        <w:rPr>
          <w:sz w:val="24"/>
        </w:rPr>
        <w:t>зал</w:t>
      </w:r>
      <w:r>
        <w:rPr>
          <w:spacing w:val="-7"/>
          <w:sz w:val="24"/>
        </w:rPr>
        <w:t xml:space="preserve"> </w:t>
      </w:r>
      <w:r>
        <w:rPr>
          <w:sz w:val="24"/>
        </w:rPr>
        <w:t>площадью</w:t>
      </w:r>
      <w:r>
        <w:rPr>
          <w:spacing w:val="-7"/>
          <w:sz w:val="24"/>
        </w:rPr>
        <w:t xml:space="preserve"> </w:t>
      </w:r>
      <w:r>
        <w:rPr>
          <w:sz w:val="24"/>
        </w:rPr>
        <w:t>150</w:t>
      </w:r>
      <w:r>
        <w:rPr>
          <w:spacing w:val="-10"/>
          <w:sz w:val="24"/>
        </w:rPr>
        <w:t xml:space="preserve"> </w:t>
      </w:r>
      <w:r>
        <w:rPr>
          <w:spacing w:val="-5"/>
          <w:sz w:val="24"/>
        </w:rPr>
        <w:t>м</w:t>
      </w:r>
      <w:r>
        <w:rPr>
          <w:spacing w:val="-5"/>
          <w:position w:val="8"/>
          <w:sz w:val="15"/>
        </w:rPr>
        <w:t>2</w:t>
      </w:r>
    </w:p>
    <w:p w14:paraId="41E101EB" w14:textId="77777777" w:rsidR="00DF38C3" w:rsidRDefault="00D46CFF">
      <w:pPr>
        <w:spacing w:before="137"/>
        <w:ind w:left="1470"/>
        <w:rPr>
          <w:rFonts w:ascii="Arial" w:hAnsi="Arial"/>
          <w:b/>
          <w:sz w:val="24"/>
        </w:rPr>
      </w:pPr>
      <w:r>
        <w:rPr>
          <w:rFonts w:ascii="Arial" w:hAnsi="Arial"/>
          <w:b/>
          <w:sz w:val="24"/>
          <w:u w:val="thick"/>
        </w:rPr>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10"/>
          <w:sz w:val="24"/>
          <w:u w:val="thick"/>
        </w:rPr>
        <w:t xml:space="preserve"> </w:t>
      </w:r>
      <w:r>
        <w:rPr>
          <w:rFonts w:ascii="Arial" w:hAnsi="Arial"/>
          <w:b/>
          <w:sz w:val="24"/>
          <w:u w:val="thick"/>
        </w:rPr>
        <w:t>сфере</w:t>
      </w:r>
      <w:r>
        <w:rPr>
          <w:rFonts w:ascii="Arial" w:hAnsi="Arial"/>
          <w:b/>
          <w:spacing w:val="-4"/>
          <w:sz w:val="24"/>
          <w:u w:val="thick"/>
        </w:rPr>
        <w:t xml:space="preserve"> </w:t>
      </w:r>
      <w:r>
        <w:rPr>
          <w:rFonts w:ascii="Arial" w:hAnsi="Arial"/>
          <w:b/>
          <w:spacing w:val="-2"/>
          <w:sz w:val="24"/>
          <w:u w:val="thick"/>
        </w:rPr>
        <w:t>культуры</w:t>
      </w:r>
    </w:p>
    <w:p w14:paraId="70137EB1" w14:textId="77777777" w:rsidR="00DF38C3" w:rsidRDefault="00D46CFF">
      <w:pPr>
        <w:pStyle w:val="a3"/>
        <w:spacing w:before="143"/>
        <w:ind w:left="1"/>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36F042D7" w14:textId="77777777" w:rsidR="00DF38C3" w:rsidRDefault="00D46CFF">
      <w:pPr>
        <w:pStyle w:val="a4"/>
        <w:numPr>
          <w:ilvl w:val="0"/>
          <w:numId w:val="14"/>
        </w:numPr>
        <w:tabs>
          <w:tab w:val="left" w:pos="919"/>
        </w:tabs>
        <w:spacing w:before="142"/>
        <w:ind w:left="919" w:hanging="143"/>
        <w:jc w:val="left"/>
        <w:rPr>
          <w:sz w:val="24"/>
        </w:rPr>
      </w:pPr>
      <w:r>
        <w:rPr>
          <w:sz w:val="24"/>
        </w:rPr>
        <w:t>объектов</w:t>
      </w:r>
      <w:r>
        <w:rPr>
          <w:spacing w:val="-11"/>
          <w:sz w:val="24"/>
        </w:rPr>
        <w:t xml:space="preserve"> </w:t>
      </w:r>
      <w:r>
        <w:rPr>
          <w:sz w:val="24"/>
        </w:rPr>
        <w:t>культуры</w:t>
      </w:r>
      <w:r>
        <w:rPr>
          <w:spacing w:val="-8"/>
          <w:sz w:val="24"/>
        </w:rPr>
        <w:t xml:space="preserve"> </w:t>
      </w:r>
      <w:r>
        <w:rPr>
          <w:sz w:val="24"/>
        </w:rPr>
        <w:t>на</w:t>
      </w:r>
      <w:r>
        <w:rPr>
          <w:spacing w:val="-8"/>
          <w:sz w:val="24"/>
        </w:rPr>
        <w:t xml:space="preserve"> </w:t>
      </w:r>
      <w:r>
        <w:rPr>
          <w:sz w:val="24"/>
        </w:rPr>
        <w:t>площадке</w:t>
      </w:r>
      <w:r>
        <w:rPr>
          <w:spacing w:val="-9"/>
          <w:sz w:val="24"/>
        </w:rPr>
        <w:t xml:space="preserve"> </w:t>
      </w:r>
      <w:r>
        <w:rPr>
          <w:sz w:val="24"/>
        </w:rPr>
        <w:t>№2</w:t>
      </w:r>
      <w:r>
        <w:rPr>
          <w:spacing w:val="-5"/>
          <w:sz w:val="24"/>
        </w:rPr>
        <w:t xml:space="preserve"> </w:t>
      </w:r>
      <w:r>
        <w:rPr>
          <w:sz w:val="24"/>
        </w:rPr>
        <w:t>,</w:t>
      </w:r>
      <w:r>
        <w:rPr>
          <w:spacing w:val="-10"/>
          <w:sz w:val="24"/>
        </w:rPr>
        <w:t xml:space="preserve"> </w:t>
      </w:r>
      <w:r>
        <w:rPr>
          <w:sz w:val="24"/>
        </w:rPr>
        <w:t>на</w:t>
      </w:r>
      <w:r>
        <w:rPr>
          <w:spacing w:val="-9"/>
          <w:sz w:val="24"/>
        </w:rPr>
        <w:t xml:space="preserve"> </w:t>
      </w:r>
      <w:r>
        <w:rPr>
          <w:sz w:val="24"/>
        </w:rPr>
        <w:t>250</w:t>
      </w:r>
      <w:r>
        <w:rPr>
          <w:spacing w:val="-10"/>
          <w:sz w:val="24"/>
        </w:rPr>
        <w:t xml:space="preserve"> </w:t>
      </w:r>
      <w:r>
        <w:rPr>
          <w:sz w:val="24"/>
        </w:rPr>
        <w:t>мест(S=450</w:t>
      </w:r>
      <w:r>
        <w:rPr>
          <w:spacing w:val="-7"/>
          <w:sz w:val="24"/>
        </w:rPr>
        <w:t xml:space="preserve"> </w:t>
      </w:r>
      <w:r>
        <w:rPr>
          <w:spacing w:val="-5"/>
          <w:sz w:val="24"/>
        </w:rPr>
        <w:t>м²)</w:t>
      </w:r>
    </w:p>
    <w:p w14:paraId="3A40F35E" w14:textId="77777777" w:rsidR="00DF38C3" w:rsidRDefault="00D46CFF">
      <w:pPr>
        <w:pStyle w:val="a4"/>
        <w:numPr>
          <w:ilvl w:val="0"/>
          <w:numId w:val="14"/>
        </w:numPr>
        <w:tabs>
          <w:tab w:val="left" w:pos="852"/>
        </w:tabs>
        <w:spacing w:before="143" w:line="364" w:lineRule="auto"/>
        <w:ind w:right="1346" w:firstLine="708"/>
        <w:jc w:val="left"/>
        <w:rPr>
          <w:sz w:val="24"/>
        </w:rPr>
      </w:pPr>
      <w:r>
        <w:rPr>
          <w:sz w:val="24"/>
        </w:rPr>
        <w:t>объектов</w:t>
      </w:r>
      <w:r>
        <w:rPr>
          <w:spacing w:val="-10"/>
          <w:sz w:val="24"/>
        </w:rPr>
        <w:t xml:space="preserve"> </w:t>
      </w:r>
      <w:r>
        <w:rPr>
          <w:sz w:val="24"/>
        </w:rPr>
        <w:t>культуры</w:t>
      </w:r>
      <w:r>
        <w:rPr>
          <w:spacing w:val="-4"/>
          <w:sz w:val="24"/>
        </w:rPr>
        <w:t xml:space="preserve"> </w:t>
      </w:r>
      <w:r>
        <w:rPr>
          <w:sz w:val="24"/>
        </w:rPr>
        <w:t>между</w:t>
      </w:r>
      <w:r>
        <w:rPr>
          <w:spacing w:val="-12"/>
          <w:sz w:val="24"/>
        </w:rPr>
        <w:t xml:space="preserve"> </w:t>
      </w:r>
      <w:r>
        <w:rPr>
          <w:sz w:val="24"/>
        </w:rPr>
        <w:t>ул.</w:t>
      </w:r>
      <w:r>
        <w:rPr>
          <w:spacing w:val="-9"/>
          <w:sz w:val="24"/>
        </w:rPr>
        <w:t xml:space="preserve"> </w:t>
      </w:r>
      <w:r>
        <w:rPr>
          <w:sz w:val="24"/>
        </w:rPr>
        <w:t>2-я</w:t>
      </w:r>
      <w:r>
        <w:rPr>
          <w:spacing w:val="-10"/>
          <w:sz w:val="24"/>
        </w:rPr>
        <w:t xml:space="preserve"> </w:t>
      </w:r>
      <w:r>
        <w:rPr>
          <w:sz w:val="24"/>
        </w:rPr>
        <w:t>Лесная</w:t>
      </w:r>
      <w:r>
        <w:rPr>
          <w:spacing w:val="-12"/>
          <w:sz w:val="24"/>
        </w:rPr>
        <w:t xml:space="preserve"> </w:t>
      </w:r>
      <w:r>
        <w:rPr>
          <w:sz w:val="24"/>
        </w:rPr>
        <w:t>и</w:t>
      </w:r>
      <w:r>
        <w:rPr>
          <w:spacing w:val="-9"/>
          <w:sz w:val="24"/>
        </w:rPr>
        <w:t xml:space="preserve"> </w:t>
      </w:r>
      <w:r>
        <w:rPr>
          <w:sz w:val="24"/>
        </w:rPr>
        <w:t>ул.</w:t>
      </w:r>
      <w:r>
        <w:rPr>
          <w:spacing w:val="-12"/>
          <w:sz w:val="24"/>
        </w:rPr>
        <w:t xml:space="preserve"> </w:t>
      </w:r>
      <w:proofErr w:type="gramStart"/>
      <w:r>
        <w:rPr>
          <w:sz w:val="24"/>
        </w:rPr>
        <w:t>Манежная</w:t>
      </w:r>
      <w:r>
        <w:rPr>
          <w:spacing w:val="-10"/>
          <w:sz w:val="24"/>
        </w:rPr>
        <w:t xml:space="preserve"> </w:t>
      </w:r>
      <w:r>
        <w:rPr>
          <w:sz w:val="24"/>
        </w:rPr>
        <w:t>,</w:t>
      </w:r>
      <w:proofErr w:type="gramEnd"/>
      <w:r>
        <w:rPr>
          <w:spacing w:val="-9"/>
          <w:sz w:val="24"/>
        </w:rPr>
        <w:t xml:space="preserve"> </w:t>
      </w:r>
      <w:r>
        <w:rPr>
          <w:sz w:val="24"/>
        </w:rPr>
        <w:t>на</w:t>
      </w:r>
      <w:r>
        <w:rPr>
          <w:spacing w:val="-11"/>
          <w:sz w:val="24"/>
        </w:rPr>
        <w:t xml:space="preserve"> </w:t>
      </w:r>
      <w:r>
        <w:rPr>
          <w:sz w:val="24"/>
        </w:rPr>
        <w:t xml:space="preserve">250 </w:t>
      </w:r>
      <w:proofErr w:type="gramStart"/>
      <w:r>
        <w:rPr>
          <w:sz w:val="24"/>
        </w:rPr>
        <w:t>мест(</w:t>
      </w:r>
      <w:proofErr w:type="gramEnd"/>
      <w:r>
        <w:rPr>
          <w:sz w:val="24"/>
        </w:rPr>
        <w:t>S=450 м²)</w:t>
      </w:r>
    </w:p>
    <w:p w14:paraId="68C53F01" w14:textId="77777777" w:rsidR="00DF38C3" w:rsidRDefault="00D46CFF">
      <w:pPr>
        <w:pStyle w:val="a4"/>
        <w:numPr>
          <w:ilvl w:val="0"/>
          <w:numId w:val="14"/>
        </w:numPr>
        <w:tabs>
          <w:tab w:val="left" w:pos="854"/>
        </w:tabs>
        <w:spacing w:before="2"/>
        <w:ind w:left="854" w:hanging="145"/>
        <w:jc w:val="left"/>
        <w:rPr>
          <w:sz w:val="24"/>
        </w:rPr>
      </w:pPr>
      <w:r>
        <w:rPr>
          <w:sz w:val="24"/>
        </w:rPr>
        <w:t>объектов</w:t>
      </w:r>
      <w:r>
        <w:rPr>
          <w:spacing w:val="-13"/>
          <w:sz w:val="24"/>
        </w:rPr>
        <w:t xml:space="preserve"> </w:t>
      </w:r>
      <w:r>
        <w:rPr>
          <w:sz w:val="24"/>
        </w:rPr>
        <w:t>культуры</w:t>
      </w:r>
      <w:r>
        <w:rPr>
          <w:spacing w:val="-5"/>
          <w:sz w:val="24"/>
        </w:rPr>
        <w:t xml:space="preserve"> </w:t>
      </w:r>
      <w:r>
        <w:rPr>
          <w:sz w:val="24"/>
        </w:rPr>
        <w:t>на</w:t>
      </w:r>
      <w:r>
        <w:rPr>
          <w:spacing w:val="-10"/>
          <w:sz w:val="24"/>
        </w:rPr>
        <w:t xml:space="preserve"> </w:t>
      </w:r>
      <w:r>
        <w:rPr>
          <w:sz w:val="24"/>
        </w:rPr>
        <w:t>площадке</w:t>
      </w:r>
      <w:r>
        <w:rPr>
          <w:spacing w:val="-7"/>
          <w:sz w:val="24"/>
        </w:rPr>
        <w:t xml:space="preserve"> </w:t>
      </w:r>
      <w:r>
        <w:rPr>
          <w:sz w:val="24"/>
        </w:rPr>
        <w:t>№7</w:t>
      </w:r>
      <w:r>
        <w:rPr>
          <w:spacing w:val="-8"/>
          <w:sz w:val="24"/>
        </w:rPr>
        <w:t xml:space="preserve"> </w:t>
      </w:r>
      <w:r>
        <w:rPr>
          <w:sz w:val="24"/>
        </w:rPr>
        <w:t>,</w:t>
      </w:r>
      <w:r>
        <w:rPr>
          <w:spacing w:val="-8"/>
          <w:sz w:val="24"/>
        </w:rPr>
        <w:t xml:space="preserve"> </w:t>
      </w:r>
      <w:r>
        <w:rPr>
          <w:sz w:val="24"/>
        </w:rPr>
        <w:t>на</w:t>
      </w:r>
      <w:r>
        <w:rPr>
          <w:spacing w:val="-9"/>
          <w:sz w:val="24"/>
        </w:rPr>
        <w:t xml:space="preserve"> </w:t>
      </w:r>
      <w:r>
        <w:rPr>
          <w:sz w:val="24"/>
        </w:rPr>
        <w:t>250</w:t>
      </w:r>
      <w:r>
        <w:rPr>
          <w:spacing w:val="-10"/>
          <w:sz w:val="24"/>
        </w:rPr>
        <w:t xml:space="preserve"> </w:t>
      </w:r>
      <w:r>
        <w:rPr>
          <w:sz w:val="24"/>
        </w:rPr>
        <w:t>мест(S=450</w:t>
      </w:r>
      <w:r>
        <w:rPr>
          <w:spacing w:val="-9"/>
          <w:sz w:val="24"/>
        </w:rPr>
        <w:t xml:space="preserve"> </w:t>
      </w:r>
      <w:r>
        <w:rPr>
          <w:spacing w:val="-4"/>
          <w:sz w:val="24"/>
        </w:rPr>
        <w:t>м²);</w:t>
      </w:r>
    </w:p>
    <w:p w14:paraId="720EEBBE" w14:textId="77777777" w:rsidR="00DF38C3" w:rsidRDefault="00D46CFF">
      <w:pPr>
        <w:spacing w:before="135"/>
        <w:ind w:left="738"/>
        <w:rPr>
          <w:rFonts w:ascii="Arial" w:hAnsi="Arial"/>
          <w:b/>
          <w:sz w:val="24"/>
        </w:rPr>
      </w:pPr>
      <w:r>
        <w:rPr>
          <w:rFonts w:ascii="Arial" w:hAnsi="Arial"/>
          <w:b/>
          <w:sz w:val="24"/>
          <w:u w:val="thick"/>
        </w:rPr>
        <w:t>Мероприятия</w:t>
      </w:r>
      <w:r>
        <w:rPr>
          <w:rFonts w:ascii="Arial" w:hAnsi="Arial"/>
          <w:b/>
          <w:spacing w:val="-7"/>
          <w:sz w:val="24"/>
          <w:u w:val="thick"/>
        </w:rPr>
        <w:t xml:space="preserve"> </w:t>
      </w:r>
      <w:r>
        <w:rPr>
          <w:rFonts w:ascii="Arial" w:hAnsi="Arial"/>
          <w:b/>
          <w:sz w:val="24"/>
          <w:u w:val="thick"/>
        </w:rPr>
        <w:t>в</w:t>
      </w:r>
      <w:r>
        <w:rPr>
          <w:rFonts w:ascii="Arial" w:hAnsi="Arial"/>
          <w:b/>
          <w:spacing w:val="51"/>
          <w:sz w:val="24"/>
          <w:u w:val="thick"/>
        </w:rPr>
        <w:t xml:space="preserve"> </w:t>
      </w:r>
      <w:r>
        <w:rPr>
          <w:rFonts w:ascii="Arial" w:hAnsi="Arial"/>
          <w:b/>
          <w:sz w:val="24"/>
          <w:u w:val="thick"/>
        </w:rPr>
        <w:t>сфере</w:t>
      </w:r>
      <w:r>
        <w:rPr>
          <w:rFonts w:ascii="Arial" w:hAnsi="Arial"/>
          <w:b/>
          <w:spacing w:val="-3"/>
          <w:sz w:val="24"/>
          <w:u w:val="thick"/>
        </w:rPr>
        <w:t xml:space="preserve"> </w:t>
      </w:r>
      <w:r>
        <w:rPr>
          <w:rFonts w:ascii="Arial" w:hAnsi="Arial"/>
          <w:b/>
          <w:sz w:val="24"/>
          <w:u w:val="thick"/>
        </w:rPr>
        <w:t>физкультуры</w:t>
      </w:r>
      <w:r>
        <w:rPr>
          <w:rFonts w:ascii="Arial" w:hAnsi="Arial"/>
          <w:b/>
          <w:spacing w:val="-6"/>
          <w:sz w:val="24"/>
          <w:u w:val="thick"/>
        </w:rPr>
        <w:t xml:space="preserve"> </w:t>
      </w:r>
      <w:r>
        <w:rPr>
          <w:rFonts w:ascii="Arial" w:hAnsi="Arial"/>
          <w:b/>
          <w:sz w:val="24"/>
          <w:u w:val="thick"/>
        </w:rPr>
        <w:t>и</w:t>
      </w:r>
      <w:r>
        <w:rPr>
          <w:rFonts w:ascii="Arial" w:hAnsi="Arial"/>
          <w:b/>
          <w:spacing w:val="-9"/>
          <w:sz w:val="24"/>
          <w:u w:val="thick"/>
        </w:rPr>
        <w:t xml:space="preserve"> </w:t>
      </w:r>
      <w:r>
        <w:rPr>
          <w:rFonts w:ascii="Arial" w:hAnsi="Arial"/>
          <w:b/>
          <w:spacing w:val="-2"/>
          <w:sz w:val="24"/>
          <w:u w:val="thick"/>
        </w:rPr>
        <w:t>спорта</w:t>
      </w:r>
    </w:p>
    <w:p w14:paraId="4176C4D2" w14:textId="77777777" w:rsidR="00DF38C3" w:rsidRDefault="00D46CFF">
      <w:pPr>
        <w:pStyle w:val="a3"/>
        <w:spacing w:before="143"/>
        <w:ind w:left="1"/>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04697C3E" w14:textId="77777777" w:rsidR="00DF38C3" w:rsidRDefault="00DF38C3">
      <w:pPr>
        <w:pStyle w:val="a3"/>
        <w:sectPr w:rsidR="00DF38C3">
          <w:pgSz w:w="11910" w:h="16850"/>
          <w:pgMar w:top="760" w:right="708" w:bottom="1260" w:left="1700" w:header="0" w:footer="1009" w:gutter="0"/>
          <w:cols w:space="720"/>
        </w:sectPr>
      </w:pPr>
    </w:p>
    <w:p w14:paraId="5DD002BB" w14:textId="77777777" w:rsidR="00DF38C3" w:rsidRDefault="00D46CFF">
      <w:pPr>
        <w:pStyle w:val="a4"/>
        <w:numPr>
          <w:ilvl w:val="0"/>
          <w:numId w:val="14"/>
        </w:numPr>
        <w:tabs>
          <w:tab w:val="left" w:pos="929"/>
        </w:tabs>
        <w:spacing w:before="81"/>
        <w:ind w:left="929" w:hanging="191"/>
        <w:jc w:val="left"/>
        <w:rPr>
          <w:position w:val="2"/>
          <w:sz w:val="24"/>
        </w:rPr>
      </w:pPr>
      <w:r>
        <w:rPr>
          <w:position w:val="2"/>
          <w:sz w:val="24"/>
        </w:rPr>
        <w:lastRenderedPageBreak/>
        <w:t>физкультурно-оздоровительный</w:t>
      </w:r>
      <w:r>
        <w:rPr>
          <w:spacing w:val="24"/>
          <w:position w:val="2"/>
          <w:sz w:val="24"/>
        </w:rPr>
        <w:t xml:space="preserve"> </w:t>
      </w:r>
      <w:r>
        <w:rPr>
          <w:position w:val="2"/>
          <w:sz w:val="24"/>
        </w:rPr>
        <w:t>комплекс</w:t>
      </w:r>
      <w:r>
        <w:rPr>
          <w:spacing w:val="24"/>
          <w:position w:val="2"/>
          <w:sz w:val="24"/>
        </w:rPr>
        <w:t xml:space="preserve"> </w:t>
      </w:r>
      <w:r>
        <w:rPr>
          <w:position w:val="2"/>
          <w:sz w:val="24"/>
        </w:rPr>
        <w:t>с</w:t>
      </w:r>
      <w:r>
        <w:rPr>
          <w:spacing w:val="23"/>
          <w:position w:val="2"/>
          <w:sz w:val="24"/>
        </w:rPr>
        <w:t xml:space="preserve"> </w:t>
      </w:r>
      <w:r>
        <w:rPr>
          <w:position w:val="2"/>
          <w:sz w:val="24"/>
        </w:rPr>
        <w:t>бассейном</w:t>
      </w:r>
      <w:r>
        <w:rPr>
          <w:spacing w:val="25"/>
          <w:position w:val="2"/>
          <w:sz w:val="24"/>
        </w:rPr>
        <w:t xml:space="preserve"> </w:t>
      </w:r>
      <w:r>
        <w:rPr>
          <w:position w:val="2"/>
          <w:sz w:val="24"/>
        </w:rPr>
        <w:t>(S</w:t>
      </w:r>
      <w:r>
        <w:rPr>
          <w:sz w:val="15"/>
        </w:rPr>
        <w:t>общ</w:t>
      </w:r>
      <w:r>
        <w:rPr>
          <w:spacing w:val="47"/>
          <w:sz w:val="15"/>
        </w:rPr>
        <w:t xml:space="preserve"> </w:t>
      </w:r>
      <w:r>
        <w:rPr>
          <w:position w:val="2"/>
          <w:sz w:val="24"/>
        </w:rPr>
        <w:t>=1500м</w:t>
      </w:r>
      <w:r>
        <w:rPr>
          <w:position w:val="2"/>
          <w:sz w:val="24"/>
          <w:vertAlign w:val="superscript"/>
        </w:rPr>
        <w:t>2</w:t>
      </w:r>
      <w:r>
        <w:rPr>
          <w:position w:val="2"/>
          <w:sz w:val="24"/>
        </w:rPr>
        <w:t>)</w:t>
      </w:r>
      <w:r>
        <w:rPr>
          <w:spacing w:val="26"/>
          <w:position w:val="2"/>
          <w:sz w:val="24"/>
        </w:rPr>
        <w:t xml:space="preserve"> </w:t>
      </w:r>
      <w:r>
        <w:rPr>
          <w:spacing w:val="-5"/>
          <w:position w:val="2"/>
          <w:sz w:val="24"/>
        </w:rPr>
        <w:t>с.</w:t>
      </w:r>
    </w:p>
    <w:p w14:paraId="1005A038" w14:textId="77777777" w:rsidR="00DF38C3" w:rsidRDefault="00D46CFF">
      <w:pPr>
        <w:pStyle w:val="a3"/>
        <w:spacing w:before="122"/>
        <w:ind w:left="1"/>
      </w:pPr>
      <w:proofErr w:type="gramStart"/>
      <w:r>
        <w:t>Ягодное</w:t>
      </w:r>
      <w:r>
        <w:rPr>
          <w:spacing w:val="-5"/>
        </w:rPr>
        <w:t xml:space="preserve"> </w:t>
      </w:r>
      <w:r>
        <w:t>,</w:t>
      </w:r>
      <w:proofErr w:type="gramEnd"/>
      <w:r>
        <w:rPr>
          <w:spacing w:val="-2"/>
        </w:rPr>
        <w:t xml:space="preserve"> </w:t>
      </w:r>
      <w:r>
        <w:t>ул.</w:t>
      </w:r>
      <w:r>
        <w:rPr>
          <w:spacing w:val="-5"/>
        </w:rPr>
        <w:t xml:space="preserve"> </w:t>
      </w:r>
      <w:r>
        <w:rPr>
          <w:spacing w:val="-2"/>
        </w:rPr>
        <w:t>Центральная</w:t>
      </w:r>
    </w:p>
    <w:p w14:paraId="42E0477B" w14:textId="77777777" w:rsidR="00DF38C3" w:rsidRDefault="00D46CFF">
      <w:pPr>
        <w:pStyle w:val="a3"/>
        <w:spacing w:before="143" w:line="348" w:lineRule="auto"/>
        <w:ind w:left="1" w:right="177" w:firstLine="1070"/>
      </w:pPr>
      <w:r>
        <w:rPr>
          <w:position w:val="2"/>
        </w:rPr>
        <w:t>- физкультурно-оздоровительный комплекс с бассейном (S</w:t>
      </w:r>
      <w:r>
        <w:rPr>
          <w:sz w:val="15"/>
        </w:rPr>
        <w:t>общ</w:t>
      </w:r>
      <w:r>
        <w:rPr>
          <w:spacing w:val="40"/>
          <w:sz w:val="15"/>
        </w:rPr>
        <w:t xml:space="preserve"> </w:t>
      </w:r>
      <w:r>
        <w:rPr>
          <w:position w:val="2"/>
        </w:rPr>
        <w:t>=1500м</w:t>
      </w:r>
      <w:r>
        <w:rPr>
          <w:position w:val="2"/>
          <w:vertAlign w:val="superscript"/>
        </w:rPr>
        <w:t>2</w:t>
      </w:r>
      <w:r>
        <w:rPr>
          <w:position w:val="2"/>
        </w:rPr>
        <w:t xml:space="preserve">) </w:t>
      </w:r>
      <w:r>
        <w:t>с. Ягодное, ул. Советская, 63-В</w:t>
      </w:r>
    </w:p>
    <w:p w14:paraId="312309EF" w14:textId="77777777" w:rsidR="00DF38C3" w:rsidRDefault="00DF38C3">
      <w:pPr>
        <w:pStyle w:val="a3"/>
        <w:spacing w:before="60"/>
      </w:pPr>
    </w:p>
    <w:p w14:paraId="2840DDE8" w14:textId="77777777" w:rsidR="00DF38C3" w:rsidRDefault="00D46CFF">
      <w:pPr>
        <w:ind w:left="738"/>
        <w:rPr>
          <w:rFonts w:ascii="Arial" w:hAnsi="Arial"/>
          <w:b/>
          <w:sz w:val="24"/>
        </w:rPr>
      </w:pPr>
      <w:r>
        <w:rPr>
          <w:rFonts w:ascii="Arial" w:hAnsi="Arial"/>
          <w:b/>
          <w:sz w:val="24"/>
          <w:u w:val="thick"/>
        </w:rPr>
        <w:t>Мероприятия</w:t>
      </w:r>
      <w:r>
        <w:rPr>
          <w:rFonts w:ascii="Arial" w:hAnsi="Arial"/>
          <w:b/>
          <w:spacing w:val="-6"/>
          <w:sz w:val="24"/>
          <w:u w:val="thick"/>
        </w:rPr>
        <w:t xml:space="preserve"> </w:t>
      </w:r>
      <w:r>
        <w:rPr>
          <w:rFonts w:ascii="Arial" w:hAnsi="Arial"/>
          <w:b/>
          <w:sz w:val="24"/>
          <w:u w:val="thick"/>
        </w:rPr>
        <w:t>в</w:t>
      </w:r>
      <w:r>
        <w:rPr>
          <w:rFonts w:ascii="Arial" w:hAnsi="Arial"/>
          <w:b/>
          <w:spacing w:val="52"/>
          <w:sz w:val="24"/>
          <w:u w:val="thick"/>
        </w:rPr>
        <w:t xml:space="preserve"> </w:t>
      </w:r>
      <w:r>
        <w:rPr>
          <w:rFonts w:ascii="Arial" w:hAnsi="Arial"/>
          <w:b/>
          <w:sz w:val="24"/>
          <w:u w:val="thick"/>
        </w:rPr>
        <w:t>сфере</w:t>
      </w:r>
      <w:r>
        <w:rPr>
          <w:rFonts w:ascii="Arial" w:hAnsi="Arial"/>
          <w:b/>
          <w:spacing w:val="-6"/>
          <w:sz w:val="24"/>
          <w:u w:val="thick"/>
        </w:rPr>
        <w:t xml:space="preserve"> </w:t>
      </w:r>
      <w:r>
        <w:rPr>
          <w:rFonts w:ascii="Arial" w:hAnsi="Arial"/>
          <w:b/>
          <w:spacing w:val="-2"/>
          <w:sz w:val="24"/>
          <w:u w:val="thick"/>
        </w:rPr>
        <w:t>образования</w:t>
      </w:r>
    </w:p>
    <w:p w14:paraId="5B8DDD14" w14:textId="77777777" w:rsidR="00DF38C3" w:rsidRDefault="00D46CFF">
      <w:pPr>
        <w:pStyle w:val="a3"/>
        <w:spacing w:before="141"/>
        <w:ind w:left="1"/>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6C673343" w14:textId="77777777" w:rsidR="00DF38C3" w:rsidRDefault="00D46CFF">
      <w:pPr>
        <w:pStyle w:val="a3"/>
        <w:spacing w:before="146" w:line="362" w:lineRule="auto"/>
        <w:ind w:left="1" w:firstLine="708"/>
      </w:pPr>
      <w:r>
        <w:t>-дошкольное</w:t>
      </w:r>
      <w:r>
        <w:rPr>
          <w:spacing w:val="-4"/>
        </w:rPr>
        <w:t xml:space="preserve"> </w:t>
      </w:r>
      <w:r>
        <w:t>образовательное</w:t>
      </w:r>
      <w:r>
        <w:rPr>
          <w:spacing w:val="-4"/>
        </w:rPr>
        <w:t xml:space="preserve"> </w:t>
      </w:r>
      <w:r>
        <w:t>учреждение</w:t>
      </w:r>
      <w:r>
        <w:rPr>
          <w:spacing w:val="-4"/>
        </w:rPr>
        <w:t xml:space="preserve"> </w:t>
      </w:r>
      <w:r>
        <w:t>на</w:t>
      </w:r>
      <w:r>
        <w:rPr>
          <w:spacing w:val="-4"/>
        </w:rPr>
        <w:t xml:space="preserve"> </w:t>
      </w:r>
      <w:r>
        <w:t>150</w:t>
      </w:r>
      <w:r>
        <w:rPr>
          <w:spacing w:val="-6"/>
        </w:rPr>
        <w:t xml:space="preserve"> </w:t>
      </w:r>
      <w:r>
        <w:t>мест</w:t>
      </w:r>
      <w:r>
        <w:rPr>
          <w:spacing w:val="74"/>
        </w:rPr>
        <w:t xml:space="preserve"> </w:t>
      </w:r>
      <w:r>
        <w:t>в</w:t>
      </w:r>
      <w:r>
        <w:rPr>
          <w:spacing w:val="-5"/>
        </w:rPr>
        <w:t xml:space="preserve"> </w:t>
      </w:r>
      <w:r>
        <w:t>селе</w:t>
      </w:r>
      <w:r>
        <w:rPr>
          <w:spacing w:val="-4"/>
        </w:rPr>
        <w:t xml:space="preserve"> </w:t>
      </w:r>
      <w:r>
        <w:t>Ягодное</w:t>
      </w:r>
      <w:r>
        <w:rPr>
          <w:spacing w:val="-4"/>
        </w:rPr>
        <w:t xml:space="preserve"> </w:t>
      </w:r>
      <w:r>
        <w:t>на площадке № 2;</w:t>
      </w:r>
    </w:p>
    <w:p w14:paraId="4E2679DD" w14:textId="77777777" w:rsidR="00DF38C3" w:rsidRDefault="00D46CFF">
      <w:pPr>
        <w:pStyle w:val="a4"/>
        <w:numPr>
          <w:ilvl w:val="0"/>
          <w:numId w:val="14"/>
        </w:numPr>
        <w:tabs>
          <w:tab w:val="left" w:pos="862"/>
        </w:tabs>
        <w:spacing w:before="5" w:line="364" w:lineRule="auto"/>
        <w:ind w:right="261"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140</w:t>
      </w:r>
      <w:r>
        <w:rPr>
          <w:spacing w:val="-6"/>
          <w:sz w:val="24"/>
        </w:rPr>
        <w:t xml:space="preserve"> </w:t>
      </w:r>
      <w:r>
        <w:rPr>
          <w:sz w:val="24"/>
        </w:rPr>
        <w:t>мест</w:t>
      </w:r>
      <w:r>
        <w:rPr>
          <w:spacing w:val="35"/>
          <w:sz w:val="24"/>
        </w:rPr>
        <w:t xml:space="preserve"> </w:t>
      </w:r>
      <w:r>
        <w:rPr>
          <w:sz w:val="24"/>
        </w:rPr>
        <w:t>в</w:t>
      </w:r>
      <w:r>
        <w:rPr>
          <w:spacing w:val="-3"/>
          <w:sz w:val="24"/>
        </w:rPr>
        <w:t xml:space="preserve"> </w:t>
      </w:r>
      <w:r>
        <w:rPr>
          <w:sz w:val="24"/>
        </w:rPr>
        <w:t>селе</w:t>
      </w:r>
      <w:r>
        <w:rPr>
          <w:spacing w:val="-4"/>
          <w:sz w:val="24"/>
        </w:rPr>
        <w:t xml:space="preserve"> </w:t>
      </w:r>
      <w:r>
        <w:rPr>
          <w:sz w:val="24"/>
        </w:rPr>
        <w:t>Ягодное</w:t>
      </w:r>
      <w:r>
        <w:rPr>
          <w:spacing w:val="-4"/>
          <w:sz w:val="24"/>
        </w:rPr>
        <w:t xml:space="preserve"> </w:t>
      </w:r>
      <w:r>
        <w:rPr>
          <w:sz w:val="24"/>
        </w:rPr>
        <w:t>на площадке № 3;</w:t>
      </w:r>
    </w:p>
    <w:p w14:paraId="351DFC1C" w14:textId="77777777" w:rsidR="00DF38C3" w:rsidRDefault="00D46CFF">
      <w:pPr>
        <w:pStyle w:val="a4"/>
        <w:numPr>
          <w:ilvl w:val="0"/>
          <w:numId w:val="14"/>
        </w:numPr>
        <w:tabs>
          <w:tab w:val="left" w:pos="891"/>
        </w:tabs>
        <w:spacing w:line="364" w:lineRule="auto"/>
        <w:ind w:right="179" w:firstLine="708"/>
        <w:jc w:val="left"/>
        <w:rPr>
          <w:sz w:val="24"/>
        </w:rPr>
      </w:pPr>
      <w:r>
        <w:rPr>
          <w:sz w:val="24"/>
        </w:rPr>
        <w:t>дошкольное</w:t>
      </w:r>
      <w:r>
        <w:rPr>
          <w:spacing w:val="34"/>
          <w:sz w:val="24"/>
        </w:rPr>
        <w:t xml:space="preserve"> </w:t>
      </w:r>
      <w:r>
        <w:rPr>
          <w:sz w:val="24"/>
        </w:rPr>
        <w:t>образовательное</w:t>
      </w:r>
      <w:r>
        <w:rPr>
          <w:spacing w:val="36"/>
          <w:sz w:val="24"/>
        </w:rPr>
        <w:t xml:space="preserve"> </w:t>
      </w:r>
      <w:r>
        <w:rPr>
          <w:sz w:val="24"/>
        </w:rPr>
        <w:t>учреждение</w:t>
      </w:r>
      <w:r>
        <w:rPr>
          <w:spacing w:val="34"/>
          <w:sz w:val="24"/>
        </w:rPr>
        <w:t xml:space="preserve"> </w:t>
      </w:r>
      <w:r>
        <w:rPr>
          <w:sz w:val="24"/>
        </w:rPr>
        <w:t>на</w:t>
      </w:r>
      <w:r>
        <w:rPr>
          <w:spacing w:val="36"/>
          <w:sz w:val="24"/>
        </w:rPr>
        <w:t xml:space="preserve"> </w:t>
      </w:r>
      <w:r>
        <w:rPr>
          <w:sz w:val="24"/>
        </w:rPr>
        <w:t>128</w:t>
      </w:r>
      <w:r>
        <w:rPr>
          <w:spacing w:val="34"/>
          <w:sz w:val="24"/>
        </w:rPr>
        <w:t xml:space="preserve"> </w:t>
      </w:r>
      <w:r>
        <w:rPr>
          <w:sz w:val="24"/>
        </w:rPr>
        <w:t>мест</w:t>
      </w:r>
      <w:r>
        <w:rPr>
          <w:spacing w:val="80"/>
          <w:sz w:val="24"/>
        </w:rPr>
        <w:t xml:space="preserve"> </w:t>
      </w:r>
      <w:r>
        <w:rPr>
          <w:sz w:val="24"/>
        </w:rPr>
        <w:t>в селе Ягодное, ул. Ворошилова, 31</w:t>
      </w:r>
    </w:p>
    <w:p w14:paraId="5A5D9C6E" w14:textId="77777777" w:rsidR="00DF38C3" w:rsidRDefault="00D46CFF">
      <w:pPr>
        <w:pStyle w:val="a4"/>
        <w:numPr>
          <w:ilvl w:val="0"/>
          <w:numId w:val="14"/>
        </w:numPr>
        <w:tabs>
          <w:tab w:val="left" w:pos="862"/>
        </w:tabs>
        <w:spacing w:before="2" w:line="362" w:lineRule="auto"/>
        <w:ind w:right="261"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300</w:t>
      </w:r>
      <w:r>
        <w:rPr>
          <w:spacing w:val="-6"/>
          <w:sz w:val="24"/>
        </w:rPr>
        <w:t xml:space="preserve"> </w:t>
      </w:r>
      <w:r>
        <w:rPr>
          <w:sz w:val="24"/>
        </w:rPr>
        <w:t>мест</w:t>
      </w:r>
      <w:r>
        <w:rPr>
          <w:spacing w:val="35"/>
          <w:sz w:val="24"/>
        </w:rPr>
        <w:t xml:space="preserve"> </w:t>
      </w:r>
      <w:r>
        <w:rPr>
          <w:sz w:val="24"/>
        </w:rPr>
        <w:t>в</w:t>
      </w:r>
      <w:r>
        <w:rPr>
          <w:spacing w:val="-3"/>
          <w:sz w:val="24"/>
        </w:rPr>
        <w:t xml:space="preserve"> </w:t>
      </w:r>
      <w:r>
        <w:rPr>
          <w:sz w:val="24"/>
        </w:rPr>
        <w:t>селе</w:t>
      </w:r>
      <w:r>
        <w:rPr>
          <w:spacing w:val="-4"/>
          <w:sz w:val="24"/>
        </w:rPr>
        <w:t xml:space="preserve"> </w:t>
      </w:r>
      <w:r>
        <w:rPr>
          <w:sz w:val="24"/>
        </w:rPr>
        <w:t>Ягодное</w:t>
      </w:r>
      <w:r>
        <w:rPr>
          <w:spacing w:val="-4"/>
          <w:sz w:val="24"/>
        </w:rPr>
        <w:t xml:space="preserve"> </w:t>
      </w:r>
      <w:r>
        <w:rPr>
          <w:sz w:val="24"/>
        </w:rPr>
        <w:t>на ул. Энтузиастов, 7;</w:t>
      </w:r>
    </w:p>
    <w:p w14:paraId="54471521" w14:textId="77777777" w:rsidR="00DF38C3" w:rsidRDefault="00D46CFF">
      <w:pPr>
        <w:pStyle w:val="a4"/>
        <w:numPr>
          <w:ilvl w:val="0"/>
          <w:numId w:val="14"/>
        </w:numPr>
        <w:tabs>
          <w:tab w:val="left" w:pos="862"/>
        </w:tabs>
        <w:spacing w:before="5" w:line="362" w:lineRule="auto"/>
        <w:ind w:right="223"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140</w:t>
      </w:r>
      <w:r>
        <w:rPr>
          <w:spacing w:val="-6"/>
          <w:sz w:val="24"/>
        </w:rPr>
        <w:t xml:space="preserve"> </w:t>
      </w:r>
      <w:r>
        <w:rPr>
          <w:sz w:val="24"/>
        </w:rPr>
        <w:t>мест</w:t>
      </w:r>
      <w:r>
        <w:rPr>
          <w:spacing w:val="74"/>
          <w:sz w:val="24"/>
        </w:rPr>
        <w:t xml:space="preserve"> </w:t>
      </w:r>
      <w:r>
        <w:rPr>
          <w:sz w:val="24"/>
        </w:rPr>
        <w:t>в</w:t>
      </w:r>
      <w:r>
        <w:rPr>
          <w:spacing w:val="-3"/>
          <w:sz w:val="24"/>
        </w:rPr>
        <w:t xml:space="preserve"> </w:t>
      </w:r>
      <w:r>
        <w:rPr>
          <w:sz w:val="24"/>
        </w:rPr>
        <w:t>селе</w:t>
      </w:r>
      <w:r>
        <w:rPr>
          <w:spacing w:val="-4"/>
          <w:sz w:val="24"/>
        </w:rPr>
        <w:t xml:space="preserve"> </w:t>
      </w:r>
      <w:r>
        <w:rPr>
          <w:sz w:val="24"/>
        </w:rPr>
        <w:t>Ягодное</w:t>
      </w:r>
      <w:r>
        <w:rPr>
          <w:spacing w:val="-6"/>
          <w:sz w:val="24"/>
        </w:rPr>
        <w:t xml:space="preserve"> </w:t>
      </w:r>
      <w:r>
        <w:rPr>
          <w:sz w:val="24"/>
        </w:rPr>
        <w:t>на площадке № 5;</w:t>
      </w:r>
    </w:p>
    <w:p w14:paraId="460285C7" w14:textId="77777777" w:rsidR="00DF38C3" w:rsidRDefault="00D46CFF">
      <w:pPr>
        <w:pStyle w:val="a4"/>
        <w:numPr>
          <w:ilvl w:val="0"/>
          <w:numId w:val="14"/>
        </w:numPr>
        <w:tabs>
          <w:tab w:val="left" w:pos="862"/>
        </w:tabs>
        <w:spacing w:before="6" w:line="364" w:lineRule="auto"/>
        <w:ind w:right="261"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140</w:t>
      </w:r>
      <w:r>
        <w:rPr>
          <w:spacing w:val="-6"/>
          <w:sz w:val="24"/>
        </w:rPr>
        <w:t xml:space="preserve"> </w:t>
      </w:r>
      <w:r>
        <w:rPr>
          <w:sz w:val="24"/>
        </w:rPr>
        <w:t>мест</w:t>
      </w:r>
      <w:r>
        <w:rPr>
          <w:spacing w:val="35"/>
          <w:sz w:val="24"/>
        </w:rPr>
        <w:t xml:space="preserve"> </w:t>
      </w:r>
      <w:r>
        <w:rPr>
          <w:sz w:val="24"/>
        </w:rPr>
        <w:t>в</w:t>
      </w:r>
      <w:r>
        <w:rPr>
          <w:spacing w:val="-3"/>
          <w:sz w:val="24"/>
        </w:rPr>
        <w:t xml:space="preserve"> </w:t>
      </w:r>
      <w:r>
        <w:rPr>
          <w:sz w:val="24"/>
        </w:rPr>
        <w:t>селе</w:t>
      </w:r>
      <w:r>
        <w:rPr>
          <w:spacing w:val="-4"/>
          <w:sz w:val="24"/>
        </w:rPr>
        <w:t xml:space="preserve"> </w:t>
      </w:r>
      <w:r>
        <w:rPr>
          <w:sz w:val="24"/>
        </w:rPr>
        <w:t>Ягодное</w:t>
      </w:r>
      <w:r>
        <w:rPr>
          <w:spacing w:val="-4"/>
          <w:sz w:val="24"/>
        </w:rPr>
        <w:t xml:space="preserve"> </w:t>
      </w:r>
      <w:r>
        <w:rPr>
          <w:sz w:val="24"/>
        </w:rPr>
        <w:t>на площадке № 7;</w:t>
      </w:r>
    </w:p>
    <w:p w14:paraId="69D3079F" w14:textId="77777777" w:rsidR="00DF38C3" w:rsidRDefault="00D46CFF">
      <w:pPr>
        <w:pStyle w:val="a4"/>
        <w:numPr>
          <w:ilvl w:val="0"/>
          <w:numId w:val="14"/>
        </w:numPr>
        <w:tabs>
          <w:tab w:val="left" w:pos="869"/>
        </w:tabs>
        <w:spacing w:before="2" w:line="362" w:lineRule="auto"/>
        <w:ind w:right="295"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140</w:t>
      </w:r>
      <w:r>
        <w:rPr>
          <w:spacing w:val="-6"/>
          <w:sz w:val="24"/>
        </w:rPr>
        <w:t xml:space="preserve"> </w:t>
      </w:r>
      <w:r>
        <w:rPr>
          <w:sz w:val="24"/>
        </w:rPr>
        <w:t>мест</w:t>
      </w:r>
      <w:r>
        <w:rPr>
          <w:spacing w:val="-2"/>
          <w:sz w:val="24"/>
        </w:rPr>
        <w:t xml:space="preserve"> </w:t>
      </w:r>
      <w:r>
        <w:rPr>
          <w:sz w:val="24"/>
        </w:rPr>
        <w:t>в</w:t>
      </w:r>
      <w:r>
        <w:rPr>
          <w:spacing w:val="-3"/>
          <w:sz w:val="24"/>
        </w:rPr>
        <w:t xml:space="preserve"> </w:t>
      </w:r>
      <w:r>
        <w:rPr>
          <w:sz w:val="24"/>
        </w:rPr>
        <w:t>селе</w:t>
      </w:r>
      <w:r>
        <w:rPr>
          <w:spacing w:val="-6"/>
          <w:sz w:val="24"/>
        </w:rPr>
        <w:t xml:space="preserve"> </w:t>
      </w:r>
      <w:r>
        <w:rPr>
          <w:sz w:val="24"/>
        </w:rPr>
        <w:t>Ягодное</w:t>
      </w:r>
      <w:r>
        <w:rPr>
          <w:spacing w:val="-4"/>
          <w:sz w:val="24"/>
        </w:rPr>
        <w:t xml:space="preserve"> </w:t>
      </w:r>
      <w:r>
        <w:rPr>
          <w:sz w:val="24"/>
        </w:rPr>
        <w:t>на площадке № 10;</w:t>
      </w:r>
    </w:p>
    <w:p w14:paraId="5FD840EB" w14:textId="77777777" w:rsidR="00DF38C3" w:rsidRDefault="00D46CFF">
      <w:pPr>
        <w:pStyle w:val="a4"/>
        <w:numPr>
          <w:ilvl w:val="0"/>
          <w:numId w:val="14"/>
        </w:numPr>
        <w:tabs>
          <w:tab w:val="left" w:pos="869"/>
        </w:tabs>
        <w:spacing w:before="5" w:line="362" w:lineRule="auto"/>
        <w:ind w:right="295" w:firstLine="708"/>
        <w:jc w:val="left"/>
        <w:rPr>
          <w:sz w:val="24"/>
        </w:rPr>
      </w:pPr>
      <w:r>
        <w:rPr>
          <w:sz w:val="24"/>
        </w:rPr>
        <w:t>дошкольное</w:t>
      </w:r>
      <w:r>
        <w:rPr>
          <w:spacing w:val="-6"/>
          <w:sz w:val="24"/>
        </w:rPr>
        <w:t xml:space="preserve"> </w:t>
      </w:r>
      <w:r>
        <w:rPr>
          <w:sz w:val="24"/>
        </w:rPr>
        <w:t>образовательное</w:t>
      </w:r>
      <w:r>
        <w:rPr>
          <w:spacing w:val="-4"/>
          <w:sz w:val="24"/>
        </w:rPr>
        <w:t xml:space="preserve"> </w:t>
      </w:r>
      <w:r>
        <w:rPr>
          <w:sz w:val="24"/>
        </w:rPr>
        <w:t>учреждение</w:t>
      </w:r>
      <w:r>
        <w:rPr>
          <w:spacing w:val="-4"/>
          <w:sz w:val="24"/>
        </w:rPr>
        <w:t xml:space="preserve"> </w:t>
      </w:r>
      <w:r>
        <w:rPr>
          <w:sz w:val="24"/>
        </w:rPr>
        <w:t>на</w:t>
      </w:r>
      <w:r>
        <w:rPr>
          <w:spacing w:val="-4"/>
          <w:sz w:val="24"/>
        </w:rPr>
        <w:t xml:space="preserve"> </w:t>
      </w:r>
      <w:r>
        <w:rPr>
          <w:sz w:val="24"/>
        </w:rPr>
        <w:t>140</w:t>
      </w:r>
      <w:r>
        <w:rPr>
          <w:spacing w:val="-6"/>
          <w:sz w:val="24"/>
        </w:rPr>
        <w:t xml:space="preserve"> </w:t>
      </w:r>
      <w:r>
        <w:rPr>
          <w:sz w:val="24"/>
        </w:rPr>
        <w:t>мест</w:t>
      </w:r>
      <w:r>
        <w:rPr>
          <w:spacing w:val="-2"/>
          <w:sz w:val="24"/>
        </w:rPr>
        <w:t xml:space="preserve"> </w:t>
      </w:r>
      <w:r>
        <w:rPr>
          <w:sz w:val="24"/>
        </w:rPr>
        <w:t>в</w:t>
      </w:r>
      <w:r>
        <w:rPr>
          <w:spacing w:val="-3"/>
          <w:sz w:val="24"/>
        </w:rPr>
        <w:t xml:space="preserve"> </w:t>
      </w:r>
      <w:r>
        <w:rPr>
          <w:sz w:val="24"/>
        </w:rPr>
        <w:t>селе</w:t>
      </w:r>
      <w:r>
        <w:rPr>
          <w:spacing w:val="-6"/>
          <w:sz w:val="24"/>
        </w:rPr>
        <w:t xml:space="preserve"> </w:t>
      </w:r>
      <w:r>
        <w:rPr>
          <w:sz w:val="24"/>
        </w:rPr>
        <w:t>Ягодное</w:t>
      </w:r>
      <w:r>
        <w:rPr>
          <w:spacing w:val="-4"/>
          <w:sz w:val="24"/>
        </w:rPr>
        <w:t xml:space="preserve"> </w:t>
      </w:r>
      <w:r>
        <w:rPr>
          <w:sz w:val="24"/>
        </w:rPr>
        <w:t>на площадке № 11;</w:t>
      </w:r>
    </w:p>
    <w:p w14:paraId="063F4F44" w14:textId="77777777" w:rsidR="00DF38C3" w:rsidRDefault="00D46CFF">
      <w:pPr>
        <w:pStyle w:val="a4"/>
        <w:numPr>
          <w:ilvl w:val="0"/>
          <w:numId w:val="14"/>
        </w:numPr>
        <w:tabs>
          <w:tab w:val="left" w:pos="967"/>
        </w:tabs>
        <w:spacing w:before="5" w:line="364" w:lineRule="auto"/>
        <w:ind w:right="403" w:firstLine="708"/>
        <w:jc w:val="left"/>
        <w:rPr>
          <w:sz w:val="24"/>
        </w:rPr>
      </w:pPr>
      <w:r>
        <w:rPr>
          <w:sz w:val="24"/>
        </w:rPr>
        <w:t>общеобразовательное</w:t>
      </w:r>
      <w:r>
        <w:rPr>
          <w:spacing w:val="40"/>
          <w:sz w:val="24"/>
        </w:rPr>
        <w:t xml:space="preserve"> </w:t>
      </w:r>
      <w:r>
        <w:rPr>
          <w:sz w:val="24"/>
        </w:rPr>
        <w:t>учреждение</w:t>
      </w:r>
      <w:r>
        <w:rPr>
          <w:spacing w:val="40"/>
          <w:sz w:val="24"/>
        </w:rPr>
        <w:t xml:space="preserve"> </w:t>
      </w:r>
      <w:r>
        <w:rPr>
          <w:sz w:val="24"/>
        </w:rPr>
        <w:t>на</w:t>
      </w:r>
      <w:r>
        <w:rPr>
          <w:spacing w:val="40"/>
          <w:sz w:val="24"/>
        </w:rPr>
        <w:t xml:space="preserve"> </w:t>
      </w:r>
      <w:r>
        <w:rPr>
          <w:sz w:val="24"/>
        </w:rPr>
        <w:t>550</w:t>
      </w:r>
      <w:r>
        <w:rPr>
          <w:spacing w:val="40"/>
          <w:sz w:val="24"/>
        </w:rPr>
        <w:t xml:space="preserve"> </w:t>
      </w:r>
      <w:r>
        <w:rPr>
          <w:sz w:val="24"/>
        </w:rPr>
        <w:t>мест</w:t>
      </w:r>
      <w:r>
        <w:rPr>
          <w:spacing w:val="40"/>
          <w:sz w:val="24"/>
        </w:rPr>
        <w:t xml:space="preserve"> </w:t>
      </w:r>
      <w:r>
        <w:rPr>
          <w:sz w:val="24"/>
        </w:rPr>
        <w:t>в</w:t>
      </w:r>
      <w:r>
        <w:rPr>
          <w:spacing w:val="40"/>
          <w:sz w:val="24"/>
        </w:rPr>
        <w:t xml:space="preserve"> </w:t>
      </w:r>
      <w:r>
        <w:rPr>
          <w:sz w:val="24"/>
        </w:rPr>
        <w:t>селе</w:t>
      </w:r>
      <w:r>
        <w:rPr>
          <w:spacing w:val="40"/>
          <w:sz w:val="24"/>
        </w:rPr>
        <w:t xml:space="preserve"> </w:t>
      </w:r>
      <w:r>
        <w:rPr>
          <w:sz w:val="24"/>
        </w:rPr>
        <w:t>Ягодное</w:t>
      </w:r>
      <w:r>
        <w:rPr>
          <w:spacing w:val="40"/>
          <w:sz w:val="24"/>
        </w:rPr>
        <w:t xml:space="preserve"> </w:t>
      </w:r>
      <w:r>
        <w:rPr>
          <w:sz w:val="24"/>
        </w:rPr>
        <w:t>на</w:t>
      </w:r>
      <w:r>
        <w:rPr>
          <w:spacing w:val="80"/>
          <w:sz w:val="24"/>
        </w:rPr>
        <w:t xml:space="preserve"> </w:t>
      </w:r>
      <w:r>
        <w:rPr>
          <w:sz w:val="24"/>
        </w:rPr>
        <w:t>площадке № 2</w:t>
      </w:r>
    </w:p>
    <w:p w14:paraId="45D099A7" w14:textId="77777777" w:rsidR="00DF38C3" w:rsidRDefault="00D46CFF">
      <w:pPr>
        <w:pStyle w:val="a4"/>
        <w:numPr>
          <w:ilvl w:val="0"/>
          <w:numId w:val="14"/>
        </w:numPr>
        <w:tabs>
          <w:tab w:val="left" w:pos="1062"/>
          <w:tab w:val="left" w:pos="2367"/>
          <w:tab w:val="left" w:pos="2744"/>
          <w:tab w:val="left" w:pos="5567"/>
          <w:tab w:val="left" w:pos="6551"/>
          <w:tab w:val="left" w:pos="6951"/>
          <w:tab w:val="left" w:pos="7753"/>
          <w:tab w:val="left" w:pos="9027"/>
        </w:tabs>
        <w:spacing w:line="269" w:lineRule="exact"/>
        <w:ind w:left="1062" w:hanging="353"/>
        <w:jc w:val="left"/>
        <w:rPr>
          <w:sz w:val="24"/>
        </w:rPr>
      </w:pPr>
      <w:r>
        <w:rPr>
          <w:spacing w:val="-2"/>
          <w:sz w:val="24"/>
        </w:rPr>
        <w:t>пристрой</w:t>
      </w:r>
      <w:r>
        <w:rPr>
          <w:sz w:val="24"/>
        </w:rPr>
        <w:tab/>
      </w:r>
      <w:r>
        <w:rPr>
          <w:spacing w:val="-10"/>
          <w:sz w:val="24"/>
        </w:rPr>
        <w:t>к</w:t>
      </w:r>
      <w:r>
        <w:rPr>
          <w:sz w:val="24"/>
        </w:rPr>
        <w:tab/>
      </w:r>
      <w:r>
        <w:rPr>
          <w:spacing w:val="-2"/>
          <w:sz w:val="24"/>
        </w:rPr>
        <w:t>общеобразовательной</w:t>
      </w:r>
      <w:r>
        <w:rPr>
          <w:sz w:val="24"/>
        </w:rPr>
        <w:tab/>
      </w:r>
      <w:r>
        <w:rPr>
          <w:spacing w:val="-4"/>
          <w:sz w:val="24"/>
        </w:rPr>
        <w:t>школе</w:t>
      </w:r>
      <w:r>
        <w:rPr>
          <w:sz w:val="24"/>
        </w:rPr>
        <w:tab/>
      </w:r>
      <w:r>
        <w:rPr>
          <w:spacing w:val="-10"/>
          <w:sz w:val="24"/>
        </w:rPr>
        <w:t>в</w:t>
      </w:r>
      <w:r>
        <w:rPr>
          <w:sz w:val="24"/>
        </w:rPr>
        <w:tab/>
      </w:r>
      <w:r>
        <w:rPr>
          <w:spacing w:val="-4"/>
          <w:sz w:val="24"/>
        </w:rPr>
        <w:t>селе</w:t>
      </w:r>
      <w:r>
        <w:rPr>
          <w:sz w:val="24"/>
        </w:rPr>
        <w:tab/>
      </w:r>
      <w:r>
        <w:rPr>
          <w:spacing w:val="-2"/>
          <w:sz w:val="24"/>
        </w:rPr>
        <w:t>Ягодное,</w:t>
      </w:r>
      <w:r>
        <w:rPr>
          <w:sz w:val="24"/>
        </w:rPr>
        <w:tab/>
      </w:r>
      <w:r>
        <w:rPr>
          <w:spacing w:val="-5"/>
          <w:sz w:val="24"/>
        </w:rPr>
        <w:t>ул.</w:t>
      </w:r>
    </w:p>
    <w:p w14:paraId="6EA36D1D" w14:textId="77777777" w:rsidR="00DF38C3" w:rsidRDefault="00D46CFF">
      <w:pPr>
        <w:pStyle w:val="a3"/>
        <w:spacing w:before="144"/>
        <w:ind w:left="1"/>
      </w:pPr>
      <w:r>
        <w:t>Вознесенского,</w:t>
      </w:r>
      <w:r>
        <w:rPr>
          <w:spacing w:val="-4"/>
        </w:rPr>
        <w:t xml:space="preserve"> </w:t>
      </w:r>
      <w:r>
        <w:t>32</w:t>
      </w:r>
      <w:r>
        <w:rPr>
          <w:spacing w:val="-3"/>
        </w:rPr>
        <w:t xml:space="preserve"> </w:t>
      </w:r>
      <w:r>
        <w:t>А</w:t>
      </w:r>
      <w:r>
        <w:rPr>
          <w:spacing w:val="-1"/>
        </w:rPr>
        <w:t xml:space="preserve"> </w:t>
      </w:r>
      <w:r>
        <w:rPr>
          <w:spacing w:val="-2"/>
        </w:rPr>
        <w:t>(строительство/реконструкция);</w:t>
      </w:r>
    </w:p>
    <w:p w14:paraId="0E9DDC63" w14:textId="77777777" w:rsidR="00DF38C3" w:rsidRDefault="00D46CFF">
      <w:pPr>
        <w:pStyle w:val="a4"/>
        <w:numPr>
          <w:ilvl w:val="0"/>
          <w:numId w:val="14"/>
        </w:numPr>
        <w:tabs>
          <w:tab w:val="left" w:pos="922"/>
          <w:tab w:val="left" w:pos="6966"/>
        </w:tabs>
        <w:spacing w:before="143"/>
        <w:ind w:left="922" w:hanging="213"/>
        <w:jc w:val="left"/>
        <w:rPr>
          <w:sz w:val="24"/>
        </w:rPr>
      </w:pPr>
      <w:r>
        <w:rPr>
          <w:sz w:val="24"/>
        </w:rPr>
        <w:t>общеобразовательное</w:t>
      </w:r>
      <w:r>
        <w:rPr>
          <w:spacing w:val="33"/>
          <w:sz w:val="24"/>
        </w:rPr>
        <w:t xml:space="preserve"> </w:t>
      </w:r>
      <w:r>
        <w:rPr>
          <w:sz w:val="24"/>
        </w:rPr>
        <w:t>учреждение</w:t>
      </w:r>
      <w:r>
        <w:rPr>
          <w:spacing w:val="34"/>
          <w:sz w:val="24"/>
        </w:rPr>
        <w:t xml:space="preserve"> </w:t>
      </w:r>
      <w:r>
        <w:rPr>
          <w:sz w:val="24"/>
        </w:rPr>
        <w:t>на</w:t>
      </w:r>
      <w:r>
        <w:rPr>
          <w:spacing w:val="36"/>
          <w:sz w:val="24"/>
        </w:rPr>
        <w:t xml:space="preserve"> </w:t>
      </w:r>
      <w:r>
        <w:rPr>
          <w:sz w:val="24"/>
        </w:rPr>
        <w:t>600</w:t>
      </w:r>
      <w:r>
        <w:rPr>
          <w:spacing w:val="34"/>
          <w:sz w:val="24"/>
        </w:rPr>
        <w:t xml:space="preserve"> </w:t>
      </w:r>
      <w:r>
        <w:rPr>
          <w:spacing w:val="-2"/>
          <w:sz w:val="24"/>
        </w:rPr>
        <w:t>места</w:t>
      </w:r>
      <w:r>
        <w:rPr>
          <w:sz w:val="24"/>
        </w:rPr>
        <w:tab/>
        <w:t>в</w:t>
      </w:r>
      <w:r>
        <w:rPr>
          <w:spacing w:val="35"/>
          <w:sz w:val="24"/>
        </w:rPr>
        <w:t xml:space="preserve"> </w:t>
      </w:r>
      <w:r>
        <w:rPr>
          <w:sz w:val="24"/>
        </w:rPr>
        <w:t>селе</w:t>
      </w:r>
      <w:r>
        <w:rPr>
          <w:spacing w:val="36"/>
          <w:sz w:val="24"/>
        </w:rPr>
        <w:t xml:space="preserve"> </w:t>
      </w:r>
      <w:r>
        <w:rPr>
          <w:sz w:val="24"/>
        </w:rPr>
        <w:t>Ягодное,</w:t>
      </w:r>
      <w:r>
        <w:rPr>
          <w:spacing w:val="38"/>
          <w:sz w:val="24"/>
        </w:rPr>
        <w:t xml:space="preserve"> </w:t>
      </w:r>
      <w:r>
        <w:rPr>
          <w:spacing w:val="-5"/>
          <w:sz w:val="24"/>
        </w:rPr>
        <w:t>ул.</w:t>
      </w:r>
    </w:p>
    <w:p w14:paraId="591C7657" w14:textId="77777777" w:rsidR="00DF38C3" w:rsidRDefault="00D46CFF">
      <w:pPr>
        <w:pStyle w:val="a3"/>
        <w:spacing w:before="144"/>
        <w:ind w:left="1"/>
      </w:pPr>
      <w:r>
        <w:t>Солнечная,</w:t>
      </w:r>
      <w:r>
        <w:rPr>
          <w:spacing w:val="-7"/>
        </w:rPr>
        <w:t xml:space="preserve"> </w:t>
      </w:r>
      <w:r>
        <w:rPr>
          <w:spacing w:val="-5"/>
        </w:rPr>
        <w:t>36;</w:t>
      </w:r>
    </w:p>
    <w:p w14:paraId="33F4C02C" w14:textId="77777777" w:rsidR="00DF38C3" w:rsidRDefault="00D46CFF">
      <w:pPr>
        <w:pStyle w:val="a4"/>
        <w:numPr>
          <w:ilvl w:val="0"/>
          <w:numId w:val="14"/>
        </w:numPr>
        <w:tabs>
          <w:tab w:val="left" w:pos="945"/>
          <w:tab w:val="left" w:pos="7014"/>
        </w:tabs>
        <w:spacing w:before="143" w:line="369" w:lineRule="auto"/>
        <w:ind w:right="196" w:firstLine="708"/>
        <w:jc w:val="left"/>
        <w:rPr>
          <w:sz w:val="24"/>
        </w:rPr>
      </w:pPr>
      <w:r>
        <w:rPr>
          <w:sz w:val="24"/>
        </w:rPr>
        <w:t>общеобразовательное</w:t>
      </w:r>
      <w:r>
        <w:rPr>
          <w:spacing w:val="40"/>
          <w:sz w:val="24"/>
        </w:rPr>
        <w:t xml:space="preserve"> </w:t>
      </w:r>
      <w:r>
        <w:rPr>
          <w:sz w:val="24"/>
        </w:rPr>
        <w:t>учреждение</w:t>
      </w:r>
      <w:r>
        <w:rPr>
          <w:spacing w:val="40"/>
          <w:sz w:val="24"/>
        </w:rPr>
        <w:t xml:space="preserve"> </w:t>
      </w:r>
      <w:r>
        <w:rPr>
          <w:sz w:val="24"/>
        </w:rPr>
        <w:t>на</w:t>
      </w:r>
      <w:r>
        <w:rPr>
          <w:spacing w:val="40"/>
          <w:sz w:val="24"/>
        </w:rPr>
        <w:t xml:space="preserve"> </w:t>
      </w:r>
      <w:r>
        <w:rPr>
          <w:sz w:val="24"/>
        </w:rPr>
        <w:t>825</w:t>
      </w:r>
      <w:r>
        <w:rPr>
          <w:spacing w:val="40"/>
          <w:sz w:val="24"/>
        </w:rPr>
        <w:t xml:space="preserve"> </w:t>
      </w:r>
      <w:r>
        <w:rPr>
          <w:sz w:val="24"/>
        </w:rPr>
        <w:t>мест</w:t>
      </w:r>
      <w:r>
        <w:rPr>
          <w:sz w:val="24"/>
        </w:rPr>
        <w:tab/>
        <w:t>в</w:t>
      </w:r>
      <w:r>
        <w:rPr>
          <w:spacing w:val="40"/>
          <w:sz w:val="24"/>
        </w:rPr>
        <w:t xml:space="preserve"> </w:t>
      </w:r>
      <w:r>
        <w:rPr>
          <w:sz w:val="24"/>
        </w:rPr>
        <w:t>селе</w:t>
      </w:r>
      <w:r>
        <w:rPr>
          <w:spacing w:val="40"/>
          <w:sz w:val="24"/>
        </w:rPr>
        <w:t xml:space="preserve"> </w:t>
      </w:r>
      <w:r>
        <w:rPr>
          <w:sz w:val="24"/>
        </w:rPr>
        <w:t>Ягодное</w:t>
      </w:r>
      <w:r>
        <w:rPr>
          <w:spacing w:val="40"/>
          <w:sz w:val="24"/>
        </w:rPr>
        <w:t xml:space="preserve"> </w:t>
      </w:r>
      <w:r>
        <w:rPr>
          <w:sz w:val="24"/>
        </w:rPr>
        <w:t>на площадке № 5;</w:t>
      </w:r>
    </w:p>
    <w:p w14:paraId="4F7D2649" w14:textId="77777777" w:rsidR="00DF38C3" w:rsidRDefault="00D46CFF">
      <w:pPr>
        <w:pStyle w:val="a4"/>
        <w:numPr>
          <w:ilvl w:val="0"/>
          <w:numId w:val="14"/>
        </w:numPr>
        <w:tabs>
          <w:tab w:val="left" w:pos="871"/>
        </w:tabs>
        <w:spacing w:line="364" w:lineRule="auto"/>
        <w:ind w:right="280" w:firstLine="708"/>
        <w:jc w:val="left"/>
        <w:rPr>
          <w:sz w:val="24"/>
        </w:rPr>
      </w:pPr>
      <w:r>
        <w:rPr>
          <w:sz w:val="24"/>
        </w:rPr>
        <w:t>общеобразовательное</w:t>
      </w:r>
      <w:r>
        <w:rPr>
          <w:spacing w:val="-7"/>
          <w:sz w:val="24"/>
        </w:rPr>
        <w:t xml:space="preserve"> </w:t>
      </w:r>
      <w:r>
        <w:rPr>
          <w:sz w:val="24"/>
        </w:rPr>
        <w:t>учреждение</w:t>
      </w:r>
      <w:r>
        <w:rPr>
          <w:spacing w:val="-5"/>
          <w:sz w:val="24"/>
        </w:rPr>
        <w:t xml:space="preserve"> </w:t>
      </w:r>
      <w:r>
        <w:rPr>
          <w:sz w:val="24"/>
        </w:rPr>
        <w:t>(начальная</w:t>
      </w:r>
      <w:r>
        <w:rPr>
          <w:spacing w:val="-4"/>
          <w:sz w:val="24"/>
        </w:rPr>
        <w:t xml:space="preserve"> </w:t>
      </w:r>
      <w:r>
        <w:rPr>
          <w:sz w:val="24"/>
        </w:rPr>
        <w:t>школа)</w:t>
      </w:r>
      <w:r>
        <w:rPr>
          <w:spacing w:val="-4"/>
          <w:sz w:val="24"/>
        </w:rPr>
        <w:t xml:space="preserve"> </w:t>
      </w:r>
      <w:r>
        <w:rPr>
          <w:sz w:val="24"/>
        </w:rPr>
        <w:t>на</w:t>
      </w:r>
      <w:r>
        <w:rPr>
          <w:spacing w:val="-5"/>
          <w:sz w:val="24"/>
        </w:rPr>
        <w:t xml:space="preserve"> </w:t>
      </w:r>
      <w:r>
        <w:rPr>
          <w:sz w:val="24"/>
        </w:rPr>
        <w:t>300</w:t>
      </w:r>
      <w:r>
        <w:rPr>
          <w:spacing w:val="-7"/>
          <w:sz w:val="24"/>
        </w:rPr>
        <w:t xml:space="preserve"> </w:t>
      </w:r>
      <w:r>
        <w:rPr>
          <w:sz w:val="24"/>
        </w:rPr>
        <w:t>мест</w:t>
      </w:r>
      <w:r>
        <w:rPr>
          <w:spacing w:val="-3"/>
          <w:sz w:val="24"/>
        </w:rPr>
        <w:t xml:space="preserve"> </w:t>
      </w:r>
      <w:r>
        <w:rPr>
          <w:sz w:val="24"/>
        </w:rPr>
        <w:t>в</w:t>
      </w:r>
      <w:r>
        <w:rPr>
          <w:spacing w:val="-6"/>
          <w:sz w:val="24"/>
        </w:rPr>
        <w:t xml:space="preserve"> </w:t>
      </w:r>
      <w:r>
        <w:rPr>
          <w:sz w:val="24"/>
        </w:rPr>
        <w:t>селе Ягодное на</w:t>
      </w:r>
      <w:r>
        <w:rPr>
          <w:spacing w:val="40"/>
          <w:sz w:val="24"/>
        </w:rPr>
        <w:t xml:space="preserve"> </w:t>
      </w:r>
      <w:r>
        <w:rPr>
          <w:sz w:val="24"/>
        </w:rPr>
        <w:t xml:space="preserve">площадке № </w:t>
      </w:r>
      <w:proofErr w:type="gramStart"/>
      <w:r>
        <w:rPr>
          <w:sz w:val="24"/>
        </w:rPr>
        <w:t>7 ;</w:t>
      </w:r>
      <w:proofErr w:type="gramEnd"/>
    </w:p>
    <w:p w14:paraId="0F32913E" w14:textId="77777777" w:rsidR="00DF38C3" w:rsidRDefault="00D46CFF">
      <w:pPr>
        <w:pStyle w:val="a4"/>
        <w:numPr>
          <w:ilvl w:val="0"/>
          <w:numId w:val="14"/>
        </w:numPr>
        <w:tabs>
          <w:tab w:val="left" w:pos="854"/>
        </w:tabs>
        <w:spacing w:line="269" w:lineRule="exact"/>
        <w:ind w:left="854" w:hanging="145"/>
        <w:jc w:val="left"/>
        <w:rPr>
          <w:sz w:val="24"/>
        </w:rPr>
      </w:pPr>
      <w:r>
        <w:rPr>
          <w:sz w:val="24"/>
        </w:rPr>
        <w:t>общеобразовательное</w:t>
      </w:r>
      <w:r>
        <w:rPr>
          <w:spacing w:val="-11"/>
          <w:sz w:val="24"/>
        </w:rPr>
        <w:t xml:space="preserve"> </w:t>
      </w:r>
      <w:r>
        <w:rPr>
          <w:sz w:val="24"/>
        </w:rPr>
        <w:t>учреждение</w:t>
      </w:r>
      <w:r>
        <w:rPr>
          <w:spacing w:val="-11"/>
          <w:sz w:val="24"/>
        </w:rPr>
        <w:t xml:space="preserve"> </w:t>
      </w:r>
      <w:r>
        <w:rPr>
          <w:sz w:val="24"/>
        </w:rPr>
        <w:t>в</w:t>
      </w:r>
      <w:r>
        <w:rPr>
          <w:spacing w:val="-12"/>
          <w:sz w:val="24"/>
        </w:rPr>
        <w:t xml:space="preserve"> </w:t>
      </w:r>
      <w:r>
        <w:rPr>
          <w:sz w:val="24"/>
        </w:rPr>
        <w:t>селе</w:t>
      </w:r>
      <w:r>
        <w:rPr>
          <w:spacing w:val="-11"/>
          <w:sz w:val="24"/>
        </w:rPr>
        <w:t xml:space="preserve"> </w:t>
      </w:r>
      <w:r>
        <w:rPr>
          <w:sz w:val="24"/>
        </w:rPr>
        <w:t>Ягодное</w:t>
      </w:r>
      <w:r>
        <w:rPr>
          <w:spacing w:val="-9"/>
          <w:sz w:val="24"/>
        </w:rPr>
        <w:t xml:space="preserve"> </w:t>
      </w:r>
      <w:r>
        <w:rPr>
          <w:sz w:val="24"/>
        </w:rPr>
        <w:t>на</w:t>
      </w:r>
      <w:r>
        <w:rPr>
          <w:spacing w:val="-11"/>
          <w:sz w:val="24"/>
        </w:rPr>
        <w:t xml:space="preserve"> </w:t>
      </w:r>
      <w:r>
        <w:rPr>
          <w:sz w:val="24"/>
        </w:rPr>
        <w:t>площадке</w:t>
      </w:r>
      <w:r>
        <w:rPr>
          <w:spacing w:val="-11"/>
          <w:sz w:val="24"/>
        </w:rPr>
        <w:t xml:space="preserve"> </w:t>
      </w:r>
      <w:r>
        <w:rPr>
          <w:sz w:val="24"/>
        </w:rPr>
        <w:t>№</w:t>
      </w:r>
      <w:r>
        <w:rPr>
          <w:spacing w:val="-11"/>
          <w:sz w:val="24"/>
        </w:rPr>
        <w:t xml:space="preserve"> </w:t>
      </w:r>
      <w:r>
        <w:rPr>
          <w:spacing w:val="-5"/>
          <w:sz w:val="24"/>
        </w:rPr>
        <w:t>1;</w:t>
      </w:r>
    </w:p>
    <w:p w14:paraId="21FABF62" w14:textId="77777777" w:rsidR="00DF38C3" w:rsidRDefault="00D46CFF">
      <w:pPr>
        <w:pStyle w:val="a4"/>
        <w:numPr>
          <w:ilvl w:val="0"/>
          <w:numId w:val="14"/>
        </w:numPr>
        <w:tabs>
          <w:tab w:val="left" w:pos="854"/>
        </w:tabs>
        <w:spacing w:before="135"/>
        <w:ind w:left="854" w:hanging="145"/>
        <w:jc w:val="left"/>
        <w:rPr>
          <w:sz w:val="24"/>
        </w:rPr>
      </w:pPr>
      <w:r>
        <w:rPr>
          <w:sz w:val="24"/>
        </w:rPr>
        <w:t>здание</w:t>
      </w:r>
      <w:r>
        <w:rPr>
          <w:spacing w:val="-18"/>
          <w:sz w:val="24"/>
        </w:rPr>
        <w:t xml:space="preserve"> </w:t>
      </w:r>
      <w:r>
        <w:rPr>
          <w:sz w:val="24"/>
        </w:rPr>
        <w:t>музыкальной</w:t>
      </w:r>
      <w:r>
        <w:rPr>
          <w:spacing w:val="-16"/>
          <w:sz w:val="24"/>
        </w:rPr>
        <w:t xml:space="preserve"> </w:t>
      </w:r>
      <w:r>
        <w:rPr>
          <w:sz w:val="24"/>
        </w:rPr>
        <w:t>школы</w:t>
      </w:r>
      <w:r>
        <w:rPr>
          <w:spacing w:val="-13"/>
          <w:sz w:val="24"/>
        </w:rPr>
        <w:t xml:space="preserve"> </w:t>
      </w:r>
      <w:r>
        <w:rPr>
          <w:sz w:val="24"/>
        </w:rPr>
        <w:t>в</w:t>
      </w:r>
      <w:r>
        <w:rPr>
          <w:spacing w:val="-14"/>
          <w:sz w:val="24"/>
        </w:rPr>
        <w:t xml:space="preserve"> </w:t>
      </w:r>
      <w:r>
        <w:rPr>
          <w:sz w:val="24"/>
        </w:rPr>
        <w:t>селе</w:t>
      </w:r>
      <w:r>
        <w:rPr>
          <w:spacing w:val="-16"/>
          <w:sz w:val="24"/>
        </w:rPr>
        <w:t xml:space="preserve"> </w:t>
      </w:r>
      <w:r>
        <w:rPr>
          <w:sz w:val="24"/>
        </w:rPr>
        <w:t>Ягодное,</w:t>
      </w:r>
      <w:r>
        <w:rPr>
          <w:spacing w:val="-13"/>
          <w:sz w:val="24"/>
        </w:rPr>
        <w:t xml:space="preserve"> </w:t>
      </w:r>
      <w:r>
        <w:rPr>
          <w:sz w:val="24"/>
        </w:rPr>
        <w:t>ул.</w:t>
      </w:r>
      <w:r>
        <w:rPr>
          <w:spacing w:val="-13"/>
          <w:sz w:val="24"/>
        </w:rPr>
        <w:t xml:space="preserve"> </w:t>
      </w:r>
      <w:r>
        <w:rPr>
          <w:sz w:val="24"/>
        </w:rPr>
        <w:t>Советская,</w:t>
      </w:r>
      <w:r>
        <w:rPr>
          <w:spacing w:val="-15"/>
          <w:sz w:val="24"/>
        </w:rPr>
        <w:t xml:space="preserve"> </w:t>
      </w:r>
      <w:r>
        <w:rPr>
          <w:spacing w:val="-5"/>
          <w:sz w:val="24"/>
        </w:rPr>
        <w:t>52.</w:t>
      </w:r>
    </w:p>
    <w:p w14:paraId="2B8CCD7F" w14:textId="77777777" w:rsidR="00DF38C3" w:rsidRDefault="00DF38C3">
      <w:pPr>
        <w:pStyle w:val="a4"/>
        <w:jc w:val="left"/>
        <w:rPr>
          <w:sz w:val="24"/>
        </w:rPr>
        <w:sectPr w:rsidR="00DF38C3">
          <w:pgSz w:w="11910" w:h="16850"/>
          <w:pgMar w:top="760" w:right="708" w:bottom="1260" w:left="1700" w:header="0" w:footer="1009" w:gutter="0"/>
          <w:cols w:space="720"/>
        </w:sectPr>
      </w:pPr>
    </w:p>
    <w:p w14:paraId="53B45222" w14:textId="77777777" w:rsidR="00DF38C3" w:rsidRDefault="00D46CFF">
      <w:pPr>
        <w:spacing w:before="78"/>
        <w:ind w:left="709"/>
        <w:rPr>
          <w:rFonts w:ascii="Arial" w:hAnsi="Arial"/>
          <w:b/>
          <w:sz w:val="24"/>
        </w:rPr>
      </w:pPr>
      <w:r>
        <w:rPr>
          <w:rFonts w:ascii="Arial" w:hAnsi="Arial"/>
          <w:b/>
          <w:sz w:val="24"/>
          <w:u w:val="thick"/>
        </w:rPr>
        <w:lastRenderedPageBreak/>
        <w:t>Мероприятия</w:t>
      </w:r>
      <w:r>
        <w:rPr>
          <w:rFonts w:ascii="Arial" w:hAnsi="Arial"/>
          <w:b/>
          <w:spacing w:val="-8"/>
          <w:sz w:val="24"/>
          <w:u w:val="thick"/>
        </w:rPr>
        <w:t xml:space="preserve"> </w:t>
      </w:r>
      <w:r>
        <w:rPr>
          <w:rFonts w:ascii="Arial" w:hAnsi="Arial"/>
          <w:b/>
          <w:sz w:val="24"/>
          <w:u w:val="thick"/>
        </w:rPr>
        <w:t>по</w:t>
      </w:r>
      <w:r>
        <w:rPr>
          <w:rFonts w:ascii="Arial" w:hAnsi="Arial"/>
          <w:b/>
          <w:spacing w:val="-7"/>
          <w:sz w:val="24"/>
          <w:u w:val="thick"/>
        </w:rPr>
        <w:t xml:space="preserve"> </w:t>
      </w:r>
      <w:r>
        <w:rPr>
          <w:rFonts w:ascii="Arial" w:hAnsi="Arial"/>
          <w:b/>
          <w:sz w:val="24"/>
          <w:u w:val="thick"/>
        </w:rPr>
        <w:t>линии</w:t>
      </w:r>
      <w:r>
        <w:rPr>
          <w:rFonts w:ascii="Arial" w:hAnsi="Arial"/>
          <w:b/>
          <w:spacing w:val="-7"/>
          <w:sz w:val="24"/>
          <w:u w:val="thick"/>
        </w:rPr>
        <w:t xml:space="preserve"> </w:t>
      </w:r>
      <w:r>
        <w:rPr>
          <w:rFonts w:ascii="Arial" w:hAnsi="Arial"/>
          <w:b/>
          <w:spacing w:val="-4"/>
          <w:sz w:val="24"/>
          <w:u w:val="thick"/>
        </w:rPr>
        <w:t>МЧС:</w:t>
      </w:r>
    </w:p>
    <w:p w14:paraId="47BFC9C1" w14:textId="77777777" w:rsidR="00DF38C3" w:rsidRDefault="00D46CFF">
      <w:pPr>
        <w:pStyle w:val="a4"/>
        <w:numPr>
          <w:ilvl w:val="0"/>
          <w:numId w:val="13"/>
        </w:numPr>
        <w:tabs>
          <w:tab w:val="left" w:pos="271"/>
        </w:tabs>
        <w:spacing w:before="141" w:line="360" w:lineRule="auto"/>
        <w:ind w:right="270" w:firstLine="0"/>
        <w:jc w:val="left"/>
        <w:rPr>
          <w:rFonts w:ascii="Times New Roman" w:hAnsi="Times New Roman"/>
          <w:sz w:val="24"/>
        </w:rPr>
      </w:pPr>
      <w:r>
        <w:rPr>
          <w:sz w:val="24"/>
        </w:rPr>
        <w:t>пожарное</w:t>
      </w:r>
      <w:r>
        <w:rPr>
          <w:spacing w:val="80"/>
          <w:sz w:val="24"/>
        </w:rPr>
        <w:t xml:space="preserve"> </w:t>
      </w:r>
      <w:r>
        <w:rPr>
          <w:sz w:val="24"/>
        </w:rPr>
        <w:t>депо</w:t>
      </w:r>
      <w:r>
        <w:rPr>
          <w:spacing w:val="80"/>
          <w:sz w:val="24"/>
        </w:rPr>
        <w:t xml:space="preserve"> </w:t>
      </w:r>
      <w:r>
        <w:rPr>
          <w:sz w:val="24"/>
        </w:rPr>
        <w:t>на</w:t>
      </w:r>
      <w:r>
        <w:rPr>
          <w:spacing w:val="77"/>
          <w:w w:val="150"/>
          <w:sz w:val="24"/>
        </w:rPr>
        <w:t xml:space="preserve"> </w:t>
      </w:r>
      <w:r>
        <w:rPr>
          <w:sz w:val="24"/>
        </w:rPr>
        <w:t>4</w:t>
      </w:r>
      <w:r>
        <w:rPr>
          <w:spacing w:val="77"/>
          <w:w w:val="150"/>
          <w:sz w:val="24"/>
        </w:rPr>
        <w:t xml:space="preserve"> </w:t>
      </w:r>
      <w:r>
        <w:rPr>
          <w:sz w:val="24"/>
        </w:rPr>
        <w:t>автомашины</w:t>
      </w:r>
      <w:r>
        <w:rPr>
          <w:spacing w:val="80"/>
          <w:sz w:val="24"/>
        </w:rPr>
        <w:t xml:space="preserve"> </w:t>
      </w:r>
      <w:r>
        <w:rPr>
          <w:sz w:val="24"/>
        </w:rPr>
        <w:t>в</w:t>
      </w:r>
      <w:r>
        <w:rPr>
          <w:spacing w:val="79"/>
          <w:w w:val="150"/>
          <w:sz w:val="24"/>
        </w:rPr>
        <w:t xml:space="preserve"> </w:t>
      </w:r>
      <w:r>
        <w:rPr>
          <w:sz w:val="24"/>
        </w:rPr>
        <w:t>селе</w:t>
      </w:r>
      <w:r>
        <w:rPr>
          <w:spacing w:val="80"/>
          <w:sz w:val="24"/>
        </w:rPr>
        <w:t xml:space="preserve"> </w:t>
      </w:r>
      <w:r>
        <w:rPr>
          <w:sz w:val="24"/>
        </w:rPr>
        <w:t>Ягодное,</w:t>
      </w:r>
      <w:r>
        <w:rPr>
          <w:spacing w:val="77"/>
          <w:w w:val="150"/>
          <w:sz w:val="24"/>
        </w:rPr>
        <w:t xml:space="preserve"> </w:t>
      </w:r>
      <w:r>
        <w:rPr>
          <w:sz w:val="24"/>
        </w:rPr>
        <w:t>ул.</w:t>
      </w:r>
      <w:r>
        <w:rPr>
          <w:spacing w:val="77"/>
          <w:w w:val="150"/>
          <w:sz w:val="24"/>
        </w:rPr>
        <w:t xml:space="preserve"> </w:t>
      </w:r>
      <w:r>
        <w:rPr>
          <w:sz w:val="24"/>
        </w:rPr>
        <w:t>Греческая</w:t>
      </w:r>
      <w:r>
        <w:rPr>
          <w:spacing w:val="80"/>
          <w:sz w:val="24"/>
        </w:rPr>
        <w:t xml:space="preserve"> </w:t>
      </w:r>
      <w:r>
        <w:rPr>
          <w:sz w:val="24"/>
        </w:rPr>
        <w:t>/</w:t>
      </w:r>
      <w:r>
        <w:rPr>
          <w:spacing w:val="77"/>
          <w:w w:val="150"/>
          <w:sz w:val="24"/>
        </w:rPr>
        <w:t xml:space="preserve"> </w:t>
      </w:r>
      <w:r>
        <w:rPr>
          <w:sz w:val="24"/>
        </w:rPr>
        <w:t xml:space="preserve">ул. </w:t>
      </w:r>
      <w:r>
        <w:rPr>
          <w:spacing w:val="-2"/>
          <w:sz w:val="24"/>
        </w:rPr>
        <w:t>Центральная</w:t>
      </w:r>
      <w:r>
        <w:rPr>
          <w:rFonts w:ascii="Times New Roman" w:hAnsi="Times New Roman"/>
          <w:spacing w:val="-2"/>
          <w:sz w:val="24"/>
        </w:rPr>
        <w:t>.</w:t>
      </w:r>
    </w:p>
    <w:p w14:paraId="23ABBE11" w14:textId="77777777" w:rsidR="00DF38C3" w:rsidRDefault="00D46CFF">
      <w:pPr>
        <w:spacing w:before="3"/>
        <w:ind w:left="736"/>
        <w:rPr>
          <w:rFonts w:ascii="Arial" w:hAnsi="Arial"/>
          <w:b/>
          <w:sz w:val="24"/>
        </w:rPr>
      </w:pPr>
      <w:r>
        <w:rPr>
          <w:rFonts w:ascii="Arial" w:hAnsi="Arial"/>
          <w:b/>
          <w:sz w:val="24"/>
          <w:u w:val="thick"/>
        </w:rPr>
        <w:t>Отделение</w:t>
      </w:r>
      <w:r>
        <w:rPr>
          <w:rFonts w:ascii="Arial" w:hAnsi="Arial"/>
          <w:b/>
          <w:spacing w:val="-14"/>
          <w:sz w:val="24"/>
          <w:u w:val="thick"/>
        </w:rPr>
        <w:t xml:space="preserve"> </w:t>
      </w:r>
      <w:r>
        <w:rPr>
          <w:rFonts w:ascii="Arial" w:hAnsi="Arial"/>
          <w:b/>
          <w:spacing w:val="-2"/>
          <w:sz w:val="24"/>
          <w:u w:val="thick"/>
        </w:rPr>
        <w:t>связи:</w:t>
      </w:r>
    </w:p>
    <w:p w14:paraId="0EA75A8F" w14:textId="77777777" w:rsidR="00DF38C3" w:rsidRDefault="00D46CFF">
      <w:pPr>
        <w:pStyle w:val="a4"/>
        <w:numPr>
          <w:ilvl w:val="1"/>
          <w:numId w:val="13"/>
        </w:numPr>
        <w:tabs>
          <w:tab w:val="left" w:pos="879"/>
        </w:tabs>
        <w:spacing w:before="143"/>
        <w:ind w:left="879" w:hanging="141"/>
        <w:jc w:val="left"/>
        <w:rPr>
          <w:sz w:val="24"/>
        </w:rPr>
      </w:pPr>
      <w:r>
        <w:rPr>
          <w:sz w:val="24"/>
        </w:rPr>
        <w:t>отделение</w:t>
      </w:r>
      <w:r>
        <w:rPr>
          <w:spacing w:val="-8"/>
          <w:sz w:val="24"/>
        </w:rPr>
        <w:t xml:space="preserve"> </w:t>
      </w:r>
      <w:r>
        <w:rPr>
          <w:sz w:val="24"/>
        </w:rPr>
        <w:t>связи</w:t>
      </w:r>
      <w:r>
        <w:rPr>
          <w:spacing w:val="-8"/>
          <w:sz w:val="24"/>
        </w:rPr>
        <w:t xml:space="preserve"> </w:t>
      </w:r>
      <w:r>
        <w:rPr>
          <w:sz w:val="24"/>
        </w:rPr>
        <w:t>на</w:t>
      </w:r>
      <w:r>
        <w:rPr>
          <w:spacing w:val="-8"/>
          <w:sz w:val="24"/>
        </w:rPr>
        <w:t xml:space="preserve"> </w:t>
      </w:r>
      <w:r>
        <w:rPr>
          <w:sz w:val="24"/>
        </w:rPr>
        <w:t>ул.</w:t>
      </w:r>
      <w:r>
        <w:rPr>
          <w:spacing w:val="-5"/>
          <w:sz w:val="24"/>
        </w:rPr>
        <w:t xml:space="preserve"> </w:t>
      </w:r>
      <w:r>
        <w:rPr>
          <w:spacing w:val="-2"/>
          <w:sz w:val="24"/>
        </w:rPr>
        <w:t>Солнечная;</w:t>
      </w:r>
    </w:p>
    <w:p w14:paraId="4549E542" w14:textId="77777777" w:rsidR="00DF38C3" w:rsidRDefault="00D46CFF">
      <w:pPr>
        <w:pStyle w:val="a4"/>
        <w:numPr>
          <w:ilvl w:val="1"/>
          <w:numId w:val="13"/>
        </w:numPr>
        <w:tabs>
          <w:tab w:val="left" w:pos="879"/>
        </w:tabs>
        <w:spacing w:before="143"/>
        <w:ind w:left="879" w:hanging="141"/>
        <w:jc w:val="left"/>
        <w:rPr>
          <w:sz w:val="24"/>
        </w:rPr>
      </w:pPr>
      <w:r>
        <w:rPr>
          <w:spacing w:val="-2"/>
          <w:sz w:val="24"/>
        </w:rPr>
        <w:t>отделение</w:t>
      </w:r>
      <w:r>
        <w:rPr>
          <w:spacing w:val="-4"/>
          <w:sz w:val="24"/>
        </w:rPr>
        <w:t xml:space="preserve"> </w:t>
      </w:r>
      <w:r>
        <w:rPr>
          <w:spacing w:val="-2"/>
          <w:sz w:val="24"/>
        </w:rPr>
        <w:t>связи,</w:t>
      </w:r>
      <w:r>
        <w:rPr>
          <w:spacing w:val="-4"/>
          <w:sz w:val="24"/>
        </w:rPr>
        <w:t xml:space="preserve"> </w:t>
      </w:r>
      <w:r>
        <w:rPr>
          <w:spacing w:val="-2"/>
          <w:sz w:val="24"/>
        </w:rPr>
        <w:t>площадка</w:t>
      </w:r>
      <w:r>
        <w:rPr>
          <w:sz w:val="24"/>
        </w:rPr>
        <w:t xml:space="preserve"> </w:t>
      </w:r>
      <w:r>
        <w:rPr>
          <w:spacing w:val="-5"/>
          <w:sz w:val="24"/>
        </w:rPr>
        <w:t>№7.</w:t>
      </w:r>
    </w:p>
    <w:p w14:paraId="3EECEF7E" w14:textId="77777777" w:rsidR="00DF38C3" w:rsidRDefault="00D46CFF">
      <w:pPr>
        <w:spacing w:before="138"/>
        <w:ind w:left="1"/>
        <w:rPr>
          <w:rFonts w:ascii="Arial" w:hAnsi="Arial"/>
          <w:b/>
          <w:sz w:val="24"/>
        </w:rPr>
      </w:pPr>
      <w:r>
        <w:rPr>
          <w:rFonts w:ascii="Arial" w:hAnsi="Arial"/>
          <w:b/>
          <w:sz w:val="24"/>
        </w:rPr>
        <w:t>Объекты</w:t>
      </w:r>
      <w:r>
        <w:rPr>
          <w:rFonts w:ascii="Arial" w:hAnsi="Arial"/>
          <w:b/>
          <w:spacing w:val="-11"/>
          <w:sz w:val="24"/>
        </w:rPr>
        <w:t xml:space="preserve"> </w:t>
      </w:r>
      <w:r>
        <w:rPr>
          <w:rFonts w:ascii="Arial" w:hAnsi="Arial"/>
          <w:b/>
          <w:sz w:val="24"/>
        </w:rPr>
        <w:t>торгового</w:t>
      </w:r>
      <w:r>
        <w:rPr>
          <w:rFonts w:ascii="Arial" w:hAnsi="Arial"/>
          <w:b/>
          <w:spacing w:val="-5"/>
          <w:sz w:val="24"/>
        </w:rPr>
        <w:t xml:space="preserve"> </w:t>
      </w:r>
      <w:r>
        <w:rPr>
          <w:rFonts w:ascii="Arial" w:hAnsi="Arial"/>
          <w:b/>
          <w:spacing w:val="-2"/>
          <w:sz w:val="24"/>
        </w:rPr>
        <w:t>назначения</w:t>
      </w:r>
    </w:p>
    <w:p w14:paraId="22AC7870" w14:textId="77777777" w:rsidR="00DF38C3" w:rsidRDefault="00D46CFF">
      <w:pPr>
        <w:pStyle w:val="a3"/>
        <w:spacing w:before="140"/>
        <w:ind w:left="1"/>
      </w:pPr>
      <w:r>
        <w:t>Планируется</w:t>
      </w:r>
      <w:r>
        <w:rPr>
          <w:spacing w:val="-13"/>
        </w:rPr>
        <w:t xml:space="preserve"> </w:t>
      </w:r>
      <w:r>
        <w:t>строительство</w:t>
      </w:r>
      <w:r>
        <w:rPr>
          <w:spacing w:val="-6"/>
        </w:rPr>
        <w:t xml:space="preserve"> </w:t>
      </w:r>
      <w:r>
        <w:t>до</w:t>
      </w:r>
      <w:r>
        <w:rPr>
          <w:spacing w:val="-9"/>
        </w:rPr>
        <w:t xml:space="preserve"> </w:t>
      </w:r>
      <w:r>
        <w:t>2033</w:t>
      </w:r>
      <w:r>
        <w:rPr>
          <w:spacing w:val="-9"/>
        </w:rPr>
        <w:t xml:space="preserve"> </w:t>
      </w:r>
      <w:r>
        <w:rPr>
          <w:spacing w:val="-5"/>
        </w:rPr>
        <w:t>г.</w:t>
      </w:r>
    </w:p>
    <w:p w14:paraId="4D9514FD" w14:textId="77777777" w:rsidR="00DF38C3" w:rsidRDefault="00D46CFF">
      <w:pPr>
        <w:pStyle w:val="a4"/>
        <w:numPr>
          <w:ilvl w:val="0"/>
          <w:numId w:val="13"/>
        </w:numPr>
        <w:tabs>
          <w:tab w:val="left" w:pos="146"/>
        </w:tabs>
        <w:spacing w:before="144"/>
        <w:ind w:left="146" w:hanging="145"/>
        <w:jc w:val="left"/>
        <w:rPr>
          <w:position w:val="8"/>
          <w:sz w:val="15"/>
        </w:rPr>
      </w:pPr>
      <w:r>
        <w:rPr>
          <w:sz w:val="24"/>
        </w:rPr>
        <w:t>Магазин</w:t>
      </w:r>
      <w:r>
        <w:rPr>
          <w:spacing w:val="-13"/>
          <w:sz w:val="24"/>
        </w:rPr>
        <w:t xml:space="preserve"> </w:t>
      </w:r>
      <w:r>
        <w:rPr>
          <w:sz w:val="24"/>
        </w:rPr>
        <w:t>с.Ягодное,</w:t>
      </w:r>
      <w:r>
        <w:rPr>
          <w:spacing w:val="-11"/>
          <w:sz w:val="24"/>
        </w:rPr>
        <w:t xml:space="preserve"> </w:t>
      </w:r>
      <w:r>
        <w:rPr>
          <w:sz w:val="24"/>
        </w:rPr>
        <w:t>площадка</w:t>
      </w:r>
      <w:r>
        <w:rPr>
          <w:spacing w:val="-5"/>
          <w:sz w:val="24"/>
        </w:rPr>
        <w:t xml:space="preserve"> </w:t>
      </w:r>
      <w:r>
        <w:rPr>
          <w:sz w:val="24"/>
        </w:rPr>
        <w:t>№5</w:t>
      </w:r>
      <w:r>
        <w:rPr>
          <w:spacing w:val="52"/>
          <w:sz w:val="24"/>
        </w:rPr>
        <w:t xml:space="preserve"> </w:t>
      </w:r>
      <w:r>
        <w:rPr>
          <w:sz w:val="24"/>
        </w:rPr>
        <w:t>торговый</w:t>
      </w:r>
      <w:r>
        <w:rPr>
          <w:spacing w:val="-9"/>
          <w:sz w:val="24"/>
        </w:rPr>
        <w:t xml:space="preserve"> </w:t>
      </w:r>
      <w:r>
        <w:rPr>
          <w:sz w:val="24"/>
        </w:rPr>
        <w:t>зал</w:t>
      </w:r>
      <w:r>
        <w:rPr>
          <w:spacing w:val="-9"/>
          <w:sz w:val="24"/>
        </w:rPr>
        <w:t xml:space="preserve"> </w:t>
      </w:r>
      <w:r>
        <w:rPr>
          <w:sz w:val="24"/>
        </w:rPr>
        <w:t>площадью</w:t>
      </w:r>
      <w:r>
        <w:rPr>
          <w:spacing w:val="-5"/>
          <w:sz w:val="24"/>
        </w:rPr>
        <w:t xml:space="preserve"> </w:t>
      </w:r>
      <w:r>
        <w:rPr>
          <w:sz w:val="24"/>
        </w:rPr>
        <w:t>1000</w:t>
      </w:r>
      <w:r>
        <w:rPr>
          <w:spacing w:val="50"/>
          <w:sz w:val="24"/>
        </w:rPr>
        <w:t xml:space="preserve"> </w:t>
      </w:r>
      <w:r>
        <w:rPr>
          <w:spacing w:val="-5"/>
          <w:sz w:val="24"/>
        </w:rPr>
        <w:t>м</w:t>
      </w:r>
      <w:r>
        <w:rPr>
          <w:spacing w:val="-5"/>
          <w:position w:val="8"/>
          <w:sz w:val="15"/>
        </w:rPr>
        <w:t>2</w:t>
      </w:r>
    </w:p>
    <w:p w14:paraId="6B52FF81" w14:textId="77777777" w:rsidR="00DF38C3" w:rsidRDefault="00D46CFF">
      <w:pPr>
        <w:pStyle w:val="a4"/>
        <w:numPr>
          <w:ilvl w:val="0"/>
          <w:numId w:val="13"/>
        </w:numPr>
        <w:tabs>
          <w:tab w:val="left" w:pos="146"/>
        </w:tabs>
        <w:spacing w:before="141"/>
        <w:ind w:left="146" w:hanging="145"/>
        <w:jc w:val="left"/>
        <w:rPr>
          <w:position w:val="8"/>
          <w:sz w:val="15"/>
        </w:rPr>
      </w:pPr>
      <w:r>
        <w:rPr>
          <w:sz w:val="24"/>
        </w:rPr>
        <w:t>Магазин</w:t>
      </w:r>
      <w:r>
        <w:rPr>
          <w:spacing w:val="-15"/>
          <w:sz w:val="24"/>
        </w:rPr>
        <w:t xml:space="preserve"> </w:t>
      </w:r>
      <w:r>
        <w:rPr>
          <w:sz w:val="24"/>
        </w:rPr>
        <w:t>с.Ягодное,</w:t>
      </w:r>
      <w:r>
        <w:rPr>
          <w:spacing w:val="-8"/>
          <w:sz w:val="24"/>
        </w:rPr>
        <w:t xml:space="preserve"> </w:t>
      </w:r>
      <w:r>
        <w:rPr>
          <w:sz w:val="24"/>
        </w:rPr>
        <w:t>площадка</w:t>
      </w:r>
      <w:r>
        <w:rPr>
          <w:spacing w:val="-9"/>
          <w:sz w:val="24"/>
        </w:rPr>
        <w:t xml:space="preserve"> </w:t>
      </w:r>
      <w:r>
        <w:rPr>
          <w:sz w:val="24"/>
        </w:rPr>
        <w:t>№7</w:t>
      </w:r>
      <w:r>
        <w:rPr>
          <w:spacing w:val="-8"/>
          <w:sz w:val="24"/>
        </w:rPr>
        <w:t xml:space="preserve"> </w:t>
      </w:r>
      <w:r>
        <w:rPr>
          <w:sz w:val="24"/>
        </w:rPr>
        <w:t>торговый</w:t>
      </w:r>
      <w:r>
        <w:rPr>
          <w:spacing w:val="-9"/>
          <w:sz w:val="24"/>
        </w:rPr>
        <w:t xml:space="preserve"> </w:t>
      </w:r>
      <w:r>
        <w:rPr>
          <w:sz w:val="24"/>
        </w:rPr>
        <w:t>зал</w:t>
      </w:r>
      <w:r>
        <w:rPr>
          <w:spacing w:val="-6"/>
          <w:sz w:val="24"/>
        </w:rPr>
        <w:t xml:space="preserve"> </w:t>
      </w:r>
      <w:r>
        <w:rPr>
          <w:sz w:val="24"/>
        </w:rPr>
        <w:t>площадью</w:t>
      </w:r>
      <w:r>
        <w:rPr>
          <w:spacing w:val="-6"/>
          <w:sz w:val="24"/>
        </w:rPr>
        <w:t xml:space="preserve"> </w:t>
      </w:r>
      <w:r>
        <w:rPr>
          <w:sz w:val="24"/>
        </w:rPr>
        <w:t>1000</w:t>
      </w:r>
      <w:r>
        <w:rPr>
          <w:spacing w:val="47"/>
          <w:sz w:val="24"/>
        </w:rPr>
        <w:t xml:space="preserve"> </w:t>
      </w:r>
      <w:r>
        <w:rPr>
          <w:spacing w:val="-5"/>
          <w:sz w:val="24"/>
        </w:rPr>
        <w:t>м</w:t>
      </w:r>
      <w:r>
        <w:rPr>
          <w:spacing w:val="-5"/>
          <w:position w:val="8"/>
          <w:sz w:val="15"/>
        </w:rPr>
        <w:t>2</w:t>
      </w:r>
    </w:p>
    <w:p w14:paraId="6A20F0A5" w14:textId="77777777" w:rsidR="00DF38C3" w:rsidRDefault="00D46CFF">
      <w:pPr>
        <w:pStyle w:val="a4"/>
        <w:numPr>
          <w:ilvl w:val="0"/>
          <w:numId w:val="13"/>
        </w:numPr>
        <w:tabs>
          <w:tab w:val="left" w:pos="146"/>
        </w:tabs>
        <w:spacing w:before="144"/>
        <w:ind w:left="146" w:hanging="145"/>
        <w:jc w:val="left"/>
        <w:rPr>
          <w:position w:val="8"/>
          <w:sz w:val="15"/>
        </w:rPr>
      </w:pPr>
      <w:r>
        <w:rPr>
          <w:sz w:val="24"/>
        </w:rPr>
        <w:t>Магазин</w:t>
      </w:r>
      <w:r>
        <w:rPr>
          <w:spacing w:val="-16"/>
          <w:sz w:val="24"/>
        </w:rPr>
        <w:t xml:space="preserve"> </w:t>
      </w:r>
      <w:r>
        <w:rPr>
          <w:sz w:val="24"/>
        </w:rPr>
        <w:t>с.Ягодное,</w:t>
      </w:r>
      <w:r>
        <w:rPr>
          <w:spacing w:val="-13"/>
          <w:sz w:val="24"/>
        </w:rPr>
        <w:t xml:space="preserve"> </w:t>
      </w:r>
      <w:r>
        <w:rPr>
          <w:sz w:val="24"/>
        </w:rPr>
        <w:t>ул.</w:t>
      </w:r>
      <w:r>
        <w:rPr>
          <w:spacing w:val="-12"/>
          <w:sz w:val="24"/>
        </w:rPr>
        <w:t xml:space="preserve"> </w:t>
      </w:r>
      <w:r>
        <w:rPr>
          <w:sz w:val="24"/>
        </w:rPr>
        <w:t>Автозаводская</w:t>
      </w:r>
      <w:r>
        <w:rPr>
          <w:spacing w:val="-11"/>
          <w:sz w:val="24"/>
        </w:rPr>
        <w:t xml:space="preserve"> </w:t>
      </w:r>
      <w:r>
        <w:rPr>
          <w:sz w:val="24"/>
        </w:rPr>
        <w:t>торговый</w:t>
      </w:r>
      <w:r>
        <w:rPr>
          <w:spacing w:val="-12"/>
          <w:sz w:val="24"/>
        </w:rPr>
        <w:t xml:space="preserve"> </w:t>
      </w:r>
      <w:r>
        <w:rPr>
          <w:sz w:val="24"/>
        </w:rPr>
        <w:t>зал</w:t>
      </w:r>
      <w:r>
        <w:rPr>
          <w:spacing w:val="-11"/>
          <w:sz w:val="24"/>
        </w:rPr>
        <w:t xml:space="preserve"> </w:t>
      </w:r>
      <w:r>
        <w:rPr>
          <w:sz w:val="24"/>
        </w:rPr>
        <w:t>площадью</w:t>
      </w:r>
      <w:r>
        <w:rPr>
          <w:spacing w:val="-11"/>
          <w:sz w:val="24"/>
        </w:rPr>
        <w:t xml:space="preserve"> </w:t>
      </w:r>
      <w:r>
        <w:rPr>
          <w:sz w:val="24"/>
        </w:rPr>
        <w:t>500</w:t>
      </w:r>
      <w:r>
        <w:rPr>
          <w:spacing w:val="40"/>
          <w:sz w:val="24"/>
        </w:rPr>
        <w:t xml:space="preserve"> </w:t>
      </w:r>
      <w:r>
        <w:rPr>
          <w:spacing w:val="-5"/>
          <w:sz w:val="24"/>
        </w:rPr>
        <w:t>м</w:t>
      </w:r>
      <w:r>
        <w:rPr>
          <w:spacing w:val="-5"/>
          <w:position w:val="8"/>
          <w:sz w:val="15"/>
        </w:rPr>
        <w:t>2</w:t>
      </w:r>
    </w:p>
    <w:p w14:paraId="0CBCE2A8" w14:textId="77777777" w:rsidR="00DF38C3" w:rsidRDefault="00D46CFF">
      <w:pPr>
        <w:pStyle w:val="a4"/>
        <w:numPr>
          <w:ilvl w:val="0"/>
          <w:numId w:val="13"/>
        </w:numPr>
        <w:tabs>
          <w:tab w:val="left" w:pos="146"/>
        </w:tabs>
        <w:spacing w:before="143"/>
        <w:ind w:left="146" w:hanging="145"/>
        <w:jc w:val="left"/>
        <w:rPr>
          <w:sz w:val="24"/>
        </w:rPr>
      </w:pPr>
      <w:r>
        <w:rPr>
          <w:sz w:val="24"/>
        </w:rPr>
        <w:t>Магазин</w:t>
      </w:r>
      <w:r>
        <w:rPr>
          <w:spacing w:val="-15"/>
          <w:sz w:val="24"/>
        </w:rPr>
        <w:t xml:space="preserve"> </w:t>
      </w:r>
      <w:r>
        <w:rPr>
          <w:sz w:val="24"/>
        </w:rPr>
        <w:t>с.Ягодное,</w:t>
      </w:r>
      <w:r>
        <w:rPr>
          <w:spacing w:val="-8"/>
          <w:sz w:val="24"/>
        </w:rPr>
        <w:t xml:space="preserve"> </w:t>
      </w:r>
      <w:r>
        <w:rPr>
          <w:sz w:val="24"/>
        </w:rPr>
        <w:t>площадка</w:t>
      </w:r>
      <w:r>
        <w:rPr>
          <w:spacing w:val="-8"/>
          <w:sz w:val="24"/>
        </w:rPr>
        <w:t xml:space="preserve"> </w:t>
      </w:r>
      <w:r>
        <w:rPr>
          <w:sz w:val="24"/>
        </w:rPr>
        <w:t>№2</w:t>
      </w:r>
      <w:r>
        <w:rPr>
          <w:spacing w:val="-8"/>
          <w:sz w:val="24"/>
        </w:rPr>
        <w:t xml:space="preserve"> </w:t>
      </w:r>
      <w:r>
        <w:rPr>
          <w:sz w:val="24"/>
        </w:rPr>
        <w:t>торговый</w:t>
      </w:r>
      <w:r>
        <w:rPr>
          <w:spacing w:val="-8"/>
          <w:sz w:val="24"/>
        </w:rPr>
        <w:t xml:space="preserve"> </w:t>
      </w:r>
      <w:r>
        <w:rPr>
          <w:sz w:val="24"/>
        </w:rPr>
        <w:t>зал</w:t>
      </w:r>
      <w:r>
        <w:rPr>
          <w:spacing w:val="-5"/>
          <w:sz w:val="24"/>
        </w:rPr>
        <w:t xml:space="preserve"> </w:t>
      </w:r>
      <w:r>
        <w:rPr>
          <w:sz w:val="24"/>
        </w:rPr>
        <w:t>площадью</w:t>
      </w:r>
      <w:r>
        <w:rPr>
          <w:spacing w:val="-7"/>
          <w:sz w:val="24"/>
        </w:rPr>
        <w:t xml:space="preserve"> </w:t>
      </w:r>
      <w:r>
        <w:rPr>
          <w:sz w:val="24"/>
        </w:rPr>
        <w:t>300</w:t>
      </w:r>
      <w:r>
        <w:rPr>
          <w:spacing w:val="47"/>
          <w:sz w:val="24"/>
        </w:rPr>
        <w:t xml:space="preserve"> </w:t>
      </w:r>
      <w:r>
        <w:rPr>
          <w:spacing w:val="-5"/>
          <w:sz w:val="24"/>
        </w:rPr>
        <w:t>м</w:t>
      </w:r>
      <w:r>
        <w:rPr>
          <w:spacing w:val="-5"/>
          <w:sz w:val="24"/>
          <w:vertAlign w:val="superscript"/>
        </w:rPr>
        <w:t>2</w:t>
      </w:r>
    </w:p>
    <w:p w14:paraId="454FEC0C" w14:textId="77777777" w:rsidR="00DF38C3" w:rsidRDefault="00D46CFF">
      <w:pPr>
        <w:pStyle w:val="a4"/>
        <w:numPr>
          <w:ilvl w:val="0"/>
          <w:numId w:val="13"/>
        </w:numPr>
        <w:tabs>
          <w:tab w:val="left" w:pos="146"/>
        </w:tabs>
        <w:spacing w:before="141"/>
        <w:ind w:left="146" w:hanging="145"/>
        <w:jc w:val="left"/>
        <w:rPr>
          <w:position w:val="8"/>
          <w:sz w:val="15"/>
        </w:rPr>
      </w:pPr>
      <w:r>
        <w:rPr>
          <w:sz w:val="24"/>
        </w:rPr>
        <w:t>Магазин</w:t>
      </w:r>
      <w:r>
        <w:rPr>
          <w:spacing w:val="-15"/>
          <w:sz w:val="24"/>
        </w:rPr>
        <w:t xml:space="preserve"> </w:t>
      </w:r>
      <w:r>
        <w:rPr>
          <w:sz w:val="24"/>
        </w:rPr>
        <w:t>с.Ягодное,</w:t>
      </w:r>
      <w:r>
        <w:rPr>
          <w:spacing w:val="-8"/>
          <w:sz w:val="24"/>
        </w:rPr>
        <w:t xml:space="preserve"> </w:t>
      </w:r>
      <w:r>
        <w:rPr>
          <w:sz w:val="24"/>
        </w:rPr>
        <w:t>площадка</w:t>
      </w:r>
      <w:r>
        <w:rPr>
          <w:spacing w:val="-8"/>
          <w:sz w:val="24"/>
        </w:rPr>
        <w:t xml:space="preserve"> </w:t>
      </w:r>
      <w:r>
        <w:rPr>
          <w:sz w:val="24"/>
        </w:rPr>
        <w:t>№3</w:t>
      </w:r>
      <w:r>
        <w:rPr>
          <w:spacing w:val="-8"/>
          <w:sz w:val="24"/>
        </w:rPr>
        <w:t xml:space="preserve"> </w:t>
      </w:r>
      <w:r>
        <w:rPr>
          <w:sz w:val="24"/>
        </w:rPr>
        <w:t>торговый</w:t>
      </w:r>
      <w:r>
        <w:rPr>
          <w:spacing w:val="-8"/>
          <w:sz w:val="24"/>
        </w:rPr>
        <w:t xml:space="preserve"> </w:t>
      </w:r>
      <w:r>
        <w:rPr>
          <w:sz w:val="24"/>
        </w:rPr>
        <w:t>зал</w:t>
      </w:r>
      <w:r>
        <w:rPr>
          <w:spacing w:val="-5"/>
          <w:sz w:val="24"/>
        </w:rPr>
        <w:t xml:space="preserve"> </w:t>
      </w:r>
      <w:r>
        <w:rPr>
          <w:sz w:val="24"/>
        </w:rPr>
        <w:t>площадью</w:t>
      </w:r>
      <w:r>
        <w:rPr>
          <w:spacing w:val="-7"/>
          <w:sz w:val="24"/>
        </w:rPr>
        <w:t xml:space="preserve"> </w:t>
      </w:r>
      <w:r>
        <w:rPr>
          <w:sz w:val="24"/>
        </w:rPr>
        <w:t>100</w:t>
      </w:r>
      <w:r>
        <w:rPr>
          <w:spacing w:val="47"/>
          <w:sz w:val="24"/>
        </w:rPr>
        <w:t xml:space="preserve"> </w:t>
      </w:r>
      <w:r>
        <w:rPr>
          <w:spacing w:val="-5"/>
          <w:sz w:val="24"/>
        </w:rPr>
        <w:t>м</w:t>
      </w:r>
      <w:r>
        <w:rPr>
          <w:spacing w:val="-5"/>
          <w:position w:val="8"/>
          <w:sz w:val="15"/>
        </w:rPr>
        <w:t>2</w:t>
      </w:r>
    </w:p>
    <w:p w14:paraId="261F57DC" w14:textId="77777777" w:rsidR="00DF38C3" w:rsidRDefault="00D46CFF">
      <w:pPr>
        <w:pStyle w:val="a4"/>
        <w:numPr>
          <w:ilvl w:val="0"/>
          <w:numId w:val="13"/>
        </w:numPr>
        <w:tabs>
          <w:tab w:val="left" w:pos="146"/>
        </w:tabs>
        <w:spacing w:before="144"/>
        <w:ind w:left="146" w:hanging="145"/>
        <w:jc w:val="left"/>
        <w:rPr>
          <w:sz w:val="24"/>
        </w:rPr>
      </w:pPr>
      <w:r>
        <w:rPr>
          <w:sz w:val="24"/>
        </w:rPr>
        <w:t>Магазин</w:t>
      </w:r>
      <w:r>
        <w:rPr>
          <w:spacing w:val="-15"/>
          <w:sz w:val="24"/>
        </w:rPr>
        <w:t xml:space="preserve"> </w:t>
      </w:r>
      <w:r>
        <w:rPr>
          <w:sz w:val="24"/>
        </w:rPr>
        <w:t>с.Ягодное,</w:t>
      </w:r>
      <w:r>
        <w:rPr>
          <w:spacing w:val="-8"/>
          <w:sz w:val="24"/>
        </w:rPr>
        <w:t xml:space="preserve"> </w:t>
      </w:r>
      <w:r>
        <w:rPr>
          <w:sz w:val="24"/>
        </w:rPr>
        <w:t>площадка</w:t>
      </w:r>
      <w:r>
        <w:rPr>
          <w:spacing w:val="-8"/>
          <w:sz w:val="24"/>
        </w:rPr>
        <w:t xml:space="preserve"> </w:t>
      </w:r>
      <w:r>
        <w:rPr>
          <w:sz w:val="24"/>
        </w:rPr>
        <w:t>№3</w:t>
      </w:r>
      <w:r>
        <w:rPr>
          <w:spacing w:val="-8"/>
          <w:sz w:val="24"/>
        </w:rPr>
        <w:t xml:space="preserve"> </w:t>
      </w:r>
      <w:r>
        <w:rPr>
          <w:sz w:val="24"/>
        </w:rPr>
        <w:t>торговый</w:t>
      </w:r>
      <w:r>
        <w:rPr>
          <w:spacing w:val="-8"/>
          <w:sz w:val="24"/>
        </w:rPr>
        <w:t xml:space="preserve"> </w:t>
      </w:r>
      <w:r>
        <w:rPr>
          <w:sz w:val="24"/>
        </w:rPr>
        <w:t>зал</w:t>
      </w:r>
      <w:r>
        <w:rPr>
          <w:spacing w:val="-5"/>
          <w:sz w:val="24"/>
        </w:rPr>
        <w:t xml:space="preserve"> </w:t>
      </w:r>
      <w:r>
        <w:rPr>
          <w:sz w:val="24"/>
        </w:rPr>
        <w:t>площадью</w:t>
      </w:r>
      <w:r>
        <w:rPr>
          <w:spacing w:val="-7"/>
          <w:sz w:val="24"/>
        </w:rPr>
        <w:t xml:space="preserve"> </w:t>
      </w:r>
      <w:r>
        <w:rPr>
          <w:sz w:val="24"/>
        </w:rPr>
        <w:t>100</w:t>
      </w:r>
      <w:r>
        <w:rPr>
          <w:spacing w:val="47"/>
          <w:sz w:val="24"/>
        </w:rPr>
        <w:t xml:space="preserve"> </w:t>
      </w:r>
      <w:r>
        <w:rPr>
          <w:spacing w:val="-5"/>
          <w:sz w:val="24"/>
        </w:rPr>
        <w:t>м</w:t>
      </w:r>
      <w:r>
        <w:rPr>
          <w:spacing w:val="-5"/>
          <w:sz w:val="24"/>
          <w:vertAlign w:val="superscript"/>
        </w:rPr>
        <w:t>2</w:t>
      </w:r>
    </w:p>
    <w:p w14:paraId="1B7A620C" w14:textId="77777777" w:rsidR="00DF38C3" w:rsidRDefault="00D46CFF">
      <w:pPr>
        <w:spacing w:before="137"/>
        <w:ind w:left="1"/>
        <w:rPr>
          <w:rFonts w:ascii="Arial" w:hAnsi="Arial"/>
          <w:b/>
          <w:sz w:val="24"/>
        </w:rPr>
      </w:pPr>
      <w:r>
        <w:rPr>
          <w:rFonts w:ascii="Arial" w:hAnsi="Arial"/>
          <w:b/>
          <w:sz w:val="24"/>
        </w:rPr>
        <w:t>Объекты</w:t>
      </w:r>
      <w:r>
        <w:rPr>
          <w:rFonts w:ascii="Arial" w:hAnsi="Arial"/>
          <w:b/>
          <w:spacing w:val="-12"/>
          <w:sz w:val="24"/>
        </w:rPr>
        <w:t xml:space="preserve"> </w:t>
      </w:r>
      <w:r>
        <w:rPr>
          <w:rFonts w:ascii="Arial" w:hAnsi="Arial"/>
          <w:b/>
          <w:sz w:val="24"/>
        </w:rPr>
        <w:t>общественного</w:t>
      </w:r>
      <w:r>
        <w:rPr>
          <w:rFonts w:ascii="Arial" w:hAnsi="Arial"/>
          <w:b/>
          <w:spacing w:val="-10"/>
          <w:sz w:val="24"/>
        </w:rPr>
        <w:t xml:space="preserve"> </w:t>
      </w:r>
      <w:r>
        <w:rPr>
          <w:rFonts w:ascii="Arial" w:hAnsi="Arial"/>
          <w:b/>
          <w:spacing w:val="-2"/>
          <w:sz w:val="24"/>
        </w:rPr>
        <w:t>питания</w:t>
      </w:r>
    </w:p>
    <w:p w14:paraId="41103901" w14:textId="77777777" w:rsidR="00DF38C3" w:rsidRDefault="00D46CFF">
      <w:pPr>
        <w:pStyle w:val="a4"/>
        <w:numPr>
          <w:ilvl w:val="0"/>
          <w:numId w:val="13"/>
        </w:numPr>
        <w:tabs>
          <w:tab w:val="left" w:pos="146"/>
        </w:tabs>
        <w:spacing w:before="143"/>
        <w:ind w:left="146" w:hanging="145"/>
        <w:jc w:val="left"/>
        <w:rPr>
          <w:sz w:val="24"/>
        </w:rPr>
      </w:pPr>
      <w:r>
        <w:rPr>
          <w:sz w:val="24"/>
        </w:rPr>
        <w:t>Планируется</w:t>
      </w:r>
      <w:r>
        <w:rPr>
          <w:spacing w:val="-13"/>
          <w:sz w:val="24"/>
        </w:rPr>
        <w:t xml:space="preserve"> </w:t>
      </w:r>
      <w:r>
        <w:rPr>
          <w:sz w:val="24"/>
        </w:rPr>
        <w:t>строительство</w:t>
      </w:r>
      <w:r>
        <w:rPr>
          <w:spacing w:val="-9"/>
          <w:sz w:val="24"/>
        </w:rPr>
        <w:t xml:space="preserve"> </w:t>
      </w:r>
      <w:r>
        <w:rPr>
          <w:sz w:val="24"/>
        </w:rPr>
        <w:t>до</w:t>
      </w:r>
      <w:r>
        <w:rPr>
          <w:spacing w:val="-4"/>
          <w:sz w:val="24"/>
        </w:rPr>
        <w:t xml:space="preserve"> </w:t>
      </w:r>
      <w:r>
        <w:rPr>
          <w:sz w:val="24"/>
        </w:rPr>
        <w:t>2033</w:t>
      </w:r>
      <w:r>
        <w:rPr>
          <w:spacing w:val="-9"/>
          <w:sz w:val="24"/>
        </w:rPr>
        <w:t xml:space="preserve"> </w:t>
      </w:r>
      <w:r>
        <w:rPr>
          <w:spacing w:val="-5"/>
          <w:sz w:val="24"/>
        </w:rPr>
        <w:t>г.</w:t>
      </w:r>
    </w:p>
    <w:p w14:paraId="2667C29E" w14:textId="77777777" w:rsidR="00DF38C3" w:rsidRDefault="00D46CFF">
      <w:pPr>
        <w:pStyle w:val="a4"/>
        <w:numPr>
          <w:ilvl w:val="0"/>
          <w:numId w:val="13"/>
        </w:numPr>
        <w:tabs>
          <w:tab w:val="left" w:pos="146"/>
        </w:tabs>
        <w:spacing w:before="142"/>
        <w:ind w:left="146" w:hanging="145"/>
        <w:jc w:val="left"/>
        <w:rPr>
          <w:sz w:val="24"/>
        </w:rPr>
      </w:pPr>
      <w:r>
        <w:rPr>
          <w:sz w:val="24"/>
        </w:rPr>
        <w:t>Кафе</w:t>
      </w:r>
      <w:r>
        <w:rPr>
          <w:spacing w:val="-9"/>
          <w:sz w:val="24"/>
        </w:rPr>
        <w:t xml:space="preserve"> </w:t>
      </w:r>
      <w:r>
        <w:rPr>
          <w:sz w:val="24"/>
        </w:rPr>
        <w:t>с.Ягодное,</w:t>
      </w:r>
      <w:r>
        <w:rPr>
          <w:spacing w:val="-9"/>
          <w:sz w:val="24"/>
        </w:rPr>
        <w:t xml:space="preserve"> </w:t>
      </w:r>
      <w:r>
        <w:rPr>
          <w:sz w:val="24"/>
        </w:rPr>
        <w:t>площадка</w:t>
      </w:r>
      <w:r>
        <w:rPr>
          <w:spacing w:val="-8"/>
          <w:sz w:val="24"/>
        </w:rPr>
        <w:t xml:space="preserve"> </w:t>
      </w:r>
      <w:r>
        <w:rPr>
          <w:sz w:val="24"/>
        </w:rPr>
        <w:t>№2</w:t>
      </w:r>
      <w:r>
        <w:rPr>
          <w:spacing w:val="-6"/>
          <w:sz w:val="24"/>
        </w:rPr>
        <w:t xml:space="preserve"> </w:t>
      </w:r>
      <w:r>
        <w:rPr>
          <w:sz w:val="24"/>
        </w:rPr>
        <w:t>на</w:t>
      </w:r>
      <w:r>
        <w:rPr>
          <w:spacing w:val="-10"/>
          <w:sz w:val="24"/>
        </w:rPr>
        <w:t xml:space="preserve"> </w:t>
      </w:r>
      <w:r>
        <w:rPr>
          <w:sz w:val="24"/>
        </w:rPr>
        <w:t>150</w:t>
      </w:r>
      <w:r>
        <w:rPr>
          <w:spacing w:val="-10"/>
          <w:sz w:val="24"/>
        </w:rPr>
        <w:t xml:space="preserve"> </w:t>
      </w:r>
      <w:r>
        <w:rPr>
          <w:spacing w:val="-4"/>
          <w:sz w:val="24"/>
        </w:rPr>
        <w:t>мест</w:t>
      </w:r>
    </w:p>
    <w:p w14:paraId="75A1E669" w14:textId="77777777" w:rsidR="00DF38C3" w:rsidRDefault="00D46CFF">
      <w:pPr>
        <w:pStyle w:val="a4"/>
        <w:numPr>
          <w:ilvl w:val="0"/>
          <w:numId w:val="13"/>
        </w:numPr>
        <w:tabs>
          <w:tab w:val="left" w:pos="146"/>
        </w:tabs>
        <w:spacing w:before="143"/>
        <w:ind w:left="146" w:hanging="145"/>
        <w:jc w:val="left"/>
        <w:rPr>
          <w:sz w:val="24"/>
        </w:rPr>
      </w:pPr>
      <w:r>
        <w:rPr>
          <w:sz w:val="24"/>
        </w:rPr>
        <w:t>Кафе</w:t>
      </w:r>
      <w:r>
        <w:rPr>
          <w:spacing w:val="-8"/>
          <w:sz w:val="24"/>
        </w:rPr>
        <w:t xml:space="preserve"> </w:t>
      </w:r>
      <w:r>
        <w:rPr>
          <w:sz w:val="24"/>
        </w:rPr>
        <w:t>с.Ягодное,</w:t>
      </w:r>
      <w:r>
        <w:rPr>
          <w:spacing w:val="-8"/>
          <w:sz w:val="24"/>
        </w:rPr>
        <w:t xml:space="preserve"> </w:t>
      </w:r>
      <w:r>
        <w:rPr>
          <w:sz w:val="24"/>
        </w:rPr>
        <w:t>площадка</w:t>
      </w:r>
      <w:r>
        <w:rPr>
          <w:spacing w:val="-5"/>
          <w:sz w:val="24"/>
        </w:rPr>
        <w:t xml:space="preserve"> </w:t>
      </w:r>
      <w:r>
        <w:rPr>
          <w:sz w:val="24"/>
        </w:rPr>
        <w:t>№5</w:t>
      </w:r>
      <w:r>
        <w:rPr>
          <w:spacing w:val="52"/>
          <w:sz w:val="24"/>
        </w:rPr>
        <w:t xml:space="preserve"> </w:t>
      </w:r>
      <w:r>
        <w:rPr>
          <w:sz w:val="24"/>
        </w:rPr>
        <w:t>на</w:t>
      </w:r>
      <w:r>
        <w:rPr>
          <w:spacing w:val="-8"/>
          <w:sz w:val="24"/>
        </w:rPr>
        <w:t xml:space="preserve"> </w:t>
      </w:r>
      <w:r>
        <w:rPr>
          <w:sz w:val="24"/>
        </w:rPr>
        <w:t>150</w:t>
      </w:r>
      <w:r>
        <w:rPr>
          <w:spacing w:val="-9"/>
          <w:sz w:val="24"/>
        </w:rPr>
        <w:t xml:space="preserve"> </w:t>
      </w:r>
      <w:r>
        <w:rPr>
          <w:spacing w:val="-4"/>
          <w:sz w:val="24"/>
        </w:rPr>
        <w:t>мест</w:t>
      </w:r>
    </w:p>
    <w:p w14:paraId="5F114121" w14:textId="77777777" w:rsidR="00DF38C3" w:rsidRDefault="00D46CFF">
      <w:pPr>
        <w:pStyle w:val="a4"/>
        <w:numPr>
          <w:ilvl w:val="0"/>
          <w:numId w:val="13"/>
        </w:numPr>
        <w:tabs>
          <w:tab w:val="left" w:pos="146"/>
        </w:tabs>
        <w:spacing w:before="144"/>
        <w:ind w:left="146" w:hanging="145"/>
        <w:jc w:val="left"/>
        <w:rPr>
          <w:sz w:val="24"/>
        </w:rPr>
      </w:pPr>
      <w:r>
        <w:rPr>
          <w:sz w:val="24"/>
        </w:rPr>
        <w:t>Кафе</w:t>
      </w:r>
      <w:r>
        <w:rPr>
          <w:spacing w:val="-9"/>
          <w:sz w:val="24"/>
        </w:rPr>
        <w:t xml:space="preserve"> </w:t>
      </w:r>
      <w:r>
        <w:rPr>
          <w:sz w:val="24"/>
        </w:rPr>
        <w:t>с.Ягодное,</w:t>
      </w:r>
      <w:r>
        <w:rPr>
          <w:spacing w:val="-9"/>
          <w:sz w:val="24"/>
        </w:rPr>
        <w:t xml:space="preserve"> </w:t>
      </w:r>
      <w:r>
        <w:rPr>
          <w:sz w:val="24"/>
        </w:rPr>
        <w:t>площадка</w:t>
      </w:r>
      <w:r>
        <w:rPr>
          <w:spacing w:val="-8"/>
          <w:sz w:val="24"/>
        </w:rPr>
        <w:t xml:space="preserve"> </w:t>
      </w:r>
      <w:r>
        <w:rPr>
          <w:sz w:val="24"/>
        </w:rPr>
        <w:t>№7</w:t>
      </w:r>
      <w:r>
        <w:rPr>
          <w:spacing w:val="-6"/>
          <w:sz w:val="24"/>
        </w:rPr>
        <w:t xml:space="preserve"> </w:t>
      </w:r>
      <w:r>
        <w:rPr>
          <w:sz w:val="24"/>
        </w:rPr>
        <w:t>на</w:t>
      </w:r>
      <w:r>
        <w:rPr>
          <w:spacing w:val="-10"/>
          <w:sz w:val="24"/>
        </w:rPr>
        <w:t xml:space="preserve"> </w:t>
      </w:r>
      <w:r>
        <w:rPr>
          <w:sz w:val="24"/>
        </w:rPr>
        <w:t>150</w:t>
      </w:r>
      <w:r>
        <w:rPr>
          <w:spacing w:val="-10"/>
          <w:sz w:val="24"/>
        </w:rPr>
        <w:t xml:space="preserve"> </w:t>
      </w:r>
      <w:r>
        <w:rPr>
          <w:spacing w:val="-4"/>
          <w:sz w:val="24"/>
        </w:rPr>
        <w:t>мест</w:t>
      </w:r>
    </w:p>
    <w:p w14:paraId="33FC79E9" w14:textId="77777777" w:rsidR="00DF38C3" w:rsidRDefault="00D46CFF">
      <w:pPr>
        <w:spacing w:before="137"/>
        <w:ind w:left="1"/>
        <w:rPr>
          <w:rFonts w:ascii="Arial" w:hAnsi="Arial"/>
          <w:b/>
          <w:sz w:val="24"/>
        </w:rPr>
      </w:pPr>
      <w:r>
        <w:rPr>
          <w:rFonts w:ascii="Arial" w:hAnsi="Arial"/>
          <w:b/>
          <w:sz w:val="24"/>
        </w:rPr>
        <w:t>Объекты</w:t>
      </w:r>
      <w:r>
        <w:rPr>
          <w:rFonts w:ascii="Arial" w:hAnsi="Arial"/>
          <w:b/>
          <w:spacing w:val="-11"/>
          <w:sz w:val="24"/>
        </w:rPr>
        <w:t xml:space="preserve"> </w:t>
      </w:r>
      <w:r>
        <w:rPr>
          <w:rFonts w:ascii="Arial" w:hAnsi="Arial"/>
          <w:b/>
          <w:sz w:val="24"/>
        </w:rPr>
        <w:t>бытового</w:t>
      </w:r>
      <w:r>
        <w:rPr>
          <w:rFonts w:ascii="Arial" w:hAnsi="Arial"/>
          <w:b/>
          <w:spacing w:val="-4"/>
          <w:sz w:val="24"/>
        </w:rPr>
        <w:t xml:space="preserve"> </w:t>
      </w:r>
      <w:r>
        <w:rPr>
          <w:rFonts w:ascii="Arial" w:hAnsi="Arial"/>
          <w:b/>
          <w:spacing w:val="-2"/>
          <w:sz w:val="24"/>
        </w:rPr>
        <w:t>обслуживания</w:t>
      </w:r>
    </w:p>
    <w:p w14:paraId="77DDC133" w14:textId="77777777" w:rsidR="00DF38C3" w:rsidRDefault="00D46CFF">
      <w:pPr>
        <w:pStyle w:val="a4"/>
        <w:numPr>
          <w:ilvl w:val="0"/>
          <w:numId w:val="13"/>
        </w:numPr>
        <w:tabs>
          <w:tab w:val="left" w:pos="146"/>
        </w:tabs>
        <w:spacing w:before="143"/>
        <w:ind w:left="146" w:hanging="145"/>
        <w:jc w:val="left"/>
        <w:rPr>
          <w:sz w:val="24"/>
        </w:rPr>
      </w:pPr>
      <w:r>
        <w:rPr>
          <w:sz w:val="24"/>
        </w:rPr>
        <w:t>Объекты</w:t>
      </w:r>
      <w:r>
        <w:rPr>
          <w:spacing w:val="-17"/>
          <w:sz w:val="24"/>
        </w:rPr>
        <w:t xml:space="preserve"> </w:t>
      </w:r>
      <w:r>
        <w:rPr>
          <w:sz w:val="24"/>
        </w:rPr>
        <w:t>бытового</w:t>
      </w:r>
      <w:r>
        <w:rPr>
          <w:spacing w:val="-13"/>
          <w:sz w:val="24"/>
        </w:rPr>
        <w:t xml:space="preserve"> </w:t>
      </w:r>
      <w:r>
        <w:rPr>
          <w:sz w:val="24"/>
        </w:rPr>
        <w:t>обслуживания</w:t>
      </w:r>
      <w:r>
        <w:rPr>
          <w:spacing w:val="-12"/>
          <w:sz w:val="24"/>
        </w:rPr>
        <w:t xml:space="preserve"> </w:t>
      </w:r>
      <w:r>
        <w:rPr>
          <w:sz w:val="24"/>
        </w:rPr>
        <w:t>с.Ягодное,</w:t>
      </w:r>
      <w:r>
        <w:rPr>
          <w:spacing w:val="-10"/>
          <w:sz w:val="24"/>
        </w:rPr>
        <w:t xml:space="preserve"> </w:t>
      </w:r>
      <w:r>
        <w:rPr>
          <w:sz w:val="24"/>
        </w:rPr>
        <w:t>площадка</w:t>
      </w:r>
      <w:r>
        <w:rPr>
          <w:spacing w:val="-11"/>
          <w:sz w:val="24"/>
        </w:rPr>
        <w:t xml:space="preserve"> </w:t>
      </w:r>
      <w:r>
        <w:rPr>
          <w:sz w:val="24"/>
        </w:rPr>
        <w:t>№5</w:t>
      </w:r>
      <w:r>
        <w:rPr>
          <w:spacing w:val="-7"/>
          <w:sz w:val="24"/>
        </w:rPr>
        <w:t xml:space="preserve"> </w:t>
      </w:r>
      <w:r>
        <w:rPr>
          <w:sz w:val="24"/>
        </w:rPr>
        <w:t>площадью</w:t>
      </w:r>
      <w:r>
        <w:rPr>
          <w:spacing w:val="-8"/>
          <w:sz w:val="24"/>
        </w:rPr>
        <w:t xml:space="preserve"> </w:t>
      </w:r>
      <w:r>
        <w:rPr>
          <w:sz w:val="24"/>
        </w:rPr>
        <w:t>200</w:t>
      </w:r>
      <w:r>
        <w:rPr>
          <w:spacing w:val="-11"/>
          <w:sz w:val="24"/>
        </w:rPr>
        <w:t xml:space="preserve"> </w:t>
      </w:r>
      <w:r>
        <w:rPr>
          <w:spacing w:val="-5"/>
          <w:sz w:val="24"/>
        </w:rPr>
        <w:t>м2</w:t>
      </w:r>
    </w:p>
    <w:p w14:paraId="1149AE67" w14:textId="77777777" w:rsidR="00DF38C3" w:rsidRDefault="00D46CFF">
      <w:pPr>
        <w:pStyle w:val="a4"/>
        <w:numPr>
          <w:ilvl w:val="0"/>
          <w:numId w:val="13"/>
        </w:numPr>
        <w:tabs>
          <w:tab w:val="left" w:pos="163"/>
        </w:tabs>
        <w:spacing w:before="141" w:line="331" w:lineRule="auto"/>
        <w:ind w:right="271" w:firstLine="0"/>
        <w:jc w:val="left"/>
        <w:rPr>
          <w:sz w:val="16"/>
        </w:rPr>
      </w:pPr>
      <w:r>
        <w:rPr>
          <w:sz w:val="24"/>
        </w:rPr>
        <w:t>Объекты</w:t>
      </w:r>
      <w:r>
        <w:rPr>
          <w:spacing w:val="-6"/>
          <w:sz w:val="24"/>
        </w:rPr>
        <w:t xml:space="preserve"> </w:t>
      </w:r>
      <w:r>
        <w:rPr>
          <w:sz w:val="24"/>
        </w:rPr>
        <w:t>бытового</w:t>
      </w:r>
      <w:r>
        <w:rPr>
          <w:spacing w:val="-6"/>
          <w:sz w:val="24"/>
        </w:rPr>
        <w:t xml:space="preserve"> </w:t>
      </w:r>
      <w:r>
        <w:rPr>
          <w:sz w:val="24"/>
        </w:rPr>
        <w:t>обслуживания</w:t>
      </w:r>
      <w:r>
        <w:rPr>
          <w:spacing w:val="-7"/>
          <w:sz w:val="24"/>
        </w:rPr>
        <w:t xml:space="preserve"> </w:t>
      </w:r>
      <w:r>
        <w:rPr>
          <w:sz w:val="24"/>
        </w:rPr>
        <w:t>с.Ягодное,</w:t>
      </w:r>
      <w:r>
        <w:rPr>
          <w:spacing w:val="-4"/>
          <w:sz w:val="24"/>
        </w:rPr>
        <w:t xml:space="preserve"> </w:t>
      </w:r>
      <w:r>
        <w:rPr>
          <w:sz w:val="24"/>
        </w:rPr>
        <w:t>ул.</w:t>
      </w:r>
      <w:r>
        <w:rPr>
          <w:spacing w:val="-6"/>
          <w:sz w:val="24"/>
        </w:rPr>
        <w:t xml:space="preserve"> </w:t>
      </w:r>
      <w:r>
        <w:rPr>
          <w:sz w:val="24"/>
        </w:rPr>
        <w:t>Верхне-Полевая</w:t>
      </w:r>
      <w:r>
        <w:rPr>
          <w:spacing w:val="-5"/>
          <w:sz w:val="24"/>
        </w:rPr>
        <w:t xml:space="preserve"> </w:t>
      </w:r>
      <w:r>
        <w:rPr>
          <w:sz w:val="24"/>
        </w:rPr>
        <w:t>площадью</w:t>
      </w:r>
      <w:r>
        <w:rPr>
          <w:spacing w:val="-5"/>
          <w:sz w:val="24"/>
        </w:rPr>
        <w:t xml:space="preserve"> </w:t>
      </w:r>
      <w:r>
        <w:rPr>
          <w:sz w:val="24"/>
        </w:rPr>
        <w:t xml:space="preserve">200 </w:t>
      </w:r>
      <w:r>
        <w:rPr>
          <w:spacing w:val="-6"/>
          <w:position w:val="-9"/>
          <w:sz w:val="24"/>
        </w:rPr>
        <w:t>м</w:t>
      </w:r>
      <w:r>
        <w:rPr>
          <w:spacing w:val="-6"/>
          <w:sz w:val="16"/>
        </w:rPr>
        <w:t>2</w:t>
      </w:r>
    </w:p>
    <w:p w14:paraId="52B4560C" w14:textId="77777777" w:rsidR="00DF38C3" w:rsidRDefault="00D46CFF">
      <w:pPr>
        <w:spacing w:before="36"/>
        <w:ind w:left="1"/>
        <w:rPr>
          <w:rFonts w:ascii="Arial" w:hAnsi="Arial"/>
          <w:b/>
          <w:sz w:val="24"/>
        </w:rPr>
      </w:pPr>
      <w:r>
        <w:rPr>
          <w:rFonts w:ascii="Arial" w:hAnsi="Arial"/>
          <w:b/>
          <w:sz w:val="24"/>
        </w:rPr>
        <w:t>Объекты</w:t>
      </w:r>
      <w:r>
        <w:rPr>
          <w:rFonts w:ascii="Arial" w:hAnsi="Arial"/>
          <w:b/>
          <w:spacing w:val="-15"/>
          <w:sz w:val="24"/>
        </w:rPr>
        <w:t xml:space="preserve"> </w:t>
      </w:r>
      <w:r>
        <w:rPr>
          <w:rFonts w:ascii="Arial" w:hAnsi="Arial"/>
          <w:b/>
          <w:sz w:val="24"/>
        </w:rPr>
        <w:t>общественного</w:t>
      </w:r>
      <w:r>
        <w:rPr>
          <w:rFonts w:ascii="Arial" w:hAnsi="Arial"/>
          <w:b/>
          <w:spacing w:val="-10"/>
          <w:sz w:val="24"/>
        </w:rPr>
        <w:t xml:space="preserve"> </w:t>
      </w:r>
      <w:r>
        <w:rPr>
          <w:rFonts w:ascii="Arial" w:hAnsi="Arial"/>
          <w:b/>
          <w:sz w:val="24"/>
        </w:rPr>
        <w:t>и</w:t>
      </w:r>
      <w:r>
        <w:rPr>
          <w:rFonts w:ascii="Arial" w:hAnsi="Arial"/>
          <w:b/>
          <w:spacing w:val="-11"/>
          <w:sz w:val="24"/>
        </w:rPr>
        <w:t xml:space="preserve"> </w:t>
      </w:r>
      <w:r>
        <w:rPr>
          <w:rFonts w:ascii="Arial" w:hAnsi="Arial"/>
          <w:b/>
          <w:sz w:val="24"/>
        </w:rPr>
        <w:t>административного</w:t>
      </w:r>
      <w:r>
        <w:rPr>
          <w:rFonts w:ascii="Arial" w:hAnsi="Arial"/>
          <w:b/>
          <w:spacing w:val="-10"/>
          <w:sz w:val="24"/>
        </w:rPr>
        <w:t xml:space="preserve"> </w:t>
      </w:r>
      <w:r>
        <w:rPr>
          <w:rFonts w:ascii="Arial" w:hAnsi="Arial"/>
          <w:b/>
          <w:spacing w:val="-2"/>
          <w:sz w:val="24"/>
        </w:rPr>
        <w:t>назначения</w:t>
      </w:r>
    </w:p>
    <w:p w14:paraId="6B55DFC6" w14:textId="77777777" w:rsidR="00DF38C3" w:rsidRDefault="00D46CFF">
      <w:pPr>
        <w:pStyle w:val="a3"/>
        <w:spacing w:before="143"/>
        <w:ind w:left="1"/>
        <w:rPr>
          <w:position w:val="8"/>
          <w:sz w:val="15"/>
        </w:rPr>
      </w:pPr>
      <w:r>
        <w:t>Административное</w:t>
      </w:r>
      <w:r>
        <w:rPr>
          <w:spacing w:val="-12"/>
        </w:rPr>
        <w:t xml:space="preserve"> </w:t>
      </w:r>
      <w:r>
        <w:t>(офисное</w:t>
      </w:r>
      <w:r>
        <w:rPr>
          <w:spacing w:val="-13"/>
        </w:rPr>
        <w:t xml:space="preserve"> </w:t>
      </w:r>
      <w:r>
        <w:t>здание)</w:t>
      </w:r>
      <w:r>
        <w:rPr>
          <w:spacing w:val="-10"/>
        </w:rPr>
        <w:t xml:space="preserve"> </w:t>
      </w:r>
      <w:r>
        <w:t>с.Ягодное,</w:t>
      </w:r>
      <w:r>
        <w:rPr>
          <w:spacing w:val="-12"/>
        </w:rPr>
        <w:t xml:space="preserve"> </w:t>
      </w:r>
      <w:r>
        <w:t>площадка</w:t>
      </w:r>
      <w:r>
        <w:rPr>
          <w:spacing w:val="-12"/>
        </w:rPr>
        <w:t xml:space="preserve"> </w:t>
      </w:r>
      <w:r>
        <w:t>№2</w:t>
      </w:r>
      <w:r>
        <w:rPr>
          <w:spacing w:val="40"/>
        </w:rPr>
        <w:t xml:space="preserve"> </w:t>
      </w:r>
      <w:r>
        <w:t>площадью</w:t>
      </w:r>
      <w:r>
        <w:rPr>
          <w:spacing w:val="-8"/>
        </w:rPr>
        <w:t xml:space="preserve"> </w:t>
      </w:r>
      <w:r>
        <w:t>150</w:t>
      </w:r>
      <w:r>
        <w:rPr>
          <w:spacing w:val="-11"/>
        </w:rPr>
        <w:t xml:space="preserve"> </w:t>
      </w:r>
      <w:r>
        <w:rPr>
          <w:spacing w:val="-5"/>
        </w:rPr>
        <w:t>м</w:t>
      </w:r>
      <w:r>
        <w:rPr>
          <w:spacing w:val="-5"/>
          <w:position w:val="8"/>
          <w:sz w:val="15"/>
        </w:rPr>
        <w:t>2</w:t>
      </w:r>
    </w:p>
    <w:p w14:paraId="5876B1D4" w14:textId="77777777" w:rsidR="00DF38C3" w:rsidRDefault="00DF38C3">
      <w:pPr>
        <w:pStyle w:val="a3"/>
      </w:pPr>
    </w:p>
    <w:p w14:paraId="5C90F871" w14:textId="77777777" w:rsidR="00DF38C3" w:rsidRDefault="00DF38C3">
      <w:pPr>
        <w:pStyle w:val="a3"/>
        <w:spacing w:before="13"/>
      </w:pPr>
    </w:p>
    <w:p w14:paraId="4097EC81" w14:textId="77777777" w:rsidR="00DF38C3" w:rsidRDefault="00D46CFF">
      <w:pPr>
        <w:pStyle w:val="a3"/>
        <w:spacing w:line="367" w:lineRule="auto"/>
        <w:ind w:left="1" w:right="134" w:firstLine="1336"/>
        <w:jc w:val="both"/>
      </w:pPr>
      <w:r>
        <w:t xml:space="preserve">Согласно данным Генерального плана сельского поселения Ягодное планируется построить 39 общественных зданий и реконструировать 2 объекта </w:t>
      </w:r>
      <w:r>
        <w:rPr>
          <w:spacing w:val="-2"/>
        </w:rPr>
        <w:t>соцкультбыта.</w:t>
      </w:r>
    </w:p>
    <w:p w14:paraId="1F58E875" w14:textId="77777777" w:rsidR="00DF38C3" w:rsidRDefault="00D46CFF">
      <w:pPr>
        <w:pStyle w:val="a3"/>
        <w:spacing w:line="367" w:lineRule="auto"/>
        <w:ind w:left="1" w:right="141" w:firstLine="708"/>
        <w:jc w:val="both"/>
      </w:pPr>
      <w:r>
        <w:t>Приросты строительных</w:t>
      </w:r>
      <w:r>
        <w:rPr>
          <w:spacing w:val="-3"/>
        </w:rPr>
        <w:t xml:space="preserve"> </w:t>
      </w:r>
      <w:r>
        <w:t>фондов,</w:t>
      </w:r>
      <w:r>
        <w:rPr>
          <w:spacing w:val="-1"/>
        </w:rPr>
        <w:t xml:space="preserve"> </w:t>
      </w:r>
      <w:r>
        <w:t>а также</w:t>
      </w:r>
      <w:r>
        <w:rPr>
          <w:spacing w:val="-2"/>
        </w:rPr>
        <w:t xml:space="preserve"> </w:t>
      </w:r>
      <w:r>
        <w:t>площадки</w:t>
      </w:r>
      <w:r>
        <w:rPr>
          <w:spacing w:val="-1"/>
        </w:rPr>
        <w:t xml:space="preserve"> </w:t>
      </w:r>
      <w:r>
        <w:t>и</w:t>
      </w:r>
      <w:r>
        <w:rPr>
          <w:spacing w:val="-1"/>
        </w:rPr>
        <w:t xml:space="preserve"> </w:t>
      </w:r>
      <w:r>
        <w:t>места перспективного строительства под жилую зону с. Ягодное представлены на рисунке 15.</w:t>
      </w:r>
    </w:p>
    <w:p w14:paraId="30DA90F2" w14:textId="77777777" w:rsidR="00DF38C3" w:rsidRDefault="00DF38C3">
      <w:pPr>
        <w:pStyle w:val="a3"/>
        <w:spacing w:line="367" w:lineRule="auto"/>
        <w:jc w:val="both"/>
        <w:sectPr w:rsidR="00DF38C3">
          <w:pgSz w:w="11910" w:h="16850"/>
          <w:pgMar w:top="760" w:right="708" w:bottom="1260" w:left="1700" w:header="0" w:footer="1009" w:gutter="0"/>
          <w:cols w:space="720"/>
        </w:sectPr>
      </w:pPr>
    </w:p>
    <w:p w14:paraId="4BF74F7B" w14:textId="77777777" w:rsidR="00DF38C3" w:rsidRDefault="00D46CFF">
      <w:pPr>
        <w:pStyle w:val="a3"/>
        <w:ind w:left="1"/>
        <w:rPr>
          <w:sz w:val="20"/>
        </w:rPr>
      </w:pPr>
      <w:r>
        <w:rPr>
          <w:noProof/>
          <w:sz w:val="20"/>
          <w:lang w:eastAsia="ru-RU"/>
        </w:rPr>
        <w:lastRenderedPageBreak/>
        <w:drawing>
          <wp:inline distT="0" distB="0" distL="0" distR="0" wp14:anchorId="150929F3" wp14:editId="1B9B0348">
            <wp:extent cx="5889021" cy="7870317"/>
            <wp:effectExtent l="0" t="0" r="0" b="0"/>
            <wp:docPr id="7" name="Imag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pic:cNvPicPr/>
                  </pic:nvPicPr>
                  <pic:blipFill>
                    <a:blip r:embed="rId11" cstate="print"/>
                    <a:stretch>
                      <a:fillRect/>
                    </a:stretch>
                  </pic:blipFill>
                  <pic:spPr>
                    <a:xfrm>
                      <a:off x="0" y="0"/>
                      <a:ext cx="5889021" cy="7870317"/>
                    </a:xfrm>
                    <a:prstGeom prst="rect">
                      <a:avLst/>
                    </a:prstGeom>
                  </pic:spPr>
                </pic:pic>
              </a:graphicData>
            </a:graphic>
          </wp:inline>
        </w:drawing>
      </w:r>
    </w:p>
    <w:p w14:paraId="69B10B08" w14:textId="77777777" w:rsidR="00DF38C3" w:rsidRDefault="00DF38C3">
      <w:pPr>
        <w:pStyle w:val="a3"/>
      </w:pPr>
    </w:p>
    <w:p w14:paraId="48011A95" w14:textId="77777777" w:rsidR="00DF38C3" w:rsidRDefault="00DF38C3">
      <w:pPr>
        <w:pStyle w:val="a3"/>
        <w:spacing w:before="38"/>
      </w:pPr>
    </w:p>
    <w:p w14:paraId="6D659673" w14:textId="77777777" w:rsidR="00DF38C3" w:rsidRDefault="00D46CFF">
      <w:pPr>
        <w:pStyle w:val="a3"/>
        <w:spacing w:line="364" w:lineRule="auto"/>
        <w:ind w:left="1849" w:right="143" w:hanging="1577"/>
      </w:pPr>
      <w:r>
        <w:t>Рисунок</w:t>
      </w:r>
      <w:r>
        <w:rPr>
          <w:spacing w:val="-7"/>
        </w:rPr>
        <w:t xml:space="preserve"> </w:t>
      </w:r>
      <w:r>
        <w:t>2–</w:t>
      </w:r>
      <w:r>
        <w:rPr>
          <w:spacing w:val="-6"/>
        </w:rPr>
        <w:t xml:space="preserve"> </w:t>
      </w:r>
      <w:r>
        <w:t>Территория</w:t>
      </w:r>
      <w:r>
        <w:rPr>
          <w:spacing w:val="-7"/>
        </w:rPr>
        <w:t xml:space="preserve"> </w:t>
      </w:r>
      <w:r>
        <w:t>с.</w:t>
      </w:r>
      <w:r>
        <w:rPr>
          <w:spacing w:val="-6"/>
        </w:rPr>
        <w:t xml:space="preserve"> </w:t>
      </w:r>
      <w:r>
        <w:t>Ягодное</w:t>
      </w:r>
      <w:r>
        <w:rPr>
          <w:spacing w:val="-6"/>
        </w:rPr>
        <w:t xml:space="preserve"> </w:t>
      </w:r>
      <w:r>
        <w:t>с</w:t>
      </w:r>
      <w:r>
        <w:rPr>
          <w:spacing w:val="-4"/>
        </w:rPr>
        <w:t xml:space="preserve"> </w:t>
      </w:r>
      <w:r>
        <w:t>перспективными</w:t>
      </w:r>
      <w:r>
        <w:rPr>
          <w:spacing w:val="-6"/>
        </w:rPr>
        <w:t xml:space="preserve"> </w:t>
      </w:r>
      <w:r>
        <w:t>площадками</w:t>
      </w:r>
      <w:r>
        <w:rPr>
          <w:spacing w:val="38"/>
        </w:rPr>
        <w:t xml:space="preserve"> </w:t>
      </w:r>
      <w:r>
        <w:t>под</w:t>
      </w:r>
      <w:r>
        <w:rPr>
          <w:spacing w:val="-10"/>
        </w:rPr>
        <w:t xml:space="preserve"> </w:t>
      </w:r>
      <w:r>
        <w:t>жилую зону и перспективными объектами строительства.</w:t>
      </w:r>
    </w:p>
    <w:p w14:paraId="6D49AF30" w14:textId="77777777" w:rsidR="00DF38C3" w:rsidRDefault="00DF38C3">
      <w:pPr>
        <w:pStyle w:val="a3"/>
        <w:spacing w:line="364" w:lineRule="auto"/>
        <w:sectPr w:rsidR="00DF38C3">
          <w:pgSz w:w="11910" w:h="16850"/>
          <w:pgMar w:top="840" w:right="708" w:bottom="1260" w:left="1700" w:header="0" w:footer="1009" w:gutter="0"/>
          <w:cols w:space="720"/>
        </w:sectPr>
      </w:pPr>
    </w:p>
    <w:p w14:paraId="3ED2B68E" w14:textId="77777777" w:rsidR="00DF38C3" w:rsidRDefault="00D46CFF">
      <w:pPr>
        <w:pStyle w:val="a4"/>
        <w:numPr>
          <w:ilvl w:val="1"/>
          <w:numId w:val="12"/>
        </w:numPr>
        <w:tabs>
          <w:tab w:val="left" w:pos="807"/>
        </w:tabs>
        <w:spacing w:before="72" w:line="360" w:lineRule="auto"/>
        <w:ind w:right="545" w:firstLine="268"/>
        <w:jc w:val="left"/>
        <w:rPr>
          <w:rFonts w:ascii="Arial" w:hAnsi="Arial"/>
          <w:b/>
          <w:sz w:val="24"/>
        </w:rPr>
      </w:pPr>
      <w:r>
        <w:rPr>
          <w:rFonts w:ascii="Arial" w:hAnsi="Arial"/>
          <w:b/>
          <w:sz w:val="24"/>
        </w:rPr>
        <w:lastRenderedPageBreak/>
        <w:t>Объемы</w:t>
      </w:r>
      <w:r>
        <w:rPr>
          <w:rFonts w:ascii="Arial" w:hAnsi="Arial"/>
          <w:b/>
          <w:spacing w:val="-13"/>
          <w:sz w:val="24"/>
        </w:rPr>
        <w:t xml:space="preserve"> </w:t>
      </w:r>
      <w:r>
        <w:rPr>
          <w:rFonts w:ascii="Arial" w:hAnsi="Arial"/>
          <w:b/>
          <w:sz w:val="24"/>
        </w:rPr>
        <w:t>потребления</w:t>
      </w:r>
      <w:r>
        <w:rPr>
          <w:rFonts w:ascii="Arial" w:hAnsi="Arial"/>
          <w:b/>
          <w:spacing w:val="-13"/>
          <w:sz w:val="24"/>
        </w:rPr>
        <w:t xml:space="preserve"> </w:t>
      </w:r>
      <w:r>
        <w:rPr>
          <w:rFonts w:ascii="Arial" w:hAnsi="Arial"/>
          <w:b/>
          <w:sz w:val="24"/>
        </w:rPr>
        <w:t>тепловой</w:t>
      </w:r>
      <w:r>
        <w:rPr>
          <w:rFonts w:ascii="Arial" w:hAnsi="Arial"/>
          <w:b/>
          <w:spacing w:val="-14"/>
          <w:sz w:val="24"/>
        </w:rPr>
        <w:t xml:space="preserve"> </w:t>
      </w:r>
      <w:r>
        <w:rPr>
          <w:rFonts w:ascii="Arial" w:hAnsi="Arial"/>
          <w:b/>
          <w:sz w:val="24"/>
        </w:rPr>
        <w:t>энергии</w:t>
      </w:r>
      <w:r>
        <w:rPr>
          <w:rFonts w:ascii="Arial" w:hAnsi="Arial"/>
          <w:b/>
          <w:spacing w:val="-14"/>
          <w:sz w:val="24"/>
        </w:rPr>
        <w:t xml:space="preserve"> </w:t>
      </w:r>
      <w:r>
        <w:rPr>
          <w:rFonts w:ascii="Arial" w:hAnsi="Arial"/>
          <w:b/>
          <w:sz w:val="24"/>
        </w:rPr>
        <w:t>(мощности),</w:t>
      </w:r>
      <w:r>
        <w:rPr>
          <w:rFonts w:ascii="Arial" w:hAnsi="Arial"/>
          <w:b/>
          <w:spacing w:val="-13"/>
          <w:sz w:val="24"/>
        </w:rPr>
        <w:t xml:space="preserve"> </w:t>
      </w:r>
      <w:r>
        <w:rPr>
          <w:rFonts w:ascii="Arial" w:hAnsi="Arial"/>
          <w:b/>
          <w:sz w:val="24"/>
        </w:rPr>
        <w:t>теплоносителя</w:t>
      </w:r>
      <w:r>
        <w:rPr>
          <w:rFonts w:ascii="Arial" w:hAnsi="Arial"/>
          <w:b/>
          <w:spacing w:val="-16"/>
          <w:sz w:val="24"/>
        </w:rPr>
        <w:t xml:space="preserve"> </w:t>
      </w:r>
      <w:r>
        <w:rPr>
          <w:rFonts w:ascii="Arial" w:hAnsi="Arial"/>
          <w:b/>
          <w:sz w:val="24"/>
        </w:rPr>
        <w:t>и приросты потребления тепловой энергии, теплоносителя.</w:t>
      </w:r>
    </w:p>
    <w:p w14:paraId="34B231A4" w14:textId="77777777" w:rsidR="00DF38C3" w:rsidRDefault="00D46CFF">
      <w:pPr>
        <w:pStyle w:val="a3"/>
        <w:spacing w:before="4" w:line="364" w:lineRule="auto"/>
        <w:ind w:left="142" w:right="279" w:firstLine="734"/>
        <w:jc w:val="both"/>
      </w:pPr>
      <w:r>
        <w:t>В</w:t>
      </w:r>
      <w:r>
        <w:rPr>
          <w:spacing w:val="-10"/>
        </w:rPr>
        <w:t xml:space="preserve"> </w:t>
      </w:r>
      <w:r>
        <w:t>с.</w:t>
      </w:r>
      <w:r>
        <w:rPr>
          <w:spacing w:val="-10"/>
        </w:rPr>
        <w:t xml:space="preserve"> </w:t>
      </w:r>
      <w:r>
        <w:t>Ягодное</w:t>
      </w:r>
      <w:r>
        <w:rPr>
          <w:spacing w:val="-7"/>
        </w:rPr>
        <w:t xml:space="preserve"> </w:t>
      </w:r>
      <w:r>
        <w:t>здания</w:t>
      </w:r>
      <w:r>
        <w:rPr>
          <w:spacing w:val="-12"/>
        </w:rPr>
        <w:t xml:space="preserve"> </w:t>
      </w:r>
      <w:r>
        <w:t>жилой</w:t>
      </w:r>
      <w:r>
        <w:rPr>
          <w:spacing w:val="-10"/>
        </w:rPr>
        <w:t xml:space="preserve"> </w:t>
      </w:r>
      <w:r>
        <w:t>и</w:t>
      </w:r>
      <w:r>
        <w:rPr>
          <w:spacing w:val="-8"/>
        </w:rPr>
        <w:t xml:space="preserve"> </w:t>
      </w:r>
      <w:r>
        <w:t>общественно-деловой</w:t>
      </w:r>
      <w:r>
        <w:rPr>
          <w:spacing w:val="-10"/>
        </w:rPr>
        <w:t xml:space="preserve"> </w:t>
      </w:r>
      <w:r>
        <w:t>застройки</w:t>
      </w:r>
      <w:r>
        <w:rPr>
          <w:spacing w:val="-12"/>
        </w:rPr>
        <w:t xml:space="preserve"> </w:t>
      </w:r>
      <w:r>
        <w:t>подключены</w:t>
      </w:r>
      <w:r>
        <w:rPr>
          <w:spacing w:val="-10"/>
        </w:rPr>
        <w:t xml:space="preserve"> </w:t>
      </w:r>
      <w:r>
        <w:t>к централизованным и автономным системам теплоснабжения, которые состоят из котельных и тепловых сетей.</w:t>
      </w:r>
    </w:p>
    <w:p w14:paraId="33272211" w14:textId="77777777" w:rsidR="00DF38C3" w:rsidRDefault="00D46CFF">
      <w:pPr>
        <w:pStyle w:val="a3"/>
        <w:tabs>
          <w:tab w:val="left" w:pos="2451"/>
          <w:tab w:val="left" w:pos="3557"/>
          <w:tab w:val="left" w:pos="6128"/>
          <w:tab w:val="left" w:pos="7661"/>
        </w:tabs>
        <w:spacing w:before="2" w:line="364" w:lineRule="auto"/>
        <w:ind w:left="142" w:right="276" w:firstLine="736"/>
        <w:jc w:val="both"/>
      </w:pPr>
      <w:r>
        <w:t xml:space="preserve">Эксплуатацию котельных и тепловых сетей на территории с. Ягодное </w:t>
      </w:r>
      <w:r>
        <w:rPr>
          <w:spacing w:val="-2"/>
        </w:rPr>
        <w:t>осуществляет</w:t>
      </w:r>
      <w:r>
        <w:tab/>
      </w:r>
      <w:r>
        <w:rPr>
          <w:spacing w:val="-6"/>
        </w:rPr>
        <w:t>МП</w:t>
      </w:r>
      <w:r>
        <w:tab/>
      </w:r>
      <w:r>
        <w:rPr>
          <w:spacing w:val="-2"/>
        </w:rPr>
        <w:t>муниципального</w:t>
      </w:r>
      <w:r>
        <w:tab/>
      </w:r>
      <w:r>
        <w:rPr>
          <w:spacing w:val="-2"/>
        </w:rPr>
        <w:t>района</w:t>
      </w:r>
      <w:r>
        <w:tab/>
      </w:r>
      <w:r>
        <w:rPr>
          <w:spacing w:val="-2"/>
        </w:rPr>
        <w:t>Ставропольский "</w:t>
      </w:r>
      <w:proofErr w:type="spellStart"/>
      <w:r>
        <w:rPr>
          <w:spacing w:val="-2"/>
        </w:rPr>
        <w:t>СтавропольРесурсСервис</w:t>
      </w:r>
      <w:proofErr w:type="spellEnd"/>
      <w:r>
        <w:rPr>
          <w:spacing w:val="-2"/>
        </w:rPr>
        <w:t>".</w:t>
      </w:r>
    </w:p>
    <w:p w14:paraId="7F52B692" w14:textId="77777777" w:rsidR="00DF38C3" w:rsidRDefault="00D46CFF">
      <w:pPr>
        <w:pStyle w:val="a3"/>
        <w:spacing w:line="367" w:lineRule="auto"/>
        <w:ind w:left="142" w:right="279" w:firstLine="734"/>
        <w:jc w:val="both"/>
      </w:pPr>
      <w:r>
        <w:t>Весь жилой индивидуальный фонд, который не подключен к централизованным и автономным системам теплоснабжения, обеспечивается теплом</w:t>
      </w:r>
      <w:r>
        <w:rPr>
          <w:spacing w:val="-4"/>
        </w:rPr>
        <w:t xml:space="preserve"> </w:t>
      </w:r>
      <w:r>
        <w:t>от</w:t>
      </w:r>
      <w:r>
        <w:rPr>
          <w:spacing w:val="-3"/>
        </w:rPr>
        <w:t xml:space="preserve"> </w:t>
      </w:r>
      <w:r>
        <w:t>собственных</w:t>
      </w:r>
      <w:r>
        <w:rPr>
          <w:spacing w:val="-5"/>
        </w:rPr>
        <w:t xml:space="preserve"> </w:t>
      </w:r>
      <w:r>
        <w:t>теплоисточников</w:t>
      </w:r>
      <w:r>
        <w:rPr>
          <w:spacing w:val="-1"/>
        </w:rPr>
        <w:t xml:space="preserve"> </w:t>
      </w:r>
      <w:proofErr w:type="gramStart"/>
      <w:r>
        <w:t>-</w:t>
      </w:r>
      <w:r>
        <w:rPr>
          <w:spacing w:val="-4"/>
        </w:rPr>
        <w:t xml:space="preserve"> </w:t>
      </w:r>
      <w:r>
        <w:t>это</w:t>
      </w:r>
      <w:proofErr w:type="gramEnd"/>
      <w:r>
        <w:t xml:space="preserve"> котлы</w:t>
      </w:r>
      <w:r>
        <w:rPr>
          <w:spacing w:val="-4"/>
        </w:rPr>
        <w:t xml:space="preserve"> </w:t>
      </w:r>
      <w:r>
        <w:t>различной</w:t>
      </w:r>
      <w:r>
        <w:rPr>
          <w:spacing w:val="-5"/>
        </w:rPr>
        <w:t xml:space="preserve"> </w:t>
      </w:r>
      <w:r>
        <w:t>модификации,</w:t>
      </w:r>
      <w:r>
        <w:rPr>
          <w:spacing w:val="-1"/>
        </w:rPr>
        <w:t xml:space="preserve"> </w:t>
      </w:r>
      <w:r>
        <w:t>для нужд отопления и горячего водоснабжения.</w:t>
      </w:r>
    </w:p>
    <w:p w14:paraId="2332FB6C" w14:textId="77777777" w:rsidR="00DF38C3" w:rsidRDefault="00D46CFF">
      <w:pPr>
        <w:pStyle w:val="a3"/>
        <w:spacing w:line="367" w:lineRule="auto"/>
        <w:ind w:left="142" w:right="276" w:firstLine="734"/>
        <w:jc w:val="both"/>
      </w:pPr>
      <w:r>
        <w:t>Тепловые нагрузки потребителей тепловой энергии, расположенных на территории</w:t>
      </w:r>
      <w:r>
        <w:rPr>
          <w:spacing w:val="40"/>
        </w:rPr>
        <w:t xml:space="preserve"> </w:t>
      </w:r>
      <w:proofErr w:type="spellStart"/>
      <w:r>
        <w:t>с.п</w:t>
      </w:r>
      <w:proofErr w:type="spellEnd"/>
      <w:r>
        <w:t>. Ягодное, представлены в таблице 6.</w:t>
      </w:r>
    </w:p>
    <w:p w14:paraId="75E425CA" w14:textId="77777777" w:rsidR="00DF38C3" w:rsidRDefault="00D46CFF">
      <w:pPr>
        <w:pStyle w:val="a3"/>
        <w:spacing w:line="367" w:lineRule="auto"/>
        <w:ind w:left="142" w:right="273" w:firstLine="67"/>
        <w:jc w:val="both"/>
      </w:pPr>
      <w:r>
        <w:t xml:space="preserve">Таблица 6 - Значения потребляемой тепловой мощности при расчетных температурах наружного воздуха в </w:t>
      </w:r>
      <w:proofErr w:type="spellStart"/>
      <w:r>
        <w:t>с.п</w:t>
      </w:r>
      <w:proofErr w:type="spellEnd"/>
      <w:r>
        <w:t>. Ягодное</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DF38C3" w14:paraId="7C924EEE" w14:textId="77777777">
        <w:trPr>
          <w:trHeight w:val="460"/>
        </w:trPr>
        <w:tc>
          <w:tcPr>
            <w:tcW w:w="816" w:type="dxa"/>
          </w:tcPr>
          <w:p w14:paraId="4C8AA221" w14:textId="77777777" w:rsidR="00DF38C3" w:rsidRDefault="00D46CFF">
            <w:pPr>
              <w:pStyle w:val="TableParagraph"/>
              <w:spacing w:before="98"/>
              <w:ind w:left="140"/>
              <w:jc w:val="left"/>
              <w:rPr>
                <w:sz w:val="20"/>
              </w:rPr>
            </w:pPr>
            <w:r>
              <w:rPr>
                <w:sz w:val="20"/>
              </w:rPr>
              <w:t>№</w:t>
            </w:r>
            <w:r>
              <w:rPr>
                <w:spacing w:val="12"/>
                <w:sz w:val="20"/>
              </w:rPr>
              <w:t xml:space="preserve"> </w:t>
            </w:r>
            <w:r>
              <w:rPr>
                <w:spacing w:val="-5"/>
                <w:sz w:val="20"/>
              </w:rPr>
              <w:t>п/п</w:t>
            </w:r>
          </w:p>
        </w:tc>
        <w:tc>
          <w:tcPr>
            <w:tcW w:w="2696" w:type="dxa"/>
          </w:tcPr>
          <w:p w14:paraId="7D7AAD9E" w14:textId="77777777" w:rsidR="00DF38C3" w:rsidRDefault="00D46CFF">
            <w:pPr>
              <w:pStyle w:val="TableParagraph"/>
              <w:spacing w:before="98"/>
              <w:ind w:left="251"/>
              <w:jc w:val="left"/>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66637A3C" w14:textId="77777777" w:rsidR="00DF38C3" w:rsidRDefault="00D46CFF">
            <w:pPr>
              <w:pStyle w:val="TableParagraph"/>
              <w:spacing w:before="98"/>
              <w:ind w:left="61" w:right="47"/>
              <w:rPr>
                <w:sz w:val="20"/>
              </w:rPr>
            </w:pPr>
            <w:r>
              <w:rPr>
                <w:spacing w:val="-2"/>
                <w:sz w:val="20"/>
              </w:rPr>
              <w:t>Адрес</w:t>
            </w:r>
          </w:p>
        </w:tc>
        <w:tc>
          <w:tcPr>
            <w:tcW w:w="1986" w:type="dxa"/>
          </w:tcPr>
          <w:p w14:paraId="1155491C" w14:textId="77777777" w:rsidR="00DF38C3" w:rsidRDefault="00D46CFF">
            <w:pPr>
              <w:pStyle w:val="TableParagraph"/>
              <w:spacing w:line="209" w:lineRule="exact"/>
              <w:ind w:left="18"/>
              <w:rPr>
                <w:sz w:val="20"/>
              </w:rPr>
            </w:pPr>
            <w:r>
              <w:rPr>
                <w:spacing w:val="-2"/>
                <w:sz w:val="20"/>
              </w:rPr>
              <w:t>Отопительная</w:t>
            </w:r>
          </w:p>
          <w:p w14:paraId="0FE26D93" w14:textId="77777777" w:rsidR="00DF38C3" w:rsidRDefault="00D46CFF">
            <w:pPr>
              <w:pStyle w:val="TableParagraph"/>
              <w:spacing w:line="226" w:lineRule="exact"/>
              <w:ind w:left="18" w:right="1"/>
              <w:rPr>
                <w:sz w:val="20"/>
              </w:rPr>
            </w:pPr>
            <w:r>
              <w:rPr>
                <w:spacing w:val="-5"/>
                <w:sz w:val="20"/>
              </w:rPr>
              <w:t>нагрузка,</w:t>
            </w:r>
            <w:r>
              <w:rPr>
                <w:spacing w:val="4"/>
                <w:sz w:val="20"/>
              </w:rPr>
              <w:t xml:space="preserve"> </w:t>
            </w:r>
            <w:r>
              <w:rPr>
                <w:spacing w:val="-2"/>
                <w:sz w:val="20"/>
              </w:rPr>
              <w:t>Гкал/час</w:t>
            </w:r>
          </w:p>
        </w:tc>
      </w:tr>
      <w:tr w:rsidR="00DF38C3" w14:paraId="385D38C0" w14:textId="77777777">
        <w:trPr>
          <w:trHeight w:val="230"/>
        </w:trPr>
        <w:tc>
          <w:tcPr>
            <w:tcW w:w="8758" w:type="dxa"/>
            <w:gridSpan w:val="4"/>
          </w:tcPr>
          <w:p w14:paraId="13EAF8F3" w14:textId="77777777" w:rsidR="00DF38C3" w:rsidRDefault="00D46CFF">
            <w:pPr>
              <w:pStyle w:val="TableParagraph"/>
              <w:spacing w:line="208" w:lineRule="exact"/>
              <w:ind w:left="17"/>
              <w:rPr>
                <w:sz w:val="20"/>
              </w:rPr>
            </w:pPr>
            <w:r>
              <w:rPr>
                <w:spacing w:val="-4"/>
                <w:sz w:val="20"/>
              </w:rPr>
              <w:t>Котельная</w:t>
            </w:r>
            <w:r>
              <w:rPr>
                <w:spacing w:val="-1"/>
                <w:sz w:val="20"/>
              </w:rPr>
              <w:t xml:space="preserve"> </w:t>
            </w:r>
            <w:r>
              <w:rPr>
                <w:spacing w:val="-5"/>
                <w:sz w:val="20"/>
              </w:rPr>
              <w:t>№1</w:t>
            </w:r>
          </w:p>
        </w:tc>
      </w:tr>
      <w:tr w:rsidR="00DF38C3" w14:paraId="478F69D5" w14:textId="77777777">
        <w:trPr>
          <w:trHeight w:val="230"/>
        </w:trPr>
        <w:tc>
          <w:tcPr>
            <w:tcW w:w="816" w:type="dxa"/>
          </w:tcPr>
          <w:p w14:paraId="6B56F99C" w14:textId="77777777" w:rsidR="00DF38C3" w:rsidRDefault="00D46CFF">
            <w:pPr>
              <w:pStyle w:val="TableParagraph"/>
              <w:spacing w:line="208" w:lineRule="exact"/>
              <w:ind w:left="111"/>
              <w:jc w:val="left"/>
              <w:rPr>
                <w:sz w:val="20"/>
              </w:rPr>
            </w:pPr>
            <w:r>
              <w:rPr>
                <w:spacing w:val="-10"/>
                <w:sz w:val="20"/>
              </w:rPr>
              <w:t>1</w:t>
            </w:r>
          </w:p>
        </w:tc>
        <w:tc>
          <w:tcPr>
            <w:tcW w:w="2696" w:type="dxa"/>
          </w:tcPr>
          <w:p w14:paraId="02B2CA0A" w14:textId="77777777" w:rsidR="00DF38C3" w:rsidRDefault="00D46CFF">
            <w:pPr>
              <w:pStyle w:val="TableParagraph"/>
              <w:spacing w:line="208" w:lineRule="exact"/>
              <w:ind w:left="111"/>
              <w:jc w:val="left"/>
              <w:rPr>
                <w:sz w:val="20"/>
              </w:rPr>
            </w:pPr>
            <w:r>
              <w:rPr>
                <w:spacing w:val="-2"/>
                <w:sz w:val="20"/>
              </w:rPr>
              <w:t>Церковь</w:t>
            </w:r>
          </w:p>
        </w:tc>
        <w:tc>
          <w:tcPr>
            <w:tcW w:w="3260" w:type="dxa"/>
          </w:tcPr>
          <w:p w14:paraId="1FFD988F" w14:textId="77777777" w:rsidR="00DF38C3" w:rsidRDefault="00D46CFF">
            <w:pPr>
              <w:pStyle w:val="TableParagraph"/>
              <w:spacing w:line="208" w:lineRule="exact"/>
              <w:ind w:left="61" w:right="48"/>
              <w:rPr>
                <w:sz w:val="20"/>
              </w:rPr>
            </w:pPr>
            <w:r>
              <w:rPr>
                <w:spacing w:val="-2"/>
                <w:sz w:val="20"/>
              </w:rPr>
              <w:t>Ул.</w:t>
            </w:r>
            <w:r>
              <w:rPr>
                <w:spacing w:val="-7"/>
                <w:sz w:val="20"/>
              </w:rPr>
              <w:t xml:space="preserve"> </w:t>
            </w:r>
            <w:r>
              <w:rPr>
                <w:spacing w:val="-2"/>
                <w:sz w:val="20"/>
              </w:rPr>
              <w:t>Советская,</w:t>
            </w:r>
            <w:r>
              <w:rPr>
                <w:spacing w:val="-7"/>
                <w:sz w:val="20"/>
              </w:rPr>
              <w:t xml:space="preserve"> </w:t>
            </w:r>
            <w:r>
              <w:rPr>
                <w:spacing w:val="-2"/>
                <w:sz w:val="20"/>
              </w:rPr>
              <w:t xml:space="preserve">дом </w:t>
            </w:r>
            <w:r>
              <w:rPr>
                <w:spacing w:val="-5"/>
                <w:sz w:val="20"/>
              </w:rPr>
              <w:t>65а</w:t>
            </w:r>
          </w:p>
        </w:tc>
        <w:tc>
          <w:tcPr>
            <w:tcW w:w="1986" w:type="dxa"/>
          </w:tcPr>
          <w:p w14:paraId="5ED25EE5" w14:textId="77777777" w:rsidR="00DF38C3" w:rsidRDefault="00D46CFF">
            <w:pPr>
              <w:pStyle w:val="TableParagraph"/>
              <w:spacing w:line="208" w:lineRule="exact"/>
              <w:ind w:left="18" w:right="2"/>
              <w:rPr>
                <w:sz w:val="20"/>
              </w:rPr>
            </w:pPr>
            <w:r>
              <w:rPr>
                <w:spacing w:val="-4"/>
                <w:sz w:val="20"/>
              </w:rPr>
              <w:t>0,12</w:t>
            </w:r>
          </w:p>
        </w:tc>
      </w:tr>
      <w:tr w:rsidR="00DF38C3" w14:paraId="14345B72" w14:textId="77777777">
        <w:trPr>
          <w:trHeight w:val="230"/>
        </w:trPr>
        <w:tc>
          <w:tcPr>
            <w:tcW w:w="816" w:type="dxa"/>
          </w:tcPr>
          <w:p w14:paraId="63DBE6C5" w14:textId="77777777" w:rsidR="00DF38C3" w:rsidRDefault="00D46CFF">
            <w:pPr>
              <w:pStyle w:val="TableParagraph"/>
              <w:spacing w:line="208" w:lineRule="exact"/>
              <w:ind w:left="111"/>
              <w:jc w:val="left"/>
              <w:rPr>
                <w:sz w:val="20"/>
              </w:rPr>
            </w:pPr>
            <w:r>
              <w:rPr>
                <w:spacing w:val="-10"/>
                <w:sz w:val="20"/>
              </w:rPr>
              <w:t>2</w:t>
            </w:r>
          </w:p>
        </w:tc>
        <w:tc>
          <w:tcPr>
            <w:tcW w:w="2696" w:type="dxa"/>
          </w:tcPr>
          <w:p w14:paraId="0630FDF8" w14:textId="77777777" w:rsidR="00DF38C3" w:rsidRDefault="00D46CFF">
            <w:pPr>
              <w:pStyle w:val="TableParagraph"/>
              <w:spacing w:line="208" w:lineRule="exact"/>
              <w:ind w:left="111"/>
              <w:jc w:val="left"/>
              <w:rPr>
                <w:sz w:val="20"/>
              </w:rPr>
            </w:pPr>
            <w:r>
              <w:rPr>
                <w:spacing w:val="-2"/>
                <w:sz w:val="20"/>
              </w:rPr>
              <w:t>Администрация</w:t>
            </w:r>
          </w:p>
        </w:tc>
        <w:tc>
          <w:tcPr>
            <w:tcW w:w="3260" w:type="dxa"/>
          </w:tcPr>
          <w:p w14:paraId="208BC3E0" w14:textId="77777777" w:rsidR="00DF38C3" w:rsidRDefault="00D46CFF">
            <w:pPr>
              <w:pStyle w:val="TableParagraph"/>
              <w:spacing w:line="208" w:lineRule="exact"/>
              <w:ind w:left="61" w:right="43"/>
              <w:rPr>
                <w:sz w:val="20"/>
              </w:rPr>
            </w:pPr>
            <w:r>
              <w:rPr>
                <w:spacing w:val="-2"/>
                <w:sz w:val="20"/>
              </w:rPr>
              <w:t>Ул.</w:t>
            </w:r>
            <w:r>
              <w:rPr>
                <w:spacing w:val="-7"/>
                <w:sz w:val="20"/>
              </w:rPr>
              <w:t xml:space="preserve"> </w:t>
            </w:r>
            <w:proofErr w:type="spellStart"/>
            <w:r>
              <w:rPr>
                <w:spacing w:val="-2"/>
                <w:sz w:val="20"/>
              </w:rPr>
              <w:t>Совесткая</w:t>
            </w:r>
            <w:proofErr w:type="spellEnd"/>
            <w:r>
              <w:rPr>
                <w:spacing w:val="-2"/>
                <w:sz w:val="20"/>
              </w:rPr>
              <w:t>,</w:t>
            </w:r>
            <w:r>
              <w:rPr>
                <w:spacing w:val="-7"/>
                <w:sz w:val="20"/>
              </w:rPr>
              <w:t xml:space="preserve"> </w:t>
            </w:r>
            <w:r>
              <w:rPr>
                <w:spacing w:val="-2"/>
                <w:sz w:val="20"/>
              </w:rPr>
              <w:t>дом</w:t>
            </w:r>
            <w:r>
              <w:rPr>
                <w:spacing w:val="-1"/>
                <w:sz w:val="20"/>
              </w:rPr>
              <w:t xml:space="preserve"> </w:t>
            </w:r>
            <w:r>
              <w:rPr>
                <w:spacing w:val="-5"/>
                <w:sz w:val="20"/>
              </w:rPr>
              <w:t>57</w:t>
            </w:r>
          </w:p>
        </w:tc>
        <w:tc>
          <w:tcPr>
            <w:tcW w:w="1986" w:type="dxa"/>
          </w:tcPr>
          <w:p w14:paraId="2CE6255E" w14:textId="77777777" w:rsidR="00DF38C3" w:rsidRDefault="00D46CFF">
            <w:pPr>
              <w:pStyle w:val="TableParagraph"/>
              <w:spacing w:line="208" w:lineRule="exact"/>
              <w:ind w:left="18" w:right="5"/>
              <w:rPr>
                <w:sz w:val="20"/>
              </w:rPr>
            </w:pPr>
            <w:r>
              <w:rPr>
                <w:spacing w:val="-2"/>
                <w:sz w:val="20"/>
              </w:rPr>
              <w:t>0,008</w:t>
            </w:r>
          </w:p>
        </w:tc>
      </w:tr>
      <w:tr w:rsidR="00DF38C3" w14:paraId="447A343A" w14:textId="77777777">
        <w:trPr>
          <w:trHeight w:val="230"/>
        </w:trPr>
        <w:tc>
          <w:tcPr>
            <w:tcW w:w="816" w:type="dxa"/>
          </w:tcPr>
          <w:p w14:paraId="37A4E527" w14:textId="77777777" w:rsidR="00DF38C3" w:rsidRDefault="00D46CFF">
            <w:pPr>
              <w:pStyle w:val="TableParagraph"/>
              <w:spacing w:line="208" w:lineRule="exact"/>
              <w:ind w:left="111"/>
              <w:jc w:val="left"/>
              <w:rPr>
                <w:sz w:val="20"/>
              </w:rPr>
            </w:pPr>
            <w:r>
              <w:rPr>
                <w:spacing w:val="-10"/>
                <w:sz w:val="20"/>
              </w:rPr>
              <w:t>3</w:t>
            </w:r>
          </w:p>
        </w:tc>
        <w:tc>
          <w:tcPr>
            <w:tcW w:w="2696" w:type="dxa"/>
          </w:tcPr>
          <w:p w14:paraId="4BF7E09C" w14:textId="77777777" w:rsidR="00DF38C3" w:rsidRDefault="00D46CFF">
            <w:pPr>
              <w:pStyle w:val="TableParagraph"/>
              <w:spacing w:line="208" w:lineRule="exact"/>
              <w:ind w:left="111"/>
              <w:jc w:val="left"/>
              <w:rPr>
                <w:sz w:val="20"/>
              </w:rPr>
            </w:pPr>
            <w:r>
              <w:rPr>
                <w:spacing w:val="-4"/>
                <w:sz w:val="20"/>
              </w:rPr>
              <w:t>Магазин</w:t>
            </w:r>
            <w:r>
              <w:rPr>
                <w:spacing w:val="-1"/>
                <w:sz w:val="20"/>
              </w:rPr>
              <w:t xml:space="preserve"> </w:t>
            </w:r>
            <w:r>
              <w:rPr>
                <w:spacing w:val="-2"/>
                <w:sz w:val="20"/>
              </w:rPr>
              <w:t>РАЙПО</w:t>
            </w:r>
          </w:p>
        </w:tc>
        <w:tc>
          <w:tcPr>
            <w:tcW w:w="3260" w:type="dxa"/>
          </w:tcPr>
          <w:p w14:paraId="7F709989" w14:textId="77777777" w:rsidR="00DF38C3" w:rsidRDefault="00D46CFF">
            <w:pPr>
              <w:pStyle w:val="TableParagraph"/>
              <w:spacing w:line="208" w:lineRule="exact"/>
              <w:ind w:left="61" w:right="48"/>
              <w:rPr>
                <w:sz w:val="20"/>
              </w:rPr>
            </w:pPr>
            <w:r>
              <w:rPr>
                <w:spacing w:val="-2"/>
                <w:sz w:val="20"/>
              </w:rPr>
              <w:t>Ул.</w:t>
            </w:r>
            <w:r>
              <w:rPr>
                <w:spacing w:val="-7"/>
                <w:sz w:val="20"/>
              </w:rPr>
              <w:t xml:space="preserve"> </w:t>
            </w:r>
            <w:proofErr w:type="spellStart"/>
            <w:r>
              <w:rPr>
                <w:spacing w:val="-2"/>
                <w:sz w:val="20"/>
              </w:rPr>
              <w:t>Совесткая</w:t>
            </w:r>
            <w:proofErr w:type="spellEnd"/>
            <w:r>
              <w:rPr>
                <w:spacing w:val="-2"/>
                <w:sz w:val="20"/>
              </w:rPr>
              <w:t>,</w:t>
            </w:r>
            <w:r>
              <w:rPr>
                <w:spacing w:val="-7"/>
                <w:sz w:val="20"/>
              </w:rPr>
              <w:t xml:space="preserve"> </w:t>
            </w:r>
            <w:r>
              <w:rPr>
                <w:spacing w:val="-2"/>
                <w:sz w:val="20"/>
              </w:rPr>
              <w:t xml:space="preserve">дом </w:t>
            </w:r>
            <w:r>
              <w:rPr>
                <w:spacing w:val="-5"/>
                <w:sz w:val="20"/>
              </w:rPr>
              <w:t>57а</w:t>
            </w:r>
          </w:p>
        </w:tc>
        <w:tc>
          <w:tcPr>
            <w:tcW w:w="1986" w:type="dxa"/>
          </w:tcPr>
          <w:p w14:paraId="1DBF06F2" w14:textId="77777777" w:rsidR="00DF38C3" w:rsidRDefault="00D46CFF">
            <w:pPr>
              <w:pStyle w:val="TableParagraph"/>
              <w:spacing w:line="208" w:lineRule="exact"/>
              <w:ind w:left="18" w:right="5"/>
              <w:rPr>
                <w:sz w:val="20"/>
              </w:rPr>
            </w:pPr>
            <w:r>
              <w:rPr>
                <w:spacing w:val="-2"/>
                <w:sz w:val="20"/>
              </w:rPr>
              <w:t>0,023</w:t>
            </w:r>
          </w:p>
        </w:tc>
      </w:tr>
      <w:tr w:rsidR="00DF38C3" w14:paraId="42FB81CD" w14:textId="77777777">
        <w:trPr>
          <w:trHeight w:val="230"/>
        </w:trPr>
        <w:tc>
          <w:tcPr>
            <w:tcW w:w="816" w:type="dxa"/>
          </w:tcPr>
          <w:p w14:paraId="1F326565" w14:textId="77777777" w:rsidR="00DF38C3" w:rsidRDefault="00D46CFF">
            <w:pPr>
              <w:pStyle w:val="TableParagraph"/>
              <w:spacing w:line="208" w:lineRule="exact"/>
              <w:ind w:left="111"/>
              <w:jc w:val="left"/>
              <w:rPr>
                <w:sz w:val="20"/>
              </w:rPr>
            </w:pPr>
            <w:r>
              <w:rPr>
                <w:spacing w:val="-10"/>
                <w:sz w:val="20"/>
              </w:rPr>
              <w:t>4</w:t>
            </w:r>
          </w:p>
        </w:tc>
        <w:tc>
          <w:tcPr>
            <w:tcW w:w="2696" w:type="dxa"/>
          </w:tcPr>
          <w:p w14:paraId="6B68A2BD"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28381EB4" w14:textId="77777777" w:rsidR="00DF38C3" w:rsidRDefault="00D46CFF">
            <w:pPr>
              <w:pStyle w:val="TableParagraph"/>
              <w:spacing w:line="208" w:lineRule="exact"/>
              <w:ind w:left="61" w:right="43"/>
              <w:rPr>
                <w:sz w:val="20"/>
              </w:rPr>
            </w:pPr>
            <w:r>
              <w:rPr>
                <w:spacing w:val="-2"/>
                <w:sz w:val="20"/>
              </w:rPr>
              <w:t>Ул.</w:t>
            </w:r>
            <w:r>
              <w:rPr>
                <w:spacing w:val="-7"/>
                <w:sz w:val="20"/>
              </w:rPr>
              <w:t xml:space="preserve"> </w:t>
            </w:r>
            <w:proofErr w:type="spellStart"/>
            <w:r>
              <w:rPr>
                <w:spacing w:val="-2"/>
                <w:sz w:val="20"/>
              </w:rPr>
              <w:t>Совесткая</w:t>
            </w:r>
            <w:proofErr w:type="spellEnd"/>
            <w:r>
              <w:rPr>
                <w:spacing w:val="-2"/>
                <w:sz w:val="20"/>
              </w:rPr>
              <w:t>,</w:t>
            </w:r>
            <w:r>
              <w:rPr>
                <w:spacing w:val="-7"/>
                <w:sz w:val="20"/>
              </w:rPr>
              <w:t xml:space="preserve"> </w:t>
            </w:r>
            <w:r>
              <w:rPr>
                <w:spacing w:val="-2"/>
                <w:sz w:val="20"/>
              </w:rPr>
              <w:t>дом</w:t>
            </w:r>
            <w:r>
              <w:rPr>
                <w:spacing w:val="-1"/>
                <w:sz w:val="20"/>
              </w:rPr>
              <w:t xml:space="preserve"> </w:t>
            </w:r>
            <w:r>
              <w:rPr>
                <w:spacing w:val="-5"/>
                <w:sz w:val="20"/>
              </w:rPr>
              <w:t>58</w:t>
            </w:r>
          </w:p>
        </w:tc>
        <w:tc>
          <w:tcPr>
            <w:tcW w:w="1986" w:type="dxa"/>
          </w:tcPr>
          <w:p w14:paraId="0BFEA48E" w14:textId="77777777" w:rsidR="00DF38C3" w:rsidRDefault="00D46CFF">
            <w:pPr>
              <w:pStyle w:val="TableParagraph"/>
              <w:spacing w:line="208" w:lineRule="exact"/>
              <w:ind w:left="18" w:right="5"/>
              <w:rPr>
                <w:sz w:val="20"/>
              </w:rPr>
            </w:pPr>
            <w:r>
              <w:rPr>
                <w:spacing w:val="-2"/>
                <w:sz w:val="20"/>
              </w:rPr>
              <w:t>0,011</w:t>
            </w:r>
          </w:p>
        </w:tc>
      </w:tr>
      <w:tr w:rsidR="00DF38C3" w14:paraId="5B7DC43F" w14:textId="77777777">
        <w:trPr>
          <w:trHeight w:val="230"/>
        </w:trPr>
        <w:tc>
          <w:tcPr>
            <w:tcW w:w="816" w:type="dxa"/>
          </w:tcPr>
          <w:p w14:paraId="45AF6160" w14:textId="77777777" w:rsidR="00DF38C3" w:rsidRDefault="00D46CFF">
            <w:pPr>
              <w:pStyle w:val="TableParagraph"/>
              <w:spacing w:line="208" w:lineRule="exact"/>
              <w:ind w:left="111"/>
              <w:jc w:val="left"/>
              <w:rPr>
                <w:sz w:val="20"/>
              </w:rPr>
            </w:pPr>
            <w:r>
              <w:rPr>
                <w:spacing w:val="-10"/>
                <w:sz w:val="20"/>
              </w:rPr>
              <w:t>5</w:t>
            </w:r>
          </w:p>
        </w:tc>
        <w:tc>
          <w:tcPr>
            <w:tcW w:w="2696" w:type="dxa"/>
          </w:tcPr>
          <w:p w14:paraId="743779C9" w14:textId="77777777" w:rsidR="00DF38C3" w:rsidRDefault="00D46CFF">
            <w:pPr>
              <w:pStyle w:val="TableParagraph"/>
              <w:spacing w:line="208" w:lineRule="exact"/>
              <w:ind w:left="111"/>
              <w:jc w:val="left"/>
              <w:rPr>
                <w:sz w:val="20"/>
              </w:rPr>
            </w:pPr>
            <w:r>
              <w:rPr>
                <w:spacing w:val="-5"/>
                <w:sz w:val="20"/>
              </w:rPr>
              <w:t>МКД</w:t>
            </w:r>
          </w:p>
        </w:tc>
        <w:tc>
          <w:tcPr>
            <w:tcW w:w="3260" w:type="dxa"/>
          </w:tcPr>
          <w:p w14:paraId="0F481307" w14:textId="77777777" w:rsidR="00DF38C3" w:rsidRDefault="00D46CFF">
            <w:pPr>
              <w:pStyle w:val="TableParagraph"/>
              <w:spacing w:line="208" w:lineRule="exact"/>
              <w:ind w:left="61" w:right="43"/>
              <w:rPr>
                <w:sz w:val="20"/>
              </w:rPr>
            </w:pPr>
            <w:r>
              <w:rPr>
                <w:spacing w:val="-2"/>
                <w:sz w:val="20"/>
              </w:rPr>
              <w:t>Ул.</w:t>
            </w:r>
            <w:r>
              <w:rPr>
                <w:spacing w:val="-7"/>
                <w:sz w:val="20"/>
              </w:rPr>
              <w:t xml:space="preserve"> </w:t>
            </w:r>
            <w:proofErr w:type="spellStart"/>
            <w:r>
              <w:rPr>
                <w:spacing w:val="-2"/>
                <w:sz w:val="20"/>
              </w:rPr>
              <w:t>Совесткая</w:t>
            </w:r>
            <w:proofErr w:type="spellEnd"/>
            <w:r>
              <w:rPr>
                <w:spacing w:val="-2"/>
                <w:sz w:val="20"/>
              </w:rPr>
              <w:t>,</w:t>
            </w:r>
            <w:r>
              <w:rPr>
                <w:spacing w:val="-7"/>
                <w:sz w:val="20"/>
              </w:rPr>
              <w:t xml:space="preserve"> </w:t>
            </w:r>
            <w:r>
              <w:rPr>
                <w:spacing w:val="-2"/>
                <w:sz w:val="20"/>
              </w:rPr>
              <w:t>дом</w:t>
            </w:r>
            <w:r>
              <w:rPr>
                <w:spacing w:val="-1"/>
                <w:sz w:val="20"/>
              </w:rPr>
              <w:t xml:space="preserve"> </w:t>
            </w:r>
            <w:r>
              <w:rPr>
                <w:spacing w:val="-5"/>
                <w:sz w:val="20"/>
              </w:rPr>
              <w:t>60</w:t>
            </w:r>
          </w:p>
        </w:tc>
        <w:tc>
          <w:tcPr>
            <w:tcW w:w="1986" w:type="dxa"/>
          </w:tcPr>
          <w:p w14:paraId="5B0EA286" w14:textId="77777777" w:rsidR="00DF38C3" w:rsidRDefault="00D46CFF">
            <w:pPr>
              <w:pStyle w:val="TableParagraph"/>
              <w:spacing w:line="208" w:lineRule="exact"/>
              <w:ind w:left="18" w:right="5"/>
              <w:rPr>
                <w:sz w:val="20"/>
              </w:rPr>
            </w:pPr>
            <w:r>
              <w:rPr>
                <w:spacing w:val="-2"/>
                <w:sz w:val="20"/>
              </w:rPr>
              <w:t>0,027</w:t>
            </w:r>
          </w:p>
        </w:tc>
      </w:tr>
      <w:tr w:rsidR="00DF38C3" w14:paraId="6423D6C3" w14:textId="77777777">
        <w:trPr>
          <w:trHeight w:val="230"/>
        </w:trPr>
        <w:tc>
          <w:tcPr>
            <w:tcW w:w="816" w:type="dxa"/>
          </w:tcPr>
          <w:p w14:paraId="02DE8F5D" w14:textId="77777777" w:rsidR="00DF38C3" w:rsidRDefault="00D46CFF">
            <w:pPr>
              <w:pStyle w:val="TableParagraph"/>
              <w:spacing w:line="208" w:lineRule="exact"/>
              <w:ind w:left="111"/>
              <w:jc w:val="left"/>
              <w:rPr>
                <w:sz w:val="20"/>
              </w:rPr>
            </w:pPr>
            <w:r>
              <w:rPr>
                <w:spacing w:val="-10"/>
                <w:sz w:val="20"/>
              </w:rPr>
              <w:t>6</w:t>
            </w:r>
          </w:p>
        </w:tc>
        <w:tc>
          <w:tcPr>
            <w:tcW w:w="2696" w:type="dxa"/>
          </w:tcPr>
          <w:p w14:paraId="2F2E9A88" w14:textId="77777777" w:rsidR="00DF38C3" w:rsidRDefault="00D46CFF">
            <w:pPr>
              <w:pStyle w:val="TableParagraph"/>
              <w:spacing w:line="208" w:lineRule="exact"/>
              <w:ind w:left="111"/>
              <w:jc w:val="left"/>
              <w:rPr>
                <w:sz w:val="20"/>
              </w:rPr>
            </w:pPr>
            <w:r>
              <w:rPr>
                <w:spacing w:val="-5"/>
                <w:sz w:val="20"/>
              </w:rPr>
              <w:t>МКД</w:t>
            </w:r>
          </w:p>
        </w:tc>
        <w:tc>
          <w:tcPr>
            <w:tcW w:w="3260" w:type="dxa"/>
          </w:tcPr>
          <w:p w14:paraId="29EB32A5" w14:textId="77777777" w:rsidR="00DF38C3" w:rsidRDefault="00D46CFF">
            <w:pPr>
              <w:pStyle w:val="TableParagraph"/>
              <w:spacing w:line="208" w:lineRule="exact"/>
              <w:ind w:left="61" w:right="43"/>
              <w:rPr>
                <w:sz w:val="20"/>
              </w:rPr>
            </w:pPr>
            <w:r>
              <w:rPr>
                <w:spacing w:val="-2"/>
                <w:sz w:val="20"/>
              </w:rPr>
              <w:t>Ул.</w:t>
            </w:r>
            <w:r>
              <w:rPr>
                <w:spacing w:val="-11"/>
                <w:sz w:val="20"/>
              </w:rPr>
              <w:t xml:space="preserve"> </w:t>
            </w:r>
            <w:r>
              <w:rPr>
                <w:spacing w:val="-2"/>
                <w:sz w:val="20"/>
              </w:rPr>
              <w:t>Кооперативная,</w:t>
            </w:r>
            <w:r>
              <w:rPr>
                <w:spacing w:val="-8"/>
                <w:sz w:val="20"/>
              </w:rPr>
              <w:t xml:space="preserve"> </w:t>
            </w:r>
            <w:r>
              <w:rPr>
                <w:spacing w:val="-2"/>
                <w:sz w:val="20"/>
              </w:rPr>
              <w:t>дом</w:t>
            </w:r>
            <w:r>
              <w:rPr>
                <w:spacing w:val="-8"/>
                <w:sz w:val="20"/>
              </w:rPr>
              <w:t xml:space="preserve"> </w:t>
            </w:r>
            <w:r>
              <w:rPr>
                <w:spacing w:val="-7"/>
                <w:sz w:val="20"/>
              </w:rPr>
              <w:t>23</w:t>
            </w:r>
          </w:p>
        </w:tc>
        <w:tc>
          <w:tcPr>
            <w:tcW w:w="1986" w:type="dxa"/>
          </w:tcPr>
          <w:p w14:paraId="3F02A940" w14:textId="77777777" w:rsidR="00DF38C3" w:rsidRDefault="00D46CFF">
            <w:pPr>
              <w:pStyle w:val="TableParagraph"/>
              <w:spacing w:line="208" w:lineRule="exact"/>
              <w:ind w:left="18" w:right="5"/>
              <w:rPr>
                <w:sz w:val="20"/>
              </w:rPr>
            </w:pPr>
            <w:r>
              <w:rPr>
                <w:spacing w:val="-2"/>
                <w:sz w:val="20"/>
              </w:rPr>
              <w:t>0,058</w:t>
            </w:r>
          </w:p>
        </w:tc>
      </w:tr>
      <w:tr w:rsidR="00DF38C3" w14:paraId="49FF4667" w14:textId="77777777">
        <w:trPr>
          <w:trHeight w:val="230"/>
        </w:trPr>
        <w:tc>
          <w:tcPr>
            <w:tcW w:w="816" w:type="dxa"/>
          </w:tcPr>
          <w:p w14:paraId="4DF2E0DD" w14:textId="77777777" w:rsidR="00DF38C3" w:rsidRDefault="00D46CFF">
            <w:pPr>
              <w:pStyle w:val="TableParagraph"/>
              <w:spacing w:line="208" w:lineRule="exact"/>
              <w:ind w:left="111"/>
              <w:jc w:val="left"/>
              <w:rPr>
                <w:sz w:val="20"/>
              </w:rPr>
            </w:pPr>
            <w:r>
              <w:rPr>
                <w:spacing w:val="-10"/>
                <w:sz w:val="20"/>
              </w:rPr>
              <w:t>7</w:t>
            </w:r>
          </w:p>
        </w:tc>
        <w:tc>
          <w:tcPr>
            <w:tcW w:w="2696" w:type="dxa"/>
          </w:tcPr>
          <w:p w14:paraId="79A958F2" w14:textId="77777777" w:rsidR="00DF38C3" w:rsidRDefault="00D46CFF">
            <w:pPr>
              <w:pStyle w:val="TableParagraph"/>
              <w:spacing w:line="208" w:lineRule="exact"/>
              <w:ind w:left="111"/>
              <w:jc w:val="left"/>
              <w:rPr>
                <w:sz w:val="20"/>
              </w:rPr>
            </w:pPr>
            <w:r>
              <w:rPr>
                <w:spacing w:val="-5"/>
                <w:sz w:val="20"/>
              </w:rPr>
              <w:t>ДК</w:t>
            </w:r>
          </w:p>
        </w:tc>
        <w:tc>
          <w:tcPr>
            <w:tcW w:w="3260" w:type="dxa"/>
          </w:tcPr>
          <w:p w14:paraId="70C633DF" w14:textId="77777777" w:rsidR="00DF38C3" w:rsidRDefault="00D46CFF">
            <w:pPr>
              <w:pStyle w:val="TableParagraph"/>
              <w:spacing w:line="208" w:lineRule="exact"/>
              <w:ind w:left="61" w:right="48"/>
              <w:rPr>
                <w:sz w:val="20"/>
              </w:rPr>
            </w:pPr>
            <w:r>
              <w:rPr>
                <w:spacing w:val="-2"/>
                <w:sz w:val="20"/>
              </w:rPr>
              <w:t>Ул.</w:t>
            </w:r>
            <w:r>
              <w:rPr>
                <w:spacing w:val="-7"/>
                <w:sz w:val="20"/>
              </w:rPr>
              <w:t xml:space="preserve"> </w:t>
            </w:r>
            <w:proofErr w:type="spellStart"/>
            <w:r>
              <w:rPr>
                <w:spacing w:val="-2"/>
                <w:sz w:val="20"/>
              </w:rPr>
              <w:t>Совесткая</w:t>
            </w:r>
            <w:proofErr w:type="spellEnd"/>
            <w:r>
              <w:rPr>
                <w:spacing w:val="-2"/>
                <w:sz w:val="20"/>
              </w:rPr>
              <w:t>,</w:t>
            </w:r>
            <w:r>
              <w:rPr>
                <w:spacing w:val="-7"/>
                <w:sz w:val="20"/>
              </w:rPr>
              <w:t xml:space="preserve"> </w:t>
            </w:r>
            <w:r>
              <w:rPr>
                <w:spacing w:val="-2"/>
                <w:sz w:val="20"/>
              </w:rPr>
              <w:t xml:space="preserve">дом </w:t>
            </w:r>
            <w:r>
              <w:rPr>
                <w:spacing w:val="-5"/>
                <w:sz w:val="20"/>
              </w:rPr>
              <w:t>63а</w:t>
            </w:r>
          </w:p>
        </w:tc>
        <w:tc>
          <w:tcPr>
            <w:tcW w:w="1986" w:type="dxa"/>
          </w:tcPr>
          <w:p w14:paraId="7EC0EADE" w14:textId="77777777" w:rsidR="00DF38C3" w:rsidRDefault="00D46CFF">
            <w:pPr>
              <w:pStyle w:val="TableParagraph"/>
              <w:spacing w:line="208" w:lineRule="exact"/>
              <w:ind w:left="18" w:right="5"/>
              <w:rPr>
                <w:sz w:val="20"/>
              </w:rPr>
            </w:pPr>
            <w:r>
              <w:rPr>
                <w:spacing w:val="-2"/>
                <w:sz w:val="20"/>
              </w:rPr>
              <w:t>0,165</w:t>
            </w:r>
          </w:p>
        </w:tc>
      </w:tr>
      <w:tr w:rsidR="00DF38C3" w14:paraId="2D22CAA1" w14:textId="77777777">
        <w:trPr>
          <w:trHeight w:val="229"/>
        </w:trPr>
        <w:tc>
          <w:tcPr>
            <w:tcW w:w="816" w:type="dxa"/>
          </w:tcPr>
          <w:p w14:paraId="613CABB7" w14:textId="77777777" w:rsidR="00DF38C3" w:rsidRDefault="00D46CFF">
            <w:pPr>
              <w:pStyle w:val="TableParagraph"/>
              <w:spacing w:line="208" w:lineRule="exact"/>
              <w:ind w:left="111"/>
              <w:jc w:val="left"/>
              <w:rPr>
                <w:sz w:val="20"/>
              </w:rPr>
            </w:pPr>
            <w:r>
              <w:rPr>
                <w:spacing w:val="-10"/>
                <w:sz w:val="20"/>
              </w:rPr>
              <w:t>8</w:t>
            </w:r>
          </w:p>
        </w:tc>
        <w:tc>
          <w:tcPr>
            <w:tcW w:w="2696" w:type="dxa"/>
          </w:tcPr>
          <w:p w14:paraId="6F948490"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2FAE7689" w14:textId="77777777" w:rsidR="00DF38C3" w:rsidRDefault="00D46CFF">
            <w:pPr>
              <w:pStyle w:val="TableParagraph"/>
              <w:spacing w:line="208" w:lineRule="exact"/>
              <w:ind w:left="61" w:right="50"/>
              <w:rPr>
                <w:sz w:val="20"/>
              </w:rPr>
            </w:pPr>
            <w:r>
              <w:rPr>
                <w:sz w:val="20"/>
              </w:rPr>
              <w:t>Ул.</w:t>
            </w:r>
            <w:r>
              <w:rPr>
                <w:spacing w:val="-14"/>
                <w:sz w:val="20"/>
              </w:rPr>
              <w:t xml:space="preserve"> </w:t>
            </w:r>
            <w:r>
              <w:rPr>
                <w:sz w:val="20"/>
              </w:rPr>
              <w:t>Заветы</w:t>
            </w:r>
            <w:r>
              <w:rPr>
                <w:spacing w:val="-11"/>
                <w:sz w:val="20"/>
              </w:rPr>
              <w:t xml:space="preserve"> </w:t>
            </w:r>
            <w:r>
              <w:rPr>
                <w:spacing w:val="-2"/>
                <w:sz w:val="20"/>
              </w:rPr>
              <w:t>Ильича</w:t>
            </w:r>
          </w:p>
        </w:tc>
        <w:tc>
          <w:tcPr>
            <w:tcW w:w="1986" w:type="dxa"/>
          </w:tcPr>
          <w:p w14:paraId="530620BD" w14:textId="77777777" w:rsidR="00DF38C3" w:rsidRDefault="00D46CFF">
            <w:pPr>
              <w:pStyle w:val="TableParagraph"/>
              <w:spacing w:line="208" w:lineRule="exact"/>
              <w:ind w:left="18" w:right="5"/>
              <w:rPr>
                <w:sz w:val="20"/>
              </w:rPr>
            </w:pPr>
            <w:r>
              <w:rPr>
                <w:spacing w:val="-2"/>
                <w:sz w:val="20"/>
              </w:rPr>
              <w:t>0,019</w:t>
            </w:r>
          </w:p>
        </w:tc>
      </w:tr>
      <w:tr w:rsidR="00DF38C3" w14:paraId="21C4BED9" w14:textId="77777777">
        <w:trPr>
          <w:trHeight w:val="230"/>
        </w:trPr>
        <w:tc>
          <w:tcPr>
            <w:tcW w:w="816" w:type="dxa"/>
          </w:tcPr>
          <w:p w14:paraId="2AC43F68" w14:textId="77777777" w:rsidR="00DF38C3" w:rsidRDefault="00D46CFF">
            <w:pPr>
              <w:pStyle w:val="TableParagraph"/>
              <w:spacing w:line="208" w:lineRule="exact"/>
              <w:ind w:left="111"/>
              <w:jc w:val="left"/>
              <w:rPr>
                <w:sz w:val="20"/>
              </w:rPr>
            </w:pPr>
            <w:r>
              <w:rPr>
                <w:spacing w:val="-10"/>
                <w:sz w:val="20"/>
              </w:rPr>
              <w:t>9</w:t>
            </w:r>
          </w:p>
        </w:tc>
        <w:tc>
          <w:tcPr>
            <w:tcW w:w="2696" w:type="dxa"/>
          </w:tcPr>
          <w:p w14:paraId="45C1461B" w14:textId="77777777" w:rsidR="00DF38C3" w:rsidRDefault="00D46CFF">
            <w:pPr>
              <w:pStyle w:val="TableParagraph"/>
              <w:spacing w:line="208" w:lineRule="exact"/>
              <w:ind w:left="111"/>
              <w:jc w:val="left"/>
              <w:rPr>
                <w:sz w:val="20"/>
              </w:rPr>
            </w:pPr>
            <w:r>
              <w:rPr>
                <w:spacing w:val="-5"/>
                <w:sz w:val="20"/>
              </w:rPr>
              <w:t>МКД</w:t>
            </w:r>
          </w:p>
        </w:tc>
        <w:tc>
          <w:tcPr>
            <w:tcW w:w="3260" w:type="dxa"/>
          </w:tcPr>
          <w:p w14:paraId="22AB6508" w14:textId="77777777" w:rsidR="00DF38C3" w:rsidRDefault="00D46CFF">
            <w:pPr>
              <w:pStyle w:val="TableParagraph"/>
              <w:spacing w:line="208" w:lineRule="exact"/>
              <w:ind w:left="61" w:right="43"/>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3</w:t>
            </w:r>
          </w:p>
        </w:tc>
        <w:tc>
          <w:tcPr>
            <w:tcW w:w="1986" w:type="dxa"/>
          </w:tcPr>
          <w:p w14:paraId="244FBAFA" w14:textId="77777777" w:rsidR="00DF38C3" w:rsidRDefault="00D46CFF">
            <w:pPr>
              <w:pStyle w:val="TableParagraph"/>
              <w:spacing w:line="208" w:lineRule="exact"/>
              <w:ind w:left="18" w:right="5"/>
              <w:rPr>
                <w:sz w:val="20"/>
              </w:rPr>
            </w:pPr>
            <w:r>
              <w:rPr>
                <w:spacing w:val="-2"/>
                <w:sz w:val="20"/>
              </w:rPr>
              <w:t>0,009</w:t>
            </w:r>
          </w:p>
        </w:tc>
      </w:tr>
      <w:tr w:rsidR="00DF38C3" w14:paraId="0002FA30" w14:textId="77777777">
        <w:trPr>
          <w:trHeight w:val="230"/>
        </w:trPr>
        <w:tc>
          <w:tcPr>
            <w:tcW w:w="816" w:type="dxa"/>
          </w:tcPr>
          <w:p w14:paraId="13DA3CE3" w14:textId="77777777" w:rsidR="00DF38C3" w:rsidRDefault="00D46CFF">
            <w:pPr>
              <w:pStyle w:val="TableParagraph"/>
              <w:spacing w:line="208" w:lineRule="exact"/>
              <w:ind w:left="111"/>
              <w:jc w:val="left"/>
              <w:rPr>
                <w:sz w:val="20"/>
              </w:rPr>
            </w:pPr>
            <w:r>
              <w:rPr>
                <w:spacing w:val="-5"/>
                <w:sz w:val="20"/>
              </w:rPr>
              <w:t>10</w:t>
            </w:r>
          </w:p>
        </w:tc>
        <w:tc>
          <w:tcPr>
            <w:tcW w:w="2696" w:type="dxa"/>
          </w:tcPr>
          <w:p w14:paraId="365E90D4" w14:textId="77777777" w:rsidR="00DF38C3" w:rsidRDefault="00D46CFF">
            <w:pPr>
              <w:pStyle w:val="TableParagraph"/>
              <w:spacing w:line="208" w:lineRule="exact"/>
              <w:ind w:left="111"/>
              <w:jc w:val="left"/>
              <w:rPr>
                <w:sz w:val="20"/>
              </w:rPr>
            </w:pPr>
            <w:r>
              <w:rPr>
                <w:spacing w:val="-5"/>
                <w:sz w:val="20"/>
              </w:rPr>
              <w:t>МКД</w:t>
            </w:r>
          </w:p>
        </w:tc>
        <w:tc>
          <w:tcPr>
            <w:tcW w:w="3260" w:type="dxa"/>
          </w:tcPr>
          <w:p w14:paraId="64E6EFFA" w14:textId="77777777" w:rsidR="00DF38C3" w:rsidRDefault="00D46CFF">
            <w:pPr>
              <w:pStyle w:val="TableParagraph"/>
              <w:spacing w:line="208" w:lineRule="exact"/>
              <w:ind w:left="61" w:right="43"/>
              <w:rPr>
                <w:sz w:val="20"/>
              </w:rPr>
            </w:pPr>
            <w:r>
              <w:rPr>
                <w:spacing w:val="-2"/>
                <w:sz w:val="20"/>
              </w:rPr>
              <w:t>Ул.</w:t>
            </w:r>
            <w:r>
              <w:rPr>
                <w:spacing w:val="-10"/>
                <w:sz w:val="20"/>
              </w:rPr>
              <w:t xml:space="preserve"> </w:t>
            </w:r>
            <w:r>
              <w:rPr>
                <w:spacing w:val="-2"/>
                <w:sz w:val="20"/>
              </w:rPr>
              <w:t>Чкалова,</w:t>
            </w:r>
            <w:r>
              <w:rPr>
                <w:spacing w:val="-6"/>
                <w:sz w:val="20"/>
              </w:rPr>
              <w:t xml:space="preserve"> </w:t>
            </w:r>
            <w:r>
              <w:rPr>
                <w:spacing w:val="-2"/>
                <w:sz w:val="20"/>
              </w:rPr>
              <w:t xml:space="preserve">дом </w:t>
            </w:r>
            <w:r>
              <w:rPr>
                <w:spacing w:val="-10"/>
                <w:sz w:val="20"/>
              </w:rPr>
              <w:t>5</w:t>
            </w:r>
          </w:p>
        </w:tc>
        <w:tc>
          <w:tcPr>
            <w:tcW w:w="1986" w:type="dxa"/>
          </w:tcPr>
          <w:p w14:paraId="0A91374B" w14:textId="77777777" w:rsidR="00DF38C3" w:rsidRDefault="00D46CFF">
            <w:pPr>
              <w:pStyle w:val="TableParagraph"/>
              <w:spacing w:line="208" w:lineRule="exact"/>
              <w:ind w:left="18" w:right="2"/>
              <w:rPr>
                <w:sz w:val="20"/>
              </w:rPr>
            </w:pPr>
            <w:r>
              <w:rPr>
                <w:spacing w:val="-4"/>
                <w:sz w:val="20"/>
              </w:rPr>
              <w:t>0,02</w:t>
            </w:r>
          </w:p>
        </w:tc>
      </w:tr>
      <w:tr w:rsidR="00DF38C3" w14:paraId="528A3E4C" w14:textId="77777777">
        <w:trPr>
          <w:trHeight w:val="230"/>
        </w:trPr>
        <w:tc>
          <w:tcPr>
            <w:tcW w:w="816" w:type="dxa"/>
          </w:tcPr>
          <w:p w14:paraId="0D44B0EC" w14:textId="77777777" w:rsidR="00DF38C3" w:rsidRDefault="00D46CFF">
            <w:pPr>
              <w:pStyle w:val="TableParagraph"/>
              <w:spacing w:line="208" w:lineRule="exact"/>
              <w:ind w:left="111"/>
              <w:jc w:val="left"/>
              <w:rPr>
                <w:sz w:val="20"/>
              </w:rPr>
            </w:pPr>
            <w:r>
              <w:rPr>
                <w:spacing w:val="-5"/>
                <w:sz w:val="20"/>
              </w:rPr>
              <w:t>11</w:t>
            </w:r>
          </w:p>
        </w:tc>
        <w:tc>
          <w:tcPr>
            <w:tcW w:w="2696" w:type="dxa"/>
          </w:tcPr>
          <w:p w14:paraId="1F440B08" w14:textId="77777777" w:rsidR="00DF38C3" w:rsidRDefault="00D46CFF">
            <w:pPr>
              <w:pStyle w:val="TableParagraph"/>
              <w:spacing w:line="208" w:lineRule="exact"/>
              <w:ind w:left="111"/>
              <w:jc w:val="left"/>
              <w:rPr>
                <w:sz w:val="20"/>
              </w:rPr>
            </w:pPr>
            <w:r>
              <w:rPr>
                <w:spacing w:val="-2"/>
                <w:sz w:val="20"/>
              </w:rPr>
              <w:t>Д/сад</w:t>
            </w:r>
          </w:p>
        </w:tc>
        <w:tc>
          <w:tcPr>
            <w:tcW w:w="3260" w:type="dxa"/>
          </w:tcPr>
          <w:p w14:paraId="1067E32F" w14:textId="77777777" w:rsidR="00DF38C3" w:rsidRDefault="00D46CFF">
            <w:pPr>
              <w:pStyle w:val="TableParagraph"/>
              <w:spacing w:line="208" w:lineRule="exact"/>
              <w:ind w:left="61" w:right="48"/>
              <w:rPr>
                <w:sz w:val="20"/>
              </w:rPr>
            </w:pPr>
            <w:r>
              <w:rPr>
                <w:spacing w:val="-2"/>
                <w:sz w:val="20"/>
              </w:rPr>
              <w:t>Ул.</w:t>
            </w:r>
            <w:r>
              <w:rPr>
                <w:spacing w:val="-9"/>
                <w:sz w:val="20"/>
              </w:rPr>
              <w:t xml:space="preserve"> </w:t>
            </w:r>
            <w:r>
              <w:rPr>
                <w:spacing w:val="-2"/>
                <w:sz w:val="20"/>
              </w:rPr>
              <w:t>Чкалова,</w:t>
            </w:r>
            <w:r>
              <w:rPr>
                <w:spacing w:val="-5"/>
                <w:sz w:val="20"/>
              </w:rPr>
              <w:t xml:space="preserve"> </w:t>
            </w:r>
            <w:r>
              <w:rPr>
                <w:spacing w:val="-2"/>
                <w:sz w:val="20"/>
              </w:rPr>
              <w:t>дом</w:t>
            </w:r>
            <w:r>
              <w:rPr>
                <w:spacing w:val="-4"/>
                <w:sz w:val="20"/>
              </w:rPr>
              <w:t xml:space="preserve"> </w:t>
            </w:r>
            <w:r>
              <w:rPr>
                <w:spacing w:val="-5"/>
                <w:sz w:val="20"/>
              </w:rPr>
              <w:t>2а</w:t>
            </w:r>
          </w:p>
        </w:tc>
        <w:tc>
          <w:tcPr>
            <w:tcW w:w="1986" w:type="dxa"/>
          </w:tcPr>
          <w:p w14:paraId="7C83420F" w14:textId="77777777" w:rsidR="00DF38C3" w:rsidRDefault="00D46CFF">
            <w:pPr>
              <w:pStyle w:val="TableParagraph"/>
              <w:spacing w:line="208" w:lineRule="exact"/>
              <w:ind w:left="18" w:right="2"/>
              <w:rPr>
                <w:sz w:val="20"/>
              </w:rPr>
            </w:pPr>
            <w:r>
              <w:rPr>
                <w:spacing w:val="-4"/>
                <w:sz w:val="20"/>
              </w:rPr>
              <w:t>0,03</w:t>
            </w:r>
          </w:p>
        </w:tc>
      </w:tr>
      <w:tr w:rsidR="00DF38C3" w14:paraId="6F91042E" w14:textId="77777777">
        <w:trPr>
          <w:trHeight w:val="230"/>
        </w:trPr>
        <w:tc>
          <w:tcPr>
            <w:tcW w:w="816" w:type="dxa"/>
          </w:tcPr>
          <w:p w14:paraId="1C84C566" w14:textId="77777777" w:rsidR="00DF38C3" w:rsidRDefault="00D46CFF">
            <w:pPr>
              <w:pStyle w:val="TableParagraph"/>
              <w:spacing w:line="208" w:lineRule="exact"/>
              <w:ind w:left="111"/>
              <w:jc w:val="left"/>
              <w:rPr>
                <w:sz w:val="20"/>
              </w:rPr>
            </w:pPr>
            <w:r>
              <w:rPr>
                <w:spacing w:val="-5"/>
                <w:sz w:val="20"/>
              </w:rPr>
              <w:t>12</w:t>
            </w:r>
          </w:p>
        </w:tc>
        <w:tc>
          <w:tcPr>
            <w:tcW w:w="2696" w:type="dxa"/>
          </w:tcPr>
          <w:p w14:paraId="2C95A117"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0351AA54" w14:textId="77777777" w:rsidR="00DF38C3" w:rsidRDefault="00D46CFF">
            <w:pPr>
              <w:pStyle w:val="TableParagraph"/>
              <w:spacing w:line="208" w:lineRule="exact"/>
              <w:ind w:left="61" w:right="43"/>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7"/>
                <w:sz w:val="20"/>
              </w:rPr>
              <w:t>17</w:t>
            </w:r>
          </w:p>
        </w:tc>
        <w:tc>
          <w:tcPr>
            <w:tcW w:w="1986" w:type="dxa"/>
          </w:tcPr>
          <w:p w14:paraId="6F000A1E" w14:textId="77777777" w:rsidR="00DF38C3" w:rsidRDefault="00D46CFF">
            <w:pPr>
              <w:pStyle w:val="TableParagraph"/>
              <w:spacing w:line="208" w:lineRule="exact"/>
              <w:ind w:left="18" w:right="5"/>
              <w:rPr>
                <w:sz w:val="20"/>
              </w:rPr>
            </w:pPr>
            <w:r>
              <w:rPr>
                <w:spacing w:val="-2"/>
                <w:sz w:val="20"/>
              </w:rPr>
              <w:t>0,004</w:t>
            </w:r>
          </w:p>
        </w:tc>
      </w:tr>
      <w:tr w:rsidR="00DF38C3" w14:paraId="20B066AD" w14:textId="77777777">
        <w:trPr>
          <w:trHeight w:val="230"/>
        </w:trPr>
        <w:tc>
          <w:tcPr>
            <w:tcW w:w="816" w:type="dxa"/>
          </w:tcPr>
          <w:p w14:paraId="295A3D0B" w14:textId="77777777" w:rsidR="00DF38C3" w:rsidRDefault="00D46CFF">
            <w:pPr>
              <w:pStyle w:val="TableParagraph"/>
              <w:spacing w:line="208" w:lineRule="exact"/>
              <w:ind w:left="111"/>
              <w:jc w:val="left"/>
              <w:rPr>
                <w:sz w:val="20"/>
              </w:rPr>
            </w:pPr>
            <w:r>
              <w:rPr>
                <w:spacing w:val="-5"/>
                <w:sz w:val="20"/>
              </w:rPr>
              <w:t>13</w:t>
            </w:r>
          </w:p>
        </w:tc>
        <w:tc>
          <w:tcPr>
            <w:tcW w:w="2696" w:type="dxa"/>
          </w:tcPr>
          <w:p w14:paraId="05E48ADE"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2BB01F25" w14:textId="77777777" w:rsidR="00DF38C3" w:rsidRDefault="00D46CFF">
            <w:pPr>
              <w:pStyle w:val="TableParagraph"/>
              <w:spacing w:line="208" w:lineRule="exact"/>
              <w:ind w:left="61" w:right="43"/>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7"/>
                <w:sz w:val="20"/>
              </w:rPr>
              <w:t>15</w:t>
            </w:r>
          </w:p>
        </w:tc>
        <w:tc>
          <w:tcPr>
            <w:tcW w:w="1986" w:type="dxa"/>
          </w:tcPr>
          <w:p w14:paraId="1EA7A6A2" w14:textId="77777777" w:rsidR="00DF38C3" w:rsidRDefault="00D46CFF">
            <w:pPr>
              <w:pStyle w:val="TableParagraph"/>
              <w:spacing w:line="208" w:lineRule="exact"/>
              <w:ind w:left="18" w:right="5"/>
              <w:rPr>
                <w:sz w:val="20"/>
              </w:rPr>
            </w:pPr>
            <w:r>
              <w:rPr>
                <w:spacing w:val="-2"/>
                <w:sz w:val="20"/>
              </w:rPr>
              <w:t>0,006</w:t>
            </w:r>
          </w:p>
        </w:tc>
      </w:tr>
      <w:tr w:rsidR="00DF38C3" w14:paraId="1C8C73E2" w14:textId="77777777">
        <w:trPr>
          <w:trHeight w:val="230"/>
        </w:trPr>
        <w:tc>
          <w:tcPr>
            <w:tcW w:w="816" w:type="dxa"/>
          </w:tcPr>
          <w:p w14:paraId="2A5FBBD0" w14:textId="77777777" w:rsidR="00DF38C3" w:rsidRDefault="00D46CFF">
            <w:pPr>
              <w:pStyle w:val="TableParagraph"/>
              <w:spacing w:line="208" w:lineRule="exact"/>
              <w:ind w:left="111"/>
              <w:jc w:val="left"/>
              <w:rPr>
                <w:sz w:val="20"/>
              </w:rPr>
            </w:pPr>
            <w:r>
              <w:rPr>
                <w:spacing w:val="-5"/>
                <w:sz w:val="20"/>
              </w:rPr>
              <w:t>14</w:t>
            </w:r>
          </w:p>
        </w:tc>
        <w:tc>
          <w:tcPr>
            <w:tcW w:w="2696" w:type="dxa"/>
          </w:tcPr>
          <w:p w14:paraId="35B4E08C" w14:textId="77777777" w:rsidR="00DF38C3" w:rsidRDefault="00D46CFF">
            <w:pPr>
              <w:pStyle w:val="TableParagraph"/>
              <w:spacing w:line="208" w:lineRule="exact"/>
              <w:ind w:left="111"/>
              <w:jc w:val="left"/>
              <w:rPr>
                <w:sz w:val="20"/>
              </w:rPr>
            </w:pPr>
            <w:r>
              <w:rPr>
                <w:spacing w:val="-2"/>
                <w:sz w:val="20"/>
              </w:rPr>
              <w:t>Школа</w:t>
            </w:r>
          </w:p>
        </w:tc>
        <w:tc>
          <w:tcPr>
            <w:tcW w:w="3260" w:type="dxa"/>
          </w:tcPr>
          <w:p w14:paraId="7717275C" w14:textId="77777777" w:rsidR="00DF38C3" w:rsidRDefault="00D46CFF">
            <w:pPr>
              <w:pStyle w:val="TableParagraph"/>
              <w:spacing w:line="208" w:lineRule="exact"/>
              <w:ind w:left="61" w:right="46"/>
              <w:rPr>
                <w:sz w:val="20"/>
              </w:rPr>
            </w:pPr>
            <w:r>
              <w:rPr>
                <w:spacing w:val="-2"/>
                <w:sz w:val="20"/>
              </w:rPr>
              <w:t>Ул.</w:t>
            </w:r>
            <w:r>
              <w:rPr>
                <w:spacing w:val="-11"/>
                <w:sz w:val="20"/>
              </w:rPr>
              <w:t xml:space="preserve"> </w:t>
            </w:r>
            <w:r>
              <w:rPr>
                <w:spacing w:val="-2"/>
                <w:sz w:val="20"/>
              </w:rPr>
              <w:t>Вознесенского,</w:t>
            </w:r>
            <w:r>
              <w:rPr>
                <w:spacing w:val="-8"/>
                <w:sz w:val="20"/>
              </w:rPr>
              <w:t xml:space="preserve"> </w:t>
            </w:r>
            <w:r>
              <w:rPr>
                <w:spacing w:val="-2"/>
                <w:sz w:val="20"/>
              </w:rPr>
              <w:t>дом</w:t>
            </w:r>
            <w:r>
              <w:rPr>
                <w:spacing w:val="-9"/>
                <w:sz w:val="20"/>
              </w:rPr>
              <w:t xml:space="preserve"> </w:t>
            </w:r>
            <w:r>
              <w:rPr>
                <w:spacing w:val="-5"/>
                <w:sz w:val="20"/>
              </w:rPr>
              <w:t>32а</w:t>
            </w:r>
          </w:p>
        </w:tc>
        <w:tc>
          <w:tcPr>
            <w:tcW w:w="1986" w:type="dxa"/>
          </w:tcPr>
          <w:p w14:paraId="4E4DDFB8" w14:textId="77777777" w:rsidR="00DF38C3" w:rsidRDefault="00D46CFF">
            <w:pPr>
              <w:pStyle w:val="TableParagraph"/>
              <w:spacing w:line="208" w:lineRule="exact"/>
              <w:ind w:left="18" w:right="5"/>
              <w:rPr>
                <w:sz w:val="20"/>
              </w:rPr>
            </w:pPr>
            <w:r>
              <w:rPr>
                <w:spacing w:val="-2"/>
                <w:sz w:val="20"/>
              </w:rPr>
              <w:t>0,025</w:t>
            </w:r>
          </w:p>
        </w:tc>
      </w:tr>
      <w:tr w:rsidR="00DF38C3" w14:paraId="1BB480C8" w14:textId="77777777">
        <w:trPr>
          <w:trHeight w:val="230"/>
        </w:trPr>
        <w:tc>
          <w:tcPr>
            <w:tcW w:w="816" w:type="dxa"/>
          </w:tcPr>
          <w:p w14:paraId="53465701" w14:textId="77777777" w:rsidR="00DF38C3" w:rsidRDefault="00D46CFF">
            <w:pPr>
              <w:pStyle w:val="TableParagraph"/>
              <w:spacing w:line="208" w:lineRule="exact"/>
              <w:ind w:left="111"/>
              <w:jc w:val="left"/>
              <w:rPr>
                <w:sz w:val="20"/>
              </w:rPr>
            </w:pPr>
            <w:r>
              <w:rPr>
                <w:spacing w:val="-5"/>
                <w:sz w:val="20"/>
              </w:rPr>
              <w:t>15</w:t>
            </w:r>
          </w:p>
        </w:tc>
        <w:tc>
          <w:tcPr>
            <w:tcW w:w="2696" w:type="dxa"/>
          </w:tcPr>
          <w:p w14:paraId="4C849A27" w14:textId="77777777" w:rsidR="00DF38C3" w:rsidRDefault="00D46CFF">
            <w:pPr>
              <w:pStyle w:val="TableParagraph"/>
              <w:spacing w:line="208" w:lineRule="exact"/>
              <w:ind w:left="111"/>
              <w:jc w:val="left"/>
              <w:rPr>
                <w:sz w:val="20"/>
              </w:rPr>
            </w:pPr>
            <w:r>
              <w:rPr>
                <w:spacing w:val="-2"/>
                <w:sz w:val="20"/>
              </w:rPr>
              <w:t>Школа</w:t>
            </w:r>
          </w:p>
        </w:tc>
        <w:tc>
          <w:tcPr>
            <w:tcW w:w="3260" w:type="dxa"/>
          </w:tcPr>
          <w:p w14:paraId="161AAD60" w14:textId="77777777" w:rsidR="00DF38C3" w:rsidRDefault="00D46CFF">
            <w:pPr>
              <w:pStyle w:val="TableParagraph"/>
              <w:spacing w:line="208" w:lineRule="exact"/>
              <w:ind w:left="61" w:right="48"/>
              <w:rPr>
                <w:sz w:val="20"/>
              </w:rPr>
            </w:pPr>
            <w:r>
              <w:rPr>
                <w:spacing w:val="-2"/>
                <w:sz w:val="20"/>
              </w:rPr>
              <w:t>Ул.</w:t>
            </w:r>
            <w:r>
              <w:rPr>
                <w:spacing w:val="-9"/>
                <w:sz w:val="20"/>
              </w:rPr>
              <w:t xml:space="preserve"> </w:t>
            </w:r>
            <w:r>
              <w:rPr>
                <w:spacing w:val="-2"/>
                <w:sz w:val="20"/>
              </w:rPr>
              <w:t>Чкалова,</w:t>
            </w:r>
            <w:r>
              <w:rPr>
                <w:spacing w:val="-5"/>
                <w:sz w:val="20"/>
              </w:rPr>
              <w:t xml:space="preserve"> </w:t>
            </w:r>
            <w:r>
              <w:rPr>
                <w:spacing w:val="-2"/>
                <w:sz w:val="20"/>
              </w:rPr>
              <w:t>дом</w:t>
            </w:r>
            <w:r>
              <w:rPr>
                <w:spacing w:val="-4"/>
                <w:sz w:val="20"/>
              </w:rPr>
              <w:t xml:space="preserve"> </w:t>
            </w:r>
            <w:r>
              <w:rPr>
                <w:spacing w:val="-5"/>
                <w:sz w:val="20"/>
              </w:rPr>
              <w:t>2а</w:t>
            </w:r>
          </w:p>
        </w:tc>
        <w:tc>
          <w:tcPr>
            <w:tcW w:w="1986" w:type="dxa"/>
          </w:tcPr>
          <w:p w14:paraId="187A023C" w14:textId="77777777" w:rsidR="00DF38C3" w:rsidRDefault="00D46CFF">
            <w:pPr>
              <w:pStyle w:val="TableParagraph"/>
              <w:spacing w:line="208" w:lineRule="exact"/>
              <w:ind w:left="18" w:right="5"/>
              <w:rPr>
                <w:sz w:val="20"/>
              </w:rPr>
            </w:pPr>
            <w:r>
              <w:rPr>
                <w:spacing w:val="-2"/>
                <w:sz w:val="20"/>
              </w:rPr>
              <w:t>0,309</w:t>
            </w:r>
          </w:p>
        </w:tc>
      </w:tr>
      <w:tr w:rsidR="00DF38C3" w14:paraId="39C1EE29" w14:textId="77777777">
        <w:trPr>
          <w:trHeight w:val="230"/>
        </w:trPr>
        <w:tc>
          <w:tcPr>
            <w:tcW w:w="6772" w:type="dxa"/>
            <w:gridSpan w:val="3"/>
          </w:tcPr>
          <w:p w14:paraId="76BD28FB" w14:textId="77777777" w:rsidR="00DF38C3" w:rsidRDefault="00D46CFF">
            <w:pPr>
              <w:pStyle w:val="TableParagraph"/>
              <w:spacing w:line="208" w:lineRule="exact"/>
              <w:ind w:left="111"/>
              <w:jc w:val="left"/>
              <w:rPr>
                <w:sz w:val="20"/>
              </w:rPr>
            </w:pPr>
            <w:r>
              <w:rPr>
                <w:spacing w:val="-2"/>
                <w:sz w:val="20"/>
              </w:rPr>
              <w:t>Итого</w:t>
            </w:r>
            <w:r>
              <w:rPr>
                <w:spacing w:val="-7"/>
                <w:sz w:val="20"/>
              </w:rPr>
              <w:t xml:space="preserve"> </w:t>
            </w:r>
            <w:r>
              <w:rPr>
                <w:spacing w:val="-2"/>
                <w:sz w:val="20"/>
              </w:rPr>
              <w:t>по</w:t>
            </w:r>
            <w:r>
              <w:rPr>
                <w:spacing w:val="-4"/>
                <w:sz w:val="20"/>
              </w:rPr>
              <w:t xml:space="preserve"> </w:t>
            </w:r>
            <w:r>
              <w:rPr>
                <w:spacing w:val="-2"/>
                <w:sz w:val="20"/>
              </w:rPr>
              <w:t>котельной</w:t>
            </w:r>
            <w:r>
              <w:rPr>
                <w:spacing w:val="-7"/>
                <w:sz w:val="20"/>
              </w:rPr>
              <w:t xml:space="preserve"> </w:t>
            </w:r>
            <w:r>
              <w:rPr>
                <w:spacing w:val="-5"/>
                <w:sz w:val="20"/>
              </w:rPr>
              <w:t>№1</w:t>
            </w:r>
          </w:p>
        </w:tc>
        <w:tc>
          <w:tcPr>
            <w:tcW w:w="1986" w:type="dxa"/>
          </w:tcPr>
          <w:p w14:paraId="51DA2B74" w14:textId="77777777" w:rsidR="00DF38C3" w:rsidRDefault="00D46CFF">
            <w:pPr>
              <w:pStyle w:val="TableParagraph"/>
              <w:spacing w:line="208" w:lineRule="exact"/>
              <w:ind w:left="18" w:right="5"/>
              <w:rPr>
                <w:rFonts w:ascii="Arial"/>
                <w:b/>
                <w:i/>
                <w:sz w:val="20"/>
              </w:rPr>
            </w:pPr>
            <w:r>
              <w:rPr>
                <w:rFonts w:ascii="Arial"/>
                <w:b/>
                <w:i/>
                <w:spacing w:val="-2"/>
                <w:sz w:val="20"/>
              </w:rPr>
              <w:t>0,834</w:t>
            </w:r>
          </w:p>
        </w:tc>
      </w:tr>
      <w:tr w:rsidR="00DF38C3" w14:paraId="5C63AEF5" w14:textId="77777777">
        <w:trPr>
          <w:trHeight w:val="230"/>
        </w:trPr>
        <w:tc>
          <w:tcPr>
            <w:tcW w:w="8758" w:type="dxa"/>
            <w:gridSpan w:val="4"/>
          </w:tcPr>
          <w:p w14:paraId="5FDA7FBF" w14:textId="77777777" w:rsidR="00DF38C3" w:rsidRDefault="00D46CFF">
            <w:pPr>
              <w:pStyle w:val="TableParagraph"/>
              <w:spacing w:line="208" w:lineRule="exact"/>
              <w:ind w:left="17"/>
              <w:rPr>
                <w:sz w:val="20"/>
              </w:rPr>
            </w:pPr>
            <w:r>
              <w:rPr>
                <w:spacing w:val="-4"/>
                <w:sz w:val="20"/>
              </w:rPr>
              <w:t>Котельная</w:t>
            </w:r>
            <w:r>
              <w:rPr>
                <w:spacing w:val="-1"/>
                <w:sz w:val="20"/>
              </w:rPr>
              <w:t xml:space="preserve"> </w:t>
            </w:r>
            <w:r>
              <w:rPr>
                <w:spacing w:val="-5"/>
                <w:sz w:val="20"/>
              </w:rPr>
              <w:t>№2</w:t>
            </w:r>
          </w:p>
        </w:tc>
      </w:tr>
      <w:tr w:rsidR="00DF38C3" w14:paraId="17DDEF34" w14:textId="77777777">
        <w:trPr>
          <w:trHeight w:val="230"/>
        </w:trPr>
        <w:tc>
          <w:tcPr>
            <w:tcW w:w="816" w:type="dxa"/>
          </w:tcPr>
          <w:p w14:paraId="773BCE68" w14:textId="77777777" w:rsidR="00DF38C3" w:rsidRDefault="00D46CFF">
            <w:pPr>
              <w:pStyle w:val="TableParagraph"/>
              <w:spacing w:line="208" w:lineRule="exact"/>
              <w:ind w:left="111"/>
              <w:jc w:val="left"/>
              <w:rPr>
                <w:sz w:val="20"/>
              </w:rPr>
            </w:pPr>
            <w:r>
              <w:rPr>
                <w:spacing w:val="-10"/>
                <w:sz w:val="20"/>
              </w:rPr>
              <w:t>1</w:t>
            </w:r>
          </w:p>
        </w:tc>
        <w:tc>
          <w:tcPr>
            <w:tcW w:w="2696" w:type="dxa"/>
          </w:tcPr>
          <w:p w14:paraId="4C6A7114"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2A80EB80" w14:textId="77777777" w:rsidR="00DF38C3" w:rsidRDefault="00D46CFF">
            <w:pPr>
              <w:pStyle w:val="TableParagraph"/>
              <w:spacing w:line="208" w:lineRule="exact"/>
              <w:ind w:left="61" w:right="43"/>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8</w:t>
            </w:r>
          </w:p>
        </w:tc>
        <w:tc>
          <w:tcPr>
            <w:tcW w:w="1986" w:type="dxa"/>
          </w:tcPr>
          <w:p w14:paraId="2ED7622C" w14:textId="77777777" w:rsidR="00DF38C3" w:rsidRDefault="00D46CFF">
            <w:pPr>
              <w:pStyle w:val="TableParagraph"/>
              <w:spacing w:line="208" w:lineRule="exact"/>
              <w:ind w:left="18" w:right="5"/>
              <w:rPr>
                <w:sz w:val="20"/>
              </w:rPr>
            </w:pPr>
            <w:r>
              <w:rPr>
                <w:spacing w:val="-2"/>
                <w:sz w:val="20"/>
              </w:rPr>
              <w:t>0,004</w:t>
            </w:r>
          </w:p>
        </w:tc>
      </w:tr>
      <w:tr w:rsidR="00DF38C3" w14:paraId="1A6E0529" w14:textId="77777777">
        <w:trPr>
          <w:trHeight w:val="230"/>
        </w:trPr>
        <w:tc>
          <w:tcPr>
            <w:tcW w:w="816" w:type="dxa"/>
          </w:tcPr>
          <w:p w14:paraId="382E60BA" w14:textId="77777777" w:rsidR="00DF38C3" w:rsidRDefault="00D46CFF">
            <w:pPr>
              <w:pStyle w:val="TableParagraph"/>
              <w:spacing w:line="208" w:lineRule="exact"/>
              <w:ind w:left="111"/>
              <w:jc w:val="left"/>
              <w:rPr>
                <w:sz w:val="20"/>
              </w:rPr>
            </w:pPr>
            <w:r>
              <w:rPr>
                <w:spacing w:val="-10"/>
                <w:sz w:val="20"/>
              </w:rPr>
              <w:t>2</w:t>
            </w:r>
          </w:p>
        </w:tc>
        <w:tc>
          <w:tcPr>
            <w:tcW w:w="2696" w:type="dxa"/>
          </w:tcPr>
          <w:p w14:paraId="66419A4E"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7DC9A143" w14:textId="77777777" w:rsidR="00DF38C3" w:rsidRDefault="00D46CFF">
            <w:pPr>
              <w:pStyle w:val="TableParagraph"/>
              <w:spacing w:line="208" w:lineRule="exact"/>
              <w:ind w:left="61" w:right="46"/>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12</w:t>
            </w:r>
          </w:p>
        </w:tc>
        <w:tc>
          <w:tcPr>
            <w:tcW w:w="1986" w:type="dxa"/>
          </w:tcPr>
          <w:p w14:paraId="3B3C7C01" w14:textId="77777777" w:rsidR="00DF38C3" w:rsidRDefault="00D46CFF">
            <w:pPr>
              <w:pStyle w:val="TableParagraph"/>
              <w:spacing w:line="208" w:lineRule="exact"/>
              <w:ind w:left="18" w:right="5"/>
              <w:rPr>
                <w:sz w:val="20"/>
              </w:rPr>
            </w:pPr>
            <w:r>
              <w:rPr>
                <w:spacing w:val="-2"/>
                <w:sz w:val="20"/>
              </w:rPr>
              <w:t>0,004</w:t>
            </w:r>
          </w:p>
        </w:tc>
      </w:tr>
      <w:tr w:rsidR="00DF38C3" w14:paraId="10049FAF" w14:textId="77777777">
        <w:trPr>
          <w:trHeight w:val="230"/>
        </w:trPr>
        <w:tc>
          <w:tcPr>
            <w:tcW w:w="816" w:type="dxa"/>
          </w:tcPr>
          <w:p w14:paraId="09C8C4B9" w14:textId="77777777" w:rsidR="00DF38C3" w:rsidRDefault="00D46CFF">
            <w:pPr>
              <w:pStyle w:val="TableParagraph"/>
              <w:spacing w:line="208" w:lineRule="exact"/>
              <w:ind w:left="111"/>
              <w:jc w:val="left"/>
              <w:rPr>
                <w:sz w:val="20"/>
              </w:rPr>
            </w:pPr>
            <w:r>
              <w:rPr>
                <w:spacing w:val="-10"/>
                <w:sz w:val="20"/>
              </w:rPr>
              <w:t>3</w:t>
            </w:r>
          </w:p>
        </w:tc>
        <w:tc>
          <w:tcPr>
            <w:tcW w:w="2696" w:type="dxa"/>
          </w:tcPr>
          <w:p w14:paraId="762FA3FA"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1CB2A58F" w14:textId="77777777" w:rsidR="00DF38C3" w:rsidRDefault="00D46CFF">
            <w:pPr>
              <w:pStyle w:val="TableParagraph"/>
              <w:spacing w:line="208" w:lineRule="exact"/>
              <w:ind w:left="61" w:right="41"/>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7/1</w:t>
            </w:r>
          </w:p>
        </w:tc>
        <w:tc>
          <w:tcPr>
            <w:tcW w:w="1986" w:type="dxa"/>
          </w:tcPr>
          <w:p w14:paraId="0C861C9E" w14:textId="77777777" w:rsidR="00DF38C3" w:rsidRDefault="00D46CFF">
            <w:pPr>
              <w:pStyle w:val="TableParagraph"/>
              <w:spacing w:line="208" w:lineRule="exact"/>
              <w:ind w:left="18" w:right="5"/>
              <w:rPr>
                <w:sz w:val="20"/>
              </w:rPr>
            </w:pPr>
            <w:r>
              <w:rPr>
                <w:spacing w:val="-2"/>
                <w:sz w:val="20"/>
              </w:rPr>
              <w:t>0,006</w:t>
            </w:r>
          </w:p>
        </w:tc>
      </w:tr>
      <w:tr w:rsidR="00DF38C3" w14:paraId="258A79E6" w14:textId="77777777">
        <w:trPr>
          <w:trHeight w:val="230"/>
        </w:trPr>
        <w:tc>
          <w:tcPr>
            <w:tcW w:w="816" w:type="dxa"/>
          </w:tcPr>
          <w:p w14:paraId="1C6EBE97" w14:textId="77777777" w:rsidR="00DF38C3" w:rsidRDefault="00D46CFF">
            <w:pPr>
              <w:pStyle w:val="TableParagraph"/>
              <w:spacing w:line="208" w:lineRule="exact"/>
              <w:ind w:left="111"/>
              <w:jc w:val="left"/>
              <w:rPr>
                <w:sz w:val="20"/>
              </w:rPr>
            </w:pPr>
            <w:r>
              <w:rPr>
                <w:spacing w:val="-10"/>
                <w:sz w:val="20"/>
              </w:rPr>
              <w:t>4</w:t>
            </w:r>
          </w:p>
        </w:tc>
        <w:tc>
          <w:tcPr>
            <w:tcW w:w="2696" w:type="dxa"/>
          </w:tcPr>
          <w:p w14:paraId="5F925B4E"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0CC59EDF" w14:textId="77777777" w:rsidR="00DF38C3" w:rsidRDefault="00D46CFF">
            <w:pPr>
              <w:pStyle w:val="TableParagraph"/>
              <w:spacing w:line="208" w:lineRule="exact"/>
              <w:ind w:left="61" w:right="41"/>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7/2</w:t>
            </w:r>
          </w:p>
        </w:tc>
        <w:tc>
          <w:tcPr>
            <w:tcW w:w="1986" w:type="dxa"/>
          </w:tcPr>
          <w:p w14:paraId="146C9B32" w14:textId="77777777" w:rsidR="00DF38C3" w:rsidRDefault="00D46CFF">
            <w:pPr>
              <w:pStyle w:val="TableParagraph"/>
              <w:spacing w:line="208" w:lineRule="exact"/>
              <w:ind w:left="18" w:right="5"/>
              <w:rPr>
                <w:sz w:val="20"/>
              </w:rPr>
            </w:pPr>
            <w:r>
              <w:rPr>
                <w:spacing w:val="-2"/>
                <w:sz w:val="20"/>
              </w:rPr>
              <w:t>0,013</w:t>
            </w:r>
          </w:p>
        </w:tc>
      </w:tr>
      <w:tr w:rsidR="00DF38C3" w14:paraId="7497B6FE" w14:textId="77777777">
        <w:trPr>
          <w:trHeight w:val="230"/>
        </w:trPr>
        <w:tc>
          <w:tcPr>
            <w:tcW w:w="816" w:type="dxa"/>
          </w:tcPr>
          <w:p w14:paraId="4C7330E4" w14:textId="77777777" w:rsidR="00DF38C3" w:rsidRDefault="00D46CFF">
            <w:pPr>
              <w:pStyle w:val="TableParagraph"/>
              <w:spacing w:line="208" w:lineRule="exact"/>
              <w:ind w:left="111"/>
              <w:jc w:val="left"/>
              <w:rPr>
                <w:sz w:val="20"/>
              </w:rPr>
            </w:pPr>
            <w:r>
              <w:rPr>
                <w:spacing w:val="-10"/>
                <w:sz w:val="20"/>
              </w:rPr>
              <w:t>5</w:t>
            </w:r>
          </w:p>
        </w:tc>
        <w:tc>
          <w:tcPr>
            <w:tcW w:w="2696" w:type="dxa"/>
          </w:tcPr>
          <w:p w14:paraId="7A27677A" w14:textId="77777777" w:rsidR="00DF38C3" w:rsidRDefault="00D46CFF">
            <w:pPr>
              <w:pStyle w:val="TableParagraph"/>
              <w:spacing w:line="208" w:lineRule="exact"/>
              <w:ind w:left="111"/>
              <w:jc w:val="left"/>
              <w:rPr>
                <w:sz w:val="20"/>
              </w:rPr>
            </w:pPr>
            <w:r>
              <w:rPr>
                <w:spacing w:val="-2"/>
                <w:sz w:val="20"/>
              </w:rPr>
              <w:t>Ж/дом</w:t>
            </w:r>
          </w:p>
        </w:tc>
        <w:tc>
          <w:tcPr>
            <w:tcW w:w="3260" w:type="dxa"/>
          </w:tcPr>
          <w:p w14:paraId="54B9AC8E" w14:textId="77777777" w:rsidR="00DF38C3" w:rsidRDefault="00D46CFF">
            <w:pPr>
              <w:pStyle w:val="TableParagraph"/>
              <w:spacing w:line="208" w:lineRule="exact"/>
              <w:ind w:left="61" w:right="43"/>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10"/>
                <w:sz w:val="20"/>
              </w:rPr>
              <w:t>6</w:t>
            </w:r>
          </w:p>
        </w:tc>
        <w:tc>
          <w:tcPr>
            <w:tcW w:w="1986" w:type="dxa"/>
          </w:tcPr>
          <w:p w14:paraId="721D9987" w14:textId="77777777" w:rsidR="00DF38C3" w:rsidRDefault="00D46CFF">
            <w:pPr>
              <w:pStyle w:val="TableParagraph"/>
              <w:spacing w:line="208" w:lineRule="exact"/>
              <w:ind w:left="18" w:right="5"/>
              <w:rPr>
                <w:sz w:val="20"/>
              </w:rPr>
            </w:pPr>
            <w:r>
              <w:rPr>
                <w:spacing w:val="-2"/>
                <w:sz w:val="20"/>
              </w:rPr>
              <w:t>0,004</w:t>
            </w:r>
          </w:p>
        </w:tc>
      </w:tr>
      <w:tr w:rsidR="00DF38C3" w14:paraId="60FD47BB" w14:textId="77777777">
        <w:trPr>
          <w:trHeight w:val="460"/>
        </w:trPr>
        <w:tc>
          <w:tcPr>
            <w:tcW w:w="816" w:type="dxa"/>
          </w:tcPr>
          <w:p w14:paraId="7B541E4A" w14:textId="77777777" w:rsidR="00DF38C3" w:rsidRDefault="00D46CFF">
            <w:pPr>
              <w:pStyle w:val="TableParagraph"/>
              <w:spacing w:line="208" w:lineRule="exact"/>
              <w:ind w:left="111"/>
              <w:jc w:val="left"/>
              <w:rPr>
                <w:sz w:val="20"/>
              </w:rPr>
            </w:pPr>
            <w:r>
              <w:rPr>
                <w:spacing w:val="-10"/>
                <w:sz w:val="20"/>
              </w:rPr>
              <w:t>6</w:t>
            </w:r>
          </w:p>
        </w:tc>
        <w:tc>
          <w:tcPr>
            <w:tcW w:w="2696" w:type="dxa"/>
          </w:tcPr>
          <w:p w14:paraId="651AEC00" w14:textId="77777777" w:rsidR="00DF38C3" w:rsidRDefault="00D46CFF">
            <w:pPr>
              <w:pStyle w:val="TableParagraph"/>
              <w:spacing w:line="208" w:lineRule="exact"/>
              <w:ind w:left="111"/>
              <w:jc w:val="left"/>
              <w:rPr>
                <w:sz w:val="20"/>
              </w:rPr>
            </w:pPr>
            <w:r>
              <w:rPr>
                <w:sz w:val="20"/>
              </w:rPr>
              <w:t>ООО</w:t>
            </w:r>
            <w:r>
              <w:rPr>
                <w:spacing w:val="-7"/>
                <w:sz w:val="20"/>
              </w:rPr>
              <w:t xml:space="preserve"> </w:t>
            </w:r>
            <w:r>
              <w:rPr>
                <w:spacing w:val="-2"/>
                <w:sz w:val="20"/>
              </w:rPr>
              <w:t>«Средневолжская</w:t>
            </w:r>
          </w:p>
          <w:p w14:paraId="54DCA439" w14:textId="77777777" w:rsidR="00DF38C3" w:rsidRDefault="00D46CFF">
            <w:pPr>
              <w:pStyle w:val="TableParagraph"/>
              <w:spacing w:before="1"/>
              <w:ind w:left="111"/>
              <w:jc w:val="left"/>
              <w:rPr>
                <w:sz w:val="20"/>
              </w:rPr>
            </w:pPr>
            <w:r>
              <w:rPr>
                <w:spacing w:val="-2"/>
                <w:sz w:val="20"/>
              </w:rPr>
              <w:t>компания»</w:t>
            </w:r>
          </w:p>
        </w:tc>
        <w:tc>
          <w:tcPr>
            <w:tcW w:w="3260" w:type="dxa"/>
          </w:tcPr>
          <w:p w14:paraId="2F9511F3" w14:textId="77777777" w:rsidR="00DF38C3" w:rsidRDefault="00D46CFF">
            <w:pPr>
              <w:pStyle w:val="TableParagraph"/>
              <w:spacing w:line="208" w:lineRule="exact"/>
              <w:ind w:left="61" w:right="46"/>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29</w:t>
            </w:r>
          </w:p>
        </w:tc>
        <w:tc>
          <w:tcPr>
            <w:tcW w:w="1986" w:type="dxa"/>
          </w:tcPr>
          <w:p w14:paraId="04DE58B2" w14:textId="77777777" w:rsidR="00DF38C3" w:rsidRDefault="00D46CFF">
            <w:pPr>
              <w:pStyle w:val="TableParagraph"/>
              <w:spacing w:line="208" w:lineRule="exact"/>
              <w:ind w:left="18" w:right="5"/>
              <w:rPr>
                <w:sz w:val="20"/>
              </w:rPr>
            </w:pPr>
            <w:r>
              <w:rPr>
                <w:spacing w:val="-2"/>
                <w:sz w:val="20"/>
              </w:rPr>
              <w:t>0,141</w:t>
            </w:r>
          </w:p>
        </w:tc>
      </w:tr>
      <w:tr w:rsidR="00DF38C3" w14:paraId="2E2A959B" w14:textId="77777777">
        <w:trPr>
          <w:trHeight w:val="230"/>
        </w:trPr>
        <w:tc>
          <w:tcPr>
            <w:tcW w:w="816" w:type="dxa"/>
          </w:tcPr>
          <w:p w14:paraId="6FB5AB12" w14:textId="77777777" w:rsidR="00DF38C3" w:rsidRDefault="00D46CFF">
            <w:pPr>
              <w:pStyle w:val="TableParagraph"/>
              <w:spacing w:line="206" w:lineRule="exact"/>
              <w:ind w:left="111"/>
              <w:jc w:val="left"/>
              <w:rPr>
                <w:sz w:val="20"/>
              </w:rPr>
            </w:pPr>
            <w:r>
              <w:rPr>
                <w:spacing w:val="-10"/>
                <w:sz w:val="20"/>
              </w:rPr>
              <w:t>7</w:t>
            </w:r>
          </w:p>
        </w:tc>
        <w:tc>
          <w:tcPr>
            <w:tcW w:w="2696" w:type="dxa"/>
          </w:tcPr>
          <w:p w14:paraId="2770BF16" w14:textId="77777777" w:rsidR="00DF38C3" w:rsidRDefault="00D46CFF">
            <w:pPr>
              <w:pStyle w:val="TableParagraph"/>
              <w:spacing w:line="206" w:lineRule="exact"/>
              <w:ind w:left="111"/>
              <w:jc w:val="left"/>
              <w:rPr>
                <w:sz w:val="20"/>
              </w:rPr>
            </w:pPr>
            <w:r>
              <w:rPr>
                <w:sz w:val="20"/>
              </w:rPr>
              <w:t>ООО</w:t>
            </w:r>
            <w:r>
              <w:rPr>
                <w:spacing w:val="-7"/>
                <w:sz w:val="20"/>
              </w:rPr>
              <w:t xml:space="preserve"> </w:t>
            </w:r>
            <w:r>
              <w:rPr>
                <w:spacing w:val="-2"/>
                <w:sz w:val="20"/>
              </w:rPr>
              <w:t>«</w:t>
            </w:r>
            <w:proofErr w:type="spellStart"/>
            <w:r>
              <w:rPr>
                <w:spacing w:val="-2"/>
                <w:sz w:val="20"/>
              </w:rPr>
              <w:t>Робскат</w:t>
            </w:r>
            <w:proofErr w:type="spellEnd"/>
            <w:r>
              <w:rPr>
                <w:spacing w:val="-2"/>
                <w:sz w:val="20"/>
              </w:rPr>
              <w:t>»</w:t>
            </w:r>
          </w:p>
        </w:tc>
        <w:tc>
          <w:tcPr>
            <w:tcW w:w="3260" w:type="dxa"/>
          </w:tcPr>
          <w:p w14:paraId="2B5F780D" w14:textId="77777777" w:rsidR="00DF38C3" w:rsidRDefault="00D46CFF">
            <w:pPr>
              <w:pStyle w:val="TableParagraph"/>
              <w:spacing w:line="206" w:lineRule="exact"/>
              <w:ind w:left="61" w:right="46"/>
              <w:rPr>
                <w:sz w:val="20"/>
              </w:rPr>
            </w:pPr>
            <w:r>
              <w:rPr>
                <w:sz w:val="20"/>
              </w:rPr>
              <w:t>тер.</w:t>
            </w:r>
            <w:r>
              <w:rPr>
                <w:spacing w:val="-11"/>
                <w:sz w:val="20"/>
              </w:rPr>
              <w:t xml:space="preserve"> </w:t>
            </w:r>
            <w:r>
              <w:rPr>
                <w:sz w:val="20"/>
              </w:rPr>
              <w:t>ОПХ,</w:t>
            </w:r>
            <w:r>
              <w:rPr>
                <w:spacing w:val="-7"/>
                <w:sz w:val="20"/>
              </w:rPr>
              <w:t xml:space="preserve"> </w:t>
            </w:r>
            <w:r>
              <w:rPr>
                <w:sz w:val="20"/>
              </w:rPr>
              <w:t>дом</w:t>
            </w:r>
            <w:r>
              <w:rPr>
                <w:spacing w:val="-6"/>
                <w:sz w:val="20"/>
              </w:rPr>
              <w:t xml:space="preserve"> </w:t>
            </w:r>
            <w:r>
              <w:rPr>
                <w:spacing w:val="-5"/>
                <w:sz w:val="20"/>
              </w:rPr>
              <w:t>17</w:t>
            </w:r>
          </w:p>
        </w:tc>
        <w:tc>
          <w:tcPr>
            <w:tcW w:w="1986" w:type="dxa"/>
          </w:tcPr>
          <w:p w14:paraId="088D4206" w14:textId="77777777" w:rsidR="00DF38C3" w:rsidRDefault="00D46CFF">
            <w:pPr>
              <w:pStyle w:val="TableParagraph"/>
              <w:spacing w:line="206" w:lineRule="exact"/>
              <w:ind w:left="18" w:right="5"/>
              <w:rPr>
                <w:sz w:val="20"/>
              </w:rPr>
            </w:pPr>
            <w:r>
              <w:rPr>
                <w:spacing w:val="-2"/>
                <w:sz w:val="20"/>
              </w:rPr>
              <w:t>0,105</w:t>
            </w:r>
          </w:p>
        </w:tc>
      </w:tr>
      <w:tr w:rsidR="00DF38C3" w14:paraId="3DC8D31B" w14:textId="77777777">
        <w:trPr>
          <w:trHeight w:val="230"/>
        </w:trPr>
        <w:tc>
          <w:tcPr>
            <w:tcW w:w="816" w:type="dxa"/>
          </w:tcPr>
          <w:p w14:paraId="32BA2257" w14:textId="77777777" w:rsidR="00DF38C3" w:rsidRDefault="00D46CFF">
            <w:pPr>
              <w:pStyle w:val="TableParagraph"/>
              <w:spacing w:line="206" w:lineRule="exact"/>
              <w:ind w:left="111"/>
              <w:jc w:val="left"/>
              <w:rPr>
                <w:sz w:val="20"/>
              </w:rPr>
            </w:pPr>
            <w:r>
              <w:rPr>
                <w:spacing w:val="-10"/>
                <w:sz w:val="20"/>
              </w:rPr>
              <w:t>8</w:t>
            </w:r>
          </w:p>
        </w:tc>
        <w:tc>
          <w:tcPr>
            <w:tcW w:w="2696" w:type="dxa"/>
          </w:tcPr>
          <w:p w14:paraId="29C444F0" w14:textId="77777777" w:rsidR="00DF38C3" w:rsidRDefault="00D46CFF">
            <w:pPr>
              <w:pStyle w:val="TableParagraph"/>
              <w:spacing w:line="206" w:lineRule="exact"/>
              <w:ind w:left="111"/>
              <w:jc w:val="left"/>
              <w:rPr>
                <w:sz w:val="20"/>
              </w:rPr>
            </w:pPr>
            <w:r>
              <w:rPr>
                <w:spacing w:val="-5"/>
                <w:sz w:val="20"/>
              </w:rPr>
              <w:t>МКД</w:t>
            </w:r>
          </w:p>
        </w:tc>
        <w:tc>
          <w:tcPr>
            <w:tcW w:w="3260" w:type="dxa"/>
          </w:tcPr>
          <w:p w14:paraId="69958327" w14:textId="77777777" w:rsidR="00DF38C3" w:rsidRDefault="00D46CFF">
            <w:pPr>
              <w:pStyle w:val="TableParagraph"/>
              <w:spacing w:line="206" w:lineRule="exact"/>
              <w:ind w:left="61" w:right="41"/>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1"/>
                <w:sz w:val="20"/>
              </w:rPr>
              <w:t xml:space="preserve"> </w:t>
            </w:r>
            <w:r>
              <w:rPr>
                <w:spacing w:val="-10"/>
                <w:sz w:val="20"/>
              </w:rPr>
              <w:t>1</w:t>
            </w:r>
          </w:p>
        </w:tc>
        <w:tc>
          <w:tcPr>
            <w:tcW w:w="1986" w:type="dxa"/>
          </w:tcPr>
          <w:p w14:paraId="27D55273" w14:textId="77777777" w:rsidR="00DF38C3" w:rsidRDefault="00D46CFF">
            <w:pPr>
              <w:pStyle w:val="TableParagraph"/>
              <w:spacing w:line="206" w:lineRule="exact"/>
              <w:ind w:left="18" w:right="5"/>
              <w:rPr>
                <w:sz w:val="20"/>
              </w:rPr>
            </w:pPr>
            <w:r>
              <w:rPr>
                <w:spacing w:val="-2"/>
                <w:sz w:val="20"/>
              </w:rPr>
              <w:t>0,073</w:t>
            </w:r>
          </w:p>
        </w:tc>
      </w:tr>
      <w:tr w:rsidR="00DF38C3" w14:paraId="75395CE6" w14:textId="77777777">
        <w:trPr>
          <w:trHeight w:val="229"/>
        </w:trPr>
        <w:tc>
          <w:tcPr>
            <w:tcW w:w="816" w:type="dxa"/>
          </w:tcPr>
          <w:p w14:paraId="5C5777AB" w14:textId="77777777" w:rsidR="00DF38C3" w:rsidRDefault="00D46CFF">
            <w:pPr>
              <w:pStyle w:val="TableParagraph"/>
              <w:spacing w:line="206" w:lineRule="exact"/>
              <w:ind w:left="111"/>
              <w:jc w:val="left"/>
              <w:rPr>
                <w:sz w:val="20"/>
              </w:rPr>
            </w:pPr>
            <w:r>
              <w:rPr>
                <w:spacing w:val="-10"/>
                <w:sz w:val="20"/>
              </w:rPr>
              <w:t>9</w:t>
            </w:r>
          </w:p>
        </w:tc>
        <w:tc>
          <w:tcPr>
            <w:tcW w:w="2696" w:type="dxa"/>
          </w:tcPr>
          <w:p w14:paraId="2296B231" w14:textId="77777777" w:rsidR="00DF38C3" w:rsidRDefault="00D46CFF">
            <w:pPr>
              <w:pStyle w:val="TableParagraph"/>
              <w:spacing w:line="206" w:lineRule="exact"/>
              <w:ind w:left="111"/>
              <w:jc w:val="left"/>
              <w:rPr>
                <w:sz w:val="20"/>
              </w:rPr>
            </w:pPr>
            <w:r>
              <w:rPr>
                <w:spacing w:val="-5"/>
                <w:sz w:val="20"/>
              </w:rPr>
              <w:t>МКД</w:t>
            </w:r>
          </w:p>
        </w:tc>
        <w:tc>
          <w:tcPr>
            <w:tcW w:w="3260" w:type="dxa"/>
          </w:tcPr>
          <w:p w14:paraId="0A3EB7D4" w14:textId="77777777" w:rsidR="00DF38C3" w:rsidRDefault="00D46CFF">
            <w:pPr>
              <w:pStyle w:val="TableParagraph"/>
              <w:spacing w:line="206" w:lineRule="exact"/>
              <w:ind w:left="61" w:right="41"/>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2</w:t>
            </w:r>
          </w:p>
        </w:tc>
        <w:tc>
          <w:tcPr>
            <w:tcW w:w="1986" w:type="dxa"/>
          </w:tcPr>
          <w:p w14:paraId="231EF212" w14:textId="77777777" w:rsidR="00DF38C3" w:rsidRDefault="00D46CFF">
            <w:pPr>
              <w:pStyle w:val="TableParagraph"/>
              <w:spacing w:line="206" w:lineRule="exact"/>
              <w:ind w:left="18" w:right="5"/>
              <w:rPr>
                <w:sz w:val="20"/>
              </w:rPr>
            </w:pPr>
            <w:r>
              <w:rPr>
                <w:spacing w:val="-2"/>
                <w:sz w:val="20"/>
              </w:rPr>
              <w:t>0,074</w:t>
            </w:r>
          </w:p>
        </w:tc>
      </w:tr>
      <w:tr w:rsidR="00DF38C3" w14:paraId="0C338D06" w14:textId="77777777">
        <w:trPr>
          <w:trHeight w:val="230"/>
        </w:trPr>
        <w:tc>
          <w:tcPr>
            <w:tcW w:w="816" w:type="dxa"/>
          </w:tcPr>
          <w:p w14:paraId="34ADE4E2" w14:textId="77777777" w:rsidR="00DF38C3" w:rsidRDefault="00D46CFF">
            <w:pPr>
              <w:pStyle w:val="TableParagraph"/>
              <w:spacing w:line="207" w:lineRule="exact"/>
              <w:ind w:left="111"/>
              <w:jc w:val="left"/>
              <w:rPr>
                <w:sz w:val="20"/>
              </w:rPr>
            </w:pPr>
            <w:r>
              <w:rPr>
                <w:spacing w:val="-5"/>
                <w:sz w:val="20"/>
              </w:rPr>
              <w:t>10</w:t>
            </w:r>
          </w:p>
        </w:tc>
        <w:tc>
          <w:tcPr>
            <w:tcW w:w="2696" w:type="dxa"/>
          </w:tcPr>
          <w:p w14:paraId="0E32795D" w14:textId="77777777" w:rsidR="00DF38C3" w:rsidRDefault="00D46CFF">
            <w:pPr>
              <w:pStyle w:val="TableParagraph"/>
              <w:spacing w:line="207" w:lineRule="exact"/>
              <w:ind w:left="111"/>
              <w:jc w:val="left"/>
              <w:rPr>
                <w:sz w:val="20"/>
              </w:rPr>
            </w:pPr>
            <w:r>
              <w:rPr>
                <w:spacing w:val="-5"/>
                <w:sz w:val="20"/>
              </w:rPr>
              <w:t>МКД</w:t>
            </w:r>
          </w:p>
        </w:tc>
        <w:tc>
          <w:tcPr>
            <w:tcW w:w="3260" w:type="dxa"/>
          </w:tcPr>
          <w:p w14:paraId="41668E4C" w14:textId="77777777" w:rsidR="00DF38C3" w:rsidRDefault="00D46CFF">
            <w:pPr>
              <w:pStyle w:val="TableParagraph"/>
              <w:spacing w:line="207" w:lineRule="exact"/>
              <w:ind w:left="61" w:right="47"/>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3"/>
                <w:sz w:val="20"/>
              </w:rPr>
              <w:t xml:space="preserve"> </w:t>
            </w:r>
            <w:r>
              <w:rPr>
                <w:spacing w:val="-5"/>
                <w:sz w:val="20"/>
              </w:rPr>
              <w:t>3б</w:t>
            </w:r>
          </w:p>
        </w:tc>
        <w:tc>
          <w:tcPr>
            <w:tcW w:w="1986" w:type="dxa"/>
          </w:tcPr>
          <w:p w14:paraId="166DC537" w14:textId="77777777" w:rsidR="00DF38C3" w:rsidRDefault="00D46CFF">
            <w:pPr>
              <w:pStyle w:val="TableParagraph"/>
              <w:spacing w:line="207" w:lineRule="exact"/>
              <w:ind w:left="18" w:right="5"/>
              <w:rPr>
                <w:sz w:val="20"/>
              </w:rPr>
            </w:pPr>
            <w:r>
              <w:rPr>
                <w:spacing w:val="-2"/>
                <w:sz w:val="20"/>
              </w:rPr>
              <w:t>0,073</w:t>
            </w:r>
          </w:p>
        </w:tc>
      </w:tr>
      <w:tr w:rsidR="00DF38C3" w14:paraId="3DB28121" w14:textId="77777777">
        <w:trPr>
          <w:trHeight w:val="230"/>
        </w:trPr>
        <w:tc>
          <w:tcPr>
            <w:tcW w:w="816" w:type="dxa"/>
          </w:tcPr>
          <w:p w14:paraId="30B5E1F1" w14:textId="77777777" w:rsidR="00DF38C3" w:rsidRDefault="00D46CFF">
            <w:pPr>
              <w:pStyle w:val="TableParagraph"/>
              <w:spacing w:line="207" w:lineRule="exact"/>
              <w:ind w:left="111"/>
              <w:jc w:val="left"/>
              <w:rPr>
                <w:sz w:val="20"/>
              </w:rPr>
            </w:pPr>
            <w:r>
              <w:rPr>
                <w:spacing w:val="-5"/>
                <w:sz w:val="20"/>
              </w:rPr>
              <w:t>11</w:t>
            </w:r>
          </w:p>
        </w:tc>
        <w:tc>
          <w:tcPr>
            <w:tcW w:w="2696" w:type="dxa"/>
          </w:tcPr>
          <w:p w14:paraId="4CA9AE52" w14:textId="77777777" w:rsidR="00DF38C3" w:rsidRDefault="00D46CFF">
            <w:pPr>
              <w:pStyle w:val="TableParagraph"/>
              <w:spacing w:line="207" w:lineRule="exact"/>
              <w:ind w:left="111"/>
              <w:jc w:val="left"/>
              <w:rPr>
                <w:sz w:val="20"/>
              </w:rPr>
            </w:pPr>
            <w:r>
              <w:rPr>
                <w:spacing w:val="-5"/>
                <w:sz w:val="20"/>
              </w:rPr>
              <w:t>МКД</w:t>
            </w:r>
          </w:p>
        </w:tc>
        <w:tc>
          <w:tcPr>
            <w:tcW w:w="3260" w:type="dxa"/>
          </w:tcPr>
          <w:p w14:paraId="24915C7A" w14:textId="77777777" w:rsidR="00DF38C3" w:rsidRDefault="00D46CFF">
            <w:pPr>
              <w:pStyle w:val="TableParagraph"/>
              <w:spacing w:line="207" w:lineRule="exact"/>
              <w:ind w:left="61" w:right="41"/>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3</w:t>
            </w:r>
          </w:p>
        </w:tc>
        <w:tc>
          <w:tcPr>
            <w:tcW w:w="1986" w:type="dxa"/>
          </w:tcPr>
          <w:p w14:paraId="7795823E" w14:textId="77777777" w:rsidR="00DF38C3" w:rsidRDefault="00D46CFF">
            <w:pPr>
              <w:pStyle w:val="TableParagraph"/>
              <w:spacing w:line="207" w:lineRule="exact"/>
              <w:ind w:left="18" w:right="5"/>
              <w:rPr>
                <w:sz w:val="20"/>
              </w:rPr>
            </w:pPr>
            <w:r>
              <w:rPr>
                <w:spacing w:val="-2"/>
                <w:sz w:val="20"/>
              </w:rPr>
              <w:t>0,073</w:t>
            </w:r>
          </w:p>
        </w:tc>
      </w:tr>
    </w:tbl>
    <w:p w14:paraId="0410AB87" w14:textId="77777777" w:rsidR="00DF38C3" w:rsidRDefault="00DF38C3">
      <w:pPr>
        <w:pStyle w:val="TableParagraph"/>
        <w:spacing w:line="207" w:lineRule="exact"/>
        <w:rPr>
          <w:sz w:val="20"/>
        </w:rPr>
        <w:sectPr w:rsidR="00DF38C3">
          <w:pgSz w:w="11910" w:h="16840"/>
          <w:pgMar w:top="1040" w:right="566" w:bottom="1260" w:left="1559" w:header="0" w:footer="1009" w:gutter="0"/>
          <w:cols w:space="720"/>
        </w:sectPr>
      </w:pPr>
    </w:p>
    <w:p w14:paraId="0E911A09" w14:textId="77777777" w:rsidR="00DF38C3" w:rsidRDefault="00D46CFF">
      <w:pPr>
        <w:pStyle w:val="a3"/>
        <w:spacing w:before="74" w:after="5"/>
        <w:ind w:right="269"/>
        <w:jc w:val="right"/>
      </w:pPr>
      <w:r>
        <w:rPr>
          <w:spacing w:val="-2"/>
        </w:rPr>
        <w:lastRenderedPageBreak/>
        <w:t>Продолжение таблицы</w:t>
      </w:r>
      <w:r>
        <w:rPr>
          <w:spacing w:val="6"/>
        </w:rPr>
        <w:t xml:space="preserve"> </w:t>
      </w:r>
      <w:r>
        <w:rPr>
          <w:spacing w:val="-10"/>
        </w:rPr>
        <w:t>6</w:t>
      </w:r>
    </w:p>
    <w:tbl>
      <w:tblPr>
        <w:tblStyle w:val="TableNormal"/>
        <w:tblW w:w="0" w:type="auto"/>
        <w:tblInd w:w="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16"/>
        <w:gridCol w:w="2696"/>
        <w:gridCol w:w="3260"/>
        <w:gridCol w:w="1986"/>
      </w:tblGrid>
      <w:tr w:rsidR="00DF38C3" w14:paraId="0FB1AA75" w14:textId="77777777">
        <w:trPr>
          <w:trHeight w:val="460"/>
        </w:trPr>
        <w:tc>
          <w:tcPr>
            <w:tcW w:w="816" w:type="dxa"/>
          </w:tcPr>
          <w:p w14:paraId="6FA08363" w14:textId="77777777" w:rsidR="00DF38C3" w:rsidRDefault="00D46CFF">
            <w:pPr>
              <w:pStyle w:val="TableParagraph"/>
              <w:spacing w:before="117"/>
              <w:ind w:left="140"/>
              <w:jc w:val="left"/>
              <w:rPr>
                <w:sz w:val="20"/>
              </w:rPr>
            </w:pPr>
            <w:r>
              <w:rPr>
                <w:sz w:val="20"/>
              </w:rPr>
              <w:t>№</w:t>
            </w:r>
            <w:r>
              <w:rPr>
                <w:spacing w:val="12"/>
                <w:sz w:val="20"/>
              </w:rPr>
              <w:t xml:space="preserve"> </w:t>
            </w:r>
            <w:r>
              <w:rPr>
                <w:spacing w:val="-5"/>
                <w:sz w:val="20"/>
              </w:rPr>
              <w:t>п/п</w:t>
            </w:r>
          </w:p>
        </w:tc>
        <w:tc>
          <w:tcPr>
            <w:tcW w:w="2696" w:type="dxa"/>
          </w:tcPr>
          <w:p w14:paraId="7BDD6F09" w14:textId="77777777" w:rsidR="00DF38C3" w:rsidRDefault="00D46CFF">
            <w:pPr>
              <w:pStyle w:val="TableParagraph"/>
              <w:spacing w:before="117"/>
              <w:ind w:left="267"/>
              <w:jc w:val="left"/>
              <w:rPr>
                <w:sz w:val="20"/>
              </w:rPr>
            </w:pPr>
            <w:r>
              <w:rPr>
                <w:spacing w:val="-2"/>
                <w:sz w:val="20"/>
              </w:rPr>
              <w:t>Наименование</w:t>
            </w:r>
            <w:r>
              <w:rPr>
                <w:spacing w:val="-10"/>
                <w:sz w:val="20"/>
              </w:rPr>
              <w:t xml:space="preserve"> </w:t>
            </w:r>
            <w:r>
              <w:rPr>
                <w:spacing w:val="-2"/>
                <w:sz w:val="20"/>
              </w:rPr>
              <w:t>объекта</w:t>
            </w:r>
          </w:p>
        </w:tc>
        <w:tc>
          <w:tcPr>
            <w:tcW w:w="3260" w:type="dxa"/>
          </w:tcPr>
          <w:p w14:paraId="78F9B90F" w14:textId="77777777" w:rsidR="00DF38C3" w:rsidRDefault="00D46CFF">
            <w:pPr>
              <w:pStyle w:val="TableParagraph"/>
              <w:spacing w:before="117"/>
              <w:ind w:left="61" w:right="47"/>
              <w:rPr>
                <w:sz w:val="20"/>
              </w:rPr>
            </w:pPr>
            <w:r>
              <w:rPr>
                <w:spacing w:val="-2"/>
                <w:sz w:val="20"/>
              </w:rPr>
              <w:t>Адрес</w:t>
            </w:r>
          </w:p>
        </w:tc>
        <w:tc>
          <w:tcPr>
            <w:tcW w:w="1986" w:type="dxa"/>
          </w:tcPr>
          <w:p w14:paraId="1F3D59FB" w14:textId="77777777" w:rsidR="00DF38C3" w:rsidRDefault="00D46CFF">
            <w:pPr>
              <w:pStyle w:val="TableParagraph"/>
              <w:spacing w:line="230" w:lineRule="exact"/>
              <w:ind w:left="143" w:right="151" w:firstLine="184"/>
              <w:jc w:val="left"/>
              <w:rPr>
                <w:sz w:val="20"/>
              </w:rPr>
            </w:pPr>
            <w:r>
              <w:rPr>
                <w:spacing w:val="-2"/>
                <w:sz w:val="20"/>
              </w:rPr>
              <w:t xml:space="preserve">Отопительная </w:t>
            </w:r>
            <w:r>
              <w:rPr>
                <w:spacing w:val="-4"/>
                <w:sz w:val="20"/>
              </w:rPr>
              <w:t>нагрузка,</w:t>
            </w:r>
            <w:r>
              <w:rPr>
                <w:spacing w:val="-13"/>
                <w:sz w:val="20"/>
              </w:rPr>
              <w:t xml:space="preserve"> </w:t>
            </w:r>
            <w:r>
              <w:rPr>
                <w:spacing w:val="-4"/>
                <w:sz w:val="20"/>
              </w:rPr>
              <w:t>Гкал/час</w:t>
            </w:r>
          </w:p>
        </w:tc>
      </w:tr>
      <w:tr w:rsidR="00DF38C3" w14:paraId="75E92879" w14:textId="77777777">
        <w:trPr>
          <w:trHeight w:val="230"/>
        </w:trPr>
        <w:tc>
          <w:tcPr>
            <w:tcW w:w="816" w:type="dxa"/>
          </w:tcPr>
          <w:p w14:paraId="2DE50DCA" w14:textId="77777777" w:rsidR="00DF38C3" w:rsidRDefault="00D46CFF">
            <w:pPr>
              <w:pStyle w:val="TableParagraph"/>
              <w:spacing w:line="210" w:lineRule="exact"/>
              <w:ind w:left="111"/>
              <w:jc w:val="left"/>
              <w:rPr>
                <w:sz w:val="20"/>
              </w:rPr>
            </w:pPr>
            <w:r>
              <w:rPr>
                <w:spacing w:val="-5"/>
                <w:sz w:val="20"/>
              </w:rPr>
              <w:t>12</w:t>
            </w:r>
          </w:p>
        </w:tc>
        <w:tc>
          <w:tcPr>
            <w:tcW w:w="2696" w:type="dxa"/>
          </w:tcPr>
          <w:p w14:paraId="474EDC91" w14:textId="77777777" w:rsidR="00DF38C3" w:rsidRDefault="00D46CFF">
            <w:pPr>
              <w:pStyle w:val="TableParagraph"/>
              <w:spacing w:line="210" w:lineRule="exact"/>
              <w:ind w:left="111"/>
              <w:jc w:val="left"/>
              <w:rPr>
                <w:sz w:val="20"/>
              </w:rPr>
            </w:pPr>
            <w:r>
              <w:rPr>
                <w:spacing w:val="-5"/>
                <w:sz w:val="20"/>
              </w:rPr>
              <w:t>МКД</w:t>
            </w:r>
          </w:p>
        </w:tc>
        <w:tc>
          <w:tcPr>
            <w:tcW w:w="3260" w:type="dxa"/>
          </w:tcPr>
          <w:p w14:paraId="37708CE1" w14:textId="77777777" w:rsidR="00DF38C3" w:rsidRDefault="00D46CFF">
            <w:pPr>
              <w:pStyle w:val="TableParagraph"/>
              <w:spacing w:line="210" w:lineRule="exact"/>
              <w:ind w:left="61" w:right="67"/>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2"/>
                <w:sz w:val="20"/>
              </w:rPr>
              <w:t xml:space="preserve"> </w:t>
            </w:r>
            <w:r>
              <w:rPr>
                <w:spacing w:val="-10"/>
                <w:sz w:val="20"/>
              </w:rPr>
              <w:t>4</w:t>
            </w:r>
          </w:p>
        </w:tc>
        <w:tc>
          <w:tcPr>
            <w:tcW w:w="1986" w:type="dxa"/>
          </w:tcPr>
          <w:p w14:paraId="73D96449" w14:textId="77777777" w:rsidR="00DF38C3" w:rsidRDefault="00D46CFF">
            <w:pPr>
              <w:pStyle w:val="TableParagraph"/>
              <w:spacing w:line="210" w:lineRule="exact"/>
              <w:ind w:left="18" w:right="5"/>
              <w:rPr>
                <w:sz w:val="20"/>
              </w:rPr>
            </w:pPr>
            <w:r>
              <w:rPr>
                <w:spacing w:val="-2"/>
                <w:sz w:val="20"/>
              </w:rPr>
              <w:t>0,075</w:t>
            </w:r>
          </w:p>
        </w:tc>
      </w:tr>
      <w:tr w:rsidR="00DF38C3" w14:paraId="757BE77C" w14:textId="77777777">
        <w:trPr>
          <w:trHeight w:val="230"/>
        </w:trPr>
        <w:tc>
          <w:tcPr>
            <w:tcW w:w="816" w:type="dxa"/>
          </w:tcPr>
          <w:p w14:paraId="0CC28FCA" w14:textId="77777777" w:rsidR="00DF38C3" w:rsidRDefault="00D46CFF">
            <w:pPr>
              <w:pStyle w:val="TableParagraph"/>
              <w:spacing w:line="210" w:lineRule="exact"/>
              <w:ind w:left="111"/>
              <w:jc w:val="left"/>
              <w:rPr>
                <w:sz w:val="20"/>
              </w:rPr>
            </w:pPr>
            <w:r>
              <w:rPr>
                <w:spacing w:val="-5"/>
                <w:sz w:val="20"/>
              </w:rPr>
              <w:t>13</w:t>
            </w:r>
          </w:p>
        </w:tc>
        <w:tc>
          <w:tcPr>
            <w:tcW w:w="2696" w:type="dxa"/>
          </w:tcPr>
          <w:p w14:paraId="1F12E62B" w14:textId="77777777" w:rsidR="00DF38C3" w:rsidRDefault="00D46CFF">
            <w:pPr>
              <w:pStyle w:val="TableParagraph"/>
              <w:spacing w:line="210" w:lineRule="exact"/>
              <w:ind w:left="111"/>
              <w:jc w:val="left"/>
              <w:rPr>
                <w:sz w:val="20"/>
              </w:rPr>
            </w:pPr>
            <w:r>
              <w:rPr>
                <w:spacing w:val="-5"/>
                <w:sz w:val="20"/>
              </w:rPr>
              <w:t>МКД</w:t>
            </w:r>
          </w:p>
        </w:tc>
        <w:tc>
          <w:tcPr>
            <w:tcW w:w="3260" w:type="dxa"/>
          </w:tcPr>
          <w:p w14:paraId="3314B26C" w14:textId="77777777" w:rsidR="00DF38C3" w:rsidRDefault="00D46CFF">
            <w:pPr>
              <w:pStyle w:val="TableParagraph"/>
              <w:spacing w:line="210" w:lineRule="exact"/>
              <w:ind w:left="61" w:right="64"/>
              <w:rPr>
                <w:sz w:val="20"/>
              </w:rPr>
            </w:pPr>
            <w:r>
              <w:rPr>
                <w:sz w:val="20"/>
              </w:rPr>
              <w:t>ул.</w:t>
            </w:r>
            <w:r>
              <w:rPr>
                <w:spacing w:val="-14"/>
                <w:sz w:val="20"/>
              </w:rPr>
              <w:t xml:space="preserve"> </w:t>
            </w:r>
            <w:r>
              <w:rPr>
                <w:sz w:val="20"/>
              </w:rPr>
              <w:t>Грачева,</w:t>
            </w:r>
            <w:r>
              <w:rPr>
                <w:spacing w:val="-13"/>
                <w:sz w:val="20"/>
              </w:rPr>
              <w:t xml:space="preserve"> </w:t>
            </w:r>
            <w:r>
              <w:rPr>
                <w:sz w:val="20"/>
              </w:rPr>
              <w:t>дом</w:t>
            </w:r>
            <w:r>
              <w:rPr>
                <w:spacing w:val="-10"/>
                <w:sz w:val="20"/>
              </w:rPr>
              <w:t xml:space="preserve"> 5</w:t>
            </w:r>
          </w:p>
        </w:tc>
        <w:tc>
          <w:tcPr>
            <w:tcW w:w="1986" w:type="dxa"/>
          </w:tcPr>
          <w:p w14:paraId="3C0DB8EB" w14:textId="77777777" w:rsidR="00DF38C3" w:rsidRDefault="00D46CFF">
            <w:pPr>
              <w:pStyle w:val="TableParagraph"/>
              <w:spacing w:line="210" w:lineRule="exact"/>
              <w:ind w:left="18" w:right="5"/>
              <w:rPr>
                <w:sz w:val="20"/>
              </w:rPr>
            </w:pPr>
            <w:r>
              <w:rPr>
                <w:spacing w:val="-2"/>
                <w:sz w:val="20"/>
              </w:rPr>
              <w:t>0,075</w:t>
            </w:r>
          </w:p>
        </w:tc>
      </w:tr>
      <w:tr w:rsidR="00DF38C3" w14:paraId="5B26D15A" w14:textId="77777777">
        <w:trPr>
          <w:trHeight w:val="229"/>
        </w:trPr>
        <w:tc>
          <w:tcPr>
            <w:tcW w:w="816" w:type="dxa"/>
          </w:tcPr>
          <w:p w14:paraId="2D6C7144" w14:textId="77777777" w:rsidR="00DF38C3" w:rsidRDefault="00D46CFF">
            <w:pPr>
              <w:pStyle w:val="TableParagraph"/>
              <w:spacing w:line="209" w:lineRule="exact"/>
              <w:ind w:left="111"/>
              <w:jc w:val="left"/>
              <w:rPr>
                <w:sz w:val="20"/>
              </w:rPr>
            </w:pPr>
            <w:r>
              <w:rPr>
                <w:spacing w:val="-5"/>
                <w:sz w:val="20"/>
              </w:rPr>
              <w:t>14</w:t>
            </w:r>
          </w:p>
        </w:tc>
        <w:tc>
          <w:tcPr>
            <w:tcW w:w="2696" w:type="dxa"/>
          </w:tcPr>
          <w:p w14:paraId="344202DD" w14:textId="77777777" w:rsidR="00DF38C3" w:rsidRDefault="00D46CFF">
            <w:pPr>
              <w:pStyle w:val="TableParagraph"/>
              <w:spacing w:line="209" w:lineRule="exact"/>
              <w:ind w:left="111"/>
              <w:jc w:val="left"/>
              <w:rPr>
                <w:sz w:val="20"/>
              </w:rPr>
            </w:pPr>
            <w:r>
              <w:rPr>
                <w:spacing w:val="-5"/>
                <w:sz w:val="20"/>
              </w:rPr>
              <w:t>МКД</w:t>
            </w:r>
          </w:p>
        </w:tc>
        <w:tc>
          <w:tcPr>
            <w:tcW w:w="3260" w:type="dxa"/>
          </w:tcPr>
          <w:p w14:paraId="6374A4DC" w14:textId="77777777" w:rsidR="00DF38C3" w:rsidRDefault="00D46CFF">
            <w:pPr>
              <w:pStyle w:val="TableParagraph"/>
              <w:spacing w:line="209" w:lineRule="exact"/>
              <w:ind w:left="67" w:right="6"/>
              <w:rPr>
                <w:sz w:val="20"/>
              </w:rPr>
            </w:pPr>
            <w:r>
              <w:rPr>
                <w:sz w:val="20"/>
              </w:rPr>
              <w:t>ул.</w:t>
            </w:r>
            <w:r>
              <w:rPr>
                <w:spacing w:val="-12"/>
                <w:sz w:val="20"/>
              </w:rPr>
              <w:t xml:space="preserve"> </w:t>
            </w:r>
            <w:r>
              <w:rPr>
                <w:sz w:val="20"/>
              </w:rPr>
              <w:t>Сергея</w:t>
            </w:r>
            <w:r>
              <w:rPr>
                <w:spacing w:val="-9"/>
                <w:sz w:val="20"/>
              </w:rPr>
              <w:t xml:space="preserve"> </w:t>
            </w:r>
            <w:r>
              <w:rPr>
                <w:sz w:val="20"/>
              </w:rPr>
              <w:t>Орлова,</w:t>
            </w:r>
            <w:r>
              <w:rPr>
                <w:spacing w:val="-9"/>
                <w:sz w:val="20"/>
              </w:rPr>
              <w:t xml:space="preserve"> </w:t>
            </w:r>
            <w:r>
              <w:rPr>
                <w:sz w:val="20"/>
              </w:rPr>
              <w:t>дом</w:t>
            </w:r>
            <w:r>
              <w:rPr>
                <w:spacing w:val="-12"/>
                <w:sz w:val="20"/>
              </w:rPr>
              <w:t xml:space="preserve"> 3</w:t>
            </w:r>
          </w:p>
        </w:tc>
        <w:tc>
          <w:tcPr>
            <w:tcW w:w="1986" w:type="dxa"/>
          </w:tcPr>
          <w:p w14:paraId="0CE57E31" w14:textId="77777777" w:rsidR="00DF38C3" w:rsidRDefault="00D46CFF">
            <w:pPr>
              <w:pStyle w:val="TableParagraph"/>
              <w:spacing w:line="209" w:lineRule="exact"/>
              <w:ind w:left="18" w:right="5"/>
              <w:rPr>
                <w:sz w:val="20"/>
              </w:rPr>
            </w:pPr>
            <w:r>
              <w:rPr>
                <w:spacing w:val="-2"/>
                <w:sz w:val="20"/>
              </w:rPr>
              <w:t>0,082</w:t>
            </w:r>
          </w:p>
        </w:tc>
      </w:tr>
      <w:tr w:rsidR="00DF38C3" w14:paraId="2C30EE6D" w14:textId="77777777">
        <w:trPr>
          <w:trHeight w:val="230"/>
        </w:trPr>
        <w:tc>
          <w:tcPr>
            <w:tcW w:w="816" w:type="dxa"/>
          </w:tcPr>
          <w:p w14:paraId="7B3A4255" w14:textId="77777777" w:rsidR="00DF38C3" w:rsidRDefault="00D46CFF">
            <w:pPr>
              <w:pStyle w:val="TableParagraph"/>
              <w:spacing w:line="208" w:lineRule="exact"/>
              <w:ind w:left="111"/>
              <w:jc w:val="left"/>
              <w:rPr>
                <w:sz w:val="20"/>
              </w:rPr>
            </w:pPr>
            <w:r>
              <w:rPr>
                <w:spacing w:val="-5"/>
                <w:sz w:val="20"/>
              </w:rPr>
              <w:t>15</w:t>
            </w:r>
          </w:p>
        </w:tc>
        <w:tc>
          <w:tcPr>
            <w:tcW w:w="2696" w:type="dxa"/>
          </w:tcPr>
          <w:p w14:paraId="050FB284" w14:textId="77777777" w:rsidR="00DF38C3" w:rsidRDefault="00D46CFF">
            <w:pPr>
              <w:pStyle w:val="TableParagraph"/>
              <w:spacing w:line="208" w:lineRule="exact"/>
              <w:ind w:left="111"/>
              <w:jc w:val="left"/>
              <w:rPr>
                <w:sz w:val="20"/>
              </w:rPr>
            </w:pPr>
            <w:r>
              <w:rPr>
                <w:spacing w:val="-5"/>
                <w:sz w:val="20"/>
              </w:rPr>
              <w:t>Д/сад</w:t>
            </w:r>
            <w:r>
              <w:rPr>
                <w:spacing w:val="-6"/>
                <w:sz w:val="20"/>
              </w:rPr>
              <w:t xml:space="preserve"> </w:t>
            </w:r>
            <w:r>
              <w:rPr>
                <w:spacing w:val="-2"/>
                <w:sz w:val="20"/>
              </w:rPr>
              <w:t>Ягодка</w:t>
            </w:r>
          </w:p>
        </w:tc>
        <w:tc>
          <w:tcPr>
            <w:tcW w:w="3260" w:type="dxa"/>
          </w:tcPr>
          <w:p w14:paraId="46401A57" w14:textId="77777777" w:rsidR="00DF38C3" w:rsidRDefault="00D46CFF">
            <w:pPr>
              <w:pStyle w:val="TableParagraph"/>
              <w:spacing w:line="208" w:lineRule="exact"/>
              <w:ind w:left="67" w:right="6"/>
              <w:rPr>
                <w:sz w:val="20"/>
              </w:rPr>
            </w:pPr>
            <w:r>
              <w:rPr>
                <w:sz w:val="20"/>
              </w:rPr>
              <w:t>ул.</w:t>
            </w:r>
            <w:r>
              <w:rPr>
                <w:spacing w:val="-12"/>
                <w:sz w:val="20"/>
              </w:rPr>
              <w:t xml:space="preserve"> </w:t>
            </w:r>
            <w:r>
              <w:rPr>
                <w:sz w:val="20"/>
              </w:rPr>
              <w:t>Сергея</w:t>
            </w:r>
            <w:r>
              <w:rPr>
                <w:spacing w:val="-9"/>
                <w:sz w:val="20"/>
              </w:rPr>
              <w:t xml:space="preserve"> </w:t>
            </w:r>
            <w:r>
              <w:rPr>
                <w:sz w:val="20"/>
              </w:rPr>
              <w:t>Орлова,</w:t>
            </w:r>
            <w:r>
              <w:rPr>
                <w:spacing w:val="-9"/>
                <w:sz w:val="20"/>
              </w:rPr>
              <w:t xml:space="preserve"> </w:t>
            </w:r>
            <w:r>
              <w:rPr>
                <w:sz w:val="20"/>
              </w:rPr>
              <w:t>дом</w:t>
            </w:r>
            <w:r>
              <w:rPr>
                <w:spacing w:val="-12"/>
                <w:sz w:val="20"/>
              </w:rPr>
              <w:t xml:space="preserve"> 3</w:t>
            </w:r>
          </w:p>
        </w:tc>
        <w:tc>
          <w:tcPr>
            <w:tcW w:w="1986" w:type="dxa"/>
          </w:tcPr>
          <w:p w14:paraId="243F51C6" w14:textId="77777777" w:rsidR="00DF38C3" w:rsidRDefault="00D46CFF">
            <w:pPr>
              <w:pStyle w:val="TableParagraph"/>
              <w:spacing w:line="208" w:lineRule="exact"/>
              <w:ind w:left="18" w:right="5"/>
              <w:rPr>
                <w:sz w:val="20"/>
              </w:rPr>
            </w:pPr>
            <w:r>
              <w:rPr>
                <w:spacing w:val="-2"/>
                <w:sz w:val="20"/>
              </w:rPr>
              <w:t>0,166</w:t>
            </w:r>
          </w:p>
        </w:tc>
      </w:tr>
      <w:tr w:rsidR="00DF38C3" w14:paraId="05E0B5C4" w14:textId="77777777">
        <w:trPr>
          <w:trHeight w:val="230"/>
        </w:trPr>
        <w:tc>
          <w:tcPr>
            <w:tcW w:w="6772" w:type="dxa"/>
            <w:gridSpan w:val="3"/>
          </w:tcPr>
          <w:p w14:paraId="6C3788BD" w14:textId="77777777" w:rsidR="00DF38C3" w:rsidRDefault="00D46CFF">
            <w:pPr>
              <w:pStyle w:val="TableParagraph"/>
              <w:spacing w:line="208" w:lineRule="exact"/>
              <w:ind w:left="111"/>
              <w:jc w:val="left"/>
              <w:rPr>
                <w:sz w:val="20"/>
              </w:rPr>
            </w:pPr>
            <w:r>
              <w:rPr>
                <w:spacing w:val="-2"/>
                <w:sz w:val="20"/>
              </w:rPr>
              <w:t>ИТОГО</w:t>
            </w:r>
            <w:r>
              <w:rPr>
                <w:spacing w:val="-9"/>
                <w:sz w:val="20"/>
              </w:rPr>
              <w:t xml:space="preserve"> </w:t>
            </w:r>
            <w:r>
              <w:rPr>
                <w:spacing w:val="-2"/>
                <w:sz w:val="20"/>
              </w:rPr>
              <w:t>по</w:t>
            </w:r>
            <w:r>
              <w:rPr>
                <w:spacing w:val="-7"/>
                <w:sz w:val="20"/>
              </w:rPr>
              <w:t xml:space="preserve"> </w:t>
            </w:r>
            <w:r>
              <w:rPr>
                <w:spacing w:val="-2"/>
                <w:sz w:val="20"/>
              </w:rPr>
              <w:t>котельной</w:t>
            </w:r>
            <w:r>
              <w:rPr>
                <w:spacing w:val="-4"/>
                <w:sz w:val="20"/>
              </w:rPr>
              <w:t xml:space="preserve"> </w:t>
            </w:r>
            <w:r>
              <w:rPr>
                <w:spacing w:val="-5"/>
                <w:sz w:val="20"/>
              </w:rPr>
              <w:t>№2</w:t>
            </w:r>
          </w:p>
        </w:tc>
        <w:tc>
          <w:tcPr>
            <w:tcW w:w="1986" w:type="dxa"/>
          </w:tcPr>
          <w:p w14:paraId="29859CE5" w14:textId="77777777" w:rsidR="00DF38C3" w:rsidRDefault="00D46CFF">
            <w:pPr>
              <w:pStyle w:val="TableParagraph"/>
              <w:spacing w:line="210" w:lineRule="exact"/>
              <w:ind w:left="18" w:right="5"/>
              <w:rPr>
                <w:rFonts w:ascii="Arial"/>
                <w:b/>
                <w:i/>
                <w:sz w:val="20"/>
              </w:rPr>
            </w:pPr>
            <w:r>
              <w:rPr>
                <w:rFonts w:ascii="Arial"/>
                <w:b/>
                <w:i/>
                <w:spacing w:val="-2"/>
                <w:sz w:val="20"/>
              </w:rPr>
              <w:t>0,968</w:t>
            </w:r>
          </w:p>
        </w:tc>
      </w:tr>
    </w:tbl>
    <w:p w14:paraId="18A9D900" w14:textId="77777777" w:rsidR="00DF38C3" w:rsidRDefault="00DF38C3">
      <w:pPr>
        <w:pStyle w:val="a3"/>
        <w:spacing w:before="148"/>
      </w:pPr>
    </w:p>
    <w:p w14:paraId="46F6A2B3" w14:textId="77777777" w:rsidR="00DF38C3" w:rsidRDefault="00D46CFF">
      <w:pPr>
        <w:pStyle w:val="a3"/>
        <w:spacing w:line="364" w:lineRule="auto"/>
        <w:ind w:left="142" w:right="278" w:firstLine="708"/>
        <w:jc w:val="both"/>
      </w:pPr>
      <w:r>
        <w:t>Значения прироста тепловой нагрузки перспективных объектов ИЖС определены в соответствии с СНиП 23-02-2003 «Тепловая защита зданий». Потребляемая тепловая мощность существующих и перспективных индивидуальных жилых домов сельского поселения Ягодное рассчитана по укрупненным показателям и представлена в таблице 7.</w:t>
      </w:r>
    </w:p>
    <w:p w14:paraId="7ECC94B9" w14:textId="77777777" w:rsidR="00DF38C3" w:rsidRDefault="00D46CFF">
      <w:pPr>
        <w:pStyle w:val="a3"/>
        <w:spacing w:line="367" w:lineRule="auto"/>
        <w:ind w:left="142" w:right="280"/>
        <w:jc w:val="both"/>
      </w:pPr>
      <w:r>
        <w:rPr>
          <w:w w:val="110"/>
        </w:rPr>
        <w:t>Таблица</w:t>
      </w:r>
      <w:r>
        <w:rPr>
          <w:spacing w:val="-16"/>
          <w:w w:val="110"/>
        </w:rPr>
        <w:t xml:space="preserve"> </w:t>
      </w:r>
      <w:r>
        <w:rPr>
          <w:w w:val="110"/>
        </w:rPr>
        <w:t>7</w:t>
      </w:r>
      <w:r>
        <w:rPr>
          <w:spacing w:val="-16"/>
          <w:w w:val="110"/>
        </w:rPr>
        <w:t xml:space="preserve"> </w:t>
      </w:r>
      <w:r>
        <w:rPr>
          <w:w w:val="130"/>
        </w:rPr>
        <w:t>–</w:t>
      </w:r>
      <w:r>
        <w:rPr>
          <w:spacing w:val="-11"/>
          <w:w w:val="130"/>
        </w:rPr>
        <w:t xml:space="preserve"> </w:t>
      </w:r>
      <w:r>
        <w:rPr>
          <w:w w:val="110"/>
        </w:rPr>
        <w:t>Значения</w:t>
      </w:r>
      <w:r>
        <w:rPr>
          <w:spacing w:val="-15"/>
          <w:w w:val="110"/>
        </w:rPr>
        <w:t xml:space="preserve"> </w:t>
      </w:r>
      <w:r>
        <w:rPr>
          <w:w w:val="110"/>
        </w:rPr>
        <w:t>потребляемой</w:t>
      </w:r>
      <w:r>
        <w:rPr>
          <w:spacing w:val="-15"/>
          <w:w w:val="110"/>
        </w:rPr>
        <w:t xml:space="preserve"> </w:t>
      </w:r>
      <w:r>
        <w:rPr>
          <w:w w:val="110"/>
        </w:rPr>
        <w:t>тепловой</w:t>
      </w:r>
      <w:r>
        <w:rPr>
          <w:spacing w:val="-15"/>
          <w:w w:val="110"/>
        </w:rPr>
        <w:t xml:space="preserve"> </w:t>
      </w:r>
      <w:r>
        <w:rPr>
          <w:w w:val="110"/>
        </w:rPr>
        <w:t>мощности</w:t>
      </w:r>
      <w:r>
        <w:rPr>
          <w:spacing w:val="-15"/>
          <w:w w:val="110"/>
        </w:rPr>
        <w:t xml:space="preserve"> </w:t>
      </w:r>
      <w:r>
        <w:rPr>
          <w:w w:val="110"/>
        </w:rPr>
        <w:t>ИЖС</w:t>
      </w:r>
      <w:r>
        <w:rPr>
          <w:spacing w:val="-15"/>
          <w:w w:val="110"/>
        </w:rPr>
        <w:t xml:space="preserve"> </w:t>
      </w:r>
      <w:proofErr w:type="spellStart"/>
      <w:r>
        <w:rPr>
          <w:w w:val="110"/>
        </w:rPr>
        <w:t>с.п</w:t>
      </w:r>
      <w:proofErr w:type="spellEnd"/>
      <w:r>
        <w:rPr>
          <w:w w:val="110"/>
        </w:rPr>
        <w:t>.</w:t>
      </w:r>
      <w:r>
        <w:rPr>
          <w:spacing w:val="-16"/>
          <w:w w:val="110"/>
        </w:rPr>
        <w:t xml:space="preserve"> </w:t>
      </w:r>
      <w:r>
        <w:rPr>
          <w:w w:val="110"/>
        </w:rPr>
        <w:t xml:space="preserve">Ягодное, </w:t>
      </w:r>
      <w:r>
        <w:rPr>
          <w:spacing w:val="-2"/>
          <w:w w:val="110"/>
        </w:rPr>
        <w:t>Гкал/ч.</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0"/>
        <w:gridCol w:w="4684"/>
        <w:gridCol w:w="2089"/>
        <w:gridCol w:w="2154"/>
      </w:tblGrid>
      <w:tr w:rsidR="00DF38C3" w14:paraId="51D6826C" w14:textId="77777777">
        <w:trPr>
          <w:trHeight w:val="685"/>
        </w:trPr>
        <w:tc>
          <w:tcPr>
            <w:tcW w:w="490" w:type="dxa"/>
          </w:tcPr>
          <w:p w14:paraId="09728C66" w14:textId="77777777" w:rsidR="00DF38C3" w:rsidRDefault="00D46CFF">
            <w:pPr>
              <w:pStyle w:val="TableParagraph"/>
              <w:spacing w:before="75" w:line="280" w:lineRule="auto"/>
              <w:ind w:left="112" w:right="96" w:firstLine="26"/>
              <w:jc w:val="left"/>
              <w:rPr>
                <w:sz w:val="20"/>
              </w:rPr>
            </w:pPr>
            <w:r>
              <w:rPr>
                <w:spacing w:val="-10"/>
                <w:sz w:val="20"/>
              </w:rPr>
              <w:t xml:space="preserve">№ </w:t>
            </w:r>
            <w:r>
              <w:rPr>
                <w:spacing w:val="-9"/>
                <w:sz w:val="20"/>
              </w:rPr>
              <w:t>п/п</w:t>
            </w:r>
          </w:p>
        </w:tc>
        <w:tc>
          <w:tcPr>
            <w:tcW w:w="4684" w:type="dxa"/>
          </w:tcPr>
          <w:p w14:paraId="0A80DD08" w14:textId="77777777" w:rsidR="00DF38C3" w:rsidRDefault="00D46CFF">
            <w:pPr>
              <w:pStyle w:val="TableParagraph"/>
              <w:spacing w:before="207"/>
              <w:ind w:left="1095"/>
              <w:jc w:val="left"/>
              <w:rPr>
                <w:sz w:val="20"/>
              </w:rPr>
            </w:pPr>
            <w:r>
              <w:rPr>
                <w:spacing w:val="-2"/>
                <w:sz w:val="20"/>
              </w:rPr>
              <w:t>Наименование</w:t>
            </w:r>
            <w:r>
              <w:rPr>
                <w:spacing w:val="-10"/>
                <w:sz w:val="20"/>
              </w:rPr>
              <w:t xml:space="preserve"> </w:t>
            </w:r>
            <w:r>
              <w:rPr>
                <w:spacing w:val="-2"/>
                <w:sz w:val="20"/>
              </w:rPr>
              <w:t>показателя</w:t>
            </w:r>
          </w:p>
        </w:tc>
        <w:tc>
          <w:tcPr>
            <w:tcW w:w="2089" w:type="dxa"/>
          </w:tcPr>
          <w:p w14:paraId="0CAC2352" w14:textId="77777777" w:rsidR="00DF38C3" w:rsidRDefault="00D46CFF">
            <w:pPr>
              <w:pStyle w:val="TableParagraph"/>
              <w:spacing w:before="207"/>
              <w:ind w:left="17" w:right="6"/>
              <w:rPr>
                <w:sz w:val="20"/>
              </w:rPr>
            </w:pPr>
            <w:r>
              <w:rPr>
                <w:spacing w:val="-4"/>
                <w:sz w:val="20"/>
              </w:rPr>
              <w:t>Базовое</w:t>
            </w:r>
            <w:r>
              <w:rPr>
                <w:spacing w:val="1"/>
                <w:sz w:val="20"/>
              </w:rPr>
              <w:t xml:space="preserve"> </w:t>
            </w:r>
            <w:r>
              <w:rPr>
                <w:spacing w:val="-2"/>
                <w:sz w:val="20"/>
              </w:rPr>
              <w:t>значение</w:t>
            </w:r>
          </w:p>
        </w:tc>
        <w:tc>
          <w:tcPr>
            <w:tcW w:w="2154" w:type="dxa"/>
          </w:tcPr>
          <w:p w14:paraId="42D3C918" w14:textId="77777777" w:rsidR="00DF38C3" w:rsidRDefault="00D46CFF">
            <w:pPr>
              <w:pStyle w:val="TableParagraph"/>
              <w:spacing w:before="75" w:line="280" w:lineRule="auto"/>
              <w:ind w:left="370" w:hanging="36"/>
              <w:jc w:val="left"/>
              <w:rPr>
                <w:sz w:val="20"/>
              </w:rPr>
            </w:pPr>
            <w:r>
              <w:rPr>
                <w:spacing w:val="-4"/>
                <w:sz w:val="20"/>
              </w:rPr>
              <w:t>Расчетный</w:t>
            </w:r>
            <w:r>
              <w:rPr>
                <w:spacing w:val="-16"/>
                <w:sz w:val="20"/>
              </w:rPr>
              <w:t xml:space="preserve"> </w:t>
            </w:r>
            <w:r>
              <w:rPr>
                <w:spacing w:val="-4"/>
                <w:sz w:val="20"/>
              </w:rPr>
              <w:t xml:space="preserve">срок </w:t>
            </w:r>
            <w:r>
              <w:rPr>
                <w:spacing w:val="-2"/>
                <w:sz w:val="20"/>
              </w:rPr>
              <w:t>строительства.</w:t>
            </w:r>
          </w:p>
        </w:tc>
      </w:tr>
      <w:tr w:rsidR="00DF38C3" w14:paraId="0921C60C" w14:textId="77777777">
        <w:trPr>
          <w:trHeight w:val="840"/>
        </w:trPr>
        <w:tc>
          <w:tcPr>
            <w:tcW w:w="490" w:type="dxa"/>
          </w:tcPr>
          <w:p w14:paraId="2D5647DF" w14:textId="77777777" w:rsidR="00DF38C3" w:rsidRDefault="00DF38C3">
            <w:pPr>
              <w:pStyle w:val="TableParagraph"/>
              <w:spacing w:before="53"/>
              <w:jc w:val="left"/>
              <w:rPr>
                <w:sz w:val="20"/>
              </w:rPr>
            </w:pPr>
          </w:p>
          <w:p w14:paraId="620FF94C" w14:textId="77777777" w:rsidR="00DF38C3" w:rsidRDefault="00D46CFF">
            <w:pPr>
              <w:pStyle w:val="TableParagraph"/>
              <w:ind w:left="27"/>
              <w:rPr>
                <w:sz w:val="20"/>
              </w:rPr>
            </w:pPr>
            <w:r>
              <w:rPr>
                <w:spacing w:val="-10"/>
                <w:sz w:val="20"/>
              </w:rPr>
              <w:t>1</w:t>
            </w:r>
          </w:p>
        </w:tc>
        <w:tc>
          <w:tcPr>
            <w:tcW w:w="4684" w:type="dxa"/>
          </w:tcPr>
          <w:p w14:paraId="19DBB6CC" w14:textId="77777777" w:rsidR="00DF38C3" w:rsidRDefault="00D46CFF">
            <w:pPr>
              <w:pStyle w:val="TableParagraph"/>
              <w:spacing w:before="15" w:line="280" w:lineRule="auto"/>
              <w:ind w:left="30" w:right="462"/>
              <w:jc w:val="both"/>
              <w:rPr>
                <w:sz w:val="20"/>
              </w:rPr>
            </w:pPr>
            <w:r>
              <w:rPr>
                <w:sz w:val="20"/>
              </w:rPr>
              <w:t>Прирост</w:t>
            </w:r>
            <w:r>
              <w:rPr>
                <w:spacing w:val="-14"/>
                <w:sz w:val="20"/>
              </w:rPr>
              <w:t xml:space="preserve"> </w:t>
            </w:r>
            <w:r>
              <w:rPr>
                <w:sz w:val="20"/>
              </w:rPr>
              <w:t>тепловой</w:t>
            </w:r>
            <w:r>
              <w:rPr>
                <w:spacing w:val="-13"/>
                <w:sz w:val="20"/>
              </w:rPr>
              <w:t xml:space="preserve"> </w:t>
            </w:r>
            <w:r>
              <w:rPr>
                <w:sz w:val="20"/>
              </w:rPr>
              <w:t>нагрузки</w:t>
            </w:r>
            <w:r>
              <w:rPr>
                <w:spacing w:val="-13"/>
                <w:sz w:val="20"/>
              </w:rPr>
              <w:t xml:space="preserve"> </w:t>
            </w:r>
            <w:r>
              <w:rPr>
                <w:sz w:val="20"/>
              </w:rPr>
              <w:t>индивидуальных жилых</w:t>
            </w:r>
            <w:r>
              <w:rPr>
                <w:spacing w:val="-14"/>
                <w:sz w:val="20"/>
              </w:rPr>
              <w:t xml:space="preserve"> </w:t>
            </w:r>
            <w:r>
              <w:rPr>
                <w:sz w:val="20"/>
              </w:rPr>
              <w:t>домов</w:t>
            </w:r>
            <w:r>
              <w:rPr>
                <w:spacing w:val="-13"/>
                <w:sz w:val="20"/>
              </w:rPr>
              <w:t xml:space="preserve"> </w:t>
            </w:r>
            <w:r>
              <w:rPr>
                <w:sz w:val="20"/>
              </w:rPr>
              <w:t>перспективного</w:t>
            </w:r>
            <w:r>
              <w:rPr>
                <w:spacing w:val="-13"/>
                <w:sz w:val="20"/>
              </w:rPr>
              <w:t xml:space="preserve"> </w:t>
            </w:r>
            <w:r>
              <w:rPr>
                <w:sz w:val="20"/>
              </w:rPr>
              <w:t>строительства всего, в т.ч.</w:t>
            </w:r>
          </w:p>
        </w:tc>
        <w:tc>
          <w:tcPr>
            <w:tcW w:w="2089" w:type="dxa"/>
          </w:tcPr>
          <w:p w14:paraId="1D006FF3" w14:textId="77777777" w:rsidR="00DF38C3" w:rsidRDefault="00DF38C3">
            <w:pPr>
              <w:pStyle w:val="TableParagraph"/>
              <w:spacing w:before="53"/>
              <w:jc w:val="left"/>
              <w:rPr>
                <w:sz w:val="20"/>
              </w:rPr>
            </w:pPr>
          </w:p>
          <w:p w14:paraId="34D38DD4" w14:textId="77777777" w:rsidR="00DF38C3" w:rsidRDefault="00D46CFF">
            <w:pPr>
              <w:pStyle w:val="TableParagraph"/>
              <w:ind w:left="17"/>
              <w:rPr>
                <w:sz w:val="20"/>
              </w:rPr>
            </w:pPr>
            <w:r>
              <w:rPr>
                <w:spacing w:val="-10"/>
                <w:sz w:val="20"/>
              </w:rPr>
              <w:t>-</w:t>
            </w:r>
          </w:p>
        </w:tc>
        <w:tc>
          <w:tcPr>
            <w:tcW w:w="2154" w:type="dxa"/>
          </w:tcPr>
          <w:p w14:paraId="32F4BB9C" w14:textId="77777777" w:rsidR="00DF38C3" w:rsidRDefault="00DF38C3">
            <w:pPr>
              <w:pStyle w:val="TableParagraph"/>
              <w:spacing w:before="53"/>
              <w:jc w:val="left"/>
              <w:rPr>
                <w:sz w:val="20"/>
              </w:rPr>
            </w:pPr>
          </w:p>
          <w:p w14:paraId="71CE0EFC" w14:textId="77777777" w:rsidR="00DF38C3" w:rsidRDefault="00D46CFF">
            <w:pPr>
              <w:pStyle w:val="TableParagraph"/>
              <w:ind w:left="17" w:right="6"/>
              <w:rPr>
                <w:sz w:val="20"/>
              </w:rPr>
            </w:pPr>
            <w:r>
              <w:rPr>
                <w:spacing w:val="-2"/>
                <w:sz w:val="20"/>
              </w:rPr>
              <w:t>68,669</w:t>
            </w:r>
          </w:p>
        </w:tc>
      </w:tr>
      <w:tr w:rsidR="00DF38C3" w14:paraId="699C8303" w14:textId="77777777">
        <w:trPr>
          <w:trHeight w:val="311"/>
        </w:trPr>
        <w:tc>
          <w:tcPr>
            <w:tcW w:w="490" w:type="dxa"/>
          </w:tcPr>
          <w:p w14:paraId="6FB76E6F" w14:textId="77777777" w:rsidR="00DF38C3" w:rsidRDefault="00D46CFF">
            <w:pPr>
              <w:pStyle w:val="TableParagraph"/>
              <w:spacing w:before="15"/>
              <w:ind w:left="27" w:right="2"/>
              <w:rPr>
                <w:sz w:val="20"/>
              </w:rPr>
            </w:pPr>
            <w:r>
              <w:rPr>
                <w:spacing w:val="-5"/>
                <w:sz w:val="20"/>
              </w:rPr>
              <w:t>1.1</w:t>
            </w:r>
          </w:p>
        </w:tc>
        <w:tc>
          <w:tcPr>
            <w:tcW w:w="4684" w:type="dxa"/>
          </w:tcPr>
          <w:p w14:paraId="6B147B61" w14:textId="77777777" w:rsidR="00DF38C3" w:rsidRDefault="00D46CFF">
            <w:pPr>
              <w:pStyle w:val="TableParagraph"/>
              <w:spacing w:before="15"/>
              <w:ind w:left="30"/>
              <w:jc w:val="left"/>
              <w:rPr>
                <w:sz w:val="20"/>
              </w:rPr>
            </w:pPr>
            <w:r>
              <w:rPr>
                <w:spacing w:val="-2"/>
                <w:sz w:val="20"/>
              </w:rPr>
              <w:t>В</w:t>
            </w:r>
            <w:r>
              <w:rPr>
                <w:spacing w:val="-5"/>
                <w:sz w:val="20"/>
              </w:rPr>
              <w:t xml:space="preserve"> </w:t>
            </w:r>
            <w:r>
              <w:rPr>
                <w:spacing w:val="-2"/>
                <w:sz w:val="20"/>
              </w:rPr>
              <w:t>существующей</w:t>
            </w:r>
            <w:r>
              <w:rPr>
                <w:spacing w:val="-3"/>
                <w:sz w:val="20"/>
              </w:rPr>
              <w:t xml:space="preserve"> </w:t>
            </w:r>
            <w:r>
              <w:rPr>
                <w:spacing w:val="-2"/>
                <w:sz w:val="20"/>
              </w:rPr>
              <w:t>застройке</w:t>
            </w:r>
            <w:r>
              <w:rPr>
                <w:spacing w:val="-4"/>
                <w:sz w:val="20"/>
              </w:rPr>
              <w:t xml:space="preserve"> </w:t>
            </w:r>
            <w:r>
              <w:rPr>
                <w:spacing w:val="-2"/>
                <w:sz w:val="20"/>
              </w:rPr>
              <w:t>(с. Ягодное)</w:t>
            </w:r>
          </w:p>
        </w:tc>
        <w:tc>
          <w:tcPr>
            <w:tcW w:w="2089" w:type="dxa"/>
          </w:tcPr>
          <w:p w14:paraId="0BCE172D" w14:textId="77777777" w:rsidR="00DF38C3" w:rsidRDefault="00D46CFF">
            <w:pPr>
              <w:pStyle w:val="TableParagraph"/>
              <w:spacing w:before="15"/>
              <w:ind w:left="17"/>
              <w:rPr>
                <w:sz w:val="20"/>
              </w:rPr>
            </w:pPr>
            <w:r>
              <w:rPr>
                <w:spacing w:val="-10"/>
                <w:sz w:val="20"/>
              </w:rPr>
              <w:t>-</w:t>
            </w:r>
          </w:p>
        </w:tc>
        <w:tc>
          <w:tcPr>
            <w:tcW w:w="2154" w:type="dxa"/>
          </w:tcPr>
          <w:p w14:paraId="7C5BD237" w14:textId="77777777" w:rsidR="00DF38C3" w:rsidRDefault="00D46CFF">
            <w:pPr>
              <w:pStyle w:val="TableParagraph"/>
              <w:spacing w:before="29"/>
              <w:ind w:left="17"/>
              <w:rPr>
                <w:sz w:val="20"/>
              </w:rPr>
            </w:pPr>
            <w:r>
              <w:rPr>
                <w:spacing w:val="-10"/>
                <w:sz w:val="20"/>
              </w:rPr>
              <w:t>-</w:t>
            </w:r>
          </w:p>
        </w:tc>
      </w:tr>
      <w:tr w:rsidR="00DF38C3" w14:paraId="1FEC32B6" w14:textId="77777777">
        <w:trPr>
          <w:trHeight w:val="320"/>
        </w:trPr>
        <w:tc>
          <w:tcPr>
            <w:tcW w:w="490" w:type="dxa"/>
          </w:tcPr>
          <w:p w14:paraId="345AEDD2" w14:textId="77777777" w:rsidR="00DF38C3" w:rsidRDefault="00D46CFF">
            <w:pPr>
              <w:pStyle w:val="TableParagraph"/>
              <w:spacing w:before="25"/>
              <w:ind w:left="27" w:right="2"/>
              <w:rPr>
                <w:sz w:val="20"/>
              </w:rPr>
            </w:pPr>
            <w:r>
              <w:rPr>
                <w:spacing w:val="-5"/>
                <w:sz w:val="20"/>
              </w:rPr>
              <w:t>1.2</w:t>
            </w:r>
          </w:p>
        </w:tc>
        <w:tc>
          <w:tcPr>
            <w:tcW w:w="4684" w:type="dxa"/>
          </w:tcPr>
          <w:p w14:paraId="1F626210" w14:textId="77777777" w:rsidR="00DF38C3" w:rsidRDefault="00D46CFF">
            <w:pPr>
              <w:pStyle w:val="TableParagraph"/>
              <w:spacing w:before="25"/>
              <w:ind w:left="85"/>
              <w:jc w:val="left"/>
              <w:rPr>
                <w:sz w:val="20"/>
              </w:rPr>
            </w:pPr>
            <w:r>
              <w:rPr>
                <w:sz w:val="20"/>
              </w:rPr>
              <w:t>Площадка</w:t>
            </w:r>
            <w:r>
              <w:rPr>
                <w:spacing w:val="-8"/>
                <w:sz w:val="20"/>
              </w:rPr>
              <w:t xml:space="preserve"> </w:t>
            </w:r>
            <w:r>
              <w:rPr>
                <w:sz w:val="20"/>
              </w:rPr>
              <w:t>№1</w:t>
            </w:r>
            <w:r>
              <w:rPr>
                <w:spacing w:val="-8"/>
                <w:sz w:val="20"/>
              </w:rPr>
              <w:t xml:space="preserve"> </w:t>
            </w:r>
            <w:r>
              <w:rPr>
                <w:sz w:val="20"/>
              </w:rPr>
              <w:t>(с.</w:t>
            </w:r>
            <w:r>
              <w:rPr>
                <w:spacing w:val="-6"/>
                <w:sz w:val="20"/>
              </w:rPr>
              <w:t xml:space="preserve"> </w:t>
            </w:r>
            <w:r>
              <w:rPr>
                <w:spacing w:val="-2"/>
                <w:sz w:val="20"/>
              </w:rPr>
              <w:t>Ягодное)</w:t>
            </w:r>
          </w:p>
        </w:tc>
        <w:tc>
          <w:tcPr>
            <w:tcW w:w="2089" w:type="dxa"/>
          </w:tcPr>
          <w:p w14:paraId="1C58D250" w14:textId="77777777" w:rsidR="00DF38C3" w:rsidRDefault="00D46CFF">
            <w:pPr>
              <w:pStyle w:val="TableParagraph"/>
              <w:spacing w:before="25"/>
              <w:ind w:left="17"/>
              <w:rPr>
                <w:sz w:val="20"/>
              </w:rPr>
            </w:pPr>
            <w:r>
              <w:rPr>
                <w:spacing w:val="-10"/>
                <w:sz w:val="20"/>
              </w:rPr>
              <w:t>-</w:t>
            </w:r>
          </w:p>
        </w:tc>
        <w:tc>
          <w:tcPr>
            <w:tcW w:w="2154" w:type="dxa"/>
          </w:tcPr>
          <w:p w14:paraId="1688FA04" w14:textId="77777777" w:rsidR="00DF38C3" w:rsidRDefault="00D46CFF">
            <w:pPr>
              <w:pStyle w:val="TableParagraph"/>
              <w:spacing w:before="40"/>
              <w:ind w:left="17" w:right="6"/>
              <w:rPr>
                <w:sz w:val="20"/>
              </w:rPr>
            </w:pPr>
            <w:r>
              <w:rPr>
                <w:spacing w:val="-2"/>
                <w:sz w:val="20"/>
              </w:rPr>
              <w:t>13,617</w:t>
            </w:r>
          </w:p>
        </w:tc>
      </w:tr>
      <w:tr w:rsidR="00DF38C3" w14:paraId="6EE45EB7" w14:textId="77777777">
        <w:trPr>
          <w:trHeight w:val="318"/>
        </w:trPr>
        <w:tc>
          <w:tcPr>
            <w:tcW w:w="490" w:type="dxa"/>
          </w:tcPr>
          <w:p w14:paraId="43623FFE" w14:textId="77777777" w:rsidR="00DF38C3" w:rsidRDefault="00D46CFF">
            <w:pPr>
              <w:pStyle w:val="TableParagraph"/>
              <w:spacing w:before="23"/>
              <w:ind w:left="27" w:right="7"/>
              <w:rPr>
                <w:sz w:val="20"/>
              </w:rPr>
            </w:pPr>
            <w:r>
              <w:rPr>
                <w:spacing w:val="-5"/>
                <w:sz w:val="20"/>
              </w:rPr>
              <w:t>1.3</w:t>
            </w:r>
          </w:p>
        </w:tc>
        <w:tc>
          <w:tcPr>
            <w:tcW w:w="4684" w:type="dxa"/>
          </w:tcPr>
          <w:p w14:paraId="2B3DBEE1" w14:textId="77777777" w:rsidR="00DF38C3" w:rsidRDefault="00D46CFF">
            <w:pPr>
              <w:pStyle w:val="TableParagraph"/>
              <w:spacing w:before="23"/>
              <w:ind w:left="30"/>
              <w:jc w:val="left"/>
              <w:rPr>
                <w:sz w:val="20"/>
              </w:rPr>
            </w:pPr>
            <w:r>
              <w:rPr>
                <w:sz w:val="20"/>
              </w:rPr>
              <w:t>Площадка</w:t>
            </w:r>
            <w:r>
              <w:rPr>
                <w:spacing w:val="-8"/>
                <w:sz w:val="20"/>
              </w:rPr>
              <w:t xml:space="preserve"> </w:t>
            </w:r>
            <w:r>
              <w:rPr>
                <w:sz w:val="20"/>
              </w:rPr>
              <w:t>№2</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7AD07BC7" w14:textId="77777777" w:rsidR="00DF38C3" w:rsidRDefault="00D46CFF">
            <w:pPr>
              <w:pStyle w:val="TableParagraph"/>
              <w:spacing w:before="23"/>
              <w:ind w:left="17"/>
              <w:rPr>
                <w:sz w:val="20"/>
              </w:rPr>
            </w:pPr>
            <w:r>
              <w:rPr>
                <w:spacing w:val="-10"/>
                <w:sz w:val="20"/>
              </w:rPr>
              <w:t>-</w:t>
            </w:r>
          </w:p>
        </w:tc>
        <w:tc>
          <w:tcPr>
            <w:tcW w:w="2154" w:type="dxa"/>
          </w:tcPr>
          <w:p w14:paraId="2B296A6B" w14:textId="77777777" w:rsidR="00DF38C3" w:rsidRDefault="00D46CFF">
            <w:pPr>
              <w:pStyle w:val="TableParagraph"/>
              <w:spacing w:before="40"/>
              <w:ind w:left="17" w:right="6"/>
              <w:rPr>
                <w:sz w:val="20"/>
              </w:rPr>
            </w:pPr>
            <w:r>
              <w:rPr>
                <w:spacing w:val="-2"/>
                <w:sz w:val="20"/>
              </w:rPr>
              <w:t>5,934</w:t>
            </w:r>
          </w:p>
        </w:tc>
      </w:tr>
      <w:tr w:rsidR="00DF38C3" w14:paraId="511A9176" w14:textId="77777777">
        <w:trPr>
          <w:trHeight w:val="321"/>
        </w:trPr>
        <w:tc>
          <w:tcPr>
            <w:tcW w:w="490" w:type="dxa"/>
          </w:tcPr>
          <w:p w14:paraId="4A127623" w14:textId="77777777" w:rsidR="00DF38C3" w:rsidRDefault="00D46CFF">
            <w:pPr>
              <w:pStyle w:val="TableParagraph"/>
              <w:spacing w:before="24"/>
              <w:ind w:left="27" w:right="7"/>
              <w:rPr>
                <w:sz w:val="20"/>
              </w:rPr>
            </w:pPr>
            <w:r>
              <w:rPr>
                <w:spacing w:val="-5"/>
                <w:sz w:val="20"/>
              </w:rPr>
              <w:t>1.4</w:t>
            </w:r>
          </w:p>
        </w:tc>
        <w:tc>
          <w:tcPr>
            <w:tcW w:w="4684" w:type="dxa"/>
          </w:tcPr>
          <w:p w14:paraId="414AE6AB" w14:textId="77777777" w:rsidR="00DF38C3" w:rsidRDefault="00D46CFF">
            <w:pPr>
              <w:pStyle w:val="TableParagraph"/>
              <w:spacing w:before="24"/>
              <w:ind w:left="30"/>
              <w:jc w:val="left"/>
              <w:rPr>
                <w:sz w:val="20"/>
              </w:rPr>
            </w:pPr>
            <w:r>
              <w:rPr>
                <w:sz w:val="20"/>
              </w:rPr>
              <w:t>Площадка</w:t>
            </w:r>
            <w:r>
              <w:rPr>
                <w:spacing w:val="-8"/>
                <w:sz w:val="20"/>
              </w:rPr>
              <w:t xml:space="preserve"> </w:t>
            </w:r>
            <w:r>
              <w:rPr>
                <w:sz w:val="20"/>
              </w:rPr>
              <w:t>№3</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718012AC" w14:textId="77777777" w:rsidR="00DF38C3" w:rsidRDefault="00D46CFF">
            <w:pPr>
              <w:pStyle w:val="TableParagraph"/>
              <w:spacing w:before="24"/>
              <w:ind w:left="17"/>
              <w:rPr>
                <w:sz w:val="20"/>
              </w:rPr>
            </w:pPr>
            <w:r>
              <w:rPr>
                <w:spacing w:val="-10"/>
                <w:sz w:val="20"/>
              </w:rPr>
              <w:t>-</w:t>
            </w:r>
          </w:p>
        </w:tc>
        <w:tc>
          <w:tcPr>
            <w:tcW w:w="2154" w:type="dxa"/>
          </w:tcPr>
          <w:p w14:paraId="5959478B" w14:textId="77777777" w:rsidR="00DF38C3" w:rsidRDefault="00D46CFF">
            <w:pPr>
              <w:pStyle w:val="TableParagraph"/>
              <w:spacing w:before="41"/>
              <w:ind w:left="17" w:right="6"/>
              <w:rPr>
                <w:sz w:val="20"/>
              </w:rPr>
            </w:pPr>
            <w:r>
              <w:rPr>
                <w:spacing w:val="-2"/>
                <w:sz w:val="20"/>
              </w:rPr>
              <w:t>2,439</w:t>
            </w:r>
          </w:p>
        </w:tc>
      </w:tr>
      <w:tr w:rsidR="00DF38C3" w14:paraId="4682F1AA" w14:textId="77777777">
        <w:trPr>
          <w:trHeight w:val="320"/>
        </w:trPr>
        <w:tc>
          <w:tcPr>
            <w:tcW w:w="490" w:type="dxa"/>
          </w:tcPr>
          <w:p w14:paraId="034B4046" w14:textId="77777777" w:rsidR="00DF38C3" w:rsidRDefault="00D46CFF">
            <w:pPr>
              <w:pStyle w:val="TableParagraph"/>
              <w:spacing w:before="24"/>
              <w:ind w:left="27" w:right="7"/>
              <w:rPr>
                <w:sz w:val="20"/>
              </w:rPr>
            </w:pPr>
            <w:r>
              <w:rPr>
                <w:spacing w:val="-5"/>
                <w:sz w:val="20"/>
              </w:rPr>
              <w:t>1.5</w:t>
            </w:r>
          </w:p>
        </w:tc>
        <w:tc>
          <w:tcPr>
            <w:tcW w:w="4684" w:type="dxa"/>
          </w:tcPr>
          <w:p w14:paraId="78ED8030" w14:textId="77777777" w:rsidR="00DF38C3" w:rsidRDefault="00D46CFF">
            <w:pPr>
              <w:pStyle w:val="TableParagraph"/>
              <w:spacing w:before="24"/>
              <w:ind w:left="30"/>
              <w:jc w:val="left"/>
              <w:rPr>
                <w:sz w:val="20"/>
              </w:rPr>
            </w:pPr>
            <w:r>
              <w:rPr>
                <w:sz w:val="20"/>
              </w:rPr>
              <w:t>Площадка</w:t>
            </w:r>
            <w:r>
              <w:rPr>
                <w:spacing w:val="-8"/>
                <w:sz w:val="20"/>
              </w:rPr>
              <w:t xml:space="preserve"> </w:t>
            </w:r>
            <w:r>
              <w:rPr>
                <w:sz w:val="20"/>
              </w:rPr>
              <w:t>№4</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4A5BAB93" w14:textId="77777777" w:rsidR="00DF38C3" w:rsidRDefault="00D46CFF">
            <w:pPr>
              <w:pStyle w:val="TableParagraph"/>
              <w:spacing w:before="24"/>
              <w:ind w:left="17"/>
              <w:rPr>
                <w:sz w:val="20"/>
              </w:rPr>
            </w:pPr>
            <w:r>
              <w:rPr>
                <w:spacing w:val="-10"/>
                <w:sz w:val="20"/>
              </w:rPr>
              <w:t>-</w:t>
            </w:r>
          </w:p>
        </w:tc>
        <w:tc>
          <w:tcPr>
            <w:tcW w:w="2154" w:type="dxa"/>
          </w:tcPr>
          <w:p w14:paraId="39D1F3CE" w14:textId="77777777" w:rsidR="00DF38C3" w:rsidRDefault="00D46CFF">
            <w:pPr>
              <w:pStyle w:val="TableParagraph"/>
              <w:spacing w:before="38"/>
              <w:ind w:left="17" w:right="4"/>
              <w:rPr>
                <w:sz w:val="20"/>
              </w:rPr>
            </w:pPr>
            <w:r>
              <w:rPr>
                <w:spacing w:val="-4"/>
                <w:sz w:val="20"/>
              </w:rPr>
              <w:t>3,01</w:t>
            </w:r>
          </w:p>
        </w:tc>
      </w:tr>
      <w:tr w:rsidR="00DF38C3" w14:paraId="2A4BB49C" w14:textId="77777777">
        <w:trPr>
          <w:trHeight w:val="318"/>
        </w:trPr>
        <w:tc>
          <w:tcPr>
            <w:tcW w:w="490" w:type="dxa"/>
          </w:tcPr>
          <w:p w14:paraId="287DD9B5" w14:textId="77777777" w:rsidR="00DF38C3" w:rsidRDefault="00D46CFF">
            <w:pPr>
              <w:pStyle w:val="TableParagraph"/>
              <w:spacing w:before="24"/>
              <w:ind w:left="27" w:right="7"/>
              <w:rPr>
                <w:sz w:val="20"/>
              </w:rPr>
            </w:pPr>
            <w:r>
              <w:rPr>
                <w:spacing w:val="-5"/>
                <w:sz w:val="20"/>
              </w:rPr>
              <w:t>1.6</w:t>
            </w:r>
          </w:p>
        </w:tc>
        <w:tc>
          <w:tcPr>
            <w:tcW w:w="4684" w:type="dxa"/>
          </w:tcPr>
          <w:p w14:paraId="7F15AB26" w14:textId="77777777" w:rsidR="00DF38C3" w:rsidRDefault="00D46CFF">
            <w:pPr>
              <w:pStyle w:val="TableParagraph"/>
              <w:spacing w:before="24"/>
              <w:ind w:left="30"/>
              <w:jc w:val="left"/>
              <w:rPr>
                <w:sz w:val="20"/>
              </w:rPr>
            </w:pPr>
            <w:r>
              <w:rPr>
                <w:sz w:val="20"/>
              </w:rPr>
              <w:t>Площадка</w:t>
            </w:r>
            <w:r>
              <w:rPr>
                <w:spacing w:val="-14"/>
                <w:sz w:val="20"/>
              </w:rPr>
              <w:t xml:space="preserve"> </w:t>
            </w:r>
            <w:r>
              <w:rPr>
                <w:sz w:val="20"/>
              </w:rPr>
              <w:t>№5(с.</w:t>
            </w:r>
            <w:r>
              <w:rPr>
                <w:spacing w:val="-11"/>
                <w:sz w:val="20"/>
              </w:rPr>
              <w:t xml:space="preserve"> </w:t>
            </w:r>
            <w:r>
              <w:rPr>
                <w:spacing w:val="-2"/>
                <w:sz w:val="20"/>
              </w:rPr>
              <w:t>Ягодное)</w:t>
            </w:r>
          </w:p>
        </w:tc>
        <w:tc>
          <w:tcPr>
            <w:tcW w:w="2089" w:type="dxa"/>
          </w:tcPr>
          <w:p w14:paraId="7D53CC0F" w14:textId="77777777" w:rsidR="00DF38C3" w:rsidRDefault="00D46CFF">
            <w:pPr>
              <w:pStyle w:val="TableParagraph"/>
              <w:spacing w:before="24"/>
              <w:ind w:left="17"/>
              <w:rPr>
                <w:sz w:val="20"/>
              </w:rPr>
            </w:pPr>
            <w:r>
              <w:rPr>
                <w:spacing w:val="-10"/>
                <w:sz w:val="20"/>
              </w:rPr>
              <w:t>-</w:t>
            </w:r>
          </w:p>
        </w:tc>
        <w:tc>
          <w:tcPr>
            <w:tcW w:w="2154" w:type="dxa"/>
          </w:tcPr>
          <w:p w14:paraId="12C85403" w14:textId="77777777" w:rsidR="00DF38C3" w:rsidRDefault="00D46CFF">
            <w:pPr>
              <w:pStyle w:val="TableParagraph"/>
              <w:spacing w:before="39"/>
              <w:ind w:left="17" w:right="6"/>
              <w:rPr>
                <w:sz w:val="20"/>
              </w:rPr>
            </w:pPr>
            <w:r>
              <w:rPr>
                <w:spacing w:val="-2"/>
                <w:sz w:val="20"/>
              </w:rPr>
              <w:t>11,647</w:t>
            </w:r>
          </w:p>
        </w:tc>
      </w:tr>
      <w:tr w:rsidR="00DF38C3" w14:paraId="3BC05EB5" w14:textId="77777777">
        <w:trPr>
          <w:trHeight w:val="321"/>
        </w:trPr>
        <w:tc>
          <w:tcPr>
            <w:tcW w:w="490" w:type="dxa"/>
          </w:tcPr>
          <w:p w14:paraId="355C7D05" w14:textId="77777777" w:rsidR="00DF38C3" w:rsidRDefault="00D46CFF">
            <w:pPr>
              <w:pStyle w:val="TableParagraph"/>
              <w:spacing w:before="25"/>
              <w:ind w:left="27" w:right="7"/>
              <w:rPr>
                <w:sz w:val="20"/>
              </w:rPr>
            </w:pPr>
            <w:r>
              <w:rPr>
                <w:spacing w:val="-5"/>
                <w:sz w:val="20"/>
              </w:rPr>
              <w:t>1.7</w:t>
            </w:r>
          </w:p>
        </w:tc>
        <w:tc>
          <w:tcPr>
            <w:tcW w:w="4684" w:type="dxa"/>
          </w:tcPr>
          <w:p w14:paraId="3834F312" w14:textId="77777777" w:rsidR="00DF38C3" w:rsidRDefault="00D46CFF">
            <w:pPr>
              <w:pStyle w:val="TableParagraph"/>
              <w:spacing w:before="25"/>
              <w:ind w:left="30"/>
              <w:jc w:val="left"/>
              <w:rPr>
                <w:sz w:val="20"/>
              </w:rPr>
            </w:pPr>
            <w:r>
              <w:rPr>
                <w:sz w:val="20"/>
              </w:rPr>
              <w:t>Площадка</w:t>
            </w:r>
            <w:r>
              <w:rPr>
                <w:spacing w:val="-8"/>
                <w:sz w:val="20"/>
              </w:rPr>
              <w:t xml:space="preserve"> </w:t>
            </w:r>
            <w:r>
              <w:rPr>
                <w:sz w:val="20"/>
              </w:rPr>
              <w:t>№6</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625DD39A" w14:textId="77777777" w:rsidR="00DF38C3" w:rsidRDefault="00D46CFF">
            <w:pPr>
              <w:pStyle w:val="TableParagraph"/>
              <w:spacing w:before="25"/>
              <w:ind w:left="17"/>
              <w:rPr>
                <w:sz w:val="20"/>
              </w:rPr>
            </w:pPr>
            <w:r>
              <w:rPr>
                <w:spacing w:val="-10"/>
                <w:sz w:val="20"/>
              </w:rPr>
              <w:t>-</w:t>
            </w:r>
          </w:p>
        </w:tc>
        <w:tc>
          <w:tcPr>
            <w:tcW w:w="2154" w:type="dxa"/>
          </w:tcPr>
          <w:p w14:paraId="448BA186" w14:textId="77777777" w:rsidR="00DF38C3" w:rsidRDefault="00D46CFF">
            <w:pPr>
              <w:pStyle w:val="TableParagraph"/>
              <w:spacing w:before="39"/>
              <w:ind w:left="17" w:right="6"/>
              <w:rPr>
                <w:sz w:val="20"/>
              </w:rPr>
            </w:pPr>
            <w:r>
              <w:rPr>
                <w:spacing w:val="-2"/>
                <w:sz w:val="20"/>
              </w:rPr>
              <w:t>8,228</w:t>
            </w:r>
          </w:p>
        </w:tc>
      </w:tr>
      <w:tr w:rsidR="00DF38C3" w14:paraId="7A8F5A13" w14:textId="77777777">
        <w:trPr>
          <w:trHeight w:val="321"/>
        </w:trPr>
        <w:tc>
          <w:tcPr>
            <w:tcW w:w="490" w:type="dxa"/>
          </w:tcPr>
          <w:p w14:paraId="5DFE151A" w14:textId="77777777" w:rsidR="00DF38C3" w:rsidRDefault="00D46CFF">
            <w:pPr>
              <w:pStyle w:val="TableParagraph"/>
              <w:spacing w:before="25"/>
              <w:ind w:left="27" w:right="7"/>
              <w:rPr>
                <w:sz w:val="20"/>
              </w:rPr>
            </w:pPr>
            <w:r>
              <w:rPr>
                <w:spacing w:val="-5"/>
                <w:sz w:val="20"/>
              </w:rPr>
              <w:t>1.8</w:t>
            </w:r>
          </w:p>
        </w:tc>
        <w:tc>
          <w:tcPr>
            <w:tcW w:w="4684" w:type="dxa"/>
          </w:tcPr>
          <w:p w14:paraId="777C6DFE" w14:textId="77777777" w:rsidR="00DF38C3" w:rsidRDefault="00D46CFF">
            <w:pPr>
              <w:pStyle w:val="TableParagraph"/>
              <w:spacing w:before="25"/>
              <w:ind w:left="30"/>
              <w:jc w:val="left"/>
              <w:rPr>
                <w:sz w:val="20"/>
              </w:rPr>
            </w:pPr>
            <w:r>
              <w:rPr>
                <w:sz w:val="20"/>
              </w:rPr>
              <w:t>Площадка</w:t>
            </w:r>
            <w:r>
              <w:rPr>
                <w:spacing w:val="-8"/>
                <w:sz w:val="20"/>
              </w:rPr>
              <w:t xml:space="preserve"> </w:t>
            </w:r>
            <w:r>
              <w:rPr>
                <w:sz w:val="20"/>
              </w:rPr>
              <w:t>№7</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7B94AA85" w14:textId="77777777" w:rsidR="00DF38C3" w:rsidRDefault="00D46CFF">
            <w:pPr>
              <w:pStyle w:val="TableParagraph"/>
              <w:spacing w:before="25"/>
              <w:ind w:left="17"/>
              <w:rPr>
                <w:sz w:val="20"/>
              </w:rPr>
            </w:pPr>
            <w:r>
              <w:rPr>
                <w:spacing w:val="-10"/>
                <w:sz w:val="20"/>
              </w:rPr>
              <w:t>-</w:t>
            </w:r>
          </w:p>
        </w:tc>
        <w:tc>
          <w:tcPr>
            <w:tcW w:w="2154" w:type="dxa"/>
          </w:tcPr>
          <w:p w14:paraId="115EBD42" w14:textId="77777777" w:rsidR="00DF38C3" w:rsidRDefault="00D46CFF">
            <w:pPr>
              <w:pStyle w:val="TableParagraph"/>
              <w:spacing w:before="40"/>
              <w:ind w:left="17" w:right="6"/>
              <w:rPr>
                <w:sz w:val="20"/>
              </w:rPr>
            </w:pPr>
            <w:r>
              <w:rPr>
                <w:spacing w:val="-2"/>
                <w:sz w:val="20"/>
              </w:rPr>
              <w:t>11,525</w:t>
            </w:r>
          </w:p>
        </w:tc>
      </w:tr>
      <w:tr w:rsidR="00DF38C3" w14:paraId="02CAF225" w14:textId="77777777">
        <w:trPr>
          <w:trHeight w:val="320"/>
        </w:trPr>
        <w:tc>
          <w:tcPr>
            <w:tcW w:w="490" w:type="dxa"/>
          </w:tcPr>
          <w:p w14:paraId="687F8795" w14:textId="77777777" w:rsidR="00DF38C3" w:rsidRDefault="00D46CFF">
            <w:pPr>
              <w:pStyle w:val="TableParagraph"/>
              <w:spacing w:before="25"/>
              <w:ind w:left="27" w:right="7"/>
              <w:rPr>
                <w:sz w:val="20"/>
              </w:rPr>
            </w:pPr>
            <w:r>
              <w:rPr>
                <w:spacing w:val="-5"/>
                <w:sz w:val="20"/>
              </w:rPr>
              <w:t>1.9</w:t>
            </w:r>
          </w:p>
        </w:tc>
        <w:tc>
          <w:tcPr>
            <w:tcW w:w="4684" w:type="dxa"/>
          </w:tcPr>
          <w:p w14:paraId="7F81428E" w14:textId="77777777" w:rsidR="00DF38C3" w:rsidRDefault="00D46CFF">
            <w:pPr>
              <w:pStyle w:val="TableParagraph"/>
              <w:spacing w:before="25"/>
              <w:ind w:left="30"/>
              <w:jc w:val="left"/>
              <w:rPr>
                <w:sz w:val="20"/>
              </w:rPr>
            </w:pPr>
            <w:r>
              <w:rPr>
                <w:sz w:val="20"/>
              </w:rPr>
              <w:t>Площадка</w:t>
            </w:r>
            <w:r>
              <w:rPr>
                <w:spacing w:val="-8"/>
                <w:sz w:val="20"/>
              </w:rPr>
              <w:t xml:space="preserve"> </w:t>
            </w:r>
            <w:r>
              <w:rPr>
                <w:sz w:val="20"/>
              </w:rPr>
              <w:t>№8</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1CE34337" w14:textId="77777777" w:rsidR="00DF38C3" w:rsidRDefault="00D46CFF">
            <w:pPr>
              <w:pStyle w:val="TableParagraph"/>
              <w:spacing w:before="25"/>
              <w:ind w:left="17"/>
              <w:rPr>
                <w:sz w:val="20"/>
              </w:rPr>
            </w:pPr>
            <w:r>
              <w:rPr>
                <w:spacing w:val="-10"/>
                <w:sz w:val="20"/>
              </w:rPr>
              <w:t>-</w:t>
            </w:r>
          </w:p>
        </w:tc>
        <w:tc>
          <w:tcPr>
            <w:tcW w:w="2154" w:type="dxa"/>
          </w:tcPr>
          <w:p w14:paraId="559651BF" w14:textId="77777777" w:rsidR="00DF38C3" w:rsidRDefault="00D46CFF">
            <w:pPr>
              <w:pStyle w:val="TableParagraph"/>
              <w:spacing w:before="40"/>
              <w:ind w:left="17" w:right="6"/>
              <w:rPr>
                <w:sz w:val="20"/>
              </w:rPr>
            </w:pPr>
            <w:r>
              <w:rPr>
                <w:spacing w:val="-2"/>
                <w:sz w:val="20"/>
              </w:rPr>
              <w:t>0,384</w:t>
            </w:r>
          </w:p>
        </w:tc>
      </w:tr>
      <w:tr w:rsidR="00DF38C3" w14:paraId="5FA63B55" w14:textId="77777777">
        <w:trPr>
          <w:trHeight w:val="319"/>
        </w:trPr>
        <w:tc>
          <w:tcPr>
            <w:tcW w:w="490" w:type="dxa"/>
          </w:tcPr>
          <w:p w14:paraId="3EB81C2E" w14:textId="77777777" w:rsidR="00DF38C3" w:rsidRDefault="00D46CFF">
            <w:pPr>
              <w:pStyle w:val="TableParagraph"/>
              <w:spacing w:before="23"/>
              <w:ind w:left="27" w:right="4"/>
              <w:rPr>
                <w:sz w:val="20"/>
              </w:rPr>
            </w:pPr>
            <w:r>
              <w:rPr>
                <w:spacing w:val="-4"/>
                <w:sz w:val="20"/>
              </w:rPr>
              <w:t>1.10</w:t>
            </w:r>
          </w:p>
        </w:tc>
        <w:tc>
          <w:tcPr>
            <w:tcW w:w="4684" w:type="dxa"/>
          </w:tcPr>
          <w:p w14:paraId="381DE708" w14:textId="77777777" w:rsidR="00DF38C3" w:rsidRDefault="00D46CFF">
            <w:pPr>
              <w:pStyle w:val="TableParagraph"/>
              <w:spacing w:before="23"/>
              <w:ind w:left="30"/>
              <w:jc w:val="left"/>
              <w:rPr>
                <w:sz w:val="20"/>
              </w:rPr>
            </w:pPr>
            <w:r>
              <w:rPr>
                <w:sz w:val="20"/>
              </w:rPr>
              <w:t>Площадка</w:t>
            </w:r>
            <w:r>
              <w:rPr>
                <w:spacing w:val="-8"/>
                <w:sz w:val="20"/>
              </w:rPr>
              <w:t xml:space="preserve"> </w:t>
            </w:r>
            <w:r>
              <w:rPr>
                <w:sz w:val="20"/>
              </w:rPr>
              <w:t>№9</w:t>
            </w:r>
            <w:r>
              <w:rPr>
                <w:spacing w:val="-7"/>
                <w:sz w:val="20"/>
              </w:rPr>
              <w:t xml:space="preserve"> </w:t>
            </w:r>
            <w:r>
              <w:rPr>
                <w:sz w:val="20"/>
              </w:rPr>
              <w:t>(с.</w:t>
            </w:r>
            <w:r>
              <w:rPr>
                <w:spacing w:val="-6"/>
                <w:sz w:val="20"/>
              </w:rPr>
              <w:t xml:space="preserve"> </w:t>
            </w:r>
            <w:r>
              <w:rPr>
                <w:spacing w:val="-2"/>
                <w:sz w:val="20"/>
              </w:rPr>
              <w:t>Ягодное)</w:t>
            </w:r>
          </w:p>
        </w:tc>
        <w:tc>
          <w:tcPr>
            <w:tcW w:w="2089" w:type="dxa"/>
          </w:tcPr>
          <w:p w14:paraId="6E34F1F9" w14:textId="77777777" w:rsidR="00DF38C3" w:rsidRDefault="00D46CFF">
            <w:pPr>
              <w:pStyle w:val="TableParagraph"/>
              <w:spacing w:before="23"/>
              <w:ind w:left="17"/>
              <w:rPr>
                <w:sz w:val="20"/>
              </w:rPr>
            </w:pPr>
            <w:r>
              <w:rPr>
                <w:spacing w:val="-10"/>
                <w:sz w:val="20"/>
              </w:rPr>
              <w:t>-</w:t>
            </w:r>
          </w:p>
        </w:tc>
        <w:tc>
          <w:tcPr>
            <w:tcW w:w="2154" w:type="dxa"/>
          </w:tcPr>
          <w:p w14:paraId="0033D605" w14:textId="77777777" w:rsidR="00DF38C3" w:rsidRDefault="00D46CFF">
            <w:pPr>
              <w:pStyle w:val="TableParagraph"/>
              <w:spacing w:before="40"/>
              <w:ind w:left="17" w:right="6"/>
              <w:rPr>
                <w:sz w:val="20"/>
              </w:rPr>
            </w:pPr>
            <w:r>
              <w:rPr>
                <w:spacing w:val="-2"/>
                <w:sz w:val="20"/>
              </w:rPr>
              <w:t>0,119</w:t>
            </w:r>
          </w:p>
        </w:tc>
      </w:tr>
      <w:tr w:rsidR="00DF38C3" w14:paraId="6127D7E8" w14:textId="77777777">
        <w:trPr>
          <w:trHeight w:val="320"/>
        </w:trPr>
        <w:tc>
          <w:tcPr>
            <w:tcW w:w="490" w:type="dxa"/>
          </w:tcPr>
          <w:p w14:paraId="073F0A98" w14:textId="77777777" w:rsidR="00DF38C3" w:rsidRDefault="00D46CFF">
            <w:pPr>
              <w:pStyle w:val="TableParagraph"/>
              <w:spacing w:before="25"/>
              <w:ind w:left="27" w:right="4"/>
              <w:rPr>
                <w:sz w:val="20"/>
              </w:rPr>
            </w:pPr>
            <w:r>
              <w:rPr>
                <w:spacing w:val="-4"/>
                <w:sz w:val="20"/>
              </w:rPr>
              <w:t>1.11</w:t>
            </w:r>
          </w:p>
        </w:tc>
        <w:tc>
          <w:tcPr>
            <w:tcW w:w="4684" w:type="dxa"/>
          </w:tcPr>
          <w:p w14:paraId="18861B80" w14:textId="77777777" w:rsidR="00DF38C3" w:rsidRDefault="00D46CFF">
            <w:pPr>
              <w:pStyle w:val="TableParagraph"/>
              <w:spacing w:before="25"/>
              <w:ind w:left="30"/>
              <w:jc w:val="left"/>
              <w:rPr>
                <w:sz w:val="20"/>
              </w:rPr>
            </w:pPr>
            <w:r>
              <w:rPr>
                <w:sz w:val="20"/>
              </w:rPr>
              <w:t>Площадка</w:t>
            </w:r>
            <w:r>
              <w:rPr>
                <w:spacing w:val="-12"/>
                <w:sz w:val="20"/>
              </w:rPr>
              <w:t xml:space="preserve"> </w:t>
            </w:r>
            <w:r>
              <w:rPr>
                <w:sz w:val="20"/>
              </w:rPr>
              <w:t>№10</w:t>
            </w:r>
            <w:r>
              <w:rPr>
                <w:spacing w:val="-6"/>
                <w:sz w:val="20"/>
              </w:rPr>
              <w:t xml:space="preserve"> </w:t>
            </w:r>
            <w:r>
              <w:rPr>
                <w:sz w:val="20"/>
              </w:rPr>
              <w:t>(с.</w:t>
            </w:r>
            <w:r>
              <w:rPr>
                <w:spacing w:val="-7"/>
                <w:sz w:val="20"/>
              </w:rPr>
              <w:t xml:space="preserve"> </w:t>
            </w:r>
            <w:r>
              <w:rPr>
                <w:spacing w:val="-2"/>
                <w:sz w:val="20"/>
              </w:rPr>
              <w:t>Ягодное)</w:t>
            </w:r>
          </w:p>
        </w:tc>
        <w:tc>
          <w:tcPr>
            <w:tcW w:w="2089" w:type="dxa"/>
          </w:tcPr>
          <w:p w14:paraId="6BD9AC67" w14:textId="77777777" w:rsidR="00DF38C3" w:rsidRDefault="00D46CFF">
            <w:pPr>
              <w:pStyle w:val="TableParagraph"/>
              <w:spacing w:before="25"/>
              <w:ind w:left="17"/>
              <w:rPr>
                <w:sz w:val="20"/>
              </w:rPr>
            </w:pPr>
            <w:r>
              <w:rPr>
                <w:spacing w:val="-10"/>
                <w:sz w:val="20"/>
              </w:rPr>
              <w:t>-</w:t>
            </w:r>
          </w:p>
        </w:tc>
        <w:tc>
          <w:tcPr>
            <w:tcW w:w="2154" w:type="dxa"/>
          </w:tcPr>
          <w:p w14:paraId="18B7E062" w14:textId="77777777" w:rsidR="00DF38C3" w:rsidRDefault="00D46CFF">
            <w:pPr>
              <w:pStyle w:val="TableParagraph"/>
              <w:spacing w:before="40"/>
              <w:ind w:left="17" w:right="6"/>
              <w:rPr>
                <w:sz w:val="20"/>
              </w:rPr>
            </w:pPr>
            <w:r>
              <w:rPr>
                <w:spacing w:val="-2"/>
                <w:sz w:val="20"/>
              </w:rPr>
              <w:t>4,962</w:t>
            </w:r>
          </w:p>
        </w:tc>
      </w:tr>
      <w:tr w:rsidR="00DF38C3" w14:paraId="4D12E683" w14:textId="77777777">
        <w:trPr>
          <w:trHeight w:val="321"/>
        </w:trPr>
        <w:tc>
          <w:tcPr>
            <w:tcW w:w="490" w:type="dxa"/>
          </w:tcPr>
          <w:p w14:paraId="5092C3FC" w14:textId="77777777" w:rsidR="00DF38C3" w:rsidRDefault="00D46CFF">
            <w:pPr>
              <w:pStyle w:val="TableParagraph"/>
              <w:spacing w:before="26"/>
              <w:ind w:left="27" w:right="4"/>
              <w:rPr>
                <w:sz w:val="20"/>
              </w:rPr>
            </w:pPr>
            <w:r>
              <w:rPr>
                <w:spacing w:val="-4"/>
                <w:sz w:val="20"/>
              </w:rPr>
              <w:t>1.12</w:t>
            </w:r>
          </w:p>
        </w:tc>
        <w:tc>
          <w:tcPr>
            <w:tcW w:w="4684" w:type="dxa"/>
          </w:tcPr>
          <w:p w14:paraId="2975792F" w14:textId="77777777" w:rsidR="00DF38C3" w:rsidRDefault="00D46CFF">
            <w:pPr>
              <w:pStyle w:val="TableParagraph"/>
              <w:spacing w:before="26"/>
              <w:ind w:left="30"/>
              <w:jc w:val="left"/>
              <w:rPr>
                <w:sz w:val="20"/>
              </w:rPr>
            </w:pPr>
            <w:r>
              <w:rPr>
                <w:sz w:val="20"/>
              </w:rPr>
              <w:t>Площадка</w:t>
            </w:r>
            <w:r>
              <w:rPr>
                <w:spacing w:val="-12"/>
                <w:sz w:val="20"/>
              </w:rPr>
              <w:t xml:space="preserve"> </w:t>
            </w:r>
            <w:r>
              <w:rPr>
                <w:sz w:val="20"/>
              </w:rPr>
              <w:t>№11</w:t>
            </w:r>
            <w:r>
              <w:rPr>
                <w:spacing w:val="-6"/>
                <w:sz w:val="20"/>
              </w:rPr>
              <w:t xml:space="preserve"> </w:t>
            </w:r>
            <w:r>
              <w:rPr>
                <w:sz w:val="20"/>
              </w:rPr>
              <w:t>(с.</w:t>
            </w:r>
            <w:r>
              <w:rPr>
                <w:spacing w:val="-7"/>
                <w:sz w:val="20"/>
              </w:rPr>
              <w:t xml:space="preserve"> </w:t>
            </w:r>
            <w:r>
              <w:rPr>
                <w:spacing w:val="-2"/>
                <w:sz w:val="20"/>
              </w:rPr>
              <w:t>Ягодное)</w:t>
            </w:r>
          </w:p>
        </w:tc>
        <w:tc>
          <w:tcPr>
            <w:tcW w:w="2089" w:type="dxa"/>
          </w:tcPr>
          <w:p w14:paraId="1AB6C35D" w14:textId="77777777" w:rsidR="00DF38C3" w:rsidRDefault="00D46CFF">
            <w:pPr>
              <w:pStyle w:val="TableParagraph"/>
              <w:spacing w:before="26"/>
              <w:ind w:left="17"/>
              <w:rPr>
                <w:sz w:val="20"/>
              </w:rPr>
            </w:pPr>
            <w:r>
              <w:rPr>
                <w:spacing w:val="-10"/>
                <w:sz w:val="20"/>
              </w:rPr>
              <w:t>-</w:t>
            </w:r>
          </w:p>
        </w:tc>
        <w:tc>
          <w:tcPr>
            <w:tcW w:w="2154" w:type="dxa"/>
          </w:tcPr>
          <w:p w14:paraId="70717E9B" w14:textId="77777777" w:rsidR="00DF38C3" w:rsidRDefault="00D46CFF">
            <w:pPr>
              <w:pStyle w:val="TableParagraph"/>
              <w:spacing w:before="40"/>
              <w:ind w:left="17" w:right="6"/>
              <w:rPr>
                <w:sz w:val="20"/>
              </w:rPr>
            </w:pPr>
            <w:r>
              <w:rPr>
                <w:spacing w:val="-2"/>
                <w:sz w:val="20"/>
              </w:rPr>
              <w:t>6,804</w:t>
            </w:r>
          </w:p>
        </w:tc>
      </w:tr>
      <w:tr w:rsidR="00DF38C3" w14:paraId="25C0F1C0" w14:textId="77777777">
        <w:trPr>
          <w:trHeight w:val="585"/>
        </w:trPr>
        <w:tc>
          <w:tcPr>
            <w:tcW w:w="490" w:type="dxa"/>
          </w:tcPr>
          <w:p w14:paraId="69220023" w14:textId="77777777" w:rsidR="00DF38C3" w:rsidRDefault="00D46CFF">
            <w:pPr>
              <w:pStyle w:val="TableParagraph"/>
              <w:spacing w:before="155"/>
              <w:ind w:left="27"/>
              <w:rPr>
                <w:sz w:val="20"/>
              </w:rPr>
            </w:pPr>
            <w:r>
              <w:rPr>
                <w:spacing w:val="-10"/>
                <w:sz w:val="20"/>
              </w:rPr>
              <w:t>2</w:t>
            </w:r>
          </w:p>
        </w:tc>
        <w:tc>
          <w:tcPr>
            <w:tcW w:w="4684" w:type="dxa"/>
          </w:tcPr>
          <w:p w14:paraId="586C22AB" w14:textId="77777777" w:rsidR="00DF38C3" w:rsidRDefault="00D46CFF">
            <w:pPr>
              <w:pStyle w:val="TableParagraph"/>
              <w:spacing w:before="23" w:line="280" w:lineRule="auto"/>
              <w:ind w:left="30"/>
              <w:jc w:val="left"/>
              <w:rPr>
                <w:sz w:val="20"/>
              </w:rPr>
            </w:pPr>
            <w:r>
              <w:rPr>
                <w:spacing w:val="-2"/>
                <w:sz w:val="20"/>
              </w:rPr>
              <w:t>Потребляемая</w:t>
            </w:r>
            <w:r>
              <w:rPr>
                <w:spacing w:val="-7"/>
                <w:sz w:val="20"/>
              </w:rPr>
              <w:t xml:space="preserve"> </w:t>
            </w:r>
            <w:r>
              <w:rPr>
                <w:spacing w:val="-2"/>
                <w:sz w:val="20"/>
              </w:rPr>
              <w:t>тепловая</w:t>
            </w:r>
            <w:r>
              <w:rPr>
                <w:spacing w:val="-4"/>
                <w:sz w:val="20"/>
              </w:rPr>
              <w:t xml:space="preserve"> </w:t>
            </w:r>
            <w:r>
              <w:rPr>
                <w:spacing w:val="-2"/>
                <w:sz w:val="20"/>
              </w:rPr>
              <w:t xml:space="preserve">мощность </w:t>
            </w:r>
            <w:r>
              <w:rPr>
                <w:sz w:val="20"/>
              </w:rPr>
              <w:t>индивидуальных жилых домов</w:t>
            </w:r>
          </w:p>
        </w:tc>
        <w:tc>
          <w:tcPr>
            <w:tcW w:w="2089" w:type="dxa"/>
          </w:tcPr>
          <w:p w14:paraId="477ADFCC" w14:textId="77777777" w:rsidR="00DF38C3" w:rsidRDefault="00D46CFF">
            <w:pPr>
              <w:pStyle w:val="TableParagraph"/>
              <w:spacing w:before="155"/>
              <w:ind w:left="17" w:right="6"/>
              <w:rPr>
                <w:sz w:val="20"/>
              </w:rPr>
            </w:pPr>
            <w:r>
              <w:rPr>
                <w:spacing w:val="-2"/>
                <w:sz w:val="20"/>
              </w:rPr>
              <w:t>49,20</w:t>
            </w:r>
          </w:p>
        </w:tc>
        <w:tc>
          <w:tcPr>
            <w:tcW w:w="2154" w:type="dxa"/>
          </w:tcPr>
          <w:p w14:paraId="4FE8819B" w14:textId="77777777" w:rsidR="00DF38C3" w:rsidRDefault="00D46CFF">
            <w:pPr>
              <w:pStyle w:val="TableParagraph"/>
              <w:spacing w:before="155"/>
              <w:ind w:left="17" w:right="8"/>
              <w:rPr>
                <w:sz w:val="20"/>
              </w:rPr>
            </w:pPr>
            <w:r>
              <w:rPr>
                <w:spacing w:val="-2"/>
                <w:sz w:val="20"/>
              </w:rPr>
              <w:t>117,869</w:t>
            </w:r>
          </w:p>
        </w:tc>
      </w:tr>
    </w:tbl>
    <w:p w14:paraId="76070F70" w14:textId="77777777" w:rsidR="00DF38C3" w:rsidRDefault="00DF38C3">
      <w:pPr>
        <w:pStyle w:val="TableParagraph"/>
        <w:rPr>
          <w:sz w:val="20"/>
        </w:rPr>
        <w:sectPr w:rsidR="00DF38C3">
          <w:pgSz w:w="11910" w:h="16840"/>
          <w:pgMar w:top="1040" w:right="566" w:bottom="1260" w:left="1559" w:header="0" w:footer="1009" w:gutter="0"/>
          <w:cols w:space="720"/>
        </w:sectPr>
      </w:pPr>
    </w:p>
    <w:p w14:paraId="07E840D7" w14:textId="77777777" w:rsidR="00DF38C3" w:rsidRDefault="00D46CFF">
      <w:pPr>
        <w:pStyle w:val="a3"/>
        <w:spacing w:before="76" w:line="364" w:lineRule="auto"/>
        <w:ind w:left="142" w:right="280" w:firstLine="708"/>
        <w:jc w:val="both"/>
      </w:pPr>
      <w:r>
        <w:lastRenderedPageBreak/>
        <w:t>Прирост тепловой нагрузки перспективных объектов ИЖС составляет 68,669 Гкал/ч. Теплоснабжение существующих индивидуальных жилых домов осуществляется от собственных котлов. Согласно данным ГП перспективную нагрузку ИЖС планируется обеспечить так же от индивидуальных источников (вариант 3).</w:t>
      </w:r>
    </w:p>
    <w:p w14:paraId="740C2309" w14:textId="77777777" w:rsidR="00DF38C3" w:rsidRDefault="00D46CFF">
      <w:pPr>
        <w:pStyle w:val="a3"/>
        <w:spacing w:before="2" w:line="364" w:lineRule="auto"/>
        <w:ind w:left="142" w:right="283" w:firstLine="736"/>
        <w:jc w:val="both"/>
      </w:pPr>
      <w:r>
        <w:t>Значения тепловой нагрузки перспективных общественных зданий сельского поселения Ягодное представлены в таблице 8.</w:t>
      </w:r>
    </w:p>
    <w:p w14:paraId="10A9138C" w14:textId="77777777" w:rsidR="00DF38C3" w:rsidRDefault="00D46CFF">
      <w:pPr>
        <w:pStyle w:val="a3"/>
        <w:spacing w:line="364" w:lineRule="auto"/>
        <w:ind w:left="142" w:right="278"/>
        <w:jc w:val="both"/>
      </w:pPr>
      <w:r>
        <w:rPr>
          <w:w w:val="110"/>
        </w:rPr>
        <w:t xml:space="preserve">Таблица 8 </w:t>
      </w:r>
      <w:r>
        <w:rPr>
          <w:w w:val="130"/>
        </w:rPr>
        <w:t xml:space="preserve">– </w:t>
      </w:r>
      <w:r>
        <w:rPr>
          <w:w w:val="110"/>
        </w:rPr>
        <w:t xml:space="preserve">Значения потребляемой тепловой мощности перспективных </w:t>
      </w:r>
      <w:r>
        <w:t xml:space="preserve">общественных зданий </w:t>
      </w:r>
      <w:proofErr w:type="spellStart"/>
      <w:r>
        <w:t>с.п</w:t>
      </w:r>
      <w:proofErr w:type="spellEnd"/>
      <w:r>
        <w:t>. Ягодное.</w:t>
      </w:r>
    </w:p>
    <w:tbl>
      <w:tblPr>
        <w:tblStyle w:val="TableNormal"/>
        <w:tblW w:w="0" w:type="auto"/>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4"/>
        <w:gridCol w:w="4164"/>
        <w:gridCol w:w="2577"/>
        <w:gridCol w:w="1368"/>
        <w:gridCol w:w="1060"/>
      </w:tblGrid>
      <w:tr w:rsidR="00DF38C3" w14:paraId="06E97021" w14:textId="77777777">
        <w:trPr>
          <w:trHeight w:val="798"/>
        </w:trPr>
        <w:tc>
          <w:tcPr>
            <w:tcW w:w="434" w:type="dxa"/>
          </w:tcPr>
          <w:p w14:paraId="415F9E54" w14:textId="77777777" w:rsidR="00DF38C3" w:rsidRDefault="00D46CFF">
            <w:pPr>
              <w:pStyle w:val="TableParagraph"/>
              <w:spacing w:before="170"/>
              <w:ind w:left="83" w:right="69" w:firstLine="28"/>
              <w:jc w:val="left"/>
              <w:rPr>
                <w:sz w:val="20"/>
              </w:rPr>
            </w:pPr>
            <w:r>
              <w:rPr>
                <w:spacing w:val="-10"/>
                <w:sz w:val="20"/>
              </w:rPr>
              <w:t xml:space="preserve">№ </w:t>
            </w:r>
            <w:r>
              <w:rPr>
                <w:spacing w:val="-9"/>
                <w:sz w:val="20"/>
              </w:rPr>
              <w:t>п/п</w:t>
            </w:r>
          </w:p>
        </w:tc>
        <w:tc>
          <w:tcPr>
            <w:tcW w:w="4164" w:type="dxa"/>
          </w:tcPr>
          <w:p w14:paraId="0C49C666" w14:textId="77777777" w:rsidR="00DF38C3" w:rsidRDefault="00DF38C3">
            <w:pPr>
              <w:pStyle w:val="TableParagraph"/>
              <w:spacing w:before="56"/>
              <w:jc w:val="left"/>
              <w:rPr>
                <w:sz w:val="20"/>
              </w:rPr>
            </w:pPr>
          </w:p>
          <w:p w14:paraId="054CEE48" w14:textId="77777777" w:rsidR="00DF38C3" w:rsidRDefault="00D46CFF">
            <w:pPr>
              <w:pStyle w:val="TableParagraph"/>
              <w:ind w:left="1036"/>
              <w:jc w:val="left"/>
              <w:rPr>
                <w:sz w:val="20"/>
              </w:rPr>
            </w:pPr>
            <w:r>
              <w:rPr>
                <w:spacing w:val="-2"/>
                <w:sz w:val="20"/>
              </w:rPr>
              <w:t>Наименование</w:t>
            </w:r>
            <w:r>
              <w:rPr>
                <w:spacing w:val="-10"/>
                <w:sz w:val="20"/>
              </w:rPr>
              <w:t xml:space="preserve"> </w:t>
            </w:r>
            <w:r>
              <w:rPr>
                <w:spacing w:val="-2"/>
                <w:sz w:val="20"/>
              </w:rPr>
              <w:t>здания</w:t>
            </w:r>
          </w:p>
        </w:tc>
        <w:tc>
          <w:tcPr>
            <w:tcW w:w="2577" w:type="dxa"/>
          </w:tcPr>
          <w:p w14:paraId="735DEE9C" w14:textId="77777777" w:rsidR="00DF38C3" w:rsidRDefault="00D46CFF">
            <w:pPr>
              <w:pStyle w:val="TableParagraph"/>
              <w:spacing w:before="170"/>
              <w:ind w:left="618" w:right="474" w:firstLine="384"/>
              <w:jc w:val="left"/>
              <w:rPr>
                <w:sz w:val="20"/>
              </w:rPr>
            </w:pPr>
            <w:r>
              <w:rPr>
                <w:spacing w:val="-2"/>
                <w:sz w:val="20"/>
              </w:rPr>
              <w:t xml:space="preserve">Место </w:t>
            </w:r>
            <w:r>
              <w:rPr>
                <w:spacing w:val="-4"/>
                <w:sz w:val="20"/>
              </w:rPr>
              <w:t>расположения</w:t>
            </w:r>
          </w:p>
        </w:tc>
        <w:tc>
          <w:tcPr>
            <w:tcW w:w="1368" w:type="dxa"/>
          </w:tcPr>
          <w:p w14:paraId="7597C82F" w14:textId="77777777" w:rsidR="00DF38C3" w:rsidRDefault="00D46CFF">
            <w:pPr>
              <w:pStyle w:val="TableParagraph"/>
              <w:spacing w:before="54" w:line="242" w:lineRule="auto"/>
              <w:ind w:left="84" w:right="61" w:hanging="2"/>
              <w:rPr>
                <w:sz w:val="20"/>
              </w:rPr>
            </w:pPr>
            <w:r>
              <w:rPr>
                <w:spacing w:val="-2"/>
                <w:sz w:val="20"/>
              </w:rPr>
              <w:t xml:space="preserve">Источник </w:t>
            </w:r>
            <w:proofErr w:type="spellStart"/>
            <w:r>
              <w:rPr>
                <w:spacing w:val="-4"/>
                <w:sz w:val="20"/>
              </w:rPr>
              <w:t>теплоснабже</w:t>
            </w:r>
            <w:proofErr w:type="spellEnd"/>
            <w:r>
              <w:rPr>
                <w:spacing w:val="-4"/>
                <w:sz w:val="20"/>
              </w:rPr>
              <w:t xml:space="preserve"> </w:t>
            </w:r>
            <w:proofErr w:type="spellStart"/>
            <w:r>
              <w:rPr>
                <w:spacing w:val="-4"/>
                <w:sz w:val="20"/>
              </w:rPr>
              <w:t>ния</w:t>
            </w:r>
            <w:proofErr w:type="spellEnd"/>
          </w:p>
        </w:tc>
        <w:tc>
          <w:tcPr>
            <w:tcW w:w="1060" w:type="dxa"/>
          </w:tcPr>
          <w:p w14:paraId="5AE7BA78" w14:textId="77777777" w:rsidR="00DF38C3" w:rsidRDefault="00D46CFF">
            <w:pPr>
              <w:pStyle w:val="TableParagraph"/>
              <w:spacing w:before="54" w:line="242" w:lineRule="auto"/>
              <w:ind w:left="45" w:right="15"/>
              <w:rPr>
                <w:sz w:val="20"/>
              </w:rPr>
            </w:pPr>
            <w:r>
              <w:rPr>
                <w:spacing w:val="-4"/>
                <w:sz w:val="20"/>
              </w:rPr>
              <w:t xml:space="preserve">Тепловая </w:t>
            </w:r>
            <w:r>
              <w:rPr>
                <w:spacing w:val="-2"/>
                <w:sz w:val="20"/>
              </w:rPr>
              <w:t>нагрузка, Гкал/ч</w:t>
            </w:r>
          </w:p>
        </w:tc>
      </w:tr>
      <w:tr w:rsidR="00DF38C3" w14:paraId="739B45AA" w14:textId="77777777">
        <w:trPr>
          <w:trHeight w:val="460"/>
        </w:trPr>
        <w:tc>
          <w:tcPr>
            <w:tcW w:w="434" w:type="dxa"/>
          </w:tcPr>
          <w:p w14:paraId="447F4FFF" w14:textId="77777777" w:rsidR="00DF38C3" w:rsidRDefault="00D46CFF">
            <w:pPr>
              <w:pStyle w:val="TableParagraph"/>
              <w:spacing w:before="114"/>
              <w:ind w:left="21"/>
              <w:rPr>
                <w:sz w:val="20"/>
              </w:rPr>
            </w:pPr>
            <w:r>
              <w:rPr>
                <w:spacing w:val="-10"/>
                <w:sz w:val="20"/>
              </w:rPr>
              <w:t>1</w:t>
            </w:r>
          </w:p>
        </w:tc>
        <w:tc>
          <w:tcPr>
            <w:tcW w:w="4164" w:type="dxa"/>
          </w:tcPr>
          <w:p w14:paraId="632CB157" w14:textId="77777777" w:rsidR="00DF38C3" w:rsidRDefault="00D46CFF">
            <w:pPr>
              <w:pStyle w:val="TableParagraph"/>
              <w:spacing w:before="114"/>
              <w:ind w:left="30"/>
              <w:jc w:val="left"/>
              <w:rPr>
                <w:sz w:val="20"/>
              </w:rPr>
            </w:pPr>
            <w:r>
              <w:rPr>
                <w:spacing w:val="-5"/>
                <w:sz w:val="20"/>
              </w:rPr>
              <w:t>ФАП</w:t>
            </w:r>
          </w:p>
        </w:tc>
        <w:tc>
          <w:tcPr>
            <w:tcW w:w="2577" w:type="dxa"/>
          </w:tcPr>
          <w:p w14:paraId="449C504A" w14:textId="77777777" w:rsidR="00DF38C3" w:rsidRDefault="00D46CFF">
            <w:pPr>
              <w:pStyle w:val="TableParagraph"/>
              <w:spacing w:before="1" w:line="219" w:lineRule="exact"/>
              <w:ind w:left="40" w:right="20"/>
              <w:rPr>
                <w:sz w:val="20"/>
              </w:rPr>
            </w:pPr>
            <w:r>
              <w:rPr>
                <w:sz w:val="20"/>
              </w:rPr>
              <w:t>с.</w:t>
            </w:r>
            <w:r>
              <w:rPr>
                <w:spacing w:val="-2"/>
                <w:sz w:val="20"/>
              </w:rPr>
              <w:t xml:space="preserve"> Ягодное</w:t>
            </w:r>
          </w:p>
          <w:p w14:paraId="3BC1001F" w14:textId="77777777" w:rsidR="00DF38C3" w:rsidRDefault="00D46CFF">
            <w:pPr>
              <w:pStyle w:val="TableParagraph"/>
              <w:spacing w:line="219" w:lineRule="exact"/>
              <w:ind w:left="37" w:right="20"/>
              <w:rPr>
                <w:sz w:val="20"/>
              </w:rPr>
            </w:pPr>
            <w:proofErr w:type="spellStart"/>
            <w:r>
              <w:rPr>
                <w:spacing w:val="-4"/>
                <w:sz w:val="20"/>
              </w:rPr>
              <w:t>мкр</w:t>
            </w:r>
            <w:proofErr w:type="spellEnd"/>
            <w:r>
              <w:rPr>
                <w:spacing w:val="-4"/>
                <w:sz w:val="20"/>
              </w:rPr>
              <w:t>.</w:t>
            </w:r>
            <w:r>
              <w:rPr>
                <w:spacing w:val="-6"/>
                <w:sz w:val="20"/>
              </w:rPr>
              <w:t xml:space="preserve"> </w:t>
            </w:r>
            <w:r>
              <w:rPr>
                <w:spacing w:val="-4"/>
                <w:sz w:val="20"/>
              </w:rPr>
              <w:t>Ладья</w:t>
            </w:r>
            <w:r>
              <w:rPr>
                <w:spacing w:val="-3"/>
                <w:sz w:val="20"/>
              </w:rPr>
              <w:t xml:space="preserve"> </w:t>
            </w:r>
            <w:r>
              <w:rPr>
                <w:spacing w:val="-4"/>
                <w:sz w:val="20"/>
              </w:rPr>
              <w:t>Благополучия</w:t>
            </w:r>
          </w:p>
        </w:tc>
        <w:tc>
          <w:tcPr>
            <w:tcW w:w="1368" w:type="dxa"/>
          </w:tcPr>
          <w:p w14:paraId="762E8BE9" w14:textId="77777777" w:rsidR="00DF38C3" w:rsidRDefault="00D46CFF">
            <w:pPr>
              <w:pStyle w:val="TableParagraph"/>
              <w:spacing w:line="230" w:lineRule="exact"/>
              <w:ind w:left="216" w:hanging="154"/>
              <w:jc w:val="left"/>
              <w:rPr>
                <w:sz w:val="20"/>
              </w:rPr>
            </w:pPr>
            <w:proofErr w:type="spellStart"/>
            <w:proofErr w:type="gramStart"/>
            <w:r>
              <w:rPr>
                <w:spacing w:val="-4"/>
                <w:sz w:val="20"/>
              </w:rPr>
              <w:t>Индивидуаль</w:t>
            </w:r>
            <w:proofErr w:type="spellEnd"/>
            <w:r>
              <w:rPr>
                <w:spacing w:val="-4"/>
                <w:sz w:val="20"/>
              </w:rPr>
              <w:t xml:space="preserve"> </w:t>
            </w:r>
            <w:proofErr w:type="spellStart"/>
            <w:r>
              <w:rPr>
                <w:sz w:val="20"/>
              </w:rPr>
              <w:t>ный</w:t>
            </w:r>
            <w:proofErr w:type="spellEnd"/>
            <w:proofErr w:type="gramEnd"/>
            <w:r>
              <w:rPr>
                <w:sz w:val="20"/>
              </w:rPr>
              <w:t xml:space="preserve"> котел</w:t>
            </w:r>
          </w:p>
        </w:tc>
        <w:tc>
          <w:tcPr>
            <w:tcW w:w="1060" w:type="dxa"/>
          </w:tcPr>
          <w:p w14:paraId="72BA6400" w14:textId="77777777" w:rsidR="00DF38C3" w:rsidRDefault="00D46CFF">
            <w:pPr>
              <w:pStyle w:val="TableParagraph"/>
              <w:spacing w:before="114"/>
              <w:ind w:left="45" w:right="7"/>
              <w:rPr>
                <w:sz w:val="20"/>
              </w:rPr>
            </w:pPr>
            <w:r>
              <w:rPr>
                <w:spacing w:val="-2"/>
                <w:sz w:val="20"/>
              </w:rPr>
              <w:t>0,016</w:t>
            </w:r>
          </w:p>
        </w:tc>
      </w:tr>
      <w:tr w:rsidR="00DF38C3" w14:paraId="1449D965" w14:textId="77777777">
        <w:trPr>
          <w:trHeight w:val="460"/>
        </w:trPr>
        <w:tc>
          <w:tcPr>
            <w:tcW w:w="434" w:type="dxa"/>
          </w:tcPr>
          <w:p w14:paraId="26CC79BA" w14:textId="77777777" w:rsidR="00DF38C3" w:rsidRDefault="00D46CFF">
            <w:pPr>
              <w:pStyle w:val="TableParagraph"/>
              <w:spacing w:before="115"/>
              <w:ind w:left="21"/>
              <w:rPr>
                <w:sz w:val="20"/>
              </w:rPr>
            </w:pPr>
            <w:r>
              <w:rPr>
                <w:spacing w:val="-10"/>
                <w:sz w:val="20"/>
              </w:rPr>
              <w:t>2</w:t>
            </w:r>
          </w:p>
        </w:tc>
        <w:tc>
          <w:tcPr>
            <w:tcW w:w="4164" w:type="dxa"/>
          </w:tcPr>
          <w:p w14:paraId="0D66AEDD" w14:textId="77777777" w:rsidR="00DF38C3" w:rsidRDefault="00D46CFF">
            <w:pPr>
              <w:pStyle w:val="TableParagraph"/>
              <w:spacing w:before="109"/>
              <w:ind w:left="30"/>
              <w:jc w:val="left"/>
              <w:rPr>
                <w:position w:val="7"/>
                <w:sz w:val="13"/>
              </w:rPr>
            </w:pPr>
            <w:r>
              <w:rPr>
                <w:spacing w:val="-2"/>
                <w:sz w:val="20"/>
              </w:rPr>
              <w:t>ОВОВ</w:t>
            </w:r>
            <w:r>
              <w:rPr>
                <w:spacing w:val="-5"/>
                <w:sz w:val="20"/>
              </w:rPr>
              <w:t xml:space="preserve"> </w:t>
            </w:r>
            <w:r>
              <w:rPr>
                <w:spacing w:val="-2"/>
                <w:sz w:val="20"/>
              </w:rPr>
              <w:t>площадью</w:t>
            </w:r>
            <w:r>
              <w:rPr>
                <w:spacing w:val="1"/>
                <w:sz w:val="20"/>
              </w:rPr>
              <w:t xml:space="preserve"> </w:t>
            </w:r>
            <w:r>
              <w:rPr>
                <w:spacing w:val="-2"/>
                <w:sz w:val="20"/>
              </w:rPr>
              <w:t>200м</w:t>
            </w:r>
            <w:r>
              <w:rPr>
                <w:spacing w:val="-2"/>
                <w:position w:val="7"/>
                <w:sz w:val="13"/>
              </w:rPr>
              <w:t>2</w:t>
            </w:r>
          </w:p>
        </w:tc>
        <w:tc>
          <w:tcPr>
            <w:tcW w:w="2577" w:type="dxa"/>
          </w:tcPr>
          <w:p w14:paraId="374F030B" w14:textId="77777777" w:rsidR="00DF38C3" w:rsidRDefault="00D46CFF">
            <w:pPr>
              <w:pStyle w:val="TableParagraph"/>
              <w:spacing w:line="220" w:lineRule="exact"/>
              <w:ind w:left="40" w:right="20"/>
              <w:rPr>
                <w:sz w:val="20"/>
              </w:rPr>
            </w:pPr>
            <w:r>
              <w:rPr>
                <w:sz w:val="20"/>
              </w:rPr>
              <w:t>с.</w:t>
            </w:r>
            <w:r>
              <w:rPr>
                <w:spacing w:val="-2"/>
                <w:sz w:val="20"/>
              </w:rPr>
              <w:t xml:space="preserve"> Ягодное</w:t>
            </w:r>
          </w:p>
          <w:p w14:paraId="6D347DA8" w14:textId="77777777" w:rsidR="00DF38C3" w:rsidRDefault="00D46CFF">
            <w:pPr>
              <w:pStyle w:val="TableParagraph"/>
              <w:spacing w:line="220" w:lineRule="exact"/>
              <w:ind w:left="40" w:right="20"/>
              <w:rPr>
                <w:sz w:val="20"/>
              </w:rPr>
            </w:pPr>
            <w:r>
              <w:rPr>
                <w:spacing w:val="-2"/>
                <w:sz w:val="20"/>
              </w:rPr>
              <w:t>ул.</w:t>
            </w:r>
            <w:r>
              <w:rPr>
                <w:spacing w:val="2"/>
                <w:sz w:val="20"/>
              </w:rPr>
              <w:t xml:space="preserve"> </w:t>
            </w:r>
            <w:r>
              <w:rPr>
                <w:spacing w:val="-2"/>
                <w:sz w:val="20"/>
              </w:rPr>
              <w:t>Цветочная/ул.</w:t>
            </w:r>
            <w:r>
              <w:rPr>
                <w:spacing w:val="-1"/>
                <w:sz w:val="20"/>
              </w:rPr>
              <w:t xml:space="preserve"> </w:t>
            </w:r>
            <w:r>
              <w:rPr>
                <w:spacing w:val="-2"/>
                <w:sz w:val="20"/>
              </w:rPr>
              <w:t>Грачева</w:t>
            </w:r>
          </w:p>
        </w:tc>
        <w:tc>
          <w:tcPr>
            <w:tcW w:w="1368" w:type="dxa"/>
          </w:tcPr>
          <w:p w14:paraId="11C58CDF" w14:textId="77777777" w:rsidR="00DF38C3" w:rsidRDefault="00D46CFF">
            <w:pPr>
              <w:pStyle w:val="TableParagraph"/>
              <w:spacing w:line="228" w:lineRule="exact"/>
              <w:ind w:left="216" w:hanging="154"/>
              <w:jc w:val="left"/>
              <w:rPr>
                <w:sz w:val="20"/>
              </w:rPr>
            </w:pPr>
            <w:proofErr w:type="spellStart"/>
            <w:proofErr w:type="gramStart"/>
            <w:r>
              <w:rPr>
                <w:spacing w:val="-4"/>
                <w:sz w:val="20"/>
              </w:rPr>
              <w:t>Индивидуаль</w:t>
            </w:r>
            <w:proofErr w:type="spellEnd"/>
            <w:r>
              <w:rPr>
                <w:spacing w:val="-4"/>
                <w:sz w:val="20"/>
              </w:rPr>
              <w:t xml:space="preserve"> </w:t>
            </w:r>
            <w:proofErr w:type="spellStart"/>
            <w:r>
              <w:rPr>
                <w:sz w:val="20"/>
              </w:rPr>
              <w:t>ный</w:t>
            </w:r>
            <w:proofErr w:type="spellEnd"/>
            <w:proofErr w:type="gramEnd"/>
            <w:r>
              <w:rPr>
                <w:sz w:val="20"/>
              </w:rPr>
              <w:t xml:space="preserve"> котел</w:t>
            </w:r>
          </w:p>
        </w:tc>
        <w:tc>
          <w:tcPr>
            <w:tcW w:w="1060" w:type="dxa"/>
          </w:tcPr>
          <w:p w14:paraId="62B9FDC8" w14:textId="77777777" w:rsidR="00DF38C3" w:rsidRDefault="00D46CFF">
            <w:pPr>
              <w:pStyle w:val="TableParagraph"/>
              <w:spacing w:before="115"/>
              <w:ind w:left="45" w:right="7"/>
              <w:rPr>
                <w:sz w:val="20"/>
              </w:rPr>
            </w:pPr>
            <w:r>
              <w:rPr>
                <w:spacing w:val="-2"/>
                <w:sz w:val="20"/>
              </w:rPr>
              <w:t>0,024</w:t>
            </w:r>
          </w:p>
        </w:tc>
      </w:tr>
      <w:tr w:rsidR="00DF38C3" w14:paraId="51DB8C2B" w14:textId="77777777">
        <w:trPr>
          <w:trHeight w:val="690"/>
        </w:trPr>
        <w:tc>
          <w:tcPr>
            <w:tcW w:w="434" w:type="dxa"/>
          </w:tcPr>
          <w:p w14:paraId="7025B534" w14:textId="77777777" w:rsidR="00DF38C3" w:rsidRDefault="00DF38C3">
            <w:pPr>
              <w:pStyle w:val="TableParagraph"/>
              <w:spacing w:before="1"/>
              <w:jc w:val="left"/>
              <w:rPr>
                <w:sz w:val="20"/>
              </w:rPr>
            </w:pPr>
          </w:p>
          <w:p w14:paraId="71A590F6" w14:textId="77777777" w:rsidR="00DF38C3" w:rsidRDefault="00D46CFF">
            <w:pPr>
              <w:pStyle w:val="TableParagraph"/>
              <w:ind w:left="21"/>
              <w:rPr>
                <w:sz w:val="20"/>
              </w:rPr>
            </w:pPr>
            <w:r>
              <w:rPr>
                <w:spacing w:val="-10"/>
                <w:sz w:val="20"/>
              </w:rPr>
              <w:t>3</w:t>
            </w:r>
          </w:p>
        </w:tc>
        <w:tc>
          <w:tcPr>
            <w:tcW w:w="4164" w:type="dxa"/>
          </w:tcPr>
          <w:p w14:paraId="77B71DFB" w14:textId="77777777" w:rsidR="00DF38C3" w:rsidRDefault="00DF38C3">
            <w:pPr>
              <w:pStyle w:val="TableParagraph"/>
              <w:spacing w:before="1"/>
              <w:jc w:val="left"/>
              <w:rPr>
                <w:sz w:val="20"/>
              </w:rPr>
            </w:pPr>
          </w:p>
          <w:p w14:paraId="470626AF" w14:textId="77777777" w:rsidR="00DF38C3" w:rsidRDefault="00D46CFF">
            <w:pPr>
              <w:pStyle w:val="TableParagraph"/>
              <w:ind w:left="30"/>
              <w:jc w:val="left"/>
              <w:rPr>
                <w:sz w:val="20"/>
              </w:rPr>
            </w:pPr>
            <w:r>
              <w:rPr>
                <w:sz w:val="20"/>
              </w:rPr>
              <w:t>Объект</w:t>
            </w:r>
            <w:r>
              <w:rPr>
                <w:spacing w:val="-14"/>
                <w:sz w:val="20"/>
              </w:rPr>
              <w:t xml:space="preserve"> </w:t>
            </w:r>
            <w:r>
              <w:rPr>
                <w:sz w:val="20"/>
              </w:rPr>
              <w:t>культуры</w:t>
            </w:r>
            <w:r>
              <w:rPr>
                <w:spacing w:val="-13"/>
                <w:sz w:val="20"/>
              </w:rPr>
              <w:t xml:space="preserve"> </w:t>
            </w:r>
            <w:r>
              <w:rPr>
                <w:sz w:val="20"/>
              </w:rPr>
              <w:t>на</w:t>
            </w:r>
            <w:r>
              <w:rPr>
                <w:spacing w:val="-13"/>
                <w:sz w:val="20"/>
              </w:rPr>
              <w:t xml:space="preserve"> </w:t>
            </w:r>
            <w:r>
              <w:rPr>
                <w:sz w:val="20"/>
              </w:rPr>
              <w:t>250</w:t>
            </w:r>
            <w:r>
              <w:rPr>
                <w:spacing w:val="-14"/>
                <w:sz w:val="20"/>
              </w:rPr>
              <w:t xml:space="preserve"> </w:t>
            </w:r>
            <w:r>
              <w:rPr>
                <w:sz w:val="20"/>
              </w:rPr>
              <w:t>мест</w:t>
            </w:r>
            <w:r>
              <w:rPr>
                <w:spacing w:val="-13"/>
                <w:sz w:val="20"/>
              </w:rPr>
              <w:t xml:space="preserve"> </w:t>
            </w:r>
            <w:r>
              <w:rPr>
                <w:sz w:val="20"/>
              </w:rPr>
              <w:t>(S-450</w:t>
            </w:r>
            <w:r>
              <w:rPr>
                <w:spacing w:val="-13"/>
                <w:sz w:val="20"/>
              </w:rPr>
              <w:t xml:space="preserve"> </w:t>
            </w:r>
            <w:r>
              <w:rPr>
                <w:sz w:val="20"/>
              </w:rPr>
              <w:t>м</w:t>
            </w:r>
            <w:proofErr w:type="gramStart"/>
            <w:r>
              <w:rPr>
                <w:position w:val="6"/>
                <w:sz w:val="13"/>
              </w:rPr>
              <w:t>2</w:t>
            </w:r>
            <w:r>
              <w:rPr>
                <w:spacing w:val="-9"/>
                <w:position w:val="6"/>
                <w:sz w:val="13"/>
              </w:rPr>
              <w:t xml:space="preserve"> </w:t>
            </w:r>
            <w:r>
              <w:rPr>
                <w:spacing w:val="-10"/>
                <w:sz w:val="20"/>
              </w:rPr>
              <w:t>)</w:t>
            </w:r>
            <w:proofErr w:type="gramEnd"/>
          </w:p>
        </w:tc>
        <w:tc>
          <w:tcPr>
            <w:tcW w:w="2577" w:type="dxa"/>
          </w:tcPr>
          <w:p w14:paraId="5206F532"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6FF94F09" w14:textId="77777777" w:rsidR="00DF38C3" w:rsidRDefault="00D46CFF">
            <w:pPr>
              <w:pStyle w:val="TableParagraph"/>
              <w:spacing w:before="4" w:line="220" w:lineRule="exact"/>
              <w:ind w:left="44" w:right="20"/>
              <w:rPr>
                <w:sz w:val="20"/>
              </w:rPr>
            </w:pPr>
            <w:r>
              <w:rPr>
                <w:sz w:val="20"/>
              </w:rPr>
              <w:t>между</w:t>
            </w:r>
            <w:r>
              <w:rPr>
                <w:spacing w:val="-9"/>
                <w:sz w:val="20"/>
              </w:rPr>
              <w:t xml:space="preserve"> </w:t>
            </w:r>
            <w:r>
              <w:rPr>
                <w:sz w:val="20"/>
              </w:rPr>
              <w:t>ул.</w:t>
            </w:r>
            <w:r>
              <w:rPr>
                <w:spacing w:val="-10"/>
                <w:sz w:val="20"/>
              </w:rPr>
              <w:t xml:space="preserve"> </w:t>
            </w:r>
            <w:r>
              <w:rPr>
                <w:sz w:val="20"/>
              </w:rPr>
              <w:t>2-я</w:t>
            </w:r>
            <w:r>
              <w:rPr>
                <w:spacing w:val="-10"/>
                <w:sz w:val="20"/>
              </w:rPr>
              <w:t xml:space="preserve"> </w:t>
            </w:r>
            <w:r>
              <w:rPr>
                <w:sz w:val="20"/>
              </w:rPr>
              <w:t>Лесная</w:t>
            </w:r>
            <w:r>
              <w:rPr>
                <w:spacing w:val="-8"/>
                <w:sz w:val="20"/>
              </w:rPr>
              <w:t xml:space="preserve"> </w:t>
            </w:r>
            <w:r>
              <w:rPr>
                <w:sz w:val="20"/>
              </w:rPr>
              <w:t>и</w:t>
            </w:r>
            <w:r>
              <w:rPr>
                <w:spacing w:val="-8"/>
                <w:sz w:val="20"/>
              </w:rPr>
              <w:t xml:space="preserve"> </w:t>
            </w:r>
            <w:r>
              <w:rPr>
                <w:spacing w:val="-5"/>
                <w:sz w:val="20"/>
              </w:rPr>
              <w:t>ул.</w:t>
            </w:r>
          </w:p>
          <w:p w14:paraId="4A59FE3C" w14:textId="77777777" w:rsidR="00DF38C3" w:rsidRDefault="00D46CFF">
            <w:pPr>
              <w:pStyle w:val="TableParagraph"/>
              <w:spacing w:line="220" w:lineRule="exact"/>
              <w:ind w:left="39" w:right="20"/>
              <w:rPr>
                <w:sz w:val="20"/>
              </w:rPr>
            </w:pPr>
            <w:r>
              <w:rPr>
                <w:spacing w:val="-2"/>
                <w:sz w:val="20"/>
              </w:rPr>
              <w:t>Манежная</w:t>
            </w:r>
          </w:p>
        </w:tc>
        <w:tc>
          <w:tcPr>
            <w:tcW w:w="1368" w:type="dxa"/>
          </w:tcPr>
          <w:p w14:paraId="797B2846" w14:textId="77777777" w:rsidR="00DF38C3" w:rsidRDefault="00DF38C3">
            <w:pPr>
              <w:pStyle w:val="TableParagraph"/>
              <w:spacing w:before="1"/>
              <w:jc w:val="left"/>
              <w:rPr>
                <w:sz w:val="20"/>
              </w:rPr>
            </w:pPr>
          </w:p>
          <w:p w14:paraId="04C4F587" w14:textId="77777777" w:rsidR="00DF38C3" w:rsidRDefault="00D46CFF">
            <w:pPr>
              <w:pStyle w:val="TableParagraph"/>
              <w:ind w:left="21" w:right="3"/>
              <w:rPr>
                <w:sz w:val="20"/>
              </w:rPr>
            </w:pPr>
            <w:r>
              <w:rPr>
                <w:spacing w:val="-6"/>
                <w:sz w:val="20"/>
              </w:rPr>
              <w:t>БМК</w:t>
            </w:r>
            <w:r>
              <w:rPr>
                <w:spacing w:val="-10"/>
                <w:sz w:val="20"/>
              </w:rPr>
              <w:t xml:space="preserve"> </w:t>
            </w:r>
            <w:r>
              <w:rPr>
                <w:spacing w:val="-5"/>
                <w:sz w:val="20"/>
              </w:rPr>
              <w:t>№1</w:t>
            </w:r>
          </w:p>
        </w:tc>
        <w:tc>
          <w:tcPr>
            <w:tcW w:w="1060" w:type="dxa"/>
          </w:tcPr>
          <w:p w14:paraId="130BE555" w14:textId="77777777" w:rsidR="00DF38C3" w:rsidRDefault="00DF38C3">
            <w:pPr>
              <w:pStyle w:val="TableParagraph"/>
              <w:spacing w:before="1"/>
              <w:jc w:val="left"/>
              <w:rPr>
                <w:sz w:val="20"/>
              </w:rPr>
            </w:pPr>
          </w:p>
          <w:p w14:paraId="4A69A494" w14:textId="77777777" w:rsidR="00DF38C3" w:rsidRDefault="00D46CFF">
            <w:pPr>
              <w:pStyle w:val="TableParagraph"/>
              <w:ind w:left="45" w:right="17"/>
              <w:rPr>
                <w:sz w:val="20"/>
              </w:rPr>
            </w:pPr>
            <w:r>
              <w:rPr>
                <w:spacing w:val="-5"/>
                <w:sz w:val="20"/>
              </w:rPr>
              <w:t>0,5</w:t>
            </w:r>
          </w:p>
        </w:tc>
      </w:tr>
      <w:tr w:rsidR="00DF38C3" w14:paraId="3FFAC189" w14:textId="77777777">
        <w:trPr>
          <w:trHeight w:val="460"/>
        </w:trPr>
        <w:tc>
          <w:tcPr>
            <w:tcW w:w="434" w:type="dxa"/>
          </w:tcPr>
          <w:p w14:paraId="6E9D359E" w14:textId="77777777" w:rsidR="00DF38C3" w:rsidRDefault="00D46CFF">
            <w:pPr>
              <w:pStyle w:val="TableParagraph"/>
              <w:spacing w:before="113"/>
              <w:ind w:left="21"/>
              <w:rPr>
                <w:sz w:val="20"/>
              </w:rPr>
            </w:pPr>
            <w:r>
              <w:rPr>
                <w:spacing w:val="-10"/>
                <w:sz w:val="20"/>
              </w:rPr>
              <w:t>4</w:t>
            </w:r>
          </w:p>
        </w:tc>
        <w:tc>
          <w:tcPr>
            <w:tcW w:w="4164" w:type="dxa"/>
          </w:tcPr>
          <w:p w14:paraId="201EF319" w14:textId="77777777" w:rsidR="00DF38C3" w:rsidRDefault="00D46CFF">
            <w:pPr>
              <w:pStyle w:val="TableParagraph"/>
              <w:spacing w:line="225" w:lineRule="exact"/>
              <w:ind w:left="30"/>
              <w:jc w:val="left"/>
              <w:rPr>
                <w:sz w:val="20"/>
              </w:rPr>
            </w:pPr>
            <w:r>
              <w:rPr>
                <w:spacing w:val="-4"/>
                <w:sz w:val="20"/>
              </w:rPr>
              <w:t>Физкультурно-оздоровительный</w:t>
            </w:r>
            <w:r>
              <w:rPr>
                <w:spacing w:val="2"/>
                <w:sz w:val="20"/>
              </w:rPr>
              <w:t xml:space="preserve"> </w:t>
            </w:r>
            <w:r>
              <w:rPr>
                <w:spacing w:val="-4"/>
                <w:sz w:val="20"/>
              </w:rPr>
              <w:t>комплекс</w:t>
            </w:r>
            <w:r>
              <w:rPr>
                <w:spacing w:val="6"/>
                <w:sz w:val="20"/>
              </w:rPr>
              <w:t xml:space="preserve"> </w:t>
            </w:r>
            <w:r>
              <w:rPr>
                <w:spacing w:val="-10"/>
                <w:sz w:val="20"/>
              </w:rPr>
              <w:t>с</w:t>
            </w:r>
          </w:p>
          <w:p w14:paraId="5E60D3EE" w14:textId="77777777" w:rsidR="00DF38C3" w:rsidRDefault="00D46CFF">
            <w:pPr>
              <w:pStyle w:val="TableParagraph"/>
              <w:spacing w:before="4" w:line="211" w:lineRule="exact"/>
              <w:ind w:left="30"/>
              <w:jc w:val="left"/>
              <w:rPr>
                <w:sz w:val="20"/>
              </w:rPr>
            </w:pPr>
            <w:r>
              <w:rPr>
                <w:sz w:val="20"/>
              </w:rPr>
              <w:t>бассейном</w:t>
            </w:r>
            <w:r>
              <w:rPr>
                <w:spacing w:val="-7"/>
                <w:sz w:val="20"/>
              </w:rPr>
              <w:t xml:space="preserve"> </w:t>
            </w:r>
            <w:r>
              <w:rPr>
                <w:sz w:val="20"/>
              </w:rPr>
              <w:t>(S-1500</w:t>
            </w:r>
            <w:r>
              <w:rPr>
                <w:spacing w:val="-7"/>
                <w:sz w:val="20"/>
              </w:rPr>
              <w:t xml:space="preserve"> </w:t>
            </w:r>
            <w:r>
              <w:rPr>
                <w:sz w:val="20"/>
              </w:rPr>
              <w:t>м</w:t>
            </w:r>
            <w:proofErr w:type="gramStart"/>
            <w:r>
              <w:rPr>
                <w:position w:val="6"/>
                <w:sz w:val="13"/>
              </w:rPr>
              <w:t>2</w:t>
            </w:r>
            <w:r>
              <w:rPr>
                <w:spacing w:val="10"/>
                <w:position w:val="6"/>
                <w:sz w:val="13"/>
              </w:rPr>
              <w:t xml:space="preserve"> </w:t>
            </w:r>
            <w:r>
              <w:rPr>
                <w:spacing w:val="-10"/>
                <w:sz w:val="20"/>
              </w:rPr>
              <w:t>)</w:t>
            </w:r>
            <w:proofErr w:type="gramEnd"/>
          </w:p>
        </w:tc>
        <w:tc>
          <w:tcPr>
            <w:tcW w:w="2577" w:type="dxa"/>
          </w:tcPr>
          <w:p w14:paraId="43AF4719"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36476AAA" w14:textId="77777777" w:rsidR="00DF38C3" w:rsidRDefault="00D46CFF">
            <w:pPr>
              <w:pStyle w:val="TableParagraph"/>
              <w:spacing w:before="4" w:line="211" w:lineRule="exact"/>
              <w:ind w:left="24" w:right="24"/>
              <w:rPr>
                <w:sz w:val="20"/>
              </w:rPr>
            </w:pPr>
            <w:r>
              <w:rPr>
                <w:spacing w:val="-2"/>
                <w:sz w:val="20"/>
              </w:rPr>
              <w:t>ул.</w:t>
            </w:r>
            <w:r>
              <w:rPr>
                <w:spacing w:val="-10"/>
                <w:sz w:val="20"/>
              </w:rPr>
              <w:t xml:space="preserve"> </w:t>
            </w:r>
            <w:r>
              <w:rPr>
                <w:spacing w:val="-2"/>
                <w:sz w:val="20"/>
              </w:rPr>
              <w:t>Центральная</w:t>
            </w:r>
          </w:p>
        </w:tc>
        <w:tc>
          <w:tcPr>
            <w:tcW w:w="1368" w:type="dxa"/>
          </w:tcPr>
          <w:p w14:paraId="6CD3DAC4" w14:textId="77777777" w:rsidR="00DF38C3" w:rsidRDefault="00D46CFF">
            <w:pPr>
              <w:pStyle w:val="TableParagraph"/>
              <w:spacing w:before="113"/>
              <w:ind w:left="21" w:right="1"/>
              <w:rPr>
                <w:sz w:val="20"/>
              </w:rPr>
            </w:pPr>
            <w:r>
              <w:rPr>
                <w:spacing w:val="-5"/>
                <w:sz w:val="20"/>
              </w:rPr>
              <w:t>БМК</w:t>
            </w:r>
            <w:r>
              <w:rPr>
                <w:spacing w:val="-10"/>
                <w:sz w:val="20"/>
              </w:rPr>
              <w:t xml:space="preserve"> </w:t>
            </w:r>
            <w:r>
              <w:rPr>
                <w:spacing w:val="-7"/>
                <w:sz w:val="20"/>
              </w:rPr>
              <w:t>№2</w:t>
            </w:r>
          </w:p>
        </w:tc>
        <w:tc>
          <w:tcPr>
            <w:tcW w:w="1060" w:type="dxa"/>
          </w:tcPr>
          <w:p w14:paraId="167C7755" w14:textId="77777777" w:rsidR="00DF38C3" w:rsidRDefault="00D46CFF">
            <w:pPr>
              <w:pStyle w:val="TableParagraph"/>
              <w:spacing w:before="113"/>
              <w:ind w:left="45" w:right="7"/>
              <w:rPr>
                <w:sz w:val="20"/>
              </w:rPr>
            </w:pPr>
            <w:r>
              <w:rPr>
                <w:spacing w:val="-2"/>
                <w:sz w:val="20"/>
              </w:rPr>
              <w:t>1,654</w:t>
            </w:r>
          </w:p>
        </w:tc>
      </w:tr>
      <w:tr w:rsidR="00DF38C3" w14:paraId="71C47D2E" w14:textId="77777777">
        <w:trPr>
          <w:trHeight w:val="458"/>
        </w:trPr>
        <w:tc>
          <w:tcPr>
            <w:tcW w:w="434" w:type="dxa"/>
          </w:tcPr>
          <w:p w14:paraId="11DF6D74" w14:textId="77777777" w:rsidR="00DF38C3" w:rsidRDefault="00D46CFF">
            <w:pPr>
              <w:pStyle w:val="TableParagraph"/>
              <w:spacing w:before="114"/>
              <w:ind w:left="21"/>
              <w:rPr>
                <w:sz w:val="20"/>
              </w:rPr>
            </w:pPr>
            <w:r>
              <w:rPr>
                <w:spacing w:val="-10"/>
                <w:sz w:val="20"/>
              </w:rPr>
              <w:t>5</w:t>
            </w:r>
          </w:p>
        </w:tc>
        <w:tc>
          <w:tcPr>
            <w:tcW w:w="4164" w:type="dxa"/>
          </w:tcPr>
          <w:p w14:paraId="4376B5F6" w14:textId="77777777" w:rsidR="00DF38C3" w:rsidRDefault="00D46CFF">
            <w:pPr>
              <w:pStyle w:val="TableParagraph"/>
              <w:spacing w:line="223" w:lineRule="exact"/>
              <w:ind w:left="30"/>
              <w:jc w:val="left"/>
              <w:rPr>
                <w:sz w:val="20"/>
              </w:rPr>
            </w:pPr>
            <w:r>
              <w:rPr>
                <w:spacing w:val="-4"/>
                <w:sz w:val="20"/>
              </w:rPr>
              <w:t>Физкультурно-оздоровительный</w:t>
            </w:r>
            <w:r>
              <w:rPr>
                <w:spacing w:val="2"/>
                <w:sz w:val="20"/>
              </w:rPr>
              <w:t xml:space="preserve"> </w:t>
            </w:r>
            <w:r>
              <w:rPr>
                <w:spacing w:val="-4"/>
                <w:sz w:val="20"/>
              </w:rPr>
              <w:t>комплекс</w:t>
            </w:r>
            <w:r>
              <w:rPr>
                <w:spacing w:val="6"/>
                <w:sz w:val="20"/>
              </w:rPr>
              <w:t xml:space="preserve"> </w:t>
            </w:r>
            <w:r>
              <w:rPr>
                <w:spacing w:val="-10"/>
                <w:sz w:val="20"/>
              </w:rPr>
              <w:t>с</w:t>
            </w:r>
          </w:p>
          <w:p w14:paraId="3C2F6866" w14:textId="77777777" w:rsidR="00DF38C3" w:rsidRDefault="00D46CFF">
            <w:pPr>
              <w:pStyle w:val="TableParagraph"/>
              <w:spacing w:before="1" w:line="214" w:lineRule="exact"/>
              <w:ind w:left="30"/>
              <w:jc w:val="left"/>
              <w:rPr>
                <w:sz w:val="20"/>
              </w:rPr>
            </w:pPr>
            <w:r>
              <w:rPr>
                <w:sz w:val="20"/>
              </w:rPr>
              <w:t>бассейном</w:t>
            </w:r>
            <w:r>
              <w:rPr>
                <w:spacing w:val="-7"/>
                <w:sz w:val="20"/>
              </w:rPr>
              <w:t xml:space="preserve"> </w:t>
            </w:r>
            <w:r>
              <w:rPr>
                <w:sz w:val="20"/>
              </w:rPr>
              <w:t>(S-1500</w:t>
            </w:r>
            <w:r>
              <w:rPr>
                <w:spacing w:val="-7"/>
                <w:sz w:val="20"/>
              </w:rPr>
              <w:t xml:space="preserve"> </w:t>
            </w:r>
            <w:r>
              <w:rPr>
                <w:sz w:val="20"/>
              </w:rPr>
              <w:t>м</w:t>
            </w:r>
            <w:proofErr w:type="gramStart"/>
            <w:r>
              <w:rPr>
                <w:position w:val="6"/>
                <w:sz w:val="13"/>
              </w:rPr>
              <w:t>2</w:t>
            </w:r>
            <w:r>
              <w:rPr>
                <w:spacing w:val="10"/>
                <w:position w:val="6"/>
                <w:sz w:val="13"/>
              </w:rPr>
              <w:t xml:space="preserve"> </w:t>
            </w:r>
            <w:r>
              <w:rPr>
                <w:spacing w:val="-10"/>
                <w:sz w:val="20"/>
              </w:rPr>
              <w:t>)</w:t>
            </w:r>
            <w:proofErr w:type="gramEnd"/>
          </w:p>
        </w:tc>
        <w:tc>
          <w:tcPr>
            <w:tcW w:w="2577" w:type="dxa"/>
          </w:tcPr>
          <w:p w14:paraId="01C4D638" w14:textId="77777777" w:rsidR="00DF38C3" w:rsidRDefault="00D46CFF">
            <w:pPr>
              <w:pStyle w:val="TableParagraph"/>
              <w:spacing w:line="223" w:lineRule="exact"/>
              <w:ind w:left="40" w:right="20"/>
              <w:rPr>
                <w:sz w:val="20"/>
              </w:rPr>
            </w:pPr>
            <w:r>
              <w:rPr>
                <w:sz w:val="20"/>
              </w:rPr>
              <w:t>с.</w:t>
            </w:r>
            <w:r>
              <w:rPr>
                <w:spacing w:val="-2"/>
                <w:sz w:val="20"/>
              </w:rPr>
              <w:t xml:space="preserve"> Ягодное</w:t>
            </w:r>
          </w:p>
          <w:p w14:paraId="775AC88E" w14:textId="77777777" w:rsidR="00DF38C3" w:rsidRDefault="00D46CFF">
            <w:pPr>
              <w:pStyle w:val="TableParagraph"/>
              <w:spacing w:before="1" w:line="214" w:lineRule="exact"/>
              <w:ind w:right="18"/>
              <w:rPr>
                <w:sz w:val="20"/>
              </w:rPr>
            </w:pPr>
            <w:proofErr w:type="spellStart"/>
            <w:r>
              <w:rPr>
                <w:spacing w:val="-4"/>
                <w:sz w:val="20"/>
              </w:rPr>
              <w:t>ул.Советская</w:t>
            </w:r>
            <w:proofErr w:type="spellEnd"/>
            <w:r>
              <w:rPr>
                <w:spacing w:val="-4"/>
                <w:sz w:val="20"/>
              </w:rPr>
              <w:t>,</w:t>
            </w:r>
            <w:r>
              <w:rPr>
                <w:spacing w:val="4"/>
                <w:sz w:val="20"/>
              </w:rPr>
              <w:t xml:space="preserve"> </w:t>
            </w:r>
            <w:r>
              <w:rPr>
                <w:spacing w:val="-4"/>
                <w:sz w:val="20"/>
              </w:rPr>
              <w:t>63-</w:t>
            </w:r>
            <w:r>
              <w:rPr>
                <w:spacing w:val="-10"/>
                <w:sz w:val="20"/>
              </w:rPr>
              <w:t>В</w:t>
            </w:r>
          </w:p>
        </w:tc>
        <w:tc>
          <w:tcPr>
            <w:tcW w:w="1368" w:type="dxa"/>
          </w:tcPr>
          <w:p w14:paraId="70CCE1DA" w14:textId="77777777" w:rsidR="00DF38C3" w:rsidRDefault="00D46CFF">
            <w:pPr>
              <w:pStyle w:val="TableParagraph"/>
              <w:spacing w:before="114"/>
              <w:ind w:left="21" w:right="1"/>
              <w:rPr>
                <w:sz w:val="20"/>
              </w:rPr>
            </w:pPr>
            <w:r>
              <w:rPr>
                <w:spacing w:val="-5"/>
                <w:sz w:val="20"/>
              </w:rPr>
              <w:t>БМК</w:t>
            </w:r>
            <w:r>
              <w:rPr>
                <w:spacing w:val="-10"/>
                <w:sz w:val="20"/>
              </w:rPr>
              <w:t xml:space="preserve"> </w:t>
            </w:r>
            <w:r>
              <w:rPr>
                <w:spacing w:val="-7"/>
                <w:sz w:val="20"/>
              </w:rPr>
              <w:t>№3</w:t>
            </w:r>
          </w:p>
        </w:tc>
        <w:tc>
          <w:tcPr>
            <w:tcW w:w="1060" w:type="dxa"/>
          </w:tcPr>
          <w:p w14:paraId="7F01591C" w14:textId="77777777" w:rsidR="00DF38C3" w:rsidRDefault="00D46CFF">
            <w:pPr>
              <w:pStyle w:val="TableParagraph"/>
              <w:spacing w:before="114"/>
              <w:ind w:left="45" w:right="7"/>
              <w:rPr>
                <w:sz w:val="20"/>
              </w:rPr>
            </w:pPr>
            <w:r>
              <w:rPr>
                <w:spacing w:val="-2"/>
                <w:sz w:val="20"/>
              </w:rPr>
              <w:t>1,654</w:t>
            </w:r>
          </w:p>
        </w:tc>
      </w:tr>
      <w:tr w:rsidR="00DF38C3" w14:paraId="520A203E" w14:textId="77777777">
        <w:trPr>
          <w:trHeight w:val="460"/>
        </w:trPr>
        <w:tc>
          <w:tcPr>
            <w:tcW w:w="434" w:type="dxa"/>
          </w:tcPr>
          <w:p w14:paraId="1A035136" w14:textId="77777777" w:rsidR="00DF38C3" w:rsidRDefault="00D46CFF">
            <w:pPr>
              <w:pStyle w:val="TableParagraph"/>
              <w:spacing w:before="114"/>
              <w:ind w:left="21"/>
              <w:rPr>
                <w:sz w:val="20"/>
              </w:rPr>
            </w:pPr>
            <w:r>
              <w:rPr>
                <w:spacing w:val="-10"/>
                <w:sz w:val="20"/>
              </w:rPr>
              <w:t>6</w:t>
            </w:r>
          </w:p>
        </w:tc>
        <w:tc>
          <w:tcPr>
            <w:tcW w:w="4164" w:type="dxa"/>
          </w:tcPr>
          <w:p w14:paraId="0C4F5611" w14:textId="77777777" w:rsidR="00DF38C3" w:rsidRDefault="00D46CFF">
            <w:pPr>
              <w:pStyle w:val="TableParagraph"/>
              <w:spacing w:line="225"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5AA58EA9" w14:textId="77777777" w:rsidR="00DF38C3" w:rsidRDefault="00D46CFF">
            <w:pPr>
              <w:pStyle w:val="TableParagraph"/>
              <w:spacing w:before="4" w:line="211" w:lineRule="exact"/>
              <w:ind w:left="30"/>
              <w:jc w:val="left"/>
              <w:rPr>
                <w:sz w:val="20"/>
              </w:rPr>
            </w:pPr>
            <w:r>
              <w:rPr>
                <w:sz w:val="20"/>
              </w:rPr>
              <w:t>на</w:t>
            </w:r>
            <w:r>
              <w:rPr>
                <w:spacing w:val="-6"/>
                <w:sz w:val="20"/>
              </w:rPr>
              <w:t xml:space="preserve"> </w:t>
            </w:r>
            <w:r>
              <w:rPr>
                <w:sz w:val="20"/>
              </w:rPr>
              <w:t xml:space="preserve">128 </w:t>
            </w:r>
            <w:r>
              <w:rPr>
                <w:spacing w:val="-4"/>
                <w:sz w:val="20"/>
              </w:rPr>
              <w:t>мест</w:t>
            </w:r>
          </w:p>
        </w:tc>
        <w:tc>
          <w:tcPr>
            <w:tcW w:w="2577" w:type="dxa"/>
          </w:tcPr>
          <w:p w14:paraId="1C5EC3FC"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7A91652C" w14:textId="77777777" w:rsidR="00DF38C3" w:rsidRDefault="00D46CFF">
            <w:pPr>
              <w:pStyle w:val="TableParagraph"/>
              <w:spacing w:before="4" w:line="211" w:lineRule="exact"/>
              <w:ind w:right="16"/>
              <w:rPr>
                <w:sz w:val="20"/>
              </w:rPr>
            </w:pPr>
            <w:r>
              <w:rPr>
                <w:spacing w:val="-2"/>
                <w:sz w:val="20"/>
              </w:rPr>
              <w:t>ул.Ворошилова,31</w:t>
            </w:r>
          </w:p>
        </w:tc>
        <w:tc>
          <w:tcPr>
            <w:tcW w:w="1368" w:type="dxa"/>
          </w:tcPr>
          <w:p w14:paraId="36E345E4" w14:textId="77777777" w:rsidR="00DF38C3" w:rsidRDefault="00D46CFF">
            <w:pPr>
              <w:pStyle w:val="TableParagraph"/>
              <w:spacing w:before="114"/>
              <w:ind w:left="21" w:right="1"/>
              <w:rPr>
                <w:sz w:val="20"/>
              </w:rPr>
            </w:pPr>
            <w:r>
              <w:rPr>
                <w:spacing w:val="-5"/>
                <w:sz w:val="20"/>
              </w:rPr>
              <w:t>БМК</w:t>
            </w:r>
            <w:r>
              <w:rPr>
                <w:spacing w:val="-10"/>
                <w:sz w:val="20"/>
              </w:rPr>
              <w:t xml:space="preserve"> </w:t>
            </w:r>
            <w:r>
              <w:rPr>
                <w:spacing w:val="-7"/>
                <w:sz w:val="20"/>
              </w:rPr>
              <w:t>№4</w:t>
            </w:r>
          </w:p>
        </w:tc>
        <w:tc>
          <w:tcPr>
            <w:tcW w:w="1060" w:type="dxa"/>
          </w:tcPr>
          <w:p w14:paraId="47FD0DE0" w14:textId="77777777" w:rsidR="00DF38C3" w:rsidRDefault="00D46CFF">
            <w:pPr>
              <w:pStyle w:val="TableParagraph"/>
              <w:spacing w:before="114"/>
              <w:ind w:left="45" w:right="17"/>
              <w:rPr>
                <w:sz w:val="20"/>
              </w:rPr>
            </w:pPr>
            <w:r>
              <w:rPr>
                <w:spacing w:val="-5"/>
                <w:sz w:val="20"/>
              </w:rPr>
              <w:t>0,4</w:t>
            </w:r>
          </w:p>
        </w:tc>
      </w:tr>
      <w:tr w:rsidR="00DF38C3" w14:paraId="507E3719" w14:textId="77777777">
        <w:trPr>
          <w:trHeight w:val="460"/>
        </w:trPr>
        <w:tc>
          <w:tcPr>
            <w:tcW w:w="434" w:type="dxa"/>
          </w:tcPr>
          <w:p w14:paraId="6983CA81" w14:textId="77777777" w:rsidR="00DF38C3" w:rsidRDefault="00D46CFF">
            <w:pPr>
              <w:pStyle w:val="TableParagraph"/>
              <w:spacing w:before="114"/>
              <w:ind w:left="21"/>
              <w:rPr>
                <w:sz w:val="20"/>
              </w:rPr>
            </w:pPr>
            <w:r>
              <w:rPr>
                <w:spacing w:val="-10"/>
                <w:sz w:val="20"/>
              </w:rPr>
              <w:t>7</w:t>
            </w:r>
          </w:p>
        </w:tc>
        <w:tc>
          <w:tcPr>
            <w:tcW w:w="4164" w:type="dxa"/>
          </w:tcPr>
          <w:p w14:paraId="7FFCAAD9" w14:textId="77777777" w:rsidR="00DF38C3" w:rsidRDefault="00D46CFF">
            <w:pPr>
              <w:pStyle w:val="TableParagraph"/>
              <w:spacing w:line="226"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1B334DEE" w14:textId="77777777" w:rsidR="00DF38C3" w:rsidRDefault="00D46CFF">
            <w:pPr>
              <w:pStyle w:val="TableParagraph"/>
              <w:spacing w:before="4" w:line="210" w:lineRule="exact"/>
              <w:ind w:left="30"/>
              <w:jc w:val="left"/>
              <w:rPr>
                <w:sz w:val="20"/>
              </w:rPr>
            </w:pPr>
            <w:r>
              <w:rPr>
                <w:sz w:val="20"/>
              </w:rPr>
              <w:t>на</w:t>
            </w:r>
            <w:r>
              <w:rPr>
                <w:spacing w:val="-6"/>
                <w:sz w:val="20"/>
              </w:rPr>
              <w:t xml:space="preserve"> </w:t>
            </w:r>
            <w:r>
              <w:rPr>
                <w:sz w:val="20"/>
              </w:rPr>
              <w:t xml:space="preserve">300 </w:t>
            </w:r>
            <w:r>
              <w:rPr>
                <w:spacing w:val="-4"/>
                <w:sz w:val="20"/>
              </w:rPr>
              <w:t>мест</w:t>
            </w:r>
          </w:p>
        </w:tc>
        <w:tc>
          <w:tcPr>
            <w:tcW w:w="2577" w:type="dxa"/>
          </w:tcPr>
          <w:p w14:paraId="1A416A1F" w14:textId="77777777" w:rsidR="00DF38C3" w:rsidRDefault="00D46CFF">
            <w:pPr>
              <w:pStyle w:val="TableParagraph"/>
              <w:spacing w:line="226" w:lineRule="exact"/>
              <w:ind w:left="40" w:right="20"/>
              <w:rPr>
                <w:sz w:val="20"/>
              </w:rPr>
            </w:pPr>
            <w:r>
              <w:rPr>
                <w:sz w:val="20"/>
              </w:rPr>
              <w:t>с.</w:t>
            </w:r>
            <w:r>
              <w:rPr>
                <w:spacing w:val="-2"/>
                <w:sz w:val="20"/>
              </w:rPr>
              <w:t xml:space="preserve"> Ягодное</w:t>
            </w:r>
          </w:p>
          <w:p w14:paraId="5A90E5C0" w14:textId="77777777" w:rsidR="00DF38C3" w:rsidRDefault="00D46CFF">
            <w:pPr>
              <w:pStyle w:val="TableParagraph"/>
              <w:spacing w:before="4" w:line="210" w:lineRule="exact"/>
              <w:ind w:right="18"/>
              <w:rPr>
                <w:sz w:val="20"/>
              </w:rPr>
            </w:pPr>
            <w:proofErr w:type="spellStart"/>
            <w:r>
              <w:rPr>
                <w:spacing w:val="-4"/>
                <w:sz w:val="20"/>
              </w:rPr>
              <w:t>ул.Энтузиастов</w:t>
            </w:r>
            <w:proofErr w:type="spellEnd"/>
            <w:r>
              <w:rPr>
                <w:spacing w:val="-4"/>
                <w:sz w:val="20"/>
              </w:rPr>
              <w:t>,</w:t>
            </w:r>
            <w:r>
              <w:rPr>
                <w:sz w:val="20"/>
              </w:rPr>
              <w:t xml:space="preserve"> </w:t>
            </w:r>
            <w:r>
              <w:rPr>
                <w:spacing w:val="-10"/>
                <w:sz w:val="20"/>
              </w:rPr>
              <w:t>7</w:t>
            </w:r>
          </w:p>
        </w:tc>
        <w:tc>
          <w:tcPr>
            <w:tcW w:w="1368" w:type="dxa"/>
          </w:tcPr>
          <w:p w14:paraId="03CAE353" w14:textId="77777777" w:rsidR="00DF38C3" w:rsidRDefault="00D46CFF">
            <w:pPr>
              <w:pStyle w:val="TableParagraph"/>
              <w:spacing w:before="114"/>
              <w:ind w:left="21" w:right="1"/>
              <w:rPr>
                <w:sz w:val="20"/>
              </w:rPr>
            </w:pPr>
            <w:r>
              <w:rPr>
                <w:spacing w:val="-5"/>
                <w:sz w:val="20"/>
              </w:rPr>
              <w:t>БМК</w:t>
            </w:r>
            <w:r>
              <w:rPr>
                <w:spacing w:val="-10"/>
                <w:sz w:val="20"/>
              </w:rPr>
              <w:t xml:space="preserve"> </w:t>
            </w:r>
            <w:r>
              <w:rPr>
                <w:spacing w:val="-7"/>
                <w:sz w:val="20"/>
              </w:rPr>
              <w:t>№5</w:t>
            </w:r>
          </w:p>
        </w:tc>
        <w:tc>
          <w:tcPr>
            <w:tcW w:w="1060" w:type="dxa"/>
          </w:tcPr>
          <w:p w14:paraId="197FA233" w14:textId="77777777" w:rsidR="00DF38C3" w:rsidRDefault="00D46CFF">
            <w:pPr>
              <w:pStyle w:val="TableParagraph"/>
              <w:spacing w:before="114"/>
              <w:ind w:left="45" w:right="7"/>
              <w:rPr>
                <w:sz w:val="20"/>
              </w:rPr>
            </w:pPr>
            <w:r>
              <w:rPr>
                <w:spacing w:val="-2"/>
                <w:sz w:val="20"/>
              </w:rPr>
              <w:t>0,943</w:t>
            </w:r>
          </w:p>
        </w:tc>
      </w:tr>
      <w:tr w:rsidR="00DF38C3" w14:paraId="08CEC4DA" w14:textId="77777777">
        <w:trPr>
          <w:trHeight w:val="460"/>
        </w:trPr>
        <w:tc>
          <w:tcPr>
            <w:tcW w:w="434" w:type="dxa"/>
          </w:tcPr>
          <w:p w14:paraId="1514993E" w14:textId="77777777" w:rsidR="00DF38C3" w:rsidRDefault="00D46CFF">
            <w:pPr>
              <w:pStyle w:val="TableParagraph"/>
              <w:spacing w:before="115"/>
              <w:ind w:left="21"/>
              <w:rPr>
                <w:sz w:val="20"/>
              </w:rPr>
            </w:pPr>
            <w:r>
              <w:rPr>
                <w:spacing w:val="-10"/>
                <w:sz w:val="20"/>
              </w:rPr>
              <w:t>8</w:t>
            </w:r>
          </w:p>
        </w:tc>
        <w:tc>
          <w:tcPr>
            <w:tcW w:w="4164" w:type="dxa"/>
          </w:tcPr>
          <w:p w14:paraId="5247AD39" w14:textId="77777777" w:rsidR="00DF38C3" w:rsidRDefault="00D46CFF">
            <w:pPr>
              <w:pStyle w:val="TableParagraph"/>
              <w:spacing w:line="228" w:lineRule="exact"/>
              <w:ind w:left="30"/>
              <w:jc w:val="left"/>
              <w:rPr>
                <w:sz w:val="20"/>
              </w:rPr>
            </w:pPr>
            <w:r>
              <w:rPr>
                <w:spacing w:val="-2"/>
                <w:sz w:val="20"/>
              </w:rPr>
              <w:t>Общеобразовательное</w:t>
            </w:r>
            <w:r>
              <w:rPr>
                <w:spacing w:val="-5"/>
                <w:sz w:val="20"/>
              </w:rPr>
              <w:t xml:space="preserve"> </w:t>
            </w:r>
            <w:r>
              <w:rPr>
                <w:spacing w:val="-2"/>
                <w:sz w:val="20"/>
              </w:rPr>
              <w:t>учреждение</w:t>
            </w:r>
            <w:r>
              <w:rPr>
                <w:spacing w:val="-3"/>
                <w:sz w:val="20"/>
              </w:rPr>
              <w:t xml:space="preserve"> </w:t>
            </w:r>
            <w:r>
              <w:rPr>
                <w:spacing w:val="-2"/>
                <w:sz w:val="20"/>
              </w:rPr>
              <w:t>на</w:t>
            </w:r>
            <w:r>
              <w:rPr>
                <w:spacing w:val="-3"/>
                <w:sz w:val="20"/>
              </w:rPr>
              <w:t xml:space="preserve"> </w:t>
            </w:r>
            <w:r>
              <w:rPr>
                <w:spacing w:val="-2"/>
                <w:sz w:val="20"/>
              </w:rPr>
              <w:t xml:space="preserve">600 </w:t>
            </w:r>
            <w:r>
              <w:rPr>
                <w:spacing w:val="-4"/>
                <w:sz w:val="20"/>
              </w:rPr>
              <w:t>мест</w:t>
            </w:r>
          </w:p>
        </w:tc>
        <w:tc>
          <w:tcPr>
            <w:tcW w:w="2577" w:type="dxa"/>
          </w:tcPr>
          <w:p w14:paraId="22CD4B69" w14:textId="77777777" w:rsidR="00DF38C3" w:rsidRDefault="00D46CFF">
            <w:pPr>
              <w:pStyle w:val="TableParagraph"/>
              <w:spacing w:line="228" w:lineRule="exact"/>
              <w:ind w:left="474" w:right="474" w:firstLine="324"/>
              <w:jc w:val="left"/>
              <w:rPr>
                <w:sz w:val="20"/>
              </w:rPr>
            </w:pPr>
            <w:r>
              <w:rPr>
                <w:sz w:val="20"/>
              </w:rPr>
              <w:t>с. Ягодное</w:t>
            </w:r>
            <w:r>
              <w:rPr>
                <w:spacing w:val="40"/>
                <w:sz w:val="20"/>
              </w:rPr>
              <w:t xml:space="preserve"> </w:t>
            </w:r>
            <w:r>
              <w:rPr>
                <w:spacing w:val="-2"/>
                <w:sz w:val="20"/>
              </w:rPr>
              <w:t>ул.</w:t>
            </w:r>
            <w:r>
              <w:rPr>
                <w:spacing w:val="-13"/>
                <w:sz w:val="20"/>
              </w:rPr>
              <w:t xml:space="preserve"> </w:t>
            </w:r>
            <w:r>
              <w:rPr>
                <w:spacing w:val="-2"/>
                <w:sz w:val="20"/>
              </w:rPr>
              <w:t>Солнечная,36</w:t>
            </w:r>
          </w:p>
        </w:tc>
        <w:tc>
          <w:tcPr>
            <w:tcW w:w="1368" w:type="dxa"/>
          </w:tcPr>
          <w:p w14:paraId="38D2BD9B" w14:textId="77777777" w:rsidR="00DF38C3" w:rsidRDefault="00D46CFF">
            <w:pPr>
              <w:pStyle w:val="TableParagraph"/>
              <w:spacing w:before="115"/>
              <w:ind w:left="21" w:right="1"/>
              <w:rPr>
                <w:sz w:val="20"/>
              </w:rPr>
            </w:pPr>
            <w:r>
              <w:rPr>
                <w:spacing w:val="-5"/>
                <w:sz w:val="20"/>
              </w:rPr>
              <w:t>БМК</w:t>
            </w:r>
            <w:r>
              <w:rPr>
                <w:spacing w:val="-10"/>
                <w:sz w:val="20"/>
              </w:rPr>
              <w:t xml:space="preserve"> </w:t>
            </w:r>
            <w:r>
              <w:rPr>
                <w:spacing w:val="-7"/>
                <w:sz w:val="20"/>
              </w:rPr>
              <w:t>№6</w:t>
            </w:r>
          </w:p>
        </w:tc>
        <w:tc>
          <w:tcPr>
            <w:tcW w:w="1060" w:type="dxa"/>
          </w:tcPr>
          <w:p w14:paraId="07C0C192" w14:textId="77777777" w:rsidR="00DF38C3" w:rsidRDefault="00D46CFF">
            <w:pPr>
              <w:pStyle w:val="TableParagraph"/>
              <w:spacing w:before="115"/>
              <w:ind w:left="45" w:right="7"/>
              <w:rPr>
                <w:sz w:val="20"/>
              </w:rPr>
            </w:pPr>
            <w:r>
              <w:rPr>
                <w:spacing w:val="-2"/>
                <w:sz w:val="20"/>
              </w:rPr>
              <w:t>0,792</w:t>
            </w:r>
          </w:p>
        </w:tc>
      </w:tr>
      <w:tr w:rsidR="00DF38C3" w14:paraId="56349FC7" w14:textId="77777777">
        <w:trPr>
          <w:trHeight w:val="460"/>
        </w:trPr>
        <w:tc>
          <w:tcPr>
            <w:tcW w:w="434" w:type="dxa"/>
          </w:tcPr>
          <w:p w14:paraId="7F628541" w14:textId="77777777" w:rsidR="00DF38C3" w:rsidRDefault="00D46CFF">
            <w:pPr>
              <w:pStyle w:val="TableParagraph"/>
              <w:spacing w:before="113"/>
              <w:ind w:left="21"/>
              <w:rPr>
                <w:sz w:val="20"/>
              </w:rPr>
            </w:pPr>
            <w:r>
              <w:rPr>
                <w:spacing w:val="-10"/>
                <w:sz w:val="20"/>
              </w:rPr>
              <w:t>9</w:t>
            </w:r>
          </w:p>
        </w:tc>
        <w:tc>
          <w:tcPr>
            <w:tcW w:w="4164" w:type="dxa"/>
          </w:tcPr>
          <w:p w14:paraId="019F194F" w14:textId="77777777" w:rsidR="00DF38C3" w:rsidRDefault="00D46CFF">
            <w:pPr>
              <w:pStyle w:val="TableParagraph"/>
              <w:spacing w:before="113"/>
              <w:ind w:left="30"/>
              <w:jc w:val="left"/>
              <w:rPr>
                <w:sz w:val="20"/>
              </w:rPr>
            </w:pPr>
            <w:r>
              <w:rPr>
                <w:spacing w:val="-4"/>
                <w:sz w:val="20"/>
              </w:rPr>
              <w:t>Здание</w:t>
            </w:r>
            <w:r>
              <w:rPr>
                <w:spacing w:val="2"/>
                <w:sz w:val="20"/>
              </w:rPr>
              <w:t xml:space="preserve"> </w:t>
            </w:r>
            <w:r>
              <w:rPr>
                <w:spacing w:val="-4"/>
                <w:sz w:val="20"/>
              </w:rPr>
              <w:t>музыкальной</w:t>
            </w:r>
            <w:r>
              <w:rPr>
                <w:spacing w:val="-2"/>
                <w:sz w:val="20"/>
              </w:rPr>
              <w:t xml:space="preserve"> </w:t>
            </w:r>
            <w:r>
              <w:rPr>
                <w:spacing w:val="-4"/>
                <w:sz w:val="20"/>
              </w:rPr>
              <w:t>школы</w:t>
            </w:r>
          </w:p>
        </w:tc>
        <w:tc>
          <w:tcPr>
            <w:tcW w:w="2577" w:type="dxa"/>
          </w:tcPr>
          <w:p w14:paraId="4F9AA791"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7B1B4488" w14:textId="77777777" w:rsidR="00DF38C3" w:rsidRDefault="00D46CFF">
            <w:pPr>
              <w:pStyle w:val="TableParagraph"/>
              <w:spacing w:before="4" w:line="212" w:lineRule="exact"/>
              <w:ind w:right="11"/>
              <w:rPr>
                <w:sz w:val="20"/>
              </w:rPr>
            </w:pPr>
            <w:r>
              <w:rPr>
                <w:spacing w:val="-2"/>
                <w:sz w:val="20"/>
              </w:rPr>
              <w:t>ул.</w:t>
            </w:r>
            <w:r>
              <w:rPr>
                <w:spacing w:val="-15"/>
                <w:sz w:val="20"/>
              </w:rPr>
              <w:t xml:space="preserve"> </w:t>
            </w:r>
            <w:r>
              <w:rPr>
                <w:spacing w:val="-2"/>
                <w:sz w:val="20"/>
              </w:rPr>
              <w:t>Советская,52</w:t>
            </w:r>
          </w:p>
        </w:tc>
        <w:tc>
          <w:tcPr>
            <w:tcW w:w="1368" w:type="dxa"/>
          </w:tcPr>
          <w:p w14:paraId="60211F6C" w14:textId="77777777" w:rsidR="00DF38C3" w:rsidRDefault="00D46CFF">
            <w:pPr>
              <w:pStyle w:val="TableParagraph"/>
              <w:spacing w:before="113"/>
              <w:ind w:left="21" w:right="1"/>
              <w:rPr>
                <w:sz w:val="20"/>
              </w:rPr>
            </w:pPr>
            <w:r>
              <w:rPr>
                <w:spacing w:val="-5"/>
                <w:sz w:val="20"/>
              </w:rPr>
              <w:t>БМК</w:t>
            </w:r>
            <w:r>
              <w:rPr>
                <w:spacing w:val="-10"/>
                <w:sz w:val="20"/>
              </w:rPr>
              <w:t xml:space="preserve"> </w:t>
            </w:r>
            <w:r>
              <w:rPr>
                <w:spacing w:val="-7"/>
                <w:sz w:val="20"/>
              </w:rPr>
              <w:t>№7</w:t>
            </w:r>
          </w:p>
        </w:tc>
        <w:tc>
          <w:tcPr>
            <w:tcW w:w="1060" w:type="dxa"/>
          </w:tcPr>
          <w:p w14:paraId="71BF628D" w14:textId="77777777" w:rsidR="00DF38C3" w:rsidRDefault="00D46CFF">
            <w:pPr>
              <w:pStyle w:val="TableParagraph"/>
              <w:spacing w:before="113"/>
              <w:ind w:left="45"/>
              <w:rPr>
                <w:sz w:val="20"/>
              </w:rPr>
            </w:pPr>
            <w:r>
              <w:rPr>
                <w:spacing w:val="-4"/>
                <w:sz w:val="20"/>
              </w:rPr>
              <w:t>0,38</w:t>
            </w:r>
          </w:p>
        </w:tc>
      </w:tr>
      <w:tr w:rsidR="00DF38C3" w14:paraId="112E19F9" w14:textId="77777777">
        <w:trPr>
          <w:trHeight w:val="687"/>
        </w:trPr>
        <w:tc>
          <w:tcPr>
            <w:tcW w:w="434" w:type="dxa"/>
          </w:tcPr>
          <w:p w14:paraId="3BE26624" w14:textId="77777777" w:rsidR="00DF38C3" w:rsidRDefault="00DF38C3">
            <w:pPr>
              <w:pStyle w:val="TableParagraph"/>
              <w:spacing w:before="2"/>
              <w:jc w:val="left"/>
              <w:rPr>
                <w:sz w:val="20"/>
              </w:rPr>
            </w:pPr>
          </w:p>
          <w:p w14:paraId="77754C8A" w14:textId="77777777" w:rsidR="00DF38C3" w:rsidRDefault="00D46CFF">
            <w:pPr>
              <w:pStyle w:val="TableParagraph"/>
              <w:ind w:left="21" w:right="2"/>
              <w:rPr>
                <w:sz w:val="20"/>
              </w:rPr>
            </w:pPr>
            <w:r>
              <w:rPr>
                <w:spacing w:val="-5"/>
                <w:sz w:val="20"/>
              </w:rPr>
              <w:t>10</w:t>
            </w:r>
          </w:p>
        </w:tc>
        <w:tc>
          <w:tcPr>
            <w:tcW w:w="4164" w:type="dxa"/>
          </w:tcPr>
          <w:p w14:paraId="6A0645B0" w14:textId="77777777" w:rsidR="00DF38C3" w:rsidRDefault="00DF38C3">
            <w:pPr>
              <w:pStyle w:val="TableParagraph"/>
              <w:spacing w:before="2"/>
              <w:jc w:val="left"/>
              <w:rPr>
                <w:sz w:val="20"/>
              </w:rPr>
            </w:pPr>
          </w:p>
          <w:p w14:paraId="0DAC5F03" w14:textId="77777777" w:rsidR="00DF38C3" w:rsidRDefault="00D46CFF">
            <w:pPr>
              <w:pStyle w:val="TableParagraph"/>
              <w:ind w:left="30"/>
              <w:jc w:val="left"/>
              <w:rPr>
                <w:sz w:val="20"/>
              </w:rPr>
            </w:pPr>
            <w:r>
              <w:rPr>
                <w:sz w:val="20"/>
              </w:rPr>
              <w:t>Пожарное</w:t>
            </w:r>
            <w:r>
              <w:rPr>
                <w:spacing w:val="-9"/>
                <w:sz w:val="20"/>
              </w:rPr>
              <w:t xml:space="preserve"> </w:t>
            </w:r>
            <w:r>
              <w:rPr>
                <w:sz w:val="20"/>
              </w:rPr>
              <w:t>депо</w:t>
            </w:r>
            <w:r>
              <w:rPr>
                <w:spacing w:val="-11"/>
                <w:sz w:val="20"/>
              </w:rPr>
              <w:t xml:space="preserve"> </w:t>
            </w:r>
            <w:r>
              <w:rPr>
                <w:sz w:val="20"/>
              </w:rPr>
              <w:t>на</w:t>
            </w:r>
            <w:r>
              <w:rPr>
                <w:spacing w:val="-11"/>
                <w:sz w:val="20"/>
              </w:rPr>
              <w:t xml:space="preserve"> </w:t>
            </w:r>
            <w:r>
              <w:rPr>
                <w:sz w:val="20"/>
              </w:rPr>
              <w:t>4</w:t>
            </w:r>
            <w:r>
              <w:rPr>
                <w:spacing w:val="-11"/>
                <w:sz w:val="20"/>
              </w:rPr>
              <w:t xml:space="preserve"> </w:t>
            </w:r>
            <w:r>
              <w:rPr>
                <w:spacing w:val="-2"/>
                <w:sz w:val="20"/>
              </w:rPr>
              <w:t>машины</w:t>
            </w:r>
          </w:p>
        </w:tc>
        <w:tc>
          <w:tcPr>
            <w:tcW w:w="2577" w:type="dxa"/>
          </w:tcPr>
          <w:p w14:paraId="28C5A30C" w14:textId="77777777" w:rsidR="00DF38C3" w:rsidRDefault="00D46CFF">
            <w:pPr>
              <w:pStyle w:val="TableParagraph"/>
              <w:spacing w:line="244" w:lineRule="auto"/>
              <w:ind w:left="489" w:right="500" w:firstLine="309"/>
              <w:jc w:val="left"/>
              <w:rPr>
                <w:sz w:val="20"/>
              </w:rPr>
            </w:pPr>
            <w:r>
              <w:rPr>
                <w:sz w:val="20"/>
              </w:rPr>
              <w:t>с. Ягодное</w:t>
            </w:r>
            <w:r>
              <w:rPr>
                <w:spacing w:val="40"/>
                <w:sz w:val="20"/>
              </w:rPr>
              <w:t xml:space="preserve"> </w:t>
            </w:r>
            <w:r>
              <w:rPr>
                <w:spacing w:val="-4"/>
                <w:sz w:val="20"/>
              </w:rPr>
              <w:t>ул.</w:t>
            </w:r>
            <w:r>
              <w:rPr>
                <w:spacing w:val="-15"/>
                <w:sz w:val="20"/>
              </w:rPr>
              <w:t xml:space="preserve"> </w:t>
            </w:r>
            <w:r>
              <w:rPr>
                <w:spacing w:val="-4"/>
                <w:sz w:val="20"/>
              </w:rPr>
              <w:t>Греческая/ул.</w:t>
            </w:r>
          </w:p>
          <w:p w14:paraId="410CDC99" w14:textId="77777777" w:rsidR="00DF38C3" w:rsidRDefault="00D46CFF">
            <w:pPr>
              <w:pStyle w:val="TableParagraph"/>
              <w:spacing w:line="206" w:lineRule="exact"/>
              <w:ind w:left="676"/>
              <w:jc w:val="left"/>
              <w:rPr>
                <w:sz w:val="20"/>
              </w:rPr>
            </w:pPr>
            <w:r>
              <w:rPr>
                <w:spacing w:val="-2"/>
                <w:sz w:val="20"/>
              </w:rPr>
              <w:t>Центральная</w:t>
            </w:r>
          </w:p>
        </w:tc>
        <w:tc>
          <w:tcPr>
            <w:tcW w:w="1368" w:type="dxa"/>
          </w:tcPr>
          <w:p w14:paraId="2577C03C" w14:textId="77777777" w:rsidR="00DF38C3" w:rsidRDefault="00DF38C3">
            <w:pPr>
              <w:pStyle w:val="TableParagraph"/>
              <w:spacing w:before="2"/>
              <w:jc w:val="left"/>
              <w:rPr>
                <w:sz w:val="20"/>
              </w:rPr>
            </w:pPr>
          </w:p>
          <w:p w14:paraId="7E1691CA" w14:textId="77777777" w:rsidR="00DF38C3" w:rsidRDefault="00D46CFF">
            <w:pPr>
              <w:pStyle w:val="TableParagraph"/>
              <w:ind w:left="21" w:right="1"/>
              <w:rPr>
                <w:sz w:val="20"/>
              </w:rPr>
            </w:pPr>
            <w:r>
              <w:rPr>
                <w:spacing w:val="-5"/>
                <w:sz w:val="20"/>
              </w:rPr>
              <w:t>БМК</w:t>
            </w:r>
            <w:r>
              <w:rPr>
                <w:spacing w:val="-10"/>
                <w:sz w:val="20"/>
              </w:rPr>
              <w:t xml:space="preserve"> </w:t>
            </w:r>
            <w:r>
              <w:rPr>
                <w:spacing w:val="-7"/>
                <w:sz w:val="20"/>
              </w:rPr>
              <w:t>№8</w:t>
            </w:r>
          </w:p>
        </w:tc>
        <w:tc>
          <w:tcPr>
            <w:tcW w:w="1060" w:type="dxa"/>
          </w:tcPr>
          <w:p w14:paraId="42E3E3F9" w14:textId="77777777" w:rsidR="00DF38C3" w:rsidRDefault="00DF38C3">
            <w:pPr>
              <w:pStyle w:val="TableParagraph"/>
              <w:spacing w:before="2"/>
              <w:jc w:val="left"/>
              <w:rPr>
                <w:sz w:val="20"/>
              </w:rPr>
            </w:pPr>
          </w:p>
          <w:p w14:paraId="3BADAF62" w14:textId="77777777" w:rsidR="00DF38C3" w:rsidRDefault="00D46CFF">
            <w:pPr>
              <w:pStyle w:val="TableParagraph"/>
              <w:ind w:left="45" w:right="17"/>
              <w:rPr>
                <w:sz w:val="20"/>
              </w:rPr>
            </w:pPr>
            <w:r>
              <w:rPr>
                <w:spacing w:val="-5"/>
                <w:sz w:val="20"/>
              </w:rPr>
              <w:t>0,2</w:t>
            </w:r>
          </w:p>
        </w:tc>
      </w:tr>
      <w:tr w:rsidR="00DF38C3" w14:paraId="50CA5C98" w14:textId="77777777">
        <w:trPr>
          <w:trHeight w:val="460"/>
        </w:trPr>
        <w:tc>
          <w:tcPr>
            <w:tcW w:w="434" w:type="dxa"/>
          </w:tcPr>
          <w:p w14:paraId="30A710FE" w14:textId="77777777" w:rsidR="00DF38C3" w:rsidRDefault="00D46CFF">
            <w:pPr>
              <w:pStyle w:val="TableParagraph"/>
              <w:spacing w:before="113"/>
              <w:ind w:left="21" w:right="2"/>
              <w:rPr>
                <w:sz w:val="20"/>
              </w:rPr>
            </w:pPr>
            <w:r>
              <w:rPr>
                <w:spacing w:val="-5"/>
                <w:sz w:val="20"/>
              </w:rPr>
              <w:t>11</w:t>
            </w:r>
          </w:p>
        </w:tc>
        <w:tc>
          <w:tcPr>
            <w:tcW w:w="4164" w:type="dxa"/>
          </w:tcPr>
          <w:p w14:paraId="1443A835" w14:textId="77777777" w:rsidR="00DF38C3" w:rsidRDefault="00D46CFF">
            <w:pPr>
              <w:pStyle w:val="TableParagraph"/>
              <w:spacing w:before="113"/>
              <w:ind w:left="30"/>
              <w:jc w:val="left"/>
              <w:rPr>
                <w:sz w:val="20"/>
              </w:rPr>
            </w:pPr>
            <w:r>
              <w:rPr>
                <w:spacing w:val="-2"/>
                <w:sz w:val="20"/>
              </w:rPr>
              <w:t>Отделение</w:t>
            </w:r>
            <w:r>
              <w:rPr>
                <w:spacing w:val="-4"/>
                <w:sz w:val="20"/>
              </w:rPr>
              <w:t xml:space="preserve"> </w:t>
            </w:r>
            <w:r>
              <w:rPr>
                <w:spacing w:val="-2"/>
                <w:sz w:val="20"/>
              </w:rPr>
              <w:t>связи</w:t>
            </w:r>
          </w:p>
        </w:tc>
        <w:tc>
          <w:tcPr>
            <w:tcW w:w="2577" w:type="dxa"/>
          </w:tcPr>
          <w:p w14:paraId="0298BB1F"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384F3AC7" w14:textId="77777777" w:rsidR="00DF38C3" w:rsidRDefault="00D46CFF">
            <w:pPr>
              <w:pStyle w:val="TableParagraph"/>
              <w:spacing w:before="4" w:line="211" w:lineRule="exact"/>
              <w:ind w:left="24" w:right="25"/>
              <w:rPr>
                <w:sz w:val="20"/>
              </w:rPr>
            </w:pPr>
            <w:r>
              <w:rPr>
                <w:spacing w:val="-2"/>
                <w:sz w:val="20"/>
              </w:rPr>
              <w:t>ул.</w:t>
            </w:r>
            <w:r>
              <w:rPr>
                <w:spacing w:val="-10"/>
                <w:sz w:val="20"/>
              </w:rPr>
              <w:t xml:space="preserve"> </w:t>
            </w:r>
            <w:r>
              <w:rPr>
                <w:spacing w:val="-2"/>
                <w:sz w:val="20"/>
              </w:rPr>
              <w:t>Солнечная</w:t>
            </w:r>
          </w:p>
        </w:tc>
        <w:tc>
          <w:tcPr>
            <w:tcW w:w="1368" w:type="dxa"/>
          </w:tcPr>
          <w:p w14:paraId="528EA5B5" w14:textId="77777777" w:rsidR="00DF38C3" w:rsidRDefault="00D46CFF">
            <w:pPr>
              <w:pStyle w:val="TableParagraph"/>
              <w:spacing w:line="225" w:lineRule="exact"/>
              <w:ind w:left="21" w:right="21"/>
              <w:rPr>
                <w:sz w:val="20"/>
              </w:rPr>
            </w:pPr>
            <w:proofErr w:type="spellStart"/>
            <w:r>
              <w:rPr>
                <w:spacing w:val="-2"/>
                <w:sz w:val="20"/>
              </w:rPr>
              <w:t>Индивидуаль</w:t>
            </w:r>
            <w:proofErr w:type="spellEnd"/>
          </w:p>
          <w:p w14:paraId="4577F130" w14:textId="77777777" w:rsidR="00DF38C3" w:rsidRDefault="00D46CFF">
            <w:pPr>
              <w:pStyle w:val="TableParagraph"/>
              <w:spacing w:before="4" w:line="211"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256C8F83" w14:textId="77777777" w:rsidR="00DF38C3" w:rsidRDefault="00D46CFF">
            <w:pPr>
              <w:pStyle w:val="TableParagraph"/>
              <w:spacing w:before="113"/>
              <w:ind w:left="45" w:right="7"/>
              <w:rPr>
                <w:sz w:val="20"/>
              </w:rPr>
            </w:pPr>
            <w:r>
              <w:rPr>
                <w:spacing w:val="-2"/>
                <w:sz w:val="20"/>
              </w:rPr>
              <w:t>0,0224</w:t>
            </w:r>
          </w:p>
        </w:tc>
      </w:tr>
      <w:tr w:rsidR="00DF38C3" w14:paraId="62CDA6A0" w14:textId="77777777">
        <w:trPr>
          <w:trHeight w:val="460"/>
        </w:trPr>
        <w:tc>
          <w:tcPr>
            <w:tcW w:w="434" w:type="dxa"/>
          </w:tcPr>
          <w:p w14:paraId="7E4F2269" w14:textId="77777777" w:rsidR="00DF38C3" w:rsidRDefault="00D46CFF">
            <w:pPr>
              <w:pStyle w:val="TableParagraph"/>
              <w:spacing w:before="114"/>
              <w:ind w:left="21" w:right="2"/>
              <w:rPr>
                <w:sz w:val="20"/>
              </w:rPr>
            </w:pPr>
            <w:r>
              <w:rPr>
                <w:spacing w:val="-5"/>
                <w:sz w:val="20"/>
              </w:rPr>
              <w:t>12</w:t>
            </w:r>
          </w:p>
        </w:tc>
        <w:tc>
          <w:tcPr>
            <w:tcW w:w="4164" w:type="dxa"/>
          </w:tcPr>
          <w:p w14:paraId="3CE80544" w14:textId="77777777" w:rsidR="00DF38C3" w:rsidRDefault="00D46CFF">
            <w:pPr>
              <w:pStyle w:val="TableParagraph"/>
              <w:spacing w:before="114"/>
              <w:ind w:left="30"/>
              <w:jc w:val="left"/>
              <w:rPr>
                <w:sz w:val="20"/>
              </w:rPr>
            </w:pPr>
            <w:r>
              <w:rPr>
                <w:spacing w:val="-2"/>
                <w:sz w:val="20"/>
              </w:rPr>
              <w:t>Магазин</w:t>
            </w:r>
            <w:r>
              <w:rPr>
                <w:spacing w:val="-9"/>
                <w:sz w:val="20"/>
              </w:rPr>
              <w:t xml:space="preserve"> </w:t>
            </w:r>
            <w:r>
              <w:rPr>
                <w:spacing w:val="-2"/>
                <w:sz w:val="20"/>
              </w:rPr>
              <w:t>(S=500</w:t>
            </w:r>
            <w:r>
              <w:rPr>
                <w:spacing w:val="-4"/>
                <w:sz w:val="20"/>
              </w:rPr>
              <w:t xml:space="preserve"> </w:t>
            </w:r>
            <w:r>
              <w:rPr>
                <w:spacing w:val="-5"/>
                <w:sz w:val="20"/>
              </w:rPr>
              <w:t>м²)</w:t>
            </w:r>
          </w:p>
        </w:tc>
        <w:tc>
          <w:tcPr>
            <w:tcW w:w="2577" w:type="dxa"/>
          </w:tcPr>
          <w:p w14:paraId="2C1EC391" w14:textId="77777777" w:rsidR="00DF38C3" w:rsidRDefault="00D46CFF">
            <w:pPr>
              <w:pStyle w:val="TableParagraph"/>
              <w:spacing w:line="219" w:lineRule="exact"/>
              <w:ind w:left="40" w:right="20"/>
              <w:rPr>
                <w:sz w:val="20"/>
              </w:rPr>
            </w:pPr>
            <w:r>
              <w:rPr>
                <w:sz w:val="20"/>
              </w:rPr>
              <w:t>с.</w:t>
            </w:r>
            <w:r>
              <w:rPr>
                <w:spacing w:val="-2"/>
                <w:sz w:val="20"/>
              </w:rPr>
              <w:t xml:space="preserve"> Ягодное</w:t>
            </w:r>
          </w:p>
          <w:p w14:paraId="33415E8E" w14:textId="77777777" w:rsidR="00DF38C3" w:rsidRDefault="00D46CFF">
            <w:pPr>
              <w:pStyle w:val="TableParagraph"/>
              <w:spacing w:line="220" w:lineRule="exact"/>
              <w:ind w:left="37" w:right="20"/>
              <w:rPr>
                <w:sz w:val="20"/>
              </w:rPr>
            </w:pPr>
            <w:r>
              <w:rPr>
                <w:sz w:val="20"/>
              </w:rPr>
              <w:t>ул.</w:t>
            </w:r>
            <w:r>
              <w:rPr>
                <w:spacing w:val="-4"/>
                <w:sz w:val="20"/>
              </w:rPr>
              <w:t xml:space="preserve"> </w:t>
            </w:r>
            <w:r>
              <w:rPr>
                <w:spacing w:val="-2"/>
                <w:sz w:val="20"/>
              </w:rPr>
              <w:t>Автозаводская</w:t>
            </w:r>
          </w:p>
        </w:tc>
        <w:tc>
          <w:tcPr>
            <w:tcW w:w="1368" w:type="dxa"/>
          </w:tcPr>
          <w:p w14:paraId="6DD52EFF" w14:textId="77777777" w:rsidR="00DF38C3" w:rsidRDefault="00D46CFF">
            <w:pPr>
              <w:pStyle w:val="TableParagraph"/>
              <w:spacing w:line="225" w:lineRule="exact"/>
              <w:ind w:left="21" w:right="21"/>
              <w:rPr>
                <w:sz w:val="20"/>
              </w:rPr>
            </w:pPr>
            <w:proofErr w:type="spellStart"/>
            <w:r>
              <w:rPr>
                <w:spacing w:val="-2"/>
                <w:sz w:val="20"/>
              </w:rPr>
              <w:t>Индивидуаль</w:t>
            </w:r>
            <w:proofErr w:type="spellEnd"/>
          </w:p>
          <w:p w14:paraId="2678DC6E" w14:textId="77777777" w:rsidR="00DF38C3" w:rsidRDefault="00D46CFF">
            <w:pPr>
              <w:pStyle w:val="TableParagraph"/>
              <w:spacing w:before="4" w:line="211"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05AD421B" w14:textId="77777777" w:rsidR="00DF38C3" w:rsidRDefault="00D46CFF">
            <w:pPr>
              <w:pStyle w:val="TableParagraph"/>
              <w:spacing w:before="114"/>
              <w:ind w:left="45" w:right="7"/>
              <w:rPr>
                <w:sz w:val="20"/>
              </w:rPr>
            </w:pPr>
            <w:r>
              <w:rPr>
                <w:spacing w:val="-2"/>
                <w:sz w:val="20"/>
              </w:rPr>
              <w:t>0,0125</w:t>
            </w:r>
          </w:p>
        </w:tc>
      </w:tr>
      <w:tr w:rsidR="00DF38C3" w14:paraId="3B65BFD3" w14:textId="77777777">
        <w:trPr>
          <w:trHeight w:val="460"/>
        </w:trPr>
        <w:tc>
          <w:tcPr>
            <w:tcW w:w="434" w:type="dxa"/>
          </w:tcPr>
          <w:p w14:paraId="067E3766" w14:textId="77777777" w:rsidR="00DF38C3" w:rsidRDefault="00D46CFF">
            <w:pPr>
              <w:pStyle w:val="TableParagraph"/>
              <w:spacing w:before="114"/>
              <w:ind w:left="21" w:right="2"/>
              <w:rPr>
                <w:sz w:val="20"/>
              </w:rPr>
            </w:pPr>
            <w:r>
              <w:rPr>
                <w:spacing w:val="-5"/>
                <w:sz w:val="20"/>
              </w:rPr>
              <w:t>13</w:t>
            </w:r>
          </w:p>
        </w:tc>
        <w:tc>
          <w:tcPr>
            <w:tcW w:w="4164" w:type="dxa"/>
          </w:tcPr>
          <w:p w14:paraId="331FED6B" w14:textId="77777777" w:rsidR="00DF38C3" w:rsidRDefault="00D46CFF">
            <w:pPr>
              <w:pStyle w:val="TableParagraph"/>
              <w:spacing w:before="114"/>
              <w:ind w:left="30"/>
              <w:jc w:val="left"/>
              <w:rPr>
                <w:sz w:val="20"/>
              </w:rPr>
            </w:pPr>
            <w:r>
              <w:rPr>
                <w:spacing w:val="-2"/>
                <w:sz w:val="20"/>
              </w:rPr>
              <w:t>Объект</w:t>
            </w:r>
            <w:r>
              <w:rPr>
                <w:spacing w:val="-4"/>
                <w:sz w:val="20"/>
              </w:rPr>
              <w:t xml:space="preserve"> </w:t>
            </w:r>
            <w:r>
              <w:rPr>
                <w:spacing w:val="-2"/>
                <w:sz w:val="20"/>
              </w:rPr>
              <w:t>бытового</w:t>
            </w:r>
            <w:r>
              <w:rPr>
                <w:spacing w:val="-4"/>
                <w:sz w:val="20"/>
              </w:rPr>
              <w:t xml:space="preserve"> </w:t>
            </w:r>
            <w:r>
              <w:rPr>
                <w:spacing w:val="-2"/>
                <w:sz w:val="20"/>
              </w:rPr>
              <w:t>обслуживания (S=200</w:t>
            </w:r>
            <w:r>
              <w:rPr>
                <w:spacing w:val="-4"/>
                <w:sz w:val="20"/>
              </w:rPr>
              <w:t xml:space="preserve"> </w:t>
            </w:r>
            <w:r>
              <w:rPr>
                <w:spacing w:val="-5"/>
                <w:sz w:val="20"/>
              </w:rPr>
              <w:t>м²)</w:t>
            </w:r>
          </w:p>
        </w:tc>
        <w:tc>
          <w:tcPr>
            <w:tcW w:w="2577" w:type="dxa"/>
          </w:tcPr>
          <w:p w14:paraId="6AE3DF89" w14:textId="77777777" w:rsidR="00DF38C3" w:rsidRDefault="00D46CFF">
            <w:pPr>
              <w:pStyle w:val="TableParagraph"/>
              <w:spacing w:line="219" w:lineRule="exact"/>
              <w:ind w:left="40" w:right="20"/>
              <w:rPr>
                <w:sz w:val="20"/>
              </w:rPr>
            </w:pPr>
            <w:r>
              <w:rPr>
                <w:sz w:val="20"/>
              </w:rPr>
              <w:t>с.</w:t>
            </w:r>
            <w:r>
              <w:rPr>
                <w:spacing w:val="-2"/>
                <w:sz w:val="20"/>
              </w:rPr>
              <w:t xml:space="preserve"> Ягодное</w:t>
            </w:r>
          </w:p>
          <w:p w14:paraId="4303776A" w14:textId="77777777" w:rsidR="00DF38C3" w:rsidRDefault="00D46CFF">
            <w:pPr>
              <w:pStyle w:val="TableParagraph"/>
              <w:spacing w:line="220" w:lineRule="exact"/>
              <w:ind w:left="39" w:right="20"/>
              <w:rPr>
                <w:sz w:val="20"/>
              </w:rPr>
            </w:pPr>
            <w:r>
              <w:rPr>
                <w:spacing w:val="-2"/>
                <w:sz w:val="20"/>
              </w:rPr>
              <w:t>ул.</w:t>
            </w:r>
            <w:r>
              <w:rPr>
                <w:spacing w:val="3"/>
                <w:sz w:val="20"/>
              </w:rPr>
              <w:t xml:space="preserve"> </w:t>
            </w:r>
            <w:r>
              <w:rPr>
                <w:spacing w:val="-2"/>
                <w:sz w:val="20"/>
              </w:rPr>
              <w:t>Верхне-Полевая</w:t>
            </w:r>
          </w:p>
        </w:tc>
        <w:tc>
          <w:tcPr>
            <w:tcW w:w="1368" w:type="dxa"/>
          </w:tcPr>
          <w:p w14:paraId="77090608" w14:textId="77777777" w:rsidR="00DF38C3" w:rsidRDefault="00D46CFF">
            <w:pPr>
              <w:pStyle w:val="TableParagraph"/>
              <w:spacing w:line="226" w:lineRule="exact"/>
              <w:ind w:left="21" w:right="21"/>
              <w:rPr>
                <w:sz w:val="20"/>
              </w:rPr>
            </w:pPr>
            <w:proofErr w:type="spellStart"/>
            <w:r>
              <w:rPr>
                <w:spacing w:val="-2"/>
                <w:sz w:val="20"/>
              </w:rPr>
              <w:t>Индивидуаль</w:t>
            </w:r>
            <w:proofErr w:type="spellEnd"/>
          </w:p>
          <w:p w14:paraId="303949A8" w14:textId="77777777" w:rsidR="00DF38C3" w:rsidRDefault="00D46CFF">
            <w:pPr>
              <w:pStyle w:val="TableParagraph"/>
              <w:spacing w:before="4" w:line="210"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20CB897A" w14:textId="77777777" w:rsidR="00DF38C3" w:rsidRDefault="00D46CFF">
            <w:pPr>
              <w:pStyle w:val="TableParagraph"/>
              <w:spacing w:before="114"/>
              <w:ind w:left="45" w:right="7"/>
              <w:rPr>
                <w:sz w:val="20"/>
              </w:rPr>
            </w:pPr>
            <w:r>
              <w:rPr>
                <w:spacing w:val="-2"/>
                <w:sz w:val="20"/>
              </w:rPr>
              <w:t>0,005</w:t>
            </w:r>
          </w:p>
        </w:tc>
      </w:tr>
      <w:tr w:rsidR="00DF38C3" w14:paraId="1F56DA29" w14:textId="77777777">
        <w:trPr>
          <w:trHeight w:val="460"/>
        </w:trPr>
        <w:tc>
          <w:tcPr>
            <w:tcW w:w="434" w:type="dxa"/>
          </w:tcPr>
          <w:p w14:paraId="497CC576" w14:textId="77777777" w:rsidR="00DF38C3" w:rsidRDefault="00D46CFF">
            <w:pPr>
              <w:pStyle w:val="TableParagraph"/>
              <w:spacing w:before="115"/>
              <w:ind w:left="21" w:right="2"/>
              <w:rPr>
                <w:sz w:val="20"/>
              </w:rPr>
            </w:pPr>
            <w:r>
              <w:rPr>
                <w:spacing w:val="-5"/>
                <w:sz w:val="20"/>
              </w:rPr>
              <w:t>14</w:t>
            </w:r>
          </w:p>
        </w:tc>
        <w:tc>
          <w:tcPr>
            <w:tcW w:w="4164" w:type="dxa"/>
          </w:tcPr>
          <w:p w14:paraId="52B02877" w14:textId="77777777" w:rsidR="00DF38C3" w:rsidRDefault="00D46CFF">
            <w:pPr>
              <w:pStyle w:val="TableParagraph"/>
              <w:spacing w:line="228" w:lineRule="exact"/>
              <w:ind w:left="30"/>
              <w:jc w:val="left"/>
              <w:rPr>
                <w:sz w:val="20"/>
              </w:rPr>
            </w:pPr>
            <w:r>
              <w:rPr>
                <w:spacing w:val="-2"/>
                <w:sz w:val="20"/>
              </w:rPr>
              <w:t>Общеобразовательное</w:t>
            </w:r>
            <w:r>
              <w:rPr>
                <w:spacing w:val="-5"/>
                <w:sz w:val="20"/>
              </w:rPr>
              <w:t xml:space="preserve"> </w:t>
            </w:r>
            <w:r>
              <w:rPr>
                <w:spacing w:val="-2"/>
                <w:sz w:val="20"/>
              </w:rPr>
              <w:t>учреждение</w:t>
            </w:r>
            <w:r>
              <w:rPr>
                <w:spacing w:val="-3"/>
                <w:sz w:val="20"/>
              </w:rPr>
              <w:t xml:space="preserve"> </w:t>
            </w:r>
            <w:r>
              <w:rPr>
                <w:spacing w:val="-2"/>
                <w:sz w:val="20"/>
              </w:rPr>
              <w:t>на</w:t>
            </w:r>
            <w:r>
              <w:rPr>
                <w:spacing w:val="-3"/>
                <w:sz w:val="20"/>
              </w:rPr>
              <w:t xml:space="preserve"> </w:t>
            </w:r>
            <w:r>
              <w:rPr>
                <w:spacing w:val="-2"/>
                <w:sz w:val="20"/>
              </w:rPr>
              <w:t xml:space="preserve">550 </w:t>
            </w:r>
            <w:r>
              <w:rPr>
                <w:spacing w:val="-4"/>
                <w:sz w:val="20"/>
              </w:rPr>
              <w:t>мест</w:t>
            </w:r>
          </w:p>
        </w:tc>
        <w:tc>
          <w:tcPr>
            <w:tcW w:w="2577" w:type="dxa"/>
          </w:tcPr>
          <w:p w14:paraId="4B0D4CF3" w14:textId="77777777" w:rsidR="00DF38C3" w:rsidRDefault="00D46CFF">
            <w:pPr>
              <w:pStyle w:val="TableParagraph"/>
              <w:spacing w:line="228" w:lineRule="exact"/>
              <w:ind w:left="638" w:right="474" w:firstLine="160"/>
              <w:jc w:val="left"/>
              <w:rPr>
                <w:sz w:val="20"/>
              </w:rPr>
            </w:pPr>
            <w:r>
              <w:rPr>
                <w:sz w:val="20"/>
              </w:rPr>
              <w:t xml:space="preserve">с. Ягодное </w:t>
            </w:r>
            <w:r>
              <w:rPr>
                <w:spacing w:val="-2"/>
                <w:sz w:val="20"/>
              </w:rPr>
              <w:t>площадка</w:t>
            </w:r>
            <w:r>
              <w:rPr>
                <w:spacing w:val="-13"/>
                <w:sz w:val="20"/>
              </w:rPr>
              <w:t xml:space="preserve"> </w:t>
            </w:r>
            <w:r>
              <w:rPr>
                <w:spacing w:val="-2"/>
                <w:sz w:val="20"/>
              </w:rPr>
              <w:t>№2</w:t>
            </w:r>
          </w:p>
        </w:tc>
        <w:tc>
          <w:tcPr>
            <w:tcW w:w="1368" w:type="dxa"/>
          </w:tcPr>
          <w:p w14:paraId="584DD972" w14:textId="77777777" w:rsidR="00DF38C3" w:rsidRDefault="00D46CFF">
            <w:pPr>
              <w:pStyle w:val="TableParagraph"/>
              <w:spacing w:before="115"/>
              <w:ind w:left="21" w:right="1"/>
              <w:rPr>
                <w:sz w:val="20"/>
              </w:rPr>
            </w:pPr>
            <w:r>
              <w:rPr>
                <w:spacing w:val="-5"/>
                <w:sz w:val="20"/>
              </w:rPr>
              <w:t>БМК</w:t>
            </w:r>
            <w:r>
              <w:rPr>
                <w:spacing w:val="-10"/>
                <w:sz w:val="20"/>
              </w:rPr>
              <w:t xml:space="preserve"> </w:t>
            </w:r>
            <w:r>
              <w:rPr>
                <w:spacing w:val="-7"/>
                <w:sz w:val="20"/>
              </w:rPr>
              <w:t>№9</w:t>
            </w:r>
          </w:p>
        </w:tc>
        <w:tc>
          <w:tcPr>
            <w:tcW w:w="1060" w:type="dxa"/>
          </w:tcPr>
          <w:p w14:paraId="3D9BDC15" w14:textId="77777777" w:rsidR="00DF38C3" w:rsidRDefault="00D46CFF">
            <w:pPr>
              <w:pStyle w:val="TableParagraph"/>
              <w:spacing w:before="115"/>
              <w:ind w:left="45" w:right="7"/>
              <w:rPr>
                <w:sz w:val="20"/>
              </w:rPr>
            </w:pPr>
            <w:r>
              <w:rPr>
                <w:spacing w:val="-2"/>
                <w:sz w:val="20"/>
              </w:rPr>
              <w:t>0,396</w:t>
            </w:r>
          </w:p>
        </w:tc>
      </w:tr>
      <w:tr w:rsidR="00DF38C3" w14:paraId="6346BF98" w14:textId="77777777">
        <w:trPr>
          <w:trHeight w:val="457"/>
        </w:trPr>
        <w:tc>
          <w:tcPr>
            <w:tcW w:w="434" w:type="dxa"/>
          </w:tcPr>
          <w:p w14:paraId="61FC2A23" w14:textId="77777777" w:rsidR="00DF38C3" w:rsidRDefault="00D46CFF">
            <w:pPr>
              <w:pStyle w:val="TableParagraph"/>
              <w:spacing w:before="115"/>
              <w:ind w:left="21" w:right="2"/>
              <w:rPr>
                <w:sz w:val="20"/>
              </w:rPr>
            </w:pPr>
            <w:r>
              <w:rPr>
                <w:spacing w:val="-5"/>
                <w:sz w:val="20"/>
              </w:rPr>
              <w:t>15</w:t>
            </w:r>
          </w:p>
        </w:tc>
        <w:tc>
          <w:tcPr>
            <w:tcW w:w="4164" w:type="dxa"/>
          </w:tcPr>
          <w:p w14:paraId="21E9795A" w14:textId="77777777" w:rsidR="00DF38C3" w:rsidRDefault="00D46CFF">
            <w:pPr>
              <w:pStyle w:val="TableParagraph"/>
              <w:spacing w:line="224"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14E1361C" w14:textId="77777777" w:rsidR="00DF38C3" w:rsidRDefault="00D46CFF">
            <w:pPr>
              <w:pStyle w:val="TableParagraph"/>
              <w:spacing w:before="1" w:line="212" w:lineRule="exact"/>
              <w:ind w:left="30"/>
              <w:jc w:val="left"/>
              <w:rPr>
                <w:sz w:val="20"/>
              </w:rPr>
            </w:pPr>
            <w:r>
              <w:rPr>
                <w:sz w:val="20"/>
              </w:rPr>
              <w:t>на</w:t>
            </w:r>
            <w:r>
              <w:rPr>
                <w:spacing w:val="-6"/>
                <w:sz w:val="20"/>
              </w:rPr>
              <w:t xml:space="preserve"> </w:t>
            </w:r>
            <w:r>
              <w:rPr>
                <w:sz w:val="20"/>
              </w:rPr>
              <w:t xml:space="preserve">150 </w:t>
            </w:r>
            <w:r>
              <w:rPr>
                <w:spacing w:val="-4"/>
                <w:sz w:val="20"/>
              </w:rPr>
              <w:t>мест</w:t>
            </w:r>
          </w:p>
        </w:tc>
        <w:tc>
          <w:tcPr>
            <w:tcW w:w="2577" w:type="dxa"/>
          </w:tcPr>
          <w:p w14:paraId="1EE57D6E"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6509B3B5" w14:textId="77777777" w:rsidR="00DF38C3" w:rsidRDefault="00D46CFF">
            <w:pPr>
              <w:pStyle w:val="TableParagraph"/>
              <w:spacing w:before="1" w:line="212"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40402349" w14:textId="77777777" w:rsidR="00DF38C3" w:rsidRDefault="00D46CFF">
            <w:pPr>
              <w:pStyle w:val="TableParagraph"/>
              <w:spacing w:before="115"/>
              <w:ind w:left="21" w:right="1"/>
              <w:rPr>
                <w:sz w:val="20"/>
              </w:rPr>
            </w:pPr>
            <w:r>
              <w:rPr>
                <w:spacing w:val="-6"/>
                <w:sz w:val="20"/>
              </w:rPr>
              <w:t>БМК</w:t>
            </w:r>
            <w:r>
              <w:rPr>
                <w:spacing w:val="-10"/>
                <w:sz w:val="20"/>
              </w:rPr>
              <w:t xml:space="preserve"> </w:t>
            </w:r>
            <w:r>
              <w:rPr>
                <w:spacing w:val="-5"/>
                <w:sz w:val="20"/>
              </w:rPr>
              <w:t>№10</w:t>
            </w:r>
          </w:p>
        </w:tc>
        <w:tc>
          <w:tcPr>
            <w:tcW w:w="1060" w:type="dxa"/>
          </w:tcPr>
          <w:p w14:paraId="77967D02" w14:textId="77777777" w:rsidR="00DF38C3" w:rsidRDefault="00D46CFF">
            <w:pPr>
              <w:pStyle w:val="TableParagraph"/>
              <w:spacing w:before="115"/>
              <w:ind w:left="45"/>
              <w:rPr>
                <w:sz w:val="20"/>
              </w:rPr>
            </w:pPr>
            <w:r>
              <w:rPr>
                <w:spacing w:val="-4"/>
                <w:sz w:val="20"/>
              </w:rPr>
              <w:t>0,44</w:t>
            </w:r>
          </w:p>
        </w:tc>
      </w:tr>
      <w:tr w:rsidR="00DF38C3" w14:paraId="3C13FF37" w14:textId="77777777">
        <w:trPr>
          <w:trHeight w:val="460"/>
        </w:trPr>
        <w:tc>
          <w:tcPr>
            <w:tcW w:w="434" w:type="dxa"/>
          </w:tcPr>
          <w:p w14:paraId="2C310C74" w14:textId="77777777" w:rsidR="00DF38C3" w:rsidRDefault="00D46CFF">
            <w:pPr>
              <w:pStyle w:val="TableParagraph"/>
              <w:spacing w:before="115"/>
              <w:ind w:left="21" w:right="2"/>
              <w:rPr>
                <w:sz w:val="20"/>
              </w:rPr>
            </w:pPr>
            <w:r>
              <w:rPr>
                <w:spacing w:val="-5"/>
                <w:sz w:val="20"/>
              </w:rPr>
              <w:t>16</w:t>
            </w:r>
          </w:p>
        </w:tc>
        <w:tc>
          <w:tcPr>
            <w:tcW w:w="4164" w:type="dxa"/>
          </w:tcPr>
          <w:p w14:paraId="70B776A2" w14:textId="77777777" w:rsidR="00DF38C3" w:rsidRDefault="00D46CFF">
            <w:pPr>
              <w:pStyle w:val="TableParagraph"/>
              <w:spacing w:before="115"/>
              <w:ind w:left="30"/>
              <w:jc w:val="left"/>
              <w:rPr>
                <w:position w:val="6"/>
                <w:sz w:val="13"/>
              </w:rPr>
            </w:pPr>
            <w:r>
              <w:rPr>
                <w:spacing w:val="-2"/>
                <w:sz w:val="20"/>
              </w:rPr>
              <w:t>Административное</w:t>
            </w:r>
            <w:r>
              <w:rPr>
                <w:spacing w:val="-7"/>
                <w:sz w:val="20"/>
              </w:rPr>
              <w:t xml:space="preserve"> </w:t>
            </w:r>
            <w:r>
              <w:rPr>
                <w:spacing w:val="-2"/>
                <w:sz w:val="20"/>
              </w:rPr>
              <w:t>здание</w:t>
            </w:r>
            <w:r>
              <w:rPr>
                <w:spacing w:val="-8"/>
                <w:sz w:val="20"/>
              </w:rPr>
              <w:t xml:space="preserve"> </w:t>
            </w:r>
            <w:r>
              <w:rPr>
                <w:spacing w:val="-2"/>
                <w:sz w:val="20"/>
              </w:rPr>
              <w:t>пл.150</w:t>
            </w:r>
            <w:r>
              <w:rPr>
                <w:spacing w:val="-3"/>
                <w:sz w:val="20"/>
              </w:rPr>
              <w:t xml:space="preserve"> </w:t>
            </w:r>
            <w:r>
              <w:rPr>
                <w:spacing w:val="-5"/>
                <w:sz w:val="20"/>
              </w:rPr>
              <w:t>м</w:t>
            </w:r>
            <w:r>
              <w:rPr>
                <w:spacing w:val="-5"/>
                <w:position w:val="6"/>
                <w:sz w:val="13"/>
              </w:rPr>
              <w:t>2</w:t>
            </w:r>
          </w:p>
        </w:tc>
        <w:tc>
          <w:tcPr>
            <w:tcW w:w="2577" w:type="dxa"/>
          </w:tcPr>
          <w:p w14:paraId="494F2368"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7C0E1EAD"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44BBC124" w14:textId="77777777" w:rsidR="00DF38C3" w:rsidRDefault="00D46CFF">
            <w:pPr>
              <w:pStyle w:val="TableParagraph"/>
              <w:spacing w:before="115"/>
              <w:ind w:left="21" w:right="1"/>
              <w:rPr>
                <w:sz w:val="20"/>
              </w:rPr>
            </w:pPr>
            <w:r>
              <w:rPr>
                <w:spacing w:val="-6"/>
                <w:sz w:val="20"/>
              </w:rPr>
              <w:t>БМК</w:t>
            </w:r>
            <w:r>
              <w:rPr>
                <w:spacing w:val="-10"/>
                <w:sz w:val="20"/>
              </w:rPr>
              <w:t xml:space="preserve"> </w:t>
            </w:r>
            <w:r>
              <w:rPr>
                <w:spacing w:val="-5"/>
                <w:sz w:val="20"/>
              </w:rPr>
              <w:t>№11</w:t>
            </w:r>
          </w:p>
        </w:tc>
        <w:tc>
          <w:tcPr>
            <w:tcW w:w="1060" w:type="dxa"/>
          </w:tcPr>
          <w:p w14:paraId="71ED6A4D" w14:textId="77777777" w:rsidR="00DF38C3" w:rsidRDefault="00D46CFF">
            <w:pPr>
              <w:pStyle w:val="TableParagraph"/>
              <w:spacing w:before="115"/>
              <w:ind w:left="45" w:right="7"/>
              <w:rPr>
                <w:sz w:val="20"/>
              </w:rPr>
            </w:pPr>
            <w:r>
              <w:rPr>
                <w:spacing w:val="-2"/>
                <w:sz w:val="20"/>
              </w:rPr>
              <w:t>0,005</w:t>
            </w:r>
          </w:p>
        </w:tc>
      </w:tr>
      <w:tr w:rsidR="00DF38C3" w14:paraId="7F68B4B5" w14:textId="77777777">
        <w:trPr>
          <w:trHeight w:val="460"/>
        </w:trPr>
        <w:tc>
          <w:tcPr>
            <w:tcW w:w="434" w:type="dxa"/>
          </w:tcPr>
          <w:p w14:paraId="6632A28A" w14:textId="77777777" w:rsidR="00DF38C3" w:rsidRDefault="00D46CFF">
            <w:pPr>
              <w:pStyle w:val="TableParagraph"/>
              <w:spacing w:before="113"/>
              <w:ind w:left="21" w:right="2"/>
              <w:rPr>
                <w:sz w:val="20"/>
              </w:rPr>
            </w:pPr>
            <w:r>
              <w:rPr>
                <w:spacing w:val="-5"/>
                <w:sz w:val="20"/>
              </w:rPr>
              <w:t>17</w:t>
            </w:r>
          </w:p>
        </w:tc>
        <w:tc>
          <w:tcPr>
            <w:tcW w:w="4164" w:type="dxa"/>
          </w:tcPr>
          <w:p w14:paraId="3F9285DD" w14:textId="77777777" w:rsidR="00DF38C3" w:rsidRDefault="00D46CFF">
            <w:pPr>
              <w:pStyle w:val="TableParagraph"/>
              <w:spacing w:before="113"/>
              <w:ind w:left="30"/>
              <w:jc w:val="left"/>
              <w:rPr>
                <w:sz w:val="20"/>
              </w:rPr>
            </w:pPr>
            <w:r>
              <w:rPr>
                <w:sz w:val="20"/>
              </w:rPr>
              <w:t>Объект</w:t>
            </w:r>
            <w:r>
              <w:rPr>
                <w:spacing w:val="-14"/>
                <w:sz w:val="20"/>
              </w:rPr>
              <w:t xml:space="preserve"> </w:t>
            </w:r>
            <w:r>
              <w:rPr>
                <w:sz w:val="20"/>
              </w:rPr>
              <w:t>культуры</w:t>
            </w:r>
            <w:r>
              <w:rPr>
                <w:spacing w:val="-13"/>
                <w:sz w:val="20"/>
              </w:rPr>
              <w:t xml:space="preserve"> </w:t>
            </w:r>
            <w:r>
              <w:rPr>
                <w:sz w:val="20"/>
              </w:rPr>
              <w:t>на</w:t>
            </w:r>
            <w:r>
              <w:rPr>
                <w:spacing w:val="-13"/>
                <w:sz w:val="20"/>
              </w:rPr>
              <w:t xml:space="preserve"> </w:t>
            </w:r>
            <w:r>
              <w:rPr>
                <w:sz w:val="20"/>
              </w:rPr>
              <w:t>250</w:t>
            </w:r>
            <w:r>
              <w:rPr>
                <w:spacing w:val="-14"/>
                <w:sz w:val="20"/>
              </w:rPr>
              <w:t xml:space="preserve"> </w:t>
            </w:r>
            <w:r>
              <w:rPr>
                <w:sz w:val="20"/>
              </w:rPr>
              <w:t>мест</w:t>
            </w:r>
            <w:r>
              <w:rPr>
                <w:spacing w:val="-10"/>
                <w:sz w:val="20"/>
              </w:rPr>
              <w:t xml:space="preserve"> </w:t>
            </w:r>
            <w:r>
              <w:rPr>
                <w:sz w:val="20"/>
              </w:rPr>
              <w:t>(S=450</w:t>
            </w:r>
            <w:r>
              <w:rPr>
                <w:spacing w:val="-10"/>
                <w:sz w:val="20"/>
              </w:rPr>
              <w:t xml:space="preserve"> </w:t>
            </w:r>
            <w:r>
              <w:rPr>
                <w:spacing w:val="-5"/>
                <w:sz w:val="20"/>
              </w:rPr>
              <w:t>м²)</w:t>
            </w:r>
          </w:p>
        </w:tc>
        <w:tc>
          <w:tcPr>
            <w:tcW w:w="2577" w:type="dxa"/>
          </w:tcPr>
          <w:p w14:paraId="7326412E"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1D9F7002"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0898BE98" w14:textId="77777777" w:rsidR="00DF38C3" w:rsidRDefault="00D46CFF">
            <w:pPr>
              <w:pStyle w:val="TableParagraph"/>
              <w:spacing w:before="113"/>
              <w:ind w:left="21" w:right="1"/>
              <w:rPr>
                <w:sz w:val="20"/>
              </w:rPr>
            </w:pPr>
            <w:r>
              <w:rPr>
                <w:spacing w:val="-6"/>
                <w:sz w:val="20"/>
              </w:rPr>
              <w:t>БМК</w:t>
            </w:r>
            <w:r>
              <w:rPr>
                <w:spacing w:val="-10"/>
                <w:sz w:val="20"/>
              </w:rPr>
              <w:t xml:space="preserve"> </w:t>
            </w:r>
            <w:r>
              <w:rPr>
                <w:spacing w:val="-5"/>
                <w:sz w:val="20"/>
              </w:rPr>
              <w:t>№12</w:t>
            </w:r>
          </w:p>
        </w:tc>
        <w:tc>
          <w:tcPr>
            <w:tcW w:w="1060" w:type="dxa"/>
          </w:tcPr>
          <w:p w14:paraId="66D473BB" w14:textId="77777777" w:rsidR="00DF38C3" w:rsidRDefault="00D46CFF">
            <w:pPr>
              <w:pStyle w:val="TableParagraph"/>
              <w:spacing w:before="113"/>
              <w:ind w:left="45" w:right="17"/>
              <w:rPr>
                <w:sz w:val="20"/>
              </w:rPr>
            </w:pPr>
            <w:r>
              <w:rPr>
                <w:spacing w:val="-5"/>
                <w:sz w:val="20"/>
              </w:rPr>
              <w:t>0,5</w:t>
            </w:r>
          </w:p>
        </w:tc>
      </w:tr>
      <w:tr w:rsidR="00DF38C3" w14:paraId="4C4DF041" w14:textId="77777777">
        <w:trPr>
          <w:trHeight w:val="460"/>
        </w:trPr>
        <w:tc>
          <w:tcPr>
            <w:tcW w:w="434" w:type="dxa"/>
          </w:tcPr>
          <w:p w14:paraId="6EE9738B" w14:textId="77777777" w:rsidR="00DF38C3" w:rsidRDefault="00D46CFF">
            <w:pPr>
              <w:pStyle w:val="TableParagraph"/>
              <w:spacing w:before="113"/>
              <w:ind w:left="21" w:right="2"/>
              <w:rPr>
                <w:sz w:val="20"/>
              </w:rPr>
            </w:pPr>
            <w:r>
              <w:rPr>
                <w:spacing w:val="-5"/>
                <w:sz w:val="20"/>
              </w:rPr>
              <w:t>18</w:t>
            </w:r>
          </w:p>
        </w:tc>
        <w:tc>
          <w:tcPr>
            <w:tcW w:w="4164" w:type="dxa"/>
          </w:tcPr>
          <w:p w14:paraId="0D029C00" w14:textId="77777777" w:rsidR="00DF38C3" w:rsidRDefault="00D46CFF">
            <w:pPr>
              <w:pStyle w:val="TableParagraph"/>
              <w:spacing w:before="113"/>
              <w:ind w:left="30"/>
              <w:jc w:val="left"/>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300 </w:t>
            </w:r>
            <w:r>
              <w:rPr>
                <w:spacing w:val="-5"/>
                <w:sz w:val="20"/>
              </w:rPr>
              <w:t>м</w:t>
            </w:r>
            <w:r>
              <w:rPr>
                <w:spacing w:val="-5"/>
                <w:position w:val="6"/>
                <w:sz w:val="13"/>
              </w:rPr>
              <w:t>2</w:t>
            </w:r>
          </w:p>
        </w:tc>
        <w:tc>
          <w:tcPr>
            <w:tcW w:w="2577" w:type="dxa"/>
          </w:tcPr>
          <w:p w14:paraId="38277342"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5C7D7AD9"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54DEC8CC" w14:textId="77777777" w:rsidR="00DF38C3" w:rsidRDefault="00D46CFF">
            <w:pPr>
              <w:pStyle w:val="TableParagraph"/>
              <w:spacing w:line="225" w:lineRule="exact"/>
              <w:ind w:left="21" w:right="21"/>
              <w:rPr>
                <w:sz w:val="20"/>
              </w:rPr>
            </w:pPr>
            <w:proofErr w:type="spellStart"/>
            <w:r>
              <w:rPr>
                <w:spacing w:val="-2"/>
                <w:sz w:val="20"/>
              </w:rPr>
              <w:t>Индивидуаль</w:t>
            </w:r>
            <w:proofErr w:type="spellEnd"/>
          </w:p>
          <w:p w14:paraId="01CA1E84" w14:textId="77777777" w:rsidR="00DF38C3" w:rsidRDefault="00D46CFF">
            <w:pPr>
              <w:pStyle w:val="TableParagraph"/>
              <w:spacing w:before="4" w:line="211"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420170B7" w14:textId="77777777" w:rsidR="00DF38C3" w:rsidRDefault="00D46CFF">
            <w:pPr>
              <w:pStyle w:val="TableParagraph"/>
              <w:spacing w:before="113"/>
              <w:ind w:left="45" w:right="7"/>
              <w:rPr>
                <w:sz w:val="20"/>
              </w:rPr>
            </w:pPr>
            <w:r>
              <w:rPr>
                <w:spacing w:val="-2"/>
                <w:sz w:val="20"/>
              </w:rPr>
              <w:t>0,008</w:t>
            </w:r>
          </w:p>
        </w:tc>
      </w:tr>
      <w:tr w:rsidR="00DF38C3" w14:paraId="11D187C4" w14:textId="77777777">
        <w:trPr>
          <w:trHeight w:val="460"/>
        </w:trPr>
        <w:tc>
          <w:tcPr>
            <w:tcW w:w="434" w:type="dxa"/>
          </w:tcPr>
          <w:p w14:paraId="6506BAF0" w14:textId="77777777" w:rsidR="00DF38C3" w:rsidRDefault="00D46CFF">
            <w:pPr>
              <w:pStyle w:val="TableParagraph"/>
              <w:spacing w:before="114"/>
              <w:ind w:left="21" w:right="2"/>
              <w:rPr>
                <w:sz w:val="20"/>
              </w:rPr>
            </w:pPr>
            <w:r>
              <w:rPr>
                <w:spacing w:val="-5"/>
                <w:sz w:val="20"/>
              </w:rPr>
              <w:t>19</w:t>
            </w:r>
          </w:p>
        </w:tc>
        <w:tc>
          <w:tcPr>
            <w:tcW w:w="4164" w:type="dxa"/>
          </w:tcPr>
          <w:p w14:paraId="4E3E7469" w14:textId="77777777" w:rsidR="00DF38C3" w:rsidRDefault="00D46CFF">
            <w:pPr>
              <w:pStyle w:val="TableParagraph"/>
              <w:spacing w:before="114"/>
              <w:ind w:left="30"/>
              <w:jc w:val="left"/>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4D04B736"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48F56F01"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0AB051C8" w14:textId="77777777" w:rsidR="00DF38C3" w:rsidRDefault="00D46CFF">
            <w:pPr>
              <w:pStyle w:val="TableParagraph"/>
              <w:spacing w:line="225" w:lineRule="exact"/>
              <w:ind w:left="21" w:right="21"/>
              <w:rPr>
                <w:sz w:val="20"/>
              </w:rPr>
            </w:pPr>
            <w:proofErr w:type="spellStart"/>
            <w:r>
              <w:rPr>
                <w:spacing w:val="-2"/>
                <w:sz w:val="20"/>
              </w:rPr>
              <w:t>Индивидуаль</w:t>
            </w:r>
            <w:proofErr w:type="spellEnd"/>
          </w:p>
          <w:p w14:paraId="293E2605" w14:textId="77777777" w:rsidR="00DF38C3" w:rsidRDefault="00D46CFF">
            <w:pPr>
              <w:pStyle w:val="TableParagraph"/>
              <w:spacing w:before="4" w:line="211"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504568C7" w14:textId="77777777" w:rsidR="00DF38C3" w:rsidRDefault="00D46CFF">
            <w:pPr>
              <w:pStyle w:val="TableParagraph"/>
              <w:spacing w:before="114"/>
              <w:ind w:left="45"/>
              <w:rPr>
                <w:sz w:val="20"/>
              </w:rPr>
            </w:pPr>
            <w:r>
              <w:rPr>
                <w:spacing w:val="-4"/>
                <w:sz w:val="20"/>
              </w:rPr>
              <w:t>0,01</w:t>
            </w:r>
          </w:p>
        </w:tc>
      </w:tr>
      <w:tr w:rsidR="00DF38C3" w14:paraId="765E134F" w14:textId="77777777">
        <w:trPr>
          <w:trHeight w:val="460"/>
        </w:trPr>
        <w:tc>
          <w:tcPr>
            <w:tcW w:w="434" w:type="dxa"/>
          </w:tcPr>
          <w:p w14:paraId="2E522C24" w14:textId="77777777" w:rsidR="00DF38C3" w:rsidRDefault="00D46CFF">
            <w:pPr>
              <w:pStyle w:val="TableParagraph"/>
              <w:spacing w:before="114"/>
              <w:ind w:left="21" w:right="2"/>
              <w:rPr>
                <w:sz w:val="20"/>
              </w:rPr>
            </w:pPr>
            <w:r>
              <w:rPr>
                <w:spacing w:val="-5"/>
                <w:sz w:val="20"/>
              </w:rPr>
              <w:t>20</w:t>
            </w:r>
          </w:p>
        </w:tc>
        <w:tc>
          <w:tcPr>
            <w:tcW w:w="4164" w:type="dxa"/>
          </w:tcPr>
          <w:p w14:paraId="217434ED" w14:textId="77777777" w:rsidR="00DF38C3" w:rsidRDefault="00D46CFF">
            <w:pPr>
              <w:pStyle w:val="TableParagraph"/>
              <w:spacing w:before="114"/>
              <w:ind w:left="30"/>
              <w:jc w:val="left"/>
              <w:rPr>
                <w:position w:val="6"/>
                <w:sz w:val="13"/>
              </w:rPr>
            </w:pPr>
            <w:r>
              <w:rPr>
                <w:sz w:val="20"/>
              </w:rPr>
              <w:t>ОВОВ</w:t>
            </w:r>
            <w:r>
              <w:rPr>
                <w:spacing w:val="-12"/>
                <w:sz w:val="20"/>
              </w:rPr>
              <w:t xml:space="preserve"> </w:t>
            </w:r>
            <w:r>
              <w:rPr>
                <w:sz w:val="20"/>
              </w:rPr>
              <w:t>общей</w:t>
            </w:r>
            <w:r>
              <w:rPr>
                <w:spacing w:val="-9"/>
                <w:sz w:val="20"/>
              </w:rPr>
              <w:t xml:space="preserve"> </w:t>
            </w:r>
            <w:r>
              <w:rPr>
                <w:sz w:val="20"/>
              </w:rPr>
              <w:t>площадью</w:t>
            </w:r>
            <w:r>
              <w:rPr>
                <w:spacing w:val="-8"/>
                <w:sz w:val="20"/>
              </w:rPr>
              <w:t xml:space="preserve"> </w:t>
            </w:r>
            <w:r>
              <w:rPr>
                <w:sz w:val="20"/>
              </w:rPr>
              <w:t>200</w:t>
            </w:r>
            <w:r>
              <w:rPr>
                <w:spacing w:val="-13"/>
                <w:sz w:val="20"/>
              </w:rPr>
              <w:t xml:space="preserve"> </w:t>
            </w:r>
            <w:r>
              <w:rPr>
                <w:spacing w:val="-5"/>
                <w:sz w:val="20"/>
              </w:rPr>
              <w:t>м</w:t>
            </w:r>
            <w:r>
              <w:rPr>
                <w:spacing w:val="-5"/>
                <w:position w:val="6"/>
                <w:sz w:val="13"/>
              </w:rPr>
              <w:t>2</w:t>
            </w:r>
          </w:p>
        </w:tc>
        <w:tc>
          <w:tcPr>
            <w:tcW w:w="2577" w:type="dxa"/>
          </w:tcPr>
          <w:p w14:paraId="021F2565" w14:textId="77777777" w:rsidR="00DF38C3" w:rsidRDefault="00D46CFF">
            <w:pPr>
              <w:pStyle w:val="TableParagraph"/>
              <w:spacing w:line="226" w:lineRule="exact"/>
              <w:ind w:left="40" w:right="20"/>
              <w:rPr>
                <w:sz w:val="20"/>
              </w:rPr>
            </w:pPr>
            <w:r>
              <w:rPr>
                <w:sz w:val="20"/>
              </w:rPr>
              <w:t>с.</w:t>
            </w:r>
            <w:r>
              <w:rPr>
                <w:spacing w:val="-2"/>
                <w:sz w:val="20"/>
              </w:rPr>
              <w:t xml:space="preserve"> Ягодное</w:t>
            </w:r>
          </w:p>
          <w:p w14:paraId="7FEA3721" w14:textId="77777777" w:rsidR="00DF38C3" w:rsidRDefault="00D46CFF">
            <w:pPr>
              <w:pStyle w:val="TableParagraph"/>
              <w:spacing w:before="4" w:line="210" w:lineRule="exact"/>
              <w:ind w:left="24" w:right="25"/>
              <w:rPr>
                <w:sz w:val="20"/>
              </w:rPr>
            </w:pPr>
            <w:r>
              <w:rPr>
                <w:spacing w:val="-2"/>
                <w:sz w:val="20"/>
              </w:rPr>
              <w:t>площадка</w:t>
            </w:r>
            <w:r>
              <w:rPr>
                <w:spacing w:val="-6"/>
                <w:sz w:val="20"/>
              </w:rPr>
              <w:t xml:space="preserve"> </w:t>
            </w:r>
            <w:r>
              <w:rPr>
                <w:spacing w:val="-7"/>
                <w:sz w:val="20"/>
              </w:rPr>
              <w:t>№2</w:t>
            </w:r>
          </w:p>
        </w:tc>
        <w:tc>
          <w:tcPr>
            <w:tcW w:w="1368" w:type="dxa"/>
          </w:tcPr>
          <w:p w14:paraId="5751E9F8" w14:textId="77777777" w:rsidR="00DF38C3" w:rsidRDefault="00D46CFF">
            <w:pPr>
              <w:pStyle w:val="TableParagraph"/>
              <w:spacing w:line="226" w:lineRule="exact"/>
              <w:ind w:left="21" w:right="21"/>
              <w:rPr>
                <w:sz w:val="20"/>
              </w:rPr>
            </w:pPr>
            <w:proofErr w:type="spellStart"/>
            <w:r>
              <w:rPr>
                <w:spacing w:val="-2"/>
                <w:sz w:val="20"/>
              </w:rPr>
              <w:t>Индивидуаль</w:t>
            </w:r>
            <w:proofErr w:type="spellEnd"/>
          </w:p>
          <w:p w14:paraId="7C89BF1C" w14:textId="77777777" w:rsidR="00DF38C3" w:rsidRDefault="00D46CFF">
            <w:pPr>
              <w:pStyle w:val="TableParagraph"/>
              <w:spacing w:before="4" w:line="210" w:lineRule="exact"/>
              <w:ind w:left="21"/>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4B758437" w14:textId="77777777" w:rsidR="00DF38C3" w:rsidRDefault="00D46CFF">
            <w:pPr>
              <w:pStyle w:val="TableParagraph"/>
              <w:spacing w:before="114"/>
              <w:ind w:left="45" w:right="7"/>
              <w:rPr>
                <w:sz w:val="20"/>
              </w:rPr>
            </w:pPr>
            <w:r>
              <w:rPr>
                <w:spacing w:val="-2"/>
                <w:sz w:val="20"/>
              </w:rPr>
              <w:t>0,024</w:t>
            </w:r>
          </w:p>
        </w:tc>
      </w:tr>
    </w:tbl>
    <w:p w14:paraId="1217BC08" w14:textId="77777777" w:rsidR="00DF38C3" w:rsidRDefault="00DF38C3">
      <w:pPr>
        <w:pStyle w:val="TableParagraph"/>
        <w:rPr>
          <w:sz w:val="20"/>
        </w:rPr>
        <w:sectPr w:rsidR="00DF38C3">
          <w:pgSz w:w="11910" w:h="16840"/>
          <w:pgMar w:top="1040" w:right="566" w:bottom="1240" w:left="1559" w:header="0" w:footer="1009" w:gutter="0"/>
          <w:cols w:space="720"/>
        </w:sectPr>
      </w:pPr>
    </w:p>
    <w:p w14:paraId="33953BF9" w14:textId="77777777" w:rsidR="00DF38C3" w:rsidRDefault="00D46CFF">
      <w:pPr>
        <w:pStyle w:val="a3"/>
        <w:spacing w:before="74" w:after="5"/>
        <w:ind w:right="310"/>
        <w:jc w:val="right"/>
      </w:pPr>
      <w:r>
        <w:rPr>
          <w:spacing w:val="-2"/>
        </w:rPr>
        <w:lastRenderedPageBreak/>
        <w:t>Продолжение</w:t>
      </w:r>
      <w:r>
        <w:rPr>
          <w:spacing w:val="-3"/>
        </w:rPr>
        <w:t xml:space="preserve"> </w:t>
      </w:r>
      <w:r>
        <w:rPr>
          <w:spacing w:val="-2"/>
        </w:rPr>
        <w:t>таблицы</w:t>
      </w:r>
      <w:r>
        <w:rPr>
          <w:spacing w:val="7"/>
        </w:rPr>
        <w:t xml:space="preserve"> </w:t>
      </w:r>
      <w:r>
        <w:rPr>
          <w:spacing w:val="-5"/>
        </w:rPr>
        <w:t>29</w:t>
      </w:r>
    </w:p>
    <w:tbl>
      <w:tblPr>
        <w:tblStyle w:val="TableNormal"/>
        <w:tblW w:w="0" w:type="auto"/>
        <w:tblInd w:w="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4"/>
        <w:gridCol w:w="4164"/>
        <w:gridCol w:w="2577"/>
        <w:gridCol w:w="1368"/>
        <w:gridCol w:w="1060"/>
      </w:tblGrid>
      <w:tr w:rsidR="00DF38C3" w14:paraId="1130DB20" w14:textId="77777777">
        <w:trPr>
          <w:trHeight w:val="691"/>
        </w:trPr>
        <w:tc>
          <w:tcPr>
            <w:tcW w:w="434" w:type="dxa"/>
          </w:tcPr>
          <w:p w14:paraId="7F2A9AB7" w14:textId="77777777" w:rsidR="00DF38C3" w:rsidRDefault="00D46CFF">
            <w:pPr>
              <w:pStyle w:val="TableParagraph"/>
              <w:spacing w:before="117"/>
              <w:ind w:left="83" w:right="69" w:firstLine="28"/>
              <w:jc w:val="left"/>
              <w:rPr>
                <w:sz w:val="20"/>
              </w:rPr>
            </w:pPr>
            <w:r>
              <w:rPr>
                <w:spacing w:val="-10"/>
                <w:sz w:val="20"/>
              </w:rPr>
              <w:t xml:space="preserve">№ </w:t>
            </w:r>
            <w:r>
              <w:rPr>
                <w:spacing w:val="-9"/>
                <w:sz w:val="20"/>
              </w:rPr>
              <w:t>п/п</w:t>
            </w:r>
          </w:p>
        </w:tc>
        <w:tc>
          <w:tcPr>
            <w:tcW w:w="4164" w:type="dxa"/>
          </w:tcPr>
          <w:p w14:paraId="207E67D4" w14:textId="77777777" w:rsidR="00DF38C3" w:rsidRDefault="00DF38C3">
            <w:pPr>
              <w:pStyle w:val="TableParagraph"/>
              <w:spacing w:before="1"/>
              <w:jc w:val="left"/>
              <w:rPr>
                <w:sz w:val="20"/>
              </w:rPr>
            </w:pPr>
          </w:p>
          <w:p w14:paraId="2C61E18B" w14:textId="77777777" w:rsidR="00DF38C3" w:rsidRDefault="00D46CFF">
            <w:pPr>
              <w:pStyle w:val="TableParagraph"/>
              <w:ind w:left="30"/>
              <w:jc w:val="left"/>
              <w:rPr>
                <w:sz w:val="20"/>
              </w:rPr>
            </w:pPr>
            <w:r>
              <w:rPr>
                <w:spacing w:val="-2"/>
                <w:sz w:val="20"/>
              </w:rPr>
              <w:t>Наименование</w:t>
            </w:r>
            <w:r>
              <w:rPr>
                <w:spacing w:val="-10"/>
                <w:sz w:val="20"/>
              </w:rPr>
              <w:t xml:space="preserve"> </w:t>
            </w:r>
            <w:r>
              <w:rPr>
                <w:spacing w:val="-2"/>
                <w:sz w:val="20"/>
              </w:rPr>
              <w:t>здания</w:t>
            </w:r>
          </w:p>
        </w:tc>
        <w:tc>
          <w:tcPr>
            <w:tcW w:w="2577" w:type="dxa"/>
          </w:tcPr>
          <w:p w14:paraId="42166DCF" w14:textId="77777777" w:rsidR="00DF38C3" w:rsidRDefault="00D46CFF">
            <w:pPr>
              <w:pStyle w:val="TableParagraph"/>
              <w:spacing w:before="117"/>
              <w:ind w:left="618" w:right="474" w:firstLine="384"/>
              <w:jc w:val="left"/>
              <w:rPr>
                <w:sz w:val="20"/>
              </w:rPr>
            </w:pPr>
            <w:r>
              <w:rPr>
                <w:spacing w:val="-2"/>
                <w:sz w:val="20"/>
              </w:rPr>
              <w:t xml:space="preserve">Место </w:t>
            </w:r>
            <w:r>
              <w:rPr>
                <w:spacing w:val="-4"/>
                <w:sz w:val="20"/>
              </w:rPr>
              <w:t>расположения</w:t>
            </w:r>
          </w:p>
        </w:tc>
        <w:tc>
          <w:tcPr>
            <w:tcW w:w="1368" w:type="dxa"/>
          </w:tcPr>
          <w:p w14:paraId="717F6FA5" w14:textId="77777777" w:rsidR="00DF38C3" w:rsidRDefault="00D46CFF">
            <w:pPr>
              <w:pStyle w:val="TableParagraph"/>
              <w:spacing w:before="3" w:line="235" w:lineRule="auto"/>
              <w:ind w:left="84" w:right="61" w:hanging="2"/>
              <w:rPr>
                <w:sz w:val="20"/>
              </w:rPr>
            </w:pPr>
            <w:r>
              <w:rPr>
                <w:spacing w:val="-2"/>
                <w:sz w:val="20"/>
              </w:rPr>
              <w:t xml:space="preserve">Источник </w:t>
            </w:r>
            <w:proofErr w:type="spellStart"/>
            <w:r>
              <w:rPr>
                <w:spacing w:val="-4"/>
                <w:sz w:val="20"/>
              </w:rPr>
              <w:t>теплоснабже</w:t>
            </w:r>
            <w:proofErr w:type="spellEnd"/>
            <w:r>
              <w:rPr>
                <w:spacing w:val="-4"/>
                <w:sz w:val="20"/>
              </w:rPr>
              <w:t xml:space="preserve"> </w:t>
            </w:r>
            <w:proofErr w:type="spellStart"/>
            <w:r>
              <w:rPr>
                <w:spacing w:val="-4"/>
                <w:sz w:val="20"/>
              </w:rPr>
              <w:t>ния</w:t>
            </w:r>
            <w:proofErr w:type="spellEnd"/>
          </w:p>
        </w:tc>
        <w:tc>
          <w:tcPr>
            <w:tcW w:w="1060" w:type="dxa"/>
          </w:tcPr>
          <w:p w14:paraId="40EAF7CA" w14:textId="77777777" w:rsidR="00DF38C3" w:rsidRDefault="00D46CFF">
            <w:pPr>
              <w:pStyle w:val="TableParagraph"/>
              <w:spacing w:before="3" w:line="235" w:lineRule="auto"/>
              <w:ind w:left="45" w:right="15"/>
              <w:rPr>
                <w:sz w:val="20"/>
              </w:rPr>
            </w:pPr>
            <w:r>
              <w:rPr>
                <w:spacing w:val="-4"/>
                <w:sz w:val="20"/>
              </w:rPr>
              <w:t xml:space="preserve">Тепловая </w:t>
            </w:r>
            <w:r>
              <w:rPr>
                <w:spacing w:val="-2"/>
                <w:sz w:val="20"/>
              </w:rPr>
              <w:t>нагрузка, Гкал/ч</w:t>
            </w:r>
          </w:p>
        </w:tc>
      </w:tr>
      <w:tr w:rsidR="00DF38C3" w14:paraId="1B7CA9AB" w14:textId="77777777">
        <w:trPr>
          <w:trHeight w:val="460"/>
        </w:trPr>
        <w:tc>
          <w:tcPr>
            <w:tcW w:w="434" w:type="dxa"/>
          </w:tcPr>
          <w:p w14:paraId="1A530CD4" w14:textId="77777777" w:rsidR="00DF38C3" w:rsidRDefault="00D46CFF">
            <w:pPr>
              <w:pStyle w:val="TableParagraph"/>
              <w:spacing w:before="115"/>
              <w:ind w:left="21" w:right="2"/>
              <w:rPr>
                <w:sz w:val="20"/>
              </w:rPr>
            </w:pPr>
            <w:r>
              <w:rPr>
                <w:spacing w:val="-5"/>
                <w:sz w:val="20"/>
              </w:rPr>
              <w:t>21</w:t>
            </w:r>
          </w:p>
        </w:tc>
        <w:tc>
          <w:tcPr>
            <w:tcW w:w="4164" w:type="dxa"/>
          </w:tcPr>
          <w:p w14:paraId="7F1FEF50" w14:textId="77777777" w:rsidR="00DF38C3" w:rsidRDefault="00D46CFF">
            <w:pPr>
              <w:pStyle w:val="TableParagraph"/>
              <w:spacing w:line="228" w:lineRule="exact"/>
              <w:ind w:left="30" w:right="137"/>
              <w:jc w:val="left"/>
              <w:rPr>
                <w:sz w:val="20"/>
              </w:rPr>
            </w:pPr>
            <w:r>
              <w:rPr>
                <w:spacing w:val="-2"/>
                <w:sz w:val="20"/>
              </w:rPr>
              <w:t>Дошкольное</w:t>
            </w:r>
            <w:r>
              <w:rPr>
                <w:spacing w:val="-13"/>
                <w:sz w:val="20"/>
              </w:rPr>
              <w:t xml:space="preserve"> </w:t>
            </w:r>
            <w:r>
              <w:rPr>
                <w:spacing w:val="-2"/>
                <w:sz w:val="20"/>
              </w:rPr>
              <w:t>образовательное</w:t>
            </w:r>
            <w:r>
              <w:rPr>
                <w:spacing w:val="-12"/>
                <w:sz w:val="20"/>
              </w:rPr>
              <w:t xml:space="preserve"> </w:t>
            </w:r>
            <w:r>
              <w:rPr>
                <w:spacing w:val="-2"/>
                <w:sz w:val="20"/>
              </w:rPr>
              <w:t xml:space="preserve">учреждение </w:t>
            </w:r>
            <w:r>
              <w:rPr>
                <w:sz w:val="20"/>
              </w:rPr>
              <w:t>на 140 мест</w:t>
            </w:r>
          </w:p>
        </w:tc>
        <w:tc>
          <w:tcPr>
            <w:tcW w:w="2577" w:type="dxa"/>
          </w:tcPr>
          <w:p w14:paraId="072CC927" w14:textId="77777777" w:rsidR="00DF38C3" w:rsidRDefault="00D46CFF">
            <w:pPr>
              <w:pStyle w:val="TableParagraph"/>
              <w:spacing w:line="228" w:lineRule="exact"/>
              <w:ind w:left="638" w:right="474" w:firstLine="160"/>
              <w:jc w:val="left"/>
              <w:rPr>
                <w:sz w:val="20"/>
              </w:rPr>
            </w:pPr>
            <w:r>
              <w:rPr>
                <w:sz w:val="20"/>
              </w:rPr>
              <w:t xml:space="preserve">с. Ягодное </w:t>
            </w:r>
            <w:r>
              <w:rPr>
                <w:spacing w:val="-2"/>
                <w:sz w:val="20"/>
              </w:rPr>
              <w:t>площадка</w:t>
            </w:r>
            <w:r>
              <w:rPr>
                <w:spacing w:val="-13"/>
                <w:sz w:val="20"/>
              </w:rPr>
              <w:t xml:space="preserve"> </w:t>
            </w:r>
            <w:r>
              <w:rPr>
                <w:spacing w:val="-2"/>
                <w:sz w:val="20"/>
              </w:rPr>
              <w:t>№3</w:t>
            </w:r>
          </w:p>
        </w:tc>
        <w:tc>
          <w:tcPr>
            <w:tcW w:w="1368" w:type="dxa"/>
          </w:tcPr>
          <w:p w14:paraId="5C2D7EA9" w14:textId="77777777" w:rsidR="00DF38C3" w:rsidRDefault="00D46CFF">
            <w:pPr>
              <w:pStyle w:val="TableParagraph"/>
              <w:spacing w:before="115"/>
              <w:ind w:left="21" w:right="1"/>
              <w:rPr>
                <w:sz w:val="20"/>
              </w:rPr>
            </w:pPr>
            <w:r>
              <w:rPr>
                <w:spacing w:val="-6"/>
                <w:sz w:val="20"/>
              </w:rPr>
              <w:t>БМК</w:t>
            </w:r>
            <w:r>
              <w:rPr>
                <w:spacing w:val="-10"/>
                <w:sz w:val="20"/>
              </w:rPr>
              <w:t xml:space="preserve"> </w:t>
            </w:r>
            <w:r>
              <w:rPr>
                <w:spacing w:val="-5"/>
                <w:sz w:val="20"/>
              </w:rPr>
              <w:t>№14</w:t>
            </w:r>
          </w:p>
        </w:tc>
        <w:tc>
          <w:tcPr>
            <w:tcW w:w="1060" w:type="dxa"/>
          </w:tcPr>
          <w:p w14:paraId="5860FAA6" w14:textId="77777777" w:rsidR="00DF38C3" w:rsidRDefault="00D46CFF">
            <w:pPr>
              <w:pStyle w:val="TableParagraph"/>
              <w:spacing w:before="115"/>
              <w:ind w:left="45" w:right="19"/>
              <w:rPr>
                <w:sz w:val="20"/>
              </w:rPr>
            </w:pPr>
            <w:r>
              <w:rPr>
                <w:spacing w:val="-4"/>
                <w:sz w:val="20"/>
              </w:rPr>
              <w:t>0,44</w:t>
            </w:r>
          </w:p>
        </w:tc>
      </w:tr>
      <w:tr w:rsidR="00DF38C3" w14:paraId="72078621" w14:textId="77777777">
        <w:trPr>
          <w:trHeight w:val="460"/>
        </w:trPr>
        <w:tc>
          <w:tcPr>
            <w:tcW w:w="434" w:type="dxa"/>
          </w:tcPr>
          <w:p w14:paraId="1885C629" w14:textId="77777777" w:rsidR="00DF38C3" w:rsidRDefault="00D46CFF">
            <w:pPr>
              <w:pStyle w:val="TableParagraph"/>
              <w:spacing w:before="113"/>
              <w:ind w:left="21" w:right="2"/>
              <w:rPr>
                <w:sz w:val="20"/>
              </w:rPr>
            </w:pPr>
            <w:r>
              <w:rPr>
                <w:spacing w:val="-5"/>
                <w:sz w:val="20"/>
              </w:rPr>
              <w:t>22</w:t>
            </w:r>
          </w:p>
        </w:tc>
        <w:tc>
          <w:tcPr>
            <w:tcW w:w="4164" w:type="dxa"/>
          </w:tcPr>
          <w:p w14:paraId="5F0FDFD8" w14:textId="77777777" w:rsidR="00DF38C3" w:rsidRDefault="00D46CFF">
            <w:pPr>
              <w:pStyle w:val="TableParagraph"/>
              <w:spacing w:before="113"/>
              <w:ind w:left="30"/>
              <w:jc w:val="left"/>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100 </w:t>
            </w:r>
            <w:r>
              <w:rPr>
                <w:spacing w:val="-5"/>
                <w:sz w:val="20"/>
              </w:rPr>
              <w:t>м</w:t>
            </w:r>
            <w:r>
              <w:rPr>
                <w:spacing w:val="-5"/>
                <w:position w:val="6"/>
                <w:sz w:val="13"/>
              </w:rPr>
              <w:t>2</w:t>
            </w:r>
          </w:p>
        </w:tc>
        <w:tc>
          <w:tcPr>
            <w:tcW w:w="2577" w:type="dxa"/>
          </w:tcPr>
          <w:p w14:paraId="7F0B5036"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70111349"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№3</w:t>
            </w:r>
          </w:p>
        </w:tc>
        <w:tc>
          <w:tcPr>
            <w:tcW w:w="1368" w:type="dxa"/>
          </w:tcPr>
          <w:p w14:paraId="5A1DD878" w14:textId="77777777" w:rsidR="00DF38C3" w:rsidRDefault="00D46CFF">
            <w:pPr>
              <w:pStyle w:val="TableParagraph"/>
              <w:spacing w:line="224" w:lineRule="exact"/>
              <w:ind w:left="31"/>
              <w:jc w:val="left"/>
              <w:rPr>
                <w:sz w:val="20"/>
              </w:rPr>
            </w:pPr>
            <w:proofErr w:type="spellStart"/>
            <w:r>
              <w:rPr>
                <w:spacing w:val="-2"/>
                <w:sz w:val="20"/>
              </w:rPr>
              <w:t>Индивидуаль</w:t>
            </w:r>
            <w:proofErr w:type="spellEnd"/>
          </w:p>
          <w:p w14:paraId="460664A9" w14:textId="77777777" w:rsidR="00DF38C3" w:rsidRDefault="00D46CFF">
            <w:pPr>
              <w:pStyle w:val="TableParagraph"/>
              <w:spacing w:before="4" w:line="212"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7E5084E7" w14:textId="77777777" w:rsidR="00DF38C3" w:rsidRDefault="00D46CFF">
            <w:pPr>
              <w:pStyle w:val="TableParagraph"/>
              <w:spacing w:before="113"/>
              <w:ind w:left="45" w:right="22"/>
              <w:rPr>
                <w:sz w:val="20"/>
              </w:rPr>
            </w:pPr>
            <w:r>
              <w:rPr>
                <w:spacing w:val="-2"/>
                <w:sz w:val="20"/>
              </w:rPr>
              <w:t>0,003</w:t>
            </w:r>
          </w:p>
        </w:tc>
      </w:tr>
      <w:tr w:rsidR="00DF38C3" w14:paraId="21F67F4B" w14:textId="77777777">
        <w:trPr>
          <w:trHeight w:val="460"/>
        </w:trPr>
        <w:tc>
          <w:tcPr>
            <w:tcW w:w="434" w:type="dxa"/>
          </w:tcPr>
          <w:p w14:paraId="25B195B4" w14:textId="77777777" w:rsidR="00DF38C3" w:rsidRDefault="00D46CFF">
            <w:pPr>
              <w:pStyle w:val="TableParagraph"/>
              <w:spacing w:before="113"/>
              <w:ind w:left="21" w:right="2"/>
              <w:rPr>
                <w:sz w:val="20"/>
              </w:rPr>
            </w:pPr>
            <w:r>
              <w:rPr>
                <w:spacing w:val="-5"/>
                <w:sz w:val="20"/>
              </w:rPr>
              <w:t>23</w:t>
            </w:r>
          </w:p>
        </w:tc>
        <w:tc>
          <w:tcPr>
            <w:tcW w:w="4164" w:type="dxa"/>
          </w:tcPr>
          <w:p w14:paraId="28C8DBA8" w14:textId="77777777" w:rsidR="00DF38C3" w:rsidRDefault="00D46CFF">
            <w:pPr>
              <w:pStyle w:val="TableParagraph"/>
              <w:spacing w:before="113"/>
              <w:ind w:left="30"/>
              <w:jc w:val="left"/>
              <w:rPr>
                <w:position w:val="6"/>
                <w:sz w:val="13"/>
              </w:rPr>
            </w:pPr>
            <w:r>
              <w:rPr>
                <w:spacing w:val="-2"/>
                <w:sz w:val="20"/>
              </w:rPr>
              <w:t>Магазин, торговый</w:t>
            </w:r>
            <w:r>
              <w:rPr>
                <w:spacing w:val="-6"/>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 xml:space="preserve">100 </w:t>
            </w:r>
            <w:r>
              <w:rPr>
                <w:spacing w:val="-5"/>
                <w:sz w:val="20"/>
              </w:rPr>
              <w:t>м</w:t>
            </w:r>
            <w:r>
              <w:rPr>
                <w:spacing w:val="-5"/>
                <w:position w:val="6"/>
                <w:sz w:val="13"/>
              </w:rPr>
              <w:t>2</w:t>
            </w:r>
          </w:p>
        </w:tc>
        <w:tc>
          <w:tcPr>
            <w:tcW w:w="2577" w:type="dxa"/>
          </w:tcPr>
          <w:p w14:paraId="3C9F7786"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4CB9320F"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№3</w:t>
            </w:r>
          </w:p>
        </w:tc>
        <w:tc>
          <w:tcPr>
            <w:tcW w:w="1368" w:type="dxa"/>
          </w:tcPr>
          <w:p w14:paraId="77C2563E" w14:textId="77777777" w:rsidR="00DF38C3" w:rsidRDefault="00D46CFF">
            <w:pPr>
              <w:pStyle w:val="TableParagraph"/>
              <w:spacing w:line="224" w:lineRule="exact"/>
              <w:ind w:left="31"/>
              <w:jc w:val="left"/>
              <w:rPr>
                <w:sz w:val="20"/>
              </w:rPr>
            </w:pPr>
            <w:proofErr w:type="spellStart"/>
            <w:r>
              <w:rPr>
                <w:spacing w:val="-2"/>
                <w:sz w:val="20"/>
              </w:rPr>
              <w:t>Индивидуаль</w:t>
            </w:r>
            <w:proofErr w:type="spellEnd"/>
          </w:p>
          <w:p w14:paraId="75737ED5" w14:textId="77777777" w:rsidR="00DF38C3" w:rsidRDefault="00D46CFF">
            <w:pPr>
              <w:pStyle w:val="TableParagraph"/>
              <w:spacing w:before="4" w:line="212"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6AD5AA63" w14:textId="77777777" w:rsidR="00DF38C3" w:rsidRDefault="00D46CFF">
            <w:pPr>
              <w:pStyle w:val="TableParagraph"/>
              <w:spacing w:before="113"/>
              <w:ind w:left="45" w:right="22"/>
              <w:rPr>
                <w:sz w:val="20"/>
              </w:rPr>
            </w:pPr>
            <w:r>
              <w:rPr>
                <w:spacing w:val="-2"/>
                <w:sz w:val="20"/>
              </w:rPr>
              <w:t>0,003</w:t>
            </w:r>
          </w:p>
        </w:tc>
      </w:tr>
      <w:tr w:rsidR="00DF38C3" w14:paraId="290D6783" w14:textId="77777777">
        <w:trPr>
          <w:trHeight w:val="460"/>
        </w:trPr>
        <w:tc>
          <w:tcPr>
            <w:tcW w:w="434" w:type="dxa"/>
          </w:tcPr>
          <w:p w14:paraId="087E264F" w14:textId="77777777" w:rsidR="00DF38C3" w:rsidRDefault="00D46CFF">
            <w:pPr>
              <w:pStyle w:val="TableParagraph"/>
              <w:spacing w:before="113"/>
              <w:ind w:left="21" w:right="2"/>
              <w:rPr>
                <w:sz w:val="20"/>
              </w:rPr>
            </w:pPr>
            <w:r>
              <w:rPr>
                <w:spacing w:val="-5"/>
                <w:sz w:val="20"/>
              </w:rPr>
              <w:t>24</w:t>
            </w:r>
          </w:p>
        </w:tc>
        <w:tc>
          <w:tcPr>
            <w:tcW w:w="4164" w:type="dxa"/>
          </w:tcPr>
          <w:p w14:paraId="6A9051CE" w14:textId="77777777" w:rsidR="00DF38C3" w:rsidRDefault="00D46CFF">
            <w:pPr>
              <w:pStyle w:val="TableParagraph"/>
              <w:spacing w:line="225"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3D9F3303" w14:textId="77777777" w:rsidR="00DF38C3" w:rsidRDefault="00D46CFF">
            <w:pPr>
              <w:pStyle w:val="TableParagraph"/>
              <w:spacing w:before="4" w:line="211" w:lineRule="exact"/>
              <w:ind w:left="30"/>
              <w:jc w:val="left"/>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1F74D880"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60A27B3E"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№5</w:t>
            </w:r>
          </w:p>
        </w:tc>
        <w:tc>
          <w:tcPr>
            <w:tcW w:w="1368" w:type="dxa"/>
          </w:tcPr>
          <w:p w14:paraId="545EE412" w14:textId="77777777" w:rsidR="00DF38C3" w:rsidRDefault="00D46CFF">
            <w:pPr>
              <w:pStyle w:val="TableParagraph"/>
              <w:spacing w:before="113"/>
              <w:ind w:left="21" w:right="1"/>
              <w:rPr>
                <w:sz w:val="20"/>
              </w:rPr>
            </w:pPr>
            <w:r>
              <w:rPr>
                <w:spacing w:val="-6"/>
                <w:sz w:val="20"/>
              </w:rPr>
              <w:t>БМК</w:t>
            </w:r>
            <w:r>
              <w:rPr>
                <w:spacing w:val="-10"/>
                <w:sz w:val="20"/>
              </w:rPr>
              <w:t xml:space="preserve"> </w:t>
            </w:r>
            <w:r>
              <w:rPr>
                <w:spacing w:val="-5"/>
                <w:sz w:val="20"/>
              </w:rPr>
              <w:t>№15</w:t>
            </w:r>
          </w:p>
        </w:tc>
        <w:tc>
          <w:tcPr>
            <w:tcW w:w="1060" w:type="dxa"/>
          </w:tcPr>
          <w:p w14:paraId="57606B9E" w14:textId="77777777" w:rsidR="00DF38C3" w:rsidRDefault="00D46CFF">
            <w:pPr>
              <w:pStyle w:val="TableParagraph"/>
              <w:spacing w:before="113"/>
              <w:ind w:left="45" w:right="19"/>
              <w:rPr>
                <w:sz w:val="20"/>
              </w:rPr>
            </w:pPr>
            <w:r>
              <w:rPr>
                <w:spacing w:val="-4"/>
                <w:sz w:val="20"/>
              </w:rPr>
              <w:t>0,44</w:t>
            </w:r>
          </w:p>
        </w:tc>
      </w:tr>
      <w:tr w:rsidR="00DF38C3" w14:paraId="104A78D7" w14:textId="77777777">
        <w:trPr>
          <w:trHeight w:val="457"/>
        </w:trPr>
        <w:tc>
          <w:tcPr>
            <w:tcW w:w="434" w:type="dxa"/>
          </w:tcPr>
          <w:p w14:paraId="0248E1A3" w14:textId="77777777" w:rsidR="00DF38C3" w:rsidRDefault="00D46CFF">
            <w:pPr>
              <w:pStyle w:val="TableParagraph"/>
              <w:spacing w:before="111"/>
              <w:ind w:left="21" w:right="2"/>
              <w:rPr>
                <w:sz w:val="20"/>
              </w:rPr>
            </w:pPr>
            <w:r>
              <w:rPr>
                <w:spacing w:val="-5"/>
                <w:sz w:val="20"/>
              </w:rPr>
              <w:t>25</w:t>
            </w:r>
          </w:p>
        </w:tc>
        <w:tc>
          <w:tcPr>
            <w:tcW w:w="4164" w:type="dxa"/>
          </w:tcPr>
          <w:p w14:paraId="4104E3E9" w14:textId="77777777" w:rsidR="00DF38C3" w:rsidRDefault="00D46CFF">
            <w:pPr>
              <w:pStyle w:val="TableParagraph"/>
              <w:spacing w:line="223" w:lineRule="exact"/>
              <w:ind w:left="30"/>
              <w:jc w:val="left"/>
              <w:rPr>
                <w:sz w:val="20"/>
              </w:rPr>
            </w:pPr>
            <w:r>
              <w:rPr>
                <w:spacing w:val="-2"/>
                <w:sz w:val="20"/>
              </w:rPr>
              <w:t>Общеобразовательное</w:t>
            </w:r>
            <w:r>
              <w:rPr>
                <w:spacing w:val="-6"/>
                <w:sz w:val="20"/>
              </w:rPr>
              <w:t xml:space="preserve"> </w:t>
            </w:r>
            <w:r>
              <w:rPr>
                <w:spacing w:val="-2"/>
                <w:sz w:val="20"/>
              </w:rPr>
              <w:t>учреждение на</w:t>
            </w:r>
            <w:r>
              <w:rPr>
                <w:spacing w:val="-3"/>
                <w:sz w:val="20"/>
              </w:rPr>
              <w:t xml:space="preserve"> </w:t>
            </w:r>
            <w:r>
              <w:rPr>
                <w:spacing w:val="-5"/>
                <w:sz w:val="20"/>
              </w:rPr>
              <w:t>825</w:t>
            </w:r>
          </w:p>
          <w:p w14:paraId="73A8363D" w14:textId="77777777" w:rsidR="00DF38C3" w:rsidRDefault="00D46CFF">
            <w:pPr>
              <w:pStyle w:val="TableParagraph"/>
              <w:spacing w:before="1" w:line="214" w:lineRule="exact"/>
              <w:ind w:left="30"/>
              <w:jc w:val="left"/>
              <w:rPr>
                <w:sz w:val="20"/>
              </w:rPr>
            </w:pPr>
            <w:r>
              <w:rPr>
                <w:spacing w:val="-4"/>
                <w:sz w:val="20"/>
              </w:rPr>
              <w:t>мест</w:t>
            </w:r>
          </w:p>
        </w:tc>
        <w:tc>
          <w:tcPr>
            <w:tcW w:w="2577" w:type="dxa"/>
          </w:tcPr>
          <w:p w14:paraId="1735B5C7" w14:textId="77777777" w:rsidR="00DF38C3" w:rsidRDefault="00D46CFF">
            <w:pPr>
              <w:pStyle w:val="TableParagraph"/>
              <w:spacing w:line="223" w:lineRule="exact"/>
              <w:ind w:left="40" w:right="20"/>
              <w:rPr>
                <w:sz w:val="20"/>
              </w:rPr>
            </w:pPr>
            <w:r>
              <w:rPr>
                <w:sz w:val="20"/>
              </w:rPr>
              <w:t>с.</w:t>
            </w:r>
            <w:r>
              <w:rPr>
                <w:spacing w:val="-2"/>
                <w:sz w:val="20"/>
              </w:rPr>
              <w:t xml:space="preserve"> Ягодное</w:t>
            </w:r>
          </w:p>
          <w:p w14:paraId="028B5143" w14:textId="77777777" w:rsidR="00DF38C3" w:rsidRDefault="00D46CFF">
            <w:pPr>
              <w:pStyle w:val="TableParagraph"/>
              <w:spacing w:before="1" w:line="214" w:lineRule="exact"/>
              <w:ind w:left="24" w:right="25"/>
              <w:rPr>
                <w:sz w:val="20"/>
              </w:rPr>
            </w:pPr>
            <w:r>
              <w:rPr>
                <w:spacing w:val="-2"/>
                <w:sz w:val="20"/>
              </w:rPr>
              <w:t>площадка</w:t>
            </w:r>
            <w:r>
              <w:rPr>
                <w:spacing w:val="-6"/>
                <w:sz w:val="20"/>
              </w:rPr>
              <w:t xml:space="preserve"> </w:t>
            </w:r>
            <w:r>
              <w:rPr>
                <w:spacing w:val="-7"/>
                <w:sz w:val="20"/>
              </w:rPr>
              <w:t>№5</w:t>
            </w:r>
          </w:p>
        </w:tc>
        <w:tc>
          <w:tcPr>
            <w:tcW w:w="1368" w:type="dxa"/>
          </w:tcPr>
          <w:p w14:paraId="35B93322" w14:textId="77777777" w:rsidR="00DF38C3" w:rsidRDefault="00D46CFF">
            <w:pPr>
              <w:pStyle w:val="TableParagraph"/>
              <w:spacing w:before="111"/>
              <w:ind w:left="21" w:right="1"/>
              <w:rPr>
                <w:sz w:val="20"/>
              </w:rPr>
            </w:pPr>
            <w:r>
              <w:rPr>
                <w:spacing w:val="-6"/>
                <w:sz w:val="20"/>
              </w:rPr>
              <w:t>БМК</w:t>
            </w:r>
            <w:r>
              <w:rPr>
                <w:spacing w:val="-10"/>
                <w:sz w:val="20"/>
              </w:rPr>
              <w:t xml:space="preserve"> </w:t>
            </w:r>
            <w:r>
              <w:rPr>
                <w:spacing w:val="-5"/>
                <w:sz w:val="20"/>
              </w:rPr>
              <w:t>№16</w:t>
            </w:r>
          </w:p>
        </w:tc>
        <w:tc>
          <w:tcPr>
            <w:tcW w:w="1060" w:type="dxa"/>
          </w:tcPr>
          <w:p w14:paraId="1CEB773F" w14:textId="77777777" w:rsidR="00DF38C3" w:rsidRDefault="00D46CFF">
            <w:pPr>
              <w:pStyle w:val="TableParagraph"/>
              <w:spacing w:before="111"/>
              <w:ind w:left="45" w:right="19"/>
              <w:rPr>
                <w:sz w:val="20"/>
              </w:rPr>
            </w:pPr>
            <w:r>
              <w:rPr>
                <w:spacing w:val="-4"/>
                <w:sz w:val="20"/>
              </w:rPr>
              <w:t>1,09</w:t>
            </w:r>
          </w:p>
        </w:tc>
      </w:tr>
      <w:tr w:rsidR="00DF38C3" w14:paraId="0F8A3CF5" w14:textId="77777777">
        <w:trPr>
          <w:trHeight w:val="460"/>
        </w:trPr>
        <w:tc>
          <w:tcPr>
            <w:tcW w:w="434" w:type="dxa"/>
          </w:tcPr>
          <w:p w14:paraId="140A987D" w14:textId="77777777" w:rsidR="00DF38C3" w:rsidRDefault="00D46CFF">
            <w:pPr>
              <w:pStyle w:val="TableParagraph"/>
              <w:spacing w:before="114"/>
              <w:ind w:left="21" w:right="2"/>
              <w:rPr>
                <w:sz w:val="20"/>
              </w:rPr>
            </w:pPr>
            <w:r>
              <w:rPr>
                <w:spacing w:val="-5"/>
                <w:sz w:val="20"/>
              </w:rPr>
              <w:t>26</w:t>
            </w:r>
          </w:p>
        </w:tc>
        <w:tc>
          <w:tcPr>
            <w:tcW w:w="4164" w:type="dxa"/>
          </w:tcPr>
          <w:p w14:paraId="7588B8B7" w14:textId="77777777" w:rsidR="00DF38C3" w:rsidRDefault="00D46CFF">
            <w:pPr>
              <w:pStyle w:val="TableParagraph"/>
              <w:spacing w:before="114"/>
              <w:ind w:left="30"/>
              <w:jc w:val="left"/>
              <w:rPr>
                <w:position w:val="6"/>
                <w:sz w:val="13"/>
              </w:rPr>
            </w:pPr>
            <w:r>
              <w:rPr>
                <w:spacing w:val="-2"/>
                <w:sz w:val="20"/>
              </w:rPr>
              <w:t>Магазин, торговый</w:t>
            </w:r>
            <w:r>
              <w:rPr>
                <w:spacing w:val="-8"/>
                <w:sz w:val="20"/>
              </w:rPr>
              <w:t xml:space="preserve"> </w:t>
            </w:r>
            <w:r>
              <w:rPr>
                <w:spacing w:val="-2"/>
                <w:sz w:val="20"/>
              </w:rPr>
              <w:t>зал пл.</w:t>
            </w:r>
            <w:r>
              <w:rPr>
                <w:spacing w:val="-4"/>
                <w:sz w:val="20"/>
              </w:rPr>
              <w:t xml:space="preserve"> </w:t>
            </w:r>
            <w:r>
              <w:rPr>
                <w:spacing w:val="-2"/>
                <w:sz w:val="20"/>
              </w:rPr>
              <w:t>1000</w:t>
            </w:r>
            <w:r>
              <w:rPr>
                <w:spacing w:val="-4"/>
                <w:sz w:val="20"/>
              </w:rPr>
              <w:t xml:space="preserve"> </w:t>
            </w:r>
            <w:r>
              <w:rPr>
                <w:spacing w:val="-5"/>
                <w:sz w:val="20"/>
              </w:rPr>
              <w:t>м</w:t>
            </w:r>
            <w:r>
              <w:rPr>
                <w:spacing w:val="-5"/>
                <w:position w:val="6"/>
                <w:sz w:val="13"/>
              </w:rPr>
              <w:t>2</w:t>
            </w:r>
          </w:p>
        </w:tc>
        <w:tc>
          <w:tcPr>
            <w:tcW w:w="2577" w:type="dxa"/>
          </w:tcPr>
          <w:p w14:paraId="1923455C"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79289E14"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№5</w:t>
            </w:r>
          </w:p>
        </w:tc>
        <w:tc>
          <w:tcPr>
            <w:tcW w:w="1368" w:type="dxa"/>
          </w:tcPr>
          <w:p w14:paraId="2645664B" w14:textId="77777777" w:rsidR="00DF38C3" w:rsidRDefault="00D46CFF">
            <w:pPr>
              <w:pStyle w:val="TableParagraph"/>
              <w:spacing w:line="225" w:lineRule="exact"/>
              <w:ind w:left="31"/>
              <w:jc w:val="left"/>
              <w:rPr>
                <w:sz w:val="20"/>
              </w:rPr>
            </w:pPr>
            <w:proofErr w:type="spellStart"/>
            <w:r>
              <w:rPr>
                <w:spacing w:val="-2"/>
                <w:sz w:val="20"/>
              </w:rPr>
              <w:t>Индивидуаль</w:t>
            </w:r>
            <w:proofErr w:type="spellEnd"/>
          </w:p>
          <w:p w14:paraId="4F721CFE" w14:textId="77777777" w:rsidR="00DF38C3" w:rsidRDefault="00D46CFF">
            <w:pPr>
              <w:pStyle w:val="TableParagraph"/>
              <w:spacing w:before="4" w:line="211"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67CF1CA1" w14:textId="77777777" w:rsidR="00DF38C3" w:rsidRDefault="00D46CFF">
            <w:pPr>
              <w:pStyle w:val="TableParagraph"/>
              <w:spacing w:before="114"/>
              <w:ind w:left="45" w:right="22"/>
              <w:rPr>
                <w:sz w:val="20"/>
              </w:rPr>
            </w:pPr>
            <w:r>
              <w:rPr>
                <w:spacing w:val="-2"/>
                <w:sz w:val="20"/>
              </w:rPr>
              <w:t>0,025</w:t>
            </w:r>
          </w:p>
        </w:tc>
      </w:tr>
      <w:tr w:rsidR="00DF38C3" w14:paraId="045B267A" w14:textId="77777777">
        <w:trPr>
          <w:trHeight w:val="460"/>
        </w:trPr>
        <w:tc>
          <w:tcPr>
            <w:tcW w:w="434" w:type="dxa"/>
          </w:tcPr>
          <w:p w14:paraId="45514F22" w14:textId="77777777" w:rsidR="00DF38C3" w:rsidRDefault="00D46CFF">
            <w:pPr>
              <w:pStyle w:val="TableParagraph"/>
              <w:spacing w:before="114"/>
              <w:ind w:left="21" w:right="2"/>
              <w:rPr>
                <w:sz w:val="20"/>
              </w:rPr>
            </w:pPr>
            <w:r>
              <w:rPr>
                <w:spacing w:val="-5"/>
                <w:sz w:val="20"/>
              </w:rPr>
              <w:t>27</w:t>
            </w:r>
          </w:p>
        </w:tc>
        <w:tc>
          <w:tcPr>
            <w:tcW w:w="4164" w:type="dxa"/>
          </w:tcPr>
          <w:p w14:paraId="5B5593CE" w14:textId="77777777" w:rsidR="00DF38C3" w:rsidRDefault="00D46CFF">
            <w:pPr>
              <w:pStyle w:val="TableParagraph"/>
              <w:spacing w:before="114"/>
              <w:ind w:left="30"/>
              <w:jc w:val="left"/>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7D143879" w14:textId="77777777" w:rsidR="00DF38C3" w:rsidRDefault="00D46CFF">
            <w:pPr>
              <w:pStyle w:val="TableParagraph"/>
              <w:spacing w:line="226" w:lineRule="exact"/>
              <w:ind w:left="40" w:right="20"/>
              <w:rPr>
                <w:sz w:val="20"/>
              </w:rPr>
            </w:pPr>
            <w:r>
              <w:rPr>
                <w:sz w:val="20"/>
              </w:rPr>
              <w:t>с.</w:t>
            </w:r>
            <w:r>
              <w:rPr>
                <w:spacing w:val="-2"/>
                <w:sz w:val="20"/>
              </w:rPr>
              <w:t xml:space="preserve"> Ягодное</w:t>
            </w:r>
          </w:p>
          <w:p w14:paraId="0BC776B7" w14:textId="77777777" w:rsidR="00DF38C3" w:rsidRDefault="00D46CFF">
            <w:pPr>
              <w:pStyle w:val="TableParagraph"/>
              <w:spacing w:before="4" w:line="210" w:lineRule="exact"/>
              <w:ind w:left="24" w:right="25"/>
              <w:rPr>
                <w:sz w:val="20"/>
              </w:rPr>
            </w:pPr>
            <w:r>
              <w:rPr>
                <w:spacing w:val="-2"/>
                <w:sz w:val="20"/>
              </w:rPr>
              <w:t>площадка</w:t>
            </w:r>
            <w:r>
              <w:rPr>
                <w:spacing w:val="-6"/>
                <w:sz w:val="20"/>
              </w:rPr>
              <w:t xml:space="preserve"> </w:t>
            </w:r>
            <w:r>
              <w:rPr>
                <w:spacing w:val="-7"/>
                <w:sz w:val="20"/>
              </w:rPr>
              <w:t>№5</w:t>
            </w:r>
          </w:p>
        </w:tc>
        <w:tc>
          <w:tcPr>
            <w:tcW w:w="1368" w:type="dxa"/>
          </w:tcPr>
          <w:p w14:paraId="7E220E96" w14:textId="77777777" w:rsidR="00DF38C3" w:rsidRDefault="00D46CFF">
            <w:pPr>
              <w:pStyle w:val="TableParagraph"/>
              <w:spacing w:line="226" w:lineRule="exact"/>
              <w:ind w:left="31"/>
              <w:jc w:val="left"/>
              <w:rPr>
                <w:sz w:val="20"/>
              </w:rPr>
            </w:pPr>
            <w:proofErr w:type="spellStart"/>
            <w:r>
              <w:rPr>
                <w:spacing w:val="-2"/>
                <w:sz w:val="20"/>
              </w:rPr>
              <w:t>Индивидуаль</w:t>
            </w:r>
            <w:proofErr w:type="spellEnd"/>
          </w:p>
          <w:p w14:paraId="7B9694F6" w14:textId="77777777" w:rsidR="00DF38C3" w:rsidRDefault="00D46CFF">
            <w:pPr>
              <w:pStyle w:val="TableParagraph"/>
              <w:spacing w:before="4" w:line="210"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5ADDA6F7" w14:textId="77777777" w:rsidR="00DF38C3" w:rsidRDefault="00D46CFF">
            <w:pPr>
              <w:pStyle w:val="TableParagraph"/>
              <w:spacing w:before="114"/>
              <w:ind w:left="45" w:right="19"/>
              <w:rPr>
                <w:sz w:val="20"/>
              </w:rPr>
            </w:pPr>
            <w:r>
              <w:rPr>
                <w:spacing w:val="-4"/>
                <w:sz w:val="20"/>
              </w:rPr>
              <w:t>0,01</w:t>
            </w:r>
          </w:p>
        </w:tc>
      </w:tr>
      <w:tr w:rsidR="00DF38C3" w14:paraId="7577DEFF" w14:textId="77777777">
        <w:trPr>
          <w:trHeight w:val="460"/>
        </w:trPr>
        <w:tc>
          <w:tcPr>
            <w:tcW w:w="434" w:type="dxa"/>
          </w:tcPr>
          <w:p w14:paraId="37DFDA82" w14:textId="77777777" w:rsidR="00DF38C3" w:rsidRDefault="00D46CFF">
            <w:pPr>
              <w:pStyle w:val="TableParagraph"/>
              <w:spacing w:before="115"/>
              <w:ind w:left="21" w:right="2"/>
              <w:rPr>
                <w:sz w:val="20"/>
              </w:rPr>
            </w:pPr>
            <w:r>
              <w:rPr>
                <w:spacing w:val="-5"/>
                <w:sz w:val="20"/>
              </w:rPr>
              <w:t>28</w:t>
            </w:r>
          </w:p>
        </w:tc>
        <w:tc>
          <w:tcPr>
            <w:tcW w:w="4164" w:type="dxa"/>
          </w:tcPr>
          <w:p w14:paraId="21CE6BF2" w14:textId="77777777" w:rsidR="00DF38C3" w:rsidRDefault="00D46CFF">
            <w:pPr>
              <w:pStyle w:val="TableParagraph"/>
              <w:spacing w:before="115"/>
              <w:ind w:left="30"/>
              <w:jc w:val="left"/>
              <w:rPr>
                <w:position w:val="6"/>
                <w:sz w:val="13"/>
              </w:rPr>
            </w:pPr>
            <w:r>
              <w:rPr>
                <w:spacing w:val="-2"/>
                <w:sz w:val="20"/>
              </w:rPr>
              <w:t>Объект</w:t>
            </w:r>
            <w:r>
              <w:rPr>
                <w:spacing w:val="-5"/>
                <w:sz w:val="20"/>
              </w:rPr>
              <w:t xml:space="preserve"> </w:t>
            </w:r>
            <w:r>
              <w:rPr>
                <w:spacing w:val="-2"/>
                <w:sz w:val="20"/>
              </w:rPr>
              <w:t>бытового</w:t>
            </w:r>
            <w:r>
              <w:rPr>
                <w:sz w:val="20"/>
              </w:rPr>
              <w:t xml:space="preserve"> </w:t>
            </w:r>
            <w:r>
              <w:rPr>
                <w:spacing w:val="-2"/>
                <w:sz w:val="20"/>
              </w:rPr>
              <w:t>обслуживания, пл.</w:t>
            </w:r>
            <w:r>
              <w:rPr>
                <w:spacing w:val="-6"/>
                <w:sz w:val="20"/>
              </w:rPr>
              <w:t xml:space="preserve"> </w:t>
            </w:r>
            <w:r>
              <w:rPr>
                <w:spacing w:val="-2"/>
                <w:sz w:val="20"/>
              </w:rPr>
              <w:t>200</w:t>
            </w:r>
            <w:r>
              <w:rPr>
                <w:sz w:val="20"/>
              </w:rPr>
              <w:t xml:space="preserve"> </w:t>
            </w:r>
            <w:r>
              <w:rPr>
                <w:spacing w:val="-5"/>
                <w:sz w:val="20"/>
              </w:rPr>
              <w:t>м</w:t>
            </w:r>
            <w:r>
              <w:rPr>
                <w:spacing w:val="-5"/>
                <w:position w:val="6"/>
                <w:sz w:val="13"/>
              </w:rPr>
              <w:t>2</w:t>
            </w:r>
          </w:p>
        </w:tc>
        <w:tc>
          <w:tcPr>
            <w:tcW w:w="2577" w:type="dxa"/>
          </w:tcPr>
          <w:p w14:paraId="070FD7AB" w14:textId="77777777" w:rsidR="00DF38C3" w:rsidRDefault="00D46CFF">
            <w:pPr>
              <w:pStyle w:val="TableParagraph"/>
              <w:spacing w:line="228" w:lineRule="exact"/>
              <w:ind w:left="638" w:right="474" w:firstLine="160"/>
              <w:jc w:val="left"/>
              <w:rPr>
                <w:sz w:val="20"/>
              </w:rPr>
            </w:pPr>
            <w:r>
              <w:rPr>
                <w:sz w:val="20"/>
              </w:rPr>
              <w:t xml:space="preserve">с. Ягодное </w:t>
            </w:r>
            <w:r>
              <w:rPr>
                <w:spacing w:val="-2"/>
                <w:sz w:val="20"/>
              </w:rPr>
              <w:t>площадка</w:t>
            </w:r>
            <w:r>
              <w:rPr>
                <w:spacing w:val="-13"/>
                <w:sz w:val="20"/>
              </w:rPr>
              <w:t xml:space="preserve"> </w:t>
            </w:r>
            <w:r>
              <w:rPr>
                <w:spacing w:val="-2"/>
                <w:sz w:val="20"/>
              </w:rPr>
              <w:t>№5</w:t>
            </w:r>
          </w:p>
        </w:tc>
        <w:tc>
          <w:tcPr>
            <w:tcW w:w="1368" w:type="dxa"/>
          </w:tcPr>
          <w:p w14:paraId="05D169CE" w14:textId="77777777" w:rsidR="00DF38C3" w:rsidRDefault="00D46CFF">
            <w:pPr>
              <w:pStyle w:val="TableParagraph"/>
              <w:spacing w:line="228" w:lineRule="exact"/>
              <w:ind w:left="31"/>
              <w:jc w:val="left"/>
              <w:rPr>
                <w:sz w:val="20"/>
              </w:rPr>
            </w:pPr>
            <w:proofErr w:type="spellStart"/>
            <w:proofErr w:type="gramStart"/>
            <w:r>
              <w:rPr>
                <w:spacing w:val="-4"/>
                <w:sz w:val="20"/>
              </w:rPr>
              <w:t>Индивидуаль</w:t>
            </w:r>
            <w:proofErr w:type="spellEnd"/>
            <w:r>
              <w:rPr>
                <w:spacing w:val="-4"/>
                <w:sz w:val="20"/>
              </w:rPr>
              <w:t xml:space="preserve"> </w:t>
            </w:r>
            <w:proofErr w:type="spellStart"/>
            <w:r>
              <w:rPr>
                <w:sz w:val="20"/>
              </w:rPr>
              <w:t>ный</w:t>
            </w:r>
            <w:proofErr w:type="spellEnd"/>
            <w:proofErr w:type="gramEnd"/>
            <w:r>
              <w:rPr>
                <w:sz w:val="20"/>
              </w:rPr>
              <w:t xml:space="preserve"> котел</w:t>
            </w:r>
          </w:p>
        </w:tc>
        <w:tc>
          <w:tcPr>
            <w:tcW w:w="1060" w:type="dxa"/>
          </w:tcPr>
          <w:p w14:paraId="4DD4BD88" w14:textId="77777777" w:rsidR="00DF38C3" w:rsidRDefault="00D46CFF">
            <w:pPr>
              <w:pStyle w:val="TableParagraph"/>
              <w:spacing w:before="115"/>
              <w:ind w:left="45" w:right="22"/>
              <w:rPr>
                <w:sz w:val="20"/>
              </w:rPr>
            </w:pPr>
            <w:r>
              <w:rPr>
                <w:spacing w:val="-2"/>
                <w:sz w:val="20"/>
              </w:rPr>
              <w:t>0,005</w:t>
            </w:r>
          </w:p>
        </w:tc>
      </w:tr>
      <w:tr w:rsidR="00DF38C3" w14:paraId="591A60E1" w14:textId="77777777">
        <w:trPr>
          <w:trHeight w:val="460"/>
        </w:trPr>
        <w:tc>
          <w:tcPr>
            <w:tcW w:w="434" w:type="dxa"/>
          </w:tcPr>
          <w:p w14:paraId="12B2DF9D" w14:textId="77777777" w:rsidR="00DF38C3" w:rsidRDefault="00D46CFF">
            <w:pPr>
              <w:pStyle w:val="TableParagraph"/>
              <w:spacing w:before="113"/>
              <w:ind w:left="21" w:right="2"/>
              <w:rPr>
                <w:sz w:val="20"/>
              </w:rPr>
            </w:pPr>
            <w:r>
              <w:rPr>
                <w:spacing w:val="-5"/>
                <w:sz w:val="20"/>
              </w:rPr>
              <w:t>29</w:t>
            </w:r>
          </w:p>
        </w:tc>
        <w:tc>
          <w:tcPr>
            <w:tcW w:w="4164" w:type="dxa"/>
          </w:tcPr>
          <w:p w14:paraId="733950FD" w14:textId="77777777" w:rsidR="00DF38C3" w:rsidRDefault="00D46CFF">
            <w:pPr>
              <w:pStyle w:val="TableParagraph"/>
              <w:spacing w:before="113"/>
              <w:ind w:left="30"/>
              <w:jc w:val="left"/>
              <w:rPr>
                <w:position w:val="6"/>
                <w:sz w:val="13"/>
              </w:rPr>
            </w:pPr>
            <w:r>
              <w:rPr>
                <w:spacing w:val="-2"/>
                <w:sz w:val="20"/>
              </w:rPr>
              <w:t>Аптека,</w:t>
            </w:r>
            <w:r>
              <w:rPr>
                <w:spacing w:val="-4"/>
                <w:sz w:val="20"/>
              </w:rPr>
              <w:t xml:space="preserve"> </w:t>
            </w:r>
            <w:r>
              <w:rPr>
                <w:spacing w:val="-2"/>
                <w:sz w:val="20"/>
              </w:rPr>
              <w:t>торговый</w:t>
            </w:r>
            <w:r>
              <w:rPr>
                <w:spacing w:val="-8"/>
                <w:sz w:val="20"/>
              </w:rPr>
              <w:t xml:space="preserve"> </w:t>
            </w:r>
            <w:r>
              <w:rPr>
                <w:spacing w:val="-2"/>
                <w:sz w:val="20"/>
              </w:rPr>
              <w:t>зал</w:t>
            </w:r>
            <w:r>
              <w:rPr>
                <w:spacing w:val="-5"/>
                <w:sz w:val="20"/>
              </w:rPr>
              <w:t xml:space="preserve"> </w:t>
            </w:r>
            <w:r>
              <w:rPr>
                <w:spacing w:val="-2"/>
                <w:sz w:val="20"/>
              </w:rPr>
              <w:t>пл.</w:t>
            </w:r>
            <w:r>
              <w:rPr>
                <w:spacing w:val="-4"/>
                <w:sz w:val="20"/>
              </w:rPr>
              <w:t xml:space="preserve"> </w:t>
            </w:r>
            <w:r>
              <w:rPr>
                <w:spacing w:val="-2"/>
                <w:sz w:val="20"/>
              </w:rPr>
              <w:t>150</w:t>
            </w:r>
            <w:r>
              <w:rPr>
                <w:spacing w:val="-4"/>
                <w:sz w:val="20"/>
              </w:rPr>
              <w:t xml:space="preserve"> </w:t>
            </w:r>
            <w:r>
              <w:rPr>
                <w:spacing w:val="-5"/>
                <w:sz w:val="20"/>
              </w:rPr>
              <w:t>м</w:t>
            </w:r>
            <w:r>
              <w:rPr>
                <w:spacing w:val="-5"/>
                <w:position w:val="6"/>
                <w:sz w:val="13"/>
              </w:rPr>
              <w:t>2</w:t>
            </w:r>
          </w:p>
        </w:tc>
        <w:tc>
          <w:tcPr>
            <w:tcW w:w="2577" w:type="dxa"/>
          </w:tcPr>
          <w:p w14:paraId="78E4FAA2"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03701B75"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№5</w:t>
            </w:r>
          </w:p>
        </w:tc>
        <w:tc>
          <w:tcPr>
            <w:tcW w:w="1368" w:type="dxa"/>
          </w:tcPr>
          <w:p w14:paraId="7ED9FBB1" w14:textId="77777777" w:rsidR="00DF38C3" w:rsidRDefault="00D46CFF">
            <w:pPr>
              <w:pStyle w:val="TableParagraph"/>
              <w:spacing w:line="224" w:lineRule="exact"/>
              <w:ind w:left="31"/>
              <w:jc w:val="left"/>
              <w:rPr>
                <w:sz w:val="20"/>
              </w:rPr>
            </w:pPr>
            <w:proofErr w:type="spellStart"/>
            <w:r>
              <w:rPr>
                <w:spacing w:val="-2"/>
                <w:sz w:val="20"/>
              </w:rPr>
              <w:t>Индивидуаль</w:t>
            </w:r>
            <w:proofErr w:type="spellEnd"/>
          </w:p>
          <w:p w14:paraId="0B99AB3E" w14:textId="77777777" w:rsidR="00DF38C3" w:rsidRDefault="00D46CFF">
            <w:pPr>
              <w:pStyle w:val="TableParagraph"/>
              <w:spacing w:before="4" w:line="212"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214B1968" w14:textId="77777777" w:rsidR="00DF38C3" w:rsidRDefault="00D46CFF">
            <w:pPr>
              <w:pStyle w:val="TableParagraph"/>
              <w:spacing w:before="113"/>
              <w:ind w:left="45" w:right="22"/>
              <w:rPr>
                <w:sz w:val="20"/>
              </w:rPr>
            </w:pPr>
            <w:r>
              <w:rPr>
                <w:spacing w:val="-2"/>
                <w:sz w:val="20"/>
              </w:rPr>
              <w:t>0,016</w:t>
            </w:r>
          </w:p>
        </w:tc>
      </w:tr>
      <w:tr w:rsidR="00DF38C3" w14:paraId="31FDB1E1" w14:textId="77777777">
        <w:trPr>
          <w:trHeight w:val="457"/>
        </w:trPr>
        <w:tc>
          <w:tcPr>
            <w:tcW w:w="434" w:type="dxa"/>
          </w:tcPr>
          <w:p w14:paraId="6403771F" w14:textId="77777777" w:rsidR="00DF38C3" w:rsidRDefault="00D46CFF">
            <w:pPr>
              <w:pStyle w:val="TableParagraph"/>
              <w:spacing w:before="115"/>
              <w:ind w:left="21" w:right="2"/>
              <w:rPr>
                <w:sz w:val="20"/>
              </w:rPr>
            </w:pPr>
            <w:r>
              <w:rPr>
                <w:spacing w:val="-5"/>
                <w:sz w:val="20"/>
              </w:rPr>
              <w:t>30</w:t>
            </w:r>
          </w:p>
        </w:tc>
        <w:tc>
          <w:tcPr>
            <w:tcW w:w="4164" w:type="dxa"/>
          </w:tcPr>
          <w:p w14:paraId="73FDC2DD" w14:textId="77777777" w:rsidR="00DF38C3" w:rsidRDefault="00D46CFF">
            <w:pPr>
              <w:pStyle w:val="TableParagraph"/>
              <w:spacing w:line="222"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692999FC" w14:textId="77777777" w:rsidR="00DF38C3" w:rsidRDefault="00D46CFF">
            <w:pPr>
              <w:pStyle w:val="TableParagraph"/>
              <w:spacing w:before="1" w:line="214" w:lineRule="exact"/>
              <w:ind w:left="30"/>
              <w:jc w:val="left"/>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7C054291" w14:textId="77777777" w:rsidR="00DF38C3" w:rsidRDefault="00D46CFF">
            <w:pPr>
              <w:pStyle w:val="TableParagraph"/>
              <w:spacing w:line="222" w:lineRule="exact"/>
              <w:ind w:left="40" w:right="20"/>
              <w:rPr>
                <w:sz w:val="20"/>
              </w:rPr>
            </w:pPr>
            <w:r>
              <w:rPr>
                <w:sz w:val="20"/>
              </w:rPr>
              <w:t>с.</w:t>
            </w:r>
            <w:r>
              <w:rPr>
                <w:spacing w:val="-2"/>
                <w:sz w:val="20"/>
              </w:rPr>
              <w:t xml:space="preserve"> Ягодное</w:t>
            </w:r>
          </w:p>
          <w:p w14:paraId="70D7B5B3" w14:textId="77777777" w:rsidR="00DF38C3" w:rsidRDefault="00D46CFF">
            <w:pPr>
              <w:pStyle w:val="TableParagraph"/>
              <w:spacing w:before="1" w:line="214" w:lineRule="exact"/>
              <w:ind w:left="24" w:right="25"/>
              <w:rPr>
                <w:sz w:val="20"/>
              </w:rPr>
            </w:pPr>
            <w:r>
              <w:rPr>
                <w:spacing w:val="-2"/>
                <w:sz w:val="20"/>
              </w:rPr>
              <w:t>площадка</w:t>
            </w:r>
            <w:r>
              <w:rPr>
                <w:spacing w:val="-6"/>
                <w:sz w:val="20"/>
              </w:rPr>
              <w:t xml:space="preserve"> </w:t>
            </w:r>
            <w:r>
              <w:rPr>
                <w:spacing w:val="-7"/>
                <w:sz w:val="20"/>
              </w:rPr>
              <w:t>№7</w:t>
            </w:r>
          </w:p>
        </w:tc>
        <w:tc>
          <w:tcPr>
            <w:tcW w:w="1368" w:type="dxa"/>
          </w:tcPr>
          <w:p w14:paraId="1E628C24" w14:textId="77777777" w:rsidR="00DF38C3" w:rsidRDefault="00D46CFF">
            <w:pPr>
              <w:pStyle w:val="TableParagraph"/>
              <w:spacing w:before="115"/>
              <w:ind w:left="21" w:right="1"/>
              <w:rPr>
                <w:sz w:val="20"/>
              </w:rPr>
            </w:pPr>
            <w:r>
              <w:rPr>
                <w:spacing w:val="-6"/>
                <w:sz w:val="20"/>
              </w:rPr>
              <w:t>БМК</w:t>
            </w:r>
            <w:r>
              <w:rPr>
                <w:spacing w:val="-10"/>
                <w:sz w:val="20"/>
              </w:rPr>
              <w:t xml:space="preserve"> </w:t>
            </w:r>
            <w:r>
              <w:rPr>
                <w:spacing w:val="-5"/>
                <w:sz w:val="20"/>
              </w:rPr>
              <w:t>№17</w:t>
            </w:r>
          </w:p>
        </w:tc>
        <w:tc>
          <w:tcPr>
            <w:tcW w:w="1060" w:type="dxa"/>
          </w:tcPr>
          <w:p w14:paraId="45A6FB26" w14:textId="77777777" w:rsidR="00DF38C3" w:rsidRDefault="00D46CFF">
            <w:pPr>
              <w:pStyle w:val="TableParagraph"/>
              <w:spacing w:before="115"/>
              <w:ind w:left="45" w:right="19"/>
              <w:rPr>
                <w:sz w:val="20"/>
              </w:rPr>
            </w:pPr>
            <w:r>
              <w:rPr>
                <w:spacing w:val="-4"/>
                <w:sz w:val="20"/>
              </w:rPr>
              <w:t>0,44</w:t>
            </w:r>
          </w:p>
        </w:tc>
      </w:tr>
      <w:tr w:rsidR="00DF38C3" w14:paraId="36A12F38" w14:textId="77777777">
        <w:trPr>
          <w:trHeight w:val="460"/>
        </w:trPr>
        <w:tc>
          <w:tcPr>
            <w:tcW w:w="434" w:type="dxa"/>
          </w:tcPr>
          <w:p w14:paraId="6C9DCCBE" w14:textId="77777777" w:rsidR="00DF38C3" w:rsidRDefault="00D46CFF">
            <w:pPr>
              <w:pStyle w:val="TableParagraph"/>
              <w:spacing w:before="113"/>
              <w:ind w:left="21" w:right="2"/>
              <w:rPr>
                <w:sz w:val="20"/>
              </w:rPr>
            </w:pPr>
            <w:r>
              <w:rPr>
                <w:spacing w:val="-5"/>
                <w:sz w:val="20"/>
              </w:rPr>
              <w:t>31</w:t>
            </w:r>
          </w:p>
        </w:tc>
        <w:tc>
          <w:tcPr>
            <w:tcW w:w="4164" w:type="dxa"/>
          </w:tcPr>
          <w:p w14:paraId="7CC48437" w14:textId="77777777" w:rsidR="00DF38C3" w:rsidRDefault="00D46CFF">
            <w:pPr>
              <w:pStyle w:val="TableParagraph"/>
              <w:spacing w:line="224" w:lineRule="exact"/>
              <w:ind w:left="30"/>
              <w:jc w:val="left"/>
              <w:rPr>
                <w:sz w:val="20"/>
              </w:rPr>
            </w:pPr>
            <w:r>
              <w:rPr>
                <w:spacing w:val="-4"/>
                <w:sz w:val="20"/>
              </w:rPr>
              <w:t>Общеобразовательное</w:t>
            </w:r>
            <w:r>
              <w:rPr>
                <w:spacing w:val="12"/>
                <w:sz w:val="20"/>
              </w:rPr>
              <w:t xml:space="preserve"> </w:t>
            </w:r>
            <w:r>
              <w:rPr>
                <w:spacing w:val="-2"/>
                <w:sz w:val="20"/>
              </w:rPr>
              <w:t>учреждение</w:t>
            </w:r>
          </w:p>
          <w:p w14:paraId="1A11211A" w14:textId="77777777" w:rsidR="00DF38C3" w:rsidRDefault="00D46CFF">
            <w:pPr>
              <w:pStyle w:val="TableParagraph"/>
              <w:spacing w:before="4" w:line="212" w:lineRule="exact"/>
              <w:ind w:left="30"/>
              <w:jc w:val="left"/>
              <w:rPr>
                <w:sz w:val="20"/>
              </w:rPr>
            </w:pPr>
            <w:r>
              <w:rPr>
                <w:sz w:val="20"/>
              </w:rPr>
              <w:t>(начальная</w:t>
            </w:r>
            <w:r>
              <w:rPr>
                <w:spacing w:val="-5"/>
                <w:sz w:val="20"/>
              </w:rPr>
              <w:t xml:space="preserve"> </w:t>
            </w:r>
            <w:r>
              <w:rPr>
                <w:sz w:val="20"/>
              </w:rPr>
              <w:t>школа)</w:t>
            </w:r>
            <w:r>
              <w:rPr>
                <w:spacing w:val="-7"/>
                <w:sz w:val="20"/>
              </w:rPr>
              <w:t xml:space="preserve"> </w:t>
            </w:r>
            <w:r>
              <w:rPr>
                <w:sz w:val="20"/>
              </w:rPr>
              <w:t>на</w:t>
            </w:r>
            <w:r>
              <w:rPr>
                <w:spacing w:val="-7"/>
                <w:sz w:val="20"/>
              </w:rPr>
              <w:t xml:space="preserve"> </w:t>
            </w:r>
            <w:r>
              <w:rPr>
                <w:sz w:val="20"/>
              </w:rPr>
              <w:t>300</w:t>
            </w:r>
            <w:r>
              <w:rPr>
                <w:spacing w:val="-3"/>
                <w:sz w:val="20"/>
              </w:rPr>
              <w:t xml:space="preserve"> </w:t>
            </w:r>
            <w:r>
              <w:rPr>
                <w:spacing w:val="-4"/>
                <w:sz w:val="20"/>
              </w:rPr>
              <w:t>мест</w:t>
            </w:r>
          </w:p>
        </w:tc>
        <w:tc>
          <w:tcPr>
            <w:tcW w:w="2577" w:type="dxa"/>
          </w:tcPr>
          <w:p w14:paraId="1E2FA44F"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24BF3794"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7"/>
                <w:sz w:val="20"/>
              </w:rPr>
              <w:t>№7</w:t>
            </w:r>
          </w:p>
        </w:tc>
        <w:tc>
          <w:tcPr>
            <w:tcW w:w="1368" w:type="dxa"/>
          </w:tcPr>
          <w:p w14:paraId="56C3EA2D" w14:textId="77777777" w:rsidR="00DF38C3" w:rsidRDefault="00D46CFF">
            <w:pPr>
              <w:pStyle w:val="TableParagraph"/>
              <w:spacing w:before="113"/>
              <w:ind w:left="21" w:right="1"/>
              <w:rPr>
                <w:sz w:val="20"/>
              </w:rPr>
            </w:pPr>
            <w:r>
              <w:rPr>
                <w:spacing w:val="-6"/>
                <w:sz w:val="20"/>
              </w:rPr>
              <w:t>БМК</w:t>
            </w:r>
            <w:r>
              <w:rPr>
                <w:spacing w:val="-10"/>
                <w:sz w:val="20"/>
              </w:rPr>
              <w:t xml:space="preserve"> </w:t>
            </w:r>
            <w:r>
              <w:rPr>
                <w:spacing w:val="-5"/>
                <w:sz w:val="20"/>
              </w:rPr>
              <w:t>№18</w:t>
            </w:r>
          </w:p>
        </w:tc>
        <w:tc>
          <w:tcPr>
            <w:tcW w:w="1060" w:type="dxa"/>
          </w:tcPr>
          <w:p w14:paraId="34FBB024" w14:textId="77777777" w:rsidR="00DF38C3" w:rsidRDefault="00D46CFF">
            <w:pPr>
              <w:pStyle w:val="TableParagraph"/>
              <w:spacing w:before="113"/>
              <w:ind w:left="45" w:right="22"/>
              <w:rPr>
                <w:sz w:val="20"/>
              </w:rPr>
            </w:pPr>
            <w:r>
              <w:rPr>
                <w:spacing w:val="-2"/>
                <w:sz w:val="20"/>
              </w:rPr>
              <w:t>0,396</w:t>
            </w:r>
          </w:p>
        </w:tc>
      </w:tr>
      <w:tr w:rsidR="00DF38C3" w14:paraId="57623F73" w14:textId="77777777">
        <w:trPr>
          <w:trHeight w:val="460"/>
        </w:trPr>
        <w:tc>
          <w:tcPr>
            <w:tcW w:w="434" w:type="dxa"/>
          </w:tcPr>
          <w:p w14:paraId="609D3E86" w14:textId="77777777" w:rsidR="00DF38C3" w:rsidRDefault="00D46CFF">
            <w:pPr>
              <w:pStyle w:val="TableParagraph"/>
              <w:spacing w:before="113"/>
              <w:ind w:left="21" w:right="2"/>
              <w:rPr>
                <w:sz w:val="20"/>
              </w:rPr>
            </w:pPr>
            <w:r>
              <w:rPr>
                <w:spacing w:val="-5"/>
                <w:sz w:val="20"/>
              </w:rPr>
              <w:t>32</w:t>
            </w:r>
          </w:p>
        </w:tc>
        <w:tc>
          <w:tcPr>
            <w:tcW w:w="4164" w:type="dxa"/>
          </w:tcPr>
          <w:p w14:paraId="0B7489F4" w14:textId="77777777" w:rsidR="00DF38C3" w:rsidRDefault="00D46CFF">
            <w:pPr>
              <w:pStyle w:val="TableParagraph"/>
              <w:spacing w:before="113"/>
              <w:ind w:left="30"/>
              <w:jc w:val="left"/>
              <w:rPr>
                <w:sz w:val="20"/>
              </w:rPr>
            </w:pPr>
            <w:r>
              <w:rPr>
                <w:sz w:val="20"/>
              </w:rPr>
              <w:t>Объект</w:t>
            </w:r>
            <w:r>
              <w:rPr>
                <w:spacing w:val="-14"/>
                <w:sz w:val="20"/>
              </w:rPr>
              <w:t xml:space="preserve"> </w:t>
            </w:r>
            <w:r>
              <w:rPr>
                <w:sz w:val="20"/>
              </w:rPr>
              <w:t>культуры</w:t>
            </w:r>
            <w:r>
              <w:rPr>
                <w:spacing w:val="-13"/>
                <w:sz w:val="20"/>
              </w:rPr>
              <w:t xml:space="preserve"> </w:t>
            </w:r>
            <w:r>
              <w:rPr>
                <w:sz w:val="20"/>
              </w:rPr>
              <w:t>на</w:t>
            </w:r>
            <w:r>
              <w:rPr>
                <w:spacing w:val="-13"/>
                <w:sz w:val="20"/>
              </w:rPr>
              <w:t xml:space="preserve"> </w:t>
            </w:r>
            <w:r>
              <w:rPr>
                <w:sz w:val="20"/>
              </w:rPr>
              <w:t>250</w:t>
            </w:r>
            <w:r>
              <w:rPr>
                <w:spacing w:val="-14"/>
                <w:sz w:val="20"/>
              </w:rPr>
              <w:t xml:space="preserve"> </w:t>
            </w:r>
            <w:r>
              <w:rPr>
                <w:sz w:val="20"/>
              </w:rPr>
              <w:t>мест</w:t>
            </w:r>
            <w:r>
              <w:rPr>
                <w:spacing w:val="-10"/>
                <w:sz w:val="20"/>
              </w:rPr>
              <w:t xml:space="preserve"> </w:t>
            </w:r>
            <w:r>
              <w:rPr>
                <w:sz w:val="20"/>
              </w:rPr>
              <w:t>(S=450</w:t>
            </w:r>
            <w:r>
              <w:rPr>
                <w:spacing w:val="-10"/>
                <w:sz w:val="20"/>
              </w:rPr>
              <w:t xml:space="preserve"> </w:t>
            </w:r>
            <w:r>
              <w:rPr>
                <w:spacing w:val="-5"/>
                <w:sz w:val="20"/>
              </w:rPr>
              <w:t>м²)</w:t>
            </w:r>
          </w:p>
        </w:tc>
        <w:tc>
          <w:tcPr>
            <w:tcW w:w="2577" w:type="dxa"/>
          </w:tcPr>
          <w:p w14:paraId="10DCFF01"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092F8708"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№7</w:t>
            </w:r>
          </w:p>
        </w:tc>
        <w:tc>
          <w:tcPr>
            <w:tcW w:w="1368" w:type="dxa"/>
          </w:tcPr>
          <w:p w14:paraId="7F5C042F" w14:textId="77777777" w:rsidR="00DF38C3" w:rsidRDefault="00D46CFF">
            <w:pPr>
              <w:pStyle w:val="TableParagraph"/>
              <w:spacing w:before="113"/>
              <w:ind w:left="21" w:right="1"/>
              <w:rPr>
                <w:sz w:val="20"/>
              </w:rPr>
            </w:pPr>
            <w:r>
              <w:rPr>
                <w:spacing w:val="-6"/>
                <w:sz w:val="20"/>
              </w:rPr>
              <w:t>БМК</w:t>
            </w:r>
            <w:r>
              <w:rPr>
                <w:spacing w:val="-10"/>
                <w:sz w:val="20"/>
              </w:rPr>
              <w:t xml:space="preserve"> </w:t>
            </w:r>
            <w:r>
              <w:rPr>
                <w:spacing w:val="-5"/>
                <w:sz w:val="20"/>
              </w:rPr>
              <w:t>№19</w:t>
            </w:r>
          </w:p>
        </w:tc>
        <w:tc>
          <w:tcPr>
            <w:tcW w:w="1060" w:type="dxa"/>
          </w:tcPr>
          <w:p w14:paraId="08198DD1" w14:textId="77777777" w:rsidR="00DF38C3" w:rsidRDefault="00D46CFF">
            <w:pPr>
              <w:pStyle w:val="TableParagraph"/>
              <w:spacing w:before="113"/>
              <w:ind w:left="45" w:right="17"/>
              <w:rPr>
                <w:sz w:val="20"/>
              </w:rPr>
            </w:pPr>
            <w:r>
              <w:rPr>
                <w:spacing w:val="-5"/>
                <w:sz w:val="20"/>
              </w:rPr>
              <w:t>0,5</w:t>
            </w:r>
          </w:p>
        </w:tc>
      </w:tr>
      <w:tr w:rsidR="00DF38C3" w14:paraId="0FC4BF48" w14:textId="77777777">
        <w:trPr>
          <w:trHeight w:val="460"/>
        </w:trPr>
        <w:tc>
          <w:tcPr>
            <w:tcW w:w="434" w:type="dxa"/>
          </w:tcPr>
          <w:p w14:paraId="6F290547" w14:textId="77777777" w:rsidR="00DF38C3" w:rsidRDefault="00D46CFF">
            <w:pPr>
              <w:pStyle w:val="TableParagraph"/>
              <w:spacing w:before="114"/>
              <w:ind w:left="21" w:right="2"/>
              <w:rPr>
                <w:sz w:val="20"/>
              </w:rPr>
            </w:pPr>
            <w:r>
              <w:rPr>
                <w:spacing w:val="-5"/>
                <w:sz w:val="20"/>
              </w:rPr>
              <w:t>33</w:t>
            </w:r>
          </w:p>
        </w:tc>
        <w:tc>
          <w:tcPr>
            <w:tcW w:w="4164" w:type="dxa"/>
          </w:tcPr>
          <w:p w14:paraId="13BC6138" w14:textId="77777777" w:rsidR="00DF38C3" w:rsidRDefault="00D46CFF">
            <w:pPr>
              <w:pStyle w:val="TableParagraph"/>
              <w:spacing w:before="114"/>
              <w:ind w:left="30"/>
              <w:jc w:val="left"/>
              <w:rPr>
                <w:sz w:val="20"/>
              </w:rPr>
            </w:pPr>
            <w:r>
              <w:rPr>
                <w:spacing w:val="-2"/>
                <w:sz w:val="20"/>
              </w:rPr>
              <w:t>Отделение</w:t>
            </w:r>
            <w:r>
              <w:rPr>
                <w:spacing w:val="-4"/>
                <w:sz w:val="20"/>
              </w:rPr>
              <w:t xml:space="preserve"> </w:t>
            </w:r>
            <w:r>
              <w:rPr>
                <w:spacing w:val="-2"/>
                <w:sz w:val="20"/>
              </w:rPr>
              <w:t>связи</w:t>
            </w:r>
          </w:p>
        </w:tc>
        <w:tc>
          <w:tcPr>
            <w:tcW w:w="2577" w:type="dxa"/>
          </w:tcPr>
          <w:p w14:paraId="3CEA4E87" w14:textId="77777777" w:rsidR="00DF38C3" w:rsidRDefault="00D46CFF">
            <w:pPr>
              <w:pStyle w:val="TableParagraph"/>
              <w:spacing w:line="225" w:lineRule="exact"/>
              <w:ind w:left="40" w:right="20"/>
              <w:rPr>
                <w:sz w:val="20"/>
              </w:rPr>
            </w:pPr>
            <w:r>
              <w:rPr>
                <w:sz w:val="20"/>
              </w:rPr>
              <w:t>с.</w:t>
            </w:r>
            <w:r>
              <w:rPr>
                <w:spacing w:val="-2"/>
                <w:sz w:val="20"/>
              </w:rPr>
              <w:t xml:space="preserve"> Ягодное</w:t>
            </w:r>
          </w:p>
          <w:p w14:paraId="03D358D4" w14:textId="77777777" w:rsidR="00DF38C3" w:rsidRDefault="00D46CFF">
            <w:pPr>
              <w:pStyle w:val="TableParagraph"/>
              <w:spacing w:before="4" w:line="211" w:lineRule="exact"/>
              <w:ind w:left="24" w:right="25"/>
              <w:rPr>
                <w:sz w:val="20"/>
              </w:rPr>
            </w:pPr>
            <w:r>
              <w:rPr>
                <w:spacing w:val="-2"/>
                <w:sz w:val="20"/>
              </w:rPr>
              <w:t>площадка</w:t>
            </w:r>
            <w:r>
              <w:rPr>
                <w:spacing w:val="-6"/>
                <w:sz w:val="20"/>
              </w:rPr>
              <w:t xml:space="preserve"> </w:t>
            </w:r>
            <w:r>
              <w:rPr>
                <w:spacing w:val="-7"/>
                <w:sz w:val="20"/>
              </w:rPr>
              <w:t>№7</w:t>
            </w:r>
          </w:p>
        </w:tc>
        <w:tc>
          <w:tcPr>
            <w:tcW w:w="1368" w:type="dxa"/>
          </w:tcPr>
          <w:p w14:paraId="5E0370F0" w14:textId="77777777" w:rsidR="00DF38C3" w:rsidRDefault="00D46CFF">
            <w:pPr>
              <w:pStyle w:val="TableParagraph"/>
              <w:spacing w:line="225" w:lineRule="exact"/>
              <w:ind w:left="31"/>
              <w:jc w:val="left"/>
              <w:rPr>
                <w:sz w:val="20"/>
              </w:rPr>
            </w:pPr>
            <w:proofErr w:type="spellStart"/>
            <w:r>
              <w:rPr>
                <w:spacing w:val="-2"/>
                <w:sz w:val="20"/>
              </w:rPr>
              <w:t>Индивидуаль</w:t>
            </w:r>
            <w:proofErr w:type="spellEnd"/>
          </w:p>
          <w:p w14:paraId="4510A2AB" w14:textId="77777777" w:rsidR="00DF38C3" w:rsidRDefault="00D46CFF">
            <w:pPr>
              <w:pStyle w:val="TableParagraph"/>
              <w:spacing w:before="4" w:line="211"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2A3D6126" w14:textId="77777777" w:rsidR="00DF38C3" w:rsidRDefault="00D46CFF">
            <w:pPr>
              <w:pStyle w:val="TableParagraph"/>
              <w:spacing w:before="114"/>
              <w:ind w:left="45" w:right="22"/>
              <w:rPr>
                <w:sz w:val="20"/>
              </w:rPr>
            </w:pPr>
            <w:r>
              <w:rPr>
                <w:spacing w:val="-2"/>
                <w:sz w:val="20"/>
              </w:rPr>
              <w:t>0,024</w:t>
            </w:r>
          </w:p>
        </w:tc>
      </w:tr>
      <w:tr w:rsidR="00DF38C3" w14:paraId="3918F777" w14:textId="77777777">
        <w:trPr>
          <w:trHeight w:val="460"/>
        </w:trPr>
        <w:tc>
          <w:tcPr>
            <w:tcW w:w="434" w:type="dxa"/>
          </w:tcPr>
          <w:p w14:paraId="09EAE3C8" w14:textId="77777777" w:rsidR="00DF38C3" w:rsidRDefault="00D46CFF">
            <w:pPr>
              <w:pStyle w:val="TableParagraph"/>
              <w:spacing w:before="114"/>
              <w:ind w:left="21" w:right="2"/>
              <w:rPr>
                <w:sz w:val="20"/>
              </w:rPr>
            </w:pPr>
            <w:r>
              <w:rPr>
                <w:spacing w:val="-5"/>
                <w:sz w:val="20"/>
              </w:rPr>
              <w:t>34</w:t>
            </w:r>
          </w:p>
        </w:tc>
        <w:tc>
          <w:tcPr>
            <w:tcW w:w="4164" w:type="dxa"/>
          </w:tcPr>
          <w:p w14:paraId="13313318" w14:textId="77777777" w:rsidR="00DF38C3" w:rsidRDefault="00D46CFF">
            <w:pPr>
              <w:pStyle w:val="TableParagraph"/>
              <w:spacing w:before="114"/>
              <w:ind w:left="30"/>
              <w:jc w:val="left"/>
              <w:rPr>
                <w:position w:val="6"/>
                <w:sz w:val="13"/>
              </w:rPr>
            </w:pPr>
            <w:r>
              <w:rPr>
                <w:spacing w:val="-2"/>
                <w:sz w:val="20"/>
              </w:rPr>
              <w:t>Магазин, торговый</w:t>
            </w:r>
            <w:r>
              <w:rPr>
                <w:spacing w:val="-8"/>
                <w:sz w:val="20"/>
              </w:rPr>
              <w:t xml:space="preserve"> </w:t>
            </w:r>
            <w:r>
              <w:rPr>
                <w:spacing w:val="-2"/>
                <w:sz w:val="20"/>
              </w:rPr>
              <w:t>зал пл.</w:t>
            </w:r>
            <w:r>
              <w:rPr>
                <w:spacing w:val="-4"/>
                <w:sz w:val="20"/>
              </w:rPr>
              <w:t xml:space="preserve"> </w:t>
            </w:r>
            <w:r>
              <w:rPr>
                <w:spacing w:val="-2"/>
                <w:sz w:val="20"/>
              </w:rPr>
              <w:t>1000</w:t>
            </w:r>
            <w:r>
              <w:rPr>
                <w:spacing w:val="-4"/>
                <w:sz w:val="20"/>
              </w:rPr>
              <w:t xml:space="preserve"> </w:t>
            </w:r>
            <w:r>
              <w:rPr>
                <w:spacing w:val="-5"/>
                <w:sz w:val="20"/>
              </w:rPr>
              <w:t>м</w:t>
            </w:r>
            <w:r>
              <w:rPr>
                <w:spacing w:val="-5"/>
                <w:position w:val="6"/>
                <w:sz w:val="13"/>
              </w:rPr>
              <w:t>2</w:t>
            </w:r>
          </w:p>
        </w:tc>
        <w:tc>
          <w:tcPr>
            <w:tcW w:w="2577" w:type="dxa"/>
          </w:tcPr>
          <w:p w14:paraId="6181E57A" w14:textId="77777777" w:rsidR="00DF38C3" w:rsidRDefault="00D46CFF">
            <w:pPr>
              <w:pStyle w:val="TableParagraph"/>
              <w:spacing w:line="226" w:lineRule="exact"/>
              <w:ind w:left="40" w:right="20"/>
              <w:rPr>
                <w:sz w:val="20"/>
              </w:rPr>
            </w:pPr>
            <w:r>
              <w:rPr>
                <w:sz w:val="20"/>
              </w:rPr>
              <w:t>с.</w:t>
            </w:r>
            <w:r>
              <w:rPr>
                <w:spacing w:val="-2"/>
                <w:sz w:val="20"/>
              </w:rPr>
              <w:t xml:space="preserve"> Ягодное</w:t>
            </w:r>
          </w:p>
          <w:p w14:paraId="4F4D5748" w14:textId="77777777" w:rsidR="00DF38C3" w:rsidRDefault="00D46CFF">
            <w:pPr>
              <w:pStyle w:val="TableParagraph"/>
              <w:spacing w:before="4" w:line="210" w:lineRule="exact"/>
              <w:ind w:left="24" w:right="25"/>
              <w:rPr>
                <w:sz w:val="20"/>
              </w:rPr>
            </w:pPr>
            <w:r>
              <w:rPr>
                <w:spacing w:val="-2"/>
                <w:sz w:val="20"/>
              </w:rPr>
              <w:t>площадка</w:t>
            </w:r>
            <w:r>
              <w:rPr>
                <w:spacing w:val="-6"/>
                <w:sz w:val="20"/>
              </w:rPr>
              <w:t xml:space="preserve"> </w:t>
            </w:r>
            <w:r>
              <w:rPr>
                <w:spacing w:val="-7"/>
                <w:sz w:val="20"/>
              </w:rPr>
              <w:t>№7</w:t>
            </w:r>
          </w:p>
        </w:tc>
        <w:tc>
          <w:tcPr>
            <w:tcW w:w="1368" w:type="dxa"/>
          </w:tcPr>
          <w:p w14:paraId="651A3674" w14:textId="77777777" w:rsidR="00DF38C3" w:rsidRDefault="00D46CFF">
            <w:pPr>
              <w:pStyle w:val="TableParagraph"/>
              <w:spacing w:line="226" w:lineRule="exact"/>
              <w:ind w:left="31"/>
              <w:jc w:val="left"/>
              <w:rPr>
                <w:sz w:val="20"/>
              </w:rPr>
            </w:pPr>
            <w:proofErr w:type="spellStart"/>
            <w:r>
              <w:rPr>
                <w:spacing w:val="-2"/>
                <w:sz w:val="20"/>
              </w:rPr>
              <w:t>Индивидуаль</w:t>
            </w:r>
            <w:proofErr w:type="spellEnd"/>
          </w:p>
          <w:p w14:paraId="39A7DD0D" w14:textId="77777777" w:rsidR="00DF38C3" w:rsidRDefault="00D46CFF">
            <w:pPr>
              <w:pStyle w:val="TableParagraph"/>
              <w:spacing w:before="4" w:line="210" w:lineRule="exact"/>
              <w:ind w:left="31"/>
              <w:jc w:val="left"/>
              <w:rPr>
                <w:sz w:val="20"/>
              </w:rPr>
            </w:pPr>
            <w:proofErr w:type="spellStart"/>
            <w:r>
              <w:rPr>
                <w:sz w:val="20"/>
              </w:rPr>
              <w:t>ный</w:t>
            </w:r>
            <w:proofErr w:type="spellEnd"/>
            <w:r>
              <w:rPr>
                <w:spacing w:val="-3"/>
                <w:sz w:val="20"/>
              </w:rPr>
              <w:t xml:space="preserve"> </w:t>
            </w:r>
            <w:r>
              <w:rPr>
                <w:spacing w:val="-2"/>
                <w:sz w:val="20"/>
              </w:rPr>
              <w:t>котел</w:t>
            </w:r>
          </w:p>
        </w:tc>
        <w:tc>
          <w:tcPr>
            <w:tcW w:w="1060" w:type="dxa"/>
          </w:tcPr>
          <w:p w14:paraId="77D81E8D" w14:textId="77777777" w:rsidR="00DF38C3" w:rsidRDefault="00D46CFF">
            <w:pPr>
              <w:pStyle w:val="TableParagraph"/>
              <w:spacing w:before="114"/>
              <w:ind w:left="45" w:right="22"/>
              <w:rPr>
                <w:sz w:val="20"/>
              </w:rPr>
            </w:pPr>
            <w:r>
              <w:rPr>
                <w:spacing w:val="-2"/>
                <w:sz w:val="20"/>
              </w:rPr>
              <w:t>0,025</w:t>
            </w:r>
          </w:p>
        </w:tc>
      </w:tr>
      <w:tr w:rsidR="00DF38C3" w14:paraId="7576F6CD" w14:textId="77777777">
        <w:trPr>
          <w:trHeight w:val="460"/>
        </w:trPr>
        <w:tc>
          <w:tcPr>
            <w:tcW w:w="434" w:type="dxa"/>
          </w:tcPr>
          <w:p w14:paraId="0DDA6DF8" w14:textId="77777777" w:rsidR="00DF38C3" w:rsidRDefault="00D46CFF">
            <w:pPr>
              <w:pStyle w:val="TableParagraph"/>
              <w:spacing w:before="115"/>
              <w:ind w:left="21" w:right="2"/>
              <w:rPr>
                <w:sz w:val="20"/>
              </w:rPr>
            </w:pPr>
            <w:r>
              <w:rPr>
                <w:spacing w:val="-5"/>
                <w:sz w:val="20"/>
              </w:rPr>
              <w:t>35</w:t>
            </w:r>
          </w:p>
        </w:tc>
        <w:tc>
          <w:tcPr>
            <w:tcW w:w="4164" w:type="dxa"/>
          </w:tcPr>
          <w:p w14:paraId="0FB97F7D" w14:textId="77777777" w:rsidR="00DF38C3" w:rsidRDefault="00D46CFF">
            <w:pPr>
              <w:pStyle w:val="TableParagraph"/>
              <w:spacing w:before="115"/>
              <w:ind w:left="30"/>
              <w:jc w:val="left"/>
              <w:rPr>
                <w:sz w:val="20"/>
              </w:rPr>
            </w:pPr>
            <w:r>
              <w:rPr>
                <w:sz w:val="20"/>
              </w:rPr>
              <w:t>Кафе</w:t>
            </w:r>
            <w:r>
              <w:rPr>
                <w:spacing w:val="-13"/>
                <w:sz w:val="20"/>
              </w:rPr>
              <w:t xml:space="preserve"> </w:t>
            </w:r>
            <w:r>
              <w:rPr>
                <w:sz w:val="20"/>
              </w:rPr>
              <w:t>на</w:t>
            </w:r>
            <w:r>
              <w:rPr>
                <w:spacing w:val="-11"/>
                <w:sz w:val="20"/>
              </w:rPr>
              <w:t xml:space="preserve"> </w:t>
            </w:r>
            <w:r>
              <w:rPr>
                <w:sz w:val="20"/>
              </w:rPr>
              <w:t>150</w:t>
            </w:r>
            <w:r>
              <w:rPr>
                <w:spacing w:val="-11"/>
                <w:sz w:val="20"/>
              </w:rPr>
              <w:t xml:space="preserve"> </w:t>
            </w:r>
            <w:r>
              <w:rPr>
                <w:spacing w:val="-4"/>
                <w:sz w:val="20"/>
              </w:rPr>
              <w:t>мест</w:t>
            </w:r>
          </w:p>
        </w:tc>
        <w:tc>
          <w:tcPr>
            <w:tcW w:w="2577" w:type="dxa"/>
          </w:tcPr>
          <w:p w14:paraId="5A5CA152" w14:textId="77777777" w:rsidR="00DF38C3" w:rsidRDefault="00D46CFF">
            <w:pPr>
              <w:pStyle w:val="TableParagraph"/>
              <w:spacing w:line="228" w:lineRule="exact"/>
              <w:ind w:left="638" w:right="474" w:firstLine="160"/>
              <w:jc w:val="left"/>
              <w:rPr>
                <w:sz w:val="20"/>
              </w:rPr>
            </w:pPr>
            <w:r>
              <w:rPr>
                <w:sz w:val="20"/>
              </w:rPr>
              <w:t xml:space="preserve">с. Ягодное </w:t>
            </w:r>
            <w:r>
              <w:rPr>
                <w:spacing w:val="-2"/>
                <w:sz w:val="20"/>
              </w:rPr>
              <w:t>площадка</w:t>
            </w:r>
            <w:r>
              <w:rPr>
                <w:spacing w:val="-13"/>
                <w:sz w:val="20"/>
              </w:rPr>
              <w:t xml:space="preserve"> </w:t>
            </w:r>
            <w:r>
              <w:rPr>
                <w:spacing w:val="-2"/>
                <w:sz w:val="20"/>
              </w:rPr>
              <w:t>№7</w:t>
            </w:r>
          </w:p>
        </w:tc>
        <w:tc>
          <w:tcPr>
            <w:tcW w:w="1368" w:type="dxa"/>
          </w:tcPr>
          <w:p w14:paraId="2EA5A87F" w14:textId="77777777" w:rsidR="00DF38C3" w:rsidRDefault="00D46CFF">
            <w:pPr>
              <w:pStyle w:val="TableParagraph"/>
              <w:spacing w:line="228" w:lineRule="exact"/>
              <w:ind w:left="31"/>
              <w:jc w:val="left"/>
              <w:rPr>
                <w:sz w:val="20"/>
              </w:rPr>
            </w:pPr>
            <w:proofErr w:type="spellStart"/>
            <w:proofErr w:type="gramStart"/>
            <w:r>
              <w:rPr>
                <w:spacing w:val="-4"/>
                <w:sz w:val="20"/>
              </w:rPr>
              <w:t>Индивидуаль</w:t>
            </w:r>
            <w:proofErr w:type="spellEnd"/>
            <w:r>
              <w:rPr>
                <w:spacing w:val="-4"/>
                <w:sz w:val="20"/>
              </w:rPr>
              <w:t xml:space="preserve"> </w:t>
            </w:r>
            <w:proofErr w:type="spellStart"/>
            <w:r>
              <w:rPr>
                <w:sz w:val="20"/>
              </w:rPr>
              <w:t>ный</w:t>
            </w:r>
            <w:proofErr w:type="spellEnd"/>
            <w:proofErr w:type="gramEnd"/>
            <w:r>
              <w:rPr>
                <w:sz w:val="20"/>
              </w:rPr>
              <w:t xml:space="preserve"> котел</w:t>
            </w:r>
          </w:p>
        </w:tc>
        <w:tc>
          <w:tcPr>
            <w:tcW w:w="1060" w:type="dxa"/>
          </w:tcPr>
          <w:p w14:paraId="243DE495" w14:textId="77777777" w:rsidR="00DF38C3" w:rsidRDefault="00D46CFF">
            <w:pPr>
              <w:pStyle w:val="TableParagraph"/>
              <w:spacing w:before="115"/>
              <w:ind w:left="45" w:right="19"/>
              <w:rPr>
                <w:sz w:val="20"/>
              </w:rPr>
            </w:pPr>
            <w:r>
              <w:rPr>
                <w:spacing w:val="-4"/>
                <w:sz w:val="20"/>
              </w:rPr>
              <w:t>0,01</w:t>
            </w:r>
          </w:p>
        </w:tc>
      </w:tr>
      <w:tr w:rsidR="00DF38C3" w14:paraId="7273EE77" w14:textId="77777777">
        <w:trPr>
          <w:trHeight w:val="458"/>
        </w:trPr>
        <w:tc>
          <w:tcPr>
            <w:tcW w:w="434" w:type="dxa"/>
          </w:tcPr>
          <w:p w14:paraId="6FE70C08" w14:textId="77777777" w:rsidR="00DF38C3" w:rsidRDefault="00D46CFF">
            <w:pPr>
              <w:pStyle w:val="TableParagraph"/>
              <w:spacing w:before="113"/>
              <w:ind w:left="21" w:right="2"/>
              <w:rPr>
                <w:sz w:val="20"/>
              </w:rPr>
            </w:pPr>
            <w:r>
              <w:rPr>
                <w:spacing w:val="-5"/>
                <w:sz w:val="20"/>
              </w:rPr>
              <w:t>36</w:t>
            </w:r>
          </w:p>
        </w:tc>
        <w:tc>
          <w:tcPr>
            <w:tcW w:w="4164" w:type="dxa"/>
          </w:tcPr>
          <w:p w14:paraId="0DC58EF6" w14:textId="77777777" w:rsidR="00DF38C3" w:rsidRDefault="00D46CFF">
            <w:pPr>
              <w:pStyle w:val="TableParagraph"/>
              <w:spacing w:line="224"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6F0A372D" w14:textId="77777777" w:rsidR="00DF38C3" w:rsidRDefault="00D46CFF">
            <w:pPr>
              <w:pStyle w:val="TableParagraph"/>
              <w:spacing w:before="1" w:line="212" w:lineRule="exact"/>
              <w:ind w:left="30"/>
              <w:jc w:val="left"/>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75F3A1F2"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1E98B0A2" w14:textId="77777777" w:rsidR="00DF38C3" w:rsidRDefault="00D46CFF">
            <w:pPr>
              <w:pStyle w:val="TableParagraph"/>
              <w:spacing w:before="1" w:line="212" w:lineRule="exact"/>
              <w:ind w:left="24" w:right="25"/>
              <w:rPr>
                <w:sz w:val="20"/>
              </w:rPr>
            </w:pPr>
            <w:r>
              <w:rPr>
                <w:spacing w:val="-2"/>
                <w:sz w:val="20"/>
              </w:rPr>
              <w:t>площадка</w:t>
            </w:r>
            <w:r>
              <w:rPr>
                <w:spacing w:val="-6"/>
                <w:sz w:val="20"/>
              </w:rPr>
              <w:t xml:space="preserve"> </w:t>
            </w:r>
            <w:r>
              <w:rPr>
                <w:spacing w:val="-5"/>
                <w:sz w:val="20"/>
              </w:rPr>
              <w:t>№10</w:t>
            </w:r>
          </w:p>
        </w:tc>
        <w:tc>
          <w:tcPr>
            <w:tcW w:w="1368" w:type="dxa"/>
          </w:tcPr>
          <w:p w14:paraId="62BD0A18" w14:textId="77777777" w:rsidR="00DF38C3" w:rsidRDefault="00D46CFF">
            <w:pPr>
              <w:pStyle w:val="TableParagraph"/>
              <w:spacing w:before="113"/>
              <w:ind w:left="21" w:right="1"/>
              <w:rPr>
                <w:sz w:val="20"/>
              </w:rPr>
            </w:pPr>
            <w:r>
              <w:rPr>
                <w:spacing w:val="-5"/>
                <w:sz w:val="20"/>
              </w:rPr>
              <w:t>БМК</w:t>
            </w:r>
            <w:r>
              <w:rPr>
                <w:spacing w:val="-11"/>
                <w:sz w:val="20"/>
              </w:rPr>
              <w:t xml:space="preserve"> </w:t>
            </w:r>
            <w:r>
              <w:rPr>
                <w:spacing w:val="-5"/>
                <w:sz w:val="20"/>
              </w:rPr>
              <w:t>№20</w:t>
            </w:r>
          </w:p>
        </w:tc>
        <w:tc>
          <w:tcPr>
            <w:tcW w:w="1060" w:type="dxa"/>
          </w:tcPr>
          <w:p w14:paraId="0939335B" w14:textId="77777777" w:rsidR="00DF38C3" w:rsidRDefault="00D46CFF">
            <w:pPr>
              <w:pStyle w:val="TableParagraph"/>
              <w:spacing w:before="113"/>
              <w:ind w:left="45" w:right="19"/>
              <w:rPr>
                <w:sz w:val="20"/>
              </w:rPr>
            </w:pPr>
            <w:r>
              <w:rPr>
                <w:spacing w:val="-4"/>
                <w:sz w:val="20"/>
              </w:rPr>
              <w:t>0,44</w:t>
            </w:r>
          </w:p>
        </w:tc>
      </w:tr>
      <w:tr w:rsidR="00DF38C3" w14:paraId="49788DE5" w14:textId="77777777">
        <w:trPr>
          <w:trHeight w:val="460"/>
        </w:trPr>
        <w:tc>
          <w:tcPr>
            <w:tcW w:w="434" w:type="dxa"/>
          </w:tcPr>
          <w:p w14:paraId="64904536" w14:textId="77777777" w:rsidR="00DF38C3" w:rsidRDefault="00D46CFF">
            <w:pPr>
              <w:pStyle w:val="TableParagraph"/>
              <w:spacing w:before="113"/>
              <w:ind w:left="21" w:right="2"/>
              <w:rPr>
                <w:sz w:val="20"/>
              </w:rPr>
            </w:pPr>
            <w:r>
              <w:rPr>
                <w:spacing w:val="-5"/>
                <w:sz w:val="20"/>
              </w:rPr>
              <w:t>37</w:t>
            </w:r>
          </w:p>
        </w:tc>
        <w:tc>
          <w:tcPr>
            <w:tcW w:w="4164" w:type="dxa"/>
          </w:tcPr>
          <w:p w14:paraId="0DBC1DBC" w14:textId="77777777" w:rsidR="00DF38C3" w:rsidRDefault="00D46CFF">
            <w:pPr>
              <w:pStyle w:val="TableParagraph"/>
              <w:spacing w:line="224" w:lineRule="exact"/>
              <w:ind w:left="30"/>
              <w:jc w:val="left"/>
              <w:rPr>
                <w:sz w:val="20"/>
              </w:rPr>
            </w:pPr>
            <w:r>
              <w:rPr>
                <w:spacing w:val="-4"/>
                <w:sz w:val="20"/>
              </w:rPr>
              <w:t>Дошкольное</w:t>
            </w:r>
            <w:r>
              <w:rPr>
                <w:spacing w:val="2"/>
                <w:sz w:val="20"/>
              </w:rPr>
              <w:t xml:space="preserve"> </w:t>
            </w:r>
            <w:r>
              <w:rPr>
                <w:spacing w:val="-4"/>
                <w:sz w:val="20"/>
              </w:rPr>
              <w:t>образовательное</w:t>
            </w:r>
            <w:r>
              <w:rPr>
                <w:spacing w:val="4"/>
                <w:sz w:val="20"/>
              </w:rPr>
              <w:t xml:space="preserve"> </w:t>
            </w:r>
            <w:r>
              <w:rPr>
                <w:spacing w:val="-4"/>
                <w:sz w:val="20"/>
              </w:rPr>
              <w:t>учреждение</w:t>
            </w:r>
          </w:p>
          <w:p w14:paraId="04CD651B" w14:textId="77777777" w:rsidR="00DF38C3" w:rsidRDefault="00D46CFF">
            <w:pPr>
              <w:pStyle w:val="TableParagraph"/>
              <w:spacing w:before="4" w:line="212" w:lineRule="exact"/>
              <w:ind w:left="30"/>
              <w:jc w:val="left"/>
              <w:rPr>
                <w:sz w:val="20"/>
              </w:rPr>
            </w:pPr>
            <w:r>
              <w:rPr>
                <w:sz w:val="20"/>
              </w:rPr>
              <w:t>на</w:t>
            </w:r>
            <w:r>
              <w:rPr>
                <w:spacing w:val="-6"/>
                <w:sz w:val="20"/>
              </w:rPr>
              <w:t xml:space="preserve"> </w:t>
            </w:r>
            <w:r>
              <w:rPr>
                <w:sz w:val="20"/>
              </w:rPr>
              <w:t xml:space="preserve">140 </w:t>
            </w:r>
            <w:r>
              <w:rPr>
                <w:spacing w:val="-4"/>
                <w:sz w:val="20"/>
              </w:rPr>
              <w:t>мест</w:t>
            </w:r>
          </w:p>
        </w:tc>
        <w:tc>
          <w:tcPr>
            <w:tcW w:w="2577" w:type="dxa"/>
          </w:tcPr>
          <w:p w14:paraId="56AC6BF0" w14:textId="77777777" w:rsidR="00DF38C3" w:rsidRDefault="00D46CFF">
            <w:pPr>
              <w:pStyle w:val="TableParagraph"/>
              <w:spacing w:line="224" w:lineRule="exact"/>
              <w:ind w:left="40" w:right="20"/>
              <w:rPr>
                <w:sz w:val="20"/>
              </w:rPr>
            </w:pPr>
            <w:r>
              <w:rPr>
                <w:sz w:val="20"/>
              </w:rPr>
              <w:t>с.</w:t>
            </w:r>
            <w:r>
              <w:rPr>
                <w:spacing w:val="-2"/>
                <w:sz w:val="20"/>
              </w:rPr>
              <w:t xml:space="preserve"> Ягодное</w:t>
            </w:r>
          </w:p>
          <w:p w14:paraId="2FB5B9B2" w14:textId="77777777" w:rsidR="00DF38C3" w:rsidRDefault="00D46CFF">
            <w:pPr>
              <w:pStyle w:val="TableParagraph"/>
              <w:spacing w:before="4" w:line="212" w:lineRule="exact"/>
              <w:ind w:left="24" w:right="25"/>
              <w:rPr>
                <w:sz w:val="20"/>
              </w:rPr>
            </w:pPr>
            <w:r>
              <w:rPr>
                <w:spacing w:val="-2"/>
                <w:sz w:val="20"/>
              </w:rPr>
              <w:t>площадка</w:t>
            </w:r>
            <w:r>
              <w:rPr>
                <w:spacing w:val="-6"/>
                <w:sz w:val="20"/>
              </w:rPr>
              <w:t xml:space="preserve"> </w:t>
            </w:r>
            <w:r>
              <w:rPr>
                <w:spacing w:val="-5"/>
                <w:sz w:val="20"/>
              </w:rPr>
              <w:t>№11</w:t>
            </w:r>
          </w:p>
        </w:tc>
        <w:tc>
          <w:tcPr>
            <w:tcW w:w="1368" w:type="dxa"/>
          </w:tcPr>
          <w:p w14:paraId="69A19D88" w14:textId="77777777" w:rsidR="00DF38C3" w:rsidRDefault="00D46CFF">
            <w:pPr>
              <w:pStyle w:val="TableParagraph"/>
              <w:spacing w:before="113"/>
              <w:ind w:left="21" w:right="1"/>
              <w:rPr>
                <w:sz w:val="20"/>
              </w:rPr>
            </w:pPr>
            <w:r>
              <w:rPr>
                <w:spacing w:val="-6"/>
                <w:sz w:val="20"/>
              </w:rPr>
              <w:t>БМК</w:t>
            </w:r>
            <w:r>
              <w:rPr>
                <w:spacing w:val="-10"/>
                <w:sz w:val="20"/>
              </w:rPr>
              <w:t xml:space="preserve"> </w:t>
            </w:r>
            <w:r>
              <w:rPr>
                <w:spacing w:val="-5"/>
                <w:sz w:val="20"/>
              </w:rPr>
              <w:t>№21</w:t>
            </w:r>
          </w:p>
        </w:tc>
        <w:tc>
          <w:tcPr>
            <w:tcW w:w="1060" w:type="dxa"/>
          </w:tcPr>
          <w:p w14:paraId="78254943" w14:textId="77777777" w:rsidR="00DF38C3" w:rsidRDefault="00D46CFF">
            <w:pPr>
              <w:pStyle w:val="TableParagraph"/>
              <w:spacing w:before="113"/>
              <w:ind w:left="45" w:right="19"/>
              <w:rPr>
                <w:sz w:val="20"/>
              </w:rPr>
            </w:pPr>
            <w:r>
              <w:rPr>
                <w:spacing w:val="-4"/>
                <w:sz w:val="20"/>
              </w:rPr>
              <w:t>0,44</w:t>
            </w:r>
          </w:p>
        </w:tc>
      </w:tr>
    </w:tbl>
    <w:p w14:paraId="30E85C17" w14:textId="77777777" w:rsidR="00DF38C3" w:rsidRDefault="00DF38C3">
      <w:pPr>
        <w:pStyle w:val="a3"/>
        <w:spacing w:before="154"/>
      </w:pPr>
    </w:p>
    <w:p w14:paraId="5D21A649" w14:textId="77777777" w:rsidR="00DF38C3" w:rsidRDefault="00D46CFF">
      <w:pPr>
        <w:pStyle w:val="a3"/>
        <w:spacing w:line="364" w:lineRule="auto"/>
        <w:ind w:left="142" w:right="278" w:firstLine="669"/>
        <w:jc w:val="both"/>
      </w:pPr>
      <w:r>
        <w:t>Согласно данным генерального плана сельского поселения планируется построить 37 общественных зданий, расчетная тепловая нагрузка перспективных объектов строительства сельского поселения Ягодное составит 12,3 Гкал/ч.</w:t>
      </w:r>
    </w:p>
    <w:p w14:paraId="6EF526BE" w14:textId="77777777" w:rsidR="00DF38C3" w:rsidRDefault="00D46CFF">
      <w:pPr>
        <w:pStyle w:val="a3"/>
        <w:spacing w:line="367" w:lineRule="auto"/>
        <w:ind w:left="142" w:right="271" w:firstLine="734"/>
        <w:jc w:val="both"/>
      </w:pPr>
      <w:r>
        <w:t xml:space="preserve">В связи с отсутствием в генеральном плане тепловых нагрузок некоторых перспективных общественных зданий </w:t>
      </w:r>
      <w:proofErr w:type="spellStart"/>
      <w:r>
        <w:t>с.п</w:t>
      </w:r>
      <w:proofErr w:type="spellEnd"/>
      <w:r>
        <w:t>. Ягодное для расчета планируемого потребления тепловой энергии приняты значения тепловых нагрузок аналогичных объектов из генеральных планов сельских поселений Самарской области.</w:t>
      </w:r>
    </w:p>
    <w:p w14:paraId="4DDC3A43" w14:textId="77777777" w:rsidR="00DF38C3" w:rsidRDefault="00DF38C3">
      <w:pPr>
        <w:pStyle w:val="a3"/>
        <w:spacing w:line="367" w:lineRule="auto"/>
        <w:jc w:val="both"/>
        <w:sectPr w:rsidR="00DF38C3">
          <w:pgSz w:w="11910" w:h="16840"/>
          <w:pgMar w:top="1040" w:right="566" w:bottom="1260" w:left="1559" w:header="0" w:footer="1009" w:gutter="0"/>
          <w:cols w:space="720"/>
        </w:sectPr>
      </w:pPr>
    </w:p>
    <w:p w14:paraId="14B40445" w14:textId="77777777" w:rsidR="00DF38C3" w:rsidRDefault="00D46CFF">
      <w:pPr>
        <w:pStyle w:val="a3"/>
        <w:spacing w:before="76" w:line="367" w:lineRule="auto"/>
        <w:ind w:left="142"/>
      </w:pPr>
      <w:r>
        <w:lastRenderedPageBreak/>
        <w:t>Таблица</w:t>
      </w:r>
      <w:r>
        <w:rPr>
          <w:spacing w:val="-4"/>
        </w:rPr>
        <w:t xml:space="preserve"> </w:t>
      </w:r>
      <w:r>
        <w:t>9</w:t>
      </w:r>
      <w:r>
        <w:rPr>
          <w:spacing w:val="-2"/>
        </w:rPr>
        <w:t xml:space="preserve"> </w:t>
      </w:r>
      <w:r>
        <w:t>–</w:t>
      </w:r>
      <w:r>
        <w:rPr>
          <w:spacing w:val="-3"/>
        </w:rPr>
        <w:t xml:space="preserve"> </w:t>
      </w:r>
      <w:r>
        <w:t>Тепловая</w:t>
      </w:r>
      <w:r>
        <w:rPr>
          <w:spacing w:val="-5"/>
        </w:rPr>
        <w:t xml:space="preserve"> </w:t>
      </w:r>
      <w:r>
        <w:t>мощность</w:t>
      </w:r>
      <w:r>
        <w:rPr>
          <w:spacing w:val="-3"/>
        </w:rPr>
        <w:t xml:space="preserve"> </w:t>
      </w:r>
      <w:r>
        <w:t>и</w:t>
      </w:r>
      <w:r>
        <w:rPr>
          <w:spacing w:val="-5"/>
        </w:rPr>
        <w:t xml:space="preserve"> </w:t>
      </w:r>
      <w:r>
        <w:t>прирост</w:t>
      </w:r>
      <w:r>
        <w:rPr>
          <w:spacing w:val="-4"/>
        </w:rPr>
        <w:t xml:space="preserve"> </w:t>
      </w:r>
      <w:r>
        <w:t>тепловой</w:t>
      </w:r>
      <w:r>
        <w:rPr>
          <w:spacing w:val="-5"/>
        </w:rPr>
        <w:t xml:space="preserve"> </w:t>
      </w:r>
      <w:r>
        <w:t>нагрузки</w:t>
      </w:r>
      <w:r>
        <w:rPr>
          <w:spacing w:val="-5"/>
        </w:rPr>
        <w:t xml:space="preserve"> </w:t>
      </w:r>
      <w:proofErr w:type="spellStart"/>
      <w:r>
        <w:t>с.п</w:t>
      </w:r>
      <w:proofErr w:type="spellEnd"/>
      <w:r>
        <w:t>.</w:t>
      </w:r>
      <w:r>
        <w:rPr>
          <w:spacing w:val="-4"/>
        </w:rPr>
        <w:t xml:space="preserve"> </w:t>
      </w:r>
      <w:r>
        <w:t>Ягодное</w:t>
      </w:r>
      <w:r>
        <w:rPr>
          <w:spacing w:val="-4"/>
        </w:rPr>
        <w:t xml:space="preserve"> </w:t>
      </w:r>
      <w:r>
        <w:t>в</w:t>
      </w:r>
      <w:r>
        <w:rPr>
          <w:spacing w:val="-3"/>
        </w:rPr>
        <w:t xml:space="preserve"> </w:t>
      </w:r>
      <w:r>
        <w:t>зонах действия систем теплоснабжения, Гкал/ч.</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
        <w:gridCol w:w="4959"/>
        <w:gridCol w:w="1821"/>
        <w:gridCol w:w="1975"/>
      </w:tblGrid>
      <w:tr w:rsidR="00DF38C3" w14:paraId="5E010825" w14:textId="77777777">
        <w:trPr>
          <w:trHeight w:val="530"/>
        </w:trPr>
        <w:tc>
          <w:tcPr>
            <w:tcW w:w="612" w:type="dxa"/>
          </w:tcPr>
          <w:p w14:paraId="59147C11" w14:textId="77777777" w:rsidR="00DF38C3" w:rsidRDefault="00D46CFF">
            <w:pPr>
              <w:pStyle w:val="TableParagraph"/>
              <w:spacing w:before="130"/>
              <w:ind w:left="20" w:right="7"/>
              <w:rPr>
                <w:sz w:val="20"/>
              </w:rPr>
            </w:pPr>
            <w:r>
              <w:rPr>
                <w:sz w:val="20"/>
              </w:rPr>
              <w:t>№</w:t>
            </w:r>
            <w:r>
              <w:rPr>
                <w:spacing w:val="12"/>
                <w:sz w:val="20"/>
              </w:rPr>
              <w:t xml:space="preserve"> </w:t>
            </w:r>
            <w:r>
              <w:rPr>
                <w:spacing w:val="-5"/>
                <w:sz w:val="20"/>
              </w:rPr>
              <w:t>п/п</w:t>
            </w:r>
          </w:p>
        </w:tc>
        <w:tc>
          <w:tcPr>
            <w:tcW w:w="4959" w:type="dxa"/>
          </w:tcPr>
          <w:p w14:paraId="01E89071" w14:textId="77777777" w:rsidR="00DF38C3" w:rsidRDefault="00D46CFF">
            <w:pPr>
              <w:pStyle w:val="TableParagraph"/>
              <w:spacing w:before="130"/>
              <w:ind w:left="1234"/>
              <w:jc w:val="left"/>
              <w:rPr>
                <w:sz w:val="20"/>
              </w:rPr>
            </w:pPr>
            <w:r>
              <w:rPr>
                <w:spacing w:val="-2"/>
                <w:sz w:val="20"/>
              </w:rPr>
              <w:t>Наименование</w:t>
            </w:r>
            <w:r>
              <w:rPr>
                <w:spacing w:val="-10"/>
                <w:sz w:val="20"/>
              </w:rPr>
              <w:t xml:space="preserve"> </w:t>
            </w:r>
            <w:r>
              <w:rPr>
                <w:spacing w:val="-2"/>
                <w:sz w:val="20"/>
              </w:rPr>
              <w:t>показателя</w:t>
            </w:r>
          </w:p>
        </w:tc>
        <w:tc>
          <w:tcPr>
            <w:tcW w:w="1821" w:type="dxa"/>
          </w:tcPr>
          <w:p w14:paraId="51F9E09E" w14:textId="77777777" w:rsidR="00DF38C3" w:rsidRDefault="00D46CFF">
            <w:pPr>
              <w:pStyle w:val="TableParagraph"/>
              <w:spacing w:before="130"/>
              <w:ind w:left="18" w:right="4"/>
              <w:rPr>
                <w:sz w:val="20"/>
              </w:rPr>
            </w:pPr>
            <w:r>
              <w:rPr>
                <w:spacing w:val="-2"/>
                <w:sz w:val="20"/>
              </w:rPr>
              <w:t>Базовое</w:t>
            </w:r>
            <w:r>
              <w:rPr>
                <w:spacing w:val="-11"/>
                <w:sz w:val="20"/>
              </w:rPr>
              <w:t xml:space="preserve"> </w:t>
            </w:r>
            <w:r>
              <w:rPr>
                <w:spacing w:val="-2"/>
                <w:sz w:val="20"/>
              </w:rPr>
              <w:t>значение</w:t>
            </w:r>
          </w:p>
        </w:tc>
        <w:tc>
          <w:tcPr>
            <w:tcW w:w="1975" w:type="dxa"/>
          </w:tcPr>
          <w:p w14:paraId="7A2AF59F" w14:textId="77777777" w:rsidR="00DF38C3" w:rsidRDefault="00D46CFF">
            <w:pPr>
              <w:pStyle w:val="TableParagraph"/>
              <w:spacing w:line="225" w:lineRule="exact"/>
              <w:ind w:left="250"/>
              <w:jc w:val="left"/>
              <w:rPr>
                <w:sz w:val="20"/>
              </w:rPr>
            </w:pPr>
            <w:r>
              <w:rPr>
                <w:spacing w:val="-2"/>
                <w:sz w:val="20"/>
              </w:rPr>
              <w:t>Расчетный</w:t>
            </w:r>
            <w:r>
              <w:rPr>
                <w:spacing w:val="-4"/>
                <w:sz w:val="20"/>
              </w:rPr>
              <w:t xml:space="preserve"> срок</w:t>
            </w:r>
          </w:p>
          <w:p w14:paraId="5D1DDF01" w14:textId="77777777" w:rsidR="00DF38C3" w:rsidRDefault="00D46CFF">
            <w:pPr>
              <w:pStyle w:val="TableParagraph"/>
              <w:spacing w:before="37"/>
              <w:ind w:left="286"/>
              <w:jc w:val="left"/>
              <w:rPr>
                <w:sz w:val="20"/>
              </w:rPr>
            </w:pPr>
            <w:r>
              <w:rPr>
                <w:spacing w:val="-2"/>
                <w:sz w:val="20"/>
              </w:rPr>
              <w:t>строительства.</w:t>
            </w:r>
          </w:p>
        </w:tc>
      </w:tr>
      <w:tr w:rsidR="00DF38C3" w14:paraId="01E42286" w14:textId="77777777">
        <w:trPr>
          <w:trHeight w:val="528"/>
        </w:trPr>
        <w:tc>
          <w:tcPr>
            <w:tcW w:w="612" w:type="dxa"/>
          </w:tcPr>
          <w:p w14:paraId="68A26B06" w14:textId="77777777" w:rsidR="00DF38C3" w:rsidRDefault="00D46CFF">
            <w:pPr>
              <w:pStyle w:val="TableParagraph"/>
              <w:spacing w:before="124"/>
              <w:ind w:left="20"/>
              <w:rPr>
                <w:rFonts w:ascii="Arial"/>
                <w:b/>
                <w:sz w:val="20"/>
              </w:rPr>
            </w:pPr>
            <w:r>
              <w:rPr>
                <w:rFonts w:ascii="Arial"/>
                <w:b/>
                <w:spacing w:val="-10"/>
                <w:sz w:val="20"/>
              </w:rPr>
              <w:t>1</w:t>
            </w:r>
          </w:p>
        </w:tc>
        <w:tc>
          <w:tcPr>
            <w:tcW w:w="4959" w:type="dxa"/>
          </w:tcPr>
          <w:p w14:paraId="39F0C17D" w14:textId="77777777" w:rsidR="00DF38C3" w:rsidRDefault="00D46CFF">
            <w:pPr>
              <w:pStyle w:val="TableParagraph"/>
              <w:spacing w:line="220" w:lineRule="exact"/>
              <w:ind w:left="30"/>
              <w:jc w:val="left"/>
              <w:rPr>
                <w:rFonts w:ascii="Arial" w:hAnsi="Arial"/>
                <w:b/>
                <w:sz w:val="20"/>
              </w:rPr>
            </w:pPr>
            <w:r>
              <w:rPr>
                <w:rFonts w:ascii="Arial" w:hAnsi="Arial"/>
                <w:b/>
                <w:spacing w:val="-2"/>
                <w:sz w:val="20"/>
              </w:rPr>
              <w:t>Прирост</w:t>
            </w:r>
            <w:r>
              <w:rPr>
                <w:rFonts w:ascii="Arial" w:hAnsi="Arial"/>
                <w:b/>
                <w:spacing w:val="-4"/>
                <w:sz w:val="20"/>
              </w:rPr>
              <w:t xml:space="preserve"> </w:t>
            </w:r>
            <w:r>
              <w:rPr>
                <w:rFonts w:ascii="Arial" w:hAnsi="Arial"/>
                <w:b/>
                <w:spacing w:val="-2"/>
                <w:sz w:val="20"/>
              </w:rPr>
              <w:t>тепловой нагрузки</w:t>
            </w:r>
            <w:r>
              <w:rPr>
                <w:rFonts w:ascii="Arial" w:hAnsi="Arial"/>
                <w:b/>
                <w:spacing w:val="-4"/>
                <w:sz w:val="20"/>
              </w:rPr>
              <w:t xml:space="preserve"> </w:t>
            </w:r>
            <w:r>
              <w:rPr>
                <w:rFonts w:ascii="Arial" w:hAnsi="Arial"/>
                <w:b/>
                <w:spacing w:val="-2"/>
                <w:sz w:val="20"/>
              </w:rPr>
              <w:t>перспективного</w:t>
            </w:r>
          </w:p>
          <w:p w14:paraId="643B98FF" w14:textId="77777777" w:rsidR="00DF38C3" w:rsidRDefault="00D46CFF">
            <w:pPr>
              <w:pStyle w:val="TableParagraph"/>
              <w:spacing w:before="36"/>
              <w:ind w:left="30"/>
              <w:jc w:val="left"/>
              <w:rPr>
                <w:rFonts w:ascii="Arial" w:hAnsi="Arial"/>
                <w:b/>
                <w:sz w:val="20"/>
              </w:rPr>
            </w:pPr>
            <w:r>
              <w:rPr>
                <w:rFonts w:ascii="Arial" w:hAnsi="Arial"/>
                <w:b/>
                <w:spacing w:val="-2"/>
                <w:sz w:val="20"/>
              </w:rPr>
              <w:t>строительства всего,</w:t>
            </w:r>
            <w:r>
              <w:rPr>
                <w:rFonts w:ascii="Arial" w:hAnsi="Arial"/>
                <w:b/>
                <w:spacing w:val="-3"/>
                <w:sz w:val="20"/>
              </w:rPr>
              <w:t xml:space="preserve"> </w:t>
            </w:r>
            <w:r>
              <w:rPr>
                <w:rFonts w:ascii="Arial" w:hAnsi="Arial"/>
                <w:b/>
                <w:spacing w:val="-2"/>
                <w:sz w:val="20"/>
              </w:rPr>
              <w:t>в</w:t>
            </w:r>
            <w:r>
              <w:rPr>
                <w:rFonts w:ascii="Arial" w:hAnsi="Arial"/>
                <w:b/>
                <w:spacing w:val="-4"/>
                <w:sz w:val="20"/>
              </w:rPr>
              <w:t xml:space="preserve"> т.ч.</w:t>
            </w:r>
          </w:p>
        </w:tc>
        <w:tc>
          <w:tcPr>
            <w:tcW w:w="1821" w:type="dxa"/>
          </w:tcPr>
          <w:p w14:paraId="5D695E81" w14:textId="77777777" w:rsidR="00DF38C3" w:rsidRDefault="00D46CFF">
            <w:pPr>
              <w:pStyle w:val="TableParagraph"/>
              <w:spacing w:before="128"/>
              <w:ind w:left="18"/>
              <w:rPr>
                <w:sz w:val="20"/>
              </w:rPr>
            </w:pPr>
            <w:r>
              <w:rPr>
                <w:spacing w:val="-10"/>
                <w:sz w:val="20"/>
              </w:rPr>
              <w:t>-</w:t>
            </w:r>
          </w:p>
        </w:tc>
        <w:tc>
          <w:tcPr>
            <w:tcW w:w="1975" w:type="dxa"/>
          </w:tcPr>
          <w:p w14:paraId="2E5B5BF9" w14:textId="77777777" w:rsidR="00DF38C3" w:rsidRDefault="00D46CFF">
            <w:pPr>
              <w:pStyle w:val="TableParagraph"/>
              <w:spacing w:before="124"/>
              <w:ind w:left="28" w:right="3"/>
              <w:rPr>
                <w:rFonts w:ascii="Arial"/>
                <w:b/>
                <w:sz w:val="20"/>
              </w:rPr>
            </w:pPr>
            <w:r>
              <w:rPr>
                <w:rFonts w:ascii="Arial"/>
                <w:b/>
                <w:spacing w:val="-4"/>
                <w:sz w:val="20"/>
              </w:rPr>
              <w:t>13,6</w:t>
            </w:r>
          </w:p>
        </w:tc>
      </w:tr>
      <w:tr w:rsidR="00DF38C3" w14:paraId="6A065FF6" w14:textId="77777777">
        <w:trPr>
          <w:trHeight w:val="527"/>
        </w:trPr>
        <w:tc>
          <w:tcPr>
            <w:tcW w:w="612" w:type="dxa"/>
          </w:tcPr>
          <w:p w14:paraId="280D1199" w14:textId="77777777" w:rsidR="00DF38C3" w:rsidRDefault="00D46CFF">
            <w:pPr>
              <w:pStyle w:val="TableParagraph"/>
              <w:spacing w:before="129"/>
              <w:ind w:left="20" w:right="3"/>
              <w:rPr>
                <w:sz w:val="20"/>
              </w:rPr>
            </w:pPr>
            <w:r>
              <w:rPr>
                <w:spacing w:val="-5"/>
                <w:sz w:val="20"/>
              </w:rPr>
              <w:t>1.1</w:t>
            </w:r>
          </w:p>
        </w:tc>
        <w:tc>
          <w:tcPr>
            <w:tcW w:w="4959" w:type="dxa"/>
          </w:tcPr>
          <w:p w14:paraId="1868E6CA" w14:textId="77777777" w:rsidR="00DF38C3" w:rsidRDefault="00D46CFF">
            <w:pPr>
              <w:pStyle w:val="TableParagraph"/>
              <w:spacing w:line="221" w:lineRule="exact"/>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0B6A9373" w14:textId="77777777" w:rsidR="00DF38C3" w:rsidRDefault="00D46CFF">
            <w:pPr>
              <w:pStyle w:val="TableParagraph"/>
              <w:spacing w:before="40"/>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№1</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12A761DF" w14:textId="77777777" w:rsidR="00DF38C3" w:rsidRDefault="00D46CFF">
            <w:pPr>
              <w:pStyle w:val="TableParagraph"/>
              <w:spacing w:before="129"/>
              <w:ind w:left="18"/>
              <w:rPr>
                <w:sz w:val="20"/>
              </w:rPr>
            </w:pPr>
            <w:r>
              <w:rPr>
                <w:spacing w:val="-10"/>
                <w:sz w:val="20"/>
              </w:rPr>
              <w:t>-</w:t>
            </w:r>
          </w:p>
        </w:tc>
        <w:tc>
          <w:tcPr>
            <w:tcW w:w="1975" w:type="dxa"/>
          </w:tcPr>
          <w:p w14:paraId="3A62593E" w14:textId="77777777" w:rsidR="00DF38C3" w:rsidRDefault="00D46CFF">
            <w:pPr>
              <w:pStyle w:val="TableParagraph"/>
              <w:spacing w:before="129"/>
              <w:ind w:left="28"/>
              <w:rPr>
                <w:sz w:val="20"/>
              </w:rPr>
            </w:pPr>
            <w:r>
              <w:rPr>
                <w:spacing w:val="-10"/>
                <w:sz w:val="20"/>
              </w:rPr>
              <w:t>-</w:t>
            </w:r>
          </w:p>
        </w:tc>
      </w:tr>
      <w:tr w:rsidR="00DF38C3" w14:paraId="75E6FDF7" w14:textId="77777777">
        <w:trPr>
          <w:trHeight w:val="530"/>
        </w:trPr>
        <w:tc>
          <w:tcPr>
            <w:tcW w:w="612" w:type="dxa"/>
          </w:tcPr>
          <w:p w14:paraId="119C424D" w14:textId="77777777" w:rsidR="00DF38C3" w:rsidRDefault="00D46CFF">
            <w:pPr>
              <w:pStyle w:val="TableParagraph"/>
              <w:spacing w:before="129"/>
              <w:ind w:left="20" w:right="3"/>
              <w:rPr>
                <w:sz w:val="20"/>
              </w:rPr>
            </w:pPr>
            <w:r>
              <w:rPr>
                <w:spacing w:val="-5"/>
                <w:sz w:val="20"/>
              </w:rPr>
              <w:t>1.2</w:t>
            </w:r>
          </w:p>
        </w:tc>
        <w:tc>
          <w:tcPr>
            <w:tcW w:w="4959" w:type="dxa"/>
          </w:tcPr>
          <w:p w14:paraId="32A846F6" w14:textId="77777777" w:rsidR="00DF38C3" w:rsidRDefault="00D46CFF">
            <w:pPr>
              <w:pStyle w:val="TableParagraph"/>
              <w:spacing w:line="221" w:lineRule="exact"/>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7CB70DAD" w14:textId="77777777" w:rsidR="00DF38C3" w:rsidRDefault="00D46CFF">
            <w:pPr>
              <w:pStyle w:val="TableParagraph"/>
              <w:spacing w:before="42"/>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№2</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15949C89" w14:textId="77777777" w:rsidR="00DF38C3" w:rsidRDefault="00D46CFF">
            <w:pPr>
              <w:pStyle w:val="TableParagraph"/>
              <w:spacing w:before="129"/>
              <w:ind w:left="18"/>
              <w:rPr>
                <w:sz w:val="20"/>
              </w:rPr>
            </w:pPr>
            <w:r>
              <w:rPr>
                <w:spacing w:val="-10"/>
                <w:sz w:val="20"/>
              </w:rPr>
              <w:t>-</w:t>
            </w:r>
          </w:p>
        </w:tc>
        <w:tc>
          <w:tcPr>
            <w:tcW w:w="1975" w:type="dxa"/>
          </w:tcPr>
          <w:p w14:paraId="014602D3" w14:textId="77777777" w:rsidR="00DF38C3" w:rsidRDefault="00D46CFF">
            <w:pPr>
              <w:pStyle w:val="TableParagraph"/>
              <w:spacing w:before="129"/>
              <w:ind w:left="28"/>
              <w:rPr>
                <w:sz w:val="20"/>
              </w:rPr>
            </w:pPr>
            <w:r>
              <w:rPr>
                <w:spacing w:val="-10"/>
                <w:sz w:val="20"/>
              </w:rPr>
              <w:t>-</w:t>
            </w:r>
          </w:p>
        </w:tc>
      </w:tr>
      <w:tr w:rsidR="00DF38C3" w14:paraId="5C4D95AA" w14:textId="77777777">
        <w:trPr>
          <w:trHeight w:val="687"/>
        </w:trPr>
        <w:tc>
          <w:tcPr>
            <w:tcW w:w="612" w:type="dxa"/>
          </w:tcPr>
          <w:p w14:paraId="39A9D81B" w14:textId="77777777" w:rsidR="00DF38C3" w:rsidRDefault="00D46CFF">
            <w:pPr>
              <w:pStyle w:val="TableParagraph"/>
              <w:spacing w:before="211"/>
              <w:ind w:left="20" w:right="3"/>
              <w:rPr>
                <w:sz w:val="20"/>
              </w:rPr>
            </w:pPr>
            <w:r>
              <w:rPr>
                <w:spacing w:val="-5"/>
                <w:sz w:val="20"/>
              </w:rPr>
              <w:t>1.3</w:t>
            </w:r>
          </w:p>
        </w:tc>
        <w:tc>
          <w:tcPr>
            <w:tcW w:w="4959" w:type="dxa"/>
          </w:tcPr>
          <w:p w14:paraId="43D44E10" w14:textId="77777777" w:rsidR="00DF38C3" w:rsidRDefault="00D46CFF">
            <w:pPr>
              <w:pStyle w:val="TableParagraph"/>
              <w:spacing w:before="6" w:line="225" w:lineRule="auto"/>
              <w:ind w:left="111" w:firstLine="2654"/>
              <w:jc w:val="left"/>
              <w:rPr>
                <w:sz w:val="20"/>
              </w:rPr>
            </w:pPr>
            <w:r>
              <w:rPr>
                <w:spacing w:val="-2"/>
                <w:sz w:val="20"/>
              </w:rPr>
              <w:t>в</w:t>
            </w:r>
            <w:r>
              <w:rPr>
                <w:spacing w:val="-12"/>
                <w:sz w:val="20"/>
              </w:rPr>
              <w:t xml:space="preserve"> </w:t>
            </w:r>
            <w:r>
              <w:rPr>
                <w:spacing w:val="-2"/>
                <w:sz w:val="20"/>
              </w:rPr>
              <w:t>зоне</w:t>
            </w:r>
            <w:r>
              <w:rPr>
                <w:spacing w:val="-11"/>
                <w:sz w:val="20"/>
              </w:rPr>
              <w:t xml:space="preserve"> </w:t>
            </w:r>
            <w:r>
              <w:rPr>
                <w:spacing w:val="-2"/>
                <w:sz w:val="20"/>
              </w:rPr>
              <w:t>теплоснабжения центральной</w:t>
            </w:r>
            <w:r>
              <w:rPr>
                <w:spacing w:val="-1"/>
                <w:sz w:val="20"/>
              </w:rPr>
              <w:t xml:space="preserve"> </w:t>
            </w:r>
            <w:r>
              <w:rPr>
                <w:spacing w:val="-2"/>
                <w:sz w:val="20"/>
              </w:rPr>
              <w:t>котельной</w:t>
            </w:r>
            <w:r>
              <w:rPr>
                <w:sz w:val="20"/>
              </w:rPr>
              <w:t xml:space="preserve"> </w:t>
            </w:r>
            <w:r>
              <w:rPr>
                <w:spacing w:val="-2"/>
                <w:sz w:val="20"/>
              </w:rPr>
              <w:t>«Алые паруса» (с.</w:t>
            </w:r>
            <w:r>
              <w:rPr>
                <w:spacing w:val="-4"/>
                <w:sz w:val="20"/>
              </w:rPr>
              <w:t xml:space="preserve"> </w:t>
            </w:r>
            <w:r>
              <w:rPr>
                <w:spacing w:val="-2"/>
                <w:sz w:val="20"/>
              </w:rPr>
              <w:t>Ягодное)</w:t>
            </w:r>
          </w:p>
        </w:tc>
        <w:tc>
          <w:tcPr>
            <w:tcW w:w="1821" w:type="dxa"/>
          </w:tcPr>
          <w:p w14:paraId="42C395E0" w14:textId="77777777" w:rsidR="00DF38C3" w:rsidRDefault="00D46CFF">
            <w:pPr>
              <w:pStyle w:val="TableParagraph"/>
              <w:spacing w:before="211"/>
              <w:ind w:left="18"/>
              <w:rPr>
                <w:sz w:val="20"/>
              </w:rPr>
            </w:pPr>
            <w:r>
              <w:rPr>
                <w:spacing w:val="-10"/>
                <w:sz w:val="20"/>
              </w:rPr>
              <w:t>-</w:t>
            </w:r>
          </w:p>
        </w:tc>
        <w:tc>
          <w:tcPr>
            <w:tcW w:w="1975" w:type="dxa"/>
          </w:tcPr>
          <w:p w14:paraId="645998F3" w14:textId="77777777" w:rsidR="00DF38C3" w:rsidRDefault="00D46CFF">
            <w:pPr>
              <w:pStyle w:val="TableParagraph"/>
              <w:spacing w:before="211"/>
              <w:ind w:left="28"/>
              <w:rPr>
                <w:sz w:val="20"/>
              </w:rPr>
            </w:pPr>
            <w:r>
              <w:rPr>
                <w:spacing w:val="-10"/>
                <w:sz w:val="20"/>
              </w:rPr>
              <w:t>-</w:t>
            </w:r>
          </w:p>
        </w:tc>
      </w:tr>
      <w:tr w:rsidR="00DF38C3" w14:paraId="22D903E0" w14:textId="77777777">
        <w:trPr>
          <w:trHeight w:val="263"/>
        </w:trPr>
        <w:tc>
          <w:tcPr>
            <w:tcW w:w="612" w:type="dxa"/>
          </w:tcPr>
          <w:p w14:paraId="27739079" w14:textId="77777777" w:rsidR="00DF38C3" w:rsidRDefault="00D46CFF">
            <w:pPr>
              <w:pStyle w:val="TableParagraph"/>
              <w:spacing w:line="222" w:lineRule="exact"/>
              <w:ind w:left="20" w:right="3"/>
              <w:rPr>
                <w:sz w:val="20"/>
              </w:rPr>
            </w:pPr>
            <w:r>
              <w:rPr>
                <w:spacing w:val="-5"/>
                <w:sz w:val="20"/>
              </w:rPr>
              <w:t>1.6</w:t>
            </w:r>
          </w:p>
        </w:tc>
        <w:tc>
          <w:tcPr>
            <w:tcW w:w="4959" w:type="dxa"/>
          </w:tcPr>
          <w:p w14:paraId="177A3326" w14:textId="77777777" w:rsidR="00DF38C3" w:rsidRDefault="00D46CFF">
            <w:pPr>
              <w:pStyle w:val="TableParagraph"/>
              <w:spacing w:line="222" w:lineRule="exact"/>
              <w:ind w:right="13"/>
              <w:jc w:val="right"/>
              <w:rPr>
                <w:sz w:val="20"/>
              </w:rPr>
            </w:pPr>
            <w:r>
              <w:rPr>
                <w:spacing w:val="-2"/>
                <w:sz w:val="20"/>
              </w:rPr>
              <w:t>в</w:t>
            </w:r>
            <w:r>
              <w:rPr>
                <w:spacing w:val="-4"/>
                <w:sz w:val="20"/>
              </w:rPr>
              <w:t xml:space="preserve"> </w:t>
            </w:r>
            <w:r>
              <w:rPr>
                <w:spacing w:val="-2"/>
                <w:sz w:val="20"/>
              </w:rPr>
              <w:t>существующей</w:t>
            </w:r>
            <w:r>
              <w:rPr>
                <w:spacing w:val="-3"/>
                <w:sz w:val="20"/>
              </w:rPr>
              <w:t xml:space="preserve"> </w:t>
            </w:r>
            <w:r>
              <w:rPr>
                <w:spacing w:val="-2"/>
                <w:sz w:val="20"/>
              </w:rPr>
              <w:t>застройке</w:t>
            </w:r>
            <w:r>
              <w:rPr>
                <w:spacing w:val="-5"/>
                <w:sz w:val="20"/>
              </w:rPr>
              <w:t xml:space="preserve"> </w:t>
            </w:r>
            <w:r>
              <w:rPr>
                <w:spacing w:val="-2"/>
                <w:sz w:val="20"/>
              </w:rPr>
              <w:t>с.</w:t>
            </w:r>
            <w:r>
              <w:rPr>
                <w:spacing w:val="-5"/>
                <w:sz w:val="20"/>
              </w:rPr>
              <w:t xml:space="preserve"> </w:t>
            </w:r>
            <w:r>
              <w:rPr>
                <w:spacing w:val="-2"/>
                <w:sz w:val="20"/>
              </w:rPr>
              <w:t>Ягодное</w:t>
            </w:r>
          </w:p>
        </w:tc>
        <w:tc>
          <w:tcPr>
            <w:tcW w:w="1821" w:type="dxa"/>
          </w:tcPr>
          <w:p w14:paraId="4608ED54" w14:textId="77777777" w:rsidR="00DF38C3" w:rsidRDefault="00D46CFF">
            <w:pPr>
              <w:pStyle w:val="TableParagraph"/>
              <w:spacing w:line="222" w:lineRule="exact"/>
              <w:ind w:left="18"/>
              <w:rPr>
                <w:sz w:val="20"/>
              </w:rPr>
            </w:pPr>
            <w:r>
              <w:rPr>
                <w:spacing w:val="-10"/>
                <w:sz w:val="20"/>
              </w:rPr>
              <w:t>-</w:t>
            </w:r>
          </w:p>
        </w:tc>
        <w:tc>
          <w:tcPr>
            <w:tcW w:w="1975" w:type="dxa"/>
          </w:tcPr>
          <w:p w14:paraId="5F859604" w14:textId="77777777" w:rsidR="00DF38C3" w:rsidRDefault="00D46CFF">
            <w:pPr>
              <w:pStyle w:val="TableParagraph"/>
              <w:spacing w:line="222" w:lineRule="exact"/>
              <w:ind w:left="28" w:right="10"/>
              <w:rPr>
                <w:sz w:val="20"/>
              </w:rPr>
            </w:pPr>
            <w:r>
              <w:rPr>
                <w:spacing w:val="-2"/>
                <w:sz w:val="20"/>
              </w:rPr>
              <w:t>6,6029</w:t>
            </w:r>
          </w:p>
        </w:tc>
      </w:tr>
      <w:tr w:rsidR="00DF38C3" w14:paraId="0EB7A621" w14:textId="77777777">
        <w:trPr>
          <w:trHeight w:val="265"/>
        </w:trPr>
        <w:tc>
          <w:tcPr>
            <w:tcW w:w="612" w:type="dxa"/>
          </w:tcPr>
          <w:p w14:paraId="7A767BD8" w14:textId="77777777" w:rsidR="00DF38C3" w:rsidRDefault="00D46CFF">
            <w:pPr>
              <w:pStyle w:val="TableParagraph"/>
              <w:spacing w:line="220" w:lineRule="exact"/>
              <w:ind w:left="20" w:right="3"/>
              <w:rPr>
                <w:sz w:val="20"/>
              </w:rPr>
            </w:pPr>
            <w:r>
              <w:rPr>
                <w:spacing w:val="-5"/>
                <w:sz w:val="20"/>
              </w:rPr>
              <w:t>1.7</w:t>
            </w:r>
          </w:p>
        </w:tc>
        <w:tc>
          <w:tcPr>
            <w:tcW w:w="4959" w:type="dxa"/>
          </w:tcPr>
          <w:p w14:paraId="2E79F4A5" w14:textId="77777777" w:rsidR="00DF38C3" w:rsidRDefault="00D46CFF">
            <w:pPr>
              <w:pStyle w:val="TableParagraph"/>
              <w:spacing w:line="220"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№1</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17AB3C6E" w14:textId="77777777" w:rsidR="00DF38C3" w:rsidRDefault="00D46CFF">
            <w:pPr>
              <w:pStyle w:val="TableParagraph"/>
              <w:spacing w:line="220" w:lineRule="exact"/>
              <w:ind w:left="18"/>
              <w:rPr>
                <w:sz w:val="20"/>
              </w:rPr>
            </w:pPr>
            <w:r>
              <w:rPr>
                <w:spacing w:val="-10"/>
                <w:sz w:val="20"/>
              </w:rPr>
              <w:t>-</w:t>
            </w:r>
          </w:p>
        </w:tc>
        <w:tc>
          <w:tcPr>
            <w:tcW w:w="1975" w:type="dxa"/>
          </w:tcPr>
          <w:p w14:paraId="1F39FD50" w14:textId="77777777" w:rsidR="00DF38C3" w:rsidRDefault="00D46CFF">
            <w:pPr>
              <w:pStyle w:val="TableParagraph"/>
              <w:spacing w:line="220" w:lineRule="exact"/>
              <w:ind w:left="28"/>
              <w:rPr>
                <w:sz w:val="20"/>
              </w:rPr>
            </w:pPr>
            <w:r>
              <w:rPr>
                <w:spacing w:val="-10"/>
                <w:sz w:val="20"/>
              </w:rPr>
              <w:t>-</w:t>
            </w:r>
          </w:p>
        </w:tc>
      </w:tr>
      <w:tr w:rsidR="00DF38C3" w14:paraId="3AFE5A0C" w14:textId="77777777">
        <w:trPr>
          <w:trHeight w:val="262"/>
        </w:trPr>
        <w:tc>
          <w:tcPr>
            <w:tcW w:w="612" w:type="dxa"/>
          </w:tcPr>
          <w:p w14:paraId="366CFF14" w14:textId="77777777" w:rsidR="00DF38C3" w:rsidRDefault="00D46CFF">
            <w:pPr>
              <w:pStyle w:val="TableParagraph"/>
              <w:spacing w:line="220" w:lineRule="exact"/>
              <w:ind w:left="20" w:right="3"/>
              <w:rPr>
                <w:sz w:val="20"/>
              </w:rPr>
            </w:pPr>
            <w:r>
              <w:rPr>
                <w:spacing w:val="-5"/>
                <w:sz w:val="20"/>
              </w:rPr>
              <w:t>1.8</w:t>
            </w:r>
          </w:p>
        </w:tc>
        <w:tc>
          <w:tcPr>
            <w:tcW w:w="4959" w:type="dxa"/>
          </w:tcPr>
          <w:p w14:paraId="0E8279DC" w14:textId="77777777" w:rsidR="00DF38C3" w:rsidRDefault="00D46CFF">
            <w:pPr>
              <w:pStyle w:val="TableParagraph"/>
              <w:spacing w:line="220"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№2</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E89AD5C" w14:textId="77777777" w:rsidR="00DF38C3" w:rsidRDefault="00D46CFF">
            <w:pPr>
              <w:pStyle w:val="TableParagraph"/>
              <w:spacing w:line="220" w:lineRule="exact"/>
              <w:ind w:left="18"/>
              <w:rPr>
                <w:sz w:val="20"/>
              </w:rPr>
            </w:pPr>
            <w:r>
              <w:rPr>
                <w:spacing w:val="-10"/>
                <w:sz w:val="20"/>
              </w:rPr>
              <w:t>-</w:t>
            </w:r>
          </w:p>
        </w:tc>
        <w:tc>
          <w:tcPr>
            <w:tcW w:w="1975" w:type="dxa"/>
          </w:tcPr>
          <w:p w14:paraId="42CC845A" w14:textId="77777777" w:rsidR="00DF38C3" w:rsidRDefault="00D46CFF">
            <w:pPr>
              <w:pStyle w:val="TableParagraph"/>
              <w:spacing w:line="220" w:lineRule="exact"/>
              <w:ind w:left="28" w:right="10"/>
              <w:rPr>
                <w:sz w:val="20"/>
              </w:rPr>
            </w:pPr>
            <w:r>
              <w:rPr>
                <w:spacing w:val="-2"/>
                <w:sz w:val="20"/>
              </w:rPr>
              <w:t>1,383</w:t>
            </w:r>
          </w:p>
        </w:tc>
      </w:tr>
      <w:tr w:rsidR="00DF38C3" w14:paraId="3651AB79" w14:textId="77777777">
        <w:trPr>
          <w:trHeight w:val="262"/>
        </w:trPr>
        <w:tc>
          <w:tcPr>
            <w:tcW w:w="612" w:type="dxa"/>
          </w:tcPr>
          <w:p w14:paraId="4AD140AC" w14:textId="77777777" w:rsidR="00DF38C3" w:rsidRDefault="00D46CFF">
            <w:pPr>
              <w:pStyle w:val="TableParagraph"/>
              <w:spacing w:line="221" w:lineRule="exact"/>
              <w:ind w:left="20" w:right="3"/>
              <w:rPr>
                <w:sz w:val="20"/>
              </w:rPr>
            </w:pPr>
            <w:r>
              <w:rPr>
                <w:spacing w:val="-5"/>
                <w:sz w:val="20"/>
              </w:rPr>
              <w:t>1.9</w:t>
            </w:r>
          </w:p>
        </w:tc>
        <w:tc>
          <w:tcPr>
            <w:tcW w:w="4959" w:type="dxa"/>
          </w:tcPr>
          <w:p w14:paraId="58AAD6CE" w14:textId="77777777" w:rsidR="00DF38C3" w:rsidRDefault="00D46CFF">
            <w:pPr>
              <w:pStyle w:val="TableParagraph"/>
              <w:spacing w:line="221"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№3</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2CFF9240" w14:textId="77777777" w:rsidR="00DF38C3" w:rsidRDefault="00D46CFF">
            <w:pPr>
              <w:pStyle w:val="TableParagraph"/>
              <w:spacing w:line="221" w:lineRule="exact"/>
              <w:ind w:left="18"/>
              <w:rPr>
                <w:sz w:val="20"/>
              </w:rPr>
            </w:pPr>
            <w:r>
              <w:rPr>
                <w:spacing w:val="-10"/>
                <w:sz w:val="20"/>
              </w:rPr>
              <w:t>-</w:t>
            </w:r>
          </w:p>
        </w:tc>
        <w:tc>
          <w:tcPr>
            <w:tcW w:w="1975" w:type="dxa"/>
          </w:tcPr>
          <w:p w14:paraId="639A6CED" w14:textId="77777777" w:rsidR="00DF38C3" w:rsidRDefault="00D46CFF">
            <w:pPr>
              <w:pStyle w:val="TableParagraph"/>
              <w:spacing w:line="221" w:lineRule="exact"/>
              <w:ind w:left="28" w:right="10"/>
              <w:rPr>
                <w:sz w:val="20"/>
              </w:rPr>
            </w:pPr>
            <w:r>
              <w:rPr>
                <w:spacing w:val="-2"/>
                <w:sz w:val="20"/>
              </w:rPr>
              <w:t>0,446</w:t>
            </w:r>
          </w:p>
        </w:tc>
      </w:tr>
      <w:tr w:rsidR="00DF38C3" w14:paraId="40D34A31" w14:textId="77777777">
        <w:trPr>
          <w:trHeight w:val="265"/>
        </w:trPr>
        <w:tc>
          <w:tcPr>
            <w:tcW w:w="612" w:type="dxa"/>
          </w:tcPr>
          <w:p w14:paraId="762BFF98" w14:textId="77777777" w:rsidR="00DF38C3" w:rsidRDefault="00D46CFF">
            <w:pPr>
              <w:pStyle w:val="TableParagraph"/>
              <w:spacing w:line="221" w:lineRule="exact"/>
              <w:ind w:left="20" w:right="5"/>
              <w:rPr>
                <w:sz w:val="20"/>
              </w:rPr>
            </w:pPr>
            <w:r>
              <w:rPr>
                <w:spacing w:val="-4"/>
                <w:sz w:val="20"/>
              </w:rPr>
              <w:t>1.10</w:t>
            </w:r>
          </w:p>
        </w:tc>
        <w:tc>
          <w:tcPr>
            <w:tcW w:w="4959" w:type="dxa"/>
          </w:tcPr>
          <w:p w14:paraId="10F964BB" w14:textId="77777777" w:rsidR="00DF38C3" w:rsidRDefault="00D46CFF">
            <w:pPr>
              <w:pStyle w:val="TableParagraph"/>
              <w:spacing w:line="221"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№4</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A9A0CCF" w14:textId="77777777" w:rsidR="00DF38C3" w:rsidRDefault="00D46CFF">
            <w:pPr>
              <w:pStyle w:val="TableParagraph"/>
              <w:spacing w:line="221" w:lineRule="exact"/>
              <w:ind w:left="18"/>
              <w:rPr>
                <w:sz w:val="20"/>
              </w:rPr>
            </w:pPr>
            <w:r>
              <w:rPr>
                <w:spacing w:val="-10"/>
                <w:sz w:val="20"/>
              </w:rPr>
              <w:t>-</w:t>
            </w:r>
          </w:p>
        </w:tc>
        <w:tc>
          <w:tcPr>
            <w:tcW w:w="1975" w:type="dxa"/>
          </w:tcPr>
          <w:p w14:paraId="12EA47DB" w14:textId="77777777" w:rsidR="00DF38C3" w:rsidRDefault="00D46CFF">
            <w:pPr>
              <w:pStyle w:val="TableParagraph"/>
              <w:spacing w:line="221" w:lineRule="exact"/>
              <w:ind w:left="28"/>
              <w:rPr>
                <w:sz w:val="20"/>
              </w:rPr>
            </w:pPr>
            <w:r>
              <w:rPr>
                <w:spacing w:val="-10"/>
                <w:sz w:val="20"/>
              </w:rPr>
              <w:t>-</w:t>
            </w:r>
          </w:p>
        </w:tc>
      </w:tr>
      <w:tr w:rsidR="00DF38C3" w14:paraId="2FB946A3" w14:textId="77777777">
        <w:trPr>
          <w:trHeight w:val="263"/>
        </w:trPr>
        <w:tc>
          <w:tcPr>
            <w:tcW w:w="612" w:type="dxa"/>
          </w:tcPr>
          <w:p w14:paraId="04D20508" w14:textId="77777777" w:rsidR="00DF38C3" w:rsidRDefault="00D46CFF">
            <w:pPr>
              <w:pStyle w:val="TableParagraph"/>
              <w:spacing w:line="221" w:lineRule="exact"/>
              <w:ind w:left="20" w:right="5"/>
              <w:rPr>
                <w:sz w:val="20"/>
              </w:rPr>
            </w:pPr>
            <w:r>
              <w:rPr>
                <w:spacing w:val="-4"/>
                <w:sz w:val="20"/>
              </w:rPr>
              <w:t>1.11</w:t>
            </w:r>
          </w:p>
        </w:tc>
        <w:tc>
          <w:tcPr>
            <w:tcW w:w="4959" w:type="dxa"/>
          </w:tcPr>
          <w:p w14:paraId="0817C579" w14:textId="77777777" w:rsidR="00DF38C3" w:rsidRDefault="00D46CFF">
            <w:pPr>
              <w:pStyle w:val="TableParagraph"/>
              <w:spacing w:line="221"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№5</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12FF63F7" w14:textId="77777777" w:rsidR="00DF38C3" w:rsidRDefault="00D46CFF">
            <w:pPr>
              <w:pStyle w:val="TableParagraph"/>
              <w:spacing w:line="221" w:lineRule="exact"/>
              <w:ind w:left="18"/>
              <w:rPr>
                <w:sz w:val="20"/>
              </w:rPr>
            </w:pPr>
            <w:r>
              <w:rPr>
                <w:spacing w:val="-10"/>
                <w:sz w:val="20"/>
              </w:rPr>
              <w:t>-</w:t>
            </w:r>
          </w:p>
        </w:tc>
        <w:tc>
          <w:tcPr>
            <w:tcW w:w="1975" w:type="dxa"/>
          </w:tcPr>
          <w:p w14:paraId="6AAAA643" w14:textId="77777777" w:rsidR="00DF38C3" w:rsidRDefault="00D46CFF">
            <w:pPr>
              <w:pStyle w:val="TableParagraph"/>
              <w:spacing w:line="221" w:lineRule="exact"/>
              <w:ind w:left="28" w:right="10"/>
              <w:rPr>
                <w:sz w:val="20"/>
              </w:rPr>
            </w:pPr>
            <w:r>
              <w:rPr>
                <w:spacing w:val="-2"/>
                <w:sz w:val="20"/>
              </w:rPr>
              <w:t>1,586</w:t>
            </w:r>
          </w:p>
        </w:tc>
      </w:tr>
      <w:tr w:rsidR="00DF38C3" w14:paraId="678A3EC6" w14:textId="77777777">
        <w:trPr>
          <w:trHeight w:val="262"/>
        </w:trPr>
        <w:tc>
          <w:tcPr>
            <w:tcW w:w="612" w:type="dxa"/>
          </w:tcPr>
          <w:p w14:paraId="71D79D13" w14:textId="77777777" w:rsidR="00DF38C3" w:rsidRDefault="00D46CFF">
            <w:pPr>
              <w:pStyle w:val="TableParagraph"/>
              <w:spacing w:line="222" w:lineRule="exact"/>
              <w:ind w:left="20" w:right="5"/>
              <w:rPr>
                <w:sz w:val="20"/>
              </w:rPr>
            </w:pPr>
            <w:r>
              <w:rPr>
                <w:spacing w:val="-4"/>
                <w:sz w:val="20"/>
              </w:rPr>
              <w:t>1.12</w:t>
            </w:r>
          </w:p>
        </w:tc>
        <w:tc>
          <w:tcPr>
            <w:tcW w:w="4959" w:type="dxa"/>
          </w:tcPr>
          <w:p w14:paraId="77B1D524"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№6</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7C4AAE00" w14:textId="77777777" w:rsidR="00DF38C3" w:rsidRDefault="00D46CFF">
            <w:pPr>
              <w:pStyle w:val="TableParagraph"/>
              <w:spacing w:line="222" w:lineRule="exact"/>
              <w:ind w:left="18"/>
              <w:rPr>
                <w:sz w:val="20"/>
              </w:rPr>
            </w:pPr>
            <w:r>
              <w:rPr>
                <w:spacing w:val="-10"/>
                <w:sz w:val="20"/>
              </w:rPr>
              <w:t>-</w:t>
            </w:r>
          </w:p>
        </w:tc>
        <w:tc>
          <w:tcPr>
            <w:tcW w:w="1975" w:type="dxa"/>
          </w:tcPr>
          <w:p w14:paraId="580233CE" w14:textId="77777777" w:rsidR="00DF38C3" w:rsidRDefault="00D46CFF">
            <w:pPr>
              <w:pStyle w:val="TableParagraph"/>
              <w:spacing w:line="222" w:lineRule="exact"/>
              <w:ind w:left="28"/>
              <w:rPr>
                <w:sz w:val="20"/>
              </w:rPr>
            </w:pPr>
            <w:r>
              <w:rPr>
                <w:spacing w:val="-10"/>
                <w:sz w:val="20"/>
              </w:rPr>
              <w:t>-</w:t>
            </w:r>
          </w:p>
        </w:tc>
      </w:tr>
      <w:tr w:rsidR="00DF38C3" w14:paraId="0EE6D14A" w14:textId="77777777">
        <w:trPr>
          <w:trHeight w:val="266"/>
        </w:trPr>
        <w:tc>
          <w:tcPr>
            <w:tcW w:w="612" w:type="dxa"/>
          </w:tcPr>
          <w:p w14:paraId="3D972312" w14:textId="77777777" w:rsidR="00DF38C3" w:rsidRDefault="00D46CFF">
            <w:pPr>
              <w:pStyle w:val="TableParagraph"/>
              <w:spacing w:line="225" w:lineRule="exact"/>
              <w:ind w:left="20" w:right="5"/>
              <w:rPr>
                <w:sz w:val="20"/>
              </w:rPr>
            </w:pPr>
            <w:r>
              <w:rPr>
                <w:spacing w:val="-4"/>
                <w:sz w:val="20"/>
              </w:rPr>
              <w:t>1.13</w:t>
            </w:r>
          </w:p>
        </w:tc>
        <w:tc>
          <w:tcPr>
            <w:tcW w:w="4959" w:type="dxa"/>
          </w:tcPr>
          <w:p w14:paraId="6A294E04" w14:textId="77777777" w:rsidR="00DF38C3" w:rsidRDefault="00D46CFF">
            <w:pPr>
              <w:pStyle w:val="TableParagraph"/>
              <w:spacing w:line="225"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№7</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DA2DF8C" w14:textId="77777777" w:rsidR="00DF38C3" w:rsidRDefault="00D46CFF">
            <w:pPr>
              <w:pStyle w:val="TableParagraph"/>
              <w:spacing w:line="225" w:lineRule="exact"/>
              <w:ind w:left="18"/>
              <w:rPr>
                <w:sz w:val="20"/>
              </w:rPr>
            </w:pPr>
            <w:r>
              <w:rPr>
                <w:spacing w:val="-10"/>
                <w:sz w:val="20"/>
              </w:rPr>
              <w:t>-</w:t>
            </w:r>
          </w:p>
        </w:tc>
        <w:tc>
          <w:tcPr>
            <w:tcW w:w="1975" w:type="dxa"/>
          </w:tcPr>
          <w:p w14:paraId="7C66CD81" w14:textId="77777777" w:rsidR="00DF38C3" w:rsidRDefault="00D46CFF">
            <w:pPr>
              <w:pStyle w:val="TableParagraph"/>
              <w:spacing w:line="225" w:lineRule="exact"/>
              <w:ind w:left="28" w:right="10"/>
              <w:rPr>
                <w:sz w:val="20"/>
              </w:rPr>
            </w:pPr>
            <w:r>
              <w:rPr>
                <w:spacing w:val="-2"/>
                <w:sz w:val="20"/>
              </w:rPr>
              <w:t>1,395</w:t>
            </w:r>
          </w:p>
        </w:tc>
      </w:tr>
      <w:tr w:rsidR="00DF38C3" w14:paraId="3F5A2276" w14:textId="77777777">
        <w:trPr>
          <w:trHeight w:val="262"/>
        </w:trPr>
        <w:tc>
          <w:tcPr>
            <w:tcW w:w="612" w:type="dxa"/>
          </w:tcPr>
          <w:p w14:paraId="47F7CE70" w14:textId="77777777" w:rsidR="00DF38C3" w:rsidRDefault="00D46CFF">
            <w:pPr>
              <w:pStyle w:val="TableParagraph"/>
              <w:spacing w:line="220" w:lineRule="exact"/>
              <w:ind w:left="20" w:right="5"/>
              <w:rPr>
                <w:sz w:val="20"/>
              </w:rPr>
            </w:pPr>
            <w:r>
              <w:rPr>
                <w:spacing w:val="-4"/>
                <w:sz w:val="20"/>
              </w:rPr>
              <w:t>1.14</w:t>
            </w:r>
          </w:p>
        </w:tc>
        <w:tc>
          <w:tcPr>
            <w:tcW w:w="4959" w:type="dxa"/>
          </w:tcPr>
          <w:p w14:paraId="08B76E44" w14:textId="77777777" w:rsidR="00DF38C3" w:rsidRDefault="00D46CFF">
            <w:pPr>
              <w:pStyle w:val="TableParagraph"/>
              <w:spacing w:line="220"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№8</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000DD670" w14:textId="77777777" w:rsidR="00DF38C3" w:rsidRDefault="00D46CFF">
            <w:pPr>
              <w:pStyle w:val="TableParagraph"/>
              <w:spacing w:line="220" w:lineRule="exact"/>
              <w:ind w:left="18"/>
              <w:rPr>
                <w:sz w:val="20"/>
              </w:rPr>
            </w:pPr>
            <w:r>
              <w:rPr>
                <w:spacing w:val="-10"/>
                <w:sz w:val="20"/>
              </w:rPr>
              <w:t>-</w:t>
            </w:r>
          </w:p>
        </w:tc>
        <w:tc>
          <w:tcPr>
            <w:tcW w:w="1975" w:type="dxa"/>
          </w:tcPr>
          <w:p w14:paraId="2DE82EDA" w14:textId="77777777" w:rsidR="00DF38C3" w:rsidRDefault="00D46CFF">
            <w:pPr>
              <w:pStyle w:val="TableParagraph"/>
              <w:spacing w:line="220" w:lineRule="exact"/>
              <w:ind w:left="28"/>
              <w:rPr>
                <w:sz w:val="20"/>
              </w:rPr>
            </w:pPr>
            <w:r>
              <w:rPr>
                <w:spacing w:val="-10"/>
                <w:sz w:val="20"/>
              </w:rPr>
              <w:t>-</w:t>
            </w:r>
          </w:p>
        </w:tc>
      </w:tr>
      <w:tr w:rsidR="00DF38C3" w14:paraId="11F70613" w14:textId="77777777">
        <w:trPr>
          <w:trHeight w:val="263"/>
        </w:trPr>
        <w:tc>
          <w:tcPr>
            <w:tcW w:w="612" w:type="dxa"/>
          </w:tcPr>
          <w:p w14:paraId="7FE8D1FE" w14:textId="77777777" w:rsidR="00DF38C3" w:rsidRDefault="00D46CFF">
            <w:pPr>
              <w:pStyle w:val="TableParagraph"/>
              <w:spacing w:line="221" w:lineRule="exact"/>
              <w:ind w:left="20" w:right="5"/>
              <w:rPr>
                <w:sz w:val="20"/>
              </w:rPr>
            </w:pPr>
            <w:r>
              <w:rPr>
                <w:spacing w:val="-4"/>
                <w:sz w:val="20"/>
              </w:rPr>
              <w:t>1.15</w:t>
            </w:r>
          </w:p>
        </w:tc>
        <w:tc>
          <w:tcPr>
            <w:tcW w:w="4959" w:type="dxa"/>
          </w:tcPr>
          <w:p w14:paraId="21CD0845" w14:textId="77777777" w:rsidR="00DF38C3" w:rsidRDefault="00D46CFF">
            <w:pPr>
              <w:pStyle w:val="TableParagraph"/>
              <w:spacing w:line="221"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№9</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51C2F072" w14:textId="77777777" w:rsidR="00DF38C3" w:rsidRDefault="00D46CFF">
            <w:pPr>
              <w:pStyle w:val="TableParagraph"/>
              <w:spacing w:line="221" w:lineRule="exact"/>
              <w:ind w:left="18"/>
              <w:rPr>
                <w:sz w:val="20"/>
              </w:rPr>
            </w:pPr>
            <w:r>
              <w:rPr>
                <w:spacing w:val="-10"/>
                <w:sz w:val="20"/>
              </w:rPr>
              <w:t>-</w:t>
            </w:r>
          </w:p>
        </w:tc>
        <w:tc>
          <w:tcPr>
            <w:tcW w:w="1975" w:type="dxa"/>
          </w:tcPr>
          <w:p w14:paraId="3E8F13CA" w14:textId="77777777" w:rsidR="00DF38C3" w:rsidRDefault="00D46CFF">
            <w:pPr>
              <w:pStyle w:val="TableParagraph"/>
              <w:spacing w:line="221" w:lineRule="exact"/>
              <w:ind w:left="28"/>
              <w:rPr>
                <w:sz w:val="20"/>
              </w:rPr>
            </w:pPr>
            <w:r>
              <w:rPr>
                <w:spacing w:val="-10"/>
                <w:sz w:val="20"/>
              </w:rPr>
              <w:t>-</w:t>
            </w:r>
          </w:p>
        </w:tc>
      </w:tr>
      <w:tr w:rsidR="00DF38C3" w14:paraId="0A900E0A" w14:textId="77777777">
        <w:trPr>
          <w:trHeight w:val="266"/>
        </w:trPr>
        <w:tc>
          <w:tcPr>
            <w:tcW w:w="612" w:type="dxa"/>
          </w:tcPr>
          <w:p w14:paraId="4CB0CAA3" w14:textId="77777777" w:rsidR="00DF38C3" w:rsidRDefault="00D46CFF">
            <w:pPr>
              <w:pStyle w:val="TableParagraph"/>
              <w:spacing w:line="226" w:lineRule="exact"/>
              <w:ind w:left="20" w:right="5"/>
              <w:rPr>
                <w:sz w:val="20"/>
              </w:rPr>
            </w:pPr>
            <w:r>
              <w:rPr>
                <w:spacing w:val="-4"/>
                <w:sz w:val="20"/>
              </w:rPr>
              <w:t>1.16</w:t>
            </w:r>
          </w:p>
        </w:tc>
        <w:tc>
          <w:tcPr>
            <w:tcW w:w="4959" w:type="dxa"/>
          </w:tcPr>
          <w:p w14:paraId="355AB0D9" w14:textId="77777777" w:rsidR="00DF38C3" w:rsidRDefault="00D46CFF">
            <w:pPr>
              <w:pStyle w:val="TableParagraph"/>
              <w:spacing w:line="226" w:lineRule="exact"/>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№10</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733F424E" w14:textId="77777777" w:rsidR="00DF38C3" w:rsidRDefault="00D46CFF">
            <w:pPr>
              <w:pStyle w:val="TableParagraph"/>
              <w:spacing w:line="226" w:lineRule="exact"/>
              <w:ind w:left="18"/>
              <w:rPr>
                <w:sz w:val="20"/>
              </w:rPr>
            </w:pPr>
            <w:r>
              <w:rPr>
                <w:spacing w:val="-10"/>
                <w:sz w:val="20"/>
              </w:rPr>
              <w:t>-</w:t>
            </w:r>
          </w:p>
        </w:tc>
        <w:tc>
          <w:tcPr>
            <w:tcW w:w="1975" w:type="dxa"/>
          </w:tcPr>
          <w:p w14:paraId="5CDFA37E" w14:textId="77777777" w:rsidR="00DF38C3" w:rsidRDefault="00D46CFF">
            <w:pPr>
              <w:pStyle w:val="TableParagraph"/>
              <w:spacing w:line="226" w:lineRule="exact"/>
              <w:ind w:left="28" w:right="8"/>
              <w:rPr>
                <w:sz w:val="20"/>
              </w:rPr>
            </w:pPr>
            <w:r>
              <w:rPr>
                <w:spacing w:val="-4"/>
                <w:sz w:val="20"/>
              </w:rPr>
              <w:t>0,44</w:t>
            </w:r>
          </w:p>
        </w:tc>
      </w:tr>
      <w:tr w:rsidR="00DF38C3" w14:paraId="20B4841D" w14:textId="77777777">
        <w:trPr>
          <w:trHeight w:val="262"/>
        </w:trPr>
        <w:tc>
          <w:tcPr>
            <w:tcW w:w="612" w:type="dxa"/>
          </w:tcPr>
          <w:p w14:paraId="5377535F" w14:textId="77777777" w:rsidR="00DF38C3" w:rsidRDefault="00D46CFF">
            <w:pPr>
              <w:pStyle w:val="TableParagraph"/>
              <w:spacing w:line="221" w:lineRule="exact"/>
              <w:ind w:left="20" w:right="5"/>
              <w:rPr>
                <w:sz w:val="20"/>
              </w:rPr>
            </w:pPr>
            <w:r>
              <w:rPr>
                <w:spacing w:val="-4"/>
                <w:sz w:val="20"/>
              </w:rPr>
              <w:t>1.17</w:t>
            </w:r>
          </w:p>
        </w:tc>
        <w:tc>
          <w:tcPr>
            <w:tcW w:w="4959" w:type="dxa"/>
          </w:tcPr>
          <w:p w14:paraId="23C65721" w14:textId="77777777" w:rsidR="00DF38C3" w:rsidRDefault="00D46CFF">
            <w:pPr>
              <w:pStyle w:val="TableParagraph"/>
              <w:spacing w:line="221" w:lineRule="exact"/>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№11</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0B094AE2" w14:textId="77777777" w:rsidR="00DF38C3" w:rsidRDefault="00D46CFF">
            <w:pPr>
              <w:pStyle w:val="TableParagraph"/>
              <w:spacing w:line="221" w:lineRule="exact"/>
              <w:ind w:left="18"/>
              <w:rPr>
                <w:sz w:val="20"/>
              </w:rPr>
            </w:pPr>
            <w:r>
              <w:rPr>
                <w:spacing w:val="-10"/>
                <w:sz w:val="20"/>
              </w:rPr>
              <w:t>-</w:t>
            </w:r>
          </w:p>
        </w:tc>
        <w:tc>
          <w:tcPr>
            <w:tcW w:w="1975" w:type="dxa"/>
          </w:tcPr>
          <w:p w14:paraId="7E8A74EC" w14:textId="77777777" w:rsidR="00DF38C3" w:rsidRDefault="00D46CFF">
            <w:pPr>
              <w:pStyle w:val="TableParagraph"/>
              <w:spacing w:line="221" w:lineRule="exact"/>
              <w:ind w:left="28" w:right="3"/>
              <w:rPr>
                <w:sz w:val="20"/>
              </w:rPr>
            </w:pPr>
            <w:r>
              <w:rPr>
                <w:spacing w:val="-4"/>
                <w:sz w:val="20"/>
              </w:rPr>
              <w:t>0,44</w:t>
            </w:r>
          </w:p>
        </w:tc>
      </w:tr>
      <w:tr w:rsidR="00DF38C3" w14:paraId="289A147B" w14:textId="77777777">
        <w:trPr>
          <w:trHeight w:val="266"/>
        </w:trPr>
        <w:tc>
          <w:tcPr>
            <w:tcW w:w="612" w:type="dxa"/>
          </w:tcPr>
          <w:p w14:paraId="483D021C" w14:textId="77777777" w:rsidR="00DF38C3" w:rsidRDefault="00D46CFF">
            <w:pPr>
              <w:pStyle w:val="TableParagraph"/>
              <w:spacing w:line="220" w:lineRule="exact"/>
              <w:ind w:left="20"/>
              <w:rPr>
                <w:rFonts w:ascii="Arial"/>
                <w:b/>
                <w:sz w:val="20"/>
              </w:rPr>
            </w:pPr>
            <w:r>
              <w:rPr>
                <w:rFonts w:ascii="Arial"/>
                <w:b/>
                <w:spacing w:val="-10"/>
                <w:sz w:val="20"/>
              </w:rPr>
              <w:t>2</w:t>
            </w:r>
          </w:p>
        </w:tc>
        <w:tc>
          <w:tcPr>
            <w:tcW w:w="4959" w:type="dxa"/>
          </w:tcPr>
          <w:p w14:paraId="6786C123" w14:textId="77777777" w:rsidR="00DF38C3" w:rsidRDefault="00D46CFF">
            <w:pPr>
              <w:pStyle w:val="TableParagraph"/>
              <w:spacing w:line="220" w:lineRule="exact"/>
              <w:ind w:left="30"/>
              <w:jc w:val="left"/>
              <w:rPr>
                <w:rFonts w:ascii="Arial" w:hAnsi="Arial"/>
                <w:b/>
                <w:sz w:val="20"/>
              </w:rPr>
            </w:pPr>
            <w:r>
              <w:rPr>
                <w:rFonts w:ascii="Arial" w:hAnsi="Arial"/>
                <w:b/>
                <w:spacing w:val="-2"/>
                <w:sz w:val="20"/>
              </w:rPr>
              <w:t>Тепловая</w:t>
            </w:r>
            <w:r>
              <w:rPr>
                <w:rFonts w:ascii="Arial" w:hAnsi="Arial"/>
                <w:b/>
                <w:spacing w:val="-3"/>
                <w:sz w:val="20"/>
              </w:rPr>
              <w:t xml:space="preserve"> </w:t>
            </w:r>
            <w:r>
              <w:rPr>
                <w:rFonts w:ascii="Arial" w:hAnsi="Arial"/>
                <w:b/>
                <w:spacing w:val="-2"/>
                <w:sz w:val="20"/>
              </w:rPr>
              <w:t>нагрузка всего,</w:t>
            </w:r>
            <w:r>
              <w:rPr>
                <w:rFonts w:ascii="Arial" w:hAnsi="Arial"/>
                <w:b/>
                <w:spacing w:val="-3"/>
                <w:sz w:val="20"/>
              </w:rPr>
              <w:t xml:space="preserve"> </w:t>
            </w:r>
            <w:r>
              <w:rPr>
                <w:rFonts w:ascii="Arial" w:hAnsi="Arial"/>
                <w:b/>
                <w:spacing w:val="-2"/>
                <w:sz w:val="20"/>
              </w:rPr>
              <w:t>в</w:t>
            </w:r>
            <w:r>
              <w:rPr>
                <w:rFonts w:ascii="Arial" w:hAnsi="Arial"/>
                <w:b/>
                <w:spacing w:val="-4"/>
                <w:sz w:val="20"/>
              </w:rPr>
              <w:t xml:space="preserve"> т.ч.</w:t>
            </w:r>
          </w:p>
        </w:tc>
        <w:tc>
          <w:tcPr>
            <w:tcW w:w="1821" w:type="dxa"/>
          </w:tcPr>
          <w:p w14:paraId="37AC5B2B" w14:textId="77777777" w:rsidR="00DF38C3" w:rsidRDefault="00D46CFF">
            <w:pPr>
              <w:pStyle w:val="TableParagraph"/>
              <w:spacing w:line="220" w:lineRule="exact"/>
              <w:ind w:left="18" w:right="6"/>
              <w:rPr>
                <w:rFonts w:ascii="Arial"/>
                <w:b/>
                <w:sz w:val="20"/>
              </w:rPr>
            </w:pPr>
            <w:r>
              <w:rPr>
                <w:rFonts w:ascii="Arial"/>
                <w:b/>
                <w:spacing w:val="-2"/>
                <w:sz w:val="20"/>
              </w:rPr>
              <w:t>1,846</w:t>
            </w:r>
          </w:p>
        </w:tc>
        <w:tc>
          <w:tcPr>
            <w:tcW w:w="1975" w:type="dxa"/>
          </w:tcPr>
          <w:p w14:paraId="6A325955" w14:textId="77777777" w:rsidR="00DF38C3" w:rsidRDefault="00D46CFF">
            <w:pPr>
              <w:pStyle w:val="TableParagraph"/>
              <w:spacing w:line="220" w:lineRule="exact"/>
              <w:ind w:left="28" w:right="10"/>
              <w:rPr>
                <w:rFonts w:ascii="Arial"/>
                <w:b/>
                <w:sz w:val="20"/>
              </w:rPr>
            </w:pPr>
            <w:r>
              <w:rPr>
                <w:rFonts w:ascii="Arial"/>
                <w:b/>
                <w:spacing w:val="-2"/>
                <w:sz w:val="20"/>
              </w:rPr>
              <w:t>14,146</w:t>
            </w:r>
          </w:p>
        </w:tc>
      </w:tr>
      <w:tr w:rsidR="00DF38C3" w14:paraId="5510E13D" w14:textId="77777777">
        <w:trPr>
          <w:trHeight w:val="526"/>
        </w:trPr>
        <w:tc>
          <w:tcPr>
            <w:tcW w:w="612" w:type="dxa"/>
          </w:tcPr>
          <w:p w14:paraId="3A107D2A" w14:textId="77777777" w:rsidR="00DF38C3" w:rsidRDefault="00D46CFF">
            <w:pPr>
              <w:pStyle w:val="TableParagraph"/>
              <w:spacing w:before="130"/>
              <w:ind w:left="20" w:right="3"/>
              <w:rPr>
                <w:sz w:val="20"/>
              </w:rPr>
            </w:pPr>
            <w:r>
              <w:rPr>
                <w:spacing w:val="-5"/>
                <w:sz w:val="20"/>
              </w:rPr>
              <w:t>2.1</w:t>
            </w:r>
          </w:p>
        </w:tc>
        <w:tc>
          <w:tcPr>
            <w:tcW w:w="4959" w:type="dxa"/>
          </w:tcPr>
          <w:p w14:paraId="259E7CDE" w14:textId="77777777" w:rsidR="00DF38C3" w:rsidRDefault="00D46CFF">
            <w:pPr>
              <w:pStyle w:val="TableParagraph"/>
              <w:spacing w:line="222" w:lineRule="exact"/>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4C290480" w14:textId="77777777" w:rsidR="00DF38C3" w:rsidRDefault="00D46CFF">
            <w:pPr>
              <w:pStyle w:val="TableParagraph"/>
              <w:spacing w:before="40"/>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№1</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5C9E70A6" w14:textId="77777777" w:rsidR="00DF38C3" w:rsidRDefault="00D46CFF">
            <w:pPr>
              <w:pStyle w:val="TableParagraph"/>
              <w:spacing w:before="130"/>
              <w:ind w:left="18" w:right="1"/>
              <w:rPr>
                <w:sz w:val="20"/>
              </w:rPr>
            </w:pPr>
            <w:r>
              <w:rPr>
                <w:spacing w:val="-2"/>
                <w:sz w:val="20"/>
              </w:rPr>
              <w:t>0,834</w:t>
            </w:r>
          </w:p>
        </w:tc>
        <w:tc>
          <w:tcPr>
            <w:tcW w:w="1975" w:type="dxa"/>
          </w:tcPr>
          <w:p w14:paraId="45547B74" w14:textId="77777777" w:rsidR="00DF38C3" w:rsidRDefault="00D46CFF">
            <w:pPr>
              <w:pStyle w:val="TableParagraph"/>
              <w:spacing w:before="130"/>
              <w:ind w:left="28" w:right="10"/>
              <w:rPr>
                <w:sz w:val="20"/>
              </w:rPr>
            </w:pPr>
            <w:r>
              <w:rPr>
                <w:spacing w:val="-2"/>
                <w:sz w:val="20"/>
              </w:rPr>
              <w:t>0,834</w:t>
            </w:r>
          </w:p>
        </w:tc>
      </w:tr>
      <w:tr w:rsidR="00DF38C3" w14:paraId="5146368C" w14:textId="77777777">
        <w:trPr>
          <w:trHeight w:val="529"/>
        </w:trPr>
        <w:tc>
          <w:tcPr>
            <w:tcW w:w="612" w:type="dxa"/>
          </w:tcPr>
          <w:p w14:paraId="039DC1AC" w14:textId="77777777" w:rsidR="00DF38C3" w:rsidRDefault="00D46CFF">
            <w:pPr>
              <w:pStyle w:val="TableParagraph"/>
              <w:spacing w:before="128"/>
              <w:ind w:left="20" w:right="3"/>
              <w:rPr>
                <w:sz w:val="20"/>
              </w:rPr>
            </w:pPr>
            <w:r>
              <w:rPr>
                <w:spacing w:val="-5"/>
                <w:sz w:val="20"/>
              </w:rPr>
              <w:t>2.2</w:t>
            </w:r>
          </w:p>
        </w:tc>
        <w:tc>
          <w:tcPr>
            <w:tcW w:w="4959" w:type="dxa"/>
          </w:tcPr>
          <w:p w14:paraId="561B9529" w14:textId="77777777" w:rsidR="00DF38C3" w:rsidRDefault="00D46CFF">
            <w:pPr>
              <w:pStyle w:val="TableParagraph"/>
              <w:spacing w:line="220" w:lineRule="exact"/>
              <w:ind w:right="11"/>
              <w:jc w:val="right"/>
              <w:rPr>
                <w:sz w:val="20"/>
              </w:rPr>
            </w:pPr>
            <w:r>
              <w:rPr>
                <w:sz w:val="20"/>
              </w:rPr>
              <w:t>в</w:t>
            </w:r>
            <w:r>
              <w:rPr>
                <w:spacing w:val="-12"/>
                <w:sz w:val="20"/>
              </w:rPr>
              <w:t xml:space="preserve"> </w:t>
            </w:r>
            <w:r>
              <w:rPr>
                <w:sz w:val="20"/>
              </w:rPr>
              <w:t>зоне</w:t>
            </w:r>
            <w:r>
              <w:rPr>
                <w:spacing w:val="-6"/>
                <w:sz w:val="20"/>
              </w:rPr>
              <w:t xml:space="preserve"> </w:t>
            </w:r>
            <w:r>
              <w:rPr>
                <w:spacing w:val="-2"/>
                <w:sz w:val="20"/>
              </w:rPr>
              <w:t>теплоснабжения</w:t>
            </w:r>
          </w:p>
          <w:p w14:paraId="7B363024" w14:textId="77777777" w:rsidR="00DF38C3" w:rsidRDefault="00D46CFF">
            <w:pPr>
              <w:pStyle w:val="TableParagraph"/>
              <w:spacing w:before="45"/>
              <w:ind w:right="12"/>
              <w:jc w:val="right"/>
              <w:rPr>
                <w:sz w:val="20"/>
              </w:rPr>
            </w:pPr>
            <w:r>
              <w:rPr>
                <w:sz w:val="20"/>
              </w:rPr>
              <w:t>центральной</w:t>
            </w:r>
            <w:r>
              <w:rPr>
                <w:spacing w:val="-9"/>
                <w:sz w:val="20"/>
              </w:rPr>
              <w:t xml:space="preserve"> </w:t>
            </w:r>
            <w:r>
              <w:rPr>
                <w:sz w:val="20"/>
              </w:rPr>
              <w:t>котельной</w:t>
            </w:r>
            <w:r>
              <w:rPr>
                <w:spacing w:val="-9"/>
                <w:sz w:val="20"/>
              </w:rPr>
              <w:t xml:space="preserve"> </w:t>
            </w:r>
            <w:r>
              <w:rPr>
                <w:sz w:val="20"/>
              </w:rPr>
              <w:t>№2</w:t>
            </w:r>
            <w:r>
              <w:rPr>
                <w:spacing w:val="-12"/>
                <w:sz w:val="20"/>
              </w:rPr>
              <w:t xml:space="preserve"> </w:t>
            </w:r>
            <w:r>
              <w:rPr>
                <w:sz w:val="20"/>
              </w:rPr>
              <w:t>(с.</w:t>
            </w:r>
            <w:r>
              <w:rPr>
                <w:spacing w:val="-13"/>
                <w:sz w:val="20"/>
              </w:rPr>
              <w:t xml:space="preserve"> </w:t>
            </w:r>
            <w:r>
              <w:rPr>
                <w:spacing w:val="-2"/>
                <w:sz w:val="20"/>
              </w:rPr>
              <w:t>Ягодное)</w:t>
            </w:r>
          </w:p>
        </w:tc>
        <w:tc>
          <w:tcPr>
            <w:tcW w:w="1821" w:type="dxa"/>
          </w:tcPr>
          <w:p w14:paraId="68E1C4A5" w14:textId="77777777" w:rsidR="00DF38C3" w:rsidRDefault="00D46CFF">
            <w:pPr>
              <w:pStyle w:val="TableParagraph"/>
              <w:spacing w:before="128"/>
              <w:ind w:left="18" w:right="4"/>
              <w:rPr>
                <w:sz w:val="20"/>
              </w:rPr>
            </w:pPr>
            <w:r>
              <w:rPr>
                <w:spacing w:val="-4"/>
                <w:sz w:val="20"/>
              </w:rPr>
              <w:t>0,97</w:t>
            </w:r>
          </w:p>
        </w:tc>
        <w:tc>
          <w:tcPr>
            <w:tcW w:w="1975" w:type="dxa"/>
          </w:tcPr>
          <w:p w14:paraId="3841D99D" w14:textId="77777777" w:rsidR="00DF38C3" w:rsidRDefault="00D46CFF">
            <w:pPr>
              <w:pStyle w:val="TableParagraph"/>
              <w:spacing w:before="128"/>
              <w:ind w:left="28" w:right="8"/>
              <w:rPr>
                <w:sz w:val="20"/>
              </w:rPr>
            </w:pPr>
            <w:r>
              <w:rPr>
                <w:spacing w:val="-4"/>
                <w:sz w:val="20"/>
              </w:rPr>
              <w:t>0,97</w:t>
            </w:r>
          </w:p>
        </w:tc>
      </w:tr>
      <w:tr w:rsidR="00DF38C3" w14:paraId="056C91DA" w14:textId="77777777">
        <w:trPr>
          <w:trHeight w:val="757"/>
        </w:trPr>
        <w:tc>
          <w:tcPr>
            <w:tcW w:w="612" w:type="dxa"/>
          </w:tcPr>
          <w:p w14:paraId="0DA782E3" w14:textId="77777777" w:rsidR="00DF38C3" w:rsidRDefault="00DF38C3">
            <w:pPr>
              <w:pStyle w:val="TableParagraph"/>
              <w:spacing w:before="17"/>
              <w:jc w:val="left"/>
              <w:rPr>
                <w:sz w:val="20"/>
              </w:rPr>
            </w:pPr>
          </w:p>
          <w:p w14:paraId="6E54F2C3" w14:textId="77777777" w:rsidR="00DF38C3" w:rsidRDefault="00D46CFF">
            <w:pPr>
              <w:pStyle w:val="TableParagraph"/>
              <w:spacing w:before="1"/>
              <w:ind w:left="20" w:right="3"/>
              <w:rPr>
                <w:sz w:val="20"/>
              </w:rPr>
            </w:pPr>
            <w:r>
              <w:rPr>
                <w:spacing w:val="-5"/>
                <w:sz w:val="20"/>
              </w:rPr>
              <w:t>2.3</w:t>
            </w:r>
          </w:p>
        </w:tc>
        <w:tc>
          <w:tcPr>
            <w:tcW w:w="4959" w:type="dxa"/>
          </w:tcPr>
          <w:p w14:paraId="4BF21ACD" w14:textId="77777777" w:rsidR="00DF38C3" w:rsidRDefault="00D46CFF">
            <w:pPr>
              <w:pStyle w:val="TableParagraph"/>
              <w:spacing w:before="15" w:line="213" w:lineRule="auto"/>
              <w:ind w:left="106" w:firstLine="2659"/>
              <w:jc w:val="left"/>
              <w:rPr>
                <w:sz w:val="20"/>
              </w:rPr>
            </w:pPr>
            <w:r>
              <w:rPr>
                <w:spacing w:val="-2"/>
                <w:sz w:val="20"/>
              </w:rPr>
              <w:t>в</w:t>
            </w:r>
            <w:r>
              <w:rPr>
                <w:spacing w:val="-12"/>
                <w:sz w:val="20"/>
              </w:rPr>
              <w:t xml:space="preserve"> </w:t>
            </w:r>
            <w:r>
              <w:rPr>
                <w:spacing w:val="-2"/>
                <w:sz w:val="20"/>
              </w:rPr>
              <w:t>зоне</w:t>
            </w:r>
            <w:r>
              <w:rPr>
                <w:spacing w:val="-11"/>
                <w:sz w:val="20"/>
              </w:rPr>
              <w:t xml:space="preserve"> </w:t>
            </w:r>
            <w:r>
              <w:rPr>
                <w:spacing w:val="-2"/>
                <w:sz w:val="20"/>
              </w:rPr>
              <w:t>теплоснабжения центральной</w:t>
            </w:r>
            <w:r>
              <w:rPr>
                <w:sz w:val="20"/>
              </w:rPr>
              <w:t xml:space="preserve"> </w:t>
            </w:r>
            <w:r>
              <w:rPr>
                <w:spacing w:val="-2"/>
                <w:sz w:val="20"/>
              </w:rPr>
              <w:t>котельной</w:t>
            </w:r>
            <w:r>
              <w:rPr>
                <w:spacing w:val="1"/>
                <w:sz w:val="20"/>
              </w:rPr>
              <w:t xml:space="preserve"> </w:t>
            </w:r>
            <w:r>
              <w:rPr>
                <w:spacing w:val="-2"/>
                <w:sz w:val="20"/>
              </w:rPr>
              <w:t>«Алые</w:t>
            </w:r>
            <w:r>
              <w:rPr>
                <w:sz w:val="20"/>
              </w:rPr>
              <w:t xml:space="preserve"> </w:t>
            </w:r>
            <w:r>
              <w:rPr>
                <w:spacing w:val="-2"/>
                <w:sz w:val="20"/>
              </w:rPr>
              <w:t>паруса»</w:t>
            </w:r>
            <w:r>
              <w:rPr>
                <w:spacing w:val="-4"/>
                <w:sz w:val="20"/>
              </w:rPr>
              <w:t xml:space="preserve"> </w:t>
            </w:r>
            <w:r>
              <w:rPr>
                <w:spacing w:val="-2"/>
                <w:sz w:val="20"/>
              </w:rPr>
              <w:t>(с.</w:t>
            </w:r>
            <w:r>
              <w:rPr>
                <w:spacing w:val="-3"/>
                <w:sz w:val="20"/>
              </w:rPr>
              <w:t xml:space="preserve"> </w:t>
            </w:r>
            <w:r>
              <w:rPr>
                <w:spacing w:val="-2"/>
                <w:sz w:val="20"/>
              </w:rPr>
              <w:t>Ягодное)</w:t>
            </w:r>
          </w:p>
        </w:tc>
        <w:tc>
          <w:tcPr>
            <w:tcW w:w="1821" w:type="dxa"/>
          </w:tcPr>
          <w:p w14:paraId="21FAFCF9" w14:textId="77777777" w:rsidR="00DF38C3" w:rsidRDefault="00DF38C3">
            <w:pPr>
              <w:pStyle w:val="TableParagraph"/>
              <w:spacing w:before="17"/>
              <w:jc w:val="left"/>
              <w:rPr>
                <w:sz w:val="20"/>
              </w:rPr>
            </w:pPr>
          </w:p>
          <w:p w14:paraId="34C78F69" w14:textId="77777777" w:rsidR="00DF38C3" w:rsidRDefault="00D46CFF">
            <w:pPr>
              <w:pStyle w:val="TableParagraph"/>
              <w:spacing w:before="1"/>
              <w:ind w:left="18" w:right="4"/>
              <w:rPr>
                <w:sz w:val="20"/>
              </w:rPr>
            </w:pPr>
            <w:r>
              <w:rPr>
                <w:spacing w:val="-4"/>
                <w:sz w:val="20"/>
              </w:rPr>
              <w:t>1.99</w:t>
            </w:r>
          </w:p>
        </w:tc>
        <w:tc>
          <w:tcPr>
            <w:tcW w:w="1975" w:type="dxa"/>
          </w:tcPr>
          <w:p w14:paraId="66D57666" w14:textId="77777777" w:rsidR="00DF38C3" w:rsidRDefault="00DF38C3">
            <w:pPr>
              <w:pStyle w:val="TableParagraph"/>
              <w:spacing w:before="17"/>
              <w:jc w:val="left"/>
              <w:rPr>
                <w:sz w:val="20"/>
              </w:rPr>
            </w:pPr>
          </w:p>
          <w:p w14:paraId="262C1D4B" w14:textId="77777777" w:rsidR="00DF38C3" w:rsidRDefault="00D46CFF">
            <w:pPr>
              <w:pStyle w:val="TableParagraph"/>
              <w:spacing w:before="1"/>
              <w:ind w:left="28" w:right="8"/>
              <w:rPr>
                <w:sz w:val="20"/>
              </w:rPr>
            </w:pPr>
            <w:r>
              <w:rPr>
                <w:spacing w:val="-4"/>
                <w:sz w:val="20"/>
              </w:rPr>
              <w:t>1.99</w:t>
            </w:r>
          </w:p>
        </w:tc>
      </w:tr>
      <w:tr w:rsidR="00DF38C3" w14:paraId="518AA926" w14:textId="77777777">
        <w:trPr>
          <w:trHeight w:val="263"/>
        </w:trPr>
        <w:tc>
          <w:tcPr>
            <w:tcW w:w="612" w:type="dxa"/>
          </w:tcPr>
          <w:p w14:paraId="3124163D" w14:textId="77777777" w:rsidR="00DF38C3" w:rsidRDefault="00D46CFF">
            <w:pPr>
              <w:pStyle w:val="TableParagraph"/>
              <w:spacing w:line="221" w:lineRule="exact"/>
              <w:ind w:left="20" w:right="3"/>
              <w:rPr>
                <w:sz w:val="20"/>
              </w:rPr>
            </w:pPr>
            <w:r>
              <w:rPr>
                <w:spacing w:val="-5"/>
                <w:sz w:val="20"/>
              </w:rPr>
              <w:t>2.6</w:t>
            </w:r>
          </w:p>
        </w:tc>
        <w:tc>
          <w:tcPr>
            <w:tcW w:w="4959" w:type="dxa"/>
          </w:tcPr>
          <w:p w14:paraId="5075E4EC" w14:textId="77777777" w:rsidR="00DF38C3" w:rsidRDefault="00D46CFF">
            <w:pPr>
              <w:pStyle w:val="TableParagraph"/>
              <w:spacing w:line="221" w:lineRule="exact"/>
              <w:ind w:right="13"/>
              <w:jc w:val="right"/>
              <w:rPr>
                <w:sz w:val="20"/>
              </w:rPr>
            </w:pPr>
            <w:r>
              <w:rPr>
                <w:spacing w:val="-2"/>
                <w:sz w:val="20"/>
              </w:rPr>
              <w:t>в</w:t>
            </w:r>
            <w:r>
              <w:rPr>
                <w:spacing w:val="-4"/>
                <w:sz w:val="20"/>
              </w:rPr>
              <w:t xml:space="preserve"> </w:t>
            </w:r>
            <w:r>
              <w:rPr>
                <w:spacing w:val="-2"/>
                <w:sz w:val="20"/>
              </w:rPr>
              <w:t>существующей</w:t>
            </w:r>
            <w:r>
              <w:rPr>
                <w:spacing w:val="-3"/>
                <w:sz w:val="20"/>
              </w:rPr>
              <w:t xml:space="preserve"> </w:t>
            </w:r>
            <w:r>
              <w:rPr>
                <w:spacing w:val="-2"/>
                <w:sz w:val="20"/>
              </w:rPr>
              <w:t>застройке</w:t>
            </w:r>
            <w:r>
              <w:rPr>
                <w:spacing w:val="-5"/>
                <w:sz w:val="20"/>
              </w:rPr>
              <w:t xml:space="preserve"> </w:t>
            </w:r>
            <w:r>
              <w:rPr>
                <w:spacing w:val="-2"/>
                <w:sz w:val="20"/>
              </w:rPr>
              <w:t>с.</w:t>
            </w:r>
            <w:r>
              <w:rPr>
                <w:spacing w:val="-5"/>
                <w:sz w:val="20"/>
              </w:rPr>
              <w:t xml:space="preserve"> </w:t>
            </w:r>
            <w:r>
              <w:rPr>
                <w:spacing w:val="-2"/>
                <w:sz w:val="20"/>
              </w:rPr>
              <w:t>Ягодное</w:t>
            </w:r>
          </w:p>
        </w:tc>
        <w:tc>
          <w:tcPr>
            <w:tcW w:w="1821" w:type="dxa"/>
          </w:tcPr>
          <w:p w14:paraId="55DC0581" w14:textId="77777777" w:rsidR="00DF38C3" w:rsidRDefault="00D46CFF">
            <w:pPr>
              <w:pStyle w:val="TableParagraph"/>
              <w:spacing w:line="221" w:lineRule="exact"/>
              <w:ind w:left="18"/>
              <w:rPr>
                <w:sz w:val="20"/>
              </w:rPr>
            </w:pPr>
            <w:r>
              <w:rPr>
                <w:spacing w:val="-10"/>
                <w:sz w:val="20"/>
              </w:rPr>
              <w:t>-</w:t>
            </w:r>
          </w:p>
        </w:tc>
        <w:tc>
          <w:tcPr>
            <w:tcW w:w="1975" w:type="dxa"/>
          </w:tcPr>
          <w:p w14:paraId="74CC028C" w14:textId="77777777" w:rsidR="00DF38C3" w:rsidRDefault="00D46CFF">
            <w:pPr>
              <w:pStyle w:val="TableParagraph"/>
              <w:spacing w:line="221" w:lineRule="exact"/>
              <w:ind w:left="28" w:right="10"/>
              <w:rPr>
                <w:sz w:val="20"/>
              </w:rPr>
            </w:pPr>
            <w:r>
              <w:rPr>
                <w:spacing w:val="-2"/>
                <w:sz w:val="20"/>
              </w:rPr>
              <w:t>6,5694</w:t>
            </w:r>
          </w:p>
        </w:tc>
      </w:tr>
      <w:tr w:rsidR="00DF38C3" w14:paraId="6119C6B1" w14:textId="77777777">
        <w:trPr>
          <w:trHeight w:val="262"/>
        </w:trPr>
        <w:tc>
          <w:tcPr>
            <w:tcW w:w="612" w:type="dxa"/>
          </w:tcPr>
          <w:p w14:paraId="4F87ED0C" w14:textId="77777777" w:rsidR="00DF38C3" w:rsidRDefault="00D46CFF">
            <w:pPr>
              <w:pStyle w:val="TableParagraph"/>
              <w:spacing w:line="222" w:lineRule="exact"/>
              <w:ind w:left="20" w:right="3"/>
              <w:rPr>
                <w:sz w:val="20"/>
              </w:rPr>
            </w:pPr>
            <w:r>
              <w:rPr>
                <w:spacing w:val="-5"/>
                <w:sz w:val="20"/>
              </w:rPr>
              <w:t>2.7</w:t>
            </w:r>
          </w:p>
        </w:tc>
        <w:tc>
          <w:tcPr>
            <w:tcW w:w="4959" w:type="dxa"/>
          </w:tcPr>
          <w:p w14:paraId="2C9DC1D3"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№1</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3B2174AC" w14:textId="77777777" w:rsidR="00DF38C3" w:rsidRDefault="00D46CFF">
            <w:pPr>
              <w:pStyle w:val="TableParagraph"/>
              <w:spacing w:line="222" w:lineRule="exact"/>
              <w:ind w:left="18"/>
              <w:rPr>
                <w:sz w:val="20"/>
              </w:rPr>
            </w:pPr>
            <w:r>
              <w:rPr>
                <w:spacing w:val="-10"/>
                <w:sz w:val="20"/>
              </w:rPr>
              <w:t>-</w:t>
            </w:r>
          </w:p>
        </w:tc>
        <w:tc>
          <w:tcPr>
            <w:tcW w:w="1975" w:type="dxa"/>
          </w:tcPr>
          <w:p w14:paraId="0D85CD18" w14:textId="77777777" w:rsidR="00DF38C3" w:rsidRDefault="00D46CFF">
            <w:pPr>
              <w:pStyle w:val="TableParagraph"/>
              <w:spacing w:line="222" w:lineRule="exact"/>
              <w:ind w:left="28"/>
              <w:rPr>
                <w:sz w:val="20"/>
              </w:rPr>
            </w:pPr>
            <w:r>
              <w:rPr>
                <w:spacing w:val="-10"/>
                <w:sz w:val="20"/>
              </w:rPr>
              <w:t>-</w:t>
            </w:r>
          </w:p>
        </w:tc>
      </w:tr>
      <w:tr w:rsidR="00DF38C3" w14:paraId="11017680" w14:textId="77777777">
        <w:trPr>
          <w:trHeight w:val="265"/>
        </w:trPr>
        <w:tc>
          <w:tcPr>
            <w:tcW w:w="612" w:type="dxa"/>
          </w:tcPr>
          <w:p w14:paraId="34E85E40" w14:textId="77777777" w:rsidR="00DF38C3" w:rsidRDefault="00D46CFF">
            <w:pPr>
              <w:pStyle w:val="TableParagraph"/>
              <w:spacing w:line="222" w:lineRule="exact"/>
              <w:ind w:left="20" w:right="3"/>
              <w:rPr>
                <w:sz w:val="20"/>
              </w:rPr>
            </w:pPr>
            <w:r>
              <w:rPr>
                <w:spacing w:val="-5"/>
                <w:sz w:val="20"/>
              </w:rPr>
              <w:t>2.8</w:t>
            </w:r>
          </w:p>
        </w:tc>
        <w:tc>
          <w:tcPr>
            <w:tcW w:w="4959" w:type="dxa"/>
          </w:tcPr>
          <w:p w14:paraId="517490F2"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№2</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7FE969A1" w14:textId="77777777" w:rsidR="00DF38C3" w:rsidRDefault="00D46CFF">
            <w:pPr>
              <w:pStyle w:val="TableParagraph"/>
              <w:spacing w:line="222" w:lineRule="exact"/>
              <w:ind w:left="18"/>
              <w:rPr>
                <w:sz w:val="20"/>
              </w:rPr>
            </w:pPr>
            <w:r>
              <w:rPr>
                <w:spacing w:val="-10"/>
                <w:sz w:val="20"/>
              </w:rPr>
              <w:t>-</w:t>
            </w:r>
          </w:p>
        </w:tc>
        <w:tc>
          <w:tcPr>
            <w:tcW w:w="1975" w:type="dxa"/>
          </w:tcPr>
          <w:p w14:paraId="38863DE6" w14:textId="77777777" w:rsidR="00DF38C3" w:rsidRDefault="00D46CFF">
            <w:pPr>
              <w:pStyle w:val="TableParagraph"/>
              <w:spacing w:line="222" w:lineRule="exact"/>
              <w:ind w:left="28" w:right="10"/>
              <w:rPr>
                <w:sz w:val="20"/>
              </w:rPr>
            </w:pPr>
            <w:r>
              <w:rPr>
                <w:spacing w:val="-2"/>
                <w:sz w:val="20"/>
              </w:rPr>
              <w:t>1,383</w:t>
            </w:r>
          </w:p>
        </w:tc>
      </w:tr>
      <w:tr w:rsidR="00DF38C3" w14:paraId="54A4C08B" w14:textId="77777777">
        <w:trPr>
          <w:trHeight w:val="263"/>
        </w:trPr>
        <w:tc>
          <w:tcPr>
            <w:tcW w:w="612" w:type="dxa"/>
          </w:tcPr>
          <w:p w14:paraId="002BCD18" w14:textId="77777777" w:rsidR="00DF38C3" w:rsidRDefault="00D46CFF">
            <w:pPr>
              <w:pStyle w:val="TableParagraph"/>
              <w:spacing w:line="222" w:lineRule="exact"/>
              <w:ind w:left="20" w:right="3"/>
              <w:rPr>
                <w:sz w:val="20"/>
              </w:rPr>
            </w:pPr>
            <w:r>
              <w:rPr>
                <w:spacing w:val="-5"/>
                <w:sz w:val="20"/>
              </w:rPr>
              <w:t>2.9</w:t>
            </w:r>
          </w:p>
        </w:tc>
        <w:tc>
          <w:tcPr>
            <w:tcW w:w="4959" w:type="dxa"/>
          </w:tcPr>
          <w:p w14:paraId="2B67B4DD"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№3</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4923D08" w14:textId="77777777" w:rsidR="00DF38C3" w:rsidRDefault="00D46CFF">
            <w:pPr>
              <w:pStyle w:val="TableParagraph"/>
              <w:spacing w:line="222" w:lineRule="exact"/>
              <w:ind w:left="18"/>
              <w:rPr>
                <w:sz w:val="20"/>
              </w:rPr>
            </w:pPr>
            <w:r>
              <w:rPr>
                <w:spacing w:val="-10"/>
                <w:sz w:val="20"/>
              </w:rPr>
              <w:t>-</w:t>
            </w:r>
          </w:p>
        </w:tc>
        <w:tc>
          <w:tcPr>
            <w:tcW w:w="1975" w:type="dxa"/>
          </w:tcPr>
          <w:p w14:paraId="393C2D5B" w14:textId="77777777" w:rsidR="00DF38C3" w:rsidRDefault="00D46CFF">
            <w:pPr>
              <w:pStyle w:val="TableParagraph"/>
              <w:spacing w:line="222" w:lineRule="exact"/>
              <w:ind w:left="28" w:right="10"/>
              <w:rPr>
                <w:sz w:val="20"/>
              </w:rPr>
            </w:pPr>
            <w:r>
              <w:rPr>
                <w:spacing w:val="-2"/>
                <w:sz w:val="20"/>
              </w:rPr>
              <w:t>0,446</w:t>
            </w:r>
          </w:p>
        </w:tc>
      </w:tr>
      <w:tr w:rsidR="00DF38C3" w14:paraId="75866699" w14:textId="77777777">
        <w:trPr>
          <w:trHeight w:val="262"/>
        </w:trPr>
        <w:tc>
          <w:tcPr>
            <w:tcW w:w="612" w:type="dxa"/>
          </w:tcPr>
          <w:p w14:paraId="4F7B6F15" w14:textId="77777777" w:rsidR="00DF38C3" w:rsidRDefault="00D46CFF">
            <w:pPr>
              <w:pStyle w:val="TableParagraph"/>
              <w:spacing w:line="220" w:lineRule="exact"/>
              <w:ind w:left="20" w:right="5"/>
              <w:rPr>
                <w:sz w:val="20"/>
              </w:rPr>
            </w:pPr>
            <w:r>
              <w:rPr>
                <w:spacing w:val="-4"/>
                <w:sz w:val="20"/>
              </w:rPr>
              <w:t>2.10</w:t>
            </w:r>
          </w:p>
        </w:tc>
        <w:tc>
          <w:tcPr>
            <w:tcW w:w="4959" w:type="dxa"/>
          </w:tcPr>
          <w:p w14:paraId="4D61699F" w14:textId="77777777" w:rsidR="00DF38C3" w:rsidRDefault="00D46CFF">
            <w:pPr>
              <w:pStyle w:val="TableParagraph"/>
              <w:spacing w:line="220"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№4</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2D1DCF4E" w14:textId="77777777" w:rsidR="00DF38C3" w:rsidRDefault="00D46CFF">
            <w:pPr>
              <w:pStyle w:val="TableParagraph"/>
              <w:spacing w:line="220" w:lineRule="exact"/>
              <w:ind w:left="18"/>
              <w:rPr>
                <w:sz w:val="20"/>
              </w:rPr>
            </w:pPr>
            <w:r>
              <w:rPr>
                <w:spacing w:val="-10"/>
                <w:sz w:val="20"/>
              </w:rPr>
              <w:t>-</w:t>
            </w:r>
          </w:p>
        </w:tc>
        <w:tc>
          <w:tcPr>
            <w:tcW w:w="1975" w:type="dxa"/>
          </w:tcPr>
          <w:p w14:paraId="6BA6B54E" w14:textId="77777777" w:rsidR="00DF38C3" w:rsidRDefault="00D46CFF">
            <w:pPr>
              <w:pStyle w:val="TableParagraph"/>
              <w:spacing w:line="220" w:lineRule="exact"/>
              <w:ind w:left="28"/>
              <w:rPr>
                <w:sz w:val="20"/>
              </w:rPr>
            </w:pPr>
            <w:r>
              <w:rPr>
                <w:spacing w:val="-10"/>
                <w:sz w:val="20"/>
              </w:rPr>
              <w:t>-</w:t>
            </w:r>
          </w:p>
        </w:tc>
      </w:tr>
      <w:tr w:rsidR="00DF38C3" w14:paraId="5B9B68FE" w14:textId="77777777">
        <w:trPr>
          <w:trHeight w:val="265"/>
        </w:trPr>
        <w:tc>
          <w:tcPr>
            <w:tcW w:w="612" w:type="dxa"/>
          </w:tcPr>
          <w:p w14:paraId="401ADFC3" w14:textId="77777777" w:rsidR="00DF38C3" w:rsidRDefault="00D46CFF">
            <w:pPr>
              <w:pStyle w:val="TableParagraph"/>
              <w:spacing w:line="226" w:lineRule="exact"/>
              <w:ind w:left="20" w:right="5"/>
              <w:rPr>
                <w:sz w:val="20"/>
              </w:rPr>
            </w:pPr>
            <w:r>
              <w:rPr>
                <w:spacing w:val="-4"/>
                <w:sz w:val="20"/>
              </w:rPr>
              <w:t>2.11</w:t>
            </w:r>
          </w:p>
        </w:tc>
        <w:tc>
          <w:tcPr>
            <w:tcW w:w="4959" w:type="dxa"/>
          </w:tcPr>
          <w:p w14:paraId="62071022" w14:textId="77777777" w:rsidR="00DF38C3" w:rsidRDefault="00D46CFF">
            <w:pPr>
              <w:pStyle w:val="TableParagraph"/>
              <w:spacing w:line="226"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№5</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402CF74" w14:textId="77777777" w:rsidR="00DF38C3" w:rsidRDefault="00D46CFF">
            <w:pPr>
              <w:pStyle w:val="TableParagraph"/>
              <w:spacing w:line="226" w:lineRule="exact"/>
              <w:ind w:left="18"/>
              <w:rPr>
                <w:sz w:val="20"/>
              </w:rPr>
            </w:pPr>
            <w:r>
              <w:rPr>
                <w:spacing w:val="-10"/>
                <w:sz w:val="20"/>
              </w:rPr>
              <w:t>-</w:t>
            </w:r>
          </w:p>
        </w:tc>
        <w:tc>
          <w:tcPr>
            <w:tcW w:w="1975" w:type="dxa"/>
          </w:tcPr>
          <w:p w14:paraId="3ADD6C95" w14:textId="77777777" w:rsidR="00DF38C3" w:rsidRDefault="00D46CFF">
            <w:pPr>
              <w:pStyle w:val="TableParagraph"/>
              <w:spacing w:line="226" w:lineRule="exact"/>
              <w:ind w:left="28" w:right="10"/>
              <w:rPr>
                <w:sz w:val="20"/>
              </w:rPr>
            </w:pPr>
            <w:r>
              <w:rPr>
                <w:spacing w:val="-2"/>
                <w:sz w:val="20"/>
              </w:rPr>
              <w:t>1,586</w:t>
            </w:r>
          </w:p>
        </w:tc>
      </w:tr>
      <w:tr w:rsidR="00DF38C3" w14:paraId="1F6DC9D1" w14:textId="77777777">
        <w:trPr>
          <w:trHeight w:val="262"/>
        </w:trPr>
        <w:tc>
          <w:tcPr>
            <w:tcW w:w="612" w:type="dxa"/>
          </w:tcPr>
          <w:p w14:paraId="7417C272" w14:textId="77777777" w:rsidR="00DF38C3" w:rsidRDefault="00D46CFF">
            <w:pPr>
              <w:pStyle w:val="TableParagraph"/>
              <w:spacing w:line="222" w:lineRule="exact"/>
              <w:ind w:left="20" w:right="5"/>
              <w:rPr>
                <w:sz w:val="20"/>
              </w:rPr>
            </w:pPr>
            <w:r>
              <w:rPr>
                <w:spacing w:val="-4"/>
                <w:sz w:val="20"/>
              </w:rPr>
              <w:t>2.12</w:t>
            </w:r>
          </w:p>
        </w:tc>
        <w:tc>
          <w:tcPr>
            <w:tcW w:w="4959" w:type="dxa"/>
          </w:tcPr>
          <w:p w14:paraId="4E8B7803"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№6</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5787FACF" w14:textId="77777777" w:rsidR="00DF38C3" w:rsidRDefault="00D46CFF">
            <w:pPr>
              <w:pStyle w:val="TableParagraph"/>
              <w:spacing w:line="222" w:lineRule="exact"/>
              <w:ind w:left="18"/>
              <w:rPr>
                <w:sz w:val="20"/>
              </w:rPr>
            </w:pPr>
            <w:r>
              <w:rPr>
                <w:spacing w:val="-10"/>
                <w:sz w:val="20"/>
              </w:rPr>
              <w:t>-</w:t>
            </w:r>
          </w:p>
        </w:tc>
        <w:tc>
          <w:tcPr>
            <w:tcW w:w="1975" w:type="dxa"/>
          </w:tcPr>
          <w:p w14:paraId="16ADAA5F" w14:textId="77777777" w:rsidR="00DF38C3" w:rsidRDefault="00D46CFF">
            <w:pPr>
              <w:pStyle w:val="TableParagraph"/>
              <w:spacing w:line="222" w:lineRule="exact"/>
              <w:ind w:left="28"/>
              <w:rPr>
                <w:sz w:val="20"/>
              </w:rPr>
            </w:pPr>
            <w:r>
              <w:rPr>
                <w:spacing w:val="-10"/>
                <w:sz w:val="20"/>
              </w:rPr>
              <w:t>-</w:t>
            </w:r>
          </w:p>
        </w:tc>
      </w:tr>
      <w:tr w:rsidR="00DF38C3" w14:paraId="2A9CA47A" w14:textId="77777777">
        <w:trPr>
          <w:trHeight w:val="262"/>
        </w:trPr>
        <w:tc>
          <w:tcPr>
            <w:tcW w:w="612" w:type="dxa"/>
          </w:tcPr>
          <w:p w14:paraId="51E41F75" w14:textId="77777777" w:rsidR="00DF38C3" w:rsidRDefault="00D46CFF">
            <w:pPr>
              <w:pStyle w:val="TableParagraph"/>
              <w:spacing w:line="220" w:lineRule="exact"/>
              <w:ind w:left="20" w:right="5"/>
              <w:rPr>
                <w:sz w:val="20"/>
              </w:rPr>
            </w:pPr>
            <w:r>
              <w:rPr>
                <w:spacing w:val="-4"/>
                <w:sz w:val="20"/>
              </w:rPr>
              <w:t>2.13</w:t>
            </w:r>
          </w:p>
        </w:tc>
        <w:tc>
          <w:tcPr>
            <w:tcW w:w="4959" w:type="dxa"/>
          </w:tcPr>
          <w:p w14:paraId="37979EC0" w14:textId="77777777" w:rsidR="00DF38C3" w:rsidRDefault="00D46CFF">
            <w:pPr>
              <w:pStyle w:val="TableParagraph"/>
              <w:spacing w:line="220"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№7</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4EB1FE05" w14:textId="77777777" w:rsidR="00DF38C3" w:rsidRDefault="00D46CFF">
            <w:pPr>
              <w:pStyle w:val="TableParagraph"/>
              <w:spacing w:line="220" w:lineRule="exact"/>
              <w:ind w:left="18"/>
              <w:rPr>
                <w:sz w:val="20"/>
              </w:rPr>
            </w:pPr>
            <w:r>
              <w:rPr>
                <w:spacing w:val="-10"/>
                <w:sz w:val="20"/>
              </w:rPr>
              <w:t>-</w:t>
            </w:r>
          </w:p>
        </w:tc>
        <w:tc>
          <w:tcPr>
            <w:tcW w:w="1975" w:type="dxa"/>
          </w:tcPr>
          <w:p w14:paraId="1D6AF097" w14:textId="77777777" w:rsidR="00DF38C3" w:rsidRDefault="00D46CFF">
            <w:pPr>
              <w:pStyle w:val="TableParagraph"/>
              <w:spacing w:line="220" w:lineRule="exact"/>
              <w:ind w:left="28" w:right="10"/>
              <w:rPr>
                <w:sz w:val="20"/>
              </w:rPr>
            </w:pPr>
            <w:r>
              <w:rPr>
                <w:spacing w:val="-2"/>
                <w:sz w:val="20"/>
              </w:rPr>
              <w:t>1,395</w:t>
            </w:r>
          </w:p>
        </w:tc>
      </w:tr>
      <w:tr w:rsidR="00DF38C3" w14:paraId="1B950290" w14:textId="77777777">
        <w:trPr>
          <w:trHeight w:val="265"/>
        </w:trPr>
        <w:tc>
          <w:tcPr>
            <w:tcW w:w="612" w:type="dxa"/>
          </w:tcPr>
          <w:p w14:paraId="565EAB12" w14:textId="77777777" w:rsidR="00DF38C3" w:rsidRDefault="00D46CFF">
            <w:pPr>
              <w:pStyle w:val="TableParagraph"/>
              <w:spacing w:line="226" w:lineRule="exact"/>
              <w:ind w:left="20" w:right="5"/>
              <w:rPr>
                <w:sz w:val="20"/>
              </w:rPr>
            </w:pPr>
            <w:r>
              <w:rPr>
                <w:spacing w:val="-4"/>
                <w:sz w:val="20"/>
              </w:rPr>
              <w:t>2.14</w:t>
            </w:r>
          </w:p>
        </w:tc>
        <w:tc>
          <w:tcPr>
            <w:tcW w:w="4959" w:type="dxa"/>
          </w:tcPr>
          <w:p w14:paraId="08D5A7B6" w14:textId="77777777" w:rsidR="00DF38C3" w:rsidRDefault="00D46CFF">
            <w:pPr>
              <w:pStyle w:val="TableParagraph"/>
              <w:spacing w:line="226"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№8</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078FA040" w14:textId="77777777" w:rsidR="00DF38C3" w:rsidRDefault="00D46CFF">
            <w:pPr>
              <w:pStyle w:val="TableParagraph"/>
              <w:spacing w:line="226" w:lineRule="exact"/>
              <w:ind w:left="18"/>
              <w:rPr>
                <w:sz w:val="20"/>
              </w:rPr>
            </w:pPr>
            <w:r>
              <w:rPr>
                <w:spacing w:val="-10"/>
                <w:sz w:val="20"/>
              </w:rPr>
              <w:t>-</w:t>
            </w:r>
          </w:p>
        </w:tc>
        <w:tc>
          <w:tcPr>
            <w:tcW w:w="1975" w:type="dxa"/>
          </w:tcPr>
          <w:p w14:paraId="2C037465" w14:textId="77777777" w:rsidR="00DF38C3" w:rsidRDefault="00D46CFF">
            <w:pPr>
              <w:pStyle w:val="TableParagraph"/>
              <w:spacing w:line="226" w:lineRule="exact"/>
              <w:ind w:left="28"/>
              <w:rPr>
                <w:sz w:val="20"/>
              </w:rPr>
            </w:pPr>
            <w:r>
              <w:rPr>
                <w:spacing w:val="-10"/>
                <w:sz w:val="20"/>
              </w:rPr>
              <w:t>-</w:t>
            </w:r>
          </w:p>
        </w:tc>
      </w:tr>
      <w:tr w:rsidR="00DF38C3" w14:paraId="6EF66855" w14:textId="77777777">
        <w:trPr>
          <w:trHeight w:val="262"/>
        </w:trPr>
        <w:tc>
          <w:tcPr>
            <w:tcW w:w="612" w:type="dxa"/>
          </w:tcPr>
          <w:p w14:paraId="3E9006CF" w14:textId="77777777" w:rsidR="00DF38C3" w:rsidRDefault="00D46CFF">
            <w:pPr>
              <w:pStyle w:val="TableParagraph"/>
              <w:spacing w:line="222" w:lineRule="exact"/>
              <w:ind w:left="20" w:right="5"/>
              <w:rPr>
                <w:sz w:val="20"/>
              </w:rPr>
            </w:pPr>
            <w:r>
              <w:rPr>
                <w:spacing w:val="-4"/>
                <w:sz w:val="20"/>
              </w:rPr>
              <w:t>2.15</w:t>
            </w:r>
          </w:p>
        </w:tc>
        <w:tc>
          <w:tcPr>
            <w:tcW w:w="4959" w:type="dxa"/>
          </w:tcPr>
          <w:p w14:paraId="36620B64" w14:textId="77777777" w:rsidR="00DF38C3" w:rsidRDefault="00D46CFF">
            <w:pPr>
              <w:pStyle w:val="TableParagraph"/>
              <w:spacing w:line="222" w:lineRule="exact"/>
              <w:ind w:right="10"/>
              <w:jc w:val="right"/>
              <w:rPr>
                <w:sz w:val="20"/>
              </w:rPr>
            </w:pPr>
            <w:r>
              <w:rPr>
                <w:sz w:val="20"/>
              </w:rPr>
              <w:t>на</w:t>
            </w:r>
            <w:r>
              <w:rPr>
                <w:spacing w:val="-8"/>
                <w:sz w:val="20"/>
              </w:rPr>
              <w:t xml:space="preserve"> </w:t>
            </w:r>
            <w:r>
              <w:rPr>
                <w:sz w:val="20"/>
              </w:rPr>
              <w:t>площадке</w:t>
            </w:r>
            <w:r>
              <w:rPr>
                <w:spacing w:val="-3"/>
                <w:sz w:val="20"/>
              </w:rPr>
              <w:t xml:space="preserve"> </w:t>
            </w:r>
            <w:r>
              <w:rPr>
                <w:sz w:val="20"/>
              </w:rPr>
              <w:t>№9</w:t>
            </w:r>
            <w:r>
              <w:rPr>
                <w:spacing w:val="-7"/>
                <w:sz w:val="20"/>
              </w:rPr>
              <w:t xml:space="preserve"> </w:t>
            </w:r>
            <w:r>
              <w:rPr>
                <w:sz w:val="20"/>
              </w:rPr>
              <w:t>с.</w:t>
            </w:r>
            <w:r>
              <w:rPr>
                <w:spacing w:val="-5"/>
                <w:sz w:val="20"/>
              </w:rPr>
              <w:t xml:space="preserve"> </w:t>
            </w:r>
            <w:r>
              <w:rPr>
                <w:spacing w:val="-2"/>
                <w:sz w:val="20"/>
              </w:rPr>
              <w:t>Ягодное</w:t>
            </w:r>
          </w:p>
        </w:tc>
        <w:tc>
          <w:tcPr>
            <w:tcW w:w="1821" w:type="dxa"/>
          </w:tcPr>
          <w:p w14:paraId="6A5BCD26" w14:textId="77777777" w:rsidR="00DF38C3" w:rsidRDefault="00D46CFF">
            <w:pPr>
              <w:pStyle w:val="TableParagraph"/>
              <w:spacing w:line="222" w:lineRule="exact"/>
              <w:ind w:left="18"/>
              <w:rPr>
                <w:sz w:val="20"/>
              </w:rPr>
            </w:pPr>
            <w:r>
              <w:rPr>
                <w:spacing w:val="-10"/>
                <w:sz w:val="20"/>
              </w:rPr>
              <w:t>-</w:t>
            </w:r>
          </w:p>
        </w:tc>
        <w:tc>
          <w:tcPr>
            <w:tcW w:w="1975" w:type="dxa"/>
          </w:tcPr>
          <w:p w14:paraId="5EDA1221" w14:textId="77777777" w:rsidR="00DF38C3" w:rsidRDefault="00D46CFF">
            <w:pPr>
              <w:pStyle w:val="TableParagraph"/>
              <w:spacing w:line="222" w:lineRule="exact"/>
              <w:ind w:left="28"/>
              <w:rPr>
                <w:sz w:val="20"/>
              </w:rPr>
            </w:pPr>
            <w:r>
              <w:rPr>
                <w:spacing w:val="-10"/>
                <w:sz w:val="20"/>
              </w:rPr>
              <w:t>-</w:t>
            </w:r>
          </w:p>
        </w:tc>
      </w:tr>
    </w:tbl>
    <w:p w14:paraId="7E0D77BE" w14:textId="77777777" w:rsidR="00DF38C3" w:rsidRDefault="00DF38C3">
      <w:pPr>
        <w:pStyle w:val="TableParagraph"/>
        <w:spacing w:line="222" w:lineRule="exact"/>
        <w:rPr>
          <w:sz w:val="20"/>
        </w:rPr>
        <w:sectPr w:rsidR="00DF38C3">
          <w:pgSz w:w="11910" w:h="16840"/>
          <w:pgMar w:top="1040" w:right="566" w:bottom="1260" w:left="1559" w:header="0" w:footer="1009" w:gutter="0"/>
          <w:cols w:space="720"/>
        </w:sectPr>
      </w:pPr>
    </w:p>
    <w:p w14:paraId="65B79F65" w14:textId="77777777" w:rsidR="00DF38C3" w:rsidRDefault="00D46CFF">
      <w:pPr>
        <w:pStyle w:val="a3"/>
        <w:spacing w:before="74" w:after="5"/>
        <w:ind w:right="307"/>
        <w:jc w:val="right"/>
      </w:pPr>
      <w:r>
        <w:lastRenderedPageBreak/>
        <w:t>Продолжение</w:t>
      </w:r>
      <w:r>
        <w:rPr>
          <w:spacing w:val="-16"/>
        </w:rPr>
        <w:t xml:space="preserve"> </w:t>
      </w:r>
      <w:r>
        <w:t>таблицы</w:t>
      </w:r>
      <w:r>
        <w:rPr>
          <w:spacing w:val="-14"/>
        </w:rPr>
        <w:t xml:space="preserve"> </w:t>
      </w:r>
      <w:r>
        <w:rPr>
          <w:spacing w:val="-5"/>
        </w:rPr>
        <w:t>30</w:t>
      </w:r>
    </w:p>
    <w:tbl>
      <w:tblPr>
        <w:tblStyle w:val="TableNormal"/>
        <w:tblW w:w="0" w:type="auto"/>
        <w:tblInd w:w="14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12"/>
        <w:gridCol w:w="4959"/>
        <w:gridCol w:w="1821"/>
        <w:gridCol w:w="1975"/>
      </w:tblGrid>
      <w:tr w:rsidR="00DF38C3" w14:paraId="573819B1" w14:textId="77777777">
        <w:trPr>
          <w:trHeight w:val="530"/>
        </w:trPr>
        <w:tc>
          <w:tcPr>
            <w:tcW w:w="612" w:type="dxa"/>
          </w:tcPr>
          <w:p w14:paraId="506ACAC5" w14:textId="77777777" w:rsidR="00DF38C3" w:rsidRDefault="00D46CFF">
            <w:pPr>
              <w:pStyle w:val="TableParagraph"/>
              <w:spacing w:before="136"/>
              <w:ind w:left="20" w:right="7"/>
              <w:rPr>
                <w:sz w:val="20"/>
              </w:rPr>
            </w:pPr>
            <w:r>
              <w:rPr>
                <w:sz w:val="20"/>
              </w:rPr>
              <w:t>№</w:t>
            </w:r>
            <w:r>
              <w:rPr>
                <w:spacing w:val="12"/>
                <w:sz w:val="20"/>
              </w:rPr>
              <w:t xml:space="preserve"> </w:t>
            </w:r>
            <w:r>
              <w:rPr>
                <w:spacing w:val="-5"/>
                <w:sz w:val="20"/>
              </w:rPr>
              <w:t>п/п</w:t>
            </w:r>
          </w:p>
        </w:tc>
        <w:tc>
          <w:tcPr>
            <w:tcW w:w="4959" w:type="dxa"/>
          </w:tcPr>
          <w:p w14:paraId="2BF1C2AE" w14:textId="77777777" w:rsidR="00DF38C3" w:rsidRDefault="00D46CFF">
            <w:pPr>
              <w:pStyle w:val="TableParagraph"/>
              <w:spacing w:before="136"/>
              <w:ind w:right="10"/>
              <w:jc w:val="right"/>
              <w:rPr>
                <w:sz w:val="20"/>
              </w:rPr>
            </w:pPr>
            <w:r>
              <w:rPr>
                <w:spacing w:val="-2"/>
                <w:sz w:val="20"/>
              </w:rPr>
              <w:t>Наименование</w:t>
            </w:r>
            <w:r>
              <w:rPr>
                <w:spacing w:val="-10"/>
                <w:sz w:val="20"/>
              </w:rPr>
              <w:t xml:space="preserve"> </w:t>
            </w:r>
            <w:r>
              <w:rPr>
                <w:spacing w:val="-2"/>
                <w:sz w:val="20"/>
              </w:rPr>
              <w:t>показателя</w:t>
            </w:r>
          </w:p>
        </w:tc>
        <w:tc>
          <w:tcPr>
            <w:tcW w:w="1821" w:type="dxa"/>
          </w:tcPr>
          <w:p w14:paraId="74C66240" w14:textId="77777777" w:rsidR="00DF38C3" w:rsidRDefault="00D46CFF">
            <w:pPr>
              <w:pStyle w:val="TableParagraph"/>
              <w:spacing w:before="136"/>
              <w:ind w:left="18" w:right="4"/>
              <w:rPr>
                <w:sz w:val="20"/>
              </w:rPr>
            </w:pPr>
            <w:r>
              <w:rPr>
                <w:spacing w:val="-2"/>
                <w:sz w:val="20"/>
              </w:rPr>
              <w:t>Базовое</w:t>
            </w:r>
            <w:r>
              <w:rPr>
                <w:spacing w:val="-11"/>
                <w:sz w:val="20"/>
              </w:rPr>
              <w:t xml:space="preserve"> </w:t>
            </w:r>
            <w:r>
              <w:rPr>
                <w:spacing w:val="-2"/>
                <w:sz w:val="20"/>
              </w:rPr>
              <w:t>значение</w:t>
            </w:r>
          </w:p>
        </w:tc>
        <w:tc>
          <w:tcPr>
            <w:tcW w:w="1975" w:type="dxa"/>
          </w:tcPr>
          <w:p w14:paraId="79B437AB" w14:textId="77777777" w:rsidR="00DF38C3" w:rsidRDefault="00D46CFF">
            <w:pPr>
              <w:pStyle w:val="TableParagraph"/>
              <w:spacing w:before="4"/>
              <w:ind w:left="250"/>
              <w:jc w:val="left"/>
              <w:rPr>
                <w:sz w:val="20"/>
              </w:rPr>
            </w:pPr>
            <w:r>
              <w:rPr>
                <w:spacing w:val="-2"/>
                <w:sz w:val="20"/>
              </w:rPr>
              <w:t>Расчетный</w:t>
            </w:r>
            <w:r>
              <w:rPr>
                <w:spacing w:val="-4"/>
                <w:sz w:val="20"/>
              </w:rPr>
              <w:t xml:space="preserve"> срок</w:t>
            </w:r>
          </w:p>
          <w:p w14:paraId="11C8963B" w14:textId="77777777" w:rsidR="00DF38C3" w:rsidRDefault="00D46CFF">
            <w:pPr>
              <w:pStyle w:val="TableParagraph"/>
              <w:spacing w:before="36"/>
              <w:ind w:left="286"/>
              <w:jc w:val="left"/>
              <w:rPr>
                <w:sz w:val="20"/>
              </w:rPr>
            </w:pPr>
            <w:r>
              <w:rPr>
                <w:spacing w:val="-2"/>
                <w:sz w:val="20"/>
              </w:rPr>
              <w:t>строительства.</w:t>
            </w:r>
          </w:p>
        </w:tc>
      </w:tr>
      <w:tr w:rsidR="00DF38C3" w14:paraId="539FDBD4" w14:textId="77777777">
        <w:trPr>
          <w:trHeight w:val="263"/>
        </w:trPr>
        <w:tc>
          <w:tcPr>
            <w:tcW w:w="612" w:type="dxa"/>
          </w:tcPr>
          <w:p w14:paraId="1E3E875A" w14:textId="77777777" w:rsidR="00DF38C3" w:rsidRDefault="00D46CFF">
            <w:pPr>
              <w:pStyle w:val="TableParagraph"/>
              <w:ind w:left="20" w:right="5"/>
              <w:rPr>
                <w:sz w:val="20"/>
              </w:rPr>
            </w:pPr>
            <w:r>
              <w:rPr>
                <w:spacing w:val="-4"/>
                <w:sz w:val="20"/>
              </w:rPr>
              <w:t>2.16</w:t>
            </w:r>
          </w:p>
        </w:tc>
        <w:tc>
          <w:tcPr>
            <w:tcW w:w="4959" w:type="dxa"/>
          </w:tcPr>
          <w:p w14:paraId="5FDB3852" w14:textId="77777777" w:rsidR="00DF38C3" w:rsidRDefault="00D46CFF">
            <w:pPr>
              <w:pStyle w:val="TableParagraph"/>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№10</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780C9D91" w14:textId="77777777" w:rsidR="00DF38C3" w:rsidRDefault="00D46CFF">
            <w:pPr>
              <w:pStyle w:val="TableParagraph"/>
              <w:ind w:left="18"/>
              <w:rPr>
                <w:sz w:val="20"/>
              </w:rPr>
            </w:pPr>
            <w:r>
              <w:rPr>
                <w:spacing w:val="-10"/>
                <w:sz w:val="20"/>
              </w:rPr>
              <w:t>-</w:t>
            </w:r>
          </w:p>
        </w:tc>
        <w:tc>
          <w:tcPr>
            <w:tcW w:w="1975" w:type="dxa"/>
          </w:tcPr>
          <w:p w14:paraId="1705C694" w14:textId="77777777" w:rsidR="00DF38C3" w:rsidRDefault="00D46CFF">
            <w:pPr>
              <w:pStyle w:val="TableParagraph"/>
              <w:ind w:left="28" w:right="8"/>
              <w:rPr>
                <w:sz w:val="20"/>
              </w:rPr>
            </w:pPr>
            <w:r>
              <w:rPr>
                <w:spacing w:val="-4"/>
                <w:sz w:val="20"/>
              </w:rPr>
              <w:t>0,44</w:t>
            </w:r>
          </w:p>
        </w:tc>
      </w:tr>
      <w:tr w:rsidR="00DF38C3" w14:paraId="41C041AF" w14:textId="77777777">
        <w:trPr>
          <w:trHeight w:val="265"/>
        </w:trPr>
        <w:tc>
          <w:tcPr>
            <w:tcW w:w="612" w:type="dxa"/>
          </w:tcPr>
          <w:p w14:paraId="36C13978" w14:textId="77777777" w:rsidR="00DF38C3" w:rsidRDefault="00D46CFF">
            <w:pPr>
              <w:pStyle w:val="TableParagraph"/>
              <w:spacing w:before="3"/>
              <w:ind w:left="20" w:right="5"/>
              <w:rPr>
                <w:sz w:val="20"/>
              </w:rPr>
            </w:pPr>
            <w:r>
              <w:rPr>
                <w:spacing w:val="-4"/>
                <w:sz w:val="20"/>
              </w:rPr>
              <w:t>2.17</w:t>
            </w:r>
          </w:p>
        </w:tc>
        <w:tc>
          <w:tcPr>
            <w:tcW w:w="4959" w:type="dxa"/>
          </w:tcPr>
          <w:p w14:paraId="2DC68830" w14:textId="77777777" w:rsidR="00DF38C3" w:rsidRDefault="00D46CFF">
            <w:pPr>
              <w:pStyle w:val="TableParagraph"/>
              <w:spacing w:before="3"/>
              <w:ind w:right="10"/>
              <w:jc w:val="right"/>
              <w:rPr>
                <w:sz w:val="20"/>
              </w:rPr>
            </w:pPr>
            <w:r>
              <w:rPr>
                <w:sz w:val="20"/>
              </w:rPr>
              <w:t>на</w:t>
            </w:r>
            <w:r>
              <w:rPr>
                <w:spacing w:val="-7"/>
                <w:sz w:val="20"/>
              </w:rPr>
              <w:t xml:space="preserve"> </w:t>
            </w:r>
            <w:r>
              <w:rPr>
                <w:sz w:val="20"/>
              </w:rPr>
              <w:t>площадке</w:t>
            </w:r>
            <w:r>
              <w:rPr>
                <w:spacing w:val="-6"/>
                <w:sz w:val="20"/>
              </w:rPr>
              <w:t xml:space="preserve"> </w:t>
            </w:r>
            <w:r>
              <w:rPr>
                <w:sz w:val="20"/>
              </w:rPr>
              <w:t>№11</w:t>
            </w:r>
            <w:r>
              <w:rPr>
                <w:spacing w:val="-6"/>
                <w:sz w:val="20"/>
              </w:rPr>
              <w:t xml:space="preserve"> </w:t>
            </w:r>
            <w:r>
              <w:rPr>
                <w:sz w:val="20"/>
              </w:rPr>
              <w:t>с.</w:t>
            </w:r>
            <w:r>
              <w:rPr>
                <w:spacing w:val="-4"/>
                <w:sz w:val="20"/>
              </w:rPr>
              <w:t xml:space="preserve"> </w:t>
            </w:r>
            <w:r>
              <w:rPr>
                <w:spacing w:val="-2"/>
                <w:sz w:val="20"/>
              </w:rPr>
              <w:t>Ягодное</w:t>
            </w:r>
          </w:p>
        </w:tc>
        <w:tc>
          <w:tcPr>
            <w:tcW w:w="1821" w:type="dxa"/>
          </w:tcPr>
          <w:p w14:paraId="346359E0" w14:textId="77777777" w:rsidR="00DF38C3" w:rsidRDefault="00D46CFF">
            <w:pPr>
              <w:pStyle w:val="TableParagraph"/>
              <w:spacing w:before="3"/>
              <w:ind w:left="18"/>
              <w:rPr>
                <w:sz w:val="20"/>
              </w:rPr>
            </w:pPr>
            <w:r>
              <w:rPr>
                <w:spacing w:val="-10"/>
                <w:sz w:val="20"/>
              </w:rPr>
              <w:t>-</w:t>
            </w:r>
          </w:p>
        </w:tc>
        <w:tc>
          <w:tcPr>
            <w:tcW w:w="1975" w:type="dxa"/>
          </w:tcPr>
          <w:p w14:paraId="627BC84E" w14:textId="77777777" w:rsidR="00DF38C3" w:rsidRDefault="00D46CFF">
            <w:pPr>
              <w:pStyle w:val="TableParagraph"/>
              <w:spacing w:before="3"/>
              <w:ind w:left="28" w:right="3"/>
              <w:rPr>
                <w:sz w:val="20"/>
              </w:rPr>
            </w:pPr>
            <w:r>
              <w:rPr>
                <w:spacing w:val="-4"/>
                <w:sz w:val="20"/>
              </w:rPr>
              <w:t>0,44</w:t>
            </w:r>
          </w:p>
        </w:tc>
      </w:tr>
    </w:tbl>
    <w:p w14:paraId="07A4BF41" w14:textId="77777777" w:rsidR="00DF38C3" w:rsidRDefault="00DF38C3">
      <w:pPr>
        <w:pStyle w:val="a3"/>
        <w:spacing w:before="143"/>
      </w:pPr>
    </w:p>
    <w:p w14:paraId="5649CA92" w14:textId="77777777" w:rsidR="00DF38C3" w:rsidRDefault="00D46CFF">
      <w:pPr>
        <w:pStyle w:val="a3"/>
        <w:spacing w:before="1" w:line="364" w:lineRule="auto"/>
        <w:ind w:left="142" w:right="275" w:firstLine="734"/>
        <w:jc w:val="both"/>
      </w:pPr>
      <w:r>
        <w:t xml:space="preserve">Теплоснабжение перспективных объектов социального и культурно- </w:t>
      </w:r>
      <w:proofErr w:type="gramStart"/>
      <w:r>
        <w:t>бытового</w:t>
      </w:r>
      <w:r>
        <w:rPr>
          <w:spacing w:val="80"/>
          <w:w w:val="150"/>
        </w:rPr>
        <w:t xml:space="preserve">  </w:t>
      </w:r>
      <w:r>
        <w:t>назначения,</w:t>
      </w:r>
      <w:r>
        <w:rPr>
          <w:spacing w:val="80"/>
          <w:w w:val="150"/>
        </w:rPr>
        <w:t xml:space="preserve">  </w:t>
      </w:r>
      <w:r>
        <w:t>планируемых</w:t>
      </w:r>
      <w:proofErr w:type="gramEnd"/>
      <w:r>
        <w:rPr>
          <w:spacing w:val="80"/>
          <w:w w:val="150"/>
        </w:rPr>
        <w:t xml:space="preserve">  </w:t>
      </w:r>
      <w:proofErr w:type="gramStart"/>
      <w:r>
        <w:t>к</w:t>
      </w:r>
      <w:r>
        <w:rPr>
          <w:spacing w:val="80"/>
          <w:w w:val="150"/>
        </w:rPr>
        <w:t xml:space="preserve">  </w:t>
      </w:r>
      <w:r>
        <w:t>размещению</w:t>
      </w:r>
      <w:proofErr w:type="gramEnd"/>
      <w:r>
        <w:rPr>
          <w:spacing w:val="80"/>
          <w:w w:val="150"/>
        </w:rPr>
        <w:t xml:space="preserve">  </w:t>
      </w:r>
      <w:proofErr w:type="gramStart"/>
      <w:r>
        <w:t>на</w:t>
      </w:r>
      <w:r>
        <w:rPr>
          <w:spacing w:val="80"/>
          <w:w w:val="150"/>
        </w:rPr>
        <w:t xml:space="preserve">  </w:t>
      </w:r>
      <w:r>
        <w:t>территории</w:t>
      </w:r>
      <w:proofErr w:type="gramEnd"/>
      <w:r>
        <w:t xml:space="preserve"> </w:t>
      </w:r>
      <w:proofErr w:type="spellStart"/>
      <w:r>
        <w:t>с.п</w:t>
      </w:r>
      <w:proofErr w:type="spellEnd"/>
      <w:r>
        <w:t>. Ягодное</w:t>
      </w:r>
      <w:r>
        <w:rPr>
          <w:spacing w:val="40"/>
        </w:rPr>
        <w:t xml:space="preserve"> </w:t>
      </w:r>
      <w:r>
        <w:t xml:space="preserve">предлагается осуществить от новых источников тепловой энергии </w:t>
      </w:r>
      <w:r>
        <w:rPr>
          <w:w w:val="130"/>
        </w:rPr>
        <w:t xml:space="preserve">– </w:t>
      </w:r>
      <w:r>
        <w:t xml:space="preserve">котельных блочно-модульного типа и от индивидуальных источников тепловой </w:t>
      </w:r>
      <w:r>
        <w:rPr>
          <w:spacing w:val="-2"/>
        </w:rPr>
        <w:t>энергии.</w:t>
      </w:r>
    </w:p>
    <w:p w14:paraId="67ED3873" w14:textId="77777777" w:rsidR="00DF38C3" w:rsidRDefault="00DF38C3">
      <w:pPr>
        <w:pStyle w:val="a3"/>
        <w:spacing w:before="139"/>
      </w:pPr>
    </w:p>
    <w:p w14:paraId="129B85D2" w14:textId="77777777" w:rsidR="00DF38C3" w:rsidRDefault="00D46CFF">
      <w:pPr>
        <w:pStyle w:val="a4"/>
        <w:numPr>
          <w:ilvl w:val="1"/>
          <w:numId w:val="12"/>
        </w:numPr>
        <w:tabs>
          <w:tab w:val="left" w:pos="870"/>
        </w:tabs>
        <w:spacing w:line="360" w:lineRule="auto"/>
        <w:ind w:right="283" w:firstLine="134"/>
        <w:jc w:val="both"/>
        <w:rPr>
          <w:rFonts w:ascii="Arial" w:hAnsi="Arial"/>
          <w:b/>
          <w:sz w:val="24"/>
        </w:rPr>
      </w:pPr>
      <w:r>
        <w:rPr>
          <w:rFonts w:ascii="Arial" w:hAnsi="Arial"/>
          <w:b/>
          <w:sz w:val="24"/>
        </w:rPr>
        <w:t>Потребление тепловой энергии объектами, расположенными в производственных зонах с учетом возможных изменений</w:t>
      </w:r>
      <w:r>
        <w:rPr>
          <w:rFonts w:ascii="Arial" w:hAnsi="Arial"/>
          <w:b/>
          <w:spacing w:val="40"/>
          <w:sz w:val="24"/>
        </w:rPr>
        <w:t xml:space="preserve"> </w:t>
      </w:r>
      <w:r>
        <w:rPr>
          <w:rFonts w:ascii="Arial" w:hAnsi="Arial"/>
          <w:b/>
          <w:sz w:val="24"/>
        </w:rPr>
        <w:t>производственных зон и их перепрофилирования и приросты потребления тепловой энергии (мощности) производственными объектами с</w:t>
      </w:r>
      <w:r>
        <w:rPr>
          <w:rFonts w:ascii="Arial" w:hAnsi="Arial"/>
          <w:b/>
          <w:spacing w:val="40"/>
          <w:sz w:val="24"/>
        </w:rPr>
        <w:t xml:space="preserve"> </w:t>
      </w:r>
      <w:r>
        <w:rPr>
          <w:rFonts w:ascii="Arial" w:hAnsi="Arial"/>
          <w:b/>
          <w:sz w:val="24"/>
        </w:rPr>
        <w:t>разделением по видам теплопотребления и по видам теплоносителя на каждом этапе и к окончанию планируемого периода.</w:t>
      </w:r>
    </w:p>
    <w:p w14:paraId="73698E4C" w14:textId="77777777" w:rsidR="00DF38C3" w:rsidRDefault="00D46CFF">
      <w:pPr>
        <w:pStyle w:val="a3"/>
        <w:spacing w:before="4" w:line="364" w:lineRule="auto"/>
        <w:ind w:left="142" w:right="278" w:firstLine="734"/>
        <w:jc w:val="both"/>
      </w:pPr>
      <w:r>
        <w:t xml:space="preserve">Объекты, расположенные в производственных зонах </w:t>
      </w:r>
      <w:proofErr w:type="spellStart"/>
      <w:r>
        <w:t>с.п</w:t>
      </w:r>
      <w:proofErr w:type="spellEnd"/>
      <w:r>
        <w:t>. Ягодное и охваченные центральным и автономным теплоснабжением от действующих котельных, отсутствуют. Теплоснабжение производственных зон осуществляется от собственных источников, размещенных на территориях предприятий. Изменение производственных зон и их перепрофилирование, а также прирост потребления тепловой энергии (мощности) и теплоносителя производственных зон в ГП не предусматривается.</w:t>
      </w:r>
    </w:p>
    <w:p w14:paraId="3384DE9D" w14:textId="77777777" w:rsidR="00DF38C3" w:rsidRDefault="00DF38C3">
      <w:pPr>
        <w:pStyle w:val="a3"/>
        <w:spacing w:line="364" w:lineRule="auto"/>
        <w:jc w:val="both"/>
        <w:sectPr w:rsidR="00DF38C3">
          <w:pgSz w:w="11910" w:h="16840"/>
          <w:pgMar w:top="1040" w:right="566" w:bottom="1260" w:left="1559" w:header="0" w:footer="1009" w:gutter="0"/>
          <w:cols w:space="720"/>
        </w:sectPr>
      </w:pPr>
    </w:p>
    <w:p w14:paraId="0B5D012F" w14:textId="77777777" w:rsidR="00DF38C3" w:rsidRDefault="00D46CFF">
      <w:pPr>
        <w:pStyle w:val="1"/>
        <w:spacing w:before="72" w:line="360" w:lineRule="auto"/>
        <w:ind w:left="142" w:right="408" w:firstLine="734"/>
      </w:pPr>
      <w:bookmarkStart w:id="2" w:name="_TOC_250012"/>
      <w:r>
        <w:lastRenderedPageBreak/>
        <w:t>Раздел 2. Существующие и перспективные балансы тепловой мощности</w:t>
      </w:r>
      <w:r>
        <w:rPr>
          <w:spacing w:val="-9"/>
        </w:rPr>
        <w:t xml:space="preserve"> </w:t>
      </w:r>
      <w:r>
        <w:t>источников</w:t>
      </w:r>
      <w:r>
        <w:rPr>
          <w:spacing w:val="-6"/>
        </w:rPr>
        <w:t xml:space="preserve"> </w:t>
      </w:r>
      <w:r>
        <w:t>тепловой</w:t>
      </w:r>
      <w:r>
        <w:rPr>
          <w:spacing w:val="-6"/>
        </w:rPr>
        <w:t xml:space="preserve"> </w:t>
      </w:r>
      <w:r>
        <w:t>энергии</w:t>
      </w:r>
      <w:r>
        <w:rPr>
          <w:spacing w:val="-4"/>
        </w:rPr>
        <w:t xml:space="preserve"> </w:t>
      </w:r>
      <w:r>
        <w:t>и</w:t>
      </w:r>
      <w:r>
        <w:rPr>
          <w:spacing w:val="-4"/>
        </w:rPr>
        <w:t xml:space="preserve"> </w:t>
      </w:r>
      <w:r>
        <w:t>тепловой</w:t>
      </w:r>
      <w:r>
        <w:rPr>
          <w:spacing w:val="-6"/>
        </w:rPr>
        <w:t xml:space="preserve"> </w:t>
      </w:r>
      <w:r>
        <w:t>нагрузки</w:t>
      </w:r>
      <w:r>
        <w:rPr>
          <w:spacing w:val="-6"/>
        </w:rPr>
        <w:t xml:space="preserve"> </w:t>
      </w:r>
      <w:bookmarkEnd w:id="2"/>
      <w:r>
        <w:t>потребителей.</w:t>
      </w:r>
    </w:p>
    <w:p w14:paraId="0A031AE1" w14:textId="77777777" w:rsidR="00DF38C3" w:rsidRDefault="00D46CFF">
      <w:pPr>
        <w:pStyle w:val="a4"/>
        <w:numPr>
          <w:ilvl w:val="1"/>
          <w:numId w:val="11"/>
        </w:numPr>
        <w:tabs>
          <w:tab w:val="left" w:pos="541"/>
        </w:tabs>
        <w:ind w:left="541" w:hanging="399"/>
        <w:rPr>
          <w:rFonts w:ascii="Arial" w:hAnsi="Arial"/>
          <w:b/>
          <w:sz w:val="24"/>
        </w:rPr>
      </w:pPr>
      <w:r>
        <w:rPr>
          <w:rFonts w:ascii="Arial" w:hAnsi="Arial"/>
          <w:b/>
          <w:sz w:val="24"/>
        </w:rPr>
        <w:t>Радиус</w:t>
      </w:r>
      <w:r>
        <w:rPr>
          <w:rFonts w:ascii="Arial" w:hAnsi="Arial"/>
          <w:b/>
          <w:spacing w:val="-12"/>
          <w:sz w:val="24"/>
        </w:rPr>
        <w:t xml:space="preserve"> </w:t>
      </w:r>
      <w:r>
        <w:rPr>
          <w:rFonts w:ascii="Arial" w:hAnsi="Arial"/>
          <w:b/>
          <w:sz w:val="24"/>
        </w:rPr>
        <w:t>эффективного</w:t>
      </w:r>
      <w:r>
        <w:rPr>
          <w:rFonts w:ascii="Arial" w:hAnsi="Arial"/>
          <w:b/>
          <w:spacing w:val="-16"/>
          <w:sz w:val="24"/>
        </w:rPr>
        <w:t xml:space="preserve"> </w:t>
      </w:r>
      <w:r>
        <w:rPr>
          <w:rFonts w:ascii="Arial" w:hAnsi="Arial"/>
          <w:b/>
          <w:spacing w:val="-2"/>
          <w:sz w:val="24"/>
        </w:rPr>
        <w:t>теплоснабжения.</w:t>
      </w:r>
    </w:p>
    <w:p w14:paraId="342AE30F" w14:textId="77777777" w:rsidR="00DF38C3" w:rsidRDefault="00D46CFF">
      <w:pPr>
        <w:pStyle w:val="a3"/>
        <w:spacing w:before="144" w:line="364" w:lineRule="auto"/>
        <w:ind w:left="142" w:right="277" w:firstLine="708"/>
        <w:jc w:val="both"/>
      </w:pPr>
      <w:r>
        <w:t xml:space="preserve">В соответствии с федеральным законом «О теплоснабжении» радиусом эффективного теплоснабжения называется максимальное расстояние от </w:t>
      </w:r>
      <w:proofErr w:type="spellStart"/>
      <w:r>
        <w:t>теплопотребляющей</w:t>
      </w:r>
      <w:proofErr w:type="spellEnd"/>
      <w:r>
        <w:t xml:space="preserve"> установки до ближайшего источника тепловой энергии в системе теплоснабжения, при превышении которого подключение </w:t>
      </w:r>
      <w:proofErr w:type="spellStart"/>
      <w:r>
        <w:t>теплопотребляющей</w:t>
      </w:r>
      <w:proofErr w:type="spellEnd"/>
      <w:r>
        <w:t xml:space="preserve"> установки к данной системе теплоснабжения нецелесообразно по причине увеличения совокупных расходов в системе </w:t>
      </w:r>
      <w:r>
        <w:rPr>
          <w:spacing w:val="-2"/>
        </w:rPr>
        <w:t>теплоснабжения.</w:t>
      </w:r>
    </w:p>
    <w:p w14:paraId="6C558E90" w14:textId="77777777" w:rsidR="00DF38C3" w:rsidRDefault="00D46CFF">
      <w:pPr>
        <w:pStyle w:val="a3"/>
        <w:spacing w:line="367" w:lineRule="auto"/>
        <w:ind w:left="142" w:right="281" w:firstLine="708"/>
        <w:jc w:val="both"/>
      </w:pPr>
      <w:r>
        <w:t xml:space="preserve">Для котельных </w:t>
      </w:r>
      <w:proofErr w:type="spellStart"/>
      <w:r>
        <w:t>с.п</w:t>
      </w:r>
      <w:proofErr w:type="spellEnd"/>
      <w:r>
        <w:t>. Ягодное, расширение зон действия которых согласно генеральному плану не планируется, радиусом эффективного теплоснабжения считается фактический радиус действия.</w:t>
      </w:r>
    </w:p>
    <w:p w14:paraId="294B1B88" w14:textId="77777777" w:rsidR="00DF38C3" w:rsidRDefault="00D46CFF">
      <w:pPr>
        <w:pStyle w:val="a3"/>
        <w:spacing w:line="266" w:lineRule="exact"/>
        <w:ind w:left="850"/>
        <w:jc w:val="both"/>
      </w:pPr>
      <w:r>
        <w:t>Таблица</w:t>
      </w:r>
      <w:r>
        <w:rPr>
          <w:spacing w:val="-3"/>
        </w:rPr>
        <w:t xml:space="preserve"> </w:t>
      </w:r>
      <w:r>
        <w:t>10</w:t>
      </w:r>
      <w:r>
        <w:rPr>
          <w:spacing w:val="-2"/>
        </w:rPr>
        <w:t xml:space="preserve"> </w:t>
      </w:r>
      <w:r>
        <w:t>–</w:t>
      </w:r>
      <w:r>
        <w:rPr>
          <w:spacing w:val="-2"/>
        </w:rPr>
        <w:t xml:space="preserve"> </w:t>
      </w:r>
      <w:r>
        <w:t>Радиусы</w:t>
      </w:r>
      <w:r>
        <w:rPr>
          <w:spacing w:val="-4"/>
        </w:rPr>
        <w:t xml:space="preserve"> </w:t>
      </w:r>
      <w:r>
        <w:t>теплоснабжения</w:t>
      </w:r>
      <w:r>
        <w:rPr>
          <w:spacing w:val="-4"/>
        </w:rPr>
        <w:t xml:space="preserve"> </w:t>
      </w:r>
      <w:r>
        <w:t>котельных</w:t>
      </w:r>
      <w:r>
        <w:rPr>
          <w:spacing w:val="-5"/>
        </w:rPr>
        <w:t xml:space="preserve"> </w:t>
      </w:r>
      <w:proofErr w:type="spellStart"/>
      <w:r>
        <w:t>с.п</w:t>
      </w:r>
      <w:proofErr w:type="spellEnd"/>
      <w:r>
        <w:t>.</w:t>
      </w:r>
      <w:r>
        <w:rPr>
          <w:spacing w:val="-1"/>
        </w:rPr>
        <w:t xml:space="preserve"> </w:t>
      </w:r>
      <w:r>
        <w:rPr>
          <w:spacing w:val="-2"/>
        </w:rPr>
        <w:t>Ягодное</w:t>
      </w:r>
    </w:p>
    <w:p w14:paraId="416BF591" w14:textId="77777777" w:rsidR="00DF38C3" w:rsidRDefault="00DF38C3">
      <w:pPr>
        <w:pStyle w:val="a3"/>
        <w:spacing w:before="6"/>
        <w:rPr>
          <w:sz w:val="12"/>
        </w:rPr>
      </w:pP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58"/>
        <w:gridCol w:w="2209"/>
        <w:gridCol w:w="2655"/>
        <w:gridCol w:w="2153"/>
        <w:gridCol w:w="2041"/>
      </w:tblGrid>
      <w:tr w:rsidR="00DF38C3" w14:paraId="1AB955FC" w14:textId="77777777">
        <w:trPr>
          <w:trHeight w:val="921"/>
        </w:trPr>
        <w:tc>
          <w:tcPr>
            <w:tcW w:w="358" w:type="dxa"/>
          </w:tcPr>
          <w:p w14:paraId="65B88840" w14:textId="77777777" w:rsidR="00DF38C3" w:rsidRDefault="00DF38C3">
            <w:pPr>
              <w:pStyle w:val="TableParagraph"/>
              <w:spacing w:before="2"/>
              <w:jc w:val="left"/>
              <w:rPr>
                <w:sz w:val="20"/>
              </w:rPr>
            </w:pPr>
          </w:p>
          <w:p w14:paraId="734FF183" w14:textId="77777777" w:rsidR="00DF38C3" w:rsidRDefault="00D46CFF">
            <w:pPr>
              <w:pStyle w:val="TableParagraph"/>
              <w:spacing w:line="244" w:lineRule="auto"/>
              <w:ind w:left="47" w:right="29" w:firstLine="28"/>
              <w:jc w:val="left"/>
              <w:rPr>
                <w:sz w:val="20"/>
              </w:rPr>
            </w:pPr>
            <w:r>
              <w:rPr>
                <w:spacing w:val="-10"/>
                <w:sz w:val="20"/>
              </w:rPr>
              <w:t xml:space="preserve">№ </w:t>
            </w:r>
            <w:r>
              <w:rPr>
                <w:spacing w:val="-9"/>
                <w:sz w:val="20"/>
              </w:rPr>
              <w:t>п/п</w:t>
            </w:r>
          </w:p>
        </w:tc>
        <w:tc>
          <w:tcPr>
            <w:tcW w:w="2209" w:type="dxa"/>
          </w:tcPr>
          <w:p w14:paraId="5CF12EDE" w14:textId="77777777" w:rsidR="00DF38C3" w:rsidRDefault="00DF38C3">
            <w:pPr>
              <w:pStyle w:val="TableParagraph"/>
              <w:spacing w:before="2"/>
              <w:jc w:val="left"/>
              <w:rPr>
                <w:sz w:val="20"/>
              </w:rPr>
            </w:pPr>
          </w:p>
          <w:p w14:paraId="2B9FD34A" w14:textId="77777777" w:rsidR="00DF38C3" w:rsidRDefault="00D46CFF">
            <w:pPr>
              <w:pStyle w:val="TableParagraph"/>
              <w:spacing w:line="244" w:lineRule="auto"/>
              <w:ind w:left="627" w:hanging="216"/>
              <w:jc w:val="left"/>
              <w:rPr>
                <w:sz w:val="20"/>
              </w:rPr>
            </w:pPr>
            <w:r>
              <w:rPr>
                <w:spacing w:val="-4"/>
                <w:sz w:val="20"/>
              </w:rPr>
              <w:t xml:space="preserve">Наименование </w:t>
            </w:r>
            <w:r>
              <w:rPr>
                <w:spacing w:val="-2"/>
                <w:sz w:val="20"/>
              </w:rPr>
              <w:t>котельной</w:t>
            </w:r>
          </w:p>
        </w:tc>
        <w:tc>
          <w:tcPr>
            <w:tcW w:w="2655" w:type="dxa"/>
          </w:tcPr>
          <w:p w14:paraId="2D799327" w14:textId="77777777" w:rsidR="00DF38C3" w:rsidRDefault="00D46CFF">
            <w:pPr>
              <w:pStyle w:val="TableParagraph"/>
              <w:spacing w:before="114" w:line="244" w:lineRule="auto"/>
              <w:ind w:left="461" w:right="443" w:hanging="1"/>
              <w:rPr>
                <w:sz w:val="20"/>
              </w:rPr>
            </w:pPr>
            <w:r>
              <w:rPr>
                <w:spacing w:val="-2"/>
                <w:sz w:val="20"/>
              </w:rPr>
              <w:t xml:space="preserve">Наименование </w:t>
            </w:r>
            <w:r>
              <w:rPr>
                <w:spacing w:val="-4"/>
                <w:sz w:val="20"/>
              </w:rPr>
              <w:t xml:space="preserve">теплоснабжающей </w:t>
            </w:r>
            <w:r>
              <w:rPr>
                <w:spacing w:val="-2"/>
                <w:sz w:val="20"/>
              </w:rPr>
              <w:t>организации</w:t>
            </w:r>
          </w:p>
        </w:tc>
        <w:tc>
          <w:tcPr>
            <w:tcW w:w="2153" w:type="dxa"/>
          </w:tcPr>
          <w:p w14:paraId="2C0F0DC5" w14:textId="77777777" w:rsidR="00DF38C3" w:rsidRDefault="00D46CFF">
            <w:pPr>
              <w:pStyle w:val="TableParagraph"/>
              <w:spacing w:before="114" w:line="244" w:lineRule="auto"/>
              <w:ind w:left="25"/>
              <w:rPr>
                <w:sz w:val="20"/>
              </w:rPr>
            </w:pPr>
            <w:r>
              <w:rPr>
                <w:spacing w:val="-4"/>
                <w:sz w:val="20"/>
              </w:rPr>
              <w:t>Фактический</w:t>
            </w:r>
            <w:r>
              <w:rPr>
                <w:spacing w:val="-16"/>
                <w:sz w:val="20"/>
              </w:rPr>
              <w:t xml:space="preserve"> </w:t>
            </w:r>
            <w:r>
              <w:rPr>
                <w:spacing w:val="-4"/>
                <w:sz w:val="20"/>
              </w:rPr>
              <w:t xml:space="preserve">радиус </w:t>
            </w:r>
            <w:r>
              <w:rPr>
                <w:spacing w:val="-2"/>
                <w:sz w:val="20"/>
              </w:rPr>
              <w:t>теплоснабжения,</w:t>
            </w:r>
          </w:p>
          <w:p w14:paraId="589006CC" w14:textId="77777777" w:rsidR="00DF38C3" w:rsidRDefault="00D46CFF">
            <w:pPr>
              <w:pStyle w:val="TableParagraph"/>
              <w:spacing w:line="221" w:lineRule="exact"/>
              <w:ind w:left="25" w:right="1"/>
              <w:rPr>
                <w:sz w:val="20"/>
              </w:rPr>
            </w:pPr>
            <w:r>
              <w:rPr>
                <w:spacing w:val="-10"/>
                <w:sz w:val="20"/>
              </w:rPr>
              <w:t>м</w:t>
            </w:r>
          </w:p>
        </w:tc>
        <w:tc>
          <w:tcPr>
            <w:tcW w:w="2041" w:type="dxa"/>
          </w:tcPr>
          <w:p w14:paraId="28619DD9" w14:textId="77777777" w:rsidR="00DF38C3" w:rsidRDefault="00D46CFF">
            <w:pPr>
              <w:pStyle w:val="TableParagraph"/>
              <w:spacing w:line="244" w:lineRule="auto"/>
              <w:ind w:left="227" w:right="212" w:firstLine="5"/>
              <w:rPr>
                <w:sz w:val="20"/>
              </w:rPr>
            </w:pPr>
            <w:r>
              <w:rPr>
                <w:spacing w:val="-2"/>
                <w:sz w:val="20"/>
              </w:rPr>
              <w:t xml:space="preserve">Эффективный радиус </w:t>
            </w:r>
            <w:r>
              <w:rPr>
                <w:spacing w:val="-4"/>
                <w:sz w:val="20"/>
              </w:rPr>
              <w:t>теплоснабжения,</w:t>
            </w:r>
          </w:p>
          <w:p w14:paraId="43F14A39" w14:textId="77777777" w:rsidR="00DF38C3" w:rsidRDefault="00D46CFF">
            <w:pPr>
              <w:pStyle w:val="TableParagraph"/>
              <w:spacing w:line="210" w:lineRule="exact"/>
              <w:ind w:left="20"/>
              <w:rPr>
                <w:sz w:val="20"/>
              </w:rPr>
            </w:pPr>
            <w:r>
              <w:rPr>
                <w:spacing w:val="-10"/>
                <w:sz w:val="20"/>
              </w:rPr>
              <w:t>м</w:t>
            </w:r>
          </w:p>
        </w:tc>
      </w:tr>
      <w:tr w:rsidR="00DF38C3" w14:paraId="12CD591A" w14:textId="77777777">
        <w:trPr>
          <w:trHeight w:val="690"/>
        </w:trPr>
        <w:tc>
          <w:tcPr>
            <w:tcW w:w="358" w:type="dxa"/>
          </w:tcPr>
          <w:p w14:paraId="53245FE4" w14:textId="77777777" w:rsidR="00DF38C3" w:rsidRDefault="00DF38C3">
            <w:pPr>
              <w:pStyle w:val="TableParagraph"/>
              <w:spacing w:before="2"/>
              <w:jc w:val="left"/>
              <w:rPr>
                <w:sz w:val="20"/>
              </w:rPr>
            </w:pPr>
          </w:p>
          <w:p w14:paraId="357F8246" w14:textId="77777777" w:rsidR="00DF38C3" w:rsidRDefault="00D46CFF">
            <w:pPr>
              <w:pStyle w:val="TableParagraph"/>
              <w:spacing w:before="1"/>
              <w:ind w:left="25"/>
              <w:rPr>
                <w:sz w:val="20"/>
              </w:rPr>
            </w:pPr>
            <w:r>
              <w:rPr>
                <w:spacing w:val="-10"/>
                <w:sz w:val="20"/>
              </w:rPr>
              <w:t>1</w:t>
            </w:r>
          </w:p>
        </w:tc>
        <w:tc>
          <w:tcPr>
            <w:tcW w:w="2209" w:type="dxa"/>
          </w:tcPr>
          <w:p w14:paraId="77B5861A" w14:textId="77777777" w:rsidR="00DF38C3" w:rsidRDefault="00D46CFF">
            <w:pPr>
              <w:pStyle w:val="TableParagraph"/>
              <w:spacing w:line="244" w:lineRule="auto"/>
              <w:ind w:left="447" w:firstLine="50"/>
              <w:jc w:val="left"/>
              <w:rPr>
                <w:sz w:val="20"/>
              </w:rPr>
            </w:pPr>
            <w:r>
              <w:rPr>
                <w:spacing w:val="-2"/>
                <w:sz w:val="20"/>
              </w:rPr>
              <w:t>Центральная котельная</w:t>
            </w:r>
            <w:r>
              <w:rPr>
                <w:spacing w:val="-7"/>
                <w:sz w:val="20"/>
              </w:rPr>
              <w:t xml:space="preserve"> </w:t>
            </w:r>
            <w:r>
              <w:rPr>
                <w:spacing w:val="-5"/>
                <w:sz w:val="20"/>
              </w:rPr>
              <w:t>№1</w:t>
            </w:r>
          </w:p>
          <w:p w14:paraId="09E68903" w14:textId="77777777" w:rsidR="00DF38C3" w:rsidRDefault="00D46CFF">
            <w:pPr>
              <w:pStyle w:val="TableParagraph"/>
              <w:spacing w:line="209" w:lineRule="exact"/>
              <w:ind w:left="608"/>
              <w:jc w:val="left"/>
              <w:rPr>
                <w:sz w:val="20"/>
              </w:rPr>
            </w:pPr>
            <w:r>
              <w:rPr>
                <w:sz w:val="20"/>
              </w:rPr>
              <w:t>с.</w:t>
            </w:r>
            <w:r>
              <w:rPr>
                <w:spacing w:val="-2"/>
                <w:sz w:val="20"/>
              </w:rPr>
              <w:t xml:space="preserve"> Ягодное</w:t>
            </w:r>
          </w:p>
        </w:tc>
        <w:tc>
          <w:tcPr>
            <w:tcW w:w="2655" w:type="dxa"/>
          </w:tcPr>
          <w:p w14:paraId="6C22EB6A" w14:textId="77777777" w:rsidR="00DF38C3" w:rsidRDefault="00D46CFF">
            <w:pPr>
              <w:pStyle w:val="TableParagraph"/>
              <w:spacing w:line="244" w:lineRule="auto"/>
              <w:ind w:left="199" w:right="184" w:hanging="3"/>
              <w:rPr>
                <w:sz w:val="20"/>
              </w:rPr>
            </w:pPr>
            <w:r>
              <w:rPr>
                <w:sz w:val="20"/>
              </w:rPr>
              <w:t>МП муниципального района</w:t>
            </w:r>
            <w:r>
              <w:rPr>
                <w:spacing w:val="-14"/>
                <w:sz w:val="20"/>
              </w:rPr>
              <w:t xml:space="preserve"> </w:t>
            </w:r>
            <w:r>
              <w:rPr>
                <w:sz w:val="20"/>
              </w:rPr>
              <w:t>Ставропольский</w:t>
            </w:r>
          </w:p>
          <w:p w14:paraId="12AE2B9C" w14:textId="77777777" w:rsidR="00DF38C3" w:rsidRDefault="00D46CFF">
            <w:pPr>
              <w:pStyle w:val="TableParagraph"/>
              <w:spacing w:line="209" w:lineRule="exact"/>
              <w:ind w:left="13"/>
              <w:rPr>
                <w:sz w:val="20"/>
              </w:rPr>
            </w:pPr>
            <w:r>
              <w:rPr>
                <w:spacing w:val="-2"/>
                <w:sz w:val="20"/>
              </w:rPr>
              <w:t>"</w:t>
            </w:r>
            <w:proofErr w:type="spellStart"/>
            <w:r>
              <w:rPr>
                <w:spacing w:val="-2"/>
                <w:sz w:val="20"/>
              </w:rPr>
              <w:t>СтавропольРесурсСервис</w:t>
            </w:r>
            <w:proofErr w:type="spellEnd"/>
            <w:r>
              <w:rPr>
                <w:spacing w:val="-2"/>
                <w:sz w:val="20"/>
              </w:rPr>
              <w:t>"</w:t>
            </w:r>
          </w:p>
        </w:tc>
        <w:tc>
          <w:tcPr>
            <w:tcW w:w="2153" w:type="dxa"/>
          </w:tcPr>
          <w:p w14:paraId="3ECBBAF1" w14:textId="77777777" w:rsidR="00DF38C3" w:rsidRDefault="00DF38C3">
            <w:pPr>
              <w:pStyle w:val="TableParagraph"/>
              <w:spacing w:before="2"/>
              <w:jc w:val="left"/>
              <w:rPr>
                <w:sz w:val="20"/>
              </w:rPr>
            </w:pPr>
          </w:p>
          <w:p w14:paraId="28CF7D07" w14:textId="77777777" w:rsidR="00DF38C3" w:rsidRDefault="00D46CFF">
            <w:pPr>
              <w:pStyle w:val="TableParagraph"/>
              <w:spacing w:before="1"/>
              <w:ind w:left="25" w:right="4"/>
              <w:rPr>
                <w:sz w:val="20"/>
              </w:rPr>
            </w:pPr>
            <w:r>
              <w:rPr>
                <w:spacing w:val="-5"/>
                <w:sz w:val="20"/>
              </w:rPr>
              <w:t>617</w:t>
            </w:r>
          </w:p>
        </w:tc>
        <w:tc>
          <w:tcPr>
            <w:tcW w:w="2041" w:type="dxa"/>
          </w:tcPr>
          <w:p w14:paraId="3AFC4857" w14:textId="77777777" w:rsidR="00DF38C3" w:rsidRDefault="00DF38C3">
            <w:pPr>
              <w:pStyle w:val="TableParagraph"/>
              <w:spacing w:before="2"/>
              <w:jc w:val="left"/>
              <w:rPr>
                <w:sz w:val="20"/>
              </w:rPr>
            </w:pPr>
          </w:p>
          <w:p w14:paraId="7B70006D" w14:textId="77777777" w:rsidR="00DF38C3" w:rsidRDefault="00D46CFF">
            <w:pPr>
              <w:pStyle w:val="TableParagraph"/>
              <w:spacing w:before="1"/>
              <w:ind w:left="20" w:right="2"/>
              <w:rPr>
                <w:sz w:val="20"/>
              </w:rPr>
            </w:pPr>
            <w:r>
              <w:rPr>
                <w:spacing w:val="-5"/>
                <w:sz w:val="20"/>
              </w:rPr>
              <w:t>617</w:t>
            </w:r>
          </w:p>
        </w:tc>
      </w:tr>
      <w:tr w:rsidR="00DF38C3" w14:paraId="39DF3FDA" w14:textId="77777777">
        <w:trPr>
          <w:trHeight w:val="687"/>
        </w:trPr>
        <w:tc>
          <w:tcPr>
            <w:tcW w:w="358" w:type="dxa"/>
          </w:tcPr>
          <w:p w14:paraId="6ADFE587" w14:textId="77777777" w:rsidR="00DF38C3" w:rsidRDefault="00DF38C3">
            <w:pPr>
              <w:pStyle w:val="TableParagraph"/>
              <w:spacing w:before="1"/>
              <w:jc w:val="left"/>
              <w:rPr>
                <w:sz w:val="20"/>
              </w:rPr>
            </w:pPr>
          </w:p>
          <w:p w14:paraId="2A7556E4" w14:textId="77777777" w:rsidR="00DF38C3" w:rsidRDefault="00D46CFF">
            <w:pPr>
              <w:pStyle w:val="TableParagraph"/>
              <w:ind w:left="25"/>
              <w:rPr>
                <w:sz w:val="20"/>
              </w:rPr>
            </w:pPr>
            <w:r>
              <w:rPr>
                <w:spacing w:val="-10"/>
                <w:sz w:val="20"/>
              </w:rPr>
              <w:t>2</w:t>
            </w:r>
          </w:p>
        </w:tc>
        <w:tc>
          <w:tcPr>
            <w:tcW w:w="2209" w:type="dxa"/>
          </w:tcPr>
          <w:p w14:paraId="72934390" w14:textId="77777777" w:rsidR="00DF38C3" w:rsidRDefault="00D46CFF">
            <w:pPr>
              <w:pStyle w:val="TableParagraph"/>
              <w:spacing w:line="226" w:lineRule="exact"/>
              <w:ind w:left="459" w:firstLine="38"/>
              <w:jc w:val="left"/>
              <w:rPr>
                <w:sz w:val="20"/>
              </w:rPr>
            </w:pPr>
            <w:r>
              <w:rPr>
                <w:spacing w:val="-2"/>
                <w:sz w:val="20"/>
              </w:rPr>
              <w:t>Центральная</w:t>
            </w:r>
          </w:p>
          <w:p w14:paraId="1693EA3E" w14:textId="77777777" w:rsidR="00DF38C3" w:rsidRDefault="00D46CFF">
            <w:pPr>
              <w:pStyle w:val="TableParagraph"/>
              <w:spacing w:before="9" w:line="228" w:lineRule="auto"/>
              <w:ind w:left="615" w:right="330" w:hanging="156"/>
              <w:jc w:val="left"/>
              <w:rPr>
                <w:sz w:val="20"/>
              </w:rPr>
            </w:pPr>
            <w:r>
              <w:rPr>
                <w:spacing w:val="-4"/>
                <w:sz w:val="20"/>
              </w:rPr>
              <w:t>котельная</w:t>
            </w:r>
            <w:r>
              <w:rPr>
                <w:spacing w:val="-10"/>
                <w:sz w:val="20"/>
              </w:rPr>
              <w:t xml:space="preserve"> </w:t>
            </w:r>
            <w:r>
              <w:rPr>
                <w:spacing w:val="-4"/>
                <w:sz w:val="20"/>
              </w:rPr>
              <w:t xml:space="preserve">№2 </w:t>
            </w:r>
            <w:r>
              <w:rPr>
                <w:sz w:val="20"/>
              </w:rPr>
              <w:t>с. Ягодное</w:t>
            </w:r>
          </w:p>
        </w:tc>
        <w:tc>
          <w:tcPr>
            <w:tcW w:w="2655" w:type="dxa"/>
          </w:tcPr>
          <w:p w14:paraId="438E1AF9" w14:textId="77777777" w:rsidR="00DF38C3" w:rsidRDefault="00D46CFF">
            <w:pPr>
              <w:pStyle w:val="TableParagraph"/>
              <w:spacing w:line="226" w:lineRule="exact"/>
              <w:ind w:left="13" w:right="3"/>
              <w:rPr>
                <w:sz w:val="20"/>
              </w:rPr>
            </w:pPr>
            <w:r>
              <w:rPr>
                <w:sz w:val="20"/>
              </w:rPr>
              <w:t>МП</w:t>
            </w:r>
            <w:r>
              <w:rPr>
                <w:spacing w:val="-3"/>
                <w:sz w:val="20"/>
              </w:rPr>
              <w:t xml:space="preserve"> </w:t>
            </w:r>
            <w:r>
              <w:rPr>
                <w:spacing w:val="-2"/>
                <w:sz w:val="20"/>
              </w:rPr>
              <w:t>муниципального</w:t>
            </w:r>
          </w:p>
          <w:p w14:paraId="3DADA31D" w14:textId="77777777" w:rsidR="00DF38C3" w:rsidRDefault="00D46CFF">
            <w:pPr>
              <w:pStyle w:val="TableParagraph"/>
              <w:spacing w:before="9" w:line="228" w:lineRule="auto"/>
              <w:ind w:left="53" w:right="37" w:firstLine="2"/>
              <w:rPr>
                <w:sz w:val="20"/>
              </w:rPr>
            </w:pPr>
            <w:r>
              <w:rPr>
                <w:sz w:val="20"/>
              </w:rPr>
              <w:t>района</w:t>
            </w:r>
            <w:r>
              <w:rPr>
                <w:spacing w:val="-14"/>
                <w:sz w:val="20"/>
              </w:rPr>
              <w:t xml:space="preserve"> </w:t>
            </w:r>
            <w:r>
              <w:rPr>
                <w:sz w:val="20"/>
              </w:rPr>
              <w:t xml:space="preserve">Ставропольский </w:t>
            </w:r>
            <w:r>
              <w:rPr>
                <w:spacing w:val="-4"/>
                <w:sz w:val="20"/>
              </w:rPr>
              <w:t>"</w:t>
            </w:r>
            <w:proofErr w:type="spellStart"/>
            <w:r>
              <w:rPr>
                <w:spacing w:val="-4"/>
                <w:sz w:val="20"/>
              </w:rPr>
              <w:t>СтавропольРесурсСервис</w:t>
            </w:r>
            <w:proofErr w:type="spellEnd"/>
            <w:r>
              <w:rPr>
                <w:spacing w:val="-4"/>
                <w:sz w:val="20"/>
              </w:rPr>
              <w:t>"</w:t>
            </w:r>
          </w:p>
        </w:tc>
        <w:tc>
          <w:tcPr>
            <w:tcW w:w="2153" w:type="dxa"/>
          </w:tcPr>
          <w:p w14:paraId="49577583" w14:textId="77777777" w:rsidR="00DF38C3" w:rsidRDefault="00DF38C3">
            <w:pPr>
              <w:pStyle w:val="TableParagraph"/>
              <w:spacing w:before="1"/>
              <w:jc w:val="left"/>
              <w:rPr>
                <w:sz w:val="20"/>
              </w:rPr>
            </w:pPr>
          </w:p>
          <w:p w14:paraId="3B440499" w14:textId="77777777" w:rsidR="00DF38C3" w:rsidRDefault="00D46CFF">
            <w:pPr>
              <w:pStyle w:val="TableParagraph"/>
              <w:ind w:left="25" w:right="4"/>
              <w:rPr>
                <w:sz w:val="20"/>
              </w:rPr>
            </w:pPr>
            <w:r>
              <w:rPr>
                <w:spacing w:val="-5"/>
                <w:sz w:val="20"/>
              </w:rPr>
              <w:t>538</w:t>
            </w:r>
          </w:p>
        </w:tc>
        <w:tc>
          <w:tcPr>
            <w:tcW w:w="2041" w:type="dxa"/>
          </w:tcPr>
          <w:p w14:paraId="3B712B89" w14:textId="77777777" w:rsidR="00DF38C3" w:rsidRDefault="00DF38C3">
            <w:pPr>
              <w:pStyle w:val="TableParagraph"/>
              <w:spacing w:before="1"/>
              <w:jc w:val="left"/>
              <w:rPr>
                <w:sz w:val="20"/>
              </w:rPr>
            </w:pPr>
          </w:p>
          <w:p w14:paraId="7FA00B52" w14:textId="77777777" w:rsidR="00DF38C3" w:rsidRDefault="00D46CFF">
            <w:pPr>
              <w:pStyle w:val="TableParagraph"/>
              <w:ind w:left="20" w:right="2"/>
              <w:rPr>
                <w:sz w:val="20"/>
              </w:rPr>
            </w:pPr>
            <w:r>
              <w:rPr>
                <w:spacing w:val="-5"/>
                <w:sz w:val="20"/>
              </w:rPr>
              <w:t>538</w:t>
            </w:r>
          </w:p>
        </w:tc>
      </w:tr>
      <w:tr w:rsidR="00DF38C3" w14:paraId="0712545C" w14:textId="77777777">
        <w:trPr>
          <w:trHeight w:val="1148"/>
        </w:trPr>
        <w:tc>
          <w:tcPr>
            <w:tcW w:w="358" w:type="dxa"/>
          </w:tcPr>
          <w:p w14:paraId="44A159CC" w14:textId="77777777" w:rsidR="00DF38C3" w:rsidRDefault="00DF38C3">
            <w:pPr>
              <w:pStyle w:val="TableParagraph"/>
              <w:jc w:val="left"/>
              <w:rPr>
                <w:sz w:val="20"/>
              </w:rPr>
            </w:pPr>
          </w:p>
          <w:p w14:paraId="7CFECB83" w14:textId="77777777" w:rsidR="00DF38C3" w:rsidRDefault="00DF38C3">
            <w:pPr>
              <w:pStyle w:val="TableParagraph"/>
              <w:spacing w:before="5"/>
              <w:jc w:val="left"/>
              <w:rPr>
                <w:sz w:val="20"/>
              </w:rPr>
            </w:pPr>
          </w:p>
          <w:p w14:paraId="55D249B7" w14:textId="77777777" w:rsidR="00DF38C3" w:rsidRDefault="00D46CFF">
            <w:pPr>
              <w:pStyle w:val="TableParagraph"/>
              <w:ind w:left="25"/>
              <w:rPr>
                <w:sz w:val="20"/>
              </w:rPr>
            </w:pPr>
            <w:r>
              <w:rPr>
                <w:spacing w:val="-10"/>
                <w:sz w:val="20"/>
              </w:rPr>
              <w:t>3</w:t>
            </w:r>
          </w:p>
        </w:tc>
        <w:tc>
          <w:tcPr>
            <w:tcW w:w="2209" w:type="dxa"/>
          </w:tcPr>
          <w:p w14:paraId="7F62C552" w14:textId="77777777" w:rsidR="00DF38C3" w:rsidRDefault="00D46CFF">
            <w:pPr>
              <w:pStyle w:val="TableParagraph"/>
              <w:spacing w:line="244" w:lineRule="auto"/>
              <w:ind w:left="411" w:right="390" w:hanging="1"/>
              <w:rPr>
                <w:sz w:val="20"/>
              </w:rPr>
            </w:pPr>
            <w:r>
              <w:rPr>
                <w:spacing w:val="-2"/>
                <w:sz w:val="20"/>
              </w:rPr>
              <w:t xml:space="preserve">Автономная котельная </w:t>
            </w:r>
            <w:r>
              <w:rPr>
                <w:spacing w:val="-4"/>
                <w:sz w:val="20"/>
              </w:rPr>
              <w:t xml:space="preserve">амбулаторного </w:t>
            </w:r>
            <w:r>
              <w:rPr>
                <w:spacing w:val="-2"/>
                <w:sz w:val="20"/>
              </w:rPr>
              <w:t>отделения</w:t>
            </w:r>
          </w:p>
          <w:p w14:paraId="0B38E4CF" w14:textId="77777777" w:rsidR="00DF38C3" w:rsidRDefault="00D46CFF">
            <w:pPr>
              <w:pStyle w:val="TableParagraph"/>
              <w:spacing w:line="203" w:lineRule="exact"/>
              <w:ind w:left="472" w:right="460"/>
              <w:rPr>
                <w:sz w:val="20"/>
              </w:rPr>
            </w:pPr>
            <w:r>
              <w:rPr>
                <w:sz w:val="20"/>
              </w:rPr>
              <w:t>с.</w:t>
            </w:r>
            <w:r>
              <w:rPr>
                <w:spacing w:val="-3"/>
                <w:sz w:val="20"/>
              </w:rPr>
              <w:t xml:space="preserve"> </w:t>
            </w:r>
            <w:r>
              <w:rPr>
                <w:spacing w:val="-2"/>
                <w:sz w:val="20"/>
              </w:rPr>
              <w:t>Ягодное</w:t>
            </w:r>
          </w:p>
        </w:tc>
        <w:tc>
          <w:tcPr>
            <w:tcW w:w="2655" w:type="dxa"/>
          </w:tcPr>
          <w:p w14:paraId="20AEA328" w14:textId="77777777" w:rsidR="00DF38C3" w:rsidRDefault="00DF38C3">
            <w:pPr>
              <w:pStyle w:val="TableParagraph"/>
              <w:spacing w:before="1"/>
              <w:jc w:val="left"/>
              <w:rPr>
                <w:sz w:val="20"/>
              </w:rPr>
            </w:pPr>
          </w:p>
          <w:p w14:paraId="66B5F3B8" w14:textId="77777777" w:rsidR="00DF38C3" w:rsidRDefault="00D46CFF">
            <w:pPr>
              <w:pStyle w:val="TableParagraph"/>
              <w:spacing w:line="244" w:lineRule="auto"/>
              <w:ind w:left="53" w:right="37" w:hanging="4"/>
              <w:rPr>
                <w:sz w:val="20"/>
              </w:rPr>
            </w:pPr>
            <w:r>
              <w:rPr>
                <w:sz w:val="20"/>
              </w:rPr>
              <w:t xml:space="preserve">МП муниципального района Ставропольский </w:t>
            </w:r>
            <w:r>
              <w:rPr>
                <w:spacing w:val="-4"/>
                <w:sz w:val="20"/>
              </w:rPr>
              <w:t>"</w:t>
            </w:r>
            <w:proofErr w:type="spellStart"/>
            <w:r>
              <w:rPr>
                <w:spacing w:val="-4"/>
                <w:sz w:val="20"/>
              </w:rPr>
              <w:t>СтавропольРесурсСервис</w:t>
            </w:r>
            <w:proofErr w:type="spellEnd"/>
            <w:r>
              <w:rPr>
                <w:spacing w:val="-4"/>
                <w:sz w:val="20"/>
              </w:rPr>
              <w:t>"</w:t>
            </w:r>
          </w:p>
        </w:tc>
        <w:tc>
          <w:tcPr>
            <w:tcW w:w="2153" w:type="dxa"/>
          </w:tcPr>
          <w:p w14:paraId="6D53D0E7" w14:textId="77777777" w:rsidR="00DF38C3" w:rsidRDefault="00DF38C3">
            <w:pPr>
              <w:pStyle w:val="TableParagraph"/>
              <w:jc w:val="left"/>
              <w:rPr>
                <w:sz w:val="20"/>
              </w:rPr>
            </w:pPr>
          </w:p>
          <w:p w14:paraId="43821FCF" w14:textId="77777777" w:rsidR="00DF38C3" w:rsidRDefault="00DF38C3">
            <w:pPr>
              <w:pStyle w:val="TableParagraph"/>
              <w:spacing w:before="5"/>
              <w:jc w:val="left"/>
              <w:rPr>
                <w:sz w:val="20"/>
              </w:rPr>
            </w:pPr>
          </w:p>
          <w:p w14:paraId="720B25A2" w14:textId="77777777" w:rsidR="00DF38C3" w:rsidRDefault="00D46CFF">
            <w:pPr>
              <w:pStyle w:val="TableParagraph"/>
              <w:ind w:left="25" w:right="6"/>
              <w:rPr>
                <w:sz w:val="20"/>
              </w:rPr>
            </w:pPr>
            <w:r>
              <w:rPr>
                <w:spacing w:val="-5"/>
                <w:sz w:val="20"/>
              </w:rPr>
              <w:t>34</w:t>
            </w:r>
          </w:p>
        </w:tc>
        <w:tc>
          <w:tcPr>
            <w:tcW w:w="2041" w:type="dxa"/>
          </w:tcPr>
          <w:p w14:paraId="30AFA519" w14:textId="77777777" w:rsidR="00DF38C3" w:rsidRDefault="00DF38C3">
            <w:pPr>
              <w:pStyle w:val="TableParagraph"/>
              <w:jc w:val="left"/>
              <w:rPr>
                <w:sz w:val="20"/>
              </w:rPr>
            </w:pPr>
          </w:p>
          <w:p w14:paraId="5D5D83A0" w14:textId="77777777" w:rsidR="00DF38C3" w:rsidRDefault="00DF38C3">
            <w:pPr>
              <w:pStyle w:val="TableParagraph"/>
              <w:spacing w:before="5"/>
              <w:jc w:val="left"/>
              <w:rPr>
                <w:sz w:val="20"/>
              </w:rPr>
            </w:pPr>
          </w:p>
          <w:p w14:paraId="678F7F44" w14:textId="77777777" w:rsidR="00DF38C3" w:rsidRDefault="00D46CFF">
            <w:pPr>
              <w:pStyle w:val="TableParagraph"/>
              <w:ind w:left="20" w:right="5"/>
              <w:rPr>
                <w:sz w:val="20"/>
              </w:rPr>
            </w:pPr>
            <w:r>
              <w:rPr>
                <w:spacing w:val="-5"/>
                <w:sz w:val="20"/>
              </w:rPr>
              <w:t>34</w:t>
            </w:r>
          </w:p>
        </w:tc>
      </w:tr>
      <w:tr w:rsidR="00DF38C3" w14:paraId="27E654D6" w14:textId="77777777">
        <w:trPr>
          <w:trHeight w:val="1149"/>
        </w:trPr>
        <w:tc>
          <w:tcPr>
            <w:tcW w:w="358" w:type="dxa"/>
          </w:tcPr>
          <w:p w14:paraId="653AFC2D" w14:textId="77777777" w:rsidR="00DF38C3" w:rsidRDefault="00DF38C3">
            <w:pPr>
              <w:pStyle w:val="TableParagraph"/>
              <w:jc w:val="left"/>
              <w:rPr>
                <w:sz w:val="20"/>
              </w:rPr>
            </w:pPr>
          </w:p>
          <w:p w14:paraId="22E93160" w14:textId="77777777" w:rsidR="00DF38C3" w:rsidRDefault="00DF38C3">
            <w:pPr>
              <w:pStyle w:val="TableParagraph"/>
              <w:spacing w:before="5"/>
              <w:jc w:val="left"/>
              <w:rPr>
                <w:sz w:val="20"/>
              </w:rPr>
            </w:pPr>
          </w:p>
          <w:p w14:paraId="67180059" w14:textId="77777777" w:rsidR="00DF38C3" w:rsidRDefault="00D46CFF">
            <w:pPr>
              <w:pStyle w:val="TableParagraph"/>
              <w:spacing w:before="1"/>
              <w:ind w:left="25" w:right="19"/>
              <w:rPr>
                <w:sz w:val="20"/>
              </w:rPr>
            </w:pPr>
            <w:r>
              <w:rPr>
                <w:spacing w:val="-10"/>
                <w:sz w:val="20"/>
              </w:rPr>
              <w:t>4</w:t>
            </w:r>
          </w:p>
        </w:tc>
        <w:tc>
          <w:tcPr>
            <w:tcW w:w="2209" w:type="dxa"/>
          </w:tcPr>
          <w:p w14:paraId="1ED23352" w14:textId="77777777" w:rsidR="00DF38C3" w:rsidRDefault="00D46CFF">
            <w:pPr>
              <w:pStyle w:val="TableParagraph"/>
              <w:spacing w:before="5"/>
              <w:ind w:left="498" w:right="482"/>
              <w:rPr>
                <w:sz w:val="20"/>
              </w:rPr>
            </w:pPr>
            <w:r>
              <w:rPr>
                <w:spacing w:val="-4"/>
                <w:sz w:val="20"/>
              </w:rPr>
              <w:t xml:space="preserve">Центральная </w:t>
            </w:r>
            <w:r>
              <w:rPr>
                <w:spacing w:val="-2"/>
                <w:sz w:val="20"/>
              </w:rPr>
              <w:t>котельная</w:t>
            </w:r>
          </w:p>
          <w:p w14:paraId="0107943B" w14:textId="77777777" w:rsidR="00DF38C3" w:rsidRDefault="00D46CFF">
            <w:pPr>
              <w:pStyle w:val="TableParagraph"/>
              <w:spacing w:before="1"/>
              <w:ind w:left="472" w:right="449"/>
              <w:rPr>
                <w:sz w:val="20"/>
              </w:rPr>
            </w:pPr>
            <w:r>
              <w:rPr>
                <w:spacing w:val="-2"/>
                <w:sz w:val="20"/>
              </w:rPr>
              <w:t xml:space="preserve">«Алые </w:t>
            </w:r>
            <w:r>
              <w:rPr>
                <w:spacing w:val="-6"/>
                <w:sz w:val="20"/>
              </w:rPr>
              <w:t>паруса»</w:t>
            </w:r>
          </w:p>
          <w:p w14:paraId="1ACE3AD5" w14:textId="77777777" w:rsidR="00DF38C3" w:rsidRDefault="00D46CFF">
            <w:pPr>
              <w:pStyle w:val="TableParagraph"/>
              <w:spacing w:line="218" w:lineRule="exact"/>
              <w:ind w:left="472" w:right="456"/>
              <w:rPr>
                <w:sz w:val="20"/>
              </w:rPr>
            </w:pPr>
            <w:r>
              <w:rPr>
                <w:sz w:val="20"/>
              </w:rPr>
              <w:t>с.</w:t>
            </w:r>
            <w:r>
              <w:rPr>
                <w:spacing w:val="-3"/>
                <w:sz w:val="20"/>
              </w:rPr>
              <w:t xml:space="preserve"> </w:t>
            </w:r>
            <w:r>
              <w:rPr>
                <w:spacing w:val="-2"/>
                <w:sz w:val="20"/>
              </w:rPr>
              <w:t>Ягодное</w:t>
            </w:r>
          </w:p>
        </w:tc>
        <w:tc>
          <w:tcPr>
            <w:tcW w:w="2655" w:type="dxa"/>
          </w:tcPr>
          <w:p w14:paraId="74B3B4F9" w14:textId="77777777" w:rsidR="00DF38C3" w:rsidRDefault="00DF38C3">
            <w:pPr>
              <w:pStyle w:val="TableParagraph"/>
              <w:spacing w:before="9"/>
              <w:jc w:val="left"/>
              <w:rPr>
                <w:sz w:val="20"/>
              </w:rPr>
            </w:pPr>
          </w:p>
          <w:p w14:paraId="2D32B79F" w14:textId="77777777" w:rsidR="00DF38C3" w:rsidRDefault="00D46CFF">
            <w:pPr>
              <w:pStyle w:val="TableParagraph"/>
              <w:ind w:left="50" w:right="39" w:hanging="4"/>
              <w:rPr>
                <w:sz w:val="20"/>
              </w:rPr>
            </w:pPr>
            <w:r>
              <w:rPr>
                <w:sz w:val="20"/>
              </w:rPr>
              <w:t xml:space="preserve">МП муниципального района Ставропольский </w:t>
            </w:r>
            <w:r>
              <w:rPr>
                <w:spacing w:val="-4"/>
                <w:sz w:val="20"/>
              </w:rPr>
              <w:t>"</w:t>
            </w:r>
            <w:proofErr w:type="spellStart"/>
            <w:r>
              <w:rPr>
                <w:spacing w:val="-4"/>
                <w:sz w:val="20"/>
              </w:rPr>
              <w:t>СтавропольРесурсСервис</w:t>
            </w:r>
            <w:proofErr w:type="spellEnd"/>
            <w:r>
              <w:rPr>
                <w:spacing w:val="-4"/>
                <w:sz w:val="20"/>
              </w:rPr>
              <w:t>"</w:t>
            </w:r>
          </w:p>
        </w:tc>
        <w:tc>
          <w:tcPr>
            <w:tcW w:w="2153" w:type="dxa"/>
          </w:tcPr>
          <w:p w14:paraId="0DBB1413" w14:textId="77777777" w:rsidR="00DF38C3" w:rsidRDefault="00DF38C3">
            <w:pPr>
              <w:pStyle w:val="TableParagraph"/>
              <w:jc w:val="left"/>
              <w:rPr>
                <w:sz w:val="20"/>
              </w:rPr>
            </w:pPr>
          </w:p>
          <w:p w14:paraId="5CFDD10D" w14:textId="77777777" w:rsidR="00DF38C3" w:rsidRDefault="00DF38C3">
            <w:pPr>
              <w:pStyle w:val="TableParagraph"/>
              <w:spacing w:before="5"/>
              <w:jc w:val="left"/>
              <w:rPr>
                <w:sz w:val="20"/>
              </w:rPr>
            </w:pPr>
          </w:p>
          <w:p w14:paraId="1049C9C0" w14:textId="77777777" w:rsidR="00DF38C3" w:rsidRDefault="00D46CFF">
            <w:pPr>
              <w:pStyle w:val="TableParagraph"/>
              <w:spacing w:before="1"/>
              <w:ind w:left="25" w:right="15"/>
              <w:rPr>
                <w:sz w:val="20"/>
              </w:rPr>
            </w:pPr>
            <w:r>
              <w:rPr>
                <w:spacing w:val="-10"/>
                <w:sz w:val="20"/>
              </w:rPr>
              <w:t>-</w:t>
            </w:r>
          </w:p>
        </w:tc>
        <w:tc>
          <w:tcPr>
            <w:tcW w:w="2041" w:type="dxa"/>
          </w:tcPr>
          <w:p w14:paraId="79CD7F0C" w14:textId="77777777" w:rsidR="00DF38C3" w:rsidRDefault="00DF38C3">
            <w:pPr>
              <w:pStyle w:val="TableParagraph"/>
              <w:jc w:val="left"/>
              <w:rPr>
                <w:sz w:val="20"/>
              </w:rPr>
            </w:pPr>
          </w:p>
          <w:p w14:paraId="5B8FE751" w14:textId="77777777" w:rsidR="00DF38C3" w:rsidRDefault="00DF38C3">
            <w:pPr>
              <w:pStyle w:val="TableParagraph"/>
              <w:spacing w:before="5"/>
              <w:jc w:val="left"/>
              <w:rPr>
                <w:sz w:val="20"/>
              </w:rPr>
            </w:pPr>
          </w:p>
          <w:p w14:paraId="3AAA0749" w14:textId="77777777" w:rsidR="00DF38C3" w:rsidRDefault="00D46CFF">
            <w:pPr>
              <w:pStyle w:val="TableParagraph"/>
              <w:spacing w:before="1"/>
              <w:ind w:left="20" w:right="13"/>
              <w:rPr>
                <w:sz w:val="20"/>
              </w:rPr>
            </w:pPr>
            <w:r>
              <w:rPr>
                <w:spacing w:val="-10"/>
                <w:sz w:val="20"/>
              </w:rPr>
              <w:t>-</w:t>
            </w:r>
          </w:p>
        </w:tc>
      </w:tr>
    </w:tbl>
    <w:p w14:paraId="4A515D00" w14:textId="77777777" w:rsidR="00DF38C3" w:rsidRDefault="00DF38C3">
      <w:pPr>
        <w:pStyle w:val="a3"/>
      </w:pPr>
    </w:p>
    <w:p w14:paraId="2E6998E0" w14:textId="77777777" w:rsidR="00DF38C3" w:rsidRDefault="00DF38C3">
      <w:pPr>
        <w:pStyle w:val="a3"/>
      </w:pPr>
    </w:p>
    <w:p w14:paraId="241A94FB" w14:textId="77777777" w:rsidR="00DF38C3" w:rsidRDefault="00DF38C3">
      <w:pPr>
        <w:pStyle w:val="a3"/>
        <w:spacing w:before="12"/>
      </w:pPr>
    </w:p>
    <w:p w14:paraId="2AD21F3A" w14:textId="77777777" w:rsidR="00DF38C3" w:rsidRDefault="00D46CFF">
      <w:pPr>
        <w:pStyle w:val="a4"/>
        <w:numPr>
          <w:ilvl w:val="1"/>
          <w:numId w:val="11"/>
        </w:numPr>
        <w:tabs>
          <w:tab w:val="left" w:pos="908"/>
          <w:tab w:val="left" w:pos="3195"/>
          <w:tab w:val="left" w:pos="3771"/>
          <w:tab w:val="left" w:pos="6053"/>
          <w:tab w:val="left" w:pos="7100"/>
          <w:tab w:val="left" w:pos="8648"/>
        </w:tabs>
        <w:spacing w:before="1" w:line="360" w:lineRule="auto"/>
        <w:ind w:left="142" w:right="299" w:firstLine="0"/>
        <w:rPr>
          <w:rFonts w:ascii="Arial" w:hAnsi="Arial"/>
          <w:b/>
          <w:sz w:val="24"/>
        </w:rPr>
      </w:pPr>
      <w:r>
        <w:rPr>
          <w:rFonts w:ascii="Arial" w:hAnsi="Arial"/>
          <w:b/>
          <w:spacing w:val="-2"/>
          <w:sz w:val="24"/>
        </w:rPr>
        <w:t>Существующие</w:t>
      </w:r>
      <w:r>
        <w:rPr>
          <w:rFonts w:ascii="Arial" w:hAnsi="Arial"/>
          <w:b/>
          <w:sz w:val="24"/>
        </w:rPr>
        <w:tab/>
      </w:r>
      <w:r>
        <w:rPr>
          <w:rFonts w:ascii="Arial" w:hAnsi="Arial"/>
          <w:b/>
          <w:spacing w:val="-10"/>
          <w:sz w:val="24"/>
        </w:rPr>
        <w:t>и</w:t>
      </w:r>
      <w:r>
        <w:rPr>
          <w:rFonts w:ascii="Arial" w:hAnsi="Arial"/>
          <w:b/>
          <w:sz w:val="24"/>
        </w:rPr>
        <w:tab/>
      </w:r>
      <w:r>
        <w:rPr>
          <w:rFonts w:ascii="Arial" w:hAnsi="Arial"/>
          <w:b/>
          <w:spacing w:val="-2"/>
          <w:sz w:val="24"/>
        </w:rPr>
        <w:t>перспективные</w:t>
      </w:r>
      <w:r>
        <w:rPr>
          <w:rFonts w:ascii="Arial" w:hAnsi="Arial"/>
          <w:b/>
          <w:sz w:val="24"/>
        </w:rPr>
        <w:tab/>
      </w:r>
      <w:r>
        <w:rPr>
          <w:rFonts w:ascii="Arial" w:hAnsi="Arial"/>
          <w:b/>
          <w:spacing w:val="-4"/>
          <w:sz w:val="24"/>
        </w:rPr>
        <w:t>зоны</w:t>
      </w:r>
      <w:r>
        <w:rPr>
          <w:rFonts w:ascii="Arial" w:hAnsi="Arial"/>
          <w:b/>
          <w:sz w:val="24"/>
        </w:rPr>
        <w:tab/>
      </w:r>
      <w:r>
        <w:rPr>
          <w:rFonts w:ascii="Arial" w:hAnsi="Arial"/>
          <w:b/>
          <w:spacing w:val="-2"/>
          <w:sz w:val="24"/>
        </w:rPr>
        <w:t>действия</w:t>
      </w:r>
      <w:r>
        <w:rPr>
          <w:rFonts w:ascii="Arial" w:hAnsi="Arial"/>
          <w:b/>
          <w:sz w:val="24"/>
        </w:rPr>
        <w:tab/>
      </w:r>
      <w:r>
        <w:rPr>
          <w:rFonts w:ascii="Arial" w:hAnsi="Arial"/>
          <w:b/>
          <w:spacing w:val="-4"/>
          <w:sz w:val="24"/>
        </w:rPr>
        <w:t xml:space="preserve">систем </w:t>
      </w:r>
      <w:r>
        <w:rPr>
          <w:rFonts w:ascii="Arial" w:hAnsi="Arial"/>
          <w:b/>
          <w:sz w:val="24"/>
        </w:rPr>
        <w:t>централизованного теплоснабжения.</w:t>
      </w:r>
    </w:p>
    <w:p w14:paraId="5A04B6D5" w14:textId="77777777" w:rsidR="00DF38C3" w:rsidRDefault="00D46CFF">
      <w:pPr>
        <w:pStyle w:val="a3"/>
        <w:spacing w:before="6" w:line="367" w:lineRule="auto"/>
        <w:ind w:left="142" w:right="274" w:firstLine="708"/>
        <w:jc w:val="both"/>
      </w:pPr>
      <w:r>
        <w:t>В</w:t>
      </w:r>
      <w:r>
        <w:rPr>
          <w:spacing w:val="-10"/>
        </w:rPr>
        <w:t xml:space="preserve"> </w:t>
      </w:r>
      <w:proofErr w:type="spellStart"/>
      <w:r>
        <w:t>с.п</w:t>
      </w:r>
      <w:proofErr w:type="spellEnd"/>
      <w:r>
        <w:t>.</w:t>
      </w:r>
      <w:r>
        <w:rPr>
          <w:spacing w:val="-8"/>
        </w:rPr>
        <w:t xml:space="preserve"> </w:t>
      </w:r>
      <w:r>
        <w:t>Ягодное</w:t>
      </w:r>
      <w:r>
        <w:rPr>
          <w:spacing w:val="-7"/>
        </w:rPr>
        <w:t xml:space="preserve"> </w:t>
      </w:r>
      <w:r>
        <w:t>здания</w:t>
      </w:r>
      <w:r>
        <w:rPr>
          <w:spacing w:val="-11"/>
        </w:rPr>
        <w:t xml:space="preserve"> </w:t>
      </w:r>
      <w:r>
        <w:t>жилой</w:t>
      </w:r>
      <w:r>
        <w:rPr>
          <w:spacing w:val="-10"/>
        </w:rPr>
        <w:t xml:space="preserve"> </w:t>
      </w:r>
      <w:r>
        <w:t>и</w:t>
      </w:r>
      <w:r>
        <w:rPr>
          <w:spacing w:val="-8"/>
        </w:rPr>
        <w:t xml:space="preserve"> </w:t>
      </w:r>
      <w:r>
        <w:t>общественно-деловой</w:t>
      </w:r>
      <w:r>
        <w:rPr>
          <w:spacing w:val="-8"/>
        </w:rPr>
        <w:t xml:space="preserve"> </w:t>
      </w:r>
      <w:r>
        <w:t>застройки</w:t>
      </w:r>
      <w:r>
        <w:rPr>
          <w:spacing w:val="-10"/>
        </w:rPr>
        <w:t xml:space="preserve"> </w:t>
      </w:r>
      <w:r>
        <w:t>подключены к 5-ти изолированным системам теплоснабжения, образованным на базе централизованных и автономных модульных котельных.</w:t>
      </w:r>
    </w:p>
    <w:p w14:paraId="01E6DD27" w14:textId="77777777" w:rsidR="00DF38C3" w:rsidRDefault="00D46CFF">
      <w:pPr>
        <w:pStyle w:val="a4"/>
        <w:numPr>
          <w:ilvl w:val="2"/>
          <w:numId w:val="11"/>
        </w:numPr>
        <w:tabs>
          <w:tab w:val="left" w:pos="1134"/>
        </w:tabs>
        <w:spacing w:line="364" w:lineRule="auto"/>
        <w:ind w:right="274" w:firstLine="708"/>
        <w:jc w:val="both"/>
      </w:pPr>
      <w:r>
        <w:rPr>
          <w:sz w:val="24"/>
        </w:rPr>
        <w:t>Центральная котельная №1, расположенная в с. Ягодное (ул. Чкалова, 2- Б),</w:t>
      </w:r>
      <w:r>
        <w:rPr>
          <w:spacing w:val="-10"/>
          <w:sz w:val="24"/>
        </w:rPr>
        <w:t xml:space="preserve"> </w:t>
      </w:r>
      <w:r>
        <w:rPr>
          <w:sz w:val="24"/>
        </w:rPr>
        <w:t>обеспечивает</w:t>
      </w:r>
      <w:r>
        <w:rPr>
          <w:spacing w:val="-12"/>
          <w:sz w:val="24"/>
        </w:rPr>
        <w:t xml:space="preserve"> </w:t>
      </w:r>
      <w:r>
        <w:rPr>
          <w:sz w:val="24"/>
        </w:rPr>
        <w:t>теплом</w:t>
      </w:r>
      <w:r>
        <w:rPr>
          <w:spacing w:val="-6"/>
          <w:sz w:val="24"/>
        </w:rPr>
        <w:t xml:space="preserve"> </w:t>
      </w:r>
      <w:r>
        <w:rPr>
          <w:sz w:val="23"/>
        </w:rPr>
        <w:t>административно-общественные</w:t>
      </w:r>
      <w:r>
        <w:rPr>
          <w:spacing w:val="-8"/>
          <w:sz w:val="23"/>
        </w:rPr>
        <w:t xml:space="preserve"> </w:t>
      </w:r>
      <w:r>
        <w:rPr>
          <w:sz w:val="23"/>
        </w:rPr>
        <w:t>и</w:t>
      </w:r>
      <w:r>
        <w:rPr>
          <w:spacing w:val="-10"/>
          <w:sz w:val="23"/>
        </w:rPr>
        <w:t xml:space="preserve"> </w:t>
      </w:r>
      <w:r>
        <w:rPr>
          <w:sz w:val="23"/>
        </w:rPr>
        <w:t>многоквартирные</w:t>
      </w:r>
      <w:r>
        <w:rPr>
          <w:spacing w:val="-10"/>
          <w:sz w:val="23"/>
        </w:rPr>
        <w:t xml:space="preserve"> </w:t>
      </w:r>
      <w:r>
        <w:rPr>
          <w:sz w:val="23"/>
        </w:rPr>
        <w:t xml:space="preserve">жилые здания. </w:t>
      </w:r>
      <w:r>
        <w:t>Мощность котельной №1 составляет 3 Гкал/ч.</w:t>
      </w:r>
    </w:p>
    <w:p w14:paraId="10BED77F" w14:textId="77777777" w:rsidR="00DF38C3" w:rsidRDefault="00DF38C3">
      <w:pPr>
        <w:pStyle w:val="a4"/>
        <w:spacing w:line="364" w:lineRule="auto"/>
        <w:sectPr w:rsidR="00DF38C3">
          <w:pgSz w:w="11910" w:h="16840"/>
          <w:pgMar w:top="1040" w:right="566" w:bottom="1200" w:left="1559" w:header="0" w:footer="1009" w:gutter="0"/>
          <w:cols w:space="720"/>
        </w:sectPr>
      </w:pPr>
    </w:p>
    <w:p w14:paraId="045DCAB5" w14:textId="77777777" w:rsidR="00DF38C3" w:rsidRDefault="00D46CFF">
      <w:pPr>
        <w:pStyle w:val="a4"/>
        <w:numPr>
          <w:ilvl w:val="2"/>
          <w:numId w:val="11"/>
        </w:numPr>
        <w:tabs>
          <w:tab w:val="left" w:pos="1156"/>
        </w:tabs>
        <w:spacing w:before="76" w:line="362" w:lineRule="auto"/>
        <w:ind w:right="276" w:firstLine="708"/>
        <w:jc w:val="both"/>
      </w:pPr>
      <w:r>
        <w:rPr>
          <w:sz w:val="24"/>
        </w:rPr>
        <w:lastRenderedPageBreak/>
        <w:t>Центральная котельная №2, расположенная в с. Ягодное</w:t>
      </w:r>
      <w:r>
        <w:rPr>
          <w:spacing w:val="40"/>
          <w:sz w:val="24"/>
        </w:rPr>
        <w:t xml:space="preserve"> </w:t>
      </w:r>
      <w:r>
        <w:rPr>
          <w:sz w:val="24"/>
        </w:rPr>
        <w:t xml:space="preserve">(ул. Грачева, 13.), обеспечивает теплом </w:t>
      </w:r>
      <w:r>
        <w:rPr>
          <w:sz w:val="23"/>
        </w:rPr>
        <w:t xml:space="preserve">административно-общественные и многоквартирные жилые здания. </w:t>
      </w:r>
      <w:r>
        <w:t>Мощность котельной №2 составляет 3,4 Гкал/ч.</w:t>
      </w:r>
    </w:p>
    <w:p w14:paraId="1D362246" w14:textId="77777777" w:rsidR="00DF38C3" w:rsidRDefault="00DF38C3">
      <w:pPr>
        <w:pStyle w:val="a3"/>
      </w:pPr>
    </w:p>
    <w:p w14:paraId="40CDAAD3" w14:textId="77777777" w:rsidR="00DF38C3" w:rsidRDefault="00DF38C3">
      <w:pPr>
        <w:pStyle w:val="a3"/>
        <w:spacing w:before="19"/>
      </w:pPr>
    </w:p>
    <w:p w14:paraId="2D1F40DD" w14:textId="77777777" w:rsidR="00DF38C3" w:rsidRDefault="00D46CFF">
      <w:pPr>
        <w:pStyle w:val="a4"/>
        <w:numPr>
          <w:ilvl w:val="2"/>
          <w:numId w:val="11"/>
        </w:numPr>
        <w:tabs>
          <w:tab w:val="left" w:pos="1192"/>
        </w:tabs>
        <w:spacing w:before="1" w:line="362" w:lineRule="auto"/>
        <w:ind w:right="283" w:firstLine="708"/>
        <w:jc w:val="both"/>
        <w:rPr>
          <w:sz w:val="24"/>
        </w:rPr>
      </w:pPr>
      <w:r>
        <w:rPr>
          <w:sz w:val="24"/>
        </w:rPr>
        <w:t>Автономная котельная амбулаторного отделения, расположенная в с. Ягодное (ул. Набережная), обеспечивает теплом амбулаторное отделение.</w:t>
      </w:r>
    </w:p>
    <w:p w14:paraId="23081A74" w14:textId="77777777" w:rsidR="00DF38C3" w:rsidRDefault="00D46CFF">
      <w:pPr>
        <w:pStyle w:val="a3"/>
        <w:spacing w:before="5"/>
        <w:ind w:left="850"/>
      </w:pPr>
      <w:r>
        <w:t>Мощность</w:t>
      </w:r>
      <w:r>
        <w:rPr>
          <w:spacing w:val="-16"/>
        </w:rPr>
        <w:t xml:space="preserve"> </w:t>
      </w:r>
      <w:r>
        <w:t>котельной</w:t>
      </w:r>
      <w:r>
        <w:rPr>
          <w:spacing w:val="-15"/>
        </w:rPr>
        <w:t xml:space="preserve"> </w:t>
      </w:r>
      <w:r>
        <w:t>амбулаторного</w:t>
      </w:r>
      <w:r>
        <w:rPr>
          <w:spacing w:val="-12"/>
        </w:rPr>
        <w:t xml:space="preserve"> </w:t>
      </w:r>
      <w:r>
        <w:t>отделения</w:t>
      </w:r>
      <w:r>
        <w:rPr>
          <w:spacing w:val="-13"/>
        </w:rPr>
        <w:t xml:space="preserve"> </w:t>
      </w:r>
      <w:r>
        <w:t>составляет</w:t>
      </w:r>
      <w:r>
        <w:rPr>
          <w:spacing w:val="-15"/>
        </w:rPr>
        <w:t xml:space="preserve"> </w:t>
      </w:r>
      <w:r>
        <w:t>0,086</w:t>
      </w:r>
      <w:r>
        <w:rPr>
          <w:spacing w:val="-12"/>
        </w:rPr>
        <w:t xml:space="preserve"> </w:t>
      </w:r>
      <w:r>
        <w:rPr>
          <w:spacing w:val="-2"/>
        </w:rPr>
        <w:t>Гкал/ч.</w:t>
      </w:r>
    </w:p>
    <w:p w14:paraId="08EBA883" w14:textId="77777777" w:rsidR="00DF38C3" w:rsidRDefault="00DF38C3">
      <w:pPr>
        <w:pStyle w:val="a3"/>
        <w:spacing w:before="78"/>
      </w:pPr>
    </w:p>
    <w:p w14:paraId="53AC714C" w14:textId="77777777" w:rsidR="00DF38C3" w:rsidRDefault="00D46CFF">
      <w:pPr>
        <w:pStyle w:val="a4"/>
        <w:numPr>
          <w:ilvl w:val="2"/>
          <w:numId w:val="11"/>
        </w:numPr>
        <w:tabs>
          <w:tab w:val="left" w:pos="1156"/>
        </w:tabs>
        <w:spacing w:line="364" w:lineRule="auto"/>
        <w:ind w:right="275" w:firstLine="708"/>
        <w:jc w:val="both"/>
      </w:pPr>
      <w:r>
        <w:rPr>
          <w:sz w:val="24"/>
        </w:rPr>
        <w:t xml:space="preserve">Центральная котельная «Алые паруса», расположенная на территории </w:t>
      </w:r>
      <w:proofErr w:type="spellStart"/>
      <w:r>
        <w:rPr>
          <w:sz w:val="24"/>
        </w:rPr>
        <w:t>Ягодинского</w:t>
      </w:r>
      <w:proofErr w:type="spellEnd"/>
      <w:r>
        <w:rPr>
          <w:sz w:val="24"/>
        </w:rPr>
        <w:t xml:space="preserve"> лесничества квартал №5.</w:t>
      </w:r>
      <w:r>
        <w:rPr>
          <w:spacing w:val="40"/>
          <w:sz w:val="24"/>
        </w:rPr>
        <w:t xml:space="preserve"> </w:t>
      </w:r>
      <w:r>
        <w:rPr>
          <w:sz w:val="24"/>
        </w:rPr>
        <w:t xml:space="preserve">используется для централизованного теплоснабжения (отопление) общественных зданий и др. объектов, расположенных на селитебной территории </w:t>
      </w:r>
      <w:proofErr w:type="spellStart"/>
      <w:r>
        <w:rPr>
          <w:sz w:val="24"/>
        </w:rPr>
        <w:t>Ягодинского</w:t>
      </w:r>
      <w:proofErr w:type="spellEnd"/>
      <w:r>
        <w:rPr>
          <w:sz w:val="24"/>
        </w:rPr>
        <w:t xml:space="preserve"> лесничества квартал №5. </w:t>
      </w:r>
      <w:r>
        <w:t>Мощность котельной составляет 19,8 Гкал/ч.</w:t>
      </w:r>
    </w:p>
    <w:p w14:paraId="198343EF" w14:textId="77777777" w:rsidR="00DF38C3" w:rsidRDefault="00DF38C3">
      <w:pPr>
        <w:pStyle w:val="a3"/>
      </w:pPr>
    </w:p>
    <w:p w14:paraId="5BD1DAB3" w14:textId="77777777" w:rsidR="00DF38C3" w:rsidRDefault="00DF38C3">
      <w:pPr>
        <w:pStyle w:val="a3"/>
        <w:spacing w:before="9"/>
      </w:pPr>
    </w:p>
    <w:p w14:paraId="1CBFEBAE" w14:textId="77777777" w:rsidR="00DF38C3" w:rsidRDefault="00D46CFF">
      <w:pPr>
        <w:pStyle w:val="a3"/>
        <w:spacing w:line="367" w:lineRule="auto"/>
        <w:ind w:left="142" w:right="278" w:firstLine="734"/>
        <w:jc w:val="both"/>
      </w:pPr>
      <w:r>
        <w:rPr>
          <w:w w:val="105"/>
        </w:rPr>
        <w:t xml:space="preserve">Теплоснабжение новых объектов и потребителей жилого фонда перспективного строительства будет осуществляться от новых источников тепловой энергии </w:t>
      </w:r>
      <w:r>
        <w:rPr>
          <w:w w:val="130"/>
        </w:rPr>
        <w:t xml:space="preserve">– </w:t>
      </w:r>
      <w:r>
        <w:rPr>
          <w:w w:val="105"/>
        </w:rPr>
        <w:t>котельной блочно-модульного типа и от индивидуальных источников тепловой энергии.</w:t>
      </w:r>
    </w:p>
    <w:p w14:paraId="09C14636" w14:textId="77777777" w:rsidR="00DF38C3" w:rsidRDefault="00D46CFF">
      <w:pPr>
        <w:pStyle w:val="a3"/>
        <w:spacing w:line="364" w:lineRule="auto"/>
        <w:ind w:left="142" w:right="285" w:firstLine="708"/>
        <w:jc w:val="both"/>
      </w:pPr>
      <w:r>
        <w:t xml:space="preserve">Данные о перспективных источниках теплоснабжения </w:t>
      </w:r>
      <w:proofErr w:type="spellStart"/>
      <w:r>
        <w:t>с.п</w:t>
      </w:r>
      <w:proofErr w:type="spellEnd"/>
      <w:r>
        <w:t>. Ягодное и их территориальном</w:t>
      </w:r>
      <w:r>
        <w:rPr>
          <w:spacing w:val="40"/>
        </w:rPr>
        <w:t xml:space="preserve"> </w:t>
      </w:r>
      <w:r>
        <w:t>местоположение представлены в таблице 11.</w:t>
      </w:r>
    </w:p>
    <w:p w14:paraId="56AF2A7B" w14:textId="77777777" w:rsidR="00DF38C3" w:rsidRDefault="00D46CFF">
      <w:pPr>
        <w:pStyle w:val="a3"/>
        <w:ind w:left="142"/>
        <w:jc w:val="both"/>
      </w:pPr>
      <w:r>
        <w:t>Таблица</w:t>
      </w:r>
      <w:r>
        <w:rPr>
          <w:spacing w:val="-11"/>
        </w:rPr>
        <w:t xml:space="preserve"> </w:t>
      </w:r>
      <w:r>
        <w:t>11</w:t>
      </w:r>
      <w:r>
        <w:rPr>
          <w:spacing w:val="-6"/>
        </w:rPr>
        <w:t xml:space="preserve"> </w:t>
      </w:r>
      <w:r>
        <w:t>–</w:t>
      </w:r>
      <w:r>
        <w:rPr>
          <w:spacing w:val="-9"/>
        </w:rPr>
        <w:t xml:space="preserve"> </w:t>
      </w:r>
      <w:r>
        <w:t>Перспективные</w:t>
      </w:r>
      <w:r>
        <w:rPr>
          <w:spacing w:val="-9"/>
        </w:rPr>
        <w:t xml:space="preserve"> </w:t>
      </w:r>
      <w:r>
        <w:t>источники</w:t>
      </w:r>
      <w:r>
        <w:rPr>
          <w:spacing w:val="-11"/>
        </w:rPr>
        <w:t xml:space="preserve"> </w:t>
      </w:r>
      <w:r>
        <w:t>теплоснабжения</w:t>
      </w:r>
      <w:r>
        <w:rPr>
          <w:spacing w:val="-10"/>
        </w:rPr>
        <w:t xml:space="preserve"> </w:t>
      </w:r>
      <w:proofErr w:type="spellStart"/>
      <w:r>
        <w:t>с.п</w:t>
      </w:r>
      <w:proofErr w:type="spellEnd"/>
      <w:r>
        <w:t>.</w:t>
      </w:r>
      <w:r>
        <w:rPr>
          <w:spacing w:val="-8"/>
        </w:rPr>
        <w:t xml:space="preserve"> </w:t>
      </w:r>
      <w:r>
        <w:rPr>
          <w:spacing w:val="-2"/>
        </w:rPr>
        <w:t>Ягодное</w:t>
      </w:r>
    </w:p>
    <w:p w14:paraId="18FD989D" w14:textId="77777777" w:rsidR="00DF38C3" w:rsidRDefault="00DF38C3">
      <w:pPr>
        <w:pStyle w:val="a3"/>
        <w:spacing w:before="8" w:after="1"/>
        <w:rPr>
          <w:sz w:val="11"/>
        </w:rPr>
      </w:pPr>
    </w:p>
    <w:tbl>
      <w:tblPr>
        <w:tblStyle w:val="TableNormal"/>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2607"/>
        <w:gridCol w:w="1673"/>
        <w:gridCol w:w="2581"/>
      </w:tblGrid>
      <w:tr w:rsidR="00DF38C3" w14:paraId="09FCBD79" w14:textId="77777777">
        <w:trPr>
          <w:trHeight w:val="460"/>
        </w:trPr>
        <w:tc>
          <w:tcPr>
            <w:tcW w:w="2415" w:type="dxa"/>
          </w:tcPr>
          <w:p w14:paraId="53D4700A" w14:textId="77777777" w:rsidR="00DF38C3" w:rsidRDefault="00D46CFF">
            <w:pPr>
              <w:pStyle w:val="TableParagraph"/>
              <w:spacing w:line="226" w:lineRule="exact"/>
              <w:ind w:left="436" w:firstLine="343"/>
              <w:jc w:val="left"/>
              <w:rPr>
                <w:sz w:val="20"/>
              </w:rPr>
            </w:pPr>
            <w:r>
              <w:rPr>
                <w:spacing w:val="-2"/>
                <w:sz w:val="20"/>
              </w:rPr>
              <w:t xml:space="preserve">Источник </w:t>
            </w:r>
            <w:r>
              <w:rPr>
                <w:spacing w:val="-4"/>
                <w:sz w:val="20"/>
              </w:rPr>
              <w:t>теплоснабжения</w:t>
            </w:r>
          </w:p>
        </w:tc>
        <w:tc>
          <w:tcPr>
            <w:tcW w:w="2607" w:type="dxa"/>
          </w:tcPr>
          <w:p w14:paraId="17DB0188" w14:textId="77777777" w:rsidR="00DF38C3" w:rsidRDefault="00D46CFF">
            <w:pPr>
              <w:pStyle w:val="TableParagraph"/>
              <w:spacing w:before="117"/>
              <w:ind w:left="502"/>
              <w:jc w:val="left"/>
              <w:rPr>
                <w:sz w:val="20"/>
              </w:rPr>
            </w:pPr>
            <w:r>
              <w:rPr>
                <w:spacing w:val="-2"/>
                <w:sz w:val="20"/>
              </w:rPr>
              <w:t>Местоположение</w:t>
            </w:r>
          </w:p>
        </w:tc>
        <w:tc>
          <w:tcPr>
            <w:tcW w:w="1673" w:type="dxa"/>
          </w:tcPr>
          <w:p w14:paraId="47D68656" w14:textId="77777777" w:rsidR="00DF38C3" w:rsidRDefault="00D46CFF">
            <w:pPr>
              <w:pStyle w:val="TableParagraph"/>
              <w:spacing w:line="226" w:lineRule="exact"/>
              <w:ind w:left="159" w:firstLine="451"/>
              <w:jc w:val="left"/>
              <w:rPr>
                <w:sz w:val="20"/>
              </w:rPr>
            </w:pPr>
            <w:r>
              <w:rPr>
                <w:spacing w:val="-4"/>
                <w:sz w:val="20"/>
              </w:rPr>
              <w:t>Срок строительства</w:t>
            </w:r>
          </w:p>
        </w:tc>
        <w:tc>
          <w:tcPr>
            <w:tcW w:w="2581" w:type="dxa"/>
          </w:tcPr>
          <w:p w14:paraId="0BEC7979" w14:textId="77777777" w:rsidR="00DF38C3" w:rsidRDefault="00D46CFF">
            <w:pPr>
              <w:pStyle w:val="TableParagraph"/>
              <w:spacing w:line="226" w:lineRule="exact"/>
              <w:ind w:left="516" w:hanging="322"/>
              <w:jc w:val="left"/>
              <w:rPr>
                <w:sz w:val="20"/>
              </w:rPr>
            </w:pPr>
            <w:r>
              <w:rPr>
                <w:spacing w:val="-4"/>
                <w:sz w:val="20"/>
              </w:rPr>
              <w:t>Наименование</w:t>
            </w:r>
            <w:r>
              <w:rPr>
                <w:spacing w:val="-17"/>
                <w:sz w:val="20"/>
              </w:rPr>
              <w:t xml:space="preserve"> </w:t>
            </w:r>
            <w:r>
              <w:rPr>
                <w:spacing w:val="-4"/>
                <w:sz w:val="20"/>
              </w:rPr>
              <w:t xml:space="preserve">объекта </w:t>
            </w:r>
            <w:r>
              <w:rPr>
                <w:spacing w:val="-2"/>
                <w:sz w:val="20"/>
              </w:rPr>
              <w:t>теплоснабжения</w:t>
            </w:r>
          </w:p>
        </w:tc>
      </w:tr>
      <w:tr w:rsidR="00DF38C3" w14:paraId="765F3DC1" w14:textId="77777777">
        <w:trPr>
          <w:trHeight w:val="460"/>
        </w:trPr>
        <w:tc>
          <w:tcPr>
            <w:tcW w:w="2415" w:type="dxa"/>
          </w:tcPr>
          <w:p w14:paraId="3FFD8C5F" w14:textId="77777777" w:rsidR="00DF38C3" w:rsidRDefault="00D46CFF">
            <w:pPr>
              <w:pStyle w:val="TableParagraph"/>
              <w:spacing w:before="113"/>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2607" w:type="dxa"/>
          </w:tcPr>
          <w:p w14:paraId="7CFEE1F0" w14:textId="77777777" w:rsidR="00DF38C3" w:rsidRDefault="00D46CFF">
            <w:pPr>
              <w:pStyle w:val="TableParagraph"/>
              <w:spacing w:line="224" w:lineRule="exact"/>
              <w:ind w:left="123"/>
              <w:jc w:val="left"/>
              <w:rPr>
                <w:sz w:val="20"/>
              </w:rPr>
            </w:pPr>
            <w:r>
              <w:rPr>
                <w:spacing w:val="-2"/>
                <w:sz w:val="20"/>
              </w:rPr>
              <w:t>с.</w:t>
            </w:r>
            <w:r>
              <w:rPr>
                <w:spacing w:val="-9"/>
                <w:sz w:val="20"/>
              </w:rPr>
              <w:t xml:space="preserve"> </w:t>
            </w:r>
            <w:r>
              <w:rPr>
                <w:spacing w:val="-2"/>
                <w:sz w:val="20"/>
              </w:rPr>
              <w:t>Ягодное,</w:t>
            </w:r>
            <w:r>
              <w:rPr>
                <w:spacing w:val="-8"/>
                <w:sz w:val="20"/>
              </w:rPr>
              <w:t xml:space="preserve"> </w:t>
            </w:r>
            <w:r>
              <w:rPr>
                <w:spacing w:val="-2"/>
                <w:sz w:val="20"/>
              </w:rPr>
              <w:t>между</w:t>
            </w:r>
            <w:r>
              <w:rPr>
                <w:spacing w:val="-4"/>
                <w:sz w:val="20"/>
              </w:rPr>
              <w:t xml:space="preserve"> </w:t>
            </w:r>
            <w:r>
              <w:rPr>
                <w:spacing w:val="-2"/>
                <w:sz w:val="20"/>
              </w:rPr>
              <w:t>ул.</w:t>
            </w:r>
            <w:r>
              <w:rPr>
                <w:spacing w:val="-8"/>
                <w:sz w:val="20"/>
              </w:rPr>
              <w:t xml:space="preserve"> </w:t>
            </w:r>
            <w:r>
              <w:rPr>
                <w:spacing w:val="-2"/>
                <w:sz w:val="20"/>
              </w:rPr>
              <w:t>2-</w:t>
            </w:r>
            <w:r>
              <w:rPr>
                <w:spacing w:val="-10"/>
                <w:sz w:val="20"/>
              </w:rPr>
              <w:t>я</w:t>
            </w:r>
          </w:p>
          <w:p w14:paraId="592EB4B0" w14:textId="77777777" w:rsidR="00DF38C3" w:rsidRDefault="00D46CFF">
            <w:pPr>
              <w:pStyle w:val="TableParagraph"/>
              <w:spacing w:before="4" w:line="212" w:lineRule="exact"/>
              <w:ind w:left="212"/>
              <w:jc w:val="left"/>
              <w:rPr>
                <w:sz w:val="20"/>
              </w:rPr>
            </w:pPr>
            <w:r>
              <w:rPr>
                <w:sz w:val="20"/>
              </w:rPr>
              <w:t>Лесная</w:t>
            </w:r>
            <w:r>
              <w:rPr>
                <w:spacing w:val="-2"/>
                <w:sz w:val="20"/>
              </w:rPr>
              <w:t xml:space="preserve"> </w:t>
            </w:r>
            <w:r>
              <w:rPr>
                <w:sz w:val="20"/>
              </w:rPr>
              <w:t>и</w:t>
            </w:r>
            <w:r>
              <w:rPr>
                <w:spacing w:val="-5"/>
                <w:sz w:val="20"/>
              </w:rPr>
              <w:t xml:space="preserve"> </w:t>
            </w:r>
            <w:r>
              <w:rPr>
                <w:sz w:val="20"/>
              </w:rPr>
              <w:t>ул.</w:t>
            </w:r>
            <w:r>
              <w:rPr>
                <w:spacing w:val="-4"/>
                <w:sz w:val="20"/>
              </w:rPr>
              <w:t xml:space="preserve"> </w:t>
            </w:r>
            <w:r>
              <w:rPr>
                <w:spacing w:val="-2"/>
                <w:sz w:val="20"/>
              </w:rPr>
              <w:t>Манежная</w:t>
            </w:r>
          </w:p>
        </w:tc>
        <w:tc>
          <w:tcPr>
            <w:tcW w:w="1673" w:type="dxa"/>
          </w:tcPr>
          <w:p w14:paraId="6FD6B18E" w14:textId="77777777" w:rsidR="00DF38C3" w:rsidRDefault="00D46CFF">
            <w:pPr>
              <w:pStyle w:val="TableParagraph"/>
              <w:spacing w:before="113"/>
              <w:ind w:left="16"/>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1A668AD3" w14:textId="77777777" w:rsidR="00DF38C3" w:rsidRDefault="00D46CFF">
            <w:pPr>
              <w:pStyle w:val="TableParagraph"/>
              <w:spacing w:line="224" w:lineRule="exact"/>
              <w:ind w:left="21" w:right="32"/>
              <w:rPr>
                <w:sz w:val="20"/>
              </w:rPr>
            </w:pPr>
            <w:r>
              <w:rPr>
                <w:spacing w:val="-2"/>
                <w:sz w:val="20"/>
              </w:rPr>
              <w:t>Объект</w:t>
            </w:r>
            <w:r>
              <w:rPr>
                <w:spacing w:val="-9"/>
                <w:sz w:val="20"/>
              </w:rPr>
              <w:t xml:space="preserve"> </w:t>
            </w:r>
            <w:r>
              <w:rPr>
                <w:spacing w:val="-2"/>
                <w:sz w:val="20"/>
              </w:rPr>
              <w:t>культуры</w:t>
            </w:r>
            <w:r>
              <w:rPr>
                <w:spacing w:val="-7"/>
                <w:sz w:val="20"/>
              </w:rPr>
              <w:t xml:space="preserve"> </w:t>
            </w:r>
            <w:r>
              <w:rPr>
                <w:spacing w:val="-2"/>
                <w:sz w:val="20"/>
              </w:rPr>
              <w:t>на</w:t>
            </w:r>
            <w:r>
              <w:rPr>
                <w:spacing w:val="-8"/>
                <w:sz w:val="20"/>
              </w:rPr>
              <w:t xml:space="preserve"> </w:t>
            </w:r>
            <w:r>
              <w:rPr>
                <w:spacing w:val="-5"/>
                <w:sz w:val="20"/>
              </w:rPr>
              <w:t>250</w:t>
            </w:r>
          </w:p>
          <w:p w14:paraId="6AE88C67" w14:textId="77777777" w:rsidR="00DF38C3" w:rsidRDefault="00D46CFF">
            <w:pPr>
              <w:pStyle w:val="TableParagraph"/>
              <w:spacing w:before="4" w:line="212" w:lineRule="exact"/>
              <w:ind w:left="32" w:right="11"/>
              <w:rPr>
                <w:sz w:val="20"/>
              </w:rPr>
            </w:pPr>
            <w:r>
              <w:rPr>
                <w:sz w:val="20"/>
              </w:rPr>
              <w:t>мест(S=450</w:t>
            </w:r>
            <w:r>
              <w:rPr>
                <w:spacing w:val="-11"/>
                <w:sz w:val="20"/>
              </w:rPr>
              <w:t xml:space="preserve"> </w:t>
            </w:r>
            <w:r>
              <w:rPr>
                <w:spacing w:val="-5"/>
                <w:sz w:val="20"/>
              </w:rPr>
              <w:t>м²)</w:t>
            </w:r>
          </w:p>
        </w:tc>
      </w:tr>
      <w:tr w:rsidR="00DF38C3" w14:paraId="2828EF50" w14:textId="77777777">
        <w:trPr>
          <w:trHeight w:val="460"/>
        </w:trPr>
        <w:tc>
          <w:tcPr>
            <w:tcW w:w="2415" w:type="dxa"/>
          </w:tcPr>
          <w:p w14:paraId="3ED11C82" w14:textId="77777777" w:rsidR="00DF38C3" w:rsidRDefault="00D46CFF">
            <w:pPr>
              <w:pStyle w:val="TableParagraph"/>
              <w:spacing w:before="113"/>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2607" w:type="dxa"/>
          </w:tcPr>
          <w:p w14:paraId="773F89C1" w14:textId="77777777" w:rsidR="00DF38C3" w:rsidRDefault="00D46CFF">
            <w:pPr>
              <w:pStyle w:val="TableParagraph"/>
              <w:spacing w:line="225" w:lineRule="exact"/>
              <w:ind w:left="79" w:right="62"/>
              <w:rPr>
                <w:sz w:val="20"/>
              </w:rPr>
            </w:pPr>
            <w:r>
              <w:rPr>
                <w:sz w:val="20"/>
              </w:rPr>
              <w:t>с.</w:t>
            </w:r>
            <w:r>
              <w:rPr>
                <w:spacing w:val="-2"/>
                <w:sz w:val="20"/>
              </w:rPr>
              <w:t xml:space="preserve"> Ягодное,</w:t>
            </w:r>
          </w:p>
          <w:p w14:paraId="5B94ABD8" w14:textId="77777777" w:rsidR="00DF38C3" w:rsidRDefault="00D46CFF">
            <w:pPr>
              <w:pStyle w:val="TableParagraph"/>
              <w:spacing w:before="4" w:line="211" w:lineRule="exact"/>
              <w:ind w:left="79" w:right="84"/>
              <w:rPr>
                <w:sz w:val="20"/>
              </w:rPr>
            </w:pPr>
            <w:r>
              <w:rPr>
                <w:spacing w:val="-2"/>
                <w:sz w:val="20"/>
              </w:rPr>
              <w:t>ул.</w:t>
            </w:r>
            <w:r>
              <w:rPr>
                <w:spacing w:val="-12"/>
                <w:sz w:val="20"/>
              </w:rPr>
              <w:t xml:space="preserve"> </w:t>
            </w:r>
            <w:r>
              <w:rPr>
                <w:spacing w:val="-2"/>
                <w:sz w:val="20"/>
              </w:rPr>
              <w:t>Центральная</w:t>
            </w:r>
          </w:p>
        </w:tc>
        <w:tc>
          <w:tcPr>
            <w:tcW w:w="1673" w:type="dxa"/>
          </w:tcPr>
          <w:p w14:paraId="71916BB0" w14:textId="77777777" w:rsidR="00DF38C3" w:rsidRDefault="00D46CFF">
            <w:pPr>
              <w:pStyle w:val="TableParagraph"/>
              <w:spacing w:before="113"/>
              <w:ind w:left="16"/>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72DD2031" w14:textId="77777777" w:rsidR="00DF38C3" w:rsidRDefault="00D46CFF">
            <w:pPr>
              <w:pStyle w:val="TableParagraph"/>
              <w:spacing w:before="118"/>
              <w:ind w:left="29" w:right="11"/>
              <w:rPr>
                <w:position w:val="1"/>
                <w:sz w:val="20"/>
              </w:rPr>
            </w:pPr>
            <w:r>
              <w:rPr>
                <w:spacing w:val="-2"/>
                <w:position w:val="1"/>
                <w:sz w:val="20"/>
              </w:rPr>
              <w:t>ФОК</w:t>
            </w:r>
            <w:r>
              <w:rPr>
                <w:spacing w:val="-16"/>
                <w:position w:val="1"/>
                <w:sz w:val="20"/>
              </w:rPr>
              <w:t xml:space="preserve"> </w:t>
            </w:r>
            <w:r>
              <w:rPr>
                <w:spacing w:val="-2"/>
                <w:position w:val="1"/>
                <w:sz w:val="20"/>
              </w:rPr>
              <w:t>(S</w:t>
            </w:r>
            <w:r>
              <w:rPr>
                <w:spacing w:val="-2"/>
                <w:sz w:val="13"/>
              </w:rPr>
              <w:t>общ</w:t>
            </w:r>
            <w:r>
              <w:rPr>
                <w:spacing w:val="2"/>
                <w:sz w:val="13"/>
              </w:rPr>
              <w:t xml:space="preserve"> </w:t>
            </w:r>
            <w:r>
              <w:rPr>
                <w:spacing w:val="-2"/>
                <w:position w:val="1"/>
                <w:sz w:val="20"/>
              </w:rPr>
              <w:t>=1500м</w:t>
            </w:r>
            <w:r>
              <w:rPr>
                <w:spacing w:val="-2"/>
                <w:position w:val="1"/>
                <w:sz w:val="20"/>
                <w:vertAlign w:val="superscript"/>
              </w:rPr>
              <w:t>2</w:t>
            </w:r>
            <w:r>
              <w:rPr>
                <w:spacing w:val="-2"/>
                <w:position w:val="1"/>
                <w:sz w:val="20"/>
              </w:rPr>
              <w:t>)</w:t>
            </w:r>
          </w:p>
        </w:tc>
      </w:tr>
      <w:tr w:rsidR="00DF38C3" w14:paraId="08D84156" w14:textId="77777777">
        <w:trPr>
          <w:trHeight w:val="460"/>
        </w:trPr>
        <w:tc>
          <w:tcPr>
            <w:tcW w:w="2415" w:type="dxa"/>
          </w:tcPr>
          <w:p w14:paraId="45719F1D" w14:textId="77777777" w:rsidR="00DF38C3" w:rsidRDefault="00D46CFF">
            <w:pPr>
              <w:pStyle w:val="TableParagraph"/>
              <w:spacing w:before="114"/>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№3</w:t>
            </w:r>
          </w:p>
        </w:tc>
        <w:tc>
          <w:tcPr>
            <w:tcW w:w="2607" w:type="dxa"/>
          </w:tcPr>
          <w:p w14:paraId="32F1E737" w14:textId="77777777" w:rsidR="00DF38C3" w:rsidRDefault="00D46CFF">
            <w:pPr>
              <w:pStyle w:val="TableParagraph"/>
              <w:spacing w:line="220" w:lineRule="exact"/>
              <w:ind w:left="79" w:right="65"/>
              <w:rPr>
                <w:sz w:val="20"/>
              </w:rPr>
            </w:pPr>
            <w:r>
              <w:rPr>
                <w:sz w:val="20"/>
              </w:rPr>
              <w:t>с.</w:t>
            </w:r>
            <w:r>
              <w:rPr>
                <w:spacing w:val="-2"/>
                <w:sz w:val="20"/>
              </w:rPr>
              <w:t xml:space="preserve"> Ягодное,</w:t>
            </w:r>
          </w:p>
          <w:p w14:paraId="053FEDFE" w14:textId="77777777" w:rsidR="00DF38C3" w:rsidRDefault="00D46CFF">
            <w:pPr>
              <w:pStyle w:val="TableParagraph"/>
              <w:spacing w:line="220" w:lineRule="exact"/>
              <w:ind w:left="84" w:right="5"/>
              <w:rPr>
                <w:sz w:val="20"/>
              </w:rPr>
            </w:pPr>
            <w:r>
              <w:rPr>
                <w:spacing w:val="-4"/>
                <w:sz w:val="20"/>
              </w:rPr>
              <w:t>ул.</w:t>
            </w:r>
            <w:r>
              <w:rPr>
                <w:spacing w:val="18"/>
                <w:sz w:val="20"/>
              </w:rPr>
              <w:t xml:space="preserve"> </w:t>
            </w:r>
            <w:r>
              <w:rPr>
                <w:spacing w:val="-4"/>
                <w:sz w:val="20"/>
              </w:rPr>
              <w:t>Советская,63-</w:t>
            </w:r>
            <w:r>
              <w:rPr>
                <w:spacing w:val="-10"/>
                <w:sz w:val="20"/>
              </w:rPr>
              <w:t>в</w:t>
            </w:r>
          </w:p>
        </w:tc>
        <w:tc>
          <w:tcPr>
            <w:tcW w:w="1673" w:type="dxa"/>
          </w:tcPr>
          <w:p w14:paraId="0099E7EB" w14:textId="77777777" w:rsidR="00DF38C3" w:rsidRDefault="00D46CFF">
            <w:pPr>
              <w:pStyle w:val="TableParagraph"/>
              <w:spacing w:before="114"/>
              <w:ind w:left="16"/>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2B62D027" w14:textId="77777777" w:rsidR="00DF38C3" w:rsidRDefault="00D46CFF">
            <w:pPr>
              <w:pStyle w:val="TableParagraph"/>
              <w:spacing w:before="118"/>
              <w:ind w:left="26" w:right="11"/>
              <w:rPr>
                <w:position w:val="1"/>
                <w:sz w:val="20"/>
              </w:rPr>
            </w:pPr>
            <w:r>
              <w:rPr>
                <w:spacing w:val="-2"/>
                <w:position w:val="1"/>
                <w:sz w:val="20"/>
              </w:rPr>
              <w:t>ФОК</w:t>
            </w:r>
            <w:r>
              <w:rPr>
                <w:spacing w:val="-16"/>
                <w:position w:val="1"/>
                <w:sz w:val="20"/>
              </w:rPr>
              <w:t xml:space="preserve"> </w:t>
            </w:r>
            <w:r>
              <w:rPr>
                <w:spacing w:val="-2"/>
                <w:position w:val="1"/>
                <w:sz w:val="20"/>
              </w:rPr>
              <w:t>(S</w:t>
            </w:r>
            <w:r>
              <w:rPr>
                <w:spacing w:val="-2"/>
                <w:sz w:val="13"/>
              </w:rPr>
              <w:t>общ</w:t>
            </w:r>
            <w:r>
              <w:rPr>
                <w:spacing w:val="4"/>
                <w:sz w:val="13"/>
              </w:rPr>
              <w:t xml:space="preserve"> </w:t>
            </w:r>
            <w:r>
              <w:rPr>
                <w:spacing w:val="-2"/>
                <w:position w:val="1"/>
                <w:sz w:val="20"/>
              </w:rPr>
              <w:t>=1500м</w:t>
            </w:r>
            <w:r>
              <w:rPr>
                <w:spacing w:val="-2"/>
                <w:position w:val="1"/>
                <w:sz w:val="20"/>
                <w:vertAlign w:val="superscript"/>
              </w:rPr>
              <w:t>2</w:t>
            </w:r>
            <w:r>
              <w:rPr>
                <w:spacing w:val="-2"/>
                <w:position w:val="1"/>
                <w:sz w:val="20"/>
              </w:rPr>
              <w:t>),</w:t>
            </w:r>
          </w:p>
        </w:tc>
      </w:tr>
      <w:tr w:rsidR="00DF38C3" w14:paraId="4704994A" w14:textId="77777777">
        <w:trPr>
          <w:trHeight w:val="690"/>
        </w:trPr>
        <w:tc>
          <w:tcPr>
            <w:tcW w:w="2415" w:type="dxa"/>
          </w:tcPr>
          <w:p w14:paraId="6B4F4510" w14:textId="77777777" w:rsidR="00DF38C3" w:rsidRDefault="00DF38C3">
            <w:pPr>
              <w:pStyle w:val="TableParagraph"/>
              <w:spacing w:before="3"/>
              <w:jc w:val="left"/>
              <w:rPr>
                <w:sz w:val="20"/>
              </w:rPr>
            </w:pPr>
          </w:p>
          <w:p w14:paraId="5B195D93" w14:textId="77777777" w:rsidR="00DF38C3" w:rsidRDefault="00D46CFF">
            <w:pPr>
              <w:pStyle w:val="TableParagraph"/>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2607" w:type="dxa"/>
          </w:tcPr>
          <w:p w14:paraId="7727C211" w14:textId="77777777" w:rsidR="00DF38C3" w:rsidRDefault="00D46CFF">
            <w:pPr>
              <w:pStyle w:val="TableParagraph"/>
              <w:spacing w:before="114"/>
              <w:ind w:left="79" w:right="65"/>
              <w:rPr>
                <w:sz w:val="20"/>
              </w:rPr>
            </w:pPr>
            <w:r>
              <w:rPr>
                <w:sz w:val="20"/>
              </w:rPr>
              <w:t>с.</w:t>
            </w:r>
            <w:r>
              <w:rPr>
                <w:spacing w:val="-2"/>
                <w:sz w:val="20"/>
              </w:rPr>
              <w:t xml:space="preserve"> Ягодное,</w:t>
            </w:r>
          </w:p>
          <w:p w14:paraId="4B4CF512" w14:textId="77777777" w:rsidR="00DF38C3" w:rsidRDefault="00D46CFF">
            <w:pPr>
              <w:pStyle w:val="TableParagraph"/>
              <w:spacing w:before="4"/>
              <w:ind w:left="82" w:right="5"/>
              <w:rPr>
                <w:sz w:val="20"/>
              </w:rPr>
            </w:pPr>
            <w:r>
              <w:rPr>
                <w:sz w:val="20"/>
              </w:rPr>
              <w:t>ул.</w:t>
            </w:r>
            <w:r>
              <w:rPr>
                <w:spacing w:val="-14"/>
                <w:sz w:val="20"/>
              </w:rPr>
              <w:t xml:space="preserve"> </w:t>
            </w:r>
            <w:r>
              <w:rPr>
                <w:sz w:val="20"/>
              </w:rPr>
              <w:t>Ворошилова,</w:t>
            </w:r>
            <w:r>
              <w:rPr>
                <w:spacing w:val="-11"/>
                <w:sz w:val="20"/>
              </w:rPr>
              <w:t xml:space="preserve"> </w:t>
            </w:r>
            <w:r>
              <w:rPr>
                <w:spacing w:val="-5"/>
                <w:sz w:val="20"/>
              </w:rPr>
              <w:t>31</w:t>
            </w:r>
          </w:p>
        </w:tc>
        <w:tc>
          <w:tcPr>
            <w:tcW w:w="1673" w:type="dxa"/>
          </w:tcPr>
          <w:p w14:paraId="626286C8" w14:textId="77777777" w:rsidR="00DF38C3" w:rsidRDefault="00DF38C3">
            <w:pPr>
              <w:pStyle w:val="TableParagraph"/>
              <w:spacing w:before="3"/>
              <w:jc w:val="left"/>
              <w:rPr>
                <w:sz w:val="20"/>
              </w:rPr>
            </w:pPr>
          </w:p>
          <w:p w14:paraId="78D99F4A"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3"/>
                <w:sz w:val="20"/>
              </w:rPr>
              <w:t xml:space="preserve"> </w:t>
            </w:r>
            <w:r>
              <w:rPr>
                <w:spacing w:val="-5"/>
                <w:sz w:val="20"/>
              </w:rPr>
              <w:t>г.</w:t>
            </w:r>
          </w:p>
        </w:tc>
        <w:tc>
          <w:tcPr>
            <w:tcW w:w="2581" w:type="dxa"/>
          </w:tcPr>
          <w:p w14:paraId="4FC0C4A8" w14:textId="77777777" w:rsidR="00DF38C3" w:rsidRDefault="00D46CFF">
            <w:pPr>
              <w:pStyle w:val="TableParagraph"/>
              <w:spacing w:line="225" w:lineRule="exact"/>
              <w:ind w:left="28" w:right="11"/>
              <w:rPr>
                <w:sz w:val="20"/>
              </w:rPr>
            </w:pPr>
            <w:r>
              <w:rPr>
                <w:spacing w:val="-2"/>
                <w:sz w:val="20"/>
              </w:rPr>
              <w:t>Дошкольное</w:t>
            </w:r>
          </w:p>
          <w:p w14:paraId="314534BA" w14:textId="77777777" w:rsidR="00DF38C3" w:rsidRDefault="00D46CFF">
            <w:pPr>
              <w:pStyle w:val="TableParagraph"/>
              <w:spacing w:line="230" w:lineRule="atLeast"/>
              <w:ind w:left="137" w:right="122" w:firstLine="4"/>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128</w:t>
            </w:r>
            <w:r>
              <w:rPr>
                <w:spacing w:val="-13"/>
                <w:sz w:val="20"/>
              </w:rPr>
              <w:t xml:space="preserve"> </w:t>
            </w:r>
            <w:r>
              <w:rPr>
                <w:spacing w:val="-2"/>
                <w:sz w:val="20"/>
              </w:rPr>
              <w:t>мест,</w:t>
            </w:r>
          </w:p>
        </w:tc>
      </w:tr>
    </w:tbl>
    <w:p w14:paraId="16797DEF" w14:textId="77777777" w:rsidR="00DF38C3" w:rsidRDefault="00DF38C3">
      <w:pPr>
        <w:pStyle w:val="TableParagraph"/>
        <w:spacing w:line="230" w:lineRule="atLeast"/>
        <w:rPr>
          <w:sz w:val="20"/>
        </w:rPr>
        <w:sectPr w:rsidR="00DF38C3">
          <w:pgSz w:w="11910" w:h="16840"/>
          <w:pgMar w:top="1040" w:right="566" w:bottom="1260" w:left="1559" w:header="0" w:footer="1009" w:gutter="0"/>
          <w:cols w:space="720"/>
        </w:sectPr>
      </w:pPr>
    </w:p>
    <w:p w14:paraId="4DE0E954" w14:textId="77777777" w:rsidR="00DF38C3" w:rsidRDefault="00D46CFF">
      <w:pPr>
        <w:pStyle w:val="a3"/>
        <w:spacing w:before="74" w:after="5"/>
        <w:ind w:right="307"/>
        <w:jc w:val="right"/>
      </w:pPr>
      <w:r>
        <w:lastRenderedPageBreak/>
        <w:t>Продолжение</w:t>
      </w:r>
      <w:r>
        <w:rPr>
          <w:spacing w:val="-16"/>
        </w:rPr>
        <w:t xml:space="preserve"> </w:t>
      </w:r>
      <w:r>
        <w:t>таблицы</w:t>
      </w:r>
      <w:r>
        <w:rPr>
          <w:spacing w:val="-14"/>
        </w:rPr>
        <w:t xml:space="preserve"> </w:t>
      </w:r>
      <w:r>
        <w:rPr>
          <w:spacing w:val="-5"/>
        </w:rPr>
        <w:t>39</w:t>
      </w:r>
    </w:p>
    <w:tbl>
      <w:tblPr>
        <w:tblStyle w:val="TableNormal"/>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3"/>
        <w:gridCol w:w="2610"/>
        <w:gridCol w:w="1676"/>
        <w:gridCol w:w="2577"/>
      </w:tblGrid>
      <w:tr w:rsidR="00DF38C3" w14:paraId="7F06573F" w14:textId="77777777">
        <w:trPr>
          <w:trHeight w:val="460"/>
        </w:trPr>
        <w:tc>
          <w:tcPr>
            <w:tcW w:w="2413" w:type="dxa"/>
          </w:tcPr>
          <w:p w14:paraId="48641B80" w14:textId="77777777" w:rsidR="00DF38C3" w:rsidRDefault="00D46CFF">
            <w:pPr>
              <w:pStyle w:val="TableParagraph"/>
              <w:spacing w:line="230" w:lineRule="exact"/>
              <w:ind w:left="433" w:firstLine="345"/>
              <w:jc w:val="left"/>
              <w:rPr>
                <w:sz w:val="20"/>
              </w:rPr>
            </w:pPr>
            <w:r>
              <w:rPr>
                <w:spacing w:val="-2"/>
                <w:sz w:val="20"/>
              </w:rPr>
              <w:t xml:space="preserve">Источник </w:t>
            </w:r>
            <w:r>
              <w:rPr>
                <w:spacing w:val="-4"/>
                <w:sz w:val="20"/>
              </w:rPr>
              <w:t>теплоснабжения</w:t>
            </w:r>
          </w:p>
        </w:tc>
        <w:tc>
          <w:tcPr>
            <w:tcW w:w="2610" w:type="dxa"/>
          </w:tcPr>
          <w:p w14:paraId="437FCB20" w14:textId="77777777" w:rsidR="00DF38C3" w:rsidRDefault="00D46CFF">
            <w:pPr>
              <w:pStyle w:val="TableParagraph"/>
              <w:spacing w:before="117"/>
              <w:ind w:left="78" w:right="65"/>
              <w:rPr>
                <w:sz w:val="20"/>
              </w:rPr>
            </w:pPr>
            <w:r>
              <w:rPr>
                <w:spacing w:val="-2"/>
                <w:sz w:val="20"/>
              </w:rPr>
              <w:t>Местоположение</w:t>
            </w:r>
          </w:p>
        </w:tc>
        <w:tc>
          <w:tcPr>
            <w:tcW w:w="1676" w:type="dxa"/>
          </w:tcPr>
          <w:p w14:paraId="18A06B5C" w14:textId="77777777" w:rsidR="00DF38C3" w:rsidRDefault="00D46CFF">
            <w:pPr>
              <w:pStyle w:val="TableParagraph"/>
              <w:spacing w:line="230" w:lineRule="exact"/>
              <w:ind w:left="160" w:firstLine="451"/>
              <w:jc w:val="left"/>
              <w:rPr>
                <w:sz w:val="20"/>
              </w:rPr>
            </w:pPr>
            <w:r>
              <w:rPr>
                <w:spacing w:val="-4"/>
                <w:sz w:val="20"/>
              </w:rPr>
              <w:t>Срок строительства</w:t>
            </w:r>
          </w:p>
        </w:tc>
        <w:tc>
          <w:tcPr>
            <w:tcW w:w="2577" w:type="dxa"/>
          </w:tcPr>
          <w:p w14:paraId="5D436F01" w14:textId="77777777" w:rsidR="00DF38C3" w:rsidRDefault="00D46CFF">
            <w:pPr>
              <w:pStyle w:val="TableParagraph"/>
              <w:spacing w:line="230" w:lineRule="exact"/>
              <w:ind w:left="510" w:hanging="322"/>
              <w:jc w:val="left"/>
              <w:rPr>
                <w:sz w:val="20"/>
              </w:rPr>
            </w:pPr>
            <w:r>
              <w:rPr>
                <w:spacing w:val="-4"/>
                <w:sz w:val="20"/>
              </w:rPr>
              <w:t>Наименование</w:t>
            </w:r>
            <w:r>
              <w:rPr>
                <w:spacing w:val="-17"/>
                <w:sz w:val="20"/>
              </w:rPr>
              <w:t xml:space="preserve"> </w:t>
            </w:r>
            <w:r>
              <w:rPr>
                <w:spacing w:val="-4"/>
                <w:sz w:val="20"/>
              </w:rPr>
              <w:t xml:space="preserve">объекта </w:t>
            </w:r>
            <w:r>
              <w:rPr>
                <w:spacing w:val="-2"/>
                <w:sz w:val="20"/>
              </w:rPr>
              <w:t>теплоснабжения</w:t>
            </w:r>
          </w:p>
        </w:tc>
      </w:tr>
      <w:tr w:rsidR="00DF38C3" w14:paraId="1AD5CE1C" w14:textId="77777777">
        <w:trPr>
          <w:trHeight w:val="691"/>
        </w:trPr>
        <w:tc>
          <w:tcPr>
            <w:tcW w:w="2413" w:type="dxa"/>
          </w:tcPr>
          <w:p w14:paraId="314DFC95" w14:textId="77777777" w:rsidR="00DF38C3" w:rsidRDefault="00DF38C3">
            <w:pPr>
              <w:pStyle w:val="TableParagraph"/>
              <w:spacing w:before="1"/>
              <w:jc w:val="left"/>
              <w:rPr>
                <w:sz w:val="20"/>
              </w:rPr>
            </w:pPr>
          </w:p>
          <w:p w14:paraId="17DF9ACD" w14:textId="77777777" w:rsidR="00DF38C3" w:rsidRDefault="00D46CFF">
            <w:pPr>
              <w:pStyle w:val="TableParagraph"/>
              <w:spacing w:before="1"/>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2610" w:type="dxa"/>
          </w:tcPr>
          <w:p w14:paraId="78426690" w14:textId="77777777" w:rsidR="00DF38C3" w:rsidRDefault="00D46CFF">
            <w:pPr>
              <w:pStyle w:val="TableParagraph"/>
              <w:spacing w:before="113"/>
              <w:ind w:left="78" w:right="63"/>
              <w:rPr>
                <w:sz w:val="20"/>
              </w:rPr>
            </w:pPr>
            <w:r>
              <w:rPr>
                <w:sz w:val="20"/>
              </w:rPr>
              <w:t>с.</w:t>
            </w:r>
            <w:r>
              <w:rPr>
                <w:spacing w:val="-2"/>
                <w:sz w:val="20"/>
              </w:rPr>
              <w:t xml:space="preserve"> Ягодное,</w:t>
            </w:r>
          </w:p>
          <w:p w14:paraId="26659614" w14:textId="77777777" w:rsidR="00DF38C3" w:rsidRDefault="00D46CFF">
            <w:pPr>
              <w:pStyle w:val="TableParagraph"/>
              <w:spacing w:before="4"/>
              <w:ind w:left="83" w:right="8"/>
              <w:rPr>
                <w:sz w:val="20"/>
              </w:rPr>
            </w:pPr>
            <w:r>
              <w:rPr>
                <w:sz w:val="20"/>
              </w:rPr>
              <w:t>на</w:t>
            </w:r>
            <w:r>
              <w:rPr>
                <w:spacing w:val="-11"/>
                <w:sz w:val="20"/>
              </w:rPr>
              <w:t xml:space="preserve"> </w:t>
            </w:r>
            <w:r>
              <w:rPr>
                <w:sz w:val="20"/>
              </w:rPr>
              <w:t>ул.</w:t>
            </w:r>
            <w:r>
              <w:rPr>
                <w:spacing w:val="-13"/>
                <w:sz w:val="20"/>
              </w:rPr>
              <w:t xml:space="preserve"> </w:t>
            </w:r>
            <w:r>
              <w:rPr>
                <w:sz w:val="20"/>
              </w:rPr>
              <w:t>Энтузиастов,</w:t>
            </w:r>
            <w:r>
              <w:rPr>
                <w:spacing w:val="-11"/>
                <w:sz w:val="20"/>
              </w:rPr>
              <w:t xml:space="preserve"> </w:t>
            </w:r>
            <w:r>
              <w:rPr>
                <w:spacing w:val="-10"/>
                <w:sz w:val="20"/>
              </w:rPr>
              <w:t>7</w:t>
            </w:r>
          </w:p>
        </w:tc>
        <w:tc>
          <w:tcPr>
            <w:tcW w:w="1676" w:type="dxa"/>
          </w:tcPr>
          <w:p w14:paraId="223B492C" w14:textId="77777777" w:rsidR="00DF38C3" w:rsidRDefault="00DF38C3">
            <w:pPr>
              <w:pStyle w:val="TableParagraph"/>
              <w:spacing w:before="1"/>
              <w:jc w:val="left"/>
              <w:rPr>
                <w:sz w:val="20"/>
              </w:rPr>
            </w:pPr>
          </w:p>
          <w:p w14:paraId="5772D089" w14:textId="77777777" w:rsidR="00DF38C3" w:rsidRDefault="00D46CFF">
            <w:pPr>
              <w:pStyle w:val="TableParagraph"/>
              <w:spacing w:before="1"/>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6AB6F068" w14:textId="77777777" w:rsidR="00DF38C3" w:rsidRDefault="00D46CFF">
            <w:pPr>
              <w:pStyle w:val="TableParagraph"/>
              <w:spacing w:line="244" w:lineRule="auto"/>
              <w:ind w:left="486" w:right="474" w:hanging="3"/>
              <w:rPr>
                <w:sz w:val="20"/>
              </w:rPr>
            </w:pPr>
            <w:r>
              <w:rPr>
                <w:spacing w:val="-2"/>
                <w:sz w:val="20"/>
              </w:rPr>
              <w:t xml:space="preserve">Дошкольное </w:t>
            </w:r>
            <w:r>
              <w:rPr>
                <w:spacing w:val="-4"/>
                <w:sz w:val="20"/>
              </w:rPr>
              <w:t>образовательное</w:t>
            </w:r>
          </w:p>
          <w:p w14:paraId="0731C16B" w14:textId="77777777" w:rsidR="00DF38C3" w:rsidRDefault="00D46CFF">
            <w:pPr>
              <w:pStyle w:val="TableParagraph"/>
              <w:spacing w:line="211" w:lineRule="exact"/>
              <w:ind w:left="26" w:right="20"/>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300</w:t>
            </w:r>
            <w:r>
              <w:rPr>
                <w:spacing w:val="-8"/>
                <w:sz w:val="20"/>
              </w:rPr>
              <w:t xml:space="preserve"> </w:t>
            </w:r>
            <w:r>
              <w:rPr>
                <w:spacing w:val="-4"/>
                <w:sz w:val="20"/>
              </w:rPr>
              <w:t>мест</w:t>
            </w:r>
          </w:p>
        </w:tc>
      </w:tr>
      <w:tr w:rsidR="00DF38C3" w14:paraId="7DDE263D" w14:textId="77777777">
        <w:trPr>
          <w:trHeight w:val="460"/>
        </w:trPr>
        <w:tc>
          <w:tcPr>
            <w:tcW w:w="2413" w:type="dxa"/>
          </w:tcPr>
          <w:p w14:paraId="1750D068" w14:textId="77777777" w:rsidR="00DF38C3" w:rsidRDefault="00D46CFF">
            <w:pPr>
              <w:pStyle w:val="TableParagraph"/>
              <w:spacing w:before="113"/>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№6</w:t>
            </w:r>
          </w:p>
        </w:tc>
        <w:tc>
          <w:tcPr>
            <w:tcW w:w="2610" w:type="dxa"/>
          </w:tcPr>
          <w:p w14:paraId="1257DD28" w14:textId="77777777" w:rsidR="00DF38C3" w:rsidRDefault="00D46CFF">
            <w:pPr>
              <w:pStyle w:val="TableParagraph"/>
              <w:spacing w:line="219" w:lineRule="exact"/>
              <w:ind w:left="78" w:right="60"/>
              <w:rPr>
                <w:sz w:val="20"/>
              </w:rPr>
            </w:pPr>
            <w:r>
              <w:rPr>
                <w:sz w:val="20"/>
              </w:rPr>
              <w:t>с.</w:t>
            </w:r>
            <w:r>
              <w:rPr>
                <w:spacing w:val="-3"/>
                <w:sz w:val="20"/>
              </w:rPr>
              <w:t xml:space="preserve"> </w:t>
            </w:r>
            <w:r>
              <w:rPr>
                <w:spacing w:val="-2"/>
                <w:sz w:val="20"/>
              </w:rPr>
              <w:t>Ягодное</w:t>
            </w:r>
          </w:p>
          <w:p w14:paraId="4FCC03EC" w14:textId="77777777" w:rsidR="00DF38C3" w:rsidRDefault="00D46CFF">
            <w:pPr>
              <w:pStyle w:val="TableParagraph"/>
              <w:spacing w:line="221" w:lineRule="exact"/>
              <w:ind w:left="78" w:right="58"/>
              <w:rPr>
                <w:sz w:val="20"/>
              </w:rPr>
            </w:pPr>
            <w:r>
              <w:rPr>
                <w:sz w:val="20"/>
              </w:rPr>
              <w:t>ул.</w:t>
            </w:r>
            <w:r>
              <w:rPr>
                <w:spacing w:val="-14"/>
                <w:sz w:val="20"/>
              </w:rPr>
              <w:t xml:space="preserve"> </w:t>
            </w:r>
            <w:r>
              <w:rPr>
                <w:sz w:val="20"/>
              </w:rPr>
              <w:t>Солнечная,</w:t>
            </w:r>
            <w:r>
              <w:rPr>
                <w:spacing w:val="-13"/>
                <w:sz w:val="20"/>
              </w:rPr>
              <w:t xml:space="preserve"> </w:t>
            </w:r>
            <w:r>
              <w:rPr>
                <w:spacing w:val="-5"/>
                <w:sz w:val="20"/>
              </w:rPr>
              <w:t>36</w:t>
            </w:r>
          </w:p>
        </w:tc>
        <w:tc>
          <w:tcPr>
            <w:tcW w:w="1676" w:type="dxa"/>
          </w:tcPr>
          <w:p w14:paraId="60BF5E02" w14:textId="77777777" w:rsidR="00DF38C3" w:rsidRDefault="00D46CFF">
            <w:pPr>
              <w:pStyle w:val="TableParagraph"/>
              <w:spacing w:before="113"/>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2886546F" w14:textId="77777777" w:rsidR="00DF38C3" w:rsidRDefault="00D46CFF">
            <w:pPr>
              <w:pStyle w:val="TableParagraph"/>
              <w:spacing w:line="224" w:lineRule="exact"/>
              <w:ind w:right="20"/>
              <w:rPr>
                <w:sz w:val="20"/>
              </w:rPr>
            </w:pPr>
            <w:r>
              <w:rPr>
                <w:spacing w:val="-2"/>
                <w:sz w:val="20"/>
              </w:rPr>
              <w:t>Общеобразовательное</w:t>
            </w:r>
          </w:p>
          <w:p w14:paraId="4461FAC5" w14:textId="77777777" w:rsidR="00DF38C3" w:rsidRDefault="00D46CFF">
            <w:pPr>
              <w:pStyle w:val="TableParagraph"/>
              <w:spacing w:before="4" w:line="212" w:lineRule="exact"/>
              <w:ind w:right="20"/>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600</w:t>
            </w:r>
            <w:r>
              <w:rPr>
                <w:spacing w:val="-10"/>
                <w:sz w:val="20"/>
              </w:rPr>
              <w:t xml:space="preserve"> </w:t>
            </w:r>
            <w:r>
              <w:rPr>
                <w:spacing w:val="-2"/>
                <w:sz w:val="20"/>
              </w:rPr>
              <w:t>места,</w:t>
            </w:r>
          </w:p>
        </w:tc>
      </w:tr>
      <w:tr w:rsidR="00DF38C3" w14:paraId="6D3F5BE7" w14:textId="77777777">
        <w:trPr>
          <w:trHeight w:val="460"/>
        </w:trPr>
        <w:tc>
          <w:tcPr>
            <w:tcW w:w="2413" w:type="dxa"/>
          </w:tcPr>
          <w:p w14:paraId="4E6DE7B9" w14:textId="77777777" w:rsidR="00DF38C3" w:rsidRDefault="00D46CFF">
            <w:pPr>
              <w:pStyle w:val="TableParagraph"/>
              <w:spacing w:before="113"/>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№7</w:t>
            </w:r>
          </w:p>
        </w:tc>
        <w:tc>
          <w:tcPr>
            <w:tcW w:w="2610" w:type="dxa"/>
          </w:tcPr>
          <w:p w14:paraId="695F7DE5" w14:textId="77777777" w:rsidR="00DF38C3" w:rsidRDefault="00D46CFF">
            <w:pPr>
              <w:pStyle w:val="TableParagraph"/>
              <w:spacing w:line="224" w:lineRule="exact"/>
              <w:ind w:left="78" w:right="60"/>
              <w:rPr>
                <w:sz w:val="20"/>
              </w:rPr>
            </w:pPr>
            <w:r>
              <w:rPr>
                <w:sz w:val="20"/>
              </w:rPr>
              <w:t>с.</w:t>
            </w:r>
            <w:r>
              <w:rPr>
                <w:spacing w:val="-2"/>
                <w:sz w:val="20"/>
              </w:rPr>
              <w:t xml:space="preserve"> Ягодное</w:t>
            </w:r>
          </w:p>
          <w:p w14:paraId="0F6DA44B" w14:textId="77777777" w:rsidR="00DF38C3" w:rsidRDefault="00D46CFF">
            <w:pPr>
              <w:pStyle w:val="TableParagraph"/>
              <w:spacing w:before="4" w:line="212" w:lineRule="exact"/>
              <w:ind w:left="78" w:right="86"/>
              <w:rPr>
                <w:sz w:val="20"/>
              </w:rPr>
            </w:pPr>
            <w:r>
              <w:rPr>
                <w:spacing w:val="-2"/>
                <w:sz w:val="20"/>
              </w:rPr>
              <w:t>ул.</w:t>
            </w:r>
            <w:r>
              <w:rPr>
                <w:spacing w:val="-8"/>
                <w:sz w:val="20"/>
              </w:rPr>
              <w:t xml:space="preserve"> </w:t>
            </w:r>
            <w:r>
              <w:rPr>
                <w:spacing w:val="-2"/>
                <w:sz w:val="20"/>
              </w:rPr>
              <w:t>Советская,</w:t>
            </w:r>
            <w:r>
              <w:rPr>
                <w:spacing w:val="-7"/>
                <w:sz w:val="20"/>
              </w:rPr>
              <w:t xml:space="preserve"> </w:t>
            </w:r>
            <w:r>
              <w:rPr>
                <w:spacing w:val="-5"/>
                <w:sz w:val="20"/>
              </w:rPr>
              <w:t>52</w:t>
            </w:r>
          </w:p>
        </w:tc>
        <w:tc>
          <w:tcPr>
            <w:tcW w:w="1676" w:type="dxa"/>
          </w:tcPr>
          <w:p w14:paraId="7C448C83" w14:textId="77777777" w:rsidR="00DF38C3" w:rsidRDefault="00D46CFF">
            <w:pPr>
              <w:pStyle w:val="TableParagraph"/>
              <w:spacing w:before="113"/>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6CCF716D" w14:textId="77777777" w:rsidR="00DF38C3" w:rsidRDefault="00D46CFF">
            <w:pPr>
              <w:pStyle w:val="TableParagraph"/>
              <w:spacing w:before="113"/>
              <w:ind w:left="310"/>
              <w:jc w:val="left"/>
              <w:rPr>
                <w:sz w:val="20"/>
              </w:rPr>
            </w:pPr>
            <w:r>
              <w:rPr>
                <w:spacing w:val="-4"/>
                <w:sz w:val="20"/>
              </w:rPr>
              <w:t>Музыкальная</w:t>
            </w:r>
            <w:r>
              <w:rPr>
                <w:spacing w:val="-1"/>
                <w:sz w:val="20"/>
              </w:rPr>
              <w:t xml:space="preserve"> </w:t>
            </w:r>
            <w:r>
              <w:rPr>
                <w:spacing w:val="-2"/>
                <w:sz w:val="20"/>
              </w:rPr>
              <w:t>школа,</w:t>
            </w:r>
          </w:p>
        </w:tc>
      </w:tr>
      <w:tr w:rsidR="00DF38C3" w14:paraId="3785E7A5" w14:textId="77777777">
        <w:trPr>
          <w:trHeight w:val="733"/>
        </w:trPr>
        <w:tc>
          <w:tcPr>
            <w:tcW w:w="2413" w:type="dxa"/>
          </w:tcPr>
          <w:p w14:paraId="32B5B01E" w14:textId="77777777" w:rsidR="00DF38C3" w:rsidRDefault="00DF38C3">
            <w:pPr>
              <w:pStyle w:val="TableParagraph"/>
              <w:spacing w:before="24"/>
              <w:jc w:val="left"/>
              <w:rPr>
                <w:sz w:val="20"/>
              </w:rPr>
            </w:pPr>
          </w:p>
          <w:p w14:paraId="7F324AD5" w14:textId="77777777" w:rsidR="00DF38C3" w:rsidRDefault="00D46CFF">
            <w:pPr>
              <w:pStyle w:val="TableParagraph"/>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№8</w:t>
            </w:r>
          </w:p>
        </w:tc>
        <w:tc>
          <w:tcPr>
            <w:tcW w:w="2610" w:type="dxa"/>
          </w:tcPr>
          <w:p w14:paraId="476DC8B6" w14:textId="77777777" w:rsidR="00DF38C3" w:rsidRDefault="00D46CFF">
            <w:pPr>
              <w:pStyle w:val="TableParagraph"/>
              <w:spacing w:line="223" w:lineRule="exact"/>
              <w:ind w:left="78" w:right="60"/>
              <w:rPr>
                <w:sz w:val="20"/>
              </w:rPr>
            </w:pPr>
            <w:r>
              <w:rPr>
                <w:sz w:val="20"/>
              </w:rPr>
              <w:t>с.</w:t>
            </w:r>
            <w:r>
              <w:rPr>
                <w:spacing w:val="-3"/>
                <w:sz w:val="20"/>
              </w:rPr>
              <w:t xml:space="preserve"> </w:t>
            </w:r>
            <w:r>
              <w:rPr>
                <w:spacing w:val="-2"/>
                <w:sz w:val="20"/>
              </w:rPr>
              <w:t>Ягодное</w:t>
            </w:r>
          </w:p>
          <w:p w14:paraId="59B9C75B" w14:textId="77777777" w:rsidR="00DF38C3" w:rsidRDefault="00D46CFF">
            <w:pPr>
              <w:pStyle w:val="TableParagraph"/>
              <w:spacing w:before="5" w:line="230" w:lineRule="auto"/>
              <w:ind w:left="86" w:right="8"/>
              <w:rPr>
                <w:rFonts w:ascii="Times New Roman" w:hAnsi="Times New Roman"/>
                <w:sz w:val="24"/>
              </w:rPr>
            </w:pPr>
            <w:r>
              <w:rPr>
                <w:sz w:val="20"/>
              </w:rPr>
              <w:t>ул.</w:t>
            </w:r>
            <w:r>
              <w:rPr>
                <w:spacing w:val="-14"/>
                <w:sz w:val="20"/>
              </w:rPr>
              <w:t xml:space="preserve"> </w:t>
            </w:r>
            <w:r>
              <w:rPr>
                <w:sz w:val="20"/>
              </w:rPr>
              <w:t>Греческая</w:t>
            </w:r>
            <w:r>
              <w:rPr>
                <w:spacing w:val="-13"/>
                <w:sz w:val="20"/>
              </w:rPr>
              <w:t xml:space="preserve"> </w:t>
            </w:r>
            <w:r>
              <w:rPr>
                <w:sz w:val="20"/>
              </w:rPr>
              <w:t>/</w:t>
            </w:r>
            <w:r>
              <w:rPr>
                <w:spacing w:val="-13"/>
                <w:sz w:val="20"/>
              </w:rPr>
              <w:t xml:space="preserve"> </w:t>
            </w:r>
            <w:r>
              <w:rPr>
                <w:sz w:val="20"/>
              </w:rPr>
              <w:t xml:space="preserve">ул. </w:t>
            </w:r>
            <w:r>
              <w:rPr>
                <w:spacing w:val="-2"/>
                <w:sz w:val="20"/>
              </w:rPr>
              <w:t>Центральная</w:t>
            </w:r>
            <w:r>
              <w:rPr>
                <w:rFonts w:ascii="Times New Roman" w:hAnsi="Times New Roman"/>
                <w:spacing w:val="-2"/>
                <w:sz w:val="24"/>
              </w:rPr>
              <w:t>.</w:t>
            </w:r>
          </w:p>
        </w:tc>
        <w:tc>
          <w:tcPr>
            <w:tcW w:w="1676" w:type="dxa"/>
          </w:tcPr>
          <w:p w14:paraId="4721D4B6" w14:textId="77777777" w:rsidR="00DF38C3" w:rsidRDefault="00DF38C3">
            <w:pPr>
              <w:pStyle w:val="TableParagraph"/>
              <w:spacing w:before="24"/>
              <w:jc w:val="left"/>
              <w:rPr>
                <w:sz w:val="20"/>
              </w:rPr>
            </w:pPr>
          </w:p>
          <w:p w14:paraId="77EA1E1C"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6B9209C3" w14:textId="77777777" w:rsidR="00DF38C3" w:rsidRDefault="00DF38C3">
            <w:pPr>
              <w:pStyle w:val="TableParagraph"/>
              <w:spacing w:before="24"/>
              <w:jc w:val="left"/>
              <w:rPr>
                <w:sz w:val="20"/>
              </w:rPr>
            </w:pPr>
          </w:p>
          <w:p w14:paraId="5C8D65C4" w14:textId="77777777" w:rsidR="00DF38C3" w:rsidRDefault="00D46CFF">
            <w:pPr>
              <w:pStyle w:val="TableParagraph"/>
              <w:ind w:left="56"/>
              <w:jc w:val="left"/>
              <w:rPr>
                <w:sz w:val="20"/>
              </w:rPr>
            </w:pPr>
            <w:r>
              <w:rPr>
                <w:sz w:val="20"/>
              </w:rPr>
              <w:t>Пожарное</w:t>
            </w:r>
            <w:r>
              <w:rPr>
                <w:spacing w:val="-9"/>
                <w:sz w:val="20"/>
              </w:rPr>
              <w:t xml:space="preserve"> </w:t>
            </w:r>
            <w:r>
              <w:rPr>
                <w:sz w:val="20"/>
              </w:rPr>
              <w:t>депо</w:t>
            </w:r>
            <w:r>
              <w:rPr>
                <w:spacing w:val="-11"/>
                <w:sz w:val="20"/>
              </w:rPr>
              <w:t xml:space="preserve"> </w:t>
            </w:r>
            <w:r>
              <w:rPr>
                <w:sz w:val="20"/>
              </w:rPr>
              <w:t>на</w:t>
            </w:r>
            <w:r>
              <w:rPr>
                <w:spacing w:val="-11"/>
                <w:sz w:val="20"/>
              </w:rPr>
              <w:t xml:space="preserve"> </w:t>
            </w:r>
            <w:r>
              <w:rPr>
                <w:sz w:val="20"/>
              </w:rPr>
              <w:t>4</w:t>
            </w:r>
            <w:r>
              <w:rPr>
                <w:spacing w:val="-11"/>
                <w:sz w:val="20"/>
              </w:rPr>
              <w:t xml:space="preserve"> </w:t>
            </w:r>
            <w:r>
              <w:rPr>
                <w:spacing w:val="-4"/>
                <w:sz w:val="20"/>
              </w:rPr>
              <w:t>а/м,</w:t>
            </w:r>
          </w:p>
        </w:tc>
      </w:tr>
      <w:tr w:rsidR="00DF38C3" w14:paraId="3969C9EE" w14:textId="77777777">
        <w:trPr>
          <w:trHeight w:val="1150"/>
        </w:trPr>
        <w:tc>
          <w:tcPr>
            <w:tcW w:w="2413" w:type="dxa"/>
          </w:tcPr>
          <w:p w14:paraId="27147DCF" w14:textId="77777777" w:rsidR="00DF38C3" w:rsidRDefault="00DF38C3">
            <w:pPr>
              <w:pStyle w:val="TableParagraph"/>
              <w:jc w:val="left"/>
              <w:rPr>
                <w:sz w:val="20"/>
              </w:rPr>
            </w:pPr>
          </w:p>
          <w:p w14:paraId="582B3202" w14:textId="77777777" w:rsidR="00DF38C3" w:rsidRDefault="00DF38C3">
            <w:pPr>
              <w:pStyle w:val="TableParagraph"/>
              <w:spacing w:before="6"/>
              <w:jc w:val="left"/>
              <w:rPr>
                <w:sz w:val="20"/>
              </w:rPr>
            </w:pPr>
          </w:p>
          <w:p w14:paraId="0C2A5F54" w14:textId="77777777" w:rsidR="00DF38C3" w:rsidRDefault="00D46CFF">
            <w:pPr>
              <w:pStyle w:val="TableParagraph"/>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№9</w:t>
            </w:r>
          </w:p>
        </w:tc>
        <w:tc>
          <w:tcPr>
            <w:tcW w:w="2610" w:type="dxa"/>
          </w:tcPr>
          <w:p w14:paraId="5097E2DF" w14:textId="77777777" w:rsidR="00DF38C3" w:rsidRDefault="00DF38C3">
            <w:pPr>
              <w:pStyle w:val="TableParagraph"/>
              <w:jc w:val="left"/>
              <w:rPr>
                <w:sz w:val="20"/>
              </w:rPr>
            </w:pPr>
          </w:p>
          <w:p w14:paraId="6DE7582E" w14:textId="77777777" w:rsidR="00DF38C3" w:rsidRDefault="00DF38C3">
            <w:pPr>
              <w:pStyle w:val="TableParagraph"/>
              <w:spacing w:before="6"/>
              <w:jc w:val="left"/>
              <w:rPr>
                <w:sz w:val="20"/>
              </w:rPr>
            </w:pPr>
          </w:p>
          <w:p w14:paraId="5F2ECE60" w14:textId="77777777" w:rsidR="00DF38C3" w:rsidRDefault="00D46CFF">
            <w:pPr>
              <w:pStyle w:val="TableParagraph"/>
              <w:ind w:left="78" w:right="60"/>
              <w:rPr>
                <w:sz w:val="20"/>
              </w:rPr>
            </w:pPr>
            <w:r>
              <w:rPr>
                <w:sz w:val="20"/>
              </w:rPr>
              <w:t>с.</w:t>
            </w:r>
            <w:r>
              <w:rPr>
                <w:spacing w:val="-11"/>
                <w:sz w:val="20"/>
              </w:rPr>
              <w:t xml:space="preserve"> </w:t>
            </w:r>
            <w:r>
              <w:rPr>
                <w:sz w:val="20"/>
              </w:rPr>
              <w:t>Ягодное,</w:t>
            </w:r>
            <w:r>
              <w:rPr>
                <w:spacing w:val="-10"/>
                <w:sz w:val="20"/>
              </w:rPr>
              <w:t xml:space="preserve"> </w:t>
            </w:r>
            <w:r>
              <w:rPr>
                <w:sz w:val="20"/>
              </w:rPr>
              <w:t>пл.</w:t>
            </w:r>
            <w:r>
              <w:rPr>
                <w:spacing w:val="-8"/>
                <w:sz w:val="20"/>
              </w:rPr>
              <w:t xml:space="preserve"> </w:t>
            </w:r>
            <w:r>
              <w:rPr>
                <w:spacing w:val="-5"/>
                <w:sz w:val="20"/>
              </w:rPr>
              <w:t>№2</w:t>
            </w:r>
          </w:p>
        </w:tc>
        <w:tc>
          <w:tcPr>
            <w:tcW w:w="1676" w:type="dxa"/>
          </w:tcPr>
          <w:p w14:paraId="21B027D9" w14:textId="77777777" w:rsidR="00DF38C3" w:rsidRDefault="00DF38C3">
            <w:pPr>
              <w:pStyle w:val="TableParagraph"/>
              <w:jc w:val="left"/>
              <w:rPr>
                <w:sz w:val="20"/>
              </w:rPr>
            </w:pPr>
          </w:p>
          <w:p w14:paraId="7DF563AE" w14:textId="77777777" w:rsidR="00DF38C3" w:rsidRDefault="00DF38C3">
            <w:pPr>
              <w:pStyle w:val="TableParagraph"/>
              <w:spacing w:before="6"/>
              <w:jc w:val="left"/>
              <w:rPr>
                <w:sz w:val="20"/>
              </w:rPr>
            </w:pPr>
          </w:p>
          <w:p w14:paraId="49FDFEB9"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3021EA6E" w14:textId="77777777" w:rsidR="00DF38C3" w:rsidRDefault="00D46CFF">
            <w:pPr>
              <w:pStyle w:val="TableParagraph"/>
              <w:spacing w:before="1"/>
              <w:ind w:left="133" w:right="125" w:firstLine="7"/>
              <w:rPr>
                <w:sz w:val="20"/>
              </w:rPr>
            </w:pPr>
            <w:r>
              <w:rPr>
                <w:spacing w:val="-2"/>
                <w:sz w:val="20"/>
              </w:rPr>
              <w:t>общеобразовательное учреждение</w:t>
            </w:r>
            <w:r>
              <w:rPr>
                <w:spacing w:val="-13"/>
                <w:sz w:val="20"/>
              </w:rPr>
              <w:t xml:space="preserve"> </w:t>
            </w:r>
            <w:r>
              <w:rPr>
                <w:spacing w:val="-2"/>
                <w:sz w:val="20"/>
              </w:rPr>
              <w:t>на</w:t>
            </w:r>
            <w:r>
              <w:rPr>
                <w:spacing w:val="-13"/>
                <w:sz w:val="20"/>
              </w:rPr>
              <w:t xml:space="preserve"> </w:t>
            </w:r>
            <w:r>
              <w:rPr>
                <w:spacing w:val="-2"/>
                <w:sz w:val="20"/>
              </w:rPr>
              <w:t>550</w:t>
            </w:r>
            <w:r>
              <w:rPr>
                <w:spacing w:val="-12"/>
                <w:sz w:val="20"/>
              </w:rPr>
              <w:t xml:space="preserve"> </w:t>
            </w:r>
            <w:r>
              <w:rPr>
                <w:spacing w:val="-2"/>
                <w:sz w:val="20"/>
              </w:rPr>
              <w:t>мест, Дошкольное</w:t>
            </w:r>
          </w:p>
          <w:p w14:paraId="202B5508" w14:textId="77777777" w:rsidR="00DF38C3" w:rsidRDefault="00D46CFF">
            <w:pPr>
              <w:pStyle w:val="TableParagraph"/>
              <w:spacing w:before="12" w:line="230" w:lineRule="auto"/>
              <w:ind w:left="159" w:right="142" w:hanging="5"/>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150</w:t>
            </w:r>
            <w:r>
              <w:rPr>
                <w:spacing w:val="-13"/>
                <w:sz w:val="20"/>
              </w:rPr>
              <w:t xml:space="preserve"> </w:t>
            </w:r>
            <w:r>
              <w:rPr>
                <w:sz w:val="20"/>
              </w:rPr>
              <w:t>мест</w:t>
            </w:r>
          </w:p>
        </w:tc>
      </w:tr>
      <w:tr w:rsidR="00DF38C3" w14:paraId="3FD585F0" w14:textId="77777777">
        <w:trPr>
          <w:trHeight w:val="461"/>
        </w:trPr>
        <w:tc>
          <w:tcPr>
            <w:tcW w:w="2413" w:type="dxa"/>
          </w:tcPr>
          <w:p w14:paraId="2A7487E1" w14:textId="77777777" w:rsidR="00DF38C3" w:rsidRDefault="00D46CFF">
            <w:pPr>
              <w:pStyle w:val="TableParagraph"/>
              <w:spacing w:before="114"/>
              <w:ind w:left="18"/>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№10</w:t>
            </w:r>
          </w:p>
        </w:tc>
        <w:tc>
          <w:tcPr>
            <w:tcW w:w="2610" w:type="dxa"/>
          </w:tcPr>
          <w:p w14:paraId="538D831A" w14:textId="77777777" w:rsidR="00DF38C3" w:rsidRDefault="00D46CFF">
            <w:pPr>
              <w:pStyle w:val="TableParagraph"/>
              <w:spacing w:before="114"/>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№2</w:t>
            </w:r>
          </w:p>
        </w:tc>
        <w:tc>
          <w:tcPr>
            <w:tcW w:w="1676" w:type="dxa"/>
          </w:tcPr>
          <w:p w14:paraId="76EB5768" w14:textId="77777777" w:rsidR="00DF38C3" w:rsidRDefault="00D46CFF">
            <w:pPr>
              <w:pStyle w:val="TableParagraph"/>
              <w:spacing w:before="114"/>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3D851E41" w14:textId="77777777" w:rsidR="00DF38C3" w:rsidRDefault="00D46CFF">
            <w:pPr>
              <w:pStyle w:val="TableParagraph"/>
              <w:spacing w:line="225" w:lineRule="exact"/>
              <w:ind w:right="20"/>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36E665A0" w14:textId="77777777" w:rsidR="00DF38C3" w:rsidRDefault="00D46CFF">
            <w:pPr>
              <w:pStyle w:val="TableParagraph"/>
              <w:spacing w:before="4" w:line="212" w:lineRule="exact"/>
              <w:ind w:left="32" w:right="20"/>
              <w:rPr>
                <w:sz w:val="20"/>
              </w:rPr>
            </w:pPr>
            <w:r>
              <w:rPr>
                <w:sz w:val="20"/>
              </w:rPr>
              <w:t>мест(S=450</w:t>
            </w:r>
            <w:r>
              <w:rPr>
                <w:spacing w:val="-11"/>
                <w:sz w:val="20"/>
              </w:rPr>
              <w:t xml:space="preserve"> </w:t>
            </w:r>
            <w:r>
              <w:rPr>
                <w:spacing w:val="-5"/>
                <w:sz w:val="20"/>
              </w:rPr>
              <w:t>м²)</w:t>
            </w:r>
          </w:p>
        </w:tc>
      </w:tr>
      <w:tr w:rsidR="00DF38C3" w14:paraId="2BE6FCF3" w14:textId="77777777">
        <w:trPr>
          <w:trHeight w:val="687"/>
        </w:trPr>
        <w:tc>
          <w:tcPr>
            <w:tcW w:w="2413" w:type="dxa"/>
          </w:tcPr>
          <w:p w14:paraId="7D8027B8" w14:textId="77777777" w:rsidR="00DF38C3" w:rsidRDefault="00DF38C3">
            <w:pPr>
              <w:pStyle w:val="TableParagraph"/>
              <w:jc w:val="left"/>
              <w:rPr>
                <w:sz w:val="20"/>
              </w:rPr>
            </w:pPr>
          </w:p>
          <w:p w14:paraId="3880AE63" w14:textId="77777777" w:rsidR="00DF38C3" w:rsidRDefault="00D46CFF">
            <w:pPr>
              <w:pStyle w:val="TableParagraph"/>
              <w:ind w:left="18"/>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№11</w:t>
            </w:r>
          </w:p>
        </w:tc>
        <w:tc>
          <w:tcPr>
            <w:tcW w:w="2610" w:type="dxa"/>
          </w:tcPr>
          <w:p w14:paraId="3BAEDF36" w14:textId="77777777" w:rsidR="00DF38C3" w:rsidRDefault="00DF38C3">
            <w:pPr>
              <w:pStyle w:val="TableParagraph"/>
              <w:jc w:val="left"/>
              <w:rPr>
                <w:sz w:val="20"/>
              </w:rPr>
            </w:pPr>
          </w:p>
          <w:p w14:paraId="3EB5ECE4" w14:textId="77777777" w:rsidR="00DF38C3" w:rsidRDefault="00D46CFF">
            <w:pPr>
              <w:pStyle w:val="TableParagraph"/>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№3</w:t>
            </w:r>
          </w:p>
        </w:tc>
        <w:tc>
          <w:tcPr>
            <w:tcW w:w="1676" w:type="dxa"/>
          </w:tcPr>
          <w:p w14:paraId="644DAB3C" w14:textId="77777777" w:rsidR="00DF38C3" w:rsidRDefault="00DF38C3">
            <w:pPr>
              <w:pStyle w:val="TableParagraph"/>
              <w:jc w:val="left"/>
              <w:rPr>
                <w:sz w:val="20"/>
              </w:rPr>
            </w:pPr>
          </w:p>
          <w:p w14:paraId="12AF16C9"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6209C567" w14:textId="77777777" w:rsidR="00DF38C3" w:rsidRDefault="00D46CFF">
            <w:pPr>
              <w:pStyle w:val="TableParagraph"/>
              <w:spacing w:before="2" w:line="235" w:lineRule="auto"/>
              <w:ind w:left="159" w:right="142" w:hanging="7"/>
              <w:rPr>
                <w:sz w:val="20"/>
              </w:rPr>
            </w:pPr>
            <w:r>
              <w:rPr>
                <w:spacing w:val="-2"/>
                <w:sz w:val="20"/>
              </w:rPr>
              <w:t xml:space="preserve">Дошкольное 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140</w:t>
            </w:r>
            <w:r>
              <w:rPr>
                <w:spacing w:val="-13"/>
                <w:sz w:val="20"/>
              </w:rPr>
              <w:t xml:space="preserve"> </w:t>
            </w:r>
            <w:r>
              <w:rPr>
                <w:sz w:val="20"/>
              </w:rPr>
              <w:t>мест</w:t>
            </w:r>
          </w:p>
        </w:tc>
      </w:tr>
      <w:tr w:rsidR="00DF38C3" w14:paraId="5ED8E5F5" w14:textId="77777777">
        <w:trPr>
          <w:trHeight w:val="690"/>
        </w:trPr>
        <w:tc>
          <w:tcPr>
            <w:tcW w:w="2413" w:type="dxa"/>
          </w:tcPr>
          <w:p w14:paraId="5782CBC5" w14:textId="77777777" w:rsidR="00DF38C3" w:rsidRDefault="00DF38C3">
            <w:pPr>
              <w:pStyle w:val="TableParagraph"/>
              <w:spacing w:before="2"/>
              <w:jc w:val="left"/>
              <w:rPr>
                <w:sz w:val="20"/>
              </w:rPr>
            </w:pPr>
          </w:p>
          <w:p w14:paraId="4FD02812" w14:textId="77777777" w:rsidR="00DF38C3" w:rsidRDefault="00D46CFF">
            <w:pPr>
              <w:pStyle w:val="TableParagraph"/>
              <w:spacing w:before="1"/>
              <w:ind w:left="18"/>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№12</w:t>
            </w:r>
          </w:p>
        </w:tc>
        <w:tc>
          <w:tcPr>
            <w:tcW w:w="2610" w:type="dxa"/>
          </w:tcPr>
          <w:p w14:paraId="7F9E1CC4" w14:textId="77777777" w:rsidR="00DF38C3" w:rsidRDefault="00DF38C3">
            <w:pPr>
              <w:pStyle w:val="TableParagraph"/>
              <w:spacing w:before="2"/>
              <w:jc w:val="left"/>
              <w:rPr>
                <w:sz w:val="20"/>
              </w:rPr>
            </w:pPr>
          </w:p>
          <w:p w14:paraId="6FC2906C" w14:textId="77777777" w:rsidR="00DF38C3" w:rsidRDefault="00D46CFF">
            <w:pPr>
              <w:pStyle w:val="TableParagraph"/>
              <w:spacing w:before="1"/>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№5</w:t>
            </w:r>
          </w:p>
        </w:tc>
        <w:tc>
          <w:tcPr>
            <w:tcW w:w="1676" w:type="dxa"/>
          </w:tcPr>
          <w:p w14:paraId="162B7DF1" w14:textId="77777777" w:rsidR="00DF38C3" w:rsidRDefault="00DF38C3">
            <w:pPr>
              <w:pStyle w:val="TableParagraph"/>
              <w:spacing w:before="2"/>
              <w:jc w:val="left"/>
              <w:rPr>
                <w:sz w:val="20"/>
              </w:rPr>
            </w:pPr>
          </w:p>
          <w:p w14:paraId="1D8B4006" w14:textId="77777777" w:rsidR="00DF38C3" w:rsidRDefault="00D46CFF">
            <w:pPr>
              <w:pStyle w:val="TableParagraph"/>
              <w:spacing w:before="1"/>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0223E5DF" w14:textId="77777777" w:rsidR="00DF38C3" w:rsidRDefault="00D46CFF">
            <w:pPr>
              <w:pStyle w:val="TableParagraph"/>
              <w:spacing w:line="244" w:lineRule="auto"/>
              <w:ind w:left="486" w:right="474" w:hanging="3"/>
              <w:rPr>
                <w:sz w:val="20"/>
              </w:rPr>
            </w:pPr>
            <w:r>
              <w:rPr>
                <w:spacing w:val="-2"/>
                <w:sz w:val="20"/>
              </w:rPr>
              <w:t xml:space="preserve">Дошкольное </w:t>
            </w:r>
            <w:r>
              <w:rPr>
                <w:spacing w:val="-4"/>
                <w:sz w:val="20"/>
              </w:rPr>
              <w:t>образовательное</w:t>
            </w:r>
          </w:p>
          <w:p w14:paraId="36365EA0" w14:textId="77777777" w:rsidR="00DF38C3" w:rsidRDefault="00D46CFF">
            <w:pPr>
              <w:pStyle w:val="TableParagraph"/>
              <w:spacing w:line="209" w:lineRule="exact"/>
              <w:ind w:left="26" w:right="20"/>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140</w:t>
            </w:r>
            <w:r>
              <w:rPr>
                <w:spacing w:val="-8"/>
                <w:sz w:val="20"/>
              </w:rPr>
              <w:t xml:space="preserve"> </w:t>
            </w:r>
            <w:r>
              <w:rPr>
                <w:spacing w:val="-4"/>
                <w:sz w:val="20"/>
              </w:rPr>
              <w:t>мест</w:t>
            </w:r>
          </w:p>
        </w:tc>
      </w:tr>
      <w:tr w:rsidR="00DF38C3" w14:paraId="10E940F0" w14:textId="77777777">
        <w:trPr>
          <w:trHeight w:val="460"/>
        </w:trPr>
        <w:tc>
          <w:tcPr>
            <w:tcW w:w="2413" w:type="dxa"/>
          </w:tcPr>
          <w:p w14:paraId="41FAE3EF" w14:textId="77777777" w:rsidR="00DF38C3" w:rsidRDefault="00D46CFF">
            <w:pPr>
              <w:pStyle w:val="TableParagraph"/>
              <w:spacing w:before="115"/>
              <w:ind w:left="18"/>
              <w:rPr>
                <w:sz w:val="20"/>
              </w:rPr>
            </w:pPr>
            <w:r>
              <w:rPr>
                <w:spacing w:val="-4"/>
                <w:sz w:val="20"/>
              </w:rPr>
              <w:t>Планируемая</w:t>
            </w:r>
            <w:r>
              <w:rPr>
                <w:spacing w:val="-2"/>
                <w:sz w:val="20"/>
              </w:rPr>
              <w:t xml:space="preserve"> </w:t>
            </w:r>
            <w:r>
              <w:rPr>
                <w:spacing w:val="-4"/>
                <w:sz w:val="20"/>
              </w:rPr>
              <w:t>БМК</w:t>
            </w:r>
            <w:r>
              <w:rPr>
                <w:spacing w:val="3"/>
                <w:sz w:val="20"/>
              </w:rPr>
              <w:t xml:space="preserve"> </w:t>
            </w:r>
            <w:r>
              <w:rPr>
                <w:spacing w:val="-5"/>
                <w:sz w:val="20"/>
              </w:rPr>
              <w:t>№13</w:t>
            </w:r>
          </w:p>
        </w:tc>
        <w:tc>
          <w:tcPr>
            <w:tcW w:w="2610" w:type="dxa"/>
          </w:tcPr>
          <w:p w14:paraId="5107324C" w14:textId="77777777" w:rsidR="00DF38C3" w:rsidRDefault="00D46CFF">
            <w:pPr>
              <w:pStyle w:val="TableParagraph"/>
              <w:spacing w:before="115"/>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№5</w:t>
            </w:r>
          </w:p>
        </w:tc>
        <w:tc>
          <w:tcPr>
            <w:tcW w:w="1676" w:type="dxa"/>
          </w:tcPr>
          <w:p w14:paraId="1C216BB9" w14:textId="77777777" w:rsidR="00DF38C3" w:rsidRDefault="00D46CFF">
            <w:pPr>
              <w:pStyle w:val="TableParagraph"/>
              <w:spacing w:before="115"/>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492E5114" w14:textId="77777777" w:rsidR="00DF38C3" w:rsidRDefault="00D46CFF">
            <w:pPr>
              <w:pStyle w:val="TableParagraph"/>
              <w:spacing w:line="228" w:lineRule="exact"/>
              <w:ind w:left="411" w:hanging="209"/>
              <w:jc w:val="left"/>
              <w:rPr>
                <w:sz w:val="20"/>
              </w:rPr>
            </w:pPr>
            <w:r>
              <w:rPr>
                <w:spacing w:val="-4"/>
                <w:sz w:val="20"/>
              </w:rPr>
              <w:t xml:space="preserve">Общеобразовательная </w:t>
            </w:r>
            <w:r>
              <w:rPr>
                <w:sz w:val="20"/>
              </w:rPr>
              <w:t>школа на 825 мест</w:t>
            </w:r>
          </w:p>
        </w:tc>
      </w:tr>
      <w:tr w:rsidR="00DF38C3" w14:paraId="2A36BDF7" w14:textId="77777777">
        <w:trPr>
          <w:trHeight w:val="687"/>
        </w:trPr>
        <w:tc>
          <w:tcPr>
            <w:tcW w:w="2413" w:type="dxa"/>
          </w:tcPr>
          <w:p w14:paraId="5F6CF467" w14:textId="77777777" w:rsidR="00DF38C3" w:rsidRDefault="00DF38C3">
            <w:pPr>
              <w:pStyle w:val="TableParagraph"/>
              <w:spacing w:before="1"/>
              <w:jc w:val="left"/>
              <w:rPr>
                <w:sz w:val="20"/>
              </w:rPr>
            </w:pPr>
          </w:p>
          <w:p w14:paraId="71E8FC9D" w14:textId="77777777" w:rsidR="00DF38C3" w:rsidRDefault="00D46CFF">
            <w:pPr>
              <w:pStyle w:val="TableParagraph"/>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№14</w:t>
            </w:r>
          </w:p>
        </w:tc>
        <w:tc>
          <w:tcPr>
            <w:tcW w:w="2610" w:type="dxa"/>
          </w:tcPr>
          <w:p w14:paraId="12301424" w14:textId="77777777" w:rsidR="00DF38C3" w:rsidRDefault="00DF38C3">
            <w:pPr>
              <w:pStyle w:val="TableParagraph"/>
              <w:spacing w:before="1"/>
              <w:jc w:val="left"/>
              <w:rPr>
                <w:sz w:val="20"/>
              </w:rPr>
            </w:pPr>
          </w:p>
          <w:p w14:paraId="59815B5B" w14:textId="77777777" w:rsidR="00DF38C3" w:rsidRDefault="00D46CFF">
            <w:pPr>
              <w:pStyle w:val="TableParagraph"/>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529A8754" w14:textId="77777777" w:rsidR="00DF38C3" w:rsidRDefault="00DF38C3">
            <w:pPr>
              <w:pStyle w:val="TableParagraph"/>
              <w:spacing w:before="1"/>
              <w:jc w:val="left"/>
              <w:rPr>
                <w:sz w:val="20"/>
              </w:rPr>
            </w:pPr>
          </w:p>
          <w:p w14:paraId="0D46701E"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6247F721" w14:textId="77777777" w:rsidR="00DF38C3" w:rsidRDefault="00D46CFF">
            <w:pPr>
              <w:pStyle w:val="TableParagraph"/>
              <w:spacing w:line="224" w:lineRule="exact"/>
              <w:ind w:left="28" w:right="20"/>
              <w:rPr>
                <w:sz w:val="20"/>
              </w:rPr>
            </w:pPr>
            <w:r>
              <w:rPr>
                <w:spacing w:val="-2"/>
                <w:sz w:val="20"/>
              </w:rPr>
              <w:t>Дошкольное</w:t>
            </w:r>
          </w:p>
          <w:p w14:paraId="7DE08AB8" w14:textId="77777777" w:rsidR="00DF38C3" w:rsidRDefault="00D46CFF">
            <w:pPr>
              <w:pStyle w:val="TableParagraph"/>
              <w:spacing w:line="226" w:lineRule="exact"/>
              <w:ind w:left="159" w:right="151" w:firstLine="2"/>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140</w:t>
            </w:r>
            <w:r>
              <w:rPr>
                <w:spacing w:val="-11"/>
                <w:sz w:val="20"/>
              </w:rPr>
              <w:t xml:space="preserve"> </w:t>
            </w:r>
            <w:r>
              <w:rPr>
                <w:spacing w:val="-2"/>
                <w:sz w:val="20"/>
              </w:rPr>
              <w:t>мест</w:t>
            </w:r>
          </w:p>
        </w:tc>
      </w:tr>
      <w:tr w:rsidR="00DF38C3" w14:paraId="156A6082" w14:textId="77777777">
        <w:trPr>
          <w:trHeight w:val="690"/>
        </w:trPr>
        <w:tc>
          <w:tcPr>
            <w:tcW w:w="2413" w:type="dxa"/>
          </w:tcPr>
          <w:p w14:paraId="11226FCB" w14:textId="77777777" w:rsidR="00DF38C3" w:rsidRDefault="00DF38C3">
            <w:pPr>
              <w:pStyle w:val="TableParagraph"/>
              <w:spacing w:before="2"/>
              <w:jc w:val="left"/>
              <w:rPr>
                <w:sz w:val="20"/>
              </w:rPr>
            </w:pPr>
          </w:p>
          <w:p w14:paraId="71278806" w14:textId="77777777" w:rsidR="00DF38C3" w:rsidRDefault="00D46CFF">
            <w:pPr>
              <w:pStyle w:val="TableParagraph"/>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№15</w:t>
            </w:r>
          </w:p>
        </w:tc>
        <w:tc>
          <w:tcPr>
            <w:tcW w:w="2610" w:type="dxa"/>
          </w:tcPr>
          <w:p w14:paraId="149A40BF" w14:textId="77777777" w:rsidR="00DF38C3" w:rsidRDefault="00DF38C3">
            <w:pPr>
              <w:pStyle w:val="TableParagraph"/>
              <w:spacing w:before="2"/>
              <w:jc w:val="left"/>
              <w:rPr>
                <w:sz w:val="20"/>
              </w:rPr>
            </w:pPr>
          </w:p>
          <w:p w14:paraId="7CB2AEE2" w14:textId="77777777" w:rsidR="00DF38C3" w:rsidRDefault="00D46CFF">
            <w:pPr>
              <w:pStyle w:val="TableParagraph"/>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6DEC0996" w14:textId="77777777" w:rsidR="00DF38C3" w:rsidRDefault="00DF38C3">
            <w:pPr>
              <w:pStyle w:val="TableParagraph"/>
              <w:spacing w:before="2"/>
              <w:jc w:val="left"/>
              <w:rPr>
                <w:sz w:val="20"/>
              </w:rPr>
            </w:pPr>
          </w:p>
          <w:p w14:paraId="1338B881"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020AEDD5" w14:textId="77777777" w:rsidR="00DF38C3" w:rsidRDefault="00D46CFF">
            <w:pPr>
              <w:pStyle w:val="TableParagraph"/>
              <w:spacing w:line="224" w:lineRule="exact"/>
              <w:ind w:left="193" w:firstLine="24"/>
              <w:jc w:val="left"/>
              <w:rPr>
                <w:sz w:val="20"/>
              </w:rPr>
            </w:pPr>
            <w:r>
              <w:rPr>
                <w:spacing w:val="-2"/>
                <w:sz w:val="20"/>
              </w:rPr>
              <w:t>Общеобразовательное</w:t>
            </w:r>
          </w:p>
          <w:p w14:paraId="7852A3FF" w14:textId="77777777" w:rsidR="00DF38C3" w:rsidRDefault="00D46CFF">
            <w:pPr>
              <w:pStyle w:val="TableParagraph"/>
              <w:spacing w:line="230" w:lineRule="atLeast"/>
              <w:ind w:left="625" w:hanging="432"/>
              <w:jc w:val="left"/>
              <w:rPr>
                <w:sz w:val="20"/>
              </w:rPr>
            </w:pPr>
            <w:r>
              <w:rPr>
                <w:spacing w:val="-4"/>
                <w:sz w:val="20"/>
              </w:rPr>
              <w:t>учреждение</w:t>
            </w:r>
            <w:r>
              <w:rPr>
                <w:spacing w:val="-15"/>
                <w:sz w:val="20"/>
              </w:rPr>
              <w:t xml:space="preserve"> </w:t>
            </w:r>
            <w:r>
              <w:rPr>
                <w:spacing w:val="-4"/>
                <w:sz w:val="20"/>
              </w:rPr>
              <w:t xml:space="preserve">(начальная </w:t>
            </w:r>
            <w:r>
              <w:rPr>
                <w:sz w:val="20"/>
              </w:rPr>
              <w:t>школа) на 300</w:t>
            </w:r>
          </w:p>
        </w:tc>
      </w:tr>
      <w:tr w:rsidR="00DF38C3" w14:paraId="5F5E1306" w14:textId="77777777">
        <w:trPr>
          <w:trHeight w:val="460"/>
        </w:trPr>
        <w:tc>
          <w:tcPr>
            <w:tcW w:w="2413" w:type="dxa"/>
          </w:tcPr>
          <w:p w14:paraId="2D0510CD" w14:textId="77777777" w:rsidR="00DF38C3" w:rsidRDefault="00D46CFF">
            <w:pPr>
              <w:pStyle w:val="TableParagraph"/>
              <w:spacing w:before="114"/>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№16</w:t>
            </w:r>
          </w:p>
        </w:tc>
        <w:tc>
          <w:tcPr>
            <w:tcW w:w="2610" w:type="dxa"/>
          </w:tcPr>
          <w:p w14:paraId="36625D71" w14:textId="77777777" w:rsidR="00DF38C3" w:rsidRDefault="00D46CFF">
            <w:pPr>
              <w:pStyle w:val="TableParagraph"/>
              <w:spacing w:before="114"/>
              <w:ind w:left="78" w:right="58"/>
              <w:rPr>
                <w:sz w:val="20"/>
              </w:rPr>
            </w:pPr>
            <w:r>
              <w:rPr>
                <w:sz w:val="20"/>
              </w:rPr>
              <w:t>с.</w:t>
            </w:r>
            <w:r>
              <w:rPr>
                <w:spacing w:val="-12"/>
                <w:sz w:val="20"/>
              </w:rPr>
              <w:t xml:space="preserve"> </w:t>
            </w:r>
            <w:r>
              <w:rPr>
                <w:sz w:val="20"/>
              </w:rPr>
              <w:t>Ягодное,</w:t>
            </w:r>
            <w:r>
              <w:rPr>
                <w:spacing w:val="-9"/>
                <w:sz w:val="20"/>
              </w:rPr>
              <w:t xml:space="preserve"> </w:t>
            </w:r>
            <w:r>
              <w:rPr>
                <w:sz w:val="20"/>
              </w:rPr>
              <w:t>пл.</w:t>
            </w:r>
            <w:r>
              <w:rPr>
                <w:spacing w:val="-9"/>
                <w:sz w:val="20"/>
              </w:rPr>
              <w:t xml:space="preserve"> </w:t>
            </w:r>
            <w:r>
              <w:rPr>
                <w:spacing w:val="-5"/>
                <w:sz w:val="20"/>
              </w:rPr>
              <w:t>№7</w:t>
            </w:r>
          </w:p>
        </w:tc>
        <w:tc>
          <w:tcPr>
            <w:tcW w:w="1676" w:type="dxa"/>
          </w:tcPr>
          <w:p w14:paraId="76A79123" w14:textId="77777777" w:rsidR="00DF38C3" w:rsidRDefault="00D46CFF">
            <w:pPr>
              <w:pStyle w:val="TableParagraph"/>
              <w:spacing w:before="114"/>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1577EACC" w14:textId="77777777" w:rsidR="00DF38C3" w:rsidRDefault="00D46CFF">
            <w:pPr>
              <w:pStyle w:val="TableParagraph"/>
              <w:spacing w:line="225" w:lineRule="exact"/>
              <w:ind w:right="20"/>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347749FC" w14:textId="77777777" w:rsidR="00DF38C3" w:rsidRDefault="00D46CFF">
            <w:pPr>
              <w:pStyle w:val="TableParagraph"/>
              <w:spacing w:before="4" w:line="211" w:lineRule="exact"/>
              <w:ind w:left="32" w:right="20"/>
              <w:rPr>
                <w:sz w:val="20"/>
              </w:rPr>
            </w:pPr>
            <w:r>
              <w:rPr>
                <w:sz w:val="20"/>
              </w:rPr>
              <w:t>мест(S=450</w:t>
            </w:r>
            <w:r>
              <w:rPr>
                <w:spacing w:val="-11"/>
                <w:sz w:val="20"/>
              </w:rPr>
              <w:t xml:space="preserve"> </w:t>
            </w:r>
            <w:r>
              <w:rPr>
                <w:spacing w:val="-5"/>
                <w:sz w:val="20"/>
              </w:rPr>
              <w:t>м²)</w:t>
            </w:r>
          </w:p>
        </w:tc>
      </w:tr>
      <w:tr w:rsidR="00DF38C3" w14:paraId="04646C78" w14:textId="77777777">
        <w:trPr>
          <w:trHeight w:val="690"/>
        </w:trPr>
        <w:tc>
          <w:tcPr>
            <w:tcW w:w="2413" w:type="dxa"/>
          </w:tcPr>
          <w:p w14:paraId="370CBC26" w14:textId="77777777" w:rsidR="00DF38C3" w:rsidRDefault="00DF38C3">
            <w:pPr>
              <w:pStyle w:val="TableParagraph"/>
              <w:spacing w:before="3"/>
              <w:jc w:val="left"/>
              <w:rPr>
                <w:sz w:val="20"/>
              </w:rPr>
            </w:pPr>
          </w:p>
          <w:p w14:paraId="7E9AD804" w14:textId="77777777" w:rsidR="00DF38C3" w:rsidRDefault="00D46CFF">
            <w:pPr>
              <w:pStyle w:val="TableParagraph"/>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№17</w:t>
            </w:r>
          </w:p>
        </w:tc>
        <w:tc>
          <w:tcPr>
            <w:tcW w:w="2610" w:type="dxa"/>
          </w:tcPr>
          <w:p w14:paraId="155E05F8" w14:textId="77777777" w:rsidR="00DF38C3" w:rsidRDefault="00DF38C3">
            <w:pPr>
              <w:pStyle w:val="TableParagraph"/>
              <w:spacing w:before="3"/>
              <w:jc w:val="left"/>
              <w:rPr>
                <w:sz w:val="20"/>
              </w:rPr>
            </w:pPr>
          </w:p>
          <w:p w14:paraId="5317BFF4" w14:textId="77777777" w:rsidR="00DF38C3" w:rsidRDefault="00D46CFF">
            <w:pPr>
              <w:pStyle w:val="TableParagraph"/>
              <w:ind w:left="78" w:right="55"/>
              <w:rPr>
                <w:sz w:val="20"/>
              </w:rPr>
            </w:pPr>
            <w:r>
              <w:rPr>
                <w:sz w:val="20"/>
              </w:rPr>
              <w:t>с.</w:t>
            </w:r>
            <w:r>
              <w:rPr>
                <w:spacing w:val="-11"/>
                <w:sz w:val="20"/>
              </w:rPr>
              <w:t xml:space="preserve"> </w:t>
            </w:r>
            <w:r>
              <w:rPr>
                <w:sz w:val="20"/>
              </w:rPr>
              <w:t>Ягодное,</w:t>
            </w:r>
            <w:r>
              <w:rPr>
                <w:spacing w:val="-8"/>
                <w:sz w:val="20"/>
              </w:rPr>
              <w:t xml:space="preserve"> </w:t>
            </w:r>
            <w:r>
              <w:rPr>
                <w:sz w:val="20"/>
              </w:rPr>
              <w:t>пл.</w:t>
            </w:r>
            <w:r>
              <w:rPr>
                <w:spacing w:val="-8"/>
                <w:sz w:val="20"/>
              </w:rPr>
              <w:t xml:space="preserve"> </w:t>
            </w:r>
            <w:r>
              <w:rPr>
                <w:spacing w:val="-5"/>
                <w:sz w:val="20"/>
              </w:rPr>
              <w:t>№10</w:t>
            </w:r>
          </w:p>
        </w:tc>
        <w:tc>
          <w:tcPr>
            <w:tcW w:w="1676" w:type="dxa"/>
          </w:tcPr>
          <w:p w14:paraId="512BCAB5" w14:textId="77777777" w:rsidR="00DF38C3" w:rsidRDefault="00DF38C3">
            <w:pPr>
              <w:pStyle w:val="TableParagraph"/>
              <w:spacing w:before="3"/>
              <w:jc w:val="left"/>
              <w:rPr>
                <w:sz w:val="20"/>
              </w:rPr>
            </w:pPr>
          </w:p>
          <w:p w14:paraId="180C5E25" w14:textId="77777777" w:rsidR="00DF38C3" w:rsidRDefault="00D46CFF">
            <w:pPr>
              <w:pStyle w:val="TableParagraph"/>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2D84637F" w14:textId="77777777" w:rsidR="00DF38C3" w:rsidRDefault="00D46CFF">
            <w:pPr>
              <w:pStyle w:val="TableParagraph"/>
              <w:spacing w:line="226" w:lineRule="exact"/>
              <w:ind w:left="28" w:right="20"/>
              <w:rPr>
                <w:sz w:val="20"/>
              </w:rPr>
            </w:pPr>
            <w:r>
              <w:rPr>
                <w:spacing w:val="-2"/>
                <w:sz w:val="20"/>
              </w:rPr>
              <w:t>Дошкольное</w:t>
            </w:r>
          </w:p>
          <w:p w14:paraId="4AE9BF80" w14:textId="77777777" w:rsidR="00DF38C3" w:rsidRDefault="00D46CFF">
            <w:pPr>
              <w:pStyle w:val="TableParagraph"/>
              <w:spacing w:line="220" w:lineRule="atLeast"/>
              <w:ind w:left="159" w:right="151" w:firstLine="5"/>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140</w:t>
            </w:r>
            <w:r>
              <w:rPr>
                <w:spacing w:val="-11"/>
                <w:sz w:val="20"/>
              </w:rPr>
              <w:t xml:space="preserve"> </w:t>
            </w:r>
            <w:r>
              <w:rPr>
                <w:spacing w:val="-2"/>
                <w:sz w:val="20"/>
              </w:rPr>
              <w:t>мест</w:t>
            </w:r>
          </w:p>
        </w:tc>
      </w:tr>
      <w:tr w:rsidR="00DF38C3" w14:paraId="7F42760E" w14:textId="77777777">
        <w:trPr>
          <w:trHeight w:val="687"/>
        </w:trPr>
        <w:tc>
          <w:tcPr>
            <w:tcW w:w="2413" w:type="dxa"/>
          </w:tcPr>
          <w:p w14:paraId="1BA1D857" w14:textId="77777777" w:rsidR="00DF38C3" w:rsidRDefault="00D46CFF">
            <w:pPr>
              <w:pStyle w:val="TableParagraph"/>
              <w:spacing w:before="225"/>
              <w:ind w:left="18"/>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№18</w:t>
            </w:r>
          </w:p>
        </w:tc>
        <w:tc>
          <w:tcPr>
            <w:tcW w:w="2610" w:type="dxa"/>
          </w:tcPr>
          <w:p w14:paraId="2AF5438B" w14:textId="77777777" w:rsidR="00DF38C3" w:rsidRDefault="00D46CFF">
            <w:pPr>
              <w:pStyle w:val="TableParagraph"/>
              <w:spacing w:before="225"/>
              <w:ind w:left="78" w:right="55"/>
              <w:rPr>
                <w:sz w:val="20"/>
              </w:rPr>
            </w:pPr>
            <w:r>
              <w:rPr>
                <w:sz w:val="20"/>
              </w:rPr>
              <w:t>с.</w:t>
            </w:r>
            <w:r>
              <w:rPr>
                <w:spacing w:val="-11"/>
                <w:sz w:val="20"/>
              </w:rPr>
              <w:t xml:space="preserve"> </w:t>
            </w:r>
            <w:r>
              <w:rPr>
                <w:sz w:val="20"/>
              </w:rPr>
              <w:t>Ягодное,</w:t>
            </w:r>
            <w:r>
              <w:rPr>
                <w:spacing w:val="-8"/>
                <w:sz w:val="20"/>
              </w:rPr>
              <w:t xml:space="preserve"> </w:t>
            </w:r>
            <w:r>
              <w:rPr>
                <w:sz w:val="20"/>
              </w:rPr>
              <w:t>пл.</w:t>
            </w:r>
            <w:r>
              <w:rPr>
                <w:spacing w:val="-8"/>
                <w:sz w:val="20"/>
              </w:rPr>
              <w:t xml:space="preserve"> </w:t>
            </w:r>
            <w:r>
              <w:rPr>
                <w:spacing w:val="-5"/>
                <w:sz w:val="20"/>
              </w:rPr>
              <w:t>№11</w:t>
            </w:r>
          </w:p>
        </w:tc>
        <w:tc>
          <w:tcPr>
            <w:tcW w:w="1676" w:type="dxa"/>
          </w:tcPr>
          <w:p w14:paraId="1E2CFF58" w14:textId="77777777" w:rsidR="00DF38C3" w:rsidRDefault="00D46CFF">
            <w:pPr>
              <w:pStyle w:val="TableParagraph"/>
              <w:spacing w:before="225"/>
              <w:ind w:left="1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7" w:type="dxa"/>
          </w:tcPr>
          <w:p w14:paraId="3F4C9043" w14:textId="77777777" w:rsidR="00DF38C3" w:rsidRDefault="00D46CFF">
            <w:pPr>
              <w:pStyle w:val="TableParagraph"/>
              <w:spacing w:line="226" w:lineRule="exact"/>
              <w:ind w:left="28" w:right="20"/>
              <w:rPr>
                <w:sz w:val="20"/>
              </w:rPr>
            </w:pPr>
            <w:r>
              <w:rPr>
                <w:spacing w:val="-2"/>
                <w:sz w:val="20"/>
              </w:rPr>
              <w:t>Дошкольное</w:t>
            </w:r>
          </w:p>
          <w:p w14:paraId="77472424" w14:textId="77777777" w:rsidR="00DF38C3" w:rsidRDefault="00D46CFF">
            <w:pPr>
              <w:pStyle w:val="TableParagraph"/>
              <w:spacing w:before="9" w:line="228" w:lineRule="auto"/>
              <w:ind w:left="159" w:right="142" w:hanging="7"/>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140</w:t>
            </w:r>
            <w:r>
              <w:rPr>
                <w:spacing w:val="-13"/>
                <w:sz w:val="20"/>
              </w:rPr>
              <w:t xml:space="preserve"> </w:t>
            </w:r>
            <w:r>
              <w:rPr>
                <w:sz w:val="20"/>
              </w:rPr>
              <w:t>мест</w:t>
            </w:r>
          </w:p>
        </w:tc>
      </w:tr>
    </w:tbl>
    <w:p w14:paraId="33B7F664" w14:textId="77777777" w:rsidR="00DF38C3" w:rsidRDefault="00DF38C3">
      <w:pPr>
        <w:pStyle w:val="a3"/>
        <w:spacing w:before="157"/>
      </w:pPr>
    </w:p>
    <w:p w14:paraId="3374252F" w14:textId="77777777" w:rsidR="00DF38C3" w:rsidRDefault="00D46CFF">
      <w:pPr>
        <w:pStyle w:val="a3"/>
        <w:spacing w:line="364" w:lineRule="auto"/>
        <w:ind w:left="142" w:right="280" w:firstLine="736"/>
        <w:jc w:val="both"/>
      </w:pPr>
      <w:r>
        <w:t xml:space="preserve">Существующие и перспективные зоны теплоснабжения действующих котельных и планируемых блочно-модульных источников </w:t>
      </w:r>
      <w:proofErr w:type="gramStart"/>
      <w:r>
        <w:t>тепловой энергии</w:t>
      </w:r>
      <w:proofErr w:type="gramEnd"/>
      <w:r>
        <w:t xml:space="preserve"> расположенных на территории с. Ягодное, представлены на рисунках 3 - 4.</w:t>
      </w:r>
    </w:p>
    <w:p w14:paraId="09C34129" w14:textId="77777777" w:rsidR="00DF38C3" w:rsidRDefault="00DF38C3">
      <w:pPr>
        <w:pStyle w:val="a3"/>
        <w:spacing w:line="364" w:lineRule="auto"/>
        <w:jc w:val="both"/>
        <w:sectPr w:rsidR="00DF38C3">
          <w:pgSz w:w="11910" w:h="16840"/>
          <w:pgMar w:top="1040" w:right="566" w:bottom="1260" w:left="1559" w:header="0" w:footer="1009" w:gutter="0"/>
          <w:cols w:space="720"/>
        </w:sectPr>
      </w:pPr>
    </w:p>
    <w:p w14:paraId="22A78781" w14:textId="77777777" w:rsidR="00DF38C3" w:rsidRDefault="00D46CFF">
      <w:pPr>
        <w:pStyle w:val="a3"/>
        <w:ind w:left="171"/>
        <w:rPr>
          <w:sz w:val="20"/>
        </w:rPr>
      </w:pPr>
      <w:r>
        <w:rPr>
          <w:noProof/>
          <w:sz w:val="20"/>
          <w:lang w:eastAsia="ru-RU"/>
        </w:rPr>
        <w:lastRenderedPageBreak/>
        <w:drawing>
          <wp:inline distT="0" distB="0" distL="0" distR="0" wp14:anchorId="24D996E2" wp14:editId="4A7E18A5">
            <wp:extent cx="6010489" cy="8048625"/>
            <wp:effectExtent l="0" t="0" r="0" b="0"/>
            <wp:docPr id="8" name="Imag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Image 8"/>
                    <pic:cNvPicPr/>
                  </pic:nvPicPr>
                  <pic:blipFill>
                    <a:blip r:embed="rId12" cstate="print"/>
                    <a:stretch>
                      <a:fillRect/>
                    </a:stretch>
                  </pic:blipFill>
                  <pic:spPr>
                    <a:xfrm>
                      <a:off x="0" y="0"/>
                      <a:ext cx="6010489" cy="8048625"/>
                    </a:xfrm>
                    <a:prstGeom prst="rect">
                      <a:avLst/>
                    </a:prstGeom>
                  </pic:spPr>
                </pic:pic>
              </a:graphicData>
            </a:graphic>
          </wp:inline>
        </w:drawing>
      </w:r>
    </w:p>
    <w:p w14:paraId="10062FE4" w14:textId="77777777" w:rsidR="00DF38C3" w:rsidRDefault="00D46CFF">
      <w:pPr>
        <w:pStyle w:val="a3"/>
        <w:spacing w:before="1"/>
        <w:ind w:left="879"/>
      </w:pPr>
      <w:r>
        <w:t>Рисунок</w:t>
      </w:r>
      <w:r>
        <w:rPr>
          <w:spacing w:val="-14"/>
        </w:rPr>
        <w:t xml:space="preserve"> </w:t>
      </w:r>
      <w:r>
        <w:t>3</w:t>
      </w:r>
      <w:r>
        <w:rPr>
          <w:spacing w:val="-8"/>
        </w:rPr>
        <w:t xml:space="preserve"> </w:t>
      </w:r>
      <w:r>
        <w:t>-</w:t>
      </w:r>
      <w:r>
        <w:rPr>
          <w:spacing w:val="-10"/>
        </w:rPr>
        <w:t xml:space="preserve"> </w:t>
      </w:r>
      <w:r>
        <w:t>Существующие</w:t>
      </w:r>
      <w:r>
        <w:rPr>
          <w:spacing w:val="-5"/>
        </w:rPr>
        <w:t xml:space="preserve"> </w:t>
      </w:r>
      <w:r>
        <w:t>зоны</w:t>
      </w:r>
      <w:r>
        <w:rPr>
          <w:spacing w:val="-11"/>
        </w:rPr>
        <w:t xml:space="preserve"> </w:t>
      </w:r>
      <w:r>
        <w:t>действия</w:t>
      </w:r>
      <w:r>
        <w:rPr>
          <w:spacing w:val="-11"/>
        </w:rPr>
        <w:t xml:space="preserve"> </w:t>
      </w:r>
      <w:r>
        <w:t>централизованных</w:t>
      </w:r>
      <w:r>
        <w:rPr>
          <w:spacing w:val="-11"/>
        </w:rPr>
        <w:t xml:space="preserve"> </w:t>
      </w:r>
      <w:r>
        <w:t>и</w:t>
      </w:r>
      <w:r>
        <w:rPr>
          <w:spacing w:val="-11"/>
        </w:rPr>
        <w:t xml:space="preserve"> </w:t>
      </w:r>
      <w:r>
        <w:rPr>
          <w:spacing w:val="-2"/>
        </w:rPr>
        <w:t>автономных</w:t>
      </w:r>
    </w:p>
    <w:p w14:paraId="5867F101" w14:textId="77777777" w:rsidR="00DF38C3" w:rsidRDefault="00D46CFF">
      <w:pPr>
        <w:pStyle w:val="a3"/>
        <w:spacing w:before="141"/>
        <w:ind w:left="5" w:right="139"/>
        <w:jc w:val="center"/>
      </w:pPr>
      <w:r>
        <w:t>котельных,</w:t>
      </w:r>
      <w:r>
        <w:rPr>
          <w:spacing w:val="-13"/>
        </w:rPr>
        <w:t xml:space="preserve"> </w:t>
      </w:r>
      <w:r>
        <w:t>с.</w:t>
      </w:r>
      <w:r>
        <w:rPr>
          <w:spacing w:val="-9"/>
        </w:rPr>
        <w:t xml:space="preserve"> </w:t>
      </w:r>
      <w:r>
        <w:rPr>
          <w:spacing w:val="-2"/>
        </w:rPr>
        <w:t>Ягодное</w:t>
      </w:r>
    </w:p>
    <w:p w14:paraId="26958F87" w14:textId="77777777" w:rsidR="00DF38C3" w:rsidRDefault="00DF38C3">
      <w:pPr>
        <w:pStyle w:val="a3"/>
        <w:jc w:val="center"/>
        <w:sectPr w:rsidR="00DF38C3">
          <w:pgSz w:w="11910" w:h="16840"/>
          <w:pgMar w:top="1520" w:right="566" w:bottom="1260" w:left="1559" w:header="0" w:footer="1009" w:gutter="0"/>
          <w:cols w:space="720"/>
        </w:sectPr>
      </w:pPr>
    </w:p>
    <w:p w14:paraId="52AFF18D" w14:textId="77777777" w:rsidR="00DF38C3" w:rsidRDefault="00D46CFF">
      <w:pPr>
        <w:pStyle w:val="a3"/>
        <w:ind w:left="142"/>
        <w:rPr>
          <w:sz w:val="20"/>
        </w:rPr>
      </w:pPr>
      <w:r>
        <w:rPr>
          <w:noProof/>
          <w:sz w:val="20"/>
          <w:lang w:eastAsia="ru-RU"/>
        </w:rPr>
        <w:lastRenderedPageBreak/>
        <w:drawing>
          <wp:inline distT="0" distB="0" distL="0" distR="0" wp14:anchorId="628442CA" wp14:editId="070318DA">
            <wp:extent cx="5701213" cy="7718964"/>
            <wp:effectExtent l="0" t="0" r="0" b="0"/>
            <wp:docPr id="9" name="Imag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Image 9"/>
                    <pic:cNvPicPr/>
                  </pic:nvPicPr>
                  <pic:blipFill>
                    <a:blip r:embed="rId13" cstate="print"/>
                    <a:stretch>
                      <a:fillRect/>
                    </a:stretch>
                  </pic:blipFill>
                  <pic:spPr>
                    <a:xfrm>
                      <a:off x="0" y="0"/>
                      <a:ext cx="5701213" cy="7718964"/>
                    </a:xfrm>
                    <a:prstGeom prst="rect">
                      <a:avLst/>
                    </a:prstGeom>
                  </pic:spPr>
                </pic:pic>
              </a:graphicData>
            </a:graphic>
          </wp:inline>
        </w:drawing>
      </w:r>
    </w:p>
    <w:p w14:paraId="42D2A150" w14:textId="77777777" w:rsidR="00DF38C3" w:rsidRDefault="00DF38C3">
      <w:pPr>
        <w:pStyle w:val="a3"/>
      </w:pPr>
    </w:p>
    <w:p w14:paraId="258353E7" w14:textId="77777777" w:rsidR="00DF38C3" w:rsidRDefault="00DF38C3">
      <w:pPr>
        <w:pStyle w:val="a3"/>
        <w:spacing w:before="119"/>
      </w:pPr>
    </w:p>
    <w:p w14:paraId="3A369697" w14:textId="77777777" w:rsidR="00DF38C3" w:rsidRDefault="00D46CFF">
      <w:pPr>
        <w:pStyle w:val="a3"/>
        <w:spacing w:line="364" w:lineRule="auto"/>
        <w:ind w:left="634" w:right="772" w:firstLine="1"/>
        <w:jc w:val="center"/>
      </w:pPr>
      <w:r>
        <w:t>Рисунок 4 –Перспективные зоны теплоснабжения</w:t>
      </w:r>
      <w:r>
        <w:rPr>
          <w:spacing w:val="40"/>
        </w:rPr>
        <w:t xml:space="preserve"> </w:t>
      </w:r>
      <w:r>
        <w:t>планируемых блочно- модульных</w:t>
      </w:r>
      <w:r>
        <w:rPr>
          <w:spacing w:val="-15"/>
        </w:rPr>
        <w:t xml:space="preserve"> </w:t>
      </w:r>
      <w:r>
        <w:t>источников</w:t>
      </w:r>
      <w:r>
        <w:rPr>
          <w:spacing w:val="-14"/>
        </w:rPr>
        <w:t xml:space="preserve"> </w:t>
      </w:r>
      <w:proofErr w:type="gramStart"/>
      <w:r>
        <w:t>тепловой</w:t>
      </w:r>
      <w:r>
        <w:rPr>
          <w:spacing w:val="-14"/>
        </w:rPr>
        <w:t xml:space="preserve"> </w:t>
      </w:r>
      <w:r>
        <w:t>энергии</w:t>
      </w:r>
      <w:proofErr w:type="gramEnd"/>
      <w:r>
        <w:rPr>
          <w:spacing w:val="-9"/>
        </w:rPr>
        <w:t xml:space="preserve"> </w:t>
      </w:r>
      <w:r>
        <w:t>расположенных</w:t>
      </w:r>
      <w:r>
        <w:rPr>
          <w:spacing w:val="-14"/>
        </w:rPr>
        <w:t xml:space="preserve"> </w:t>
      </w:r>
      <w:r>
        <w:t>на</w:t>
      </w:r>
      <w:r>
        <w:rPr>
          <w:spacing w:val="-13"/>
        </w:rPr>
        <w:t xml:space="preserve"> </w:t>
      </w:r>
      <w:r>
        <w:t>территории</w:t>
      </w:r>
      <w:r>
        <w:rPr>
          <w:spacing w:val="-14"/>
        </w:rPr>
        <w:t xml:space="preserve"> </w:t>
      </w:r>
      <w:r>
        <w:t>с.</w:t>
      </w:r>
    </w:p>
    <w:p w14:paraId="5B3BF83E" w14:textId="77777777" w:rsidR="00DF38C3" w:rsidRDefault="00D46CFF">
      <w:pPr>
        <w:pStyle w:val="a3"/>
        <w:spacing w:before="3"/>
        <w:ind w:right="139"/>
        <w:jc w:val="center"/>
      </w:pPr>
      <w:r>
        <w:rPr>
          <w:spacing w:val="-2"/>
        </w:rPr>
        <w:t>Ягодное.</w:t>
      </w:r>
    </w:p>
    <w:p w14:paraId="26AF571D" w14:textId="77777777" w:rsidR="00DF38C3" w:rsidRDefault="00DF38C3">
      <w:pPr>
        <w:pStyle w:val="a3"/>
        <w:jc w:val="center"/>
        <w:sectPr w:rsidR="00DF38C3">
          <w:pgSz w:w="11910" w:h="16840"/>
          <w:pgMar w:top="1120" w:right="566" w:bottom="1260" w:left="1559" w:header="0" w:footer="1009" w:gutter="0"/>
          <w:cols w:space="720"/>
        </w:sectPr>
      </w:pPr>
    </w:p>
    <w:p w14:paraId="2FADBF4A" w14:textId="77777777" w:rsidR="00DF38C3" w:rsidRDefault="00D46CFF">
      <w:pPr>
        <w:pStyle w:val="a4"/>
        <w:numPr>
          <w:ilvl w:val="1"/>
          <w:numId w:val="11"/>
        </w:numPr>
        <w:tabs>
          <w:tab w:val="left" w:pos="608"/>
        </w:tabs>
        <w:spacing w:before="72" w:line="360" w:lineRule="auto"/>
        <w:ind w:left="142" w:right="1013" w:firstLine="0"/>
        <w:rPr>
          <w:rFonts w:ascii="Arial" w:hAnsi="Arial"/>
          <w:b/>
          <w:sz w:val="24"/>
        </w:rPr>
      </w:pPr>
      <w:r>
        <w:rPr>
          <w:rFonts w:ascii="Arial" w:hAnsi="Arial"/>
          <w:b/>
          <w:sz w:val="24"/>
        </w:rPr>
        <w:lastRenderedPageBreak/>
        <w:t>Существующие и перспективные зоны</w:t>
      </w:r>
      <w:r>
        <w:rPr>
          <w:rFonts w:ascii="Arial" w:hAnsi="Arial"/>
          <w:b/>
          <w:spacing w:val="40"/>
          <w:sz w:val="24"/>
        </w:rPr>
        <w:t xml:space="preserve"> </w:t>
      </w:r>
      <w:r>
        <w:rPr>
          <w:rFonts w:ascii="Arial" w:hAnsi="Arial"/>
          <w:b/>
          <w:sz w:val="24"/>
        </w:rPr>
        <w:t>действия</w:t>
      </w:r>
      <w:r>
        <w:rPr>
          <w:rFonts w:ascii="Arial" w:hAnsi="Arial"/>
          <w:b/>
          <w:spacing w:val="40"/>
          <w:sz w:val="24"/>
        </w:rPr>
        <w:t xml:space="preserve"> </w:t>
      </w:r>
      <w:r>
        <w:rPr>
          <w:rFonts w:ascii="Arial" w:hAnsi="Arial"/>
          <w:b/>
          <w:sz w:val="24"/>
        </w:rPr>
        <w:t>индивидуальных источников</w:t>
      </w:r>
      <w:r>
        <w:rPr>
          <w:rFonts w:ascii="Arial" w:hAnsi="Arial"/>
          <w:b/>
          <w:spacing w:val="40"/>
          <w:sz w:val="24"/>
        </w:rPr>
        <w:t xml:space="preserve"> </w:t>
      </w:r>
      <w:r>
        <w:rPr>
          <w:rFonts w:ascii="Arial" w:hAnsi="Arial"/>
          <w:b/>
          <w:sz w:val="24"/>
        </w:rPr>
        <w:t>тепловой энергии.</w:t>
      </w:r>
    </w:p>
    <w:p w14:paraId="379045DC" w14:textId="77777777" w:rsidR="00DF38C3" w:rsidRDefault="00D46CFF">
      <w:pPr>
        <w:pStyle w:val="a3"/>
        <w:spacing w:before="4" w:line="364" w:lineRule="auto"/>
        <w:ind w:left="142" w:right="281" w:firstLine="736"/>
        <w:jc w:val="both"/>
      </w:pPr>
      <w:r>
        <w:t>Потребители, за исключением тех которые подключены к центральным и автономным</w:t>
      </w:r>
      <w:r>
        <w:rPr>
          <w:spacing w:val="-10"/>
        </w:rPr>
        <w:t xml:space="preserve"> </w:t>
      </w:r>
      <w:r>
        <w:t>системам</w:t>
      </w:r>
      <w:r>
        <w:rPr>
          <w:spacing w:val="-10"/>
        </w:rPr>
        <w:t xml:space="preserve"> </w:t>
      </w:r>
      <w:r>
        <w:t>теплоснабжения</w:t>
      </w:r>
      <w:r>
        <w:rPr>
          <w:spacing w:val="-10"/>
        </w:rPr>
        <w:t xml:space="preserve"> </w:t>
      </w:r>
      <w:proofErr w:type="spellStart"/>
      <w:r>
        <w:t>с.п</w:t>
      </w:r>
      <w:proofErr w:type="spellEnd"/>
      <w:r>
        <w:t>.</w:t>
      </w:r>
      <w:r>
        <w:rPr>
          <w:spacing w:val="-9"/>
        </w:rPr>
        <w:t xml:space="preserve"> </w:t>
      </w:r>
      <w:r>
        <w:t>Ягодное,</w:t>
      </w:r>
      <w:r>
        <w:rPr>
          <w:spacing w:val="-6"/>
        </w:rPr>
        <w:t xml:space="preserve"> </w:t>
      </w:r>
      <w:r>
        <w:t>используют</w:t>
      </w:r>
      <w:r>
        <w:rPr>
          <w:spacing w:val="-9"/>
        </w:rPr>
        <w:t xml:space="preserve"> </w:t>
      </w:r>
      <w:r>
        <w:t>индивидуальные источники тепловой энергии.</w:t>
      </w:r>
    </w:p>
    <w:p w14:paraId="34D4E9CE" w14:textId="77777777" w:rsidR="00DF38C3" w:rsidRDefault="00D46CFF">
      <w:pPr>
        <w:pStyle w:val="a3"/>
        <w:spacing w:before="2" w:line="364" w:lineRule="auto"/>
        <w:ind w:left="142" w:right="279" w:firstLine="708"/>
        <w:jc w:val="both"/>
      </w:pPr>
      <w:r>
        <w:t>Существующая индивидуальная жилая застройка сельского поселения Ягодное оборудована автономными газовыми котлами. Проектируемую жилую индивидуальную застройку планируется обеспечить тепловой энергией аналогично - от индивидуальных котлов различных модификаций.</w:t>
      </w:r>
    </w:p>
    <w:p w14:paraId="671A585A" w14:textId="77777777" w:rsidR="00DF38C3" w:rsidRDefault="00D46CFF">
      <w:pPr>
        <w:pStyle w:val="a3"/>
        <w:spacing w:line="364" w:lineRule="auto"/>
        <w:ind w:left="142" w:right="278" w:firstLine="708"/>
        <w:jc w:val="both"/>
      </w:pPr>
      <w:r>
        <w:t>Перспективные зоны действия индивидуальных источников тепловой энергии с. Ягодное находятся:</w:t>
      </w:r>
    </w:p>
    <w:p w14:paraId="78BC70B3" w14:textId="77777777" w:rsidR="00DF38C3" w:rsidRDefault="00D46CFF">
      <w:pPr>
        <w:pStyle w:val="a3"/>
        <w:spacing w:before="2"/>
        <w:ind w:left="850"/>
        <w:jc w:val="both"/>
      </w:pPr>
      <w:r>
        <w:t>-</w:t>
      </w:r>
      <w:r>
        <w:rPr>
          <w:spacing w:val="8"/>
        </w:rPr>
        <w:t xml:space="preserve"> </w:t>
      </w:r>
      <w:r>
        <w:t>на</w:t>
      </w:r>
      <w:r>
        <w:rPr>
          <w:spacing w:val="11"/>
        </w:rPr>
        <w:t xml:space="preserve"> </w:t>
      </w:r>
      <w:r>
        <w:t>площадках</w:t>
      </w:r>
      <w:r>
        <w:rPr>
          <w:spacing w:val="7"/>
        </w:rPr>
        <w:t xml:space="preserve"> </w:t>
      </w:r>
      <w:r>
        <w:t>№1,</w:t>
      </w:r>
      <w:r>
        <w:rPr>
          <w:spacing w:val="11"/>
        </w:rPr>
        <w:t xml:space="preserve"> </w:t>
      </w:r>
      <w:r>
        <w:t>№2,</w:t>
      </w:r>
      <w:r>
        <w:rPr>
          <w:spacing w:val="10"/>
        </w:rPr>
        <w:t xml:space="preserve"> </w:t>
      </w:r>
      <w:r>
        <w:t>№3,</w:t>
      </w:r>
      <w:r>
        <w:rPr>
          <w:spacing w:val="11"/>
        </w:rPr>
        <w:t xml:space="preserve"> </w:t>
      </w:r>
      <w:r>
        <w:t>№4,</w:t>
      </w:r>
      <w:r>
        <w:rPr>
          <w:spacing w:val="7"/>
        </w:rPr>
        <w:t xml:space="preserve"> </w:t>
      </w:r>
      <w:r>
        <w:t>№5,</w:t>
      </w:r>
      <w:r>
        <w:rPr>
          <w:spacing w:val="11"/>
        </w:rPr>
        <w:t xml:space="preserve"> </w:t>
      </w:r>
      <w:r>
        <w:t>№6,</w:t>
      </w:r>
      <w:r>
        <w:rPr>
          <w:spacing w:val="10"/>
        </w:rPr>
        <w:t xml:space="preserve"> </w:t>
      </w:r>
      <w:r>
        <w:t>№7,</w:t>
      </w:r>
      <w:r>
        <w:rPr>
          <w:spacing w:val="11"/>
        </w:rPr>
        <w:t xml:space="preserve"> </w:t>
      </w:r>
      <w:r>
        <w:t>№8,</w:t>
      </w:r>
      <w:r>
        <w:rPr>
          <w:spacing w:val="10"/>
        </w:rPr>
        <w:t xml:space="preserve"> </w:t>
      </w:r>
      <w:r>
        <w:t>№9,</w:t>
      </w:r>
      <w:r>
        <w:rPr>
          <w:spacing w:val="11"/>
        </w:rPr>
        <w:t xml:space="preserve"> </w:t>
      </w:r>
      <w:r>
        <w:t>№10,</w:t>
      </w:r>
      <w:r>
        <w:rPr>
          <w:spacing w:val="8"/>
        </w:rPr>
        <w:t xml:space="preserve"> </w:t>
      </w:r>
      <w:r>
        <w:rPr>
          <w:spacing w:val="-4"/>
        </w:rPr>
        <w:t>№11.</w:t>
      </w:r>
    </w:p>
    <w:p w14:paraId="703C7477" w14:textId="77777777" w:rsidR="00DF38C3" w:rsidRDefault="00DF38C3">
      <w:pPr>
        <w:pStyle w:val="a3"/>
      </w:pPr>
    </w:p>
    <w:p w14:paraId="5A4CF9BB" w14:textId="77777777" w:rsidR="00DF38C3" w:rsidRDefault="00DF38C3">
      <w:pPr>
        <w:pStyle w:val="a3"/>
        <w:spacing w:before="13"/>
      </w:pPr>
    </w:p>
    <w:p w14:paraId="5615688D" w14:textId="77777777" w:rsidR="00DF38C3" w:rsidRDefault="00D46CFF">
      <w:pPr>
        <w:pStyle w:val="a3"/>
        <w:spacing w:line="364" w:lineRule="auto"/>
        <w:ind w:left="142" w:right="275" w:firstLine="736"/>
        <w:jc w:val="both"/>
      </w:pPr>
      <w:r>
        <w:t>Существующие зоны действия индивидуальных источников тепловой энергии, находящихся в частной собственности жителей с. Ягодное,</w:t>
      </w:r>
      <w:r>
        <w:rPr>
          <w:spacing w:val="80"/>
        </w:rPr>
        <w:t xml:space="preserve"> </w:t>
      </w:r>
      <w:r>
        <w:t>представлены на рисунке 5.</w:t>
      </w:r>
    </w:p>
    <w:p w14:paraId="0E58DF76" w14:textId="77777777" w:rsidR="00DF38C3" w:rsidRDefault="00DF38C3">
      <w:pPr>
        <w:pStyle w:val="a3"/>
        <w:spacing w:before="143"/>
      </w:pPr>
    </w:p>
    <w:p w14:paraId="02817D79" w14:textId="77777777" w:rsidR="00DF38C3" w:rsidRDefault="00D46CFF">
      <w:pPr>
        <w:pStyle w:val="a3"/>
        <w:spacing w:before="1" w:line="362" w:lineRule="auto"/>
        <w:ind w:left="142" w:right="280" w:firstLine="708"/>
        <w:jc w:val="both"/>
      </w:pPr>
      <w:proofErr w:type="gramStart"/>
      <w:r>
        <w:t>Перспективные</w:t>
      </w:r>
      <w:r>
        <w:rPr>
          <w:spacing w:val="80"/>
          <w:w w:val="150"/>
        </w:rPr>
        <w:t xml:space="preserve">  </w:t>
      </w:r>
      <w:r>
        <w:t>зоны</w:t>
      </w:r>
      <w:proofErr w:type="gramEnd"/>
      <w:r>
        <w:rPr>
          <w:spacing w:val="80"/>
          <w:w w:val="150"/>
        </w:rPr>
        <w:t xml:space="preserve">  </w:t>
      </w:r>
      <w:proofErr w:type="gramStart"/>
      <w:r>
        <w:t>действия</w:t>
      </w:r>
      <w:r>
        <w:rPr>
          <w:spacing w:val="80"/>
          <w:w w:val="150"/>
        </w:rPr>
        <w:t xml:space="preserve">  </w:t>
      </w:r>
      <w:r>
        <w:t>индивидуального</w:t>
      </w:r>
      <w:proofErr w:type="gramEnd"/>
      <w:r>
        <w:rPr>
          <w:spacing w:val="80"/>
          <w:w w:val="150"/>
        </w:rPr>
        <w:t xml:space="preserve">  </w:t>
      </w:r>
      <w:r>
        <w:t>теплоснабжения с. Ягодное,</w:t>
      </w:r>
      <w:r>
        <w:rPr>
          <w:spacing w:val="40"/>
        </w:rPr>
        <w:t xml:space="preserve"> </w:t>
      </w:r>
      <w:r>
        <w:t>представлены на</w:t>
      </w:r>
      <w:r>
        <w:rPr>
          <w:spacing w:val="40"/>
        </w:rPr>
        <w:t xml:space="preserve"> </w:t>
      </w:r>
      <w:r>
        <w:t>рисунке 6.</w:t>
      </w:r>
    </w:p>
    <w:p w14:paraId="3CB74900" w14:textId="77777777" w:rsidR="00DF38C3" w:rsidRDefault="00DF38C3">
      <w:pPr>
        <w:pStyle w:val="a3"/>
        <w:spacing w:line="362" w:lineRule="auto"/>
        <w:jc w:val="both"/>
        <w:sectPr w:rsidR="00DF38C3">
          <w:pgSz w:w="11910" w:h="16840"/>
          <w:pgMar w:top="1040" w:right="566" w:bottom="1260" w:left="1559" w:header="0" w:footer="1009" w:gutter="0"/>
          <w:cols w:space="720"/>
        </w:sectPr>
      </w:pPr>
    </w:p>
    <w:p w14:paraId="5E7847C3" w14:textId="77777777" w:rsidR="00DF38C3" w:rsidRDefault="00D46CFF">
      <w:pPr>
        <w:pStyle w:val="a3"/>
        <w:ind w:left="142"/>
        <w:rPr>
          <w:sz w:val="20"/>
        </w:rPr>
      </w:pPr>
      <w:r>
        <w:rPr>
          <w:noProof/>
          <w:sz w:val="20"/>
          <w:lang w:eastAsia="ru-RU"/>
        </w:rPr>
        <w:lastRenderedPageBreak/>
        <w:drawing>
          <wp:inline distT="0" distB="0" distL="0" distR="0" wp14:anchorId="1CDD1207" wp14:editId="68095E2C">
            <wp:extent cx="5892593" cy="8319134"/>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4" cstate="print"/>
                    <a:stretch>
                      <a:fillRect/>
                    </a:stretch>
                  </pic:blipFill>
                  <pic:spPr>
                    <a:xfrm>
                      <a:off x="0" y="0"/>
                      <a:ext cx="5892593" cy="8319134"/>
                    </a:xfrm>
                    <a:prstGeom prst="rect">
                      <a:avLst/>
                    </a:prstGeom>
                  </pic:spPr>
                </pic:pic>
              </a:graphicData>
            </a:graphic>
          </wp:inline>
        </w:drawing>
      </w:r>
    </w:p>
    <w:p w14:paraId="4765EE9D" w14:textId="77777777" w:rsidR="00DF38C3" w:rsidRDefault="00DF38C3">
      <w:pPr>
        <w:pStyle w:val="a3"/>
        <w:spacing w:before="269"/>
      </w:pPr>
    </w:p>
    <w:p w14:paraId="2C7FD0A8" w14:textId="77777777" w:rsidR="00DF38C3" w:rsidRDefault="00D46CFF">
      <w:pPr>
        <w:pStyle w:val="a3"/>
        <w:spacing w:line="364" w:lineRule="auto"/>
        <w:ind w:left="1477" w:hanging="1191"/>
      </w:pPr>
      <w:r>
        <w:t>Рисунок</w:t>
      </w:r>
      <w:r>
        <w:rPr>
          <w:spacing w:val="-5"/>
        </w:rPr>
        <w:t xml:space="preserve"> </w:t>
      </w:r>
      <w:r>
        <w:t>5–</w:t>
      </w:r>
      <w:r>
        <w:rPr>
          <w:spacing w:val="-2"/>
        </w:rPr>
        <w:t xml:space="preserve"> </w:t>
      </w:r>
      <w:r>
        <w:t>Существующие</w:t>
      </w:r>
      <w:r>
        <w:rPr>
          <w:spacing w:val="-2"/>
        </w:rPr>
        <w:t xml:space="preserve"> </w:t>
      </w:r>
      <w:r>
        <w:t>зоны</w:t>
      </w:r>
      <w:r>
        <w:rPr>
          <w:spacing w:val="-4"/>
        </w:rPr>
        <w:t xml:space="preserve"> </w:t>
      </w:r>
      <w:r>
        <w:t>индивидуальных</w:t>
      </w:r>
      <w:r>
        <w:rPr>
          <w:spacing w:val="-8"/>
        </w:rPr>
        <w:t xml:space="preserve"> </w:t>
      </w:r>
      <w:r>
        <w:t>источников</w:t>
      </w:r>
      <w:r>
        <w:rPr>
          <w:spacing w:val="-5"/>
        </w:rPr>
        <w:t xml:space="preserve"> </w:t>
      </w:r>
      <w:r>
        <w:t>тепловой</w:t>
      </w:r>
      <w:r>
        <w:rPr>
          <w:spacing w:val="-5"/>
        </w:rPr>
        <w:t xml:space="preserve"> </w:t>
      </w:r>
      <w:r>
        <w:t>энергии, находящихся в частной собственности жителей с. Ягодное.</w:t>
      </w:r>
    </w:p>
    <w:p w14:paraId="3E748BC8" w14:textId="77777777" w:rsidR="00DF38C3" w:rsidRDefault="00DF38C3">
      <w:pPr>
        <w:pStyle w:val="a3"/>
        <w:spacing w:line="364" w:lineRule="auto"/>
        <w:sectPr w:rsidR="00DF38C3">
          <w:pgSz w:w="11910" w:h="16840"/>
          <w:pgMar w:top="840" w:right="566" w:bottom="1260" w:left="1559" w:header="0" w:footer="1009" w:gutter="0"/>
          <w:cols w:space="720"/>
        </w:sectPr>
      </w:pPr>
    </w:p>
    <w:p w14:paraId="18234DD4" w14:textId="77777777" w:rsidR="00DF38C3" w:rsidRDefault="00D46CFF">
      <w:pPr>
        <w:pStyle w:val="a3"/>
        <w:ind w:left="142"/>
        <w:rPr>
          <w:sz w:val="20"/>
        </w:rPr>
      </w:pPr>
      <w:r>
        <w:rPr>
          <w:noProof/>
          <w:sz w:val="20"/>
          <w:lang w:eastAsia="ru-RU"/>
        </w:rPr>
        <w:lastRenderedPageBreak/>
        <w:drawing>
          <wp:inline distT="0" distB="0" distL="0" distR="0" wp14:anchorId="4A6EB0B3" wp14:editId="137DA064">
            <wp:extent cx="6074872" cy="8324373"/>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5" cstate="print"/>
                    <a:stretch>
                      <a:fillRect/>
                    </a:stretch>
                  </pic:blipFill>
                  <pic:spPr>
                    <a:xfrm>
                      <a:off x="0" y="0"/>
                      <a:ext cx="6074872" cy="8324373"/>
                    </a:xfrm>
                    <a:prstGeom prst="rect">
                      <a:avLst/>
                    </a:prstGeom>
                  </pic:spPr>
                </pic:pic>
              </a:graphicData>
            </a:graphic>
          </wp:inline>
        </w:drawing>
      </w:r>
    </w:p>
    <w:p w14:paraId="1D6D6D26" w14:textId="77777777" w:rsidR="00DF38C3" w:rsidRDefault="00D46CFF">
      <w:pPr>
        <w:pStyle w:val="a3"/>
        <w:spacing w:before="61" w:line="367" w:lineRule="auto"/>
        <w:ind w:left="3428" w:right="204" w:hanging="3070"/>
      </w:pPr>
      <w:r>
        <w:t>Рисунок</w:t>
      </w:r>
      <w:r>
        <w:rPr>
          <w:spacing w:val="-8"/>
        </w:rPr>
        <w:t xml:space="preserve"> </w:t>
      </w:r>
      <w:r>
        <w:t>6</w:t>
      </w:r>
      <w:r>
        <w:rPr>
          <w:spacing w:val="-5"/>
        </w:rPr>
        <w:t xml:space="preserve"> </w:t>
      </w:r>
      <w:r>
        <w:t>–</w:t>
      </w:r>
      <w:r>
        <w:rPr>
          <w:spacing w:val="-7"/>
        </w:rPr>
        <w:t xml:space="preserve"> </w:t>
      </w:r>
      <w:r>
        <w:t>Перспективные</w:t>
      </w:r>
      <w:r>
        <w:rPr>
          <w:spacing w:val="-7"/>
        </w:rPr>
        <w:t xml:space="preserve"> </w:t>
      </w:r>
      <w:r>
        <w:t>зоны</w:t>
      </w:r>
      <w:r>
        <w:rPr>
          <w:spacing w:val="-10"/>
        </w:rPr>
        <w:t xml:space="preserve"> </w:t>
      </w:r>
      <w:r>
        <w:t>индивидуального</w:t>
      </w:r>
      <w:r>
        <w:rPr>
          <w:spacing w:val="-7"/>
        </w:rPr>
        <w:t xml:space="preserve"> </w:t>
      </w:r>
      <w:r>
        <w:t>теплоснабжения</w:t>
      </w:r>
      <w:r>
        <w:rPr>
          <w:spacing w:val="-9"/>
        </w:rPr>
        <w:t xml:space="preserve"> </w:t>
      </w:r>
      <w:r>
        <w:t>с.</w:t>
      </w:r>
      <w:r>
        <w:rPr>
          <w:spacing w:val="-8"/>
        </w:rPr>
        <w:t xml:space="preserve"> </w:t>
      </w:r>
      <w:r>
        <w:t>Ягодное при 3 варианте развития</w:t>
      </w:r>
    </w:p>
    <w:p w14:paraId="0A0107F3" w14:textId="77777777" w:rsidR="00DF38C3" w:rsidRDefault="00DF38C3">
      <w:pPr>
        <w:pStyle w:val="a3"/>
        <w:spacing w:line="367" w:lineRule="auto"/>
        <w:sectPr w:rsidR="00DF38C3">
          <w:pgSz w:w="11910" w:h="16840"/>
          <w:pgMar w:top="1240" w:right="566" w:bottom="1260" w:left="1559" w:header="0" w:footer="1009" w:gutter="0"/>
          <w:cols w:space="720"/>
        </w:sectPr>
      </w:pPr>
    </w:p>
    <w:p w14:paraId="649AB125" w14:textId="77777777" w:rsidR="00DF38C3" w:rsidRDefault="00D46CFF">
      <w:pPr>
        <w:pStyle w:val="a4"/>
        <w:numPr>
          <w:ilvl w:val="1"/>
          <w:numId w:val="11"/>
        </w:numPr>
        <w:tabs>
          <w:tab w:val="left" w:pos="630"/>
        </w:tabs>
        <w:spacing w:before="64" w:line="360" w:lineRule="auto"/>
        <w:ind w:left="142" w:right="286" w:firstLine="0"/>
        <w:rPr>
          <w:rFonts w:ascii="Arial" w:hAnsi="Arial"/>
          <w:b/>
          <w:sz w:val="24"/>
        </w:rPr>
      </w:pPr>
      <w:r>
        <w:rPr>
          <w:rFonts w:ascii="Arial" w:hAnsi="Arial"/>
          <w:b/>
          <w:sz w:val="24"/>
        </w:rPr>
        <w:lastRenderedPageBreak/>
        <w:t>Перспективные</w:t>
      </w:r>
      <w:r>
        <w:rPr>
          <w:rFonts w:ascii="Arial" w:hAnsi="Arial"/>
          <w:b/>
          <w:spacing w:val="80"/>
          <w:sz w:val="24"/>
        </w:rPr>
        <w:t xml:space="preserve"> </w:t>
      </w:r>
      <w:r>
        <w:rPr>
          <w:rFonts w:ascii="Arial" w:hAnsi="Arial"/>
          <w:b/>
          <w:sz w:val="24"/>
        </w:rPr>
        <w:t>балансы</w:t>
      </w:r>
      <w:r>
        <w:rPr>
          <w:rFonts w:ascii="Arial" w:hAnsi="Arial"/>
          <w:b/>
          <w:spacing w:val="40"/>
          <w:sz w:val="24"/>
        </w:rPr>
        <w:t xml:space="preserve"> </w:t>
      </w:r>
      <w:r>
        <w:rPr>
          <w:rFonts w:ascii="Arial" w:hAnsi="Arial"/>
          <w:b/>
          <w:sz w:val="24"/>
        </w:rPr>
        <w:t>тепловой</w:t>
      </w:r>
      <w:r>
        <w:rPr>
          <w:rFonts w:ascii="Arial" w:hAnsi="Arial"/>
          <w:b/>
          <w:spacing w:val="40"/>
          <w:sz w:val="24"/>
        </w:rPr>
        <w:t xml:space="preserve"> </w:t>
      </w:r>
      <w:r>
        <w:rPr>
          <w:rFonts w:ascii="Arial" w:hAnsi="Arial"/>
          <w:b/>
          <w:sz w:val="24"/>
        </w:rPr>
        <w:t>мощности</w:t>
      </w:r>
      <w:r>
        <w:rPr>
          <w:rFonts w:ascii="Arial" w:hAnsi="Arial"/>
          <w:b/>
          <w:spacing w:val="40"/>
          <w:sz w:val="24"/>
        </w:rPr>
        <w:t xml:space="preserve"> </w:t>
      </w:r>
      <w:r>
        <w:rPr>
          <w:rFonts w:ascii="Arial" w:hAnsi="Arial"/>
          <w:b/>
          <w:sz w:val="24"/>
        </w:rPr>
        <w:t>и</w:t>
      </w:r>
      <w:r>
        <w:rPr>
          <w:rFonts w:ascii="Arial" w:hAnsi="Arial"/>
          <w:b/>
          <w:spacing w:val="80"/>
          <w:sz w:val="24"/>
        </w:rPr>
        <w:t xml:space="preserve"> </w:t>
      </w:r>
      <w:r>
        <w:rPr>
          <w:rFonts w:ascii="Arial" w:hAnsi="Arial"/>
          <w:b/>
          <w:sz w:val="24"/>
        </w:rPr>
        <w:t>тепловой</w:t>
      </w:r>
      <w:r>
        <w:rPr>
          <w:rFonts w:ascii="Arial" w:hAnsi="Arial"/>
          <w:b/>
          <w:spacing w:val="40"/>
          <w:sz w:val="24"/>
        </w:rPr>
        <w:t xml:space="preserve"> </w:t>
      </w:r>
      <w:r>
        <w:rPr>
          <w:rFonts w:ascii="Arial" w:hAnsi="Arial"/>
          <w:b/>
          <w:sz w:val="24"/>
        </w:rPr>
        <w:t>нагрузки</w:t>
      </w:r>
      <w:r>
        <w:rPr>
          <w:rFonts w:ascii="Arial" w:hAnsi="Arial"/>
          <w:b/>
          <w:spacing w:val="40"/>
          <w:sz w:val="24"/>
        </w:rPr>
        <w:t xml:space="preserve"> </w:t>
      </w:r>
      <w:r>
        <w:rPr>
          <w:rFonts w:ascii="Arial" w:hAnsi="Arial"/>
          <w:b/>
          <w:sz w:val="24"/>
        </w:rPr>
        <w:t>в</w:t>
      </w:r>
      <w:r>
        <w:rPr>
          <w:rFonts w:ascii="Arial" w:hAnsi="Arial"/>
          <w:b/>
          <w:spacing w:val="40"/>
          <w:sz w:val="24"/>
        </w:rPr>
        <w:t xml:space="preserve"> </w:t>
      </w:r>
      <w:r>
        <w:rPr>
          <w:rFonts w:ascii="Arial" w:hAnsi="Arial"/>
          <w:b/>
          <w:sz w:val="24"/>
        </w:rPr>
        <w:t>перспективных зонах действия источников тепловой энергии.</w:t>
      </w:r>
    </w:p>
    <w:p w14:paraId="1D8AB74E" w14:textId="77777777" w:rsidR="00DF38C3" w:rsidRDefault="00D46CFF">
      <w:pPr>
        <w:pStyle w:val="a3"/>
        <w:spacing w:before="4" w:line="364" w:lineRule="auto"/>
        <w:ind w:left="142" w:right="283" w:firstLine="708"/>
        <w:jc w:val="both"/>
      </w:pPr>
      <w:r>
        <w:t>Показатели тепловой мощности и перспективной тепловой нагрузки существующих источников и планируемых систем теплоснабжения сельского поселения Ягодное представлены в таблицах 12-17.</w:t>
      </w:r>
    </w:p>
    <w:p w14:paraId="6DA6DD29" w14:textId="77777777" w:rsidR="00DF38C3" w:rsidRDefault="00D46CFF">
      <w:pPr>
        <w:pStyle w:val="a3"/>
        <w:spacing w:line="364" w:lineRule="auto"/>
        <w:ind w:left="142" w:right="281"/>
        <w:jc w:val="both"/>
      </w:pPr>
      <w:r>
        <w:rPr>
          <w:w w:val="105"/>
        </w:rPr>
        <w:t xml:space="preserve">Таблица 12 </w:t>
      </w:r>
      <w:r>
        <w:rPr>
          <w:w w:val="130"/>
        </w:rPr>
        <w:t xml:space="preserve">– </w:t>
      </w:r>
      <w:r>
        <w:rPr>
          <w:w w:val="105"/>
        </w:rPr>
        <w:t xml:space="preserve">Значения тепловой мощности системы теплоснабжения от центральной котельной №1 МП муниципального района Ставропольский </w:t>
      </w:r>
      <w:r>
        <w:t>"</w:t>
      </w:r>
      <w:proofErr w:type="spellStart"/>
      <w:r>
        <w:t>СтавропольРесурсСервис</w:t>
      </w:r>
      <w:proofErr w:type="spellEnd"/>
      <w:r>
        <w:t>" в с. Ягодное, Гкал/ч</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DF38C3" w14:paraId="7514FB70" w14:textId="77777777">
        <w:trPr>
          <w:trHeight w:val="562"/>
        </w:trPr>
        <w:tc>
          <w:tcPr>
            <w:tcW w:w="432" w:type="dxa"/>
          </w:tcPr>
          <w:p w14:paraId="357F6615" w14:textId="77777777" w:rsidR="00DF38C3" w:rsidRDefault="00D46CFF">
            <w:pPr>
              <w:pStyle w:val="TableParagraph"/>
              <w:spacing w:before="38" w:line="244" w:lineRule="auto"/>
              <w:ind w:left="83" w:right="67" w:firstLine="26"/>
              <w:jc w:val="left"/>
              <w:rPr>
                <w:sz w:val="20"/>
              </w:rPr>
            </w:pPr>
            <w:r>
              <w:rPr>
                <w:spacing w:val="-10"/>
                <w:sz w:val="20"/>
              </w:rPr>
              <w:t xml:space="preserve">№ </w:t>
            </w:r>
            <w:r>
              <w:rPr>
                <w:spacing w:val="-9"/>
                <w:sz w:val="20"/>
              </w:rPr>
              <w:t>п/п</w:t>
            </w:r>
          </w:p>
        </w:tc>
        <w:tc>
          <w:tcPr>
            <w:tcW w:w="6121" w:type="dxa"/>
          </w:tcPr>
          <w:p w14:paraId="737BF497" w14:textId="77777777" w:rsidR="00DF38C3" w:rsidRDefault="00D46CFF">
            <w:pPr>
              <w:pStyle w:val="TableParagraph"/>
              <w:spacing w:before="153"/>
              <w:ind w:left="17"/>
              <w:rPr>
                <w:sz w:val="20"/>
              </w:rPr>
            </w:pPr>
            <w:r>
              <w:rPr>
                <w:spacing w:val="-2"/>
                <w:sz w:val="20"/>
              </w:rPr>
              <w:t>Наименование</w:t>
            </w:r>
          </w:p>
        </w:tc>
        <w:tc>
          <w:tcPr>
            <w:tcW w:w="1417" w:type="dxa"/>
          </w:tcPr>
          <w:p w14:paraId="75633133" w14:textId="77777777" w:rsidR="00DF38C3" w:rsidRDefault="00D46CFF">
            <w:pPr>
              <w:pStyle w:val="TableParagraph"/>
              <w:spacing w:before="38" w:line="244" w:lineRule="auto"/>
              <w:ind w:left="279" w:right="273" w:firstLine="45"/>
              <w:jc w:val="left"/>
              <w:rPr>
                <w:sz w:val="20"/>
              </w:rPr>
            </w:pPr>
            <w:r>
              <w:rPr>
                <w:spacing w:val="-2"/>
                <w:sz w:val="20"/>
              </w:rPr>
              <w:t xml:space="preserve">Базовое </w:t>
            </w:r>
            <w:r>
              <w:rPr>
                <w:spacing w:val="-5"/>
                <w:sz w:val="20"/>
              </w:rPr>
              <w:t>значение</w:t>
            </w:r>
          </w:p>
        </w:tc>
        <w:tc>
          <w:tcPr>
            <w:tcW w:w="1558" w:type="dxa"/>
          </w:tcPr>
          <w:p w14:paraId="7963648A" w14:textId="77777777" w:rsidR="00DF38C3" w:rsidRDefault="00D46CFF">
            <w:pPr>
              <w:pStyle w:val="TableParagraph"/>
              <w:spacing w:before="38" w:line="244" w:lineRule="auto"/>
              <w:ind w:left="256" w:hanging="197"/>
              <w:jc w:val="left"/>
              <w:rPr>
                <w:sz w:val="20"/>
              </w:rPr>
            </w:pPr>
            <w:r>
              <w:rPr>
                <w:spacing w:val="-6"/>
                <w:sz w:val="20"/>
              </w:rPr>
              <w:t xml:space="preserve">Перспективные </w:t>
            </w:r>
            <w:r>
              <w:rPr>
                <w:spacing w:val="-2"/>
                <w:sz w:val="20"/>
              </w:rPr>
              <w:t>показатели</w:t>
            </w:r>
          </w:p>
        </w:tc>
      </w:tr>
      <w:tr w:rsidR="00DF38C3" w14:paraId="212762CE" w14:textId="77777777">
        <w:trPr>
          <w:trHeight w:val="400"/>
        </w:trPr>
        <w:tc>
          <w:tcPr>
            <w:tcW w:w="432" w:type="dxa"/>
          </w:tcPr>
          <w:p w14:paraId="40FEFAE3" w14:textId="77777777" w:rsidR="00DF38C3" w:rsidRDefault="00D46CFF">
            <w:pPr>
              <w:pStyle w:val="TableParagraph"/>
              <w:spacing w:before="72"/>
              <w:ind w:left="28"/>
              <w:rPr>
                <w:sz w:val="20"/>
              </w:rPr>
            </w:pPr>
            <w:r>
              <w:rPr>
                <w:spacing w:val="-10"/>
                <w:sz w:val="20"/>
              </w:rPr>
              <w:t>1</w:t>
            </w:r>
          </w:p>
        </w:tc>
        <w:tc>
          <w:tcPr>
            <w:tcW w:w="6121" w:type="dxa"/>
          </w:tcPr>
          <w:p w14:paraId="10EBB268" w14:textId="77777777" w:rsidR="00DF38C3" w:rsidRDefault="00D46CFF">
            <w:pPr>
              <w:pStyle w:val="TableParagraph"/>
              <w:spacing w:before="72"/>
              <w:ind w:left="30"/>
              <w:jc w:val="left"/>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7" w:type="dxa"/>
          </w:tcPr>
          <w:p w14:paraId="3D27EE63" w14:textId="77777777" w:rsidR="00DF38C3" w:rsidRDefault="00D46CFF">
            <w:pPr>
              <w:pStyle w:val="TableParagraph"/>
              <w:spacing w:before="122"/>
              <w:ind w:left="25" w:right="7"/>
              <w:rPr>
                <w:sz w:val="20"/>
              </w:rPr>
            </w:pPr>
            <w:r>
              <w:rPr>
                <w:spacing w:val="-5"/>
                <w:sz w:val="20"/>
              </w:rPr>
              <w:t>3,0</w:t>
            </w:r>
          </w:p>
        </w:tc>
        <w:tc>
          <w:tcPr>
            <w:tcW w:w="1558" w:type="dxa"/>
          </w:tcPr>
          <w:p w14:paraId="3FF1250E" w14:textId="77777777" w:rsidR="00DF38C3" w:rsidRDefault="00D46CFF">
            <w:pPr>
              <w:pStyle w:val="TableParagraph"/>
              <w:spacing w:before="122"/>
              <w:ind w:left="28" w:right="9"/>
              <w:rPr>
                <w:sz w:val="20"/>
              </w:rPr>
            </w:pPr>
            <w:r>
              <w:rPr>
                <w:spacing w:val="-5"/>
                <w:sz w:val="20"/>
              </w:rPr>
              <w:t>3,0</w:t>
            </w:r>
          </w:p>
        </w:tc>
      </w:tr>
      <w:tr w:rsidR="00DF38C3" w14:paraId="32DA6B9A" w14:textId="77777777">
        <w:trPr>
          <w:trHeight w:val="259"/>
        </w:trPr>
        <w:tc>
          <w:tcPr>
            <w:tcW w:w="432" w:type="dxa"/>
          </w:tcPr>
          <w:p w14:paraId="7F062EB5" w14:textId="77777777" w:rsidR="00DF38C3" w:rsidRDefault="00D46CFF">
            <w:pPr>
              <w:pStyle w:val="TableParagraph"/>
              <w:spacing w:before="3"/>
              <w:ind w:left="28"/>
              <w:rPr>
                <w:sz w:val="20"/>
              </w:rPr>
            </w:pPr>
            <w:r>
              <w:rPr>
                <w:spacing w:val="-10"/>
                <w:sz w:val="20"/>
              </w:rPr>
              <w:t>2</w:t>
            </w:r>
          </w:p>
        </w:tc>
        <w:tc>
          <w:tcPr>
            <w:tcW w:w="6121" w:type="dxa"/>
          </w:tcPr>
          <w:p w14:paraId="2B3AC699" w14:textId="77777777" w:rsidR="00DF38C3" w:rsidRDefault="00D46CFF">
            <w:pPr>
              <w:pStyle w:val="TableParagraph"/>
              <w:spacing w:before="3"/>
              <w:ind w:left="30"/>
              <w:jc w:val="left"/>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7" w:type="dxa"/>
          </w:tcPr>
          <w:p w14:paraId="08E1A457" w14:textId="77777777" w:rsidR="00DF38C3" w:rsidRDefault="00D46CFF">
            <w:pPr>
              <w:pStyle w:val="TableParagraph"/>
              <w:spacing w:before="15" w:line="224" w:lineRule="exact"/>
              <w:ind w:left="25" w:right="10"/>
              <w:rPr>
                <w:sz w:val="20"/>
              </w:rPr>
            </w:pPr>
            <w:r>
              <w:rPr>
                <w:spacing w:val="-4"/>
                <w:sz w:val="20"/>
              </w:rPr>
              <w:t>2,08</w:t>
            </w:r>
          </w:p>
        </w:tc>
        <w:tc>
          <w:tcPr>
            <w:tcW w:w="1558" w:type="dxa"/>
          </w:tcPr>
          <w:p w14:paraId="536A5F64" w14:textId="77777777" w:rsidR="00DF38C3" w:rsidRDefault="00D46CFF">
            <w:pPr>
              <w:pStyle w:val="TableParagraph"/>
              <w:spacing w:before="15" w:line="224" w:lineRule="exact"/>
              <w:ind w:left="28" w:right="12"/>
              <w:rPr>
                <w:sz w:val="20"/>
              </w:rPr>
            </w:pPr>
            <w:r>
              <w:rPr>
                <w:spacing w:val="-4"/>
                <w:sz w:val="20"/>
              </w:rPr>
              <w:t>2,08</w:t>
            </w:r>
          </w:p>
        </w:tc>
      </w:tr>
      <w:tr w:rsidR="00DF38C3" w14:paraId="65A247F7" w14:textId="77777777">
        <w:trPr>
          <w:trHeight w:val="488"/>
        </w:trPr>
        <w:tc>
          <w:tcPr>
            <w:tcW w:w="432" w:type="dxa"/>
          </w:tcPr>
          <w:p w14:paraId="005EB87C" w14:textId="77777777" w:rsidR="00DF38C3" w:rsidRDefault="00D46CFF">
            <w:pPr>
              <w:pStyle w:val="TableParagraph"/>
              <w:spacing w:before="115"/>
              <w:ind w:left="28"/>
              <w:rPr>
                <w:sz w:val="20"/>
              </w:rPr>
            </w:pPr>
            <w:r>
              <w:rPr>
                <w:spacing w:val="-10"/>
                <w:sz w:val="20"/>
              </w:rPr>
              <w:t>3</w:t>
            </w:r>
          </w:p>
        </w:tc>
        <w:tc>
          <w:tcPr>
            <w:tcW w:w="6121" w:type="dxa"/>
          </w:tcPr>
          <w:p w14:paraId="4CD80FBD" w14:textId="77777777" w:rsidR="00DF38C3" w:rsidRDefault="00D46CFF">
            <w:pPr>
              <w:pStyle w:val="TableParagraph"/>
              <w:spacing w:line="244" w:lineRule="auto"/>
              <w:ind w:left="30"/>
              <w:jc w:val="left"/>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7" w:type="dxa"/>
          </w:tcPr>
          <w:p w14:paraId="17E0A353" w14:textId="77777777" w:rsidR="00DF38C3" w:rsidRDefault="00D46CFF">
            <w:pPr>
              <w:pStyle w:val="TableParagraph"/>
              <w:spacing w:before="187"/>
              <w:ind w:left="25" w:right="5"/>
              <w:rPr>
                <w:sz w:val="20"/>
              </w:rPr>
            </w:pPr>
            <w:r>
              <w:rPr>
                <w:spacing w:val="-4"/>
                <w:sz w:val="20"/>
              </w:rPr>
              <w:t>0,02</w:t>
            </w:r>
          </w:p>
        </w:tc>
        <w:tc>
          <w:tcPr>
            <w:tcW w:w="1558" w:type="dxa"/>
          </w:tcPr>
          <w:p w14:paraId="1FE66AF7" w14:textId="77777777" w:rsidR="00DF38C3" w:rsidRDefault="00D46CFF">
            <w:pPr>
              <w:pStyle w:val="TableParagraph"/>
              <w:spacing w:before="187"/>
              <w:ind w:left="28" w:right="12"/>
              <w:rPr>
                <w:sz w:val="20"/>
              </w:rPr>
            </w:pPr>
            <w:r>
              <w:rPr>
                <w:spacing w:val="-4"/>
                <w:sz w:val="20"/>
              </w:rPr>
              <w:t>0,02</w:t>
            </w:r>
          </w:p>
        </w:tc>
      </w:tr>
      <w:tr w:rsidR="00DF38C3" w14:paraId="24483383" w14:textId="77777777">
        <w:trPr>
          <w:trHeight w:val="256"/>
        </w:trPr>
        <w:tc>
          <w:tcPr>
            <w:tcW w:w="432" w:type="dxa"/>
          </w:tcPr>
          <w:p w14:paraId="1DAFBE73" w14:textId="77777777" w:rsidR="00DF38C3" w:rsidRDefault="00D46CFF">
            <w:pPr>
              <w:pStyle w:val="TableParagraph"/>
              <w:ind w:left="28"/>
              <w:rPr>
                <w:sz w:val="20"/>
              </w:rPr>
            </w:pPr>
            <w:r>
              <w:rPr>
                <w:spacing w:val="-10"/>
                <w:sz w:val="20"/>
              </w:rPr>
              <w:t>4</w:t>
            </w:r>
          </w:p>
        </w:tc>
        <w:tc>
          <w:tcPr>
            <w:tcW w:w="6121" w:type="dxa"/>
          </w:tcPr>
          <w:p w14:paraId="7A2A14F2" w14:textId="77777777" w:rsidR="00DF38C3" w:rsidRDefault="00D46CFF">
            <w:pPr>
              <w:pStyle w:val="TableParagraph"/>
              <w:ind w:left="30"/>
              <w:jc w:val="left"/>
              <w:rPr>
                <w:sz w:val="20"/>
              </w:rPr>
            </w:pPr>
            <w:r>
              <w:rPr>
                <w:spacing w:val="-2"/>
                <w:sz w:val="20"/>
              </w:rPr>
              <w:t>Тепловая</w:t>
            </w:r>
            <w:r>
              <w:rPr>
                <w:spacing w:val="-8"/>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 энергии</w:t>
            </w:r>
            <w:r>
              <w:rPr>
                <w:spacing w:val="-5"/>
                <w:sz w:val="20"/>
              </w:rPr>
              <w:t xml:space="preserve"> </w:t>
            </w:r>
            <w:r>
              <w:rPr>
                <w:spacing w:val="-2"/>
                <w:sz w:val="20"/>
              </w:rPr>
              <w:t>нетто</w:t>
            </w:r>
          </w:p>
        </w:tc>
        <w:tc>
          <w:tcPr>
            <w:tcW w:w="1417" w:type="dxa"/>
          </w:tcPr>
          <w:p w14:paraId="3B727995" w14:textId="77777777" w:rsidR="00DF38C3" w:rsidRDefault="00D46CFF">
            <w:pPr>
              <w:pStyle w:val="TableParagraph"/>
              <w:spacing w:before="12" w:line="223" w:lineRule="exact"/>
              <w:ind w:left="25" w:right="10"/>
              <w:rPr>
                <w:sz w:val="20"/>
              </w:rPr>
            </w:pPr>
            <w:r>
              <w:rPr>
                <w:spacing w:val="-4"/>
                <w:sz w:val="20"/>
              </w:rPr>
              <w:t>2,06</w:t>
            </w:r>
          </w:p>
        </w:tc>
        <w:tc>
          <w:tcPr>
            <w:tcW w:w="1558" w:type="dxa"/>
          </w:tcPr>
          <w:p w14:paraId="31AF11BC" w14:textId="77777777" w:rsidR="00DF38C3" w:rsidRDefault="00D46CFF">
            <w:pPr>
              <w:pStyle w:val="TableParagraph"/>
              <w:spacing w:before="12" w:line="223" w:lineRule="exact"/>
              <w:ind w:left="28" w:right="12"/>
              <w:rPr>
                <w:sz w:val="20"/>
              </w:rPr>
            </w:pPr>
            <w:r>
              <w:rPr>
                <w:spacing w:val="-4"/>
                <w:sz w:val="20"/>
              </w:rPr>
              <w:t>2,06</w:t>
            </w:r>
          </w:p>
        </w:tc>
      </w:tr>
      <w:tr w:rsidR="00DF38C3" w14:paraId="0A438B0E" w14:textId="77777777">
        <w:trPr>
          <w:trHeight w:val="488"/>
        </w:trPr>
        <w:tc>
          <w:tcPr>
            <w:tcW w:w="432" w:type="dxa"/>
          </w:tcPr>
          <w:p w14:paraId="00ECF6BF" w14:textId="77777777" w:rsidR="00DF38C3" w:rsidRDefault="00D46CFF">
            <w:pPr>
              <w:pStyle w:val="TableParagraph"/>
              <w:spacing w:before="114"/>
              <w:ind w:left="28"/>
              <w:rPr>
                <w:sz w:val="20"/>
              </w:rPr>
            </w:pPr>
            <w:r>
              <w:rPr>
                <w:spacing w:val="-10"/>
                <w:sz w:val="20"/>
              </w:rPr>
              <w:t>5</w:t>
            </w:r>
          </w:p>
        </w:tc>
        <w:tc>
          <w:tcPr>
            <w:tcW w:w="6121" w:type="dxa"/>
          </w:tcPr>
          <w:p w14:paraId="1DC29BCF" w14:textId="77777777" w:rsidR="00DF38C3" w:rsidRDefault="00D46CFF">
            <w:pPr>
              <w:pStyle w:val="TableParagraph"/>
              <w:spacing w:line="244" w:lineRule="auto"/>
              <w:ind w:left="30" w:right="174"/>
              <w:jc w:val="left"/>
              <w:rPr>
                <w:sz w:val="20"/>
              </w:rPr>
            </w:pPr>
            <w:r>
              <w:rPr>
                <w:sz w:val="20"/>
              </w:rPr>
              <w:t>Потери</w:t>
            </w:r>
            <w:r>
              <w:rPr>
                <w:spacing w:val="-12"/>
                <w:sz w:val="20"/>
              </w:rPr>
              <w:t xml:space="preserve"> </w:t>
            </w:r>
            <w:r>
              <w:rPr>
                <w:sz w:val="20"/>
              </w:rPr>
              <w:t>тепловой</w:t>
            </w:r>
            <w:r>
              <w:rPr>
                <w:spacing w:val="-12"/>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2"/>
                <w:sz w:val="20"/>
              </w:rPr>
              <w:t xml:space="preserve"> </w:t>
            </w:r>
            <w:r>
              <w:rPr>
                <w:sz w:val="20"/>
              </w:rPr>
              <w:t>передаче</w:t>
            </w:r>
            <w:r>
              <w:rPr>
                <w:spacing w:val="-10"/>
                <w:sz w:val="20"/>
              </w:rPr>
              <w:t xml:space="preserve"> </w:t>
            </w:r>
            <w:r>
              <w:rPr>
                <w:sz w:val="20"/>
              </w:rPr>
              <w:t>по</w:t>
            </w:r>
            <w:r>
              <w:rPr>
                <w:spacing w:val="-12"/>
                <w:sz w:val="20"/>
              </w:rPr>
              <w:t xml:space="preserve"> </w:t>
            </w:r>
            <w:r>
              <w:rPr>
                <w:sz w:val="20"/>
              </w:rPr>
              <w:t>тепловым</w:t>
            </w:r>
            <w:r>
              <w:rPr>
                <w:spacing w:val="-11"/>
                <w:sz w:val="20"/>
              </w:rPr>
              <w:t xml:space="preserve"> </w:t>
            </w:r>
            <w:r>
              <w:rPr>
                <w:sz w:val="20"/>
              </w:rPr>
              <w:t>сетям, в том числе:</w:t>
            </w:r>
          </w:p>
        </w:tc>
        <w:tc>
          <w:tcPr>
            <w:tcW w:w="1417" w:type="dxa"/>
          </w:tcPr>
          <w:p w14:paraId="4DE0244C" w14:textId="77777777" w:rsidR="00DF38C3" w:rsidRDefault="00D46CFF">
            <w:pPr>
              <w:pStyle w:val="TableParagraph"/>
              <w:spacing w:before="188"/>
              <w:ind w:left="25" w:right="12"/>
              <w:rPr>
                <w:sz w:val="20"/>
              </w:rPr>
            </w:pPr>
            <w:r>
              <w:rPr>
                <w:spacing w:val="-2"/>
                <w:sz w:val="20"/>
              </w:rPr>
              <w:t>0,047</w:t>
            </w:r>
          </w:p>
        </w:tc>
        <w:tc>
          <w:tcPr>
            <w:tcW w:w="1558" w:type="dxa"/>
          </w:tcPr>
          <w:p w14:paraId="2ADD639F" w14:textId="77777777" w:rsidR="00DF38C3" w:rsidRDefault="00D46CFF">
            <w:pPr>
              <w:pStyle w:val="TableParagraph"/>
              <w:spacing w:before="188"/>
              <w:ind w:left="28" w:right="19"/>
              <w:rPr>
                <w:sz w:val="20"/>
              </w:rPr>
            </w:pPr>
            <w:r>
              <w:rPr>
                <w:spacing w:val="-2"/>
                <w:sz w:val="20"/>
              </w:rPr>
              <w:t>0,047</w:t>
            </w:r>
          </w:p>
        </w:tc>
      </w:tr>
      <w:tr w:rsidR="00DF38C3" w14:paraId="6B89469D" w14:textId="77777777">
        <w:trPr>
          <w:trHeight w:val="486"/>
        </w:trPr>
        <w:tc>
          <w:tcPr>
            <w:tcW w:w="432" w:type="dxa"/>
          </w:tcPr>
          <w:p w14:paraId="5C3A45B7" w14:textId="77777777" w:rsidR="00DF38C3" w:rsidRDefault="00D46CFF">
            <w:pPr>
              <w:pStyle w:val="TableParagraph"/>
              <w:spacing w:before="114"/>
              <w:ind w:left="28" w:right="3"/>
              <w:rPr>
                <w:sz w:val="20"/>
              </w:rPr>
            </w:pPr>
            <w:r>
              <w:rPr>
                <w:spacing w:val="-5"/>
                <w:sz w:val="20"/>
              </w:rPr>
              <w:t>5.1</w:t>
            </w:r>
          </w:p>
        </w:tc>
        <w:tc>
          <w:tcPr>
            <w:tcW w:w="6121" w:type="dxa"/>
          </w:tcPr>
          <w:p w14:paraId="42916F12" w14:textId="77777777" w:rsidR="00DF38C3" w:rsidRDefault="00D46CFF">
            <w:pPr>
              <w:pStyle w:val="TableParagraph"/>
              <w:spacing w:line="225" w:lineRule="exact"/>
              <w:ind w:right="15"/>
              <w:jc w:val="right"/>
              <w:rPr>
                <w:sz w:val="20"/>
              </w:rPr>
            </w:pPr>
            <w:r>
              <w:rPr>
                <w:spacing w:val="-2"/>
                <w:sz w:val="20"/>
              </w:rPr>
              <w:t>теплопередачей</w:t>
            </w:r>
            <w:r>
              <w:rPr>
                <w:spacing w:val="-11"/>
                <w:sz w:val="20"/>
              </w:rPr>
              <w:t xml:space="preserve"> </w:t>
            </w:r>
            <w:r>
              <w:rPr>
                <w:spacing w:val="-2"/>
                <w:sz w:val="20"/>
              </w:rPr>
              <w:t>через</w:t>
            </w:r>
            <w:r>
              <w:rPr>
                <w:spacing w:val="-11"/>
                <w:sz w:val="20"/>
              </w:rPr>
              <w:t xml:space="preserve"> </w:t>
            </w:r>
            <w:r>
              <w:rPr>
                <w:spacing w:val="-2"/>
                <w:sz w:val="20"/>
              </w:rPr>
              <w:t>теплоизоляционные</w:t>
            </w:r>
            <w:r>
              <w:rPr>
                <w:spacing w:val="-10"/>
                <w:sz w:val="20"/>
              </w:rPr>
              <w:t xml:space="preserve"> </w:t>
            </w:r>
            <w:r>
              <w:rPr>
                <w:spacing w:val="-2"/>
                <w:sz w:val="20"/>
              </w:rPr>
              <w:t>конструкции</w:t>
            </w:r>
          </w:p>
          <w:p w14:paraId="605EED77" w14:textId="77777777" w:rsidR="00DF38C3" w:rsidRDefault="00D46CFF">
            <w:pPr>
              <w:pStyle w:val="TableParagraph"/>
              <w:spacing w:before="4"/>
              <w:ind w:right="11"/>
              <w:jc w:val="right"/>
              <w:rPr>
                <w:sz w:val="20"/>
              </w:rPr>
            </w:pPr>
            <w:r>
              <w:rPr>
                <w:spacing w:val="-2"/>
                <w:sz w:val="20"/>
              </w:rPr>
              <w:t>теплопроводов</w:t>
            </w:r>
          </w:p>
        </w:tc>
        <w:tc>
          <w:tcPr>
            <w:tcW w:w="1417" w:type="dxa"/>
          </w:tcPr>
          <w:p w14:paraId="34C8C599" w14:textId="77777777" w:rsidR="00DF38C3" w:rsidRDefault="00D46CFF">
            <w:pPr>
              <w:pStyle w:val="TableParagraph"/>
              <w:spacing w:before="186"/>
              <w:ind w:left="25" w:right="12"/>
              <w:rPr>
                <w:sz w:val="20"/>
              </w:rPr>
            </w:pPr>
            <w:r>
              <w:rPr>
                <w:spacing w:val="-5"/>
                <w:sz w:val="20"/>
              </w:rPr>
              <w:t>н/д</w:t>
            </w:r>
          </w:p>
        </w:tc>
        <w:tc>
          <w:tcPr>
            <w:tcW w:w="1558" w:type="dxa"/>
          </w:tcPr>
          <w:p w14:paraId="1551507B" w14:textId="77777777" w:rsidR="00DF38C3" w:rsidRDefault="00D46CFF">
            <w:pPr>
              <w:pStyle w:val="TableParagraph"/>
              <w:spacing w:before="186"/>
              <w:ind w:left="28" w:right="16"/>
              <w:rPr>
                <w:sz w:val="20"/>
              </w:rPr>
            </w:pPr>
            <w:r>
              <w:rPr>
                <w:spacing w:val="-5"/>
                <w:sz w:val="20"/>
              </w:rPr>
              <w:t>н/д</w:t>
            </w:r>
          </w:p>
        </w:tc>
      </w:tr>
      <w:tr w:rsidR="00DF38C3" w14:paraId="656D2A9F" w14:textId="77777777">
        <w:trPr>
          <w:trHeight w:val="257"/>
        </w:trPr>
        <w:tc>
          <w:tcPr>
            <w:tcW w:w="432" w:type="dxa"/>
          </w:tcPr>
          <w:p w14:paraId="0C66DD44" w14:textId="77777777" w:rsidR="00DF38C3" w:rsidRDefault="00D46CFF">
            <w:pPr>
              <w:pStyle w:val="TableParagraph"/>
              <w:spacing w:line="226" w:lineRule="exact"/>
              <w:ind w:left="28" w:right="3"/>
              <w:rPr>
                <w:sz w:val="20"/>
              </w:rPr>
            </w:pPr>
            <w:r>
              <w:rPr>
                <w:spacing w:val="-5"/>
                <w:sz w:val="20"/>
              </w:rPr>
              <w:t>5.2</w:t>
            </w:r>
          </w:p>
        </w:tc>
        <w:tc>
          <w:tcPr>
            <w:tcW w:w="6121" w:type="dxa"/>
          </w:tcPr>
          <w:p w14:paraId="6143204A" w14:textId="77777777" w:rsidR="00DF38C3" w:rsidRDefault="00D46CFF">
            <w:pPr>
              <w:pStyle w:val="TableParagraph"/>
              <w:spacing w:line="226" w:lineRule="exact"/>
              <w:ind w:left="3882"/>
              <w:jc w:val="left"/>
              <w:rPr>
                <w:sz w:val="20"/>
              </w:rPr>
            </w:pPr>
            <w:r>
              <w:rPr>
                <w:spacing w:val="-2"/>
                <w:sz w:val="20"/>
              </w:rPr>
              <w:t>потерей</w:t>
            </w:r>
            <w:r>
              <w:rPr>
                <w:spacing w:val="-7"/>
                <w:sz w:val="20"/>
              </w:rPr>
              <w:t xml:space="preserve"> </w:t>
            </w:r>
            <w:r>
              <w:rPr>
                <w:spacing w:val="-2"/>
                <w:sz w:val="20"/>
              </w:rPr>
              <w:t>теплоносителя</w:t>
            </w:r>
          </w:p>
        </w:tc>
        <w:tc>
          <w:tcPr>
            <w:tcW w:w="1417" w:type="dxa"/>
          </w:tcPr>
          <w:p w14:paraId="673AA5A0" w14:textId="77777777" w:rsidR="00DF38C3" w:rsidRDefault="00D46CFF">
            <w:pPr>
              <w:pStyle w:val="TableParagraph"/>
              <w:spacing w:before="14" w:line="224" w:lineRule="exact"/>
              <w:ind w:left="25" w:right="12"/>
              <w:rPr>
                <w:sz w:val="20"/>
              </w:rPr>
            </w:pPr>
            <w:r>
              <w:rPr>
                <w:spacing w:val="-5"/>
                <w:sz w:val="20"/>
              </w:rPr>
              <w:t>н/д</w:t>
            </w:r>
          </w:p>
        </w:tc>
        <w:tc>
          <w:tcPr>
            <w:tcW w:w="1558" w:type="dxa"/>
          </w:tcPr>
          <w:p w14:paraId="4FF0D6CC" w14:textId="77777777" w:rsidR="00DF38C3" w:rsidRDefault="00D46CFF">
            <w:pPr>
              <w:pStyle w:val="TableParagraph"/>
              <w:spacing w:before="14" w:line="224" w:lineRule="exact"/>
              <w:ind w:left="28" w:right="16"/>
              <w:rPr>
                <w:sz w:val="20"/>
              </w:rPr>
            </w:pPr>
            <w:r>
              <w:rPr>
                <w:spacing w:val="-5"/>
                <w:sz w:val="20"/>
              </w:rPr>
              <w:t>н/д</w:t>
            </w:r>
          </w:p>
        </w:tc>
      </w:tr>
      <w:tr w:rsidR="00DF38C3" w14:paraId="2FFF7900" w14:textId="77777777">
        <w:trPr>
          <w:trHeight w:val="486"/>
        </w:trPr>
        <w:tc>
          <w:tcPr>
            <w:tcW w:w="432" w:type="dxa"/>
          </w:tcPr>
          <w:p w14:paraId="2808FFC9" w14:textId="77777777" w:rsidR="00DF38C3" w:rsidRDefault="00D46CFF">
            <w:pPr>
              <w:pStyle w:val="TableParagraph"/>
              <w:spacing w:before="115"/>
              <w:ind w:left="28"/>
              <w:rPr>
                <w:sz w:val="20"/>
              </w:rPr>
            </w:pPr>
            <w:r>
              <w:rPr>
                <w:spacing w:val="-10"/>
                <w:sz w:val="20"/>
              </w:rPr>
              <w:t>6</w:t>
            </w:r>
          </w:p>
        </w:tc>
        <w:tc>
          <w:tcPr>
            <w:tcW w:w="6121" w:type="dxa"/>
          </w:tcPr>
          <w:p w14:paraId="7C499CAE" w14:textId="77777777" w:rsidR="00DF38C3" w:rsidRDefault="00D46CFF">
            <w:pPr>
              <w:pStyle w:val="TableParagraph"/>
              <w:spacing w:line="244" w:lineRule="auto"/>
              <w:ind w:left="30"/>
              <w:jc w:val="left"/>
              <w:rPr>
                <w:sz w:val="20"/>
              </w:rPr>
            </w:pPr>
            <w:r>
              <w:rPr>
                <w:spacing w:val="-2"/>
                <w:sz w:val="20"/>
              </w:rPr>
              <w:t>Тепловая</w:t>
            </w:r>
            <w:r>
              <w:rPr>
                <w:spacing w:val="-6"/>
                <w:sz w:val="20"/>
              </w:rPr>
              <w:t xml:space="preserve"> </w:t>
            </w:r>
            <w:r>
              <w:rPr>
                <w:spacing w:val="-2"/>
                <w:sz w:val="20"/>
              </w:rPr>
              <w:t>мощность котельного оборудования</w:t>
            </w:r>
            <w:r>
              <w:rPr>
                <w:spacing w:val="-3"/>
                <w:sz w:val="20"/>
              </w:rPr>
              <w:t xml:space="preserve"> </w:t>
            </w:r>
            <w:r>
              <w:rPr>
                <w:spacing w:val="-2"/>
                <w:sz w:val="20"/>
              </w:rPr>
              <w:t>на</w:t>
            </w:r>
            <w:r>
              <w:rPr>
                <w:spacing w:val="-3"/>
                <w:sz w:val="20"/>
              </w:rPr>
              <w:t xml:space="preserve"> </w:t>
            </w:r>
            <w:r>
              <w:rPr>
                <w:spacing w:val="-2"/>
                <w:sz w:val="20"/>
              </w:rPr>
              <w:t>резервном топливе</w:t>
            </w:r>
          </w:p>
        </w:tc>
        <w:tc>
          <w:tcPr>
            <w:tcW w:w="1417" w:type="dxa"/>
          </w:tcPr>
          <w:p w14:paraId="2F0CB72C" w14:textId="77777777" w:rsidR="00DF38C3" w:rsidRDefault="00D46CFF">
            <w:pPr>
              <w:pStyle w:val="TableParagraph"/>
              <w:spacing w:before="187"/>
              <w:ind w:left="25"/>
              <w:rPr>
                <w:sz w:val="20"/>
              </w:rPr>
            </w:pPr>
            <w:r>
              <w:rPr>
                <w:spacing w:val="-10"/>
                <w:sz w:val="20"/>
              </w:rPr>
              <w:t>0</w:t>
            </w:r>
          </w:p>
        </w:tc>
        <w:tc>
          <w:tcPr>
            <w:tcW w:w="1558" w:type="dxa"/>
          </w:tcPr>
          <w:p w14:paraId="15DBE57C" w14:textId="77777777" w:rsidR="00DF38C3" w:rsidRDefault="00D46CFF">
            <w:pPr>
              <w:pStyle w:val="TableParagraph"/>
              <w:spacing w:before="187"/>
              <w:ind w:left="28" w:right="2"/>
              <w:rPr>
                <w:sz w:val="20"/>
              </w:rPr>
            </w:pPr>
            <w:r>
              <w:rPr>
                <w:spacing w:val="-10"/>
                <w:sz w:val="20"/>
              </w:rPr>
              <w:t>0</w:t>
            </w:r>
          </w:p>
        </w:tc>
      </w:tr>
      <w:tr w:rsidR="00DF38C3" w14:paraId="6AF2DD7E" w14:textId="77777777">
        <w:trPr>
          <w:trHeight w:val="258"/>
        </w:trPr>
        <w:tc>
          <w:tcPr>
            <w:tcW w:w="432" w:type="dxa"/>
          </w:tcPr>
          <w:p w14:paraId="76D1BC41" w14:textId="77777777" w:rsidR="00DF38C3" w:rsidRDefault="00D46CFF">
            <w:pPr>
              <w:pStyle w:val="TableParagraph"/>
              <w:spacing w:line="225" w:lineRule="exact"/>
              <w:ind w:left="28"/>
              <w:rPr>
                <w:sz w:val="20"/>
              </w:rPr>
            </w:pPr>
            <w:r>
              <w:rPr>
                <w:spacing w:val="-10"/>
                <w:sz w:val="20"/>
              </w:rPr>
              <w:t>7</w:t>
            </w:r>
          </w:p>
        </w:tc>
        <w:tc>
          <w:tcPr>
            <w:tcW w:w="6121" w:type="dxa"/>
          </w:tcPr>
          <w:p w14:paraId="672FFFD9" w14:textId="77777777" w:rsidR="00DF38C3" w:rsidRDefault="00D46CFF">
            <w:pPr>
              <w:pStyle w:val="TableParagraph"/>
              <w:spacing w:line="225" w:lineRule="exact"/>
              <w:ind w:left="30"/>
              <w:jc w:val="left"/>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4"/>
                <w:sz w:val="20"/>
              </w:rPr>
              <w:t xml:space="preserve"> </w:t>
            </w:r>
            <w:r>
              <w:rPr>
                <w:spacing w:val="-4"/>
                <w:sz w:val="20"/>
              </w:rPr>
              <w:t>потребителей</w:t>
            </w:r>
          </w:p>
        </w:tc>
        <w:tc>
          <w:tcPr>
            <w:tcW w:w="1417" w:type="dxa"/>
          </w:tcPr>
          <w:p w14:paraId="377719F3" w14:textId="77777777" w:rsidR="00DF38C3" w:rsidRDefault="00D46CFF">
            <w:pPr>
              <w:pStyle w:val="TableParagraph"/>
              <w:spacing w:before="15" w:line="222" w:lineRule="exact"/>
              <w:ind w:left="25" w:right="10"/>
              <w:rPr>
                <w:sz w:val="20"/>
              </w:rPr>
            </w:pPr>
            <w:r>
              <w:rPr>
                <w:spacing w:val="-4"/>
                <w:sz w:val="20"/>
              </w:rPr>
              <w:t>0,44</w:t>
            </w:r>
          </w:p>
        </w:tc>
        <w:tc>
          <w:tcPr>
            <w:tcW w:w="1558" w:type="dxa"/>
          </w:tcPr>
          <w:p w14:paraId="6F2B4B41" w14:textId="77777777" w:rsidR="00DF38C3" w:rsidRDefault="00D46CFF">
            <w:pPr>
              <w:pStyle w:val="TableParagraph"/>
              <w:spacing w:before="15" w:line="222" w:lineRule="exact"/>
              <w:ind w:left="28" w:right="17"/>
              <w:rPr>
                <w:sz w:val="20"/>
              </w:rPr>
            </w:pPr>
            <w:r>
              <w:rPr>
                <w:spacing w:val="-4"/>
                <w:sz w:val="20"/>
              </w:rPr>
              <w:t>0,44</w:t>
            </w:r>
          </w:p>
        </w:tc>
      </w:tr>
      <w:tr w:rsidR="00DF38C3" w14:paraId="0F6DDF9F" w14:textId="77777777">
        <w:trPr>
          <w:trHeight w:val="488"/>
        </w:trPr>
        <w:tc>
          <w:tcPr>
            <w:tcW w:w="432" w:type="dxa"/>
          </w:tcPr>
          <w:p w14:paraId="022825BC" w14:textId="77777777" w:rsidR="00DF38C3" w:rsidRDefault="00D46CFF">
            <w:pPr>
              <w:pStyle w:val="TableParagraph"/>
              <w:spacing w:before="115"/>
              <w:ind w:left="28"/>
              <w:rPr>
                <w:sz w:val="20"/>
              </w:rPr>
            </w:pPr>
            <w:r>
              <w:rPr>
                <w:spacing w:val="-10"/>
                <w:sz w:val="20"/>
              </w:rPr>
              <w:t>8</w:t>
            </w:r>
          </w:p>
        </w:tc>
        <w:tc>
          <w:tcPr>
            <w:tcW w:w="6121" w:type="dxa"/>
          </w:tcPr>
          <w:p w14:paraId="593C539E" w14:textId="77777777" w:rsidR="00DF38C3" w:rsidRDefault="00D46CFF">
            <w:pPr>
              <w:pStyle w:val="TableParagraph"/>
              <w:spacing w:line="244" w:lineRule="auto"/>
              <w:ind w:left="30"/>
              <w:jc w:val="left"/>
              <w:rPr>
                <w:sz w:val="20"/>
              </w:rPr>
            </w:pPr>
            <w:r>
              <w:rPr>
                <w:sz w:val="20"/>
              </w:rPr>
              <w:t>Резерв</w:t>
            </w:r>
            <w:r>
              <w:rPr>
                <w:spacing w:val="-14"/>
                <w:sz w:val="20"/>
              </w:rPr>
              <w:t xml:space="preserve"> </w:t>
            </w:r>
            <w:r>
              <w:rPr>
                <w:sz w:val="20"/>
              </w:rPr>
              <w:t>(+)</w:t>
            </w:r>
            <w:r>
              <w:rPr>
                <w:spacing w:val="-13"/>
                <w:sz w:val="20"/>
              </w:rPr>
              <w:t xml:space="preserve"> </w:t>
            </w:r>
            <w:r>
              <w:rPr>
                <w:sz w:val="20"/>
              </w:rPr>
              <w:t>/</w:t>
            </w:r>
            <w:r>
              <w:rPr>
                <w:spacing w:val="-13"/>
                <w:sz w:val="20"/>
              </w:rPr>
              <w:t xml:space="preserve"> </w:t>
            </w:r>
            <w:r>
              <w:rPr>
                <w:sz w:val="20"/>
              </w:rPr>
              <w:t>дефицит</w:t>
            </w:r>
            <w:r>
              <w:rPr>
                <w:spacing w:val="-10"/>
                <w:sz w:val="20"/>
              </w:rPr>
              <w:t xml:space="preserve"> </w:t>
            </w:r>
            <w:r>
              <w:rPr>
                <w:sz w:val="20"/>
              </w:rPr>
              <w:t>(-)</w:t>
            </w:r>
            <w:r>
              <w:rPr>
                <w:spacing w:val="-14"/>
                <w:sz w:val="20"/>
              </w:rPr>
              <w:t xml:space="preserve"> </w:t>
            </w:r>
            <w:r>
              <w:rPr>
                <w:sz w:val="20"/>
              </w:rPr>
              <w:t>тепловой</w:t>
            </w:r>
            <w:r>
              <w:rPr>
                <w:spacing w:val="-13"/>
                <w:sz w:val="20"/>
              </w:rPr>
              <w:t xml:space="preserve"> </w:t>
            </w:r>
            <w:r>
              <w:rPr>
                <w:sz w:val="20"/>
              </w:rPr>
              <w:t>мощности</w:t>
            </w:r>
            <w:r>
              <w:rPr>
                <w:spacing w:val="-10"/>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7" w:type="dxa"/>
          </w:tcPr>
          <w:p w14:paraId="7A60C8B0" w14:textId="77777777" w:rsidR="00DF38C3" w:rsidRDefault="00D46CFF">
            <w:pPr>
              <w:pStyle w:val="TableParagraph"/>
              <w:spacing w:before="187"/>
              <w:ind w:left="25" w:right="7"/>
              <w:rPr>
                <w:sz w:val="20"/>
              </w:rPr>
            </w:pPr>
            <w:r>
              <w:rPr>
                <w:spacing w:val="-2"/>
                <w:sz w:val="20"/>
              </w:rPr>
              <w:t>+1,573</w:t>
            </w:r>
          </w:p>
        </w:tc>
        <w:tc>
          <w:tcPr>
            <w:tcW w:w="1558" w:type="dxa"/>
          </w:tcPr>
          <w:p w14:paraId="6DFFF52E" w14:textId="77777777" w:rsidR="00DF38C3" w:rsidRDefault="00D46CFF">
            <w:pPr>
              <w:pStyle w:val="TableParagraph"/>
              <w:spacing w:before="187"/>
              <w:ind w:left="28" w:right="9"/>
              <w:rPr>
                <w:sz w:val="20"/>
              </w:rPr>
            </w:pPr>
            <w:r>
              <w:rPr>
                <w:spacing w:val="-2"/>
                <w:sz w:val="20"/>
              </w:rPr>
              <w:t>+1,573</w:t>
            </w:r>
          </w:p>
        </w:tc>
      </w:tr>
    </w:tbl>
    <w:p w14:paraId="05289E9F" w14:textId="77777777" w:rsidR="00DF38C3" w:rsidRDefault="00DF38C3">
      <w:pPr>
        <w:pStyle w:val="a3"/>
        <w:spacing w:before="153"/>
      </w:pPr>
    </w:p>
    <w:p w14:paraId="0259F4A9" w14:textId="77777777" w:rsidR="00DF38C3" w:rsidRDefault="00D46CFF">
      <w:pPr>
        <w:pStyle w:val="a3"/>
        <w:spacing w:line="364" w:lineRule="auto"/>
        <w:ind w:left="142" w:right="276"/>
        <w:jc w:val="both"/>
      </w:pPr>
      <w:r>
        <w:rPr>
          <w:w w:val="105"/>
        </w:rPr>
        <w:t xml:space="preserve">Таблица 13 </w:t>
      </w:r>
      <w:r>
        <w:rPr>
          <w:w w:val="130"/>
        </w:rPr>
        <w:t xml:space="preserve">– </w:t>
      </w:r>
      <w:r>
        <w:rPr>
          <w:w w:val="105"/>
        </w:rPr>
        <w:t xml:space="preserve">Значения тепловой мощности системы теплоснабжения от центральной котельной №2 МП муниципального района Ставропольский </w:t>
      </w:r>
      <w:r>
        <w:t>"</w:t>
      </w:r>
      <w:proofErr w:type="spellStart"/>
      <w:r>
        <w:t>СтавропольРесурсСервис</w:t>
      </w:r>
      <w:proofErr w:type="spellEnd"/>
      <w:r>
        <w:t>" в с. Ягодное, Гкал/ч</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DF38C3" w14:paraId="0F483EA7" w14:textId="77777777">
        <w:trPr>
          <w:trHeight w:val="560"/>
        </w:trPr>
        <w:tc>
          <w:tcPr>
            <w:tcW w:w="432" w:type="dxa"/>
          </w:tcPr>
          <w:p w14:paraId="500BA207" w14:textId="77777777" w:rsidR="00DF38C3" w:rsidRDefault="00D46CFF">
            <w:pPr>
              <w:pStyle w:val="TableParagraph"/>
              <w:spacing w:before="35" w:line="244" w:lineRule="auto"/>
              <w:ind w:left="83" w:right="67" w:firstLine="26"/>
              <w:jc w:val="left"/>
              <w:rPr>
                <w:sz w:val="20"/>
              </w:rPr>
            </w:pPr>
            <w:r>
              <w:rPr>
                <w:spacing w:val="-10"/>
                <w:sz w:val="20"/>
              </w:rPr>
              <w:t xml:space="preserve">№ </w:t>
            </w:r>
            <w:r>
              <w:rPr>
                <w:spacing w:val="-9"/>
                <w:sz w:val="20"/>
              </w:rPr>
              <w:t>п/п</w:t>
            </w:r>
          </w:p>
        </w:tc>
        <w:tc>
          <w:tcPr>
            <w:tcW w:w="6121" w:type="dxa"/>
          </w:tcPr>
          <w:p w14:paraId="6953CDF2" w14:textId="77777777" w:rsidR="00DF38C3" w:rsidRDefault="00D46CFF">
            <w:pPr>
              <w:pStyle w:val="TableParagraph"/>
              <w:spacing w:before="150"/>
              <w:ind w:left="17"/>
              <w:rPr>
                <w:sz w:val="20"/>
              </w:rPr>
            </w:pPr>
            <w:r>
              <w:rPr>
                <w:spacing w:val="-2"/>
                <w:sz w:val="20"/>
              </w:rPr>
              <w:t>Наименование</w:t>
            </w:r>
          </w:p>
        </w:tc>
        <w:tc>
          <w:tcPr>
            <w:tcW w:w="1417" w:type="dxa"/>
          </w:tcPr>
          <w:p w14:paraId="4F10A0DE" w14:textId="77777777" w:rsidR="00DF38C3" w:rsidRDefault="00D46CFF">
            <w:pPr>
              <w:pStyle w:val="TableParagraph"/>
              <w:spacing w:before="35" w:line="244" w:lineRule="auto"/>
              <w:ind w:left="279" w:right="273" w:firstLine="45"/>
              <w:jc w:val="left"/>
              <w:rPr>
                <w:sz w:val="20"/>
              </w:rPr>
            </w:pPr>
            <w:r>
              <w:rPr>
                <w:spacing w:val="-2"/>
                <w:sz w:val="20"/>
              </w:rPr>
              <w:t xml:space="preserve">Базовое </w:t>
            </w:r>
            <w:r>
              <w:rPr>
                <w:spacing w:val="-5"/>
                <w:sz w:val="20"/>
              </w:rPr>
              <w:t>значение</w:t>
            </w:r>
          </w:p>
        </w:tc>
        <w:tc>
          <w:tcPr>
            <w:tcW w:w="1558" w:type="dxa"/>
          </w:tcPr>
          <w:p w14:paraId="4BF84A53" w14:textId="77777777" w:rsidR="00DF38C3" w:rsidRDefault="00D46CFF">
            <w:pPr>
              <w:pStyle w:val="TableParagraph"/>
              <w:spacing w:before="35" w:line="244" w:lineRule="auto"/>
              <w:ind w:left="256" w:hanging="197"/>
              <w:jc w:val="left"/>
              <w:rPr>
                <w:sz w:val="20"/>
              </w:rPr>
            </w:pPr>
            <w:r>
              <w:rPr>
                <w:spacing w:val="-6"/>
                <w:sz w:val="20"/>
              </w:rPr>
              <w:t xml:space="preserve">Перспективные </w:t>
            </w:r>
            <w:r>
              <w:rPr>
                <w:spacing w:val="-2"/>
                <w:sz w:val="20"/>
              </w:rPr>
              <w:t>показатели</w:t>
            </w:r>
          </w:p>
        </w:tc>
      </w:tr>
      <w:tr w:rsidR="00DF38C3" w14:paraId="53964ADB" w14:textId="77777777">
        <w:trPr>
          <w:trHeight w:val="402"/>
        </w:trPr>
        <w:tc>
          <w:tcPr>
            <w:tcW w:w="432" w:type="dxa"/>
          </w:tcPr>
          <w:p w14:paraId="619840BE" w14:textId="77777777" w:rsidR="00DF38C3" w:rsidRDefault="00D46CFF">
            <w:pPr>
              <w:pStyle w:val="TableParagraph"/>
              <w:spacing w:before="71"/>
              <w:ind w:left="28"/>
              <w:rPr>
                <w:sz w:val="20"/>
              </w:rPr>
            </w:pPr>
            <w:r>
              <w:rPr>
                <w:spacing w:val="-10"/>
                <w:sz w:val="20"/>
              </w:rPr>
              <w:t>1</w:t>
            </w:r>
          </w:p>
        </w:tc>
        <w:tc>
          <w:tcPr>
            <w:tcW w:w="6121" w:type="dxa"/>
          </w:tcPr>
          <w:p w14:paraId="28F89C15" w14:textId="77777777" w:rsidR="00DF38C3" w:rsidRDefault="00D46CFF">
            <w:pPr>
              <w:pStyle w:val="TableParagraph"/>
              <w:spacing w:before="71"/>
              <w:ind w:left="30"/>
              <w:jc w:val="left"/>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7" w:type="dxa"/>
          </w:tcPr>
          <w:p w14:paraId="64888A0C" w14:textId="77777777" w:rsidR="00DF38C3" w:rsidRDefault="00D46CFF">
            <w:pPr>
              <w:pStyle w:val="TableParagraph"/>
              <w:spacing w:before="71"/>
              <w:ind w:left="25" w:right="3"/>
              <w:rPr>
                <w:sz w:val="20"/>
              </w:rPr>
            </w:pPr>
            <w:r>
              <w:rPr>
                <w:spacing w:val="-5"/>
                <w:sz w:val="20"/>
              </w:rPr>
              <w:t>3,4</w:t>
            </w:r>
          </w:p>
        </w:tc>
        <w:tc>
          <w:tcPr>
            <w:tcW w:w="1558" w:type="dxa"/>
          </w:tcPr>
          <w:p w14:paraId="6524E5F1" w14:textId="77777777" w:rsidR="00DF38C3" w:rsidRDefault="00D46CFF">
            <w:pPr>
              <w:pStyle w:val="TableParagraph"/>
              <w:spacing w:before="71"/>
              <w:ind w:left="28" w:right="9"/>
              <w:rPr>
                <w:sz w:val="20"/>
              </w:rPr>
            </w:pPr>
            <w:r>
              <w:rPr>
                <w:spacing w:val="-5"/>
                <w:sz w:val="20"/>
              </w:rPr>
              <w:t>3,4</w:t>
            </w:r>
          </w:p>
        </w:tc>
      </w:tr>
      <w:tr w:rsidR="00DF38C3" w14:paraId="74C1028B" w14:textId="77777777">
        <w:trPr>
          <w:trHeight w:val="257"/>
        </w:trPr>
        <w:tc>
          <w:tcPr>
            <w:tcW w:w="432" w:type="dxa"/>
          </w:tcPr>
          <w:p w14:paraId="47C29A83" w14:textId="77777777" w:rsidR="00DF38C3" w:rsidRDefault="00D46CFF">
            <w:pPr>
              <w:pStyle w:val="TableParagraph"/>
              <w:ind w:left="28"/>
              <w:rPr>
                <w:sz w:val="20"/>
              </w:rPr>
            </w:pPr>
            <w:r>
              <w:rPr>
                <w:spacing w:val="-10"/>
                <w:sz w:val="20"/>
              </w:rPr>
              <w:t>2</w:t>
            </w:r>
          </w:p>
        </w:tc>
        <w:tc>
          <w:tcPr>
            <w:tcW w:w="6121" w:type="dxa"/>
          </w:tcPr>
          <w:p w14:paraId="0FAE5D19" w14:textId="77777777" w:rsidR="00DF38C3" w:rsidRDefault="00D46CFF">
            <w:pPr>
              <w:pStyle w:val="TableParagraph"/>
              <w:ind w:left="30"/>
              <w:jc w:val="left"/>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7" w:type="dxa"/>
          </w:tcPr>
          <w:p w14:paraId="2F3642D4" w14:textId="77777777" w:rsidR="00DF38C3" w:rsidRDefault="00D46CFF">
            <w:pPr>
              <w:pStyle w:val="TableParagraph"/>
              <w:ind w:left="25" w:right="3"/>
              <w:rPr>
                <w:sz w:val="20"/>
              </w:rPr>
            </w:pPr>
            <w:r>
              <w:rPr>
                <w:spacing w:val="-5"/>
                <w:sz w:val="20"/>
              </w:rPr>
              <w:t>2,3</w:t>
            </w:r>
          </w:p>
        </w:tc>
        <w:tc>
          <w:tcPr>
            <w:tcW w:w="1558" w:type="dxa"/>
          </w:tcPr>
          <w:p w14:paraId="4FAE8213" w14:textId="77777777" w:rsidR="00DF38C3" w:rsidRDefault="00D46CFF">
            <w:pPr>
              <w:pStyle w:val="TableParagraph"/>
              <w:ind w:left="28" w:right="9"/>
              <w:rPr>
                <w:sz w:val="20"/>
              </w:rPr>
            </w:pPr>
            <w:r>
              <w:rPr>
                <w:spacing w:val="-5"/>
                <w:sz w:val="20"/>
              </w:rPr>
              <w:t>2,3</w:t>
            </w:r>
          </w:p>
        </w:tc>
      </w:tr>
      <w:tr w:rsidR="00DF38C3" w14:paraId="188106E2" w14:textId="77777777">
        <w:trPr>
          <w:trHeight w:val="485"/>
        </w:trPr>
        <w:tc>
          <w:tcPr>
            <w:tcW w:w="432" w:type="dxa"/>
          </w:tcPr>
          <w:p w14:paraId="2B8B8110" w14:textId="77777777" w:rsidR="00DF38C3" w:rsidRDefault="00D46CFF">
            <w:pPr>
              <w:pStyle w:val="TableParagraph"/>
              <w:spacing w:before="116"/>
              <w:ind w:left="28"/>
              <w:rPr>
                <w:sz w:val="20"/>
              </w:rPr>
            </w:pPr>
            <w:r>
              <w:rPr>
                <w:spacing w:val="-10"/>
                <w:sz w:val="20"/>
              </w:rPr>
              <w:t>3</w:t>
            </w:r>
          </w:p>
        </w:tc>
        <w:tc>
          <w:tcPr>
            <w:tcW w:w="6121" w:type="dxa"/>
          </w:tcPr>
          <w:p w14:paraId="21E31250" w14:textId="77777777" w:rsidR="00DF38C3" w:rsidRDefault="00D46CFF">
            <w:pPr>
              <w:pStyle w:val="TableParagraph"/>
              <w:ind w:left="30"/>
              <w:jc w:val="left"/>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7" w:type="dxa"/>
          </w:tcPr>
          <w:p w14:paraId="1F425630" w14:textId="77777777" w:rsidR="00DF38C3" w:rsidRDefault="00D46CFF">
            <w:pPr>
              <w:pStyle w:val="TableParagraph"/>
              <w:spacing w:before="116"/>
              <w:ind w:left="25" w:right="5"/>
              <w:rPr>
                <w:sz w:val="20"/>
              </w:rPr>
            </w:pPr>
            <w:r>
              <w:rPr>
                <w:spacing w:val="-4"/>
                <w:sz w:val="20"/>
              </w:rPr>
              <w:t>0,02</w:t>
            </w:r>
          </w:p>
        </w:tc>
        <w:tc>
          <w:tcPr>
            <w:tcW w:w="1558" w:type="dxa"/>
          </w:tcPr>
          <w:p w14:paraId="4EF14215" w14:textId="77777777" w:rsidR="00DF38C3" w:rsidRDefault="00D46CFF">
            <w:pPr>
              <w:pStyle w:val="TableParagraph"/>
              <w:spacing w:before="116"/>
              <w:ind w:left="28" w:right="12"/>
              <w:rPr>
                <w:sz w:val="20"/>
              </w:rPr>
            </w:pPr>
            <w:r>
              <w:rPr>
                <w:spacing w:val="-4"/>
                <w:sz w:val="20"/>
              </w:rPr>
              <w:t>0,02</w:t>
            </w:r>
          </w:p>
        </w:tc>
      </w:tr>
      <w:tr w:rsidR="00DF38C3" w14:paraId="6B07D159" w14:textId="77777777">
        <w:trPr>
          <w:trHeight w:val="258"/>
        </w:trPr>
        <w:tc>
          <w:tcPr>
            <w:tcW w:w="432" w:type="dxa"/>
          </w:tcPr>
          <w:p w14:paraId="28F1CB1E" w14:textId="77777777" w:rsidR="00DF38C3" w:rsidRDefault="00D46CFF">
            <w:pPr>
              <w:pStyle w:val="TableParagraph"/>
              <w:spacing w:line="225" w:lineRule="exact"/>
              <w:ind w:left="28"/>
              <w:rPr>
                <w:sz w:val="20"/>
              </w:rPr>
            </w:pPr>
            <w:r>
              <w:rPr>
                <w:spacing w:val="-10"/>
                <w:sz w:val="20"/>
              </w:rPr>
              <w:t>4</w:t>
            </w:r>
          </w:p>
        </w:tc>
        <w:tc>
          <w:tcPr>
            <w:tcW w:w="6121" w:type="dxa"/>
          </w:tcPr>
          <w:p w14:paraId="5F0A0E85" w14:textId="77777777" w:rsidR="00DF38C3" w:rsidRDefault="00D46CFF">
            <w:pPr>
              <w:pStyle w:val="TableParagraph"/>
              <w:spacing w:line="225" w:lineRule="exact"/>
              <w:ind w:left="30"/>
              <w:jc w:val="left"/>
              <w:rPr>
                <w:sz w:val="20"/>
              </w:rPr>
            </w:pPr>
            <w:r>
              <w:rPr>
                <w:spacing w:val="-2"/>
                <w:sz w:val="20"/>
              </w:rPr>
              <w:t>Тепловая</w:t>
            </w:r>
            <w:r>
              <w:rPr>
                <w:spacing w:val="-8"/>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 энергии</w:t>
            </w:r>
            <w:r>
              <w:rPr>
                <w:spacing w:val="-5"/>
                <w:sz w:val="20"/>
              </w:rPr>
              <w:t xml:space="preserve"> </w:t>
            </w:r>
            <w:r>
              <w:rPr>
                <w:spacing w:val="-2"/>
                <w:sz w:val="20"/>
              </w:rPr>
              <w:t>нетто</w:t>
            </w:r>
          </w:p>
        </w:tc>
        <w:tc>
          <w:tcPr>
            <w:tcW w:w="1417" w:type="dxa"/>
          </w:tcPr>
          <w:p w14:paraId="1FDBEF3E" w14:textId="77777777" w:rsidR="00DF38C3" w:rsidRDefault="00D46CFF">
            <w:pPr>
              <w:pStyle w:val="TableParagraph"/>
              <w:spacing w:line="225" w:lineRule="exact"/>
              <w:ind w:left="25" w:right="3"/>
              <w:rPr>
                <w:sz w:val="20"/>
              </w:rPr>
            </w:pPr>
            <w:r>
              <w:rPr>
                <w:spacing w:val="-4"/>
                <w:sz w:val="20"/>
              </w:rPr>
              <w:t>2,28</w:t>
            </w:r>
          </w:p>
        </w:tc>
        <w:tc>
          <w:tcPr>
            <w:tcW w:w="1558" w:type="dxa"/>
          </w:tcPr>
          <w:p w14:paraId="5375D8B7" w14:textId="77777777" w:rsidR="00DF38C3" w:rsidRDefault="00D46CFF">
            <w:pPr>
              <w:pStyle w:val="TableParagraph"/>
              <w:spacing w:line="225" w:lineRule="exact"/>
              <w:ind w:left="28" w:right="9"/>
              <w:rPr>
                <w:sz w:val="20"/>
              </w:rPr>
            </w:pPr>
            <w:r>
              <w:rPr>
                <w:spacing w:val="-4"/>
                <w:sz w:val="20"/>
              </w:rPr>
              <w:t>2,28</w:t>
            </w:r>
          </w:p>
        </w:tc>
      </w:tr>
      <w:tr w:rsidR="00DF38C3" w14:paraId="267DC13B" w14:textId="77777777">
        <w:trPr>
          <w:trHeight w:val="486"/>
        </w:trPr>
        <w:tc>
          <w:tcPr>
            <w:tcW w:w="432" w:type="dxa"/>
          </w:tcPr>
          <w:p w14:paraId="25F7409D" w14:textId="77777777" w:rsidR="00DF38C3" w:rsidRDefault="00D46CFF">
            <w:pPr>
              <w:pStyle w:val="TableParagraph"/>
              <w:spacing w:before="115"/>
              <w:ind w:left="28"/>
              <w:rPr>
                <w:sz w:val="20"/>
              </w:rPr>
            </w:pPr>
            <w:r>
              <w:rPr>
                <w:spacing w:val="-10"/>
                <w:sz w:val="20"/>
              </w:rPr>
              <w:t>5</w:t>
            </w:r>
          </w:p>
        </w:tc>
        <w:tc>
          <w:tcPr>
            <w:tcW w:w="6121" w:type="dxa"/>
          </w:tcPr>
          <w:p w14:paraId="1976957D" w14:textId="77777777" w:rsidR="00DF38C3" w:rsidRDefault="00D46CFF">
            <w:pPr>
              <w:pStyle w:val="TableParagraph"/>
              <w:spacing w:line="244" w:lineRule="auto"/>
              <w:ind w:left="30" w:right="174"/>
              <w:jc w:val="left"/>
              <w:rPr>
                <w:sz w:val="20"/>
              </w:rPr>
            </w:pPr>
            <w:r>
              <w:rPr>
                <w:sz w:val="20"/>
              </w:rPr>
              <w:t>Потери</w:t>
            </w:r>
            <w:r>
              <w:rPr>
                <w:spacing w:val="-13"/>
                <w:sz w:val="20"/>
              </w:rPr>
              <w:t xml:space="preserve"> </w:t>
            </w:r>
            <w:r>
              <w:rPr>
                <w:sz w:val="20"/>
              </w:rPr>
              <w:t>тепловой</w:t>
            </w:r>
            <w:r>
              <w:rPr>
                <w:spacing w:val="-13"/>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4"/>
                <w:sz w:val="20"/>
              </w:rPr>
              <w:t xml:space="preserve"> </w:t>
            </w:r>
            <w:r>
              <w:rPr>
                <w:sz w:val="20"/>
              </w:rPr>
              <w:t>передаче</w:t>
            </w:r>
            <w:r>
              <w:rPr>
                <w:spacing w:val="-12"/>
                <w:sz w:val="20"/>
              </w:rPr>
              <w:t xml:space="preserve"> </w:t>
            </w:r>
            <w:r>
              <w:rPr>
                <w:sz w:val="20"/>
              </w:rPr>
              <w:t>по</w:t>
            </w:r>
            <w:r>
              <w:rPr>
                <w:spacing w:val="-13"/>
                <w:sz w:val="20"/>
              </w:rPr>
              <w:t xml:space="preserve"> </w:t>
            </w:r>
            <w:r>
              <w:rPr>
                <w:sz w:val="20"/>
              </w:rPr>
              <w:t>тепловым</w:t>
            </w:r>
            <w:r>
              <w:rPr>
                <w:spacing w:val="-13"/>
                <w:sz w:val="20"/>
              </w:rPr>
              <w:t xml:space="preserve"> </w:t>
            </w:r>
            <w:r>
              <w:rPr>
                <w:sz w:val="20"/>
              </w:rPr>
              <w:t>сетям, в том числе:</w:t>
            </w:r>
          </w:p>
        </w:tc>
        <w:tc>
          <w:tcPr>
            <w:tcW w:w="1417" w:type="dxa"/>
          </w:tcPr>
          <w:p w14:paraId="755196B4" w14:textId="77777777" w:rsidR="00DF38C3" w:rsidRDefault="00D46CFF">
            <w:pPr>
              <w:pStyle w:val="TableParagraph"/>
              <w:spacing w:before="115"/>
              <w:ind w:left="25" w:right="12"/>
              <w:rPr>
                <w:sz w:val="20"/>
              </w:rPr>
            </w:pPr>
            <w:r>
              <w:rPr>
                <w:spacing w:val="-2"/>
                <w:sz w:val="20"/>
              </w:rPr>
              <w:t>0,047</w:t>
            </w:r>
          </w:p>
        </w:tc>
        <w:tc>
          <w:tcPr>
            <w:tcW w:w="1558" w:type="dxa"/>
          </w:tcPr>
          <w:p w14:paraId="560F5D5E" w14:textId="77777777" w:rsidR="00DF38C3" w:rsidRDefault="00D46CFF">
            <w:pPr>
              <w:pStyle w:val="TableParagraph"/>
              <w:spacing w:before="115"/>
              <w:ind w:left="28" w:right="19"/>
              <w:rPr>
                <w:sz w:val="20"/>
              </w:rPr>
            </w:pPr>
            <w:r>
              <w:rPr>
                <w:spacing w:val="-2"/>
                <w:sz w:val="20"/>
              </w:rPr>
              <w:t>0,047</w:t>
            </w:r>
          </w:p>
        </w:tc>
      </w:tr>
      <w:tr w:rsidR="00DF38C3" w14:paraId="6880C2EF" w14:textId="77777777">
        <w:trPr>
          <w:trHeight w:val="489"/>
        </w:trPr>
        <w:tc>
          <w:tcPr>
            <w:tcW w:w="432" w:type="dxa"/>
          </w:tcPr>
          <w:p w14:paraId="416AC55B" w14:textId="77777777" w:rsidR="00DF38C3" w:rsidRDefault="00D46CFF">
            <w:pPr>
              <w:pStyle w:val="TableParagraph"/>
              <w:spacing w:before="115"/>
              <w:ind w:left="28" w:right="3"/>
              <w:rPr>
                <w:sz w:val="20"/>
              </w:rPr>
            </w:pPr>
            <w:r>
              <w:rPr>
                <w:spacing w:val="-5"/>
                <w:sz w:val="20"/>
              </w:rPr>
              <w:t>5.1</w:t>
            </w:r>
          </w:p>
        </w:tc>
        <w:tc>
          <w:tcPr>
            <w:tcW w:w="6121" w:type="dxa"/>
          </w:tcPr>
          <w:p w14:paraId="3822147E" w14:textId="77777777" w:rsidR="00DF38C3" w:rsidRDefault="00D46CFF">
            <w:pPr>
              <w:pStyle w:val="TableParagraph"/>
              <w:spacing w:line="244" w:lineRule="auto"/>
              <w:ind w:left="30"/>
              <w:jc w:val="left"/>
              <w:rPr>
                <w:sz w:val="20"/>
              </w:rPr>
            </w:pPr>
            <w:r>
              <w:rPr>
                <w:spacing w:val="-2"/>
                <w:sz w:val="20"/>
              </w:rPr>
              <w:t>теплопередачей</w:t>
            </w:r>
            <w:r>
              <w:rPr>
                <w:spacing w:val="-12"/>
                <w:sz w:val="20"/>
              </w:rPr>
              <w:t xml:space="preserve"> </w:t>
            </w:r>
            <w:r>
              <w:rPr>
                <w:spacing w:val="-2"/>
                <w:sz w:val="20"/>
              </w:rPr>
              <w:t>через</w:t>
            </w:r>
            <w:r>
              <w:rPr>
                <w:spacing w:val="-11"/>
                <w:sz w:val="20"/>
              </w:rPr>
              <w:t xml:space="preserve"> </w:t>
            </w:r>
            <w:r>
              <w:rPr>
                <w:spacing w:val="-2"/>
                <w:sz w:val="20"/>
              </w:rPr>
              <w:t>теплоизоляционные</w:t>
            </w:r>
            <w:r>
              <w:rPr>
                <w:spacing w:val="-11"/>
                <w:sz w:val="20"/>
              </w:rPr>
              <w:t xml:space="preserve"> </w:t>
            </w:r>
            <w:r>
              <w:rPr>
                <w:spacing w:val="-2"/>
                <w:sz w:val="20"/>
              </w:rPr>
              <w:t>конструкции теплопроводов</w:t>
            </w:r>
          </w:p>
        </w:tc>
        <w:tc>
          <w:tcPr>
            <w:tcW w:w="1417" w:type="dxa"/>
          </w:tcPr>
          <w:p w14:paraId="0E78F6D9" w14:textId="77777777" w:rsidR="00DF38C3" w:rsidRDefault="00D46CFF">
            <w:pPr>
              <w:pStyle w:val="TableParagraph"/>
              <w:spacing w:before="115"/>
              <w:ind w:left="25" w:right="14"/>
              <w:rPr>
                <w:sz w:val="20"/>
              </w:rPr>
            </w:pPr>
            <w:r>
              <w:rPr>
                <w:spacing w:val="-5"/>
                <w:sz w:val="20"/>
              </w:rPr>
              <w:t>н/д</w:t>
            </w:r>
          </w:p>
        </w:tc>
        <w:tc>
          <w:tcPr>
            <w:tcW w:w="1558" w:type="dxa"/>
          </w:tcPr>
          <w:p w14:paraId="51A2AAD6" w14:textId="77777777" w:rsidR="00DF38C3" w:rsidRDefault="00D46CFF">
            <w:pPr>
              <w:pStyle w:val="TableParagraph"/>
              <w:spacing w:before="115"/>
              <w:ind w:left="28" w:right="16"/>
              <w:rPr>
                <w:sz w:val="20"/>
              </w:rPr>
            </w:pPr>
            <w:r>
              <w:rPr>
                <w:spacing w:val="-5"/>
                <w:sz w:val="20"/>
              </w:rPr>
              <w:t>н/д</w:t>
            </w:r>
          </w:p>
        </w:tc>
      </w:tr>
      <w:tr w:rsidR="00DF38C3" w14:paraId="06149049" w14:textId="77777777">
        <w:trPr>
          <w:trHeight w:val="257"/>
        </w:trPr>
        <w:tc>
          <w:tcPr>
            <w:tcW w:w="432" w:type="dxa"/>
          </w:tcPr>
          <w:p w14:paraId="2EC339F2" w14:textId="77777777" w:rsidR="00DF38C3" w:rsidRDefault="00D46CFF">
            <w:pPr>
              <w:pStyle w:val="TableParagraph"/>
              <w:ind w:left="28" w:right="3"/>
              <w:rPr>
                <w:sz w:val="20"/>
              </w:rPr>
            </w:pPr>
            <w:r>
              <w:rPr>
                <w:spacing w:val="-5"/>
                <w:sz w:val="20"/>
              </w:rPr>
              <w:t>5.2</w:t>
            </w:r>
          </w:p>
        </w:tc>
        <w:tc>
          <w:tcPr>
            <w:tcW w:w="6121" w:type="dxa"/>
          </w:tcPr>
          <w:p w14:paraId="1292BAB4" w14:textId="77777777" w:rsidR="00DF38C3" w:rsidRDefault="00D46CFF">
            <w:pPr>
              <w:pStyle w:val="TableParagraph"/>
              <w:ind w:left="30"/>
              <w:jc w:val="left"/>
              <w:rPr>
                <w:sz w:val="20"/>
              </w:rPr>
            </w:pPr>
            <w:r>
              <w:rPr>
                <w:spacing w:val="-2"/>
                <w:sz w:val="20"/>
              </w:rPr>
              <w:t>потерей</w:t>
            </w:r>
            <w:r>
              <w:rPr>
                <w:spacing w:val="-7"/>
                <w:sz w:val="20"/>
              </w:rPr>
              <w:t xml:space="preserve"> </w:t>
            </w:r>
            <w:r>
              <w:rPr>
                <w:spacing w:val="-2"/>
                <w:sz w:val="20"/>
              </w:rPr>
              <w:t>теплоносителя</w:t>
            </w:r>
          </w:p>
        </w:tc>
        <w:tc>
          <w:tcPr>
            <w:tcW w:w="1417" w:type="dxa"/>
          </w:tcPr>
          <w:p w14:paraId="2211514D" w14:textId="77777777" w:rsidR="00DF38C3" w:rsidRDefault="00D46CFF">
            <w:pPr>
              <w:pStyle w:val="TableParagraph"/>
              <w:ind w:left="25" w:right="12"/>
              <w:rPr>
                <w:sz w:val="20"/>
              </w:rPr>
            </w:pPr>
            <w:r>
              <w:rPr>
                <w:spacing w:val="-5"/>
                <w:sz w:val="20"/>
              </w:rPr>
              <w:t>н/д</w:t>
            </w:r>
          </w:p>
        </w:tc>
        <w:tc>
          <w:tcPr>
            <w:tcW w:w="1558" w:type="dxa"/>
          </w:tcPr>
          <w:p w14:paraId="0D68BC82" w14:textId="77777777" w:rsidR="00DF38C3" w:rsidRDefault="00D46CFF">
            <w:pPr>
              <w:pStyle w:val="TableParagraph"/>
              <w:ind w:left="28" w:right="16"/>
              <w:rPr>
                <w:sz w:val="20"/>
              </w:rPr>
            </w:pPr>
            <w:r>
              <w:rPr>
                <w:spacing w:val="-5"/>
                <w:sz w:val="20"/>
              </w:rPr>
              <w:t>н/д</w:t>
            </w:r>
          </w:p>
        </w:tc>
      </w:tr>
    </w:tbl>
    <w:p w14:paraId="5DEFF7D1" w14:textId="77777777" w:rsidR="00DF38C3" w:rsidRDefault="00DF38C3">
      <w:pPr>
        <w:pStyle w:val="TableParagraph"/>
        <w:rPr>
          <w:sz w:val="20"/>
        </w:rPr>
        <w:sectPr w:rsidR="00DF38C3">
          <w:pgSz w:w="11910" w:h="16840"/>
          <w:pgMar w:top="1180" w:right="566" w:bottom="1260" w:left="1559" w:header="0" w:footer="1009" w:gutter="0"/>
          <w:cols w:space="720"/>
        </w:sectPr>
      </w:pPr>
    </w:p>
    <w:p w14:paraId="5A02E8B6" w14:textId="77777777" w:rsidR="00DF38C3" w:rsidRDefault="00D46CFF">
      <w:pPr>
        <w:pStyle w:val="a3"/>
        <w:spacing w:before="75"/>
        <w:ind w:right="307"/>
        <w:jc w:val="right"/>
      </w:pPr>
      <w:r>
        <w:lastRenderedPageBreak/>
        <w:t>Продолжение</w:t>
      </w:r>
      <w:r>
        <w:rPr>
          <w:spacing w:val="-16"/>
        </w:rPr>
        <w:t xml:space="preserve"> </w:t>
      </w:r>
      <w:r>
        <w:t>таблицы</w:t>
      </w:r>
      <w:r>
        <w:rPr>
          <w:spacing w:val="-14"/>
        </w:rPr>
        <w:t xml:space="preserve"> </w:t>
      </w:r>
      <w:r>
        <w:rPr>
          <w:spacing w:val="-5"/>
        </w:rPr>
        <w:t>13</w:t>
      </w:r>
    </w:p>
    <w:p w14:paraId="3CA67B83" w14:textId="77777777" w:rsidR="00DF38C3" w:rsidRDefault="00DF38C3">
      <w:pPr>
        <w:pStyle w:val="a3"/>
        <w:spacing w:before="3"/>
        <w:rPr>
          <w:sz w:val="12"/>
        </w:rPr>
      </w:pP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7"/>
        <w:gridCol w:w="1558"/>
      </w:tblGrid>
      <w:tr w:rsidR="00DF38C3" w14:paraId="658A5566" w14:textId="77777777">
        <w:trPr>
          <w:trHeight w:val="489"/>
        </w:trPr>
        <w:tc>
          <w:tcPr>
            <w:tcW w:w="432" w:type="dxa"/>
          </w:tcPr>
          <w:p w14:paraId="59DD31EC" w14:textId="77777777" w:rsidR="00DF38C3" w:rsidRDefault="00D46CFF">
            <w:pPr>
              <w:pStyle w:val="TableParagraph"/>
              <w:spacing w:before="1"/>
              <w:ind w:left="83" w:right="67" w:firstLine="26"/>
              <w:jc w:val="left"/>
              <w:rPr>
                <w:sz w:val="20"/>
              </w:rPr>
            </w:pPr>
            <w:r>
              <w:rPr>
                <w:spacing w:val="-10"/>
                <w:sz w:val="20"/>
              </w:rPr>
              <w:t xml:space="preserve">№ </w:t>
            </w:r>
            <w:r>
              <w:rPr>
                <w:spacing w:val="-9"/>
                <w:sz w:val="20"/>
              </w:rPr>
              <w:t>п/п</w:t>
            </w:r>
          </w:p>
        </w:tc>
        <w:tc>
          <w:tcPr>
            <w:tcW w:w="6121" w:type="dxa"/>
          </w:tcPr>
          <w:p w14:paraId="15D102B4" w14:textId="77777777" w:rsidR="00DF38C3" w:rsidRDefault="00D46CFF">
            <w:pPr>
              <w:pStyle w:val="TableParagraph"/>
              <w:spacing w:before="113"/>
              <w:ind w:left="17"/>
              <w:rPr>
                <w:sz w:val="20"/>
              </w:rPr>
            </w:pPr>
            <w:r>
              <w:rPr>
                <w:spacing w:val="-2"/>
                <w:sz w:val="20"/>
              </w:rPr>
              <w:t>Наименование</w:t>
            </w:r>
          </w:p>
        </w:tc>
        <w:tc>
          <w:tcPr>
            <w:tcW w:w="1417" w:type="dxa"/>
          </w:tcPr>
          <w:p w14:paraId="0E617050" w14:textId="77777777" w:rsidR="00DF38C3" w:rsidRDefault="00D46CFF">
            <w:pPr>
              <w:pStyle w:val="TableParagraph"/>
              <w:spacing w:before="1"/>
              <w:ind w:left="279" w:right="273" w:firstLine="45"/>
              <w:jc w:val="left"/>
              <w:rPr>
                <w:sz w:val="20"/>
              </w:rPr>
            </w:pPr>
            <w:r>
              <w:rPr>
                <w:spacing w:val="-2"/>
                <w:sz w:val="20"/>
              </w:rPr>
              <w:t xml:space="preserve">Базовое </w:t>
            </w:r>
            <w:r>
              <w:rPr>
                <w:spacing w:val="-5"/>
                <w:sz w:val="20"/>
              </w:rPr>
              <w:t>значение</w:t>
            </w:r>
          </w:p>
        </w:tc>
        <w:tc>
          <w:tcPr>
            <w:tcW w:w="1558" w:type="dxa"/>
          </w:tcPr>
          <w:p w14:paraId="4B1E5406" w14:textId="77777777" w:rsidR="00DF38C3" w:rsidRDefault="00D46CFF">
            <w:pPr>
              <w:pStyle w:val="TableParagraph"/>
              <w:spacing w:before="1"/>
              <w:ind w:left="256" w:hanging="197"/>
              <w:jc w:val="left"/>
              <w:rPr>
                <w:sz w:val="20"/>
              </w:rPr>
            </w:pPr>
            <w:r>
              <w:rPr>
                <w:spacing w:val="-6"/>
                <w:sz w:val="20"/>
              </w:rPr>
              <w:t xml:space="preserve">Перспективные </w:t>
            </w:r>
            <w:r>
              <w:rPr>
                <w:spacing w:val="-2"/>
                <w:sz w:val="20"/>
              </w:rPr>
              <w:t>показатели</w:t>
            </w:r>
          </w:p>
        </w:tc>
      </w:tr>
      <w:tr w:rsidR="00DF38C3" w14:paraId="05633BEF" w14:textId="77777777">
        <w:trPr>
          <w:trHeight w:val="487"/>
        </w:trPr>
        <w:tc>
          <w:tcPr>
            <w:tcW w:w="432" w:type="dxa"/>
          </w:tcPr>
          <w:p w14:paraId="06FB277D" w14:textId="77777777" w:rsidR="00DF38C3" w:rsidRDefault="00D46CFF">
            <w:pPr>
              <w:pStyle w:val="TableParagraph"/>
              <w:spacing w:before="116"/>
              <w:ind w:left="28"/>
              <w:rPr>
                <w:sz w:val="20"/>
              </w:rPr>
            </w:pPr>
            <w:r>
              <w:rPr>
                <w:spacing w:val="-10"/>
                <w:sz w:val="20"/>
              </w:rPr>
              <w:t>6</w:t>
            </w:r>
          </w:p>
        </w:tc>
        <w:tc>
          <w:tcPr>
            <w:tcW w:w="6121" w:type="dxa"/>
          </w:tcPr>
          <w:p w14:paraId="6C269C6E" w14:textId="77777777" w:rsidR="00DF38C3" w:rsidRDefault="00D46CFF">
            <w:pPr>
              <w:pStyle w:val="TableParagraph"/>
              <w:spacing w:line="244" w:lineRule="auto"/>
              <w:ind w:left="30"/>
              <w:jc w:val="left"/>
              <w:rPr>
                <w:sz w:val="20"/>
              </w:rPr>
            </w:pPr>
            <w:r>
              <w:rPr>
                <w:spacing w:val="-2"/>
                <w:sz w:val="20"/>
              </w:rPr>
              <w:t>Тепловая</w:t>
            </w:r>
            <w:r>
              <w:rPr>
                <w:spacing w:val="-6"/>
                <w:sz w:val="20"/>
              </w:rPr>
              <w:t xml:space="preserve"> </w:t>
            </w:r>
            <w:r>
              <w:rPr>
                <w:spacing w:val="-2"/>
                <w:sz w:val="20"/>
              </w:rPr>
              <w:t>мощность котельного оборудования</w:t>
            </w:r>
            <w:r>
              <w:rPr>
                <w:spacing w:val="-3"/>
                <w:sz w:val="20"/>
              </w:rPr>
              <w:t xml:space="preserve"> </w:t>
            </w:r>
            <w:r>
              <w:rPr>
                <w:spacing w:val="-2"/>
                <w:sz w:val="20"/>
              </w:rPr>
              <w:t>на</w:t>
            </w:r>
            <w:r>
              <w:rPr>
                <w:spacing w:val="-3"/>
                <w:sz w:val="20"/>
              </w:rPr>
              <w:t xml:space="preserve"> </w:t>
            </w:r>
            <w:r>
              <w:rPr>
                <w:spacing w:val="-2"/>
                <w:sz w:val="20"/>
              </w:rPr>
              <w:t>резервном топливе</w:t>
            </w:r>
          </w:p>
        </w:tc>
        <w:tc>
          <w:tcPr>
            <w:tcW w:w="1417" w:type="dxa"/>
          </w:tcPr>
          <w:p w14:paraId="204C26BE" w14:textId="77777777" w:rsidR="00DF38C3" w:rsidRDefault="00D46CFF">
            <w:pPr>
              <w:pStyle w:val="TableParagraph"/>
              <w:spacing w:before="116"/>
              <w:ind w:left="25"/>
              <w:rPr>
                <w:sz w:val="20"/>
              </w:rPr>
            </w:pPr>
            <w:r>
              <w:rPr>
                <w:spacing w:val="-10"/>
                <w:sz w:val="20"/>
              </w:rPr>
              <w:t>0</w:t>
            </w:r>
          </w:p>
        </w:tc>
        <w:tc>
          <w:tcPr>
            <w:tcW w:w="1558" w:type="dxa"/>
          </w:tcPr>
          <w:p w14:paraId="24770764" w14:textId="77777777" w:rsidR="00DF38C3" w:rsidRDefault="00D46CFF">
            <w:pPr>
              <w:pStyle w:val="TableParagraph"/>
              <w:spacing w:before="116"/>
              <w:ind w:left="28" w:right="2"/>
              <w:rPr>
                <w:sz w:val="20"/>
              </w:rPr>
            </w:pPr>
            <w:r>
              <w:rPr>
                <w:spacing w:val="-10"/>
                <w:sz w:val="20"/>
              </w:rPr>
              <w:t>0</w:t>
            </w:r>
          </w:p>
        </w:tc>
      </w:tr>
      <w:tr w:rsidR="00DF38C3" w14:paraId="3D6A9950" w14:textId="77777777">
        <w:trPr>
          <w:trHeight w:val="345"/>
        </w:trPr>
        <w:tc>
          <w:tcPr>
            <w:tcW w:w="432" w:type="dxa"/>
          </w:tcPr>
          <w:p w14:paraId="4AFEE091" w14:textId="77777777" w:rsidR="00DF38C3" w:rsidRDefault="00D46CFF">
            <w:pPr>
              <w:pStyle w:val="TableParagraph"/>
              <w:spacing w:before="41"/>
              <w:ind w:left="28"/>
              <w:rPr>
                <w:sz w:val="20"/>
              </w:rPr>
            </w:pPr>
            <w:r>
              <w:rPr>
                <w:spacing w:val="-10"/>
                <w:sz w:val="20"/>
              </w:rPr>
              <w:t>7</w:t>
            </w:r>
          </w:p>
        </w:tc>
        <w:tc>
          <w:tcPr>
            <w:tcW w:w="6121" w:type="dxa"/>
          </w:tcPr>
          <w:p w14:paraId="2EFA02FA" w14:textId="77777777" w:rsidR="00DF38C3" w:rsidRDefault="00D46CFF">
            <w:pPr>
              <w:pStyle w:val="TableParagraph"/>
              <w:spacing w:before="41"/>
              <w:ind w:left="30"/>
              <w:jc w:val="left"/>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4"/>
                <w:sz w:val="20"/>
              </w:rPr>
              <w:t xml:space="preserve"> </w:t>
            </w:r>
            <w:r>
              <w:rPr>
                <w:spacing w:val="-4"/>
                <w:sz w:val="20"/>
              </w:rPr>
              <w:t>потребителей</w:t>
            </w:r>
          </w:p>
        </w:tc>
        <w:tc>
          <w:tcPr>
            <w:tcW w:w="1417" w:type="dxa"/>
          </w:tcPr>
          <w:p w14:paraId="485104AA" w14:textId="77777777" w:rsidR="00DF38C3" w:rsidRDefault="00D46CFF">
            <w:pPr>
              <w:pStyle w:val="TableParagraph"/>
              <w:spacing w:before="41"/>
              <w:ind w:left="25" w:right="5"/>
              <w:rPr>
                <w:sz w:val="20"/>
              </w:rPr>
            </w:pPr>
            <w:r>
              <w:rPr>
                <w:spacing w:val="-4"/>
                <w:sz w:val="20"/>
              </w:rPr>
              <w:t>0,45</w:t>
            </w:r>
          </w:p>
        </w:tc>
        <w:tc>
          <w:tcPr>
            <w:tcW w:w="1558" w:type="dxa"/>
          </w:tcPr>
          <w:p w14:paraId="672CD169" w14:textId="77777777" w:rsidR="00DF38C3" w:rsidRDefault="00D46CFF">
            <w:pPr>
              <w:pStyle w:val="TableParagraph"/>
              <w:spacing w:before="41"/>
              <w:ind w:left="28" w:right="12"/>
              <w:rPr>
                <w:sz w:val="20"/>
              </w:rPr>
            </w:pPr>
            <w:r>
              <w:rPr>
                <w:spacing w:val="-4"/>
                <w:sz w:val="20"/>
              </w:rPr>
              <w:t>0,45</w:t>
            </w:r>
          </w:p>
        </w:tc>
      </w:tr>
      <w:tr w:rsidR="00DF38C3" w14:paraId="3B7A2A6C" w14:textId="77777777">
        <w:trPr>
          <w:trHeight w:val="488"/>
        </w:trPr>
        <w:tc>
          <w:tcPr>
            <w:tcW w:w="432" w:type="dxa"/>
          </w:tcPr>
          <w:p w14:paraId="3D8868AE" w14:textId="77777777" w:rsidR="00DF38C3" w:rsidRDefault="00D46CFF">
            <w:pPr>
              <w:pStyle w:val="TableParagraph"/>
              <w:spacing w:before="114"/>
              <w:ind w:left="28"/>
              <w:rPr>
                <w:sz w:val="20"/>
              </w:rPr>
            </w:pPr>
            <w:r>
              <w:rPr>
                <w:spacing w:val="-10"/>
                <w:sz w:val="20"/>
              </w:rPr>
              <w:t>8</w:t>
            </w:r>
          </w:p>
        </w:tc>
        <w:tc>
          <w:tcPr>
            <w:tcW w:w="6121" w:type="dxa"/>
          </w:tcPr>
          <w:p w14:paraId="3524B427" w14:textId="77777777" w:rsidR="00DF38C3" w:rsidRDefault="00D46CFF">
            <w:pPr>
              <w:pStyle w:val="TableParagraph"/>
              <w:spacing w:line="244" w:lineRule="auto"/>
              <w:ind w:left="30"/>
              <w:jc w:val="left"/>
              <w:rPr>
                <w:sz w:val="20"/>
              </w:rPr>
            </w:pPr>
            <w:r>
              <w:rPr>
                <w:sz w:val="20"/>
              </w:rPr>
              <w:t>Резерв</w:t>
            </w:r>
            <w:r>
              <w:rPr>
                <w:spacing w:val="-14"/>
                <w:sz w:val="20"/>
              </w:rPr>
              <w:t xml:space="preserve"> </w:t>
            </w:r>
            <w:r>
              <w:rPr>
                <w:sz w:val="20"/>
              </w:rPr>
              <w:t>(+)</w:t>
            </w:r>
            <w:r>
              <w:rPr>
                <w:spacing w:val="-13"/>
                <w:sz w:val="20"/>
              </w:rPr>
              <w:t xml:space="preserve"> </w:t>
            </w:r>
            <w:r>
              <w:rPr>
                <w:sz w:val="20"/>
              </w:rPr>
              <w:t>/</w:t>
            </w:r>
            <w:r>
              <w:rPr>
                <w:spacing w:val="-13"/>
                <w:sz w:val="20"/>
              </w:rPr>
              <w:t xml:space="preserve"> </w:t>
            </w:r>
            <w:r>
              <w:rPr>
                <w:sz w:val="20"/>
              </w:rPr>
              <w:t>дефицит</w:t>
            </w:r>
            <w:r>
              <w:rPr>
                <w:spacing w:val="-10"/>
                <w:sz w:val="20"/>
              </w:rPr>
              <w:t xml:space="preserve"> </w:t>
            </w:r>
            <w:r>
              <w:rPr>
                <w:sz w:val="20"/>
              </w:rPr>
              <w:t>(-)</w:t>
            </w:r>
            <w:r>
              <w:rPr>
                <w:spacing w:val="-14"/>
                <w:sz w:val="20"/>
              </w:rPr>
              <w:t xml:space="preserve"> </w:t>
            </w:r>
            <w:r>
              <w:rPr>
                <w:sz w:val="20"/>
              </w:rPr>
              <w:t>тепловой</w:t>
            </w:r>
            <w:r>
              <w:rPr>
                <w:spacing w:val="-13"/>
                <w:sz w:val="20"/>
              </w:rPr>
              <w:t xml:space="preserve"> </w:t>
            </w:r>
            <w:r>
              <w:rPr>
                <w:sz w:val="20"/>
              </w:rPr>
              <w:t>мощности</w:t>
            </w:r>
            <w:r>
              <w:rPr>
                <w:spacing w:val="-10"/>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7" w:type="dxa"/>
          </w:tcPr>
          <w:p w14:paraId="5C2006F2" w14:textId="77777777" w:rsidR="00DF38C3" w:rsidRDefault="00D46CFF">
            <w:pPr>
              <w:pStyle w:val="TableParagraph"/>
              <w:spacing w:before="114"/>
              <w:ind w:left="25" w:right="7"/>
              <w:rPr>
                <w:sz w:val="20"/>
              </w:rPr>
            </w:pPr>
            <w:r>
              <w:rPr>
                <w:spacing w:val="-2"/>
                <w:sz w:val="20"/>
              </w:rPr>
              <w:t>+1,783</w:t>
            </w:r>
          </w:p>
        </w:tc>
        <w:tc>
          <w:tcPr>
            <w:tcW w:w="1558" w:type="dxa"/>
          </w:tcPr>
          <w:p w14:paraId="53B75664" w14:textId="77777777" w:rsidR="00DF38C3" w:rsidRDefault="00D46CFF">
            <w:pPr>
              <w:pStyle w:val="TableParagraph"/>
              <w:spacing w:before="114"/>
              <w:ind w:left="28" w:right="14"/>
              <w:rPr>
                <w:sz w:val="20"/>
              </w:rPr>
            </w:pPr>
            <w:r>
              <w:rPr>
                <w:spacing w:val="-2"/>
                <w:sz w:val="20"/>
              </w:rPr>
              <w:t>+1,783</w:t>
            </w:r>
          </w:p>
        </w:tc>
      </w:tr>
    </w:tbl>
    <w:p w14:paraId="58BA40E2" w14:textId="77777777" w:rsidR="00DF38C3" w:rsidRDefault="00DF38C3">
      <w:pPr>
        <w:pStyle w:val="a3"/>
        <w:spacing w:before="144"/>
      </w:pPr>
    </w:p>
    <w:p w14:paraId="7C57FB29" w14:textId="77777777" w:rsidR="00DF38C3" w:rsidRDefault="00D46CFF">
      <w:pPr>
        <w:pStyle w:val="a3"/>
        <w:spacing w:line="364" w:lineRule="auto"/>
        <w:ind w:left="142" w:right="280"/>
        <w:jc w:val="both"/>
      </w:pPr>
      <w:r>
        <w:rPr>
          <w:w w:val="105"/>
        </w:rPr>
        <w:t xml:space="preserve">Таблица 14 </w:t>
      </w:r>
      <w:r>
        <w:rPr>
          <w:w w:val="130"/>
        </w:rPr>
        <w:t xml:space="preserve">– </w:t>
      </w:r>
      <w:r>
        <w:rPr>
          <w:w w:val="105"/>
        </w:rPr>
        <w:t xml:space="preserve">Значения тепловой мощности системы теплоснабжения от автономной котельной Амбулаторного отделения МП муниципального района </w:t>
      </w:r>
      <w:r>
        <w:t>Ставропольский "</w:t>
      </w:r>
      <w:proofErr w:type="spellStart"/>
      <w:r>
        <w:t>СтавропольРесурсСервис</w:t>
      </w:r>
      <w:proofErr w:type="spellEnd"/>
      <w:r>
        <w:t>" в с. Ягодное, Гкал/ч</w:t>
      </w: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DF38C3" w14:paraId="7829084B" w14:textId="77777777">
        <w:trPr>
          <w:trHeight w:val="560"/>
        </w:trPr>
        <w:tc>
          <w:tcPr>
            <w:tcW w:w="432" w:type="dxa"/>
          </w:tcPr>
          <w:p w14:paraId="564B44A9" w14:textId="77777777" w:rsidR="00DF38C3" w:rsidRDefault="00D46CFF">
            <w:pPr>
              <w:pStyle w:val="TableParagraph"/>
              <w:spacing w:before="36" w:line="244" w:lineRule="auto"/>
              <w:ind w:left="83" w:right="67" w:firstLine="26"/>
              <w:jc w:val="left"/>
              <w:rPr>
                <w:sz w:val="20"/>
              </w:rPr>
            </w:pPr>
            <w:r>
              <w:rPr>
                <w:spacing w:val="-10"/>
                <w:sz w:val="20"/>
              </w:rPr>
              <w:t xml:space="preserve">№ </w:t>
            </w:r>
            <w:r>
              <w:rPr>
                <w:spacing w:val="-9"/>
                <w:sz w:val="20"/>
              </w:rPr>
              <w:t>п/п</w:t>
            </w:r>
          </w:p>
        </w:tc>
        <w:tc>
          <w:tcPr>
            <w:tcW w:w="6121" w:type="dxa"/>
          </w:tcPr>
          <w:p w14:paraId="2095EF79" w14:textId="77777777" w:rsidR="00DF38C3" w:rsidRDefault="00D46CFF">
            <w:pPr>
              <w:pStyle w:val="TableParagraph"/>
              <w:spacing w:before="151"/>
              <w:ind w:left="17" w:right="10"/>
              <w:rPr>
                <w:sz w:val="20"/>
              </w:rPr>
            </w:pPr>
            <w:r>
              <w:rPr>
                <w:spacing w:val="-2"/>
                <w:sz w:val="20"/>
              </w:rPr>
              <w:t>Наименование</w:t>
            </w:r>
          </w:p>
        </w:tc>
        <w:tc>
          <w:tcPr>
            <w:tcW w:w="1414" w:type="dxa"/>
          </w:tcPr>
          <w:p w14:paraId="3310B3E6" w14:textId="77777777" w:rsidR="00DF38C3" w:rsidRDefault="00D46CFF">
            <w:pPr>
              <w:pStyle w:val="TableParagraph"/>
              <w:spacing w:before="36" w:line="244" w:lineRule="auto"/>
              <w:ind w:left="276" w:right="273" w:firstLine="45"/>
              <w:jc w:val="left"/>
              <w:rPr>
                <w:sz w:val="20"/>
              </w:rPr>
            </w:pPr>
            <w:r>
              <w:rPr>
                <w:spacing w:val="-2"/>
                <w:sz w:val="20"/>
              </w:rPr>
              <w:t xml:space="preserve">Базовое </w:t>
            </w:r>
            <w:r>
              <w:rPr>
                <w:spacing w:val="-5"/>
                <w:sz w:val="20"/>
              </w:rPr>
              <w:t>значение</w:t>
            </w:r>
          </w:p>
        </w:tc>
        <w:tc>
          <w:tcPr>
            <w:tcW w:w="1560" w:type="dxa"/>
          </w:tcPr>
          <w:p w14:paraId="22D24836" w14:textId="77777777" w:rsidR="00DF38C3" w:rsidRDefault="00D46CFF">
            <w:pPr>
              <w:pStyle w:val="TableParagraph"/>
              <w:spacing w:before="36" w:line="244" w:lineRule="auto"/>
              <w:ind w:left="254" w:hanging="197"/>
              <w:jc w:val="left"/>
              <w:rPr>
                <w:sz w:val="20"/>
              </w:rPr>
            </w:pPr>
            <w:r>
              <w:rPr>
                <w:spacing w:val="-6"/>
                <w:sz w:val="20"/>
              </w:rPr>
              <w:t xml:space="preserve">Перспективные </w:t>
            </w:r>
            <w:r>
              <w:rPr>
                <w:spacing w:val="-2"/>
                <w:sz w:val="20"/>
              </w:rPr>
              <w:t>показатели</w:t>
            </w:r>
          </w:p>
        </w:tc>
      </w:tr>
      <w:tr w:rsidR="00DF38C3" w14:paraId="0C72E8F4" w14:textId="77777777">
        <w:trPr>
          <w:trHeight w:val="403"/>
        </w:trPr>
        <w:tc>
          <w:tcPr>
            <w:tcW w:w="432" w:type="dxa"/>
          </w:tcPr>
          <w:p w14:paraId="59302CCA" w14:textId="77777777" w:rsidR="00DF38C3" w:rsidRDefault="00D46CFF">
            <w:pPr>
              <w:pStyle w:val="TableParagraph"/>
              <w:spacing w:before="72"/>
              <w:ind w:left="28"/>
              <w:rPr>
                <w:sz w:val="20"/>
              </w:rPr>
            </w:pPr>
            <w:r>
              <w:rPr>
                <w:spacing w:val="-10"/>
                <w:sz w:val="20"/>
              </w:rPr>
              <w:t>1</w:t>
            </w:r>
          </w:p>
        </w:tc>
        <w:tc>
          <w:tcPr>
            <w:tcW w:w="6121" w:type="dxa"/>
          </w:tcPr>
          <w:p w14:paraId="283331DA" w14:textId="77777777" w:rsidR="00DF38C3" w:rsidRDefault="00D46CFF">
            <w:pPr>
              <w:pStyle w:val="TableParagraph"/>
              <w:spacing w:before="72"/>
              <w:ind w:left="30"/>
              <w:jc w:val="left"/>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4" w:type="dxa"/>
          </w:tcPr>
          <w:p w14:paraId="4F0C4452" w14:textId="77777777" w:rsidR="00DF38C3" w:rsidRDefault="00D46CFF">
            <w:pPr>
              <w:pStyle w:val="TableParagraph"/>
              <w:spacing w:before="72"/>
              <w:ind w:left="25" w:right="14"/>
              <w:rPr>
                <w:sz w:val="20"/>
              </w:rPr>
            </w:pPr>
            <w:r>
              <w:rPr>
                <w:spacing w:val="-2"/>
                <w:sz w:val="20"/>
              </w:rPr>
              <w:t>0,086</w:t>
            </w:r>
          </w:p>
        </w:tc>
        <w:tc>
          <w:tcPr>
            <w:tcW w:w="1560" w:type="dxa"/>
          </w:tcPr>
          <w:p w14:paraId="24A5EC9C" w14:textId="77777777" w:rsidR="00DF38C3" w:rsidRDefault="00D46CFF">
            <w:pPr>
              <w:pStyle w:val="TableParagraph"/>
              <w:spacing w:before="72"/>
              <w:ind w:left="30" w:right="7"/>
              <w:rPr>
                <w:sz w:val="20"/>
              </w:rPr>
            </w:pPr>
            <w:r>
              <w:rPr>
                <w:spacing w:val="-2"/>
                <w:sz w:val="20"/>
              </w:rPr>
              <w:t>0,086</w:t>
            </w:r>
          </w:p>
        </w:tc>
      </w:tr>
      <w:tr w:rsidR="00DF38C3" w14:paraId="7091F216" w14:textId="77777777">
        <w:trPr>
          <w:trHeight w:val="257"/>
        </w:trPr>
        <w:tc>
          <w:tcPr>
            <w:tcW w:w="432" w:type="dxa"/>
          </w:tcPr>
          <w:p w14:paraId="2F5F88AC" w14:textId="77777777" w:rsidR="00DF38C3" w:rsidRDefault="00D46CFF">
            <w:pPr>
              <w:pStyle w:val="TableParagraph"/>
              <w:ind w:left="28"/>
              <w:rPr>
                <w:sz w:val="20"/>
              </w:rPr>
            </w:pPr>
            <w:r>
              <w:rPr>
                <w:spacing w:val="-10"/>
                <w:sz w:val="20"/>
              </w:rPr>
              <w:t>2</w:t>
            </w:r>
          </w:p>
        </w:tc>
        <w:tc>
          <w:tcPr>
            <w:tcW w:w="6121" w:type="dxa"/>
          </w:tcPr>
          <w:p w14:paraId="7F0AF284" w14:textId="77777777" w:rsidR="00DF38C3" w:rsidRDefault="00D46CFF">
            <w:pPr>
              <w:pStyle w:val="TableParagraph"/>
              <w:ind w:left="30"/>
              <w:jc w:val="left"/>
              <w:rPr>
                <w:sz w:val="20"/>
              </w:rPr>
            </w:pPr>
            <w:r>
              <w:rPr>
                <w:spacing w:val="-2"/>
                <w:sz w:val="20"/>
              </w:rPr>
              <w:t>Располагаемая</w:t>
            </w:r>
            <w:r>
              <w:rPr>
                <w:spacing w:val="-8"/>
                <w:sz w:val="20"/>
              </w:rPr>
              <w:t xml:space="preserve"> </w:t>
            </w:r>
            <w:r>
              <w:rPr>
                <w:spacing w:val="-2"/>
                <w:sz w:val="20"/>
              </w:rPr>
              <w:t>тепловая</w:t>
            </w:r>
            <w:r>
              <w:rPr>
                <w:spacing w:val="-5"/>
                <w:sz w:val="20"/>
              </w:rPr>
              <w:t xml:space="preserve"> </w:t>
            </w:r>
            <w:r>
              <w:rPr>
                <w:spacing w:val="-2"/>
                <w:sz w:val="20"/>
              </w:rPr>
              <w:t>мощность</w:t>
            </w:r>
            <w:r>
              <w:rPr>
                <w:spacing w:val="-4"/>
                <w:sz w:val="20"/>
              </w:rPr>
              <w:t xml:space="preserve"> </w:t>
            </w:r>
            <w:r>
              <w:rPr>
                <w:spacing w:val="-2"/>
                <w:sz w:val="20"/>
              </w:rPr>
              <w:t>источника</w:t>
            </w:r>
            <w:r>
              <w:rPr>
                <w:spacing w:val="-10"/>
                <w:sz w:val="20"/>
              </w:rPr>
              <w:t xml:space="preserve"> </w:t>
            </w:r>
            <w:r>
              <w:rPr>
                <w:spacing w:val="-2"/>
                <w:sz w:val="20"/>
              </w:rPr>
              <w:t>тепловой</w:t>
            </w:r>
            <w:r>
              <w:rPr>
                <w:spacing w:val="-8"/>
                <w:sz w:val="20"/>
              </w:rPr>
              <w:t xml:space="preserve"> </w:t>
            </w:r>
            <w:r>
              <w:rPr>
                <w:spacing w:val="-2"/>
                <w:sz w:val="20"/>
              </w:rPr>
              <w:t>энергии</w:t>
            </w:r>
          </w:p>
        </w:tc>
        <w:tc>
          <w:tcPr>
            <w:tcW w:w="1414" w:type="dxa"/>
          </w:tcPr>
          <w:p w14:paraId="6206AF75" w14:textId="77777777" w:rsidR="00DF38C3" w:rsidRDefault="00D46CFF">
            <w:pPr>
              <w:pStyle w:val="TableParagraph"/>
              <w:ind w:left="25" w:right="14"/>
              <w:rPr>
                <w:sz w:val="20"/>
              </w:rPr>
            </w:pPr>
            <w:r>
              <w:rPr>
                <w:spacing w:val="-2"/>
                <w:sz w:val="20"/>
              </w:rPr>
              <w:t>0,086</w:t>
            </w:r>
          </w:p>
        </w:tc>
        <w:tc>
          <w:tcPr>
            <w:tcW w:w="1560" w:type="dxa"/>
          </w:tcPr>
          <w:p w14:paraId="3585FEEF" w14:textId="77777777" w:rsidR="00DF38C3" w:rsidRDefault="00D46CFF">
            <w:pPr>
              <w:pStyle w:val="TableParagraph"/>
              <w:ind w:left="30" w:right="7"/>
              <w:rPr>
                <w:sz w:val="20"/>
              </w:rPr>
            </w:pPr>
            <w:r>
              <w:rPr>
                <w:spacing w:val="-2"/>
                <w:sz w:val="20"/>
              </w:rPr>
              <w:t>0,086</w:t>
            </w:r>
          </w:p>
        </w:tc>
      </w:tr>
      <w:tr w:rsidR="00DF38C3" w14:paraId="61A3E1D0" w14:textId="77777777">
        <w:trPr>
          <w:trHeight w:val="486"/>
        </w:trPr>
        <w:tc>
          <w:tcPr>
            <w:tcW w:w="432" w:type="dxa"/>
          </w:tcPr>
          <w:p w14:paraId="2A0118F9" w14:textId="77777777" w:rsidR="00DF38C3" w:rsidRDefault="00D46CFF">
            <w:pPr>
              <w:pStyle w:val="TableParagraph"/>
              <w:spacing w:before="114"/>
              <w:ind w:left="28"/>
              <w:rPr>
                <w:sz w:val="20"/>
              </w:rPr>
            </w:pPr>
            <w:r>
              <w:rPr>
                <w:spacing w:val="-10"/>
                <w:sz w:val="20"/>
              </w:rPr>
              <w:t>3</w:t>
            </w:r>
          </w:p>
        </w:tc>
        <w:tc>
          <w:tcPr>
            <w:tcW w:w="6121" w:type="dxa"/>
          </w:tcPr>
          <w:p w14:paraId="0727E05A" w14:textId="77777777" w:rsidR="00DF38C3" w:rsidRDefault="00D46CFF">
            <w:pPr>
              <w:pStyle w:val="TableParagraph"/>
              <w:spacing w:line="244" w:lineRule="auto"/>
              <w:ind w:left="30"/>
              <w:jc w:val="left"/>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4" w:type="dxa"/>
          </w:tcPr>
          <w:p w14:paraId="1FD692A5" w14:textId="77777777" w:rsidR="00DF38C3" w:rsidRDefault="00D46CFF">
            <w:pPr>
              <w:pStyle w:val="TableParagraph"/>
              <w:spacing w:before="114"/>
              <w:ind w:left="25" w:right="4"/>
              <w:rPr>
                <w:sz w:val="20"/>
              </w:rPr>
            </w:pPr>
            <w:r>
              <w:rPr>
                <w:spacing w:val="-5"/>
                <w:sz w:val="20"/>
              </w:rPr>
              <w:t>0,0</w:t>
            </w:r>
          </w:p>
        </w:tc>
        <w:tc>
          <w:tcPr>
            <w:tcW w:w="1560" w:type="dxa"/>
          </w:tcPr>
          <w:p w14:paraId="05C49564" w14:textId="77777777" w:rsidR="00DF38C3" w:rsidRDefault="00D46CFF">
            <w:pPr>
              <w:pStyle w:val="TableParagraph"/>
              <w:spacing w:before="114"/>
              <w:ind w:left="30" w:right="7"/>
              <w:rPr>
                <w:sz w:val="20"/>
              </w:rPr>
            </w:pPr>
            <w:r>
              <w:rPr>
                <w:spacing w:val="-5"/>
                <w:sz w:val="20"/>
              </w:rPr>
              <w:t>0,0</w:t>
            </w:r>
          </w:p>
        </w:tc>
      </w:tr>
      <w:tr w:rsidR="00DF38C3" w14:paraId="7C0CDF79" w14:textId="77777777">
        <w:trPr>
          <w:trHeight w:val="258"/>
        </w:trPr>
        <w:tc>
          <w:tcPr>
            <w:tcW w:w="432" w:type="dxa"/>
          </w:tcPr>
          <w:p w14:paraId="671AC326" w14:textId="77777777" w:rsidR="00DF38C3" w:rsidRDefault="00D46CFF">
            <w:pPr>
              <w:pStyle w:val="TableParagraph"/>
              <w:spacing w:line="226" w:lineRule="exact"/>
              <w:ind w:left="28"/>
              <w:rPr>
                <w:sz w:val="20"/>
              </w:rPr>
            </w:pPr>
            <w:r>
              <w:rPr>
                <w:spacing w:val="-10"/>
                <w:sz w:val="20"/>
              </w:rPr>
              <w:t>4</w:t>
            </w:r>
          </w:p>
        </w:tc>
        <w:tc>
          <w:tcPr>
            <w:tcW w:w="6121" w:type="dxa"/>
          </w:tcPr>
          <w:p w14:paraId="08BD79CD" w14:textId="77777777" w:rsidR="00DF38C3" w:rsidRDefault="00D46CFF">
            <w:pPr>
              <w:pStyle w:val="TableParagraph"/>
              <w:spacing w:line="226" w:lineRule="exact"/>
              <w:ind w:left="30"/>
              <w:jc w:val="left"/>
              <w:rPr>
                <w:sz w:val="20"/>
              </w:rPr>
            </w:pPr>
            <w:r>
              <w:rPr>
                <w:spacing w:val="-2"/>
                <w:sz w:val="20"/>
              </w:rPr>
              <w:t>Тепловая</w:t>
            </w:r>
            <w:r>
              <w:rPr>
                <w:spacing w:val="-8"/>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 энергии</w:t>
            </w:r>
            <w:r>
              <w:rPr>
                <w:spacing w:val="-5"/>
                <w:sz w:val="20"/>
              </w:rPr>
              <w:t xml:space="preserve"> </w:t>
            </w:r>
            <w:r>
              <w:rPr>
                <w:spacing w:val="-2"/>
                <w:sz w:val="20"/>
              </w:rPr>
              <w:t>нетто</w:t>
            </w:r>
          </w:p>
        </w:tc>
        <w:tc>
          <w:tcPr>
            <w:tcW w:w="1414" w:type="dxa"/>
          </w:tcPr>
          <w:p w14:paraId="67F65DA6" w14:textId="77777777" w:rsidR="00DF38C3" w:rsidRDefault="00D46CFF">
            <w:pPr>
              <w:pStyle w:val="TableParagraph"/>
              <w:spacing w:line="226" w:lineRule="exact"/>
              <w:ind w:left="25" w:right="14"/>
              <w:rPr>
                <w:sz w:val="20"/>
              </w:rPr>
            </w:pPr>
            <w:r>
              <w:rPr>
                <w:spacing w:val="-2"/>
                <w:sz w:val="20"/>
              </w:rPr>
              <w:t>0,086</w:t>
            </w:r>
          </w:p>
        </w:tc>
        <w:tc>
          <w:tcPr>
            <w:tcW w:w="1560" w:type="dxa"/>
          </w:tcPr>
          <w:p w14:paraId="7173A1A3" w14:textId="77777777" w:rsidR="00DF38C3" w:rsidRDefault="00D46CFF">
            <w:pPr>
              <w:pStyle w:val="TableParagraph"/>
              <w:spacing w:line="226" w:lineRule="exact"/>
              <w:ind w:left="30" w:right="7"/>
              <w:rPr>
                <w:sz w:val="20"/>
              </w:rPr>
            </w:pPr>
            <w:r>
              <w:rPr>
                <w:spacing w:val="-2"/>
                <w:sz w:val="20"/>
              </w:rPr>
              <w:t>0,086</w:t>
            </w:r>
          </w:p>
        </w:tc>
      </w:tr>
      <w:tr w:rsidR="00DF38C3" w14:paraId="70CC8D4B" w14:textId="77777777">
        <w:trPr>
          <w:trHeight w:val="485"/>
        </w:trPr>
        <w:tc>
          <w:tcPr>
            <w:tcW w:w="432" w:type="dxa"/>
          </w:tcPr>
          <w:p w14:paraId="14E62F81" w14:textId="77777777" w:rsidR="00DF38C3" w:rsidRDefault="00D46CFF">
            <w:pPr>
              <w:pStyle w:val="TableParagraph"/>
              <w:spacing w:before="115"/>
              <w:ind w:left="28"/>
              <w:rPr>
                <w:sz w:val="20"/>
              </w:rPr>
            </w:pPr>
            <w:r>
              <w:rPr>
                <w:spacing w:val="-10"/>
                <w:sz w:val="20"/>
              </w:rPr>
              <w:t>5</w:t>
            </w:r>
          </w:p>
        </w:tc>
        <w:tc>
          <w:tcPr>
            <w:tcW w:w="6121" w:type="dxa"/>
          </w:tcPr>
          <w:p w14:paraId="5DB915CB" w14:textId="77777777" w:rsidR="00DF38C3" w:rsidRDefault="00D46CFF">
            <w:pPr>
              <w:pStyle w:val="TableParagraph"/>
              <w:spacing w:line="244" w:lineRule="auto"/>
              <w:ind w:left="30" w:right="174"/>
              <w:jc w:val="left"/>
              <w:rPr>
                <w:sz w:val="20"/>
              </w:rPr>
            </w:pPr>
            <w:r>
              <w:rPr>
                <w:sz w:val="20"/>
              </w:rPr>
              <w:t>Потери</w:t>
            </w:r>
            <w:r>
              <w:rPr>
                <w:spacing w:val="-12"/>
                <w:sz w:val="20"/>
              </w:rPr>
              <w:t xml:space="preserve"> </w:t>
            </w:r>
            <w:r>
              <w:rPr>
                <w:sz w:val="20"/>
              </w:rPr>
              <w:t>тепловой</w:t>
            </w:r>
            <w:r>
              <w:rPr>
                <w:spacing w:val="-12"/>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2"/>
                <w:sz w:val="20"/>
              </w:rPr>
              <w:t xml:space="preserve"> </w:t>
            </w:r>
            <w:r>
              <w:rPr>
                <w:sz w:val="20"/>
              </w:rPr>
              <w:t>передаче</w:t>
            </w:r>
            <w:r>
              <w:rPr>
                <w:spacing w:val="-10"/>
                <w:sz w:val="20"/>
              </w:rPr>
              <w:t xml:space="preserve"> </w:t>
            </w:r>
            <w:r>
              <w:rPr>
                <w:sz w:val="20"/>
              </w:rPr>
              <w:t>по</w:t>
            </w:r>
            <w:r>
              <w:rPr>
                <w:spacing w:val="-12"/>
                <w:sz w:val="20"/>
              </w:rPr>
              <w:t xml:space="preserve"> </w:t>
            </w:r>
            <w:r>
              <w:rPr>
                <w:sz w:val="20"/>
              </w:rPr>
              <w:t>тепловым</w:t>
            </w:r>
            <w:r>
              <w:rPr>
                <w:spacing w:val="-11"/>
                <w:sz w:val="20"/>
              </w:rPr>
              <w:t xml:space="preserve"> </w:t>
            </w:r>
            <w:r>
              <w:rPr>
                <w:sz w:val="20"/>
              </w:rPr>
              <w:t>сетям, в том числе:</w:t>
            </w:r>
          </w:p>
        </w:tc>
        <w:tc>
          <w:tcPr>
            <w:tcW w:w="1414" w:type="dxa"/>
          </w:tcPr>
          <w:p w14:paraId="2085F3DA" w14:textId="77777777" w:rsidR="00DF38C3" w:rsidRDefault="00D46CFF">
            <w:pPr>
              <w:pStyle w:val="TableParagraph"/>
              <w:spacing w:before="115"/>
              <w:ind w:left="25" w:right="12"/>
              <w:rPr>
                <w:sz w:val="20"/>
              </w:rPr>
            </w:pPr>
            <w:r>
              <w:rPr>
                <w:spacing w:val="-2"/>
                <w:sz w:val="20"/>
              </w:rPr>
              <w:t>0,00172</w:t>
            </w:r>
          </w:p>
        </w:tc>
        <w:tc>
          <w:tcPr>
            <w:tcW w:w="1560" w:type="dxa"/>
          </w:tcPr>
          <w:p w14:paraId="4DE8A346" w14:textId="77777777" w:rsidR="00DF38C3" w:rsidRDefault="00D46CFF">
            <w:pPr>
              <w:pStyle w:val="TableParagraph"/>
              <w:spacing w:before="115"/>
              <w:ind w:left="30" w:right="10"/>
              <w:rPr>
                <w:sz w:val="20"/>
              </w:rPr>
            </w:pPr>
            <w:r>
              <w:rPr>
                <w:spacing w:val="-2"/>
                <w:sz w:val="20"/>
              </w:rPr>
              <w:t>0,00172</w:t>
            </w:r>
          </w:p>
        </w:tc>
      </w:tr>
      <w:tr w:rsidR="00DF38C3" w14:paraId="131D62A0" w14:textId="77777777">
        <w:trPr>
          <w:trHeight w:val="489"/>
        </w:trPr>
        <w:tc>
          <w:tcPr>
            <w:tcW w:w="432" w:type="dxa"/>
          </w:tcPr>
          <w:p w14:paraId="7255606B" w14:textId="77777777" w:rsidR="00DF38C3" w:rsidRDefault="00D46CFF">
            <w:pPr>
              <w:pStyle w:val="TableParagraph"/>
              <w:spacing w:before="114"/>
              <w:ind w:left="28" w:right="3"/>
              <w:rPr>
                <w:sz w:val="20"/>
              </w:rPr>
            </w:pPr>
            <w:r>
              <w:rPr>
                <w:spacing w:val="-5"/>
                <w:sz w:val="20"/>
              </w:rPr>
              <w:t>5.1</w:t>
            </w:r>
          </w:p>
        </w:tc>
        <w:tc>
          <w:tcPr>
            <w:tcW w:w="6121" w:type="dxa"/>
          </w:tcPr>
          <w:p w14:paraId="5060D18C" w14:textId="77777777" w:rsidR="00DF38C3" w:rsidRDefault="00D46CFF">
            <w:pPr>
              <w:pStyle w:val="TableParagraph"/>
              <w:spacing w:line="225" w:lineRule="exact"/>
              <w:ind w:right="15"/>
              <w:jc w:val="right"/>
              <w:rPr>
                <w:sz w:val="20"/>
              </w:rPr>
            </w:pPr>
            <w:r>
              <w:rPr>
                <w:spacing w:val="-2"/>
                <w:sz w:val="20"/>
              </w:rPr>
              <w:t>теплопередачей</w:t>
            </w:r>
            <w:r>
              <w:rPr>
                <w:spacing w:val="-11"/>
                <w:sz w:val="20"/>
              </w:rPr>
              <w:t xml:space="preserve"> </w:t>
            </w:r>
            <w:r>
              <w:rPr>
                <w:spacing w:val="-2"/>
                <w:sz w:val="20"/>
              </w:rPr>
              <w:t>через</w:t>
            </w:r>
            <w:r>
              <w:rPr>
                <w:spacing w:val="-11"/>
                <w:sz w:val="20"/>
              </w:rPr>
              <w:t xml:space="preserve"> </w:t>
            </w:r>
            <w:r>
              <w:rPr>
                <w:spacing w:val="-2"/>
                <w:sz w:val="20"/>
              </w:rPr>
              <w:t>теплоизоляционные</w:t>
            </w:r>
            <w:r>
              <w:rPr>
                <w:spacing w:val="-8"/>
                <w:sz w:val="20"/>
              </w:rPr>
              <w:t xml:space="preserve"> </w:t>
            </w:r>
            <w:r>
              <w:rPr>
                <w:spacing w:val="-2"/>
                <w:sz w:val="20"/>
              </w:rPr>
              <w:t>конструкции</w:t>
            </w:r>
          </w:p>
          <w:p w14:paraId="2D53B842" w14:textId="77777777" w:rsidR="00DF38C3" w:rsidRDefault="00D46CFF">
            <w:pPr>
              <w:pStyle w:val="TableParagraph"/>
              <w:spacing w:before="4"/>
              <w:ind w:right="13"/>
              <w:jc w:val="right"/>
              <w:rPr>
                <w:sz w:val="20"/>
              </w:rPr>
            </w:pPr>
            <w:r>
              <w:rPr>
                <w:spacing w:val="-2"/>
                <w:sz w:val="20"/>
              </w:rPr>
              <w:t>теплопроводов</w:t>
            </w:r>
          </w:p>
        </w:tc>
        <w:tc>
          <w:tcPr>
            <w:tcW w:w="1414" w:type="dxa"/>
          </w:tcPr>
          <w:p w14:paraId="7FD091FE" w14:textId="77777777" w:rsidR="00DF38C3" w:rsidRDefault="00D46CFF">
            <w:pPr>
              <w:pStyle w:val="TableParagraph"/>
              <w:spacing w:before="114"/>
              <w:ind w:left="25" w:right="12"/>
              <w:rPr>
                <w:sz w:val="20"/>
              </w:rPr>
            </w:pPr>
            <w:r>
              <w:rPr>
                <w:spacing w:val="-2"/>
                <w:sz w:val="20"/>
              </w:rPr>
              <w:t>0,0017</w:t>
            </w:r>
          </w:p>
        </w:tc>
        <w:tc>
          <w:tcPr>
            <w:tcW w:w="1560" w:type="dxa"/>
          </w:tcPr>
          <w:p w14:paraId="7F7DAB31" w14:textId="77777777" w:rsidR="00DF38C3" w:rsidRDefault="00D46CFF">
            <w:pPr>
              <w:pStyle w:val="TableParagraph"/>
              <w:spacing w:before="114"/>
              <w:ind w:left="30" w:right="7"/>
              <w:rPr>
                <w:sz w:val="20"/>
              </w:rPr>
            </w:pPr>
            <w:r>
              <w:rPr>
                <w:spacing w:val="-2"/>
                <w:sz w:val="20"/>
              </w:rPr>
              <w:t>0,0017</w:t>
            </w:r>
          </w:p>
        </w:tc>
      </w:tr>
      <w:tr w:rsidR="00DF38C3" w14:paraId="70AF9DBF" w14:textId="77777777">
        <w:trPr>
          <w:trHeight w:val="255"/>
        </w:trPr>
        <w:tc>
          <w:tcPr>
            <w:tcW w:w="432" w:type="dxa"/>
          </w:tcPr>
          <w:p w14:paraId="695D5649" w14:textId="77777777" w:rsidR="00DF38C3" w:rsidRDefault="00D46CFF">
            <w:pPr>
              <w:pStyle w:val="TableParagraph"/>
              <w:spacing w:line="225" w:lineRule="exact"/>
              <w:ind w:left="28" w:right="3"/>
              <w:rPr>
                <w:sz w:val="20"/>
              </w:rPr>
            </w:pPr>
            <w:r>
              <w:rPr>
                <w:spacing w:val="-5"/>
                <w:sz w:val="20"/>
              </w:rPr>
              <w:t>5.2</w:t>
            </w:r>
          </w:p>
        </w:tc>
        <w:tc>
          <w:tcPr>
            <w:tcW w:w="6121" w:type="dxa"/>
          </w:tcPr>
          <w:p w14:paraId="3CC41745" w14:textId="77777777" w:rsidR="00DF38C3" w:rsidRDefault="00D46CFF">
            <w:pPr>
              <w:pStyle w:val="TableParagraph"/>
              <w:spacing w:line="225" w:lineRule="exact"/>
              <w:ind w:left="3880"/>
              <w:jc w:val="left"/>
              <w:rPr>
                <w:sz w:val="20"/>
              </w:rPr>
            </w:pPr>
            <w:r>
              <w:rPr>
                <w:spacing w:val="-2"/>
                <w:sz w:val="20"/>
              </w:rPr>
              <w:t>потерей</w:t>
            </w:r>
            <w:r>
              <w:rPr>
                <w:spacing w:val="-7"/>
                <w:sz w:val="20"/>
              </w:rPr>
              <w:t xml:space="preserve"> </w:t>
            </w:r>
            <w:r>
              <w:rPr>
                <w:spacing w:val="-2"/>
                <w:sz w:val="20"/>
              </w:rPr>
              <w:t>теплоносителя</w:t>
            </w:r>
          </w:p>
        </w:tc>
        <w:tc>
          <w:tcPr>
            <w:tcW w:w="1414" w:type="dxa"/>
          </w:tcPr>
          <w:p w14:paraId="49BD895C" w14:textId="77777777" w:rsidR="00DF38C3" w:rsidRDefault="00D46CFF">
            <w:pPr>
              <w:pStyle w:val="TableParagraph"/>
              <w:spacing w:line="225" w:lineRule="exact"/>
              <w:ind w:left="25" w:right="12"/>
              <w:rPr>
                <w:sz w:val="20"/>
              </w:rPr>
            </w:pPr>
            <w:r>
              <w:rPr>
                <w:spacing w:val="-2"/>
                <w:sz w:val="20"/>
              </w:rPr>
              <w:t>0,00002</w:t>
            </w:r>
          </w:p>
        </w:tc>
        <w:tc>
          <w:tcPr>
            <w:tcW w:w="1560" w:type="dxa"/>
          </w:tcPr>
          <w:p w14:paraId="074B595B" w14:textId="77777777" w:rsidR="00DF38C3" w:rsidRDefault="00D46CFF">
            <w:pPr>
              <w:pStyle w:val="TableParagraph"/>
              <w:spacing w:line="225" w:lineRule="exact"/>
              <w:ind w:left="30" w:right="10"/>
              <w:rPr>
                <w:sz w:val="20"/>
              </w:rPr>
            </w:pPr>
            <w:r>
              <w:rPr>
                <w:spacing w:val="-2"/>
                <w:sz w:val="20"/>
              </w:rPr>
              <w:t>0,00002</w:t>
            </w:r>
          </w:p>
        </w:tc>
      </w:tr>
      <w:tr w:rsidR="00DF38C3" w14:paraId="0F2CE876" w14:textId="77777777">
        <w:trPr>
          <w:trHeight w:val="489"/>
        </w:trPr>
        <w:tc>
          <w:tcPr>
            <w:tcW w:w="432" w:type="dxa"/>
          </w:tcPr>
          <w:p w14:paraId="1C43903D" w14:textId="77777777" w:rsidR="00DF38C3" w:rsidRDefault="00D46CFF">
            <w:pPr>
              <w:pStyle w:val="TableParagraph"/>
              <w:spacing w:before="114"/>
              <w:ind w:left="28"/>
              <w:rPr>
                <w:sz w:val="20"/>
              </w:rPr>
            </w:pPr>
            <w:r>
              <w:rPr>
                <w:spacing w:val="-10"/>
                <w:sz w:val="20"/>
              </w:rPr>
              <w:t>6</w:t>
            </w:r>
          </w:p>
        </w:tc>
        <w:tc>
          <w:tcPr>
            <w:tcW w:w="6121" w:type="dxa"/>
          </w:tcPr>
          <w:p w14:paraId="670144B5" w14:textId="77777777" w:rsidR="00DF38C3" w:rsidRDefault="00D46CFF">
            <w:pPr>
              <w:pStyle w:val="TableParagraph"/>
              <w:spacing w:before="2"/>
              <w:ind w:left="30"/>
              <w:jc w:val="left"/>
              <w:rPr>
                <w:sz w:val="20"/>
              </w:rPr>
            </w:pPr>
            <w:r>
              <w:rPr>
                <w:spacing w:val="-2"/>
                <w:sz w:val="20"/>
              </w:rPr>
              <w:t>Тепловая</w:t>
            </w:r>
            <w:r>
              <w:rPr>
                <w:spacing w:val="-6"/>
                <w:sz w:val="20"/>
              </w:rPr>
              <w:t xml:space="preserve"> </w:t>
            </w:r>
            <w:r>
              <w:rPr>
                <w:spacing w:val="-2"/>
                <w:sz w:val="20"/>
              </w:rPr>
              <w:t>мощность котельного оборудования</w:t>
            </w:r>
            <w:r>
              <w:rPr>
                <w:spacing w:val="-3"/>
                <w:sz w:val="20"/>
              </w:rPr>
              <w:t xml:space="preserve"> </w:t>
            </w:r>
            <w:r>
              <w:rPr>
                <w:spacing w:val="-2"/>
                <w:sz w:val="20"/>
              </w:rPr>
              <w:t>на</w:t>
            </w:r>
            <w:r>
              <w:rPr>
                <w:spacing w:val="-3"/>
                <w:sz w:val="20"/>
              </w:rPr>
              <w:t xml:space="preserve"> </w:t>
            </w:r>
            <w:r>
              <w:rPr>
                <w:spacing w:val="-2"/>
                <w:sz w:val="20"/>
              </w:rPr>
              <w:t>резервном топливе</w:t>
            </w:r>
          </w:p>
        </w:tc>
        <w:tc>
          <w:tcPr>
            <w:tcW w:w="1414" w:type="dxa"/>
          </w:tcPr>
          <w:p w14:paraId="36B5B7B6" w14:textId="77777777" w:rsidR="00DF38C3" w:rsidRDefault="00D46CFF">
            <w:pPr>
              <w:pStyle w:val="TableParagraph"/>
              <w:spacing w:before="114"/>
              <w:ind w:left="25" w:right="2"/>
              <w:rPr>
                <w:sz w:val="20"/>
              </w:rPr>
            </w:pPr>
            <w:r>
              <w:rPr>
                <w:spacing w:val="-10"/>
                <w:sz w:val="20"/>
              </w:rPr>
              <w:t>0</w:t>
            </w:r>
          </w:p>
        </w:tc>
        <w:tc>
          <w:tcPr>
            <w:tcW w:w="1560" w:type="dxa"/>
          </w:tcPr>
          <w:p w14:paraId="7455806E" w14:textId="77777777" w:rsidR="00DF38C3" w:rsidRDefault="00D46CFF">
            <w:pPr>
              <w:pStyle w:val="TableParagraph"/>
              <w:spacing w:before="114"/>
              <w:ind w:left="30"/>
              <w:rPr>
                <w:sz w:val="20"/>
              </w:rPr>
            </w:pPr>
            <w:r>
              <w:rPr>
                <w:spacing w:val="-10"/>
                <w:sz w:val="20"/>
              </w:rPr>
              <w:t>0</w:t>
            </w:r>
          </w:p>
        </w:tc>
      </w:tr>
      <w:tr w:rsidR="00DF38C3" w14:paraId="20AD837F" w14:textId="77777777">
        <w:trPr>
          <w:trHeight w:val="257"/>
        </w:trPr>
        <w:tc>
          <w:tcPr>
            <w:tcW w:w="432" w:type="dxa"/>
          </w:tcPr>
          <w:p w14:paraId="48DEAAF1" w14:textId="77777777" w:rsidR="00DF38C3" w:rsidRDefault="00D46CFF">
            <w:pPr>
              <w:pStyle w:val="TableParagraph"/>
              <w:spacing w:line="226" w:lineRule="exact"/>
              <w:ind w:left="28"/>
              <w:rPr>
                <w:sz w:val="20"/>
              </w:rPr>
            </w:pPr>
            <w:r>
              <w:rPr>
                <w:spacing w:val="-10"/>
                <w:sz w:val="20"/>
              </w:rPr>
              <w:t>7</w:t>
            </w:r>
          </w:p>
        </w:tc>
        <w:tc>
          <w:tcPr>
            <w:tcW w:w="6121" w:type="dxa"/>
          </w:tcPr>
          <w:p w14:paraId="2150C29C" w14:textId="77777777" w:rsidR="00DF38C3" w:rsidRDefault="00D46CFF">
            <w:pPr>
              <w:pStyle w:val="TableParagraph"/>
              <w:spacing w:line="226" w:lineRule="exact"/>
              <w:ind w:left="30"/>
              <w:jc w:val="left"/>
              <w:rPr>
                <w:sz w:val="20"/>
              </w:rPr>
            </w:pPr>
            <w:r>
              <w:rPr>
                <w:spacing w:val="-4"/>
                <w:sz w:val="20"/>
              </w:rPr>
              <w:t>Тепловая</w:t>
            </w:r>
            <w:r>
              <w:rPr>
                <w:spacing w:val="1"/>
                <w:sz w:val="20"/>
              </w:rPr>
              <w:t xml:space="preserve"> </w:t>
            </w:r>
            <w:r>
              <w:rPr>
                <w:spacing w:val="-4"/>
                <w:sz w:val="20"/>
              </w:rPr>
              <w:t>нагрузка</w:t>
            </w:r>
            <w:r>
              <w:rPr>
                <w:sz w:val="20"/>
              </w:rPr>
              <w:t xml:space="preserve"> </w:t>
            </w:r>
            <w:r>
              <w:rPr>
                <w:spacing w:val="-4"/>
                <w:sz w:val="20"/>
              </w:rPr>
              <w:t>подключенных</w:t>
            </w:r>
            <w:r>
              <w:rPr>
                <w:spacing w:val="4"/>
                <w:sz w:val="20"/>
              </w:rPr>
              <w:t xml:space="preserve"> </w:t>
            </w:r>
            <w:r>
              <w:rPr>
                <w:spacing w:val="-4"/>
                <w:sz w:val="20"/>
              </w:rPr>
              <w:t>потребителей</w:t>
            </w:r>
          </w:p>
        </w:tc>
        <w:tc>
          <w:tcPr>
            <w:tcW w:w="1414" w:type="dxa"/>
          </w:tcPr>
          <w:p w14:paraId="32469318" w14:textId="77777777" w:rsidR="00DF38C3" w:rsidRDefault="00D46CFF">
            <w:pPr>
              <w:pStyle w:val="TableParagraph"/>
              <w:spacing w:line="226" w:lineRule="exact"/>
              <w:ind w:left="25" w:right="12"/>
              <w:rPr>
                <w:sz w:val="20"/>
              </w:rPr>
            </w:pPr>
            <w:r>
              <w:rPr>
                <w:spacing w:val="-2"/>
                <w:sz w:val="20"/>
              </w:rPr>
              <w:t>0,0042</w:t>
            </w:r>
          </w:p>
        </w:tc>
        <w:tc>
          <w:tcPr>
            <w:tcW w:w="1560" w:type="dxa"/>
          </w:tcPr>
          <w:p w14:paraId="5885D0F1" w14:textId="77777777" w:rsidR="00DF38C3" w:rsidRDefault="00D46CFF">
            <w:pPr>
              <w:pStyle w:val="TableParagraph"/>
              <w:spacing w:line="226" w:lineRule="exact"/>
              <w:ind w:left="30" w:right="7"/>
              <w:rPr>
                <w:sz w:val="20"/>
              </w:rPr>
            </w:pPr>
            <w:r>
              <w:rPr>
                <w:spacing w:val="-2"/>
                <w:sz w:val="20"/>
              </w:rPr>
              <w:t>0,0042</w:t>
            </w:r>
          </w:p>
        </w:tc>
      </w:tr>
      <w:tr w:rsidR="00DF38C3" w14:paraId="42A22573" w14:textId="77777777">
        <w:trPr>
          <w:trHeight w:val="486"/>
        </w:trPr>
        <w:tc>
          <w:tcPr>
            <w:tcW w:w="432" w:type="dxa"/>
          </w:tcPr>
          <w:p w14:paraId="3B9A5FBA" w14:textId="77777777" w:rsidR="00DF38C3" w:rsidRDefault="00D46CFF">
            <w:pPr>
              <w:pStyle w:val="TableParagraph"/>
              <w:spacing w:before="115"/>
              <w:ind w:left="28"/>
              <w:rPr>
                <w:sz w:val="20"/>
              </w:rPr>
            </w:pPr>
            <w:r>
              <w:rPr>
                <w:spacing w:val="-10"/>
                <w:sz w:val="20"/>
              </w:rPr>
              <w:t>8</w:t>
            </w:r>
          </w:p>
        </w:tc>
        <w:tc>
          <w:tcPr>
            <w:tcW w:w="6121" w:type="dxa"/>
          </w:tcPr>
          <w:p w14:paraId="2C572C14" w14:textId="77777777" w:rsidR="00DF38C3" w:rsidRDefault="00D46CFF">
            <w:pPr>
              <w:pStyle w:val="TableParagraph"/>
              <w:spacing w:line="244" w:lineRule="auto"/>
              <w:ind w:left="30"/>
              <w:jc w:val="left"/>
              <w:rPr>
                <w:sz w:val="20"/>
              </w:rPr>
            </w:pPr>
            <w:r>
              <w:rPr>
                <w:sz w:val="20"/>
              </w:rPr>
              <w:t>Резерв</w:t>
            </w:r>
            <w:r>
              <w:rPr>
                <w:spacing w:val="-14"/>
                <w:sz w:val="20"/>
              </w:rPr>
              <w:t xml:space="preserve"> </w:t>
            </w:r>
            <w:r>
              <w:rPr>
                <w:sz w:val="20"/>
              </w:rPr>
              <w:t>(+)</w:t>
            </w:r>
            <w:r>
              <w:rPr>
                <w:spacing w:val="-13"/>
                <w:sz w:val="20"/>
              </w:rPr>
              <w:t xml:space="preserve"> </w:t>
            </w:r>
            <w:r>
              <w:rPr>
                <w:sz w:val="20"/>
              </w:rPr>
              <w:t>/</w:t>
            </w:r>
            <w:r>
              <w:rPr>
                <w:spacing w:val="-13"/>
                <w:sz w:val="20"/>
              </w:rPr>
              <w:t xml:space="preserve"> </w:t>
            </w:r>
            <w:r>
              <w:rPr>
                <w:sz w:val="20"/>
              </w:rPr>
              <w:t>дефицит</w:t>
            </w:r>
            <w:r>
              <w:rPr>
                <w:spacing w:val="-10"/>
                <w:sz w:val="20"/>
              </w:rPr>
              <w:t xml:space="preserve"> </w:t>
            </w:r>
            <w:r>
              <w:rPr>
                <w:sz w:val="20"/>
              </w:rPr>
              <w:t>(-)</w:t>
            </w:r>
            <w:r>
              <w:rPr>
                <w:spacing w:val="-14"/>
                <w:sz w:val="20"/>
              </w:rPr>
              <w:t xml:space="preserve"> </w:t>
            </w:r>
            <w:r>
              <w:rPr>
                <w:sz w:val="20"/>
              </w:rPr>
              <w:t>тепловой</w:t>
            </w:r>
            <w:r>
              <w:rPr>
                <w:spacing w:val="-13"/>
                <w:sz w:val="20"/>
              </w:rPr>
              <w:t xml:space="preserve"> </w:t>
            </w:r>
            <w:r>
              <w:rPr>
                <w:sz w:val="20"/>
              </w:rPr>
              <w:t>мощности</w:t>
            </w:r>
            <w:r>
              <w:rPr>
                <w:spacing w:val="-10"/>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4" w:type="dxa"/>
          </w:tcPr>
          <w:p w14:paraId="2742B603" w14:textId="77777777" w:rsidR="00DF38C3" w:rsidRDefault="00D46CFF">
            <w:pPr>
              <w:pStyle w:val="TableParagraph"/>
              <w:spacing w:before="115"/>
              <w:ind w:left="25" w:right="12"/>
              <w:rPr>
                <w:sz w:val="20"/>
              </w:rPr>
            </w:pPr>
            <w:r>
              <w:rPr>
                <w:spacing w:val="-2"/>
                <w:sz w:val="20"/>
              </w:rPr>
              <w:t>+0,08</w:t>
            </w:r>
          </w:p>
        </w:tc>
        <w:tc>
          <w:tcPr>
            <w:tcW w:w="1560" w:type="dxa"/>
          </w:tcPr>
          <w:p w14:paraId="454D5427" w14:textId="77777777" w:rsidR="00DF38C3" w:rsidRDefault="00D46CFF">
            <w:pPr>
              <w:pStyle w:val="TableParagraph"/>
              <w:spacing w:before="115"/>
              <w:ind w:left="30" w:right="10"/>
              <w:rPr>
                <w:sz w:val="20"/>
              </w:rPr>
            </w:pPr>
            <w:r>
              <w:rPr>
                <w:spacing w:val="-2"/>
                <w:sz w:val="20"/>
              </w:rPr>
              <w:t>+0,08</w:t>
            </w:r>
          </w:p>
        </w:tc>
      </w:tr>
    </w:tbl>
    <w:p w14:paraId="618378FA" w14:textId="77777777" w:rsidR="00DF38C3" w:rsidRDefault="00DF38C3">
      <w:pPr>
        <w:pStyle w:val="a3"/>
        <w:spacing w:before="155"/>
      </w:pPr>
    </w:p>
    <w:p w14:paraId="0BC5049C" w14:textId="77777777" w:rsidR="00DF38C3" w:rsidRDefault="00D46CFF">
      <w:pPr>
        <w:pStyle w:val="a3"/>
        <w:spacing w:before="1" w:line="364" w:lineRule="auto"/>
        <w:ind w:left="142" w:right="276"/>
        <w:jc w:val="both"/>
      </w:pPr>
      <w:r>
        <w:t>Таблица 15 – Значения тепловой мощности системы теплоснабжения от центральной котельной «Алые паруса» "</w:t>
      </w:r>
      <w:proofErr w:type="spellStart"/>
      <w:r>
        <w:t>СтавропольРесурсСервис</w:t>
      </w:r>
      <w:proofErr w:type="spellEnd"/>
      <w:r>
        <w:t xml:space="preserve">" в с. Ягодное, </w:t>
      </w:r>
      <w:r>
        <w:rPr>
          <w:spacing w:val="-2"/>
        </w:rPr>
        <w:t>Гкал/ч</w:t>
      </w:r>
    </w:p>
    <w:p w14:paraId="204E9CD5" w14:textId="77777777" w:rsidR="00DF38C3" w:rsidRDefault="00DF38C3">
      <w:pPr>
        <w:pStyle w:val="a3"/>
        <w:spacing w:before="186"/>
        <w:rPr>
          <w:sz w:val="20"/>
        </w:rPr>
      </w:pP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DF38C3" w14:paraId="339282A9" w14:textId="77777777">
        <w:trPr>
          <w:trHeight w:val="562"/>
        </w:trPr>
        <w:tc>
          <w:tcPr>
            <w:tcW w:w="432" w:type="dxa"/>
          </w:tcPr>
          <w:p w14:paraId="02E347C9" w14:textId="77777777" w:rsidR="00DF38C3" w:rsidRDefault="00D46CFF">
            <w:pPr>
              <w:pStyle w:val="TableParagraph"/>
              <w:spacing w:before="36" w:line="244" w:lineRule="auto"/>
              <w:ind w:left="83" w:right="67" w:firstLine="26"/>
              <w:jc w:val="left"/>
              <w:rPr>
                <w:sz w:val="20"/>
              </w:rPr>
            </w:pPr>
            <w:r>
              <w:rPr>
                <w:spacing w:val="-10"/>
                <w:sz w:val="20"/>
              </w:rPr>
              <w:t xml:space="preserve">№ </w:t>
            </w:r>
            <w:r>
              <w:rPr>
                <w:spacing w:val="-9"/>
                <w:sz w:val="20"/>
              </w:rPr>
              <w:t>п/п</w:t>
            </w:r>
          </w:p>
        </w:tc>
        <w:tc>
          <w:tcPr>
            <w:tcW w:w="6121" w:type="dxa"/>
          </w:tcPr>
          <w:p w14:paraId="6445AA88" w14:textId="77777777" w:rsidR="00DF38C3" w:rsidRDefault="00D46CFF">
            <w:pPr>
              <w:pStyle w:val="TableParagraph"/>
              <w:spacing w:before="151"/>
              <w:ind w:left="17" w:right="10"/>
              <w:rPr>
                <w:sz w:val="20"/>
              </w:rPr>
            </w:pPr>
            <w:r>
              <w:rPr>
                <w:spacing w:val="-2"/>
                <w:sz w:val="20"/>
              </w:rPr>
              <w:t>Наименование</w:t>
            </w:r>
          </w:p>
        </w:tc>
        <w:tc>
          <w:tcPr>
            <w:tcW w:w="1414" w:type="dxa"/>
          </w:tcPr>
          <w:p w14:paraId="5FAC0C4E" w14:textId="77777777" w:rsidR="00DF38C3" w:rsidRDefault="00D46CFF">
            <w:pPr>
              <w:pStyle w:val="TableParagraph"/>
              <w:spacing w:before="36" w:line="244" w:lineRule="auto"/>
              <w:ind w:left="276" w:right="273" w:firstLine="45"/>
              <w:jc w:val="left"/>
              <w:rPr>
                <w:sz w:val="20"/>
              </w:rPr>
            </w:pPr>
            <w:r>
              <w:rPr>
                <w:spacing w:val="-2"/>
                <w:sz w:val="20"/>
              </w:rPr>
              <w:t xml:space="preserve">Базовое </w:t>
            </w:r>
            <w:r>
              <w:rPr>
                <w:spacing w:val="-5"/>
                <w:sz w:val="20"/>
              </w:rPr>
              <w:t>значение</w:t>
            </w:r>
          </w:p>
        </w:tc>
        <w:tc>
          <w:tcPr>
            <w:tcW w:w="1560" w:type="dxa"/>
          </w:tcPr>
          <w:p w14:paraId="66610891" w14:textId="77777777" w:rsidR="00DF38C3" w:rsidRDefault="00D46CFF">
            <w:pPr>
              <w:pStyle w:val="TableParagraph"/>
              <w:spacing w:before="36" w:line="244" w:lineRule="auto"/>
              <w:ind w:left="254" w:hanging="197"/>
              <w:jc w:val="left"/>
              <w:rPr>
                <w:sz w:val="20"/>
              </w:rPr>
            </w:pPr>
            <w:r>
              <w:rPr>
                <w:spacing w:val="-6"/>
                <w:sz w:val="20"/>
              </w:rPr>
              <w:t xml:space="preserve">Перспективные </w:t>
            </w:r>
            <w:r>
              <w:rPr>
                <w:spacing w:val="-2"/>
                <w:sz w:val="20"/>
              </w:rPr>
              <w:t>показатели</w:t>
            </w:r>
          </w:p>
        </w:tc>
      </w:tr>
      <w:tr w:rsidR="00DF38C3" w14:paraId="05E3998A" w14:textId="77777777">
        <w:trPr>
          <w:trHeight w:val="402"/>
        </w:trPr>
        <w:tc>
          <w:tcPr>
            <w:tcW w:w="432" w:type="dxa"/>
          </w:tcPr>
          <w:p w14:paraId="16AB5B06" w14:textId="77777777" w:rsidR="00DF38C3" w:rsidRDefault="00D46CFF">
            <w:pPr>
              <w:pStyle w:val="TableParagraph"/>
              <w:spacing w:before="70"/>
              <w:ind w:left="28"/>
              <w:rPr>
                <w:sz w:val="20"/>
              </w:rPr>
            </w:pPr>
            <w:r>
              <w:rPr>
                <w:spacing w:val="-10"/>
                <w:sz w:val="20"/>
              </w:rPr>
              <w:t>1</w:t>
            </w:r>
          </w:p>
        </w:tc>
        <w:tc>
          <w:tcPr>
            <w:tcW w:w="6121" w:type="dxa"/>
          </w:tcPr>
          <w:p w14:paraId="46CFAF8C" w14:textId="77777777" w:rsidR="00DF38C3" w:rsidRDefault="00D46CFF">
            <w:pPr>
              <w:pStyle w:val="TableParagraph"/>
              <w:spacing w:before="70"/>
              <w:ind w:left="30"/>
              <w:jc w:val="left"/>
              <w:rPr>
                <w:sz w:val="20"/>
              </w:rPr>
            </w:pPr>
            <w:r>
              <w:rPr>
                <w:spacing w:val="-2"/>
                <w:sz w:val="20"/>
              </w:rPr>
              <w:t>Установленная</w:t>
            </w:r>
            <w:r>
              <w:rPr>
                <w:spacing w:val="-6"/>
                <w:sz w:val="20"/>
              </w:rPr>
              <w:t xml:space="preserve"> </w:t>
            </w:r>
            <w:r>
              <w:rPr>
                <w:spacing w:val="-2"/>
                <w:sz w:val="20"/>
              </w:rPr>
              <w:t>тепловая</w:t>
            </w:r>
            <w:r>
              <w:rPr>
                <w:spacing w:val="-3"/>
                <w:sz w:val="20"/>
              </w:rPr>
              <w:t xml:space="preserve"> </w:t>
            </w:r>
            <w:r>
              <w:rPr>
                <w:spacing w:val="-2"/>
                <w:sz w:val="20"/>
              </w:rPr>
              <w:t>мощность</w:t>
            </w:r>
            <w:r>
              <w:rPr>
                <w:spacing w:val="-4"/>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4" w:type="dxa"/>
          </w:tcPr>
          <w:p w14:paraId="288E7ACF" w14:textId="77777777" w:rsidR="00DF38C3" w:rsidRDefault="00D46CFF">
            <w:pPr>
              <w:pStyle w:val="TableParagraph"/>
              <w:spacing w:before="70"/>
              <w:ind w:left="25" w:right="7"/>
              <w:rPr>
                <w:sz w:val="20"/>
              </w:rPr>
            </w:pPr>
            <w:r>
              <w:rPr>
                <w:spacing w:val="-4"/>
                <w:sz w:val="20"/>
              </w:rPr>
              <w:t>19,8</w:t>
            </w:r>
          </w:p>
        </w:tc>
        <w:tc>
          <w:tcPr>
            <w:tcW w:w="1560" w:type="dxa"/>
          </w:tcPr>
          <w:p w14:paraId="7D0A0EB8" w14:textId="77777777" w:rsidR="00DF38C3" w:rsidRDefault="00D46CFF">
            <w:pPr>
              <w:pStyle w:val="TableParagraph"/>
              <w:spacing w:before="70"/>
              <w:ind w:left="30" w:right="10"/>
              <w:rPr>
                <w:sz w:val="20"/>
              </w:rPr>
            </w:pPr>
            <w:r>
              <w:rPr>
                <w:spacing w:val="-4"/>
                <w:sz w:val="20"/>
              </w:rPr>
              <w:t>19,8</w:t>
            </w:r>
          </w:p>
        </w:tc>
      </w:tr>
      <w:tr w:rsidR="00DF38C3" w14:paraId="68BC2B7B" w14:textId="77777777">
        <w:trPr>
          <w:trHeight w:val="297"/>
        </w:trPr>
        <w:tc>
          <w:tcPr>
            <w:tcW w:w="432" w:type="dxa"/>
          </w:tcPr>
          <w:p w14:paraId="0785FDCE" w14:textId="77777777" w:rsidR="00DF38C3" w:rsidRDefault="00D46CFF">
            <w:pPr>
              <w:pStyle w:val="TableParagraph"/>
              <w:spacing w:line="226" w:lineRule="exact"/>
              <w:ind w:left="28"/>
              <w:rPr>
                <w:sz w:val="20"/>
              </w:rPr>
            </w:pPr>
            <w:r>
              <w:rPr>
                <w:spacing w:val="-10"/>
                <w:sz w:val="20"/>
              </w:rPr>
              <w:t>2</w:t>
            </w:r>
          </w:p>
        </w:tc>
        <w:tc>
          <w:tcPr>
            <w:tcW w:w="6121" w:type="dxa"/>
          </w:tcPr>
          <w:p w14:paraId="3A6683EE" w14:textId="77777777" w:rsidR="00DF38C3" w:rsidRDefault="00D46CFF">
            <w:pPr>
              <w:pStyle w:val="TableParagraph"/>
              <w:spacing w:line="226" w:lineRule="exact"/>
              <w:ind w:left="30"/>
              <w:jc w:val="left"/>
              <w:rPr>
                <w:sz w:val="20"/>
              </w:rPr>
            </w:pPr>
            <w:r>
              <w:rPr>
                <w:spacing w:val="-2"/>
                <w:sz w:val="20"/>
              </w:rPr>
              <w:t>Располагаемая</w:t>
            </w:r>
            <w:r>
              <w:rPr>
                <w:spacing w:val="-9"/>
                <w:sz w:val="20"/>
              </w:rPr>
              <w:t xml:space="preserve"> </w:t>
            </w:r>
            <w:r>
              <w:rPr>
                <w:spacing w:val="-2"/>
                <w:sz w:val="20"/>
              </w:rPr>
              <w:t>тепловая</w:t>
            </w:r>
            <w:r>
              <w:rPr>
                <w:spacing w:val="-3"/>
                <w:sz w:val="20"/>
              </w:rPr>
              <w:t xml:space="preserve"> </w:t>
            </w:r>
            <w:r>
              <w:rPr>
                <w:spacing w:val="-2"/>
                <w:sz w:val="20"/>
              </w:rPr>
              <w:t>мощность</w:t>
            </w:r>
            <w:r>
              <w:rPr>
                <w:spacing w:val="-5"/>
                <w:sz w:val="20"/>
              </w:rPr>
              <w:t xml:space="preserve"> </w:t>
            </w:r>
            <w:r>
              <w:rPr>
                <w:spacing w:val="-2"/>
                <w:sz w:val="20"/>
              </w:rPr>
              <w:t>источника</w:t>
            </w:r>
            <w:r>
              <w:rPr>
                <w:spacing w:val="-8"/>
                <w:sz w:val="20"/>
              </w:rPr>
              <w:t xml:space="preserve"> </w:t>
            </w:r>
            <w:r>
              <w:rPr>
                <w:spacing w:val="-2"/>
                <w:sz w:val="20"/>
              </w:rPr>
              <w:t>тепловой</w:t>
            </w:r>
            <w:r>
              <w:rPr>
                <w:spacing w:val="-6"/>
                <w:sz w:val="20"/>
              </w:rPr>
              <w:t xml:space="preserve"> </w:t>
            </w:r>
            <w:r>
              <w:rPr>
                <w:spacing w:val="-2"/>
                <w:sz w:val="20"/>
              </w:rPr>
              <w:t>энергии</w:t>
            </w:r>
          </w:p>
        </w:tc>
        <w:tc>
          <w:tcPr>
            <w:tcW w:w="1414" w:type="dxa"/>
          </w:tcPr>
          <w:p w14:paraId="09E00EDE" w14:textId="77777777" w:rsidR="00DF38C3" w:rsidRDefault="00D46CFF">
            <w:pPr>
              <w:pStyle w:val="TableParagraph"/>
              <w:spacing w:before="71" w:line="207" w:lineRule="exact"/>
              <w:ind w:left="25" w:right="7"/>
              <w:rPr>
                <w:sz w:val="20"/>
              </w:rPr>
            </w:pPr>
            <w:r>
              <w:rPr>
                <w:spacing w:val="-4"/>
                <w:sz w:val="20"/>
              </w:rPr>
              <w:t>19,8</w:t>
            </w:r>
          </w:p>
        </w:tc>
        <w:tc>
          <w:tcPr>
            <w:tcW w:w="1560" w:type="dxa"/>
          </w:tcPr>
          <w:p w14:paraId="73A7001C" w14:textId="77777777" w:rsidR="00DF38C3" w:rsidRDefault="00D46CFF">
            <w:pPr>
              <w:pStyle w:val="TableParagraph"/>
              <w:spacing w:before="71" w:line="207" w:lineRule="exact"/>
              <w:ind w:left="30" w:right="10"/>
              <w:rPr>
                <w:sz w:val="20"/>
              </w:rPr>
            </w:pPr>
            <w:r>
              <w:rPr>
                <w:spacing w:val="-4"/>
                <w:sz w:val="20"/>
              </w:rPr>
              <w:t>19,8</w:t>
            </w:r>
          </w:p>
        </w:tc>
      </w:tr>
      <w:tr w:rsidR="00DF38C3" w14:paraId="27B5E3DC" w14:textId="77777777">
        <w:trPr>
          <w:trHeight w:val="488"/>
        </w:trPr>
        <w:tc>
          <w:tcPr>
            <w:tcW w:w="432" w:type="dxa"/>
          </w:tcPr>
          <w:p w14:paraId="15DCEA86" w14:textId="77777777" w:rsidR="00DF38C3" w:rsidRDefault="00D46CFF">
            <w:pPr>
              <w:pStyle w:val="TableParagraph"/>
              <w:spacing w:before="114"/>
              <w:ind w:left="28"/>
              <w:rPr>
                <w:sz w:val="20"/>
              </w:rPr>
            </w:pPr>
            <w:r>
              <w:rPr>
                <w:spacing w:val="-10"/>
                <w:sz w:val="20"/>
              </w:rPr>
              <w:t>3</w:t>
            </w:r>
          </w:p>
        </w:tc>
        <w:tc>
          <w:tcPr>
            <w:tcW w:w="6121" w:type="dxa"/>
          </w:tcPr>
          <w:p w14:paraId="571DCC2D" w14:textId="77777777" w:rsidR="00DF38C3" w:rsidRDefault="00D46CFF">
            <w:pPr>
              <w:pStyle w:val="TableParagraph"/>
              <w:spacing w:line="244" w:lineRule="auto"/>
              <w:ind w:left="30"/>
              <w:jc w:val="left"/>
              <w:rPr>
                <w:sz w:val="20"/>
              </w:rPr>
            </w:pPr>
            <w:r>
              <w:rPr>
                <w:sz w:val="20"/>
              </w:rPr>
              <w:t>Затраты</w:t>
            </w:r>
            <w:r>
              <w:rPr>
                <w:spacing w:val="-14"/>
                <w:sz w:val="20"/>
              </w:rPr>
              <w:t xml:space="preserve"> </w:t>
            </w:r>
            <w:r>
              <w:rPr>
                <w:sz w:val="20"/>
              </w:rPr>
              <w:t>тепловой</w:t>
            </w:r>
            <w:r>
              <w:rPr>
                <w:spacing w:val="-13"/>
                <w:sz w:val="20"/>
              </w:rPr>
              <w:t xml:space="preserve"> </w:t>
            </w:r>
            <w:r>
              <w:rPr>
                <w:sz w:val="20"/>
              </w:rPr>
              <w:t>мощности</w:t>
            </w:r>
            <w:r>
              <w:rPr>
                <w:spacing w:val="-13"/>
                <w:sz w:val="20"/>
              </w:rPr>
              <w:t xml:space="preserve"> </w:t>
            </w:r>
            <w:r>
              <w:rPr>
                <w:sz w:val="20"/>
              </w:rPr>
              <w:t>на</w:t>
            </w:r>
            <w:r>
              <w:rPr>
                <w:spacing w:val="-14"/>
                <w:sz w:val="20"/>
              </w:rPr>
              <w:t xml:space="preserve"> </w:t>
            </w:r>
            <w:r>
              <w:rPr>
                <w:sz w:val="20"/>
              </w:rPr>
              <w:t>собственные</w:t>
            </w:r>
            <w:r>
              <w:rPr>
                <w:spacing w:val="-13"/>
                <w:sz w:val="20"/>
              </w:rPr>
              <w:t xml:space="preserve"> </w:t>
            </w:r>
            <w:r>
              <w:rPr>
                <w:sz w:val="20"/>
              </w:rPr>
              <w:t>и</w:t>
            </w:r>
            <w:r>
              <w:rPr>
                <w:spacing w:val="-13"/>
                <w:sz w:val="20"/>
              </w:rPr>
              <w:t xml:space="preserve"> </w:t>
            </w:r>
            <w:r>
              <w:rPr>
                <w:sz w:val="20"/>
              </w:rPr>
              <w:t>хозяйственные нужды котельной</w:t>
            </w:r>
          </w:p>
        </w:tc>
        <w:tc>
          <w:tcPr>
            <w:tcW w:w="1414" w:type="dxa"/>
          </w:tcPr>
          <w:p w14:paraId="2D2ECEB6" w14:textId="77777777" w:rsidR="00DF38C3" w:rsidRDefault="00D46CFF">
            <w:pPr>
              <w:pStyle w:val="TableParagraph"/>
              <w:spacing w:before="114"/>
              <w:ind w:left="25" w:right="4"/>
              <w:rPr>
                <w:sz w:val="20"/>
              </w:rPr>
            </w:pPr>
            <w:r>
              <w:rPr>
                <w:spacing w:val="-4"/>
                <w:sz w:val="20"/>
              </w:rPr>
              <w:t>0,03</w:t>
            </w:r>
          </w:p>
        </w:tc>
        <w:tc>
          <w:tcPr>
            <w:tcW w:w="1560" w:type="dxa"/>
          </w:tcPr>
          <w:p w14:paraId="77BCF953" w14:textId="77777777" w:rsidR="00DF38C3" w:rsidRDefault="00D46CFF">
            <w:pPr>
              <w:pStyle w:val="TableParagraph"/>
              <w:spacing w:before="114"/>
              <w:ind w:left="30" w:right="7"/>
              <w:rPr>
                <w:sz w:val="20"/>
              </w:rPr>
            </w:pPr>
            <w:r>
              <w:rPr>
                <w:spacing w:val="-4"/>
                <w:sz w:val="20"/>
              </w:rPr>
              <w:t>0,03</w:t>
            </w:r>
          </w:p>
        </w:tc>
      </w:tr>
      <w:tr w:rsidR="00DF38C3" w14:paraId="12ADBB7E" w14:textId="77777777">
        <w:trPr>
          <w:trHeight w:val="298"/>
        </w:trPr>
        <w:tc>
          <w:tcPr>
            <w:tcW w:w="432" w:type="dxa"/>
          </w:tcPr>
          <w:p w14:paraId="07F32865" w14:textId="77777777" w:rsidR="00DF38C3" w:rsidRDefault="00D46CFF">
            <w:pPr>
              <w:pStyle w:val="TableParagraph"/>
              <w:spacing w:line="225" w:lineRule="exact"/>
              <w:ind w:left="28"/>
              <w:rPr>
                <w:sz w:val="20"/>
              </w:rPr>
            </w:pPr>
            <w:r>
              <w:rPr>
                <w:spacing w:val="-10"/>
                <w:sz w:val="20"/>
              </w:rPr>
              <w:t>4</w:t>
            </w:r>
          </w:p>
        </w:tc>
        <w:tc>
          <w:tcPr>
            <w:tcW w:w="6121" w:type="dxa"/>
          </w:tcPr>
          <w:p w14:paraId="16616A62" w14:textId="77777777" w:rsidR="00DF38C3" w:rsidRDefault="00D46CFF">
            <w:pPr>
              <w:pStyle w:val="TableParagraph"/>
              <w:spacing w:line="225" w:lineRule="exact"/>
              <w:ind w:left="30"/>
              <w:jc w:val="left"/>
              <w:rPr>
                <w:sz w:val="20"/>
              </w:rPr>
            </w:pPr>
            <w:r>
              <w:rPr>
                <w:spacing w:val="-2"/>
                <w:sz w:val="20"/>
              </w:rPr>
              <w:t>Тепловая</w:t>
            </w:r>
            <w:r>
              <w:rPr>
                <w:spacing w:val="-8"/>
                <w:sz w:val="20"/>
              </w:rPr>
              <w:t xml:space="preserve"> </w:t>
            </w:r>
            <w:r>
              <w:rPr>
                <w:spacing w:val="-2"/>
                <w:sz w:val="20"/>
              </w:rPr>
              <w:t>мощность</w:t>
            </w:r>
            <w:r>
              <w:rPr>
                <w:spacing w:val="-3"/>
                <w:sz w:val="20"/>
              </w:rPr>
              <w:t xml:space="preserve"> </w:t>
            </w:r>
            <w:r>
              <w:rPr>
                <w:spacing w:val="-2"/>
                <w:sz w:val="20"/>
              </w:rPr>
              <w:t>источника</w:t>
            </w:r>
            <w:r>
              <w:rPr>
                <w:spacing w:val="-5"/>
                <w:sz w:val="20"/>
              </w:rPr>
              <w:t xml:space="preserve"> </w:t>
            </w:r>
            <w:r>
              <w:rPr>
                <w:spacing w:val="-2"/>
                <w:sz w:val="20"/>
              </w:rPr>
              <w:t>тепловой энергии</w:t>
            </w:r>
            <w:r>
              <w:rPr>
                <w:spacing w:val="-5"/>
                <w:sz w:val="20"/>
              </w:rPr>
              <w:t xml:space="preserve"> </w:t>
            </w:r>
            <w:r>
              <w:rPr>
                <w:spacing w:val="-2"/>
                <w:sz w:val="20"/>
              </w:rPr>
              <w:t>нетто</w:t>
            </w:r>
          </w:p>
        </w:tc>
        <w:tc>
          <w:tcPr>
            <w:tcW w:w="1414" w:type="dxa"/>
          </w:tcPr>
          <w:p w14:paraId="323AF437" w14:textId="77777777" w:rsidR="00DF38C3" w:rsidRDefault="00D46CFF">
            <w:pPr>
              <w:pStyle w:val="TableParagraph"/>
              <w:spacing w:before="71" w:line="207" w:lineRule="exact"/>
              <w:ind w:left="25" w:right="4"/>
              <w:rPr>
                <w:sz w:val="20"/>
              </w:rPr>
            </w:pPr>
            <w:r>
              <w:rPr>
                <w:spacing w:val="-2"/>
                <w:sz w:val="20"/>
              </w:rPr>
              <w:t>19,77</w:t>
            </w:r>
          </w:p>
        </w:tc>
        <w:tc>
          <w:tcPr>
            <w:tcW w:w="1560" w:type="dxa"/>
          </w:tcPr>
          <w:p w14:paraId="1AB7A7D1" w14:textId="77777777" w:rsidR="00DF38C3" w:rsidRDefault="00D46CFF">
            <w:pPr>
              <w:pStyle w:val="TableParagraph"/>
              <w:spacing w:before="71" w:line="207" w:lineRule="exact"/>
              <w:ind w:left="30" w:right="7"/>
              <w:rPr>
                <w:sz w:val="20"/>
              </w:rPr>
            </w:pPr>
            <w:r>
              <w:rPr>
                <w:spacing w:val="-2"/>
                <w:sz w:val="20"/>
              </w:rPr>
              <w:t>19,77</w:t>
            </w:r>
          </w:p>
        </w:tc>
      </w:tr>
      <w:tr w:rsidR="00DF38C3" w14:paraId="1DD49684" w14:textId="77777777">
        <w:trPr>
          <w:trHeight w:val="488"/>
        </w:trPr>
        <w:tc>
          <w:tcPr>
            <w:tcW w:w="432" w:type="dxa"/>
          </w:tcPr>
          <w:p w14:paraId="2DFE9DF3" w14:textId="77777777" w:rsidR="00DF38C3" w:rsidRDefault="00D46CFF">
            <w:pPr>
              <w:pStyle w:val="TableParagraph"/>
              <w:spacing w:before="115"/>
              <w:ind w:left="28"/>
              <w:rPr>
                <w:sz w:val="20"/>
              </w:rPr>
            </w:pPr>
            <w:r>
              <w:rPr>
                <w:spacing w:val="-10"/>
                <w:sz w:val="20"/>
              </w:rPr>
              <w:t>5</w:t>
            </w:r>
          </w:p>
        </w:tc>
        <w:tc>
          <w:tcPr>
            <w:tcW w:w="6121" w:type="dxa"/>
          </w:tcPr>
          <w:p w14:paraId="1BFE5091" w14:textId="77777777" w:rsidR="00DF38C3" w:rsidRDefault="00D46CFF">
            <w:pPr>
              <w:pStyle w:val="TableParagraph"/>
              <w:spacing w:line="244" w:lineRule="auto"/>
              <w:ind w:left="30" w:right="174"/>
              <w:jc w:val="left"/>
              <w:rPr>
                <w:sz w:val="20"/>
              </w:rPr>
            </w:pPr>
            <w:r>
              <w:rPr>
                <w:sz w:val="20"/>
              </w:rPr>
              <w:t>Потери</w:t>
            </w:r>
            <w:r>
              <w:rPr>
                <w:spacing w:val="-13"/>
                <w:sz w:val="20"/>
              </w:rPr>
              <w:t xml:space="preserve"> </w:t>
            </w:r>
            <w:r>
              <w:rPr>
                <w:sz w:val="20"/>
              </w:rPr>
              <w:t>тепловой</w:t>
            </w:r>
            <w:r>
              <w:rPr>
                <w:spacing w:val="-13"/>
                <w:sz w:val="20"/>
              </w:rPr>
              <w:t xml:space="preserve"> </w:t>
            </w:r>
            <w:r>
              <w:rPr>
                <w:sz w:val="20"/>
              </w:rPr>
              <w:t>энергии</w:t>
            </w:r>
            <w:r>
              <w:rPr>
                <w:spacing w:val="-11"/>
                <w:sz w:val="20"/>
              </w:rPr>
              <w:t xml:space="preserve"> </w:t>
            </w:r>
            <w:r>
              <w:rPr>
                <w:sz w:val="20"/>
              </w:rPr>
              <w:t>при</w:t>
            </w:r>
            <w:r>
              <w:rPr>
                <w:spacing w:val="-11"/>
                <w:sz w:val="20"/>
              </w:rPr>
              <w:t xml:space="preserve"> </w:t>
            </w:r>
            <w:r>
              <w:rPr>
                <w:sz w:val="20"/>
              </w:rPr>
              <w:t>ее</w:t>
            </w:r>
            <w:r>
              <w:rPr>
                <w:spacing w:val="-14"/>
                <w:sz w:val="20"/>
              </w:rPr>
              <w:t xml:space="preserve"> </w:t>
            </w:r>
            <w:r>
              <w:rPr>
                <w:sz w:val="20"/>
              </w:rPr>
              <w:t>передаче</w:t>
            </w:r>
            <w:r>
              <w:rPr>
                <w:spacing w:val="-12"/>
                <w:sz w:val="20"/>
              </w:rPr>
              <w:t xml:space="preserve"> </w:t>
            </w:r>
            <w:r>
              <w:rPr>
                <w:sz w:val="20"/>
              </w:rPr>
              <w:t>по</w:t>
            </w:r>
            <w:r>
              <w:rPr>
                <w:spacing w:val="-13"/>
                <w:sz w:val="20"/>
              </w:rPr>
              <w:t xml:space="preserve"> </w:t>
            </w:r>
            <w:r>
              <w:rPr>
                <w:sz w:val="20"/>
              </w:rPr>
              <w:t>тепловым</w:t>
            </w:r>
            <w:r>
              <w:rPr>
                <w:spacing w:val="-13"/>
                <w:sz w:val="20"/>
              </w:rPr>
              <w:t xml:space="preserve"> </w:t>
            </w:r>
            <w:r>
              <w:rPr>
                <w:sz w:val="20"/>
              </w:rPr>
              <w:t>сетям, в том числе:</w:t>
            </w:r>
          </w:p>
        </w:tc>
        <w:tc>
          <w:tcPr>
            <w:tcW w:w="1414" w:type="dxa"/>
          </w:tcPr>
          <w:p w14:paraId="066583A0" w14:textId="77777777" w:rsidR="00DF38C3" w:rsidRDefault="00D46CFF">
            <w:pPr>
              <w:pStyle w:val="TableParagraph"/>
              <w:spacing w:before="115"/>
              <w:ind w:left="25"/>
              <w:rPr>
                <w:sz w:val="20"/>
              </w:rPr>
            </w:pPr>
            <w:r>
              <w:rPr>
                <w:spacing w:val="-4"/>
                <w:sz w:val="20"/>
              </w:rPr>
              <w:t>0.07</w:t>
            </w:r>
          </w:p>
        </w:tc>
        <w:tc>
          <w:tcPr>
            <w:tcW w:w="1560" w:type="dxa"/>
          </w:tcPr>
          <w:p w14:paraId="7F774665" w14:textId="77777777" w:rsidR="00DF38C3" w:rsidRDefault="00D46CFF">
            <w:pPr>
              <w:pStyle w:val="TableParagraph"/>
              <w:spacing w:before="115"/>
              <w:ind w:left="30" w:right="3"/>
              <w:rPr>
                <w:sz w:val="20"/>
              </w:rPr>
            </w:pPr>
            <w:r>
              <w:rPr>
                <w:spacing w:val="-4"/>
                <w:sz w:val="20"/>
              </w:rPr>
              <w:t>0.07</w:t>
            </w:r>
          </w:p>
        </w:tc>
      </w:tr>
      <w:tr w:rsidR="00DF38C3" w14:paraId="55F861A9" w14:textId="77777777">
        <w:trPr>
          <w:trHeight w:val="486"/>
        </w:trPr>
        <w:tc>
          <w:tcPr>
            <w:tcW w:w="432" w:type="dxa"/>
          </w:tcPr>
          <w:p w14:paraId="7F9F094F" w14:textId="77777777" w:rsidR="00DF38C3" w:rsidRDefault="00D46CFF">
            <w:pPr>
              <w:pStyle w:val="TableParagraph"/>
              <w:spacing w:before="116"/>
              <w:ind w:left="28" w:right="3"/>
              <w:rPr>
                <w:sz w:val="20"/>
              </w:rPr>
            </w:pPr>
            <w:r>
              <w:rPr>
                <w:spacing w:val="-5"/>
                <w:sz w:val="20"/>
              </w:rPr>
              <w:t>5.1</w:t>
            </w:r>
          </w:p>
        </w:tc>
        <w:tc>
          <w:tcPr>
            <w:tcW w:w="6121" w:type="dxa"/>
          </w:tcPr>
          <w:p w14:paraId="13352738" w14:textId="77777777" w:rsidR="00DF38C3" w:rsidRDefault="00D46CFF">
            <w:pPr>
              <w:pStyle w:val="TableParagraph"/>
              <w:ind w:left="30"/>
              <w:jc w:val="left"/>
              <w:rPr>
                <w:sz w:val="20"/>
              </w:rPr>
            </w:pPr>
            <w:r>
              <w:rPr>
                <w:spacing w:val="-2"/>
                <w:sz w:val="20"/>
              </w:rPr>
              <w:t>теплопередачей</w:t>
            </w:r>
            <w:r>
              <w:rPr>
                <w:spacing w:val="-12"/>
                <w:sz w:val="20"/>
              </w:rPr>
              <w:t xml:space="preserve"> </w:t>
            </w:r>
            <w:r>
              <w:rPr>
                <w:spacing w:val="-2"/>
                <w:sz w:val="20"/>
              </w:rPr>
              <w:t>через</w:t>
            </w:r>
            <w:r>
              <w:rPr>
                <w:spacing w:val="-11"/>
                <w:sz w:val="20"/>
              </w:rPr>
              <w:t xml:space="preserve"> </w:t>
            </w:r>
            <w:r>
              <w:rPr>
                <w:spacing w:val="-2"/>
                <w:sz w:val="20"/>
              </w:rPr>
              <w:t>теплоизоляционные</w:t>
            </w:r>
            <w:r>
              <w:rPr>
                <w:spacing w:val="-11"/>
                <w:sz w:val="20"/>
              </w:rPr>
              <w:t xml:space="preserve"> </w:t>
            </w:r>
            <w:r>
              <w:rPr>
                <w:spacing w:val="-2"/>
                <w:sz w:val="20"/>
              </w:rPr>
              <w:t>конструкции теплопроводов</w:t>
            </w:r>
          </w:p>
        </w:tc>
        <w:tc>
          <w:tcPr>
            <w:tcW w:w="1414" w:type="dxa"/>
          </w:tcPr>
          <w:p w14:paraId="792E4B35" w14:textId="77777777" w:rsidR="00DF38C3" w:rsidRDefault="00D46CFF">
            <w:pPr>
              <w:pStyle w:val="TableParagraph"/>
              <w:spacing w:before="116"/>
              <w:ind w:left="25"/>
              <w:rPr>
                <w:sz w:val="20"/>
              </w:rPr>
            </w:pPr>
            <w:r>
              <w:rPr>
                <w:spacing w:val="-4"/>
                <w:sz w:val="20"/>
              </w:rPr>
              <w:t>0.07</w:t>
            </w:r>
          </w:p>
        </w:tc>
        <w:tc>
          <w:tcPr>
            <w:tcW w:w="1560" w:type="dxa"/>
          </w:tcPr>
          <w:p w14:paraId="0008357B" w14:textId="77777777" w:rsidR="00DF38C3" w:rsidRDefault="00D46CFF">
            <w:pPr>
              <w:pStyle w:val="TableParagraph"/>
              <w:spacing w:before="116"/>
              <w:ind w:left="30" w:right="3"/>
              <w:rPr>
                <w:sz w:val="20"/>
              </w:rPr>
            </w:pPr>
            <w:r>
              <w:rPr>
                <w:spacing w:val="-4"/>
                <w:sz w:val="20"/>
              </w:rPr>
              <w:t>0.07</w:t>
            </w:r>
          </w:p>
        </w:tc>
      </w:tr>
      <w:tr w:rsidR="00DF38C3" w14:paraId="5C43A8CF" w14:textId="77777777">
        <w:trPr>
          <w:trHeight w:val="257"/>
        </w:trPr>
        <w:tc>
          <w:tcPr>
            <w:tcW w:w="432" w:type="dxa"/>
          </w:tcPr>
          <w:p w14:paraId="34C77028" w14:textId="77777777" w:rsidR="00DF38C3" w:rsidRDefault="00D46CFF">
            <w:pPr>
              <w:pStyle w:val="TableParagraph"/>
              <w:spacing w:line="225" w:lineRule="exact"/>
              <w:ind w:left="28" w:right="3"/>
              <w:rPr>
                <w:sz w:val="20"/>
              </w:rPr>
            </w:pPr>
            <w:r>
              <w:rPr>
                <w:spacing w:val="-5"/>
                <w:sz w:val="20"/>
              </w:rPr>
              <w:t>5.2</w:t>
            </w:r>
          </w:p>
        </w:tc>
        <w:tc>
          <w:tcPr>
            <w:tcW w:w="6121" w:type="dxa"/>
          </w:tcPr>
          <w:p w14:paraId="622674E3" w14:textId="77777777" w:rsidR="00DF38C3" w:rsidRDefault="00D46CFF">
            <w:pPr>
              <w:pStyle w:val="TableParagraph"/>
              <w:spacing w:line="225" w:lineRule="exact"/>
              <w:ind w:left="30"/>
              <w:jc w:val="left"/>
              <w:rPr>
                <w:sz w:val="20"/>
              </w:rPr>
            </w:pPr>
            <w:r>
              <w:rPr>
                <w:spacing w:val="-2"/>
                <w:sz w:val="20"/>
              </w:rPr>
              <w:t>потерей</w:t>
            </w:r>
            <w:r>
              <w:rPr>
                <w:spacing w:val="-7"/>
                <w:sz w:val="20"/>
              </w:rPr>
              <w:t xml:space="preserve"> </w:t>
            </w:r>
            <w:r>
              <w:rPr>
                <w:spacing w:val="-2"/>
                <w:sz w:val="20"/>
              </w:rPr>
              <w:t>теплоносителя</w:t>
            </w:r>
          </w:p>
        </w:tc>
        <w:tc>
          <w:tcPr>
            <w:tcW w:w="1414" w:type="dxa"/>
          </w:tcPr>
          <w:p w14:paraId="785F17CE" w14:textId="77777777" w:rsidR="00DF38C3" w:rsidRDefault="00D46CFF">
            <w:pPr>
              <w:pStyle w:val="TableParagraph"/>
              <w:spacing w:line="225" w:lineRule="exact"/>
              <w:ind w:left="25" w:right="3"/>
              <w:rPr>
                <w:sz w:val="20"/>
              </w:rPr>
            </w:pPr>
            <w:r>
              <w:rPr>
                <w:spacing w:val="-10"/>
                <w:sz w:val="20"/>
              </w:rPr>
              <w:t>-</w:t>
            </w:r>
          </w:p>
        </w:tc>
        <w:tc>
          <w:tcPr>
            <w:tcW w:w="1560" w:type="dxa"/>
          </w:tcPr>
          <w:p w14:paraId="732136E3" w14:textId="77777777" w:rsidR="00DF38C3" w:rsidRDefault="00D46CFF">
            <w:pPr>
              <w:pStyle w:val="TableParagraph"/>
              <w:spacing w:line="225" w:lineRule="exact"/>
              <w:ind w:left="30" w:right="6"/>
              <w:rPr>
                <w:sz w:val="20"/>
              </w:rPr>
            </w:pPr>
            <w:r>
              <w:rPr>
                <w:spacing w:val="-10"/>
                <w:sz w:val="20"/>
              </w:rPr>
              <w:t>-</w:t>
            </w:r>
          </w:p>
        </w:tc>
      </w:tr>
    </w:tbl>
    <w:p w14:paraId="2AB00144" w14:textId="77777777" w:rsidR="00DF38C3" w:rsidRDefault="00DF38C3">
      <w:pPr>
        <w:pStyle w:val="TableParagraph"/>
        <w:spacing w:line="225" w:lineRule="exact"/>
        <w:rPr>
          <w:sz w:val="20"/>
        </w:rPr>
        <w:sectPr w:rsidR="00DF38C3">
          <w:pgSz w:w="11910" w:h="16840"/>
          <w:pgMar w:top="760" w:right="566" w:bottom="1260" w:left="1559" w:header="0" w:footer="1009" w:gutter="0"/>
          <w:cols w:space="720"/>
        </w:sectPr>
      </w:pPr>
    </w:p>
    <w:p w14:paraId="3D2D4F0B" w14:textId="77777777" w:rsidR="00DF38C3" w:rsidRDefault="00D46CFF">
      <w:pPr>
        <w:pStyle w:val="a3"/>
        <w:spacing w:before="75"/>
        <w:ind w:right="307"/>
        <w:jc w:val="right"/>
      </w:pPr>
      <w:r>
        <w:lastRenderedPageBreak/>
        <w:t>Продолжение</w:t>
      </w:r>
      <w:r>
        <w:rPr>
          <w:spacing w:val="-16"/>
        </w:rPr>
        <w:t xml:space="preserve"> </w:t>
      </w:r>
      <w:r>
        <w:t>таблицы</w:t>
      </w:r>
      <w:r>
        <w:rPr>
          <w:spacing w:val="-14"/>
        </w:rPr>
        <w:t xml:space="preserve"> </w:t>
      </w:r>
      <w:r>
        <w:rPr>
          <w:spacing w:val="-5"/>
        </w:rPr>
        <w:t>15</w:t>
      </w:r>
    </w:p>
    <w:p w14:paraId="0E3E1B76" w14:textId="77777777" w:rsidR="00DF38C3" w:rsidRDefault="00DF38C3">
      <w:pPr>
        <w:pStyle w:val="a3"/>
        <w:spacing w:before="3"/>
        <w:rPr>
          <w:sz w:val="12"/>
        </w:rPr>
      </w:pPr>
    </w:p>
    <w:tbl>
      <w:tblPr>
        <w:tblStyle w:val="TableNormal"/>
        <w:tblW w:w="0" w:type="auto"/>
        <w:tblInd w:w="1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2"/>
        <w:gridCol w:w="6121"/>
        <w:gridCol w:w="1414"/>
        <w:gridCol w:w="1560"/>
      </w:tblGrid>
      <w:tr w:rsidR="00DF38C3" w14:paraId="4F5F0C34" w14:textId="77777777">
        <w:trPr>
          <w:trHeight w:val="563"/>
        </w:trPr>
        <w:tc>
          <w:tcPr>
            <w:tcW w:w="432" w:type="dxa"/>
          </w:tcPr>
          <w:p w14:paraId="7FB035C3" w14:textId="77777777" w:rsidR="00DF38C3" w:rsidRDefault="00D46CFF">
            <w:pPr>
              <w:pStyle w:val="TableParagraph"/>
              <w:spacing w:before="37" w:line="244" w:lineRule="auto"/>
              <w:ind w:left="83" w:right="67" w:firstLine="26"/>
              <w:jc w:val="left"/>
              <w:rPr>
                <w:sz w:val="20"/>
              </w:rPr>
            </w:pPr>
            <w:r>
              <w:rPr>
                <w:spacing w:val="-10"/>
                <w:sz w:val="20"/>
              </w:rPr>
              <w:t xml:space="preserve">№ </w:t>
            </w:r>
            <w:r>
              <w:rPr>
                <w:spacing w:val="-9"/>
                <w:sz w:val="20"/>
              </w:rPr>
              <w:t>п/п</w:t>
            </w:r>
          </w:p>
        </w:tc>
        <w:tc>
          <w:tcPr>
            <w:tcW w:w="6121" w:type="dxa"/>
          </w:tcPr>
          <w:p w14:paraId="260B6703" w14:textId="77777777" w:rsidR="00DF38C3" w:rsidRDefault="00D46CFF">
            <w:pPr>
              <w:pStyle w:val="TableParagraph"/>
              <w:spacing w:before="154"/>
              <w:ind w:left="17" w:right="10"/>
              <w:rPr>
                <w:sz w:val="20"/>
              </w:rPr>
            </w:pPr>
            <w:r>
              <w:rPr>
                <w:spacing w:val="-2"/>
                <w:sz w:val="20"/>
              </w:rPr>
              <w:t>Наименование</w:t>
            </w:r>
          </w:p>
        </w:tc>
        <w:tc>
          <w:tcPr>
            <w:tcW w:w="1414" w:type="dxa"/>
          </w:tcPr>
          <w:p w14:paraId="1E7BAA98" w14:textId="77777777" w:rsidR="00DF38C3" w:rsidRDefault="00D46CFF">
            <w:pPr>
              <w:pStyle w:val="TableParagraph"/>
              <w:spacing w:before="37" w:line="244" w:lineRule="auto"/>
              <w:ind w:left="276" w:right="273" w:firstLine="45"/>
              <w:jc w:val="left"/>
              <w:rPr>
                <w:sz w:val="20"/>
              </w:rPr>
            </w:pPr>
            <w:r>
              <w:rPr>
                <w:spacing w:val="-2"/>
                <w:sz w:val="20"/>
              </w:rPr>
              <w:t xml:space="preserve">Базовое </w:t>
            </w:r>
            <w:r>
              <w:rPr>
                <w:spacing w:val="-5"/>
                <w:sz w:val="20"/>
              </w:rPr>
              <w:t>значение</w:t>
            </w:r>
          </w:p>
        </w:tc>
        <w:tc>
          <w:tcPr>
            <w:tcW w:w="1560" w:type="dxa"/>
          </w:tcPr>
          <w:p w14:paraId="094C4E28" w14:textId="77777777" w:rsidR="00DF38C3" w:rsidRDefault="00D46CFF">
            <w:pPr>
              <w:pStyle w:val="TableParagraph"/>
              <w:spacing w:before="37" w:line="244" w:lineRule="auto"/>
              <w:ind w:left="254" w:hanging="197"/>
              <w:jc w:val="left"/>
              <w:rPr>
                <w:sz w:val="20"/>
              </w:rPr>
            </w:pPr>
            <w:r>
              <w:rPr>
                <w:spacing w:val="-6"/>
                <w:sz w:val="20"/>
              </w:rPr>
              <w:t xml:space="preserve">Перспективные </w:t>
            </w:r>
            <w:r>
              <w:rPr>
                <w:spacing w:val="-2"/>
                <w:sz w:val="20"/>
              </w:rPr>
              <w:t>показатели</w:t>
            </w:r>
          </w:p>
        </w:tc>
      </w:tr>
      <w:tr w:rsidR="00DF38C3" w14:paraId="6BF2799D" w14:textId="77777777">
        <w:trPr>
          <w:trHeight w:val="562"/>
        </w:trPr>
        <w:tc>
          <w:tcPr>
            <w:tcW w:w="432" w:type="dxa"/>
          </w:tcPr>
          <w:p w14:paraId="0C63FF29" w14:textId="77777777" w:rsidR="00DF38C3" w:rsidRDefault="00D46CFF">
            <w:pPr>
              <w:pStyle w:val="TableParagraph"/>
              <w:spacing w:before="152"/>
              <w:ind w:left="28"/>
              <w:rPr>
                <w:sz w:val="20"/>
              </w:rPr>
            </w:pPr>
            <w:r>
              <w:rPr>
                <w:spacing w:val="-10"/>
                <w:sz w:val="20"/>
              </w:rPr>
              <w:t>6</w:t>
            </w:r>
          </w:p>
        </w:tc>
        <w:tc>
          <w:tcPr>
            <w:tcW w:w="6121" w:type="dxa"/>
          </w:tcPr>
          <w:p w14:paraId="73407A52" w14:textId="77777777" w:rsidR="00DF38C3" w:rsidRDefault="00D46CFF">
            <w:pPr>
              <w:pStyle w:val="TableParagraph"/>
              <w:spacing w:before="40"/>
              <w:ind w:left="2682" w:hanging="2460"/>
              <w:jc w:val="left"/>
              <w:rPr>
                <w:sz w:val="20"/>
              </w:rPr>
            </w:pPr>
            <w:r>
              <w:rPr>
                <w:spacing w:val="-2"/>
                <w:sz w:val="20"/>
              </w:rPr>
              <w:t>Тепловая</w:t>
            </w:r>
            <w:r>
              <w:rPr>
                <w:spacing w:val="-4"/>
                <w:sz w:val="20"/>
              </w:rPr>
              <w:t xml:space="preserve"> </w:t>
            </w:r>
            <w:r>
              <w:rPr>
                <w:spacing w:val="-2"/>
                <w:sz w:val="20"/>
              </w:rPr>
              <w:t>мощность котельного</w:t>
            </w:r>
            <w:r>
              <w:rPr>
                <w:spacing w:val="-4"/>
                <w:sz w:val="20"/>
              </w:rPr>
              <w:t xml:space="preserve"> </w:t>
            </w:r>
            <w:r>
              <w:rPr>
                <w:spacing w:val="-2"/>
                <w:sz w:val="20"/>
              </w:rPr>
              <w:t>оборудования на</w:t>
            </w:r>
            <w:r>
              <w:rPr>
                <w:spacing w:val="-4"/>
                <w:sz w:val="20"/>
              </w:rPr>
              <w:t xml:space="preserve"> </w:t>
            </w:r>
            <w:r>
              <w:rPr>
                <w:spacing w:val="-2"/>
                <w:sz w:val="20"/>
              </w:rPr>
              <w:t>резервном топливе</w:t>
            </w:r>
          </w:p>
        </w:tc>
        <w:tc>
          <w:tcPr>
            <w:tcW w:w="1414" w:type="dxa"/>
          </w:tcPr>
          <w:p w14:paraId="0BA17EFF" w14:textId="77777777" w:rsidR="00DF38C3" w:rsidRDefault="00D46CFF">
            <w:pPr>
              <w:pStyle w:val="TableParagraph"/>
              <w:spacing w:before="152"/>
              <w:ind w:left="25" w:right="2"/>
              <w:rPr>
                <w:sz w:val="20"/>
              </w:rPr>
            </w:pPr>
            <w:r>
              <w:rPr>
                <w:spacing w:val="-10"/>
                <w:sz w:val="20"/>
              </w:rPr>
              <w:t>0</w:t>
            </w:r>
          </w:p>
        </w:tc>
        <w:tc>
          <w:tcPr>
            <w:tcW w:w="1560" w:type="dxa"/>
          </w:tcPr>
          <w:p w14:paraId="4D91C2FE" w14:textId="77777777" w:rsidR="00DF38C3" w:rsidRDefault="00D46CFF">
            <w:pPr>
              <w:pStyle w:val="TableParagraph"/>
              <w:spacing w:before="152"/>
              <w:ind w:left="30"/>
              <w:rPr>
                <w:sz w:val="20"/>
              </w:rPr>
            </w:pPr>
            <w:r>
              <w:rPr>
                <w:spacing w:val="-10"/>
                <w:sz w:val="20"/>
              </w:rPr>
              <w:t>0</w:t>
            </w:r>
          </w:p>
        </w:tc>
      </w:tr>
      <w:tr w:rsidR="00DF38C3" w14:paraId="64EF4234" w14:textId="77777777">
        <w:trPr>
          <w:trHeight w:val="560"/>
        </w:trPr>
        <w:tc>
          <w:tcPr>
            <w:tcW w:w="432" w:type="dxa"/>
          </w:tcPr>
          <w:p w14:paraId="50307917" w14:textId="77777777" w:rsidR="00DF38C3" w:rsidRDefault="00D46CFF">
            <w:pPr>
              <w:pStyle w:val="TableParagraph"/>
              <w:spacing w:before="151"/>
              <w:ind w:left="28"/>
              <w:rPr>
                <w:sz w:val="20"/>
              </w:rPr>
            </w:pPr>
            <w:r>
              <w:rPr>
                <w:spacing w:val="-10"/>
                <w:sz w:val="20"/>
              </w:rPr>
              <w:t>7</w:t>
            </w:r>
          </w:p>
        </w:tc>
        <w:tc>
          <w:tcPr>
            <w:tcW w:w="6121" w:type="dxa"/>
          </w:tcPr>
          <w:p w14:paraId="6EA24756" w14:textId="77777777" w:rsidR="00DF38C3" w:rsidRDefault="00D46CFF">
            <w:pPr>
              <w:pStyle w:val="TableParagraph"/>
              <w:spacing w:before="151"/>
              <w:ind w:left="17" w:right="7"/>
              <w:rPr>
                <w:sz w:val="20"/>
              </w:rPr>
            </w:pPr>
            <w:r>
              <w:rPr>
                <w:spacing w:val="-4"/>
                <w:sz w:val="20"/>
              </w:rPr>
              <w:t>Тепловая</w:t>
            </w:r>
            <w:r>
              <w:rPr>
                <w:spacing w:val="1"/>
                <w:sz w:val="20"/>
              </w:rPr>
              <w:t xml:space="preserve"> </w:t>
            </w:r>
            <w:r>
              <w:rPr>
                <w:spacing w:val="-4"/>
                <w:sz w:val="20"/>
              </w:rPr>
              <w:t>нагрузка</w:t>
            </w:r>
            <w:r>
              <w:rPr>
                <w:spacing w:val="3"/>
                <w:sz w:val="20"/>
              </w:rPr>
              <w:t xml:space="preserve"> </w:t>
            </w:r>
            <w:r>
              <w:rPr>
                <w:spacing w:val="-4"/>
                <w:sz w:val="20"/>
              </w:rPr>
              <w:t>подключенных</w:t>
            </w:r>
            <w:r>
              <w:rPr>
                <w:spacing w:val="2"/>
                <w:sz w:val="20"/>
              </w:rPr>
              <w:t xml:space="preserve"> </w:t>
            </w:r>
            <w:r>
              <w:rPr>
                <w:spacing w:val="-4"/>
                <w:sz w:val="20"/>
              </w:rPr>
              <w:t>потребителей</w:t>
            </w:r>
          </w:p>
        </w:tc>
        <w:tc>
          <w:tcPr>
            <w:tcW w:w="1414" w:type="dxa"/>
          </w:tcPr>
          <w:p w14:paraId="6297A23B" w14:textId="77777777" w:rsidR="00DF38C3" w:rsidRDefault="00D46CFF">
            <w:pPr>
              <w:pStyle w:val="TableParagraph"/>
              <w:spacing w:before="151"/>
              <w:ind w:left="25" w:right="12"/>
              <w:rPr>
                <w:sz w:val="20"/>
              </w:rPr>
            </w:pPr>
            <w:r>
              <w:rPr>
                <w:spacing w:val="-4"/>
                <w:sz w:val="20"/>
              </w:rPr>
              <w:t>1,99</w:t>
            </w:r>
          </w:p>
        </w:tc>
        <w:tc>
          <w:tcPr>
            <w:tcW w:w="1560" w:type="dxa"/>
          </w:tcPr>
          <w:p w14:paraId="6E37922A" w14:textId="77777777" w:rsidR="00DF38C3" w:rsidRDefault="00D46CFF">
            <w:pPr>
              <w:pStyle w:val="TableParagraph"/>
              <w:spacing w:before="151"/>
              <w:ind w:left="30" w:right="15"/>
              <w:rPr>
                <w:sz w:val="20"/>
              </w:rPr>
            </w:pPr>
            <w:r>
              <w:rPr>
                <w:spacing w:val="-4"/>
                <w:sz w:val="20"/>
              </w:rPr>
              <w:t>1,99</w:t>
            </w:r>
          </w:p>
        </w:tc>
      </w:tr>
      <w:tr w:rsidR="00DF38C3" w14:paraId="7C7D3F07" w14:textId="77777777">
        <w:trPr>
          <w:trHeight w:val="562"/>
        </w:trPr>
        <w:tc>
          <w:tcPr>
            <w:tcW w:w="432" w:type="dxa"/>
          </w:tcPr>
          <w:p w14:paraId="49CBA2ED" w14:textId="77777777" w:rsidR="00DF38C3" w:rsidRDefault="00D46CFF">
            <w:pPr>
              <w:pStyle w:val="TableParagraph"/>
              <w:spacing w:before="153"/>
              <w:ind w:left="28"/>
              <w:rPr>
                <w:sz w:val="20"/>
              </w:rPr>
            </w:pPr>
            <w:r>
              <w:rPr>
                <w:spacing w:val="-10"/>
                <w:sz w:val="20"/>
              </w:rPr>
              <w:t>8</w:t>
            </w:r>
          </w:p>
        </w:tc>
        <w:tc>
          <w:tcPr>
            <w:tcW w:w="6121" w:type="dxa"/>
          </w:tcPr>
          <w:p w14:paraId="2436365D" w14:textId="77777777" w:rsidR="00DF38C3" w:rsidRDefault="00D46CFF">
            <w:pPr>
              <w:pStyle w:val="TableParagraph"/>
              <w:spacing w:before="38" w:line="244" w:lineRule="auto"/>
              <w:ind w:left="2694" w:hanging="2657"/>
              <w:jc w:val="left"/>
              <w:rPr>
                <w:sz w:val="20"/>
              </w:rPr>
            </w:pPr>
            <w:r>
              <w:rPr>
                <w:sz w:val="20"/>
              </w:rPr>
              <w:t>Резерв</w:t>
            </w:r>
            <w:r>
              <w:rPr>
                <w:spacing w:val="-12"/>
                <w:sz w:val="20"/>
              </w:rPr>
              <w:t xml:space="preserve"> </w:t>
            </w:r>
            <w:r>
              <w:rPr>
                <w:sz w:val="20"/>
              </w:rPr>
              <w:t>(+)</w:t>
            </w:r>
            <w:r>
              <w:rPr>
                <w:spacing w:val="-13"/>
                <w:sz w:val="20"/>
              </w:rPr>
              <w:t xml:space="preserve"> </w:t>
            </w:r>
            <w:r>
              <w:rPr>
                <w:sz w:val="20"/>
              </w:rPr>
              <w:t>/</w:t>
            </w:r>
            <w:r>
              <w:rPr>
                <w:spacing w:val="-12"/>
                <w:sz w:val="20"/>
              </w:rPr>
              <w:t xml:space="preserve"> </w:t>
            </w:r>
            <w:r>
              <w:rPr>
                <w:sz w:val="20"/>
              </w:rPr>
              <w:t>дефицит</w:t>
            </w:r>
            <w:r>
              <w:rPr>
                <w:spacing w:val="-12"/>
                <w:sz w:val="20"/>
              </w:rPr>
              <w:t xml:space="preserve"> </w:t>
            </w:r>
            <w:r>
              <w:rPr>
                <w:sz w:val="20"/>
              </w:rPr>
              <w:t>(-)</w:t>
            </w:r>
            <w:r>
              <w:rPr>
                <w:spacing w:val="-13"/>
                <w:sz w:val="20"/>
              </w:rPr>
              <w:t xml:space="preserve"> </w:t>
            </w:r>
            <w:r>
              <w:rPr>
                <w:sz w:val="20"/>
              </w:rPr>
              <w:t>тепловой</w:t>
            </w:r>
            <w:r>
              <w:rPr>
                <w:spacing w:val="-12"/>
                <w:sz w:val="20"/>
              </w:rPr>
              <w:t xml:space="preserve"> </w:t>
            </w:r>
            <w:r>
              <w:rPr>
                <w:sz w:val="20"/>
              </w:rPr>
              <w:t>мощности</w:t>
            </w:r>
            <w:r>
              <w:rPr>
                <w:spacing w:val="-12"/>
                <w:sz w:val="20"/>
              </w:rPr>
              <w:t xml:space="preserve"> </w:t>
            </w:r>
            <w:r>
              <w:rPr>
                <w:sz w:val="20"/>
              </w:rPr>
              <w:t>источника</w:t>
            </w:r>
            <w:r>
              <w:rPr>
                <w:spacing w:val="-12"/>
                <w:sz w:val="20"/>
              </w:rPr>
              <w:t xml:space="preserve"> </w:t>
            </w:r>
            <w:r>
              <w:rPr>
                <w:sz w:val="20"/>
              </w:rPr>
              <w:t xml:space="preserve">тепловой </w:t>
            </w:r>
            <w:r>
              <w:rPr>
                <w:spacing w:val="-2"/>
                <w:sz w:val="20"/>
              </w:rPr>
              <w:t>энергии</w:t>
            </w:r>
          </w:p>
        </w:tc>
        <w:tc>
          <w:tcPr>
            <w:tcW w:w="1414" w:type="dxa"/>
          </w:tcPr>
          <w:p w14:paraId="4ED06693" w14:textId="77777777" w:rsidR="00DF38C3" w:rsidRDefault="00D46CFF">
            <w:pPr>
              <w:pStyle w:val="TableParagraph"/>
              <w:spacing w:before="153"/>
              <w:ind w:left="25" w:right="14"/>
              <w:rPr>
                <w:sz w:val="20"/>
              </w:rPr>
            </w:pPr>
            <w:r>
              <w:rPr>
                <w:spacing w:val="-2"/>
                <w:sz w:val="20"/>
              </w:rPr>
              <w:t>+17,71</w:t>
            </w:r>
          </w:p>
        </w:tc>
        <w:tc>
          <w:tcPr>
            <w:tcW w:w="1560" w:type="dxa"/>
          </w:tcPr>
          <w:p w14:paraId="2BFBF89C" w14:textId="77777777" w:rsidR="00DF38C3" w:rsidRDefault="00D46CFF">
            <w:pPr>
              <w:pStyle w:val="TableParagraph"/>
              <w:spacing w:before="153"/>
              <w:ind w:left="30" w:right="17"/>
              <w:rPr>
                <w:sz w:val="20"/>
              </w:rPr>
            </w:pPr>
            <w:r>
              <w:rPr>
                <w:spacing w:val="-2"/>
                <w:sz w:val="20"/>
              </w:rPr>
              <w:t>+17,71</w:t>
            </w:r>
          </w:p>
        </w:tc>
      </w:tr>
    </w:tbl>
    <w:p w14:paraId="6BE7DEE2" w14:textId="77777777" w:rsidR="00DF38C3" w:rsidRDefault="00DF38C3">
      <w:pPr>
        <w:pStyle w:val="a3"/>
        <w:spacing w:before="153"/>
      </w:pPr>
    </w:p>
    <w:p w14:paraId="395E814F" w14:textId="77777777" w:rsidR="00DF38C3" w:rsidRDefault="00D46CFF">
      <w:pPr>
        <w:pStyle w:val="a3"/>
        <w:spacing w:after="4" w:line="364" w:lineRule="auto"/>
        <w:ind w:left="142" w:firstLine="67"/>
      </w:pPr>
      <w:r>
        <w:rPr>
          <w:w w:val="105"/>
        </w:rPr>
        <w:t>Таблица</w:t>
      </w:r>
      <w:r>
        <w:rPr>
          <w:spacing w:val="-14"/>
          <w:w w:val="105"/>
        </w:rPr>
        <w:t xml:space="preserve"> </w:t>
      </w:r>
      <w:r>
        <w:rPr>
          <w:w w:val="105"/>
        </w:rPr>
        <w:t>17</w:t>
      </w:r>
      <w:r>
        <w:rPr>
          <w:spacing w:val="-17"/>
          <w:w w:val="105"/>
        </w:rPr>
        <w:t xml:space="preserve"> </w:t>
      </w:r>
      <w:r>
        <w:rPr>
          <w:w w:val="130"/>
        </w:rPr>
        <w:t>–</w:t>
      </w:r>
      <w:r>
        <w:rPr>
          <w:spacing w:val="-6"/>
          <w:w w:val="130"/>
        </w:rPr>
        <w:t xml:space="preserve"> </w:t>
      </w:r>
      <w:r>
        <w:rPr>
          <w:w w:val="105"/>
        </w:rPr>
        <w:t>Балансы</w:t>
      </w:r>
      <w:r>
        <w:rPr>
          <w:spacing w:val="-13"/>
          <w:w w:val="105"/>
        </w:rPr>
        <w:t xml:space="preserve"> </w:t>
      </w:r>
      <w:r>
        <w:rPr>
          <w:w w:val="105"/>
        </w:rPr>
        <w:t>тепловой</w:t>
      </w:r>
      <w:r>
        <w:rPr>
          <w:spacing w:val="-15"/>
          <w:w w:val="105"/>
        </w:rPr>
        <w:t xml:space="preserve"> </w:t>
      </w:r>
      <w:r>
        <w:rPr>
          <w:w w:val="105"/>
        </w:rPr>
        <w:t>мощности</w:t>
      </w:r>
      <w:r>
        <w:rPr>
          <w:spacing w:val="-10"/>
          <w:w w:val="105"/>
        </w:rPr>
        <w:t xml:space="preserve"> </w:t>
      </w:r>
      <w:r>
        <w:rPr>
          <w:w w:val="105"/>
        </w:rPr>
        <w:t>и</w:t>
      </w:r>
      <w:r>
        <w:rPr>
          <w:spacing w:val="-13"/>
          <w:w w:val="105"/>
        </w:rPr>
        <w:t xml:space="preserve"> </w:t>
      </w:r>
      <w:r>
        <w:rPr>
          <w:w w:val="105"/>
        </w:rPr>
        <w:t>перспективной</w:t>
      </w:r>
      <w:r>
        <w:rPr>
          <w:spacing w:val="-12"/>
          <w:w w:val="105"/>
        </w:rPr>
        <w:t xml:space="preserve"> </w:t>
      </w:r>
      <w:r>
        <w:rPr>
          <w:w w:val="105"/>
        </w:rPr>
        <w:t>тепловой</w:t>
      </w:r>
      <w:r>
        <w:rPr>
          <w:spacing w:val="-10"/>
          <w:w w:val="105"/>
        </w:rPr>
        <w:t xml:space="preserve"> </w:t>
      </w:r>
      <w:r>
        <w:rPr>
          <w:w w:val="105"/>
        </w:rPr>
        <w:t xml:space="preserve">нагрузки </w:t>
      </w:r>
      <w:r>
        <w:t xml:space="preserve">планируемых источников теплоснабжения </w:t>
      </w:r>
      <w:proofErr w:type="spellStart"/>
      <w:r>
        <w:t>с.п</w:t>
      </w:r>
      <w:proofErr w:type="spellEnd"/>
      <w:r>
        <w:t>. Ягодное</w:t>
      </w:r>
    </w:p>
    <w:tbl>
      <w:tblPr>
        <w:tblStyle w:val="TableNormal"/>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6"/>
        <w:gridCol w:w="1501"/>
        <w:gridCol w:w="1625"/>
        <w:gridCol w:w="1400"/>
        <w:gridCol w:w="1510"/>
        <w:gridCol w:w="1127"/>
        <w:gridCol w:w="1136"/>
      </w:tblGrid>
      <w:tr w:rsidR="00DF38C3" w14:paraId="0BCB0FC1" w14:textId="77777777">
        <w:trPr>
          <w:trHeight w:val="1287"/>
        </w:trPr>
        <w:tc>
          <w:tcPr>
            <w:tcW w:w="1176" w:type="dxa"/>
          </w:tcPr>
          <w:p w14:paraId="79937B41" w14:textId="77777777" w:rsidR="00DF38C3" w:rsidRDefault="00DF38C3">
            <w:pPr>
              <w:pStyle w:val="TableParagraph"/>
              <w:jc w:val="left"/>
              <w:rPr>
                <w:sz w:val="16"/>
              </w:rPr>
            </w:pPr>
          </w:p>
          <w:p w14:paraId="29EC585D" w14:textId="77777777" w:rsidR="00DF38C3" w:rsidRDefault="00DF38C3">
            <w:pPr>
              <w:pStyle w:val="TableParagraph"/>
              <w:jc w:val="left"/>
              <w:rPr>
                <w:sz w:val="16"/>
              </w:rPr>
            </w:pPr>
          </w:p>
          <w:p w14:paraId="6B06A30D" w14:textId="77777777" w:rsidR="00DF38C3" w:rsidRDefault="00D46CFF">
            <w:pPr>
              <w:pStyle w:val="TableParagraph"/>
              <w:spacing w:line="242" w:lineRule="auto"/>
              <w:ind w:left="244" w:right="227" w:firstLine="2"/>
              <w:jc w:val="both"/>
              <w:rPr>
                <w:sz w:val="16"/>
              </w:rPr>
            </w:pPr>
            <w:r>
              <w:rPr>
                <w:spacing w:val="-4"/>
                <w:sz w:val="16"/>
              </w:rPr>
              <w:t>Источник</w:t>
            </w:r>
            <w:r>
              <w:rPr>
                <w:spacing w:val="-2"/>
                <w:sz w:val="16"/>
              </w:rPr>
              <w:t xml:space="preserve"> тепловой энергии</w:t>
            </w:r>
          </w:p>
        </w:tc>
        <w:tc>
          <w:tcPr>
            <w:tcW w:w="1501" w:type="dxa"/>
          </w:tcPr>
          <w:p w14:paraId="78AA1D8F" w14:textId="77777777" w:rsidR="00DF38C3" w:rsidRDefault="00D46CFF">
            <w:pPr>
              <w:pStyle w:val="TableParagraph"/>
              <w:spacing w:before="178" w:line="244" w:lineRule="auto"/>
              <w:ind w:left="74" w:right="47"/>
              <w:rPr>
                <w:sz w:val="16"/>
              </w:rPr>
            </w:pPr>
            <w:r>
              <w:rPr>
                <w:spacing w:val="-4"/>
                <w:sz w:val="16"/>
              </w:rPr>
              <w:t>Установленная</w:t>
            </w:r>
            <w:r>
              <w:rPr>
                <w:spacing w:val="-2"/>
                <w:sz w:val="16"/>
              </w:rPr>
              <w:t xml:space="preserve"> тепловая мощность </w:t>
            </w:r>
            <w:r>
              <w:rPr>
                <w:sz w:val="16"/>
              </w:rPr>
              <w:t>источника</w:t>
            </w:r>
            <w:r>
              <w:rPr>
                <w:spacing w:val="-4"/>
                <w:sz w:val="16"/>
              </w:rPr>
              <w:t xml:space="preserve"> </w:t>
            </w:r>
            <w:r>
              <w:rPr>
                <w:sz w:val="16"/>
              </w:rPr>
              <w:t xml:space="preserve">ТЭ, </w:t>
            </w:r>
            <w:r>
              <w:rPr>
                <w:spacing w:val="-2"/>
                <w:sz w:val="16"/>
              </w:rPr>
              <w:t>Гкал/ч</w:t>
            </w:r>
          </w:p>
        </w:tc>
        <w:tc>
          <w:tcPr>
            <w:tcW w:w="1625" w:type="dxa"/>
          </w:tcPr>
          <w:p w14:paraId="313CF042" w14:textId="77777777" w:rsidR="00DF38C3" w:rsidRDefault="00DF38C3">
            <w:pPr>
              <w:pStyle w:val="TableParagraph"/>
              <w:spacing w:before="87"/>
              <w:jc w:val="left"/>
              <w:rPr>
                <w:sz w:val="16"/>
              </w:rPr>
            </w:pPr>
          </w:p>
          <w:p w14:paraId="09D9F0D1" w14:textId="77777777" w:rsidR="00DF38C3" w:rsidRDefault="00D46CFF">
            <w:pPr>
              <w:pStyle w:val="TableParagraph"/>
              <w:spacing w:before="1" w:line="244" w:lineRule="auto"/>
              <w:ind w:left="93" w:right="64"/>
              <w:rPr>
                <w:sz w:val="16"/>
              </w:rPr>
            </w:pPr>
            <w:r>
              <w:rPr>
                <w:spacing w:val="-4"/>
                <w:sz w:val="16"/>
              </w:rPr>
              <w:t>Располагаемая</w:t>
            </w:r>
            <w:r>
              <w:rPr>
                <w:spacing w:val="-2"/>
                <w:sz w:val="16"/>
              </w:rPr>
              <w:t xml:space="preserve"> мощность </w:t>
            </w:r>
            <w:r>
              <w:rPr>
                <w:sz w:val="16"/>
              </w:rPr>
              <w:t>источника</w:t>
            </w:r>
            <w:r>
              <w:rPr>
                <w:spacing w:val="-4"/>
                <w:sz w:val="16"/>
              </w:rPr>
              <w:t xml:space="preserve"> </w:t>
            </w:r>
            <w:r>
              <w:rPr>
                <w:sz w:val="16"/>
              </w:rPr>
              <w:t xml:space="preserve">ТЭ, </w:t>
            </w:r>
            <w:r>
              <w:rPr>
                <w:spacing w:val="-2"/>
                <w:sz w:val="16"/>
              </w:rPr>
              <w:t>Гкал/ч</w:t>
            </w:r>
          </w:p>
        </w:tc>
        <w:tc>
          <w:tcPr>
            <w:tcW w:w="1400" w:type="dxa"/>
          </w:tcPr>
          <w:p w14:paraId="08F8376E" w14:textId="77777777" w:rsidR="00DF38C3" w:rsidRDefault="00D46CFF">
            <w:pPr>
              <w:pStyle w:val="TableParagraph"/>
              <w:ind w:left="221" w:right="203" w:firstLine="6"/>
              <w:rPr>
                <w:sz w:val="16"/>
              </w:rPr>
            </w:pPr>
            <w:r>
              <w:rPr>
                <w:spacing w:val="-2"/>
                <w:sz w:val="16"/>
              </w:rPr>
              <w:t>Затраты тепловой мощности</w:t>
            </w:r>
            <w:r>
              <w:rPr>
                <w:spacing w:val="-15"/>
                <w:sz w:val="16"/>
              </w:rPr>
              <w:t xml:space="preserve"> </w:t>
            </w:r>
            <w:r>
              <w:rPr>
                <w:spacing w:val="-2"/>
                <w:sz w:val="16"/>
              </w:rPr>
              <w:t>на собственные нужды котельной, Гкал/ч</w:t>
            </w:r>
          </w:p>
        </w:tc>
        <w:tc>
          <w:tcPr>
            <w:tcW w:w="1510" w:type="dxa"/>
          </w:tcPr>
          <w:p w14:paraId="35731E99" w14:textId="77777777" w:rsidR="00DF38C3" w:rsidRDefault="00D46CFF">
            <w:pPr>
              <w:pStyle w:val="TableParagraph"/>
              <w:spacing w:before="178" w:line="244" w:lineRule="auto"/>
              <w:ind w:left="218" w:right="191" w:hanging="10"/>
              <w:rPr>
                <w:sz w:val="16"/>
              </w:rPr>
            </w:pPr>
            <w:r>
              <w:rPr>
                <w:spacing w:val="-2"/>
                <w:sz w:val="16"/>
              </w:rPr>
              <w:t xml:space="preserve">Тепловая нагрузка </w:t>
            </w:r>
            <w:r>
              <w:rPr>
                <w:spacing w:val="-4"/>
                <w:sz w:val="16"/>
              </w:rPr>
              <w:t>подключенных</w:t>
            </w:r>
            <w:r>
              <w:rPr>
                <w:spacing w:val="-2"/>
                <w:sz w:val="16"/>
              </w:rPr>
              <w:t xml:space="preserve"> потребителей, Гкал/ч</w:t>
            </w:r>
          </w:p>
        </w:tc>
        <w:tc>
          <w:tcPr>
            <w:tcW w:w="1127" w:type="dxa"/>
          </w:tcPr>
          <w:p w14:paraId="1C69B0CC" w14:textId="77777777" w:rsidR="00DF38C3" w:rsidRDefault="00D46CFF">
            <w:pPr>
              <w:pStyle w:val="TableParagraph"/>
              <w:ind w:left="114" w:right="92" w:hanging="2"/>
              <w:rPr>
                <w:sz w:val="16"/>
              </w:rPr>
            </w:pPr>
            <w:r>
              <w:rPr>
                <w:spacing w:val="-2"/>
                <w:sz w:val="16"/>
              </w:rPr>
              <w:t xml:space="preserve">Потери тепловой </w:t>
            </w:r>
            <w:r>
              <w:rPr>
                <w:sz w:val="16"/>
              </w:rPr>
              <w:t>энергии</w:t>
            </w:r>
            <w:r>
              <w:rPr>
                <w:spacing w:val="-11"/>
                <w:sz w:val="16"/>
              </w:rPr>
              <w:t xml:space="preserve"> </w:t>
            </w:r>
            <w:r>
              <w:rPr>
                <w:sz w:val="16"/>
              </w:rPr>
              <w:t xml:space="preserve">при </w:t>
            </w:r>
            <w:r>
              <w:rPr>
                <w:spacing w:val="-2"/>
                <w:sz w:val="16"/>
              </w:rPr>
              <w:t>передаче</w:t>
            </w:r>
            <w:r>
              <w:rPr>
                <w:spacing w:val="-17"/>
                <w:sz w:val="16"/>
              </w:rPr>
              <w:t xml:space="preserve"> </w:t>
            </w:r>
            <w:r>
              <w:rPr>
                <w:spacing w:val="-2"/>
                <w:sz w:val="16"/>
              </w:rPr>
              <w:t>по тепловым сетям, Гкал/ч</w:t>
            </w:r>
          </w:p>
        </w:tc>
        <w:tc>
          <w:tcPr>
            <w:tcW w:w="1136" w:type="dxa"/>
          </w:tcPr>
          <w:p w14:paraId="1DB03417" w14:textId="77777777" w:rsidR="00DF38C3" w:rsidRDefault="00D46CFF">
            <w:pPr>
              <w:pStyle w:val="TableParagraph"/>
              <w:spacing w:before="178" w:line="244" w:lineRule="auto"/>
              <w:ind w:left="127" w:right="114" w:firstLine="3"/>
              <w:rPr>
                <w:sz w:val="16"/>
              </w:rPr>
            </w:pPr>
            <w:r>
              <w:rPr>
                <w:sz w:val="16"/>
              </w:rPr>
              <w:t>Резерв</w:t>
            </w:r>
            <w:r>
              <w:rPr>
                <w:spacing w:val="-11"/>
                <w:sz w:val="16"/>
              </w:rPr>
              <w:t xml:space="preserve"> </w:t>
            </w:r>
            <w:r>
              <w:rPr>
                <w:sz w:val="16"/>
              </w:rPr>
              <w:t>(+)</w:t>
            </w:r>
            <w:r>
              <w:rPr>
                <w:spacing w:val="-11"/>
                <w:sz w:val="16"/>
              </w:rPr>
              <w:t xml:space="preserve"> </w:t>
            </w:r>
            <w:r>
              <w:rPr>
                <w:sz w:val="16"/>
              </w:rPr>
              <w:t>/ дефицит</w:t>
            </w:r>
            <w:r>
              <w:rPr>
                <w:spacing w:val="-10"/>
                <w:sz w:val="16"/>
              </w:rPr>
              <w:t xml:space="preserve"> </w:t>
            </w:r>
            <w:r>
              <w:rPr>
                <w:sz w:val="16"/>
              </w:rPr>
              <w:t xml:space="preserve">(–) </w:t>
            </w:r>
            <w:r>
              <w:rPr>
                <w:spacing w:val="-2"/>
                <w:sz w:val="16"/>
              </w:rPr>
              <w:t>тепловой мощности, Гкал/ч</w:t>
            </w:r>
          </w:p>
        </w:tc>
      </w:tr>
      <w:tr w:rsidR="00DF38C3" w14:paraId="63BF9568" w14:textId="77777777">
        <w:trPr>
          <w:trHeight w:val="225"/>
        </w:trPr>
        <w:tc>
          <w:tcPr>
            <w:tcW w:w="1176" w:type="dxa"/>
          </w:tcPr>
          <w:p w14:paraId="082817D6" w14:textId="77777777" w:rsidR="00DF38C3" w:rsidRDefault="00D46CFF">
            <w:pPr>
              <w:pStyle w:val="TableParagraph"/>
              <w:spacing w:line="203"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1</w:t>
            </w:r>
          </w:p>
        </w:tc>
        <w:tc>
          <w:tcPr>
            <w:tcW w:w="1501" w:type="dxa"/>
          </w:tcPr>
          <w:p w14:paraId="0527337A" w14:textId="77777777" w:rsidR="00DF38C3" w:rsidRDefault="00D46CFF">
            <w:pPr>
              <w:pStyle w:val="TableParagraph"/>
              <w:spacing w:line="203" w:lineRule="exact"/>
              <w:ind w:left="74" w:right="53"/>
              <w:rPr>
                <w:sz w:val="18"/>
              </w:rPr>
            </w:pPr>
            <w:r>
              <w:rPr>
                <w:spacing w:val="-2"/>
                <w:sz w:val="18"/>
              </w:rPr>
              <w:t>0,559</w:t>
            </w:r>
          </w:p>
        </w:tc>
        <w:tc>
          <w:tcPr>
            <w:tcW w:w="1625" w:type="dxa"/>
          </w:tcPr>
          <w:p w14:paraId="4BEE94C7" w14:textId="77777777" w:rsidR="00DF38C3" w:rsidRDefault="00D46CFF">
            <w:pPr>
              <w:pStyle w:val="TableParagraph"/>
              <w:spacing w:line="203" w:lineRule="exact"/>
              <w:ind w:left="93" w:right="68"/>
              <w:rPr>
                <w:sz w:val="18"/>
              </w:rPr>
            </w:pPr>
            <w:r>
              <w:rPr>
                <w:spacing w:val="-2"/>
                <w:sz w:val="18"/>
              </w:rPr>
              <w:t>0,559</w:t>
            </w:r>
          </w:p>
        </w:tc>
        <w:tc>
          <w:tcPr>
            <w:tcW w:w="1400" w:type="dxa"/>
          </w:tcPr>
          <w:p w14:paraId="1ACE7EBF" w14:textId="77777777" w:rsidR="00DF38C3" w:rsidRDefault="00D46CFF">
            <w:pPr>
              <w:pStyle w:val="TableParagraph"/>
              <w:spacing w:line="203" w:lineRule="exact"/>
              <w:ind w:left="22"/>
              <w:rPr>
                <w:sz w:val="18"/>
              </w:rPr>
            </w:pPr>
            <w:r>
              <w:rPr>
                <w:spacing w:val="-5"/>
                <w:sz w:val="18"/>
              </w:rPr>
              <w:t>0,0</w:t>
            </w:r>
          </w:p>
        </w:tc>
        <w:tc>
          <w:tcPr>
            <w:tcW w:w="1510" w:type="dxa"/>
          </w:tcPr>
          <w:p w14:paraId="7EE120CD" w14:textId="77777777" w:rsidR="00DF38C3" w:rsidRDefault="00D46CFF">
            <w:pPr>
              <w:pStyle w:val="TableParagraph"/>
              <w:spacing w:line="203" w:lineRule="exact"/>
              <w:ind w:left="23"/>
              <w:rPr>
                <w:sz w:val="18"/>
              </w:rPr>
            </w:pPr>
            <w:r>
              <w:rPr>
                <w:spacing w:val="-5"/>
                <w:sz w:val="18"/>
              </w:rPr>
              <w:t>0,5</w:t>
            </w:r>
          </w:p>
        </w:tc>
        <w:tc>
          <w:tcPr>
            <w:tcW w:w="1127" w:type="dxa"/>
          </w:tcPr>
          <w:p w14:paraId="1DB45A40" w14:textId="77777777" w:rsidR="00DF38C3" w:rsidRDefault="00D46CFF">
            <w:pPr>
              <w:pStyle w:val="TableParagraph"/>
              <w:spacing w:line="203" w:lineRule="exact"/>
              <w:ind w:left="19"/>
              <w:rPr>
                <w:sz w:val="18"/>
              </w:rPr>
            </w:pPr>
            <w:r>
              <w:rPr>
                <w:spacing w:val="-2"/>
                <w:sz w:val="18"/>
              </w:rPr>
              <w:t>0,0061</w:t>
            </w:r>
          </w:p>
        </w:tc>
        <w:tc>
          <w:tcPr>
            <w:tcW w:w="1136" w:type="dxa"/>
          </w:tcPr>
          <w:p w14:paraId="2AF713CE" w14:textId="77777777" w:rsidR="00DF38C3" w:rsidRDefault="00D46CFF">
            <w:pPr>
              <w:pStyle w:val="TableParagraph"/>
              <w:spacing w:line="203" w:lineRule="exact"/>
              <w:ind w:left="14"/>
              <w:rPr>
                <w:sz w:val="18"/>
              </w:rPr>
            </w:pPr>
            <w:r>
              <w:rPr>
                <w:spacing w:val="-2"/>
                <w:sz w:val="18"/>
              </w:rPr>
              <w:t>+0,0529</w:t>
            </w:r>
          </w:p>
        </w:tc>
      </w:tr>
      <w:tr w:rsidR="00DF38C3" w14:paraId="4B4ECE54" w14:textId="77777777">
        <w:trPr>
          <w:trHeight w:val="225"/>
        </w:trPr>
        <w:tc>
          <w:tcPr>
            <w:tcW w:w="1176" w:type="dxa"/>
          </w:tcPr>
          <w:p w14:paraId="47D3B33D" w14:textId="77777777" w:rsidR="00DF38C3" w:rsidRDefault="00D46CFF">
            <w:pPr>
              <w:pStyle w:val="TableParagraph"/>
              <w:spacing w:line="203"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2</w:t>
            </w:r>
          </w:p>
        </w:tc>
        <w:tc>
          <w:tcPr>
            <w:tcW w:w="1501" w:type="dxa"/>
          </w:tcPr>
          <w:p w14:paraId="1F8FF9B0" w14:textId="77777777" w:rsidR="00DF38C3" w:rsidRDefault="00D46CFF">
            <w:pPr>
              <w:pStyle w:val="TableParagraph"/>
              <w:spacing w:line="203" w:lineRule="exact"/>
              <w:ind w:left="74" w:right="48"/>
              <w:rPr>
                <w:sz w:val="18"/>
              </w:rPr>
            </w:pPr>
            <w:r>
              <w:rPr>
                <w:spacing w:val="-4"/>
                <w:sz w:val="18"/>
              </w:rPr>
              <w:t>1,72</w:t>
            </w:r>
          </w:p>
        </w:tc>
        <w:tc>
          <w:tcPr>
            <w:tcW w:w="1625" w:type="dxa"/>
          </w:tcPr>
          <w:p w14:paraId="716A9633" w14:textId="77777777" w:rsidR="00DF38C3" w:rsidRDefault="00D46CFF">
            <w:pPr>
              <w:pStyle w:val="TableParagraph"/>
              <w:spacing w:line="203" w:lineRule="exact"/>
              <w:ind w:left="94" w:right="64"/>
              <w:rPr>
                <w:sz w:val="18"/>
              </w:rPr>
            </w:pPr>
            <w:r>
              <w:rPr>
                <w:spacing w:val="-4"/>
                <w:sz w:val="18"/>
              </w:rPr>
              <w:t>1,72</w:t>
            </w:r>
          </w:p>
        </w:tc>
        <w:tc>
          <w:tcPr>
            <w:tcW w:w="1400" w:type="dxa"/>
          </w:tcPr>
          <w:p w14:paraId="21110463" w14:textId="77777777" w:rsidR="00DF38C3" w:rsidRDefault="00D46CFF">
            <w:pPr>
              <w:pStyle w:val="TableParagraph"/>
              <w:spacing w:line="203" w:lineRule="exact"/>
              <w:ind w:left="22"/>
              <w:rPr>
                <w:sz w:val="18"/>
              </w:rPr>
            </w:pPr>
            <w:r>
              <w:rPr>
                <w:spacing w:val="-5"/>
                <w:sz w:val="18"/>
              </w:rPr>
              <w:t>0,0</w:t>
            </w:r>
          </w:p>
        </w:tc>
        <w:tc>
          <w:tcPr>
            <w:tcW w:w="1510" w:type="dxa"/>
          </w:tcPr>
          <w:p w14:paraId="24E20622" w14:textId="77777777" w:rsidR="00DF38C3" w:rsidRDefault="00D46CFF">
            <w:pPr>
              <w:pStyle w:val="TableParagraph"/>
              <w:spacing w:line="203" w:lineRule="exact"/>
              <w:ind w:left="23" w:right="5"/>
              <w:rPr>
                <w:sz w:val="18"/>
              </w:rPr>
            </w:pPr>
            <w:r>
              <w:rPr>
                <w:spacing w:val="-2"/>
                <w:sz w:val="18"/>
              </w:rPr>
              <w:t>1,654</w:t>
            </w:r>
          </w:p>
        </w:tc>
        <w:tc>
          <w:tcPr>
            <w:tcW w:w="1127" w:type="dxa"/>
          </w:tcPr>
          <w:p w14:paraId="0E121AB9" w14:textId="77777777" w:rsidR="00DF38C3" w:rsidRDefault="00D46CFF">
            <w:pPr>
              <w:pStyle w:val="TableParagraph"/>
              <w:spacing w:line="203" w:lineRule="exact"/>
              <w:ind w:left="19"/>
              <w:rPr>
                <w:sz w:val="18"/>
              </w:rPr>
            </w:pPr>
            <w:r>
              <w:rPr>
                <w:spacing w:val="-2"/>
                <w:sz w:val="18"/>
              </w:rPr>
              <w:t>0,0078</w:t>
            </w:r>
          </w:p>
        </w:tc>
        <w:tc>
          <w:tcPr>
            <w:tcW w:w="1136" w:type="dxa"/>
          </w:tcPr>
          <w:p w14:paraId="6797F2E9" w14:textId="77777777" w:rsidR="00DF38C3" w:rsidRDefault="00D46CFF">
            <w:pPr>
              <w:pStyle w:val="TableParagraph"/>
              <w:spacing w:line="203" w:lineRule="exact"/>
              <w:ind w:left="14"/>
              <w:rPr>
                <w:sz w:val="18"/>
              </w:rPr>
            </w:pPr>
            <w:r>
              <w:rPr>
                <w:spacing w:val="-2"/>
                <w:sz w:val="18"/>
              </w:rPr>
              <w:t>+0,0582</w:t>
            </w:r>
          </w:p>
        </w:tc>
      </w:tr>
      <w:tr w:rsidR="00DF38C3" w14:paraId="3B5B0A61" w14:textId="77777777">
        <w:trPr>
          <w:trHeight w:val="225"/>
        </w:trPr>
        <w:tc>
          <w:tcPr>
            <w:tcW w:w="1176" w:type="dxa"/>
          </w:tcPr>
          <w:p w14:paraId="294E45C2" w14:textId="77777777" w:rsidR="00DF38C3" w:rsidRDefault="00D46CFF">
            <w:pPr>
              <w:pStyle w:val="TableParagraph"/>
              <w:spacing w:line="203"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3</w:t>
            </w:r>
          </w:p>
        </w:tc>
        <w:tc>
          <w:tcPr>
            <w:tcW w:w="1501" w:type="dxa"/>
          </w:tcPr>
          <w:p w14:paraId="3AD6E3C4" w14:textId="77777777" w:rsidR="00DF38C3" w:rsidRDefault="00D46CFF">
            <w:pPr>
              <w:pStyle w:val="TableParagraph"/>
              <w:spacing w:line="203" w:lineRule="exact"/>
              <w:ind w:left="74" w:right="48"/>
              <w:rPr>
                <w:sz w:val="18"/>
              </w:rPr>
            </w:pPr>
            <w:r>
              <w:rPr>
                <w:spacing w:val="-4"/>
                <w:sz w:val="18"/>
              </w:rPr>
              <w:t>1,72</w:t>
            </w:r>
          </w:p>
        </w:tc>
        <w:tc>
          <w:tcPr>
            <w:tcW w:w="1625" w:type="dxa"/>
          </w:tcPr>
          <w:p w14:paraId="60ECAA32" w14:textId="77777777" w:rsidR="00DF38C3" w:rsidRDefault="00D46CFF">
            <w:pPr>
              <w:pStyle w:val="TableParagraph"/>
              <w:spacing w:line="203" w:lineRule="exact"/>
              <w:ind w:left="94" w:right="64"/>
              <w:rPr>
                <w:sz w:val="18"/>
              </w:rPr>
            </w:pPr>
            <w:r>
              <w:rPr>
                <w:spacing w:val="-4"/>
                <w:sz w:val="18"/>
              </w:rPr>
              <w:t>1,72</w:t>
            </w:r>
          </w:p>
        </w:tc>
        <w:tc>
          <w:tcPr>
            <w:tcW w:w="1400" w:type="dxa"/>
          </w:tcPr>
          <w:p w14:paraId="724A31C1" w14:textId="77777777" w:rsidR="00DF38C3" w:rsidRDefault="00D46CFF">
            <w:pPr>
              <w:pStyle w:val="TableParagraph"/>
              <w:spacing w:line="203" w:lineRule="exact"/>
              <w:ind w:left="22"/>
              <w:rPr>
                <w:sz w:val="18"/>
              </w:rPr>
            </w:pPr>
            <w:r>
              <w:rPr>
                <w:spacing w:val="-5"/>
                <w:sz w:val="18"/>
              </w:rPr>
              <w:t>0,0</w:t>
            </w:r>
          </w:p>
        </w:tc>
        <w:tc>
          <w:tcPr>
            <w:tcW w:w="1510" w:type="dxa"/>
          </w:tcPr>
          <w:p w14:paraId="2363A10A" w14:textId="77777777" w:rsidR="00DF38C3" w:rsidRDefault="00D46CFF">
            <w:pPr>
              <w:pStyle w:val="TableParagraph"/>
              <w:spacing w:line="203" w:lineRule="exact"/>
              <w:ind w:left="23" w:right="5"/>
              <w:rPr>
                <w:sz w:val="18"/>
              </w:rPr>
            </w:pPr>
            <w:r>
              <w:rPr>
                <w:spacing w:val="-2"/>
                <w:sz w:val="18"/>
              </w:rPr>
              <w:t>1,654</w:t>
            </w:r>
          </w:p>
        </w:tc>
        <w:tc>
          <w:tcPr>
            <w:tcW w:w="1127" w:type="dxa"/>
          </w:tcPr>
          <w:p w14:paraId="4025D413" w14:textId="77777777" w:rsidR="00DF38C3" w:rsidRDefault="00D46CFF">
            <w:pPr>
              <w:pStyle w:val="TableParagraph"/>
              <w:spacing w:line="203" w:lineRule="exact"/>
              <w:ind w:left="19"/>
              <w:rPr>
                <w:sz w:val="18"/>
              </w:rPr>
            </w:pPr>
            <w:r>
              <w:rPr>
                <w:spacing w:val="-2"/>
                <w:sz w:val="18"/>
              </w:rPr>
              <w:t>0,0078</w:t>
            </w:r>
          </w:p>
        </w:tc>
        <w:tc>
          <w:tcPr>
            <w:tcW w:w="1136" w:type="dxa"/>
          </w:tcPr>
          <w:p w14:paraId="0645B5C5" w14:textId="77777777" w:rsidR="00DF38C3" w:rsidRDefault="00D46CFF">
            <w:pPr>
              <w:pStyle w:val="TableParagraph"/>
              <w:spacing w:line="203" w:lineRule="exact"/>
              <w:ind w:left="14"/>
              <w:rPr>
                <w:sz w:val="18"/>
              </w:rPr>
            </w:pPr>
            <w:r>
              <w:rPr>
                <w:spacing w:val="-2"/>
                <w:sz w:val="18"/>
              </w:rPr>
              <w:t>+0,0582</w:t>
            </w:r>
          </w:p>
        </w:tc>
      </w:tr>
      <w:tr w:rsidR="00DF38C3" w14:paraId="0A764D7A" w14:textId="77777777">
        <w:trPr>
          <w:trHeight w:val="225"/>
        </w:trPr>
        <w:tc>
          <w:tcPr>
            <w:tcW w:w="1176" w:type="dxa"/>
          </w:tcPr>
          <w:p w14:paraId="2EA9ED7A" w14:textId="77777777" w:rsidR="00DF38C3" w:rsidRDefault="00D46CFF">
            <w:pPr>
              <w:pStyle w:val="TableParagraph"/>
              <w:spacing w:line="203"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4</w:t>
            </w:r>
          </w:p>
        </w:tc>
        <w:tc>
          <w:tcPr>
            <w:tcW w:w="1501" w:type="dxa"/>
          </w:tcPr>
          <w:p w14:paraId="48082AAD" w14:textId="77777777" w:rsidR="00DF38C3" w:rsidRDefault="00D46CFF">
            <w:pPr>
              <w:pStyle w:val="TableParagraph"/>
              <w:spacing w:line="203" w:lineRule="exact"/>
              <w:ind w:left="74" w:right="53"/>
              <w:rPr>
                <w:sz w:val="18"/>
              </w:rPr>
            </w:pPr>
            <w:r>
              <w:rPr>
                <w:spacing w:val="-2"/>
                <w:sz w:val="18"/>
              </w:rPr>
              <w:t>0,473</w:t>
            </w:r>
          </w:p>
        </w:tc>
        <w:tc>
          <w:tcPr>
            <w:tcW w:w="1625" w:type="dxa"/>
          </w:tcPr>
          <w:p w14:paraId="7C5A0204" w14:textId="77777777" w:rsidR="00DF38C3" w:rsidRDefault="00D46CFF">
            <w:pPr>
              <w:pStyle w:val="TableParagraph"/>
              <w:spacing w:line="203" w:lineRule="exact"/>
              <w:ind w:left="93" w:right="68"/>
              <w:rPr>
                <w:sz w:val="18"/>
              </w:rPr>
            </w:pPr>
            <w:r>
              <w:rPr>
                <w:spacing w:val="-2"/>
                <w:sz w:val="18"/>
              </w:rPr>
              <w:t>0,473</w:t>
            </w:r>
          </w:p>
        </w:tc>
        <w:tc>
          <w:tcPr>
            <w:tcW w:w="1400" w:type="dxa"/>
          </w:tcPr>
          <w:p w14:paraId="240C451F" w14:textId="77777777" w:rsidR="00DF38C3" w:rsidRDefault="00D46CFF">
            <w:pPr>
              <w:pStyle w:val="TableParagraph"/>
              <w:spacing w:line="203" w:lineRule="exact"/>
              <w:ind w:left="22"/>
              <w:rPr>
                <w:sz w:val="18"/>
              </w:rPr>
            </w:pPr>
            <w:r>
              <w:rPr>
                <w:spacing w:val="-5"/>
                <w:sz w:val="18"/>
              </w:rPr>
              <w:t>0,0</w:t>
            </w:r>
          </w:p>
        </w:tc>
        <w:tc>
          <w:tcPr>
            <w:tcW w:w="1510" w:type="dxa"/>
          </w:tcPr>
          <w:p w14:paraId="05C47EDF" w14:textId="77777777" w:rsidR="00DF38C3" w:rsidRDefault="00D46CFF">
            <w:pPr>
              <w:pStyle w:val="TableParagraph"/>
              <w:spacing w:line="203" w:lineRule="exact"/>
              <w:ind w:left="23"/>
              <w:rPr>
                <w:sz w:val="18"/>
              </w:rPr>
            </w:pPr>
            <w:r>
              <w:rPr>
                <w:spacing w:val="-4"/>
                <w:sz w:val="18"/>
              </w:rPr>
              <w:t>0,44</w:t>
            </w:r>
          </w:p>
        </w:tc>
        <w:tc>
          <w:tcPr>
            <w:tcW w:w="1127" w:type="dxa"/>
          </w:tcPr>
          <w:p w14:paraId="5E43E4DC" w14:textId="77777777" w:rsidR="00DF38C3" w:rsidRDefault="00D46CFF">
            <w:pPr>
              <w:pStyle w:val="TableParagraph"/>
              <w:spacing w:line="203" w:lineRule="exact"/>
              <w:ind w:left="19"/>
              <w:rPr>
                <w:sz w:val="18"/>
              </w:rPr>
            </w:pPr>
            <w:r>
              <w:rPr>
                <w:spacing w:val="-2"/>
                <w:sz w:val="18"/>
              </w:rPr>
              <w:t>0,0052</w:t>
            </w:r>
          </w:p>
        </w:tc>
        <w:tc>
          <w:tcPr>
            <w:tcW w:w="1136" w:type="dxa"/>
          </w:tcPr>
          <w:p w14:paraId="6DAFC06F" w14:textId="77777777" w:rsidR="00DF38C3" w:rsidRDefault="00D46CFF">
            <w:pPr>
              <w:pStyle w:val="TableParagraph"/>
              <w:spacing w:line="203" w:lineRule="exact"/>
              <w:ind w:left="14"/>
              <w:rPr>
                <w:sz w:val="18"/>
              </w:rPr>
            </w:pPr>
            <w:r>
              <w:rPr>
                <w:spacing w:val="-2"/>
                <w:sz w:val="18"/>
              </w:rPr>
              <w:t>+0,0278</w:t>
            </w:r>
          </w:p>
        </w:tc>
      </w:tr>
      <w:tr w:rsidR="00DF38C3" w14:paraId="688345CB" w14:textId="77777777">
        <w:trPr>
          <w:trHeight w:val="225"/>
        </w:trPr>
        <w:tc>
          <w:tcPr>
            <w:tcW w:w="1176" w:type="dxa"/>
          </w:tcPr>
          <w:p w14:paraId="7786EB34" w14:textId="77777777" w:rsidR="00DF38C3" w:rsidRDefault="00D46CFF">
            <w:pPr>
              <w:pStyle w:val="TableParagraph"/>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5</w:t>
            </w:r>
          </w:p>
        </w:tc>
        <w:tc>
          <w:tcPr>
            <w:tcW w:w="1501" w:type="dxa"/>
          </w:tcPr>
          <w:p w14:paraId="0DFA1857" w14:textId="77777777" w:rsidR="00DF38C3" w:rsidRDefault="00D46CFF">
            <w:pPr>
              <w:pStyle w:val="TableParagraph"/>
              <w:ind w:left="74" w:right="48"/>
              <w:rPr>
                <w:sz w:val="18"/>
              </w:rPr>
            </w:pPr>
            <w:r>
              <w:rPr>
                <w:spacing w:val="-4"/>
                <w:sz w:val="18"/>
              </w:rPr>
              <w:t>1,29</w:t>
            </w:r>
          </w:p>
        </w:tc>
        <w:tc>
          <w:tcPr>
            <w:tcW w:w="1625" w:type="dxa"/>
          </w:tcPr>
          <w:p w14:paraId="4E846B31" w14:textId="77777777" w:rsidR="00DF38C3" w:rsidRDefault="00D46CFF">
            <w:pPr>
              <w:pStyle w:val="TableParagraph"/>
              <w:ind w:left="94" w:right="64"/>
              <w:rPr>
                <w:sz w:val="18"/>
              </w:rPr>
            </w:pPr>
            <w:r>
              <w:rPr>
                <w:spacing w:val="-4"/>
                <w:sz w:val="18"/>
              </w:rPr>
              <w:t>1,29</w:t>
            </w:r>
          </w:p>
        </w:tc>
        <w:tc>
          <w:tcPr>
            <w:tcW w:w="1400" w:type="dxa"/>
          </w:tcPr>
          <w:p w14:paraId="4911095F" w14:textId="77777777" w:rsidR="00DF38C3" w:rsidRDefault="00D46CFF">
            <w:pPr>
              <w:pStyle w:val="TableParagraph"/>
              <w:ind w:left="22"/>
              <w:rPr>
                <w:sz w:val="18"/>
              </w:rPr>
            </w:pPr>
            <w:r>
              <w:rPr>
                <w:spacing w:val="-5"/>
                <w:sz w:val="18"/>
              </w:rPr>
              <w:t>0,0</w:t>
            </w:r>
          </w:p>
        </w:tc>
        <w:tc>
          <w:tcPr>
            <w:tcW w:w="1510" w:type="dxa"/>
          </w:tcPr>
          <w:p w14:paraId="2DA161CC" w14:textId="77777777" w:rsidR="00DF38C3" w:rsidRDefault="00D46CFF">
            <w:pPr>
              <w:pStyle w:val="TableParagraph"/>
              <w:ind w:left="23" w:right="5"/>
              <w:rPr>
                <w:sz w:val="18"/>
              </w:rPr>
            </w:pPr>
            <w:r>
              <w:rPr>
                <w:spacing w:val="-2"/>
                <w:sz w:val="18"/>
              </w:rPr>
              <w:t>0,943</w:t>
            </w:r>
          </w:p>
        </w:tc>
        <w:tc>
          <w:tcPr>
            <w:tcW w:w="1127" w:type="dxa"/>
          </w:tcPr>
          <w:p w14:paraId="2331923F" w14:textId="77777777" w:rsidR="00DF38C3" w:rsidRDefault="00D46CFF">
            <w:pPr>
              <w:pStyle w:val="TableParagraph"/>
              <w:ind w:left="19"/>
              <w:rPr>
                <w:sz w:val="18"/>
              </w:rPr>
            </w:pPr>
            <w:r>
              <w:rPr>
                <w:spacing w:val="-2"/>
                <w:sz w:val="18"/>
              </w:rPr>
              <w:t>0,0078</w:t>
            </w:r>
          </w:p>
        </w:tc>
        <w:tc>
          <w:tcPr>
            <w:tcW w:w="1136" w:type="dxa"/>
          </w:tcPr>
          <w:p w14:paraId="3FC44B23" w14:textId="77777777" w:rsidR="00DF38C3" w:rsidRDefault="00D46CFF">
            <w:pPr>
              <w:pStyle w:val="TableParagraph"/>
              <w:ind w:left="12"/>
              <w:rPr>
                <w:sz w:val="18"/>
              </w:rPr>
            </w:pPr>
            <w:r>
              <w:rPr>
                <w:spacing w:val="-2"/>
                <w:sz w:val="18"/>
              </w:rPr>
              <w:t>+0,340</w:t>
            </w:r>
          </w:p>
        </w:tc>
      </w:tr>
      <w:tr w:rsidR="00DF38C3" w14:paraId="0EE1E6A6" w14:textId="77777777">
        <w:trPr>
          <w:trHeight w:val="225"/>
        </w:trPr>
        <w:tc>
          <w:tcPr>
            <w:tcW w:w="1176" w:type="dxa"/>
          </w:tcPr>
          <w:p w14:paraId="0F1972E9" w14:textId="77777777" w:rsidR="00DF38C3" w:rsidRDefault="00D46CFF">
            <w:pPr>
              <w:pStyle w:val="TableParagraph"/>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6</w:t>
            </w:r>
          </w:p>
        </w:tc>
        <w:tc>
          <w:tcPr>
            <w:tcW w:w="1501" w:type="dxa"/>
          </w:tcPr>
          <w:p w14:paraId="5E5A1947" w14:textId="77777777" w:rsidR="00DF38C3" w:rsidRDefault="00D46CFF">
            <w:pPr>
              <w:pStyle w:val="TableParagraph"/>
              <w:ind w:left="74" w:right="48"/>
              <w:rPr>
                <w:sz w:val="18"/>
              </w:rPr>
            </w:pPr>
            <w:r>
              <w:rPr>
                <w:spacing w:val="-4"/>
                <w:sz w:val="18"/>
              </w:rPr>
              <w:t>0,86</w:t>
            </w:r>
          </w:p>
        </w:tc>
        <w:tc>
          <w:tcPr>
            <w:tcW w:w="1625" w:type="dxa"/>
          </w:tcPr>
          <w:p w14:paraId="4188A151" w14:textId="77777777" w:rsidR="00DF38C3" w:rsidRDefault="00D46CFF">
            <w:pPr>
              <w:pStyle w:val="TableParagraph"/>
              <w:ind w:left="94" w:right="64"/>
              <w:rPr>
                <w:sz w:val="18"/>
              </w:rPr>
            </w:pPr>
            <w:r>
              <w:rPr>
                <w:spacing w:val="-4"/>
                <w:sz w:val="18"/>
              </w:rPr>
              <w:t>0,86</w:t>
            </w:r>
          </w:p>
        </w:tc>
        <w:tc>
          <w:tcPr>
            <w:tcW w:w="1400" w:type="dxa"/>
          </w:tcPr>
          <w:p w14:paraId="31A1892D" w14:textId="77777777" w:rsidR="00DF38C3" w:rsidRDefault="00D46CFF">
            <w:pPr>
              <w:pStyle w:val="TableParagraph"/>
              <w:ind w:left="22"/>
              <w:rPr>
                <w:sz w:val="18"/>
              </w:rPr>
            </w:pPr>
            <w:r>
              <w:rPr>
                <w:spacing w:val="-5"/>
                <w:sz w:val="18"/>
              </w:rPr>
              <w:t>0,0</w:t>
            </w:r>
          </w:p>
        </w:tc>
        <w:tc>
          <w:tcPr>
            <w:tcW w:w="1510" w:type="dxa"/>
          </w:tcPr>
          <w:p w14:paraId="1D185AA4" w14:textId="77777777" w:rsidR="00DF38C3" w:rsidRDefault="00D46CFF">
            <w:pPr>
              <w:pStyle w:val="TableParagraph"/>
              <w:ind w:left="23" w:right="5"/>
              <w:rPr>
                <w:sz w:val="18"/>
              </w:rPr>
            </w:pPr>
            <w:r>
              <w:rPr>
                <w:spacing w:val="-2"/>
                <w:sz w:val="18"/>
              </w:rPr>
              <w:t>0,836</w:t>
            </w:r>
          </w:p>
        </w:tc>
        <w:tc>
          <w:tcPr>
            <w:tcW w:w="1127" w:type="dxa"/>
          </w:tcPr>
          <w:p w14:paraId="4A5A1082" w14:textId="77777777" w:rsidR="00DF38C3" w:rsidRDefault="00D46CFF">
            <w:pPr>
              <w:pStyle w:val="TableParagraph"/>
              <w:ind w:left="19"/>
              <w:rPr>
                <w:sz w:val="18"/>
              </w:rPr>
            </w:pPr>
            <w:r>
              <w:rPr>
                <w:spacing w:val="-2"/>
                <w:sz w:val="18"/>
              </w:rPr>
              <w:t>0,0085</w:t>
            </w:r>
          </w:p>
        </w:tc>
        <w:tc>
          <w:tcPr>
            <w:tcW w:w="1136" w:type="dxa"/>
          </w:tcPr>
          <w:p w14:paraId="7C381747" w14:textId="77777777" w:rsidR="00DF38C3" w:rsidRDefault="00D46CFF">
            <w:pPr>
              <w:pStyle w:val="TableParagraph"/>
              <w:ind w:left="14"/>
              <w:rPr>
                <w:sz w:val="18"/>
              </w:rPr>
            </w:pPr>
            <w:r>
              <w:rPr>
                <w:spacing w:val="-2"/>
                <w:sz w:val="18"/>
              </w:rPr>
              <w:t>+0,0155</w:t>
            </w:r>
          </w:p>
        </w:tc>
      </w:tr>
      <w:tr w:rsidR="00DF38C3" w14:paraId="2929E859" w14:textId="77777777">
        <w:trPr>
          <w:trHeight w:val="221"/>
        </w:trPr>
        <w:tc>
          <w:tcPr>
            <w:tcW w:w="1176" w:type="dxa"/>
          </w:tcPr>
          <w:p w14:paraId="0B5A187E" w14:textId="77777777" w:rsidR="00DF38C3" w:rsidRDefault="00D46CFF">
            <w:pPr>
              <w:pStyle w:val="TableParagraph"/>
              <w:spacing w:line="199"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7</w:t>
            </w:r>
          </w:p>
        </w:tc>
        <w:tc>
          <w:tcPr>
            <w:tcW w:w="1501" w:type="dxa"/>
          </w:tcPr>
          <w:p w14:paraId="1A6A575E" w14:textId="77777777" w:rsidR="00DF38C3" w:rsidRDefault="00D46CFF">
            <w:pPr>
              <w:pStyle w:val="TableParagraph"/>
              <w:spacing w:line="199" w:lineRule="exact"/>
              <w:ind w:left="74" w:right="48"/>
              <w:rPr>
                <w:sz w:val="18"/>
              </w:rPr>
            </w:pPr>
            <w:r>
              <w:rPr>
                <w:spacing w:val="-4"/>
                <w:sz w:val="18"/>
              </w:rPr>
              <w:t>0,43</w:t>
            </w:r>
          </w:p>
        </w:tc>
        <w:tc>
          <w:tcPr>
            <w:tcW w:w="1625" w:type="dxa"/>
          </w:tcPr>
          <w:p w14:paraId="7CA67076" w14:textId="77777777" w:rsidR="00DF38C3" w:rsidRDefault="00D46CFF">
            <w:pPr>
              <w:pStyle w:val="TableParagraph"/>
              <w:spacing w:line="199" w:lineRule="exact"/>
              <w:ind w:left="94" w:right="64"/>
              <w:rPr>
                <w:sz w:val="18"/>
              </w:rPr>
            </w:pPr>
            <w:r>
              <w:rPr>
                <w:spacing w:val="-4"/>
                <w:sz w:val="18"/>
              </w:rPr>
              <w:t>0,43</w:t>
            </w:r>
          </w:p>
        </w:tc>
        <w:tc>
          <w:tcPr>
            <w:tcW w:w="1400" w:type="dxa"/>
          </w:tcPr>
          <w:p w14:paraId="18354B5E" w14:textId="77777777" w:rsidR="00DF38C3" w:rsidRDefault="00D46CFF">
            <w:pPr>
              <w:pStyle w:val="TableParagraph"/>
              <w:spacing w:line="199" w:lineRule="exact"/>
              <w:ind w:left="22"/>
              <w:rPr>
                <w:sz w:val="18"/>
              </w:rPr>
            </w:pPr>
            <w:r>
              <w:rPr>
                <w:spacing w:val="-5"/>
                <w:sz w:val="18"/>
              </w:rPr>
              <w:t>0,0</w:t>
            </w:r>
          </w:p>
        </w:tc>
        <w:tc>
          <w:tcPr>
            <w:tcW w:w="1510" w:type="dxa"/>
          </w:tcPr>
          <w:p w14:paraId="4F990939" w14:textId="77777777" w:rsidR="00DF38C3" w:rsidRDefault="00D46CFF">
            <w:pPr>
              <w:pStyle w:val="TableParagraph"/>
              <w:spacing w:line="199" w:lineRule="exact"/>
              <w:ind w:left="23"/>
              <w:rPr>
                <w:sz w:val="18"/>
              </w:rPr>
            </w:pPr>
            <w:r>
              <w:rPr>
                <w:spacing w:val="-5"/>
                <w:sz w:val="18"/>
              </w:rPr>
              <w:t>0,4</w:t>
            </w:r>
          </w:p>
        </w:tc>
        <w:tc>
          <w:tcPr>
            <w:tcW w:w="1127" w:type="dxa"/>
          </w:tcPr>
          <w:p w14:paraId="3D03B2C3" w14:textId="77777777" w:rsidR="00DF38C3" w:rsidRDefault="00D46CFF">
            <w:pPr>
              <w:pStyle w:val="TableParagraph"/>
              <w:spacing w:line="199" w:lineRule="exact"/>
              <w:ind w:left="19"/>
              <w:rPr>
                <w:sz w:val="18"/>
              </w:rPr>
            </w:pPr>
            <w:r>
              <w:rPr>
                <w:spacing w:val="-2"/>
                <w:sz w:val="18"/>
              </w:rPr>
              <w:t>0,0052</w:t>
            </w:r>
          </w:p>
        </w:tc>
        <w:tc>
          <w:tcPr>
            <w:tcW w:w="1136" w:type="dxa"/>
          </w:tcPr>
          <w:p w14:paraId="51EDC1A0" w14:textId="77777777" w:rsidR="00DF38C3" w:rsidRDefault="00D46CFF">
            <w:pPr>
              <w:pStyle w:val="TableParagraph"/>
              <w:spacing w:line="199" w:lineRule="exact"/>
              <w:ind w:left="14"/>
              <w:rPr>
                <w:sz w:val="18"/>
              </w:rPr>
            </w:pPr>
            <w:r>
              <w:rPr>
                <w:spacing w:val="-2"/>
                <w:sz w:val="18"/>
              </w:rPr>
              <w:t>+0,0248</w:t>
            </w:r>
          </w:p>
        </w:tc>
      </w:tr>
      <w:tr w:rsidR="00DF38C3" w14:paraId="71DF7D16" w14:textId="77777777">
        <w:trPr>
          <w:trHeight w:val="225"/>
        </w:trPr>
        <w:tc>
          <w:tcPr>
            <w:tcW w:w="1176" w:type="dxa"/>
          </w:tcPr>
          <w:p w14:paraId="47C37446" w14:textId="77777777" w:rsidR="00DF38C3" w:rsidRDefault="00D46CFF">
            <w:pPr>
              <w:pStyle w:val="TableParagraph"/>
              <w:spacing w:line="202"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8</w:t>
            </w:r>
          </w:p>
        </w:tc>
        <w:tc>
          <w:tcPr>
            <w:tcW w:w="1501" w:type="dxa"/>
          </w:tcPr>
          <w:p w14:paraId="30508862" w14:textId="77777777" w:rsidR="00DF38C3" w:rsidRDefault="00D46CFF">
            <w:pPr>
              <w:pStyle w:val="TableParagraph"/>
              <w:spacing w:line="202" w:lineRule="exact"/>
              <w:ind w:left="74" w:right="53"/>
              <w:rPr>
                <w:sz w:val="18"/>
              </w:rPr>
            </w:pPr>
            <w:r>
              <w:rPr>
                <w:spacing w:val="-2"/>
                <w:sz w:val="18"/>
              </w:rPr>
              <w:t>0,215</w:t>
            </w:r>
          </w:p>
        </w:tc>
        <w:tc>
          <w:tcPr>
            <w:tcW w:w="1625" w:type="dxa"/>
          </w:tcPr>
          <w:p w14:paraId="1C8CE11C" w14:textId="77777777" w:rsidR="00DF38C3" w:rsidRDefault="00D46CFF">
            <w:pPr>
              <w:pStyle w:val="TableParagraph"/>
              <w:spacing w:line="202" w:lineRule="exact"/>
              <w:ind w:left="93" w:right="68"/>
              <w:rPr>
                <w:sz w:val="18"/>
              </w:rPr>
            </w:pPr>
            <w:r>
              <w:rPr>
                <w:spacing w:val="-2"/>
                <w:sz w:val="18"/>
              </w:rPr>
              <w:t>0,215</w:t>
            </w:r>
          </w:p>
        </w:tc>
        <w:tc>
          <w:tcPr>
            <w:tcW w:w="1400" w:type="dxa"/>
          </w:tcPr>
          <w:p w14:paraId="63A4A9EA" w14:textId="77777777" w:rsidR="00DF38C3" w:rsidRDefault="00D46CFF">
            <w:pPr>
              <w:pStyle w:val="TableParagraph"/>
              <w:spacing w:line="202" w:lineRule="exact"/>
              <w:ind w:left="22"/>
              <w:rPr>
                <w:sz w:val="18"/>
              </w:rPr>
            </w:pPr>
            <w:r>
              <w:rPr>
                <w:spacing w:val="-5"/>
                <w:sz w:val="18"/>
              </w:rPr>
              <w:t>0,0</w:t>
            </w:r>
          </w:p>
        </w:tc>
        <w:tc>
          <w:tcPr>
            <w:tcW w:w="1510" w:type="dxa"/>
          </w:tcPr>
          <w:p w14:paraId="3F175F6F" w14:textId="77777777" w:rsidR="00DF38C3" w:rsidRDefault="00D46CFF">
            <w:pPr>
              <w:pStyle w:val="TableParagraph"/>
              <w:spacing w:line="202" w:lineRule="exact"/>
              <w:ind w:left="23"/>
              <w:rPr>
                <w:sz w:val="18"/>
              </w:rPr>
            </w:pPr>
            <w:r>
              <w:rPr>
                <w:spacing w:val="-5"/>
                <w:sz w:val="18"/>
              </w:rPr>
              <w:t>0,2</w:t>
            </w:r>
          </w:p>
        </w:tc>
        <w:tc>
          <w:tcPr>
            <w:tcW w:w="1127" w:type="dxa"/>
          </w:tcPr>
          <w:p w14:paraId="7EB4EE9A" w14:textId="77777777" w:rsidR="00DF38C3" w:rsidRDefault="00D46CFF">
            <w:pPr>
              <w:pStyle w:val="TableParagraph"/>
              <w:spacing w:line="202" w:lineRule="exact"/>
              <w:ind w:left="19"/>
              <w:rPr>
                <w:sz w:val="18"/>
              </w:rPr>
            </w:pPr>
            <w:r>
              <w:rPr>
                <w:spacing w:val="-2"/>
                <w:sz w:val="18"/>
              </w:rPr>
              <w:t>0,0047</w:t>
            </w:r>
          </w:p>
        </w:tc>
        <w:tc>
          <w:tcPr>
            <w:tcW w:w="1136" w:type="dxa"/>
          </w:tcPr>
          <w:p w14:paraId="7E327C82" w14:textId="77777777" w:rsidR="00DF38C3" w:rsidRDefault="00D46CFF">
            <w:pPr>
              <w:pStyle w:val="TableParagraph"/>
              <w:spacing w:line="202" w:lineRule="exact"/>
              <w:ind w:left="14"/>
              <w:rPr>
                <w:sz w:val="18"/>
              </w:rPr>
            </w:pPr>
            <w:r>
              <w:rPr>
                <w:spacing w:val="-2"/>
                <w:sz w:val="18"/>
              </w:rPr>
              <w:t>+0,0103</w:t>
            </w:r>
          </w:p>
        </w:tc>
      </w:tr>
      <w:tr w:rsidR="00DF38C3" w14:paraId="31352D74" w14:textId="77777777">
        <w:trPr>
          <w:trHeight w:val="225"/>
        </w:trPr>
        <w:tc>
          <w:tcPr>
            <w:tcW w:w="1176" w:type="dxa"/>
          </w:tcPr>
          <w:p w14:paraId="25CEAA8E" w14:textId="77777777" w:rsidR="00DF38C3" w:rsidRDefault="00D46CFF">
            <w:pPr>
              <w:pStyle w:val="TableParagraph"/>
              <w:spacing w:line="203" w:lineRule="exact"/>
              <w:ind w:left="27"/>
              <w:rPr>
                <w:sz w:val="18"/>
              </w:rPr>
            </w:pPr>
            <w:r>
              <w:rPr>
                <w:sz w:val="18"/>
              </w:rPr>
              <w:t>БМК</w:t>
            </w:r>
            <w:r>
              <w:rPr>
                <w:spacing w:val="-5"/>
                <w:sz w:val="18"/>
              </w:rPr>
              <w:t xml:space="preserve"> </w:t>
            </w:r>
            <w:r>
              <w:rPr>
                <w:sz w:val="18"/>
              </w:rPr>
              <w:t>№</w:t>
            </w:r>
            <w:r>
              <w:rPr>
                <w:spacing w:val="-3"/>
                <w:sz w:val="18"/>
              </w:rPr>
              <w:t xml:space="preserve"> </w:t>
            </w:r>
            <w:r>
              <w:rPr>
                <w:spacing w:val="-10"/>
                <w:sz w:val="18"/>
              </w:rPr>
              <w:t>9</w:t>
            </w:r>
          </w:p>
        </w:tc>
        <w:tc>
          <w:tcPr>
            <w:tcW w:w="1501" w:type="dxa"/>
          </w:tcPr>
          <w:p w14:paraId="0471E347" w14:textId="77777777" w:rsidR="00DF38C3" w:rsidRDefault="00D46CFF">
            <w:pPr>
              <w:pStyle w:val="TableParagraph"/>
              <w:spacing w:line="203" w:lineRule="exact"/>
              <w:ind w:left="74" w:right="48"/>
              <w:rPr>
                <w:sz w:val="18"/>
              </w:rPr>
            </w:pPr>
            <w:r>
              <w:rPr>
                <w:spacing w:val="-4"/>
                <w:sz w:val="18"/>
              </w:rPr>
              <w:t>0,86</w:t>
            </w:r>
          </w:p>
        </w:tc>
        <w:tc>
          <w:tcPr>
            <w:tcW w:w="1625" w:type="dxa"/>
          </w:tcPr>
          <w:p w14:paraId="2028DE88" w14:textId="77777777" w:rsidR="00DF38C3" w:rsidRDefault="00D46CFF">
            <w:pPr>
              <w:pStyle w:val="TableParagraph"/>
              <w:spacing w:line="203" w:lineRule="exact"/>
              <w:ind w:left="94" w:right="64"/>
              <w:rPr>
                <w:sz w:val="18"/>
              </w:rPr>
            </w:pPr>
            <w:r>
              <w:rPr>
                <w:spacing w:val="-4"/>
                <w:sz w:val="18"/>
              </w:rPr>
              <w:t>0,86</w:t>
            </w:r>
          </w:p>
        </w:tc>
        <w:tc>
          <w:tcPr>
            <w:tcW w:w="1400" w:type="dxa"/>
          </w:tcPr>
          <w:p w14:paraId="5AEDC2AC" w14:textId="77777777" w:rsidR="00DF38C3" w:rsidRDefault="00D46CFF">
            <w:pPr>
              <w:pStyle w:val="TableParagraph"/>
              <w:spacing w:line="203" w:lineRule="exact"/>
              <w:ind w:left="22"/>
              <w:rPr>
                <w:sz w:val="18"/>
              </w:rPr>
            </w:pPr>
            <w:r>
              <w:rPr>
                <w:spacing w:val="-5"/>
                <w:sz w:val="18"/>
              </w:rPr>
              <w:t>0,0</w:t>
            </w:r>
          </w:p>
        </w:tc>
        <w:tc>
          <w:tcPr>
            <w:tcW w:w="1510" w:type="dxa"/>
          </w:tcPr>
          <w:p w14:paraId="6E523452" w14:textId="77777777" w:rsidR="00DF38C3" w:rsidRDefault="00D46CFF">
            <w:pPr>
              <w:pStyle w:val="TableParagraph"/>
              <w:spacing w:line="203" w:lineRule="exact"/>
              <w:ind w:left="23" w:right="5"/>
              <w:rPr>
                <w:sz w:val="18"/>
              </w:rPr>
            </w:pPr>
            <w:r>
              <w:rPr>
                <w:spacing w:val="-2"/>
                <w:sz w:val="18"/>
              </w:rPr>
              <w:t>0,836</w:t>
            </w:r>
          </w:p>
        </w:tc>
        <w:tc>
          <w:tcPr>
            <w:tcW w:w="1127" w:type="dxa"/>
          </w:tcPr>
          <w:p w14:paraId="62AE26F2" w14:textId="77777777" w:rsidR="00DF38C3" w:rsidRDefault="00D46CFF">
            <w:pPr>
              <w:pStyle w:val="TableParagraph"/>
              <w:spacing w:line="203" w:lineRule="exact"/>
              <w:ind w:left="19"/>
              <w:rPr>
                <w:sz w:val="18"/>
              </w:rPr>
            </w:pPr>
            <w:r>
              <w:rPr>
                <w:spacing w:val="-2"/>
                <w:sz w:val="18"/>
              </w:rPr>
              <w:t>0,0085</w:t>
            </w:r>
          </w:p>
        </w:tc>
        <w:tc>
          <w:tcPr>
            <w:tcW w:w="1136" w:type="dxa"/>
          </w:tcPr>
          <w:p w14:paraId="4E19072D" w14:textId="77777777" w:rsidR="00DF38C3" w:rsidRDefault="00D46CFF">
            <w:pPr>
              <w:pStyle w:val="TableParagraph"/>
              <w:spacing w:line="203" w:lineRule="exact"/>
              <w:ind w:left="14"/>
              <w:rPr>
                <w:sz w:val="18"/>
              </w:rPr>
            </w:pPr>
            <w:r>
              <w:rPr>
                <w:spacing w:val="-2"/>
                <w:sz w:val="18"/>
              </w:rPr>
              <w:t>+0,0155</w:t>
            </w:r>
          </w:p>
        </w:tc>
      </w:tr>
    </w:tbl>
    <w:p w14:paraId="601D8864" w14:textId="77777777" w:rsidR="00DF38C3" w:rsidRDefault="00DF38C3">
      <w:pPr>
        <w:pStyle w:val="TableParagraph"/>
        <w:spacing w:line="203" w:lineRule="exact"/>
        <w:rPr>
          <w:sz w:val="18"/>
        </w:rPr>
        <w:sectPr w:rsidR="00DF38C3">
          <w:pgSz w:w="11910" w:h="16840"/>
          <w:pgMar w:top="760" w:right="566" w:bottom="1260" w:left="1559" w:header="0" w:footer="1009" w:gutter="0"/>
          <w:cols w:space="720"/>
        </w:sectPr>
      </w:pPr>
    </w:p>
    <w:p w14:paraId="68064894" w14:textId="77777777" w:rsidR="00DF38C3" w:rsidRDefault="00D46CFF">
      <w:pPr>
        <w:pStyle w:val="a3"/>
        <w:spacing w:before="75"/>
        <w:ind w:right="310"/>
        <w:jc w:val="right"/>
      </w:pPr>
      <w:r>
        <w:rPr>
          <w:spacing w:val="-2"/>
        </w:rPr>
        <w:lastRenderedPageBreak/>
        <w:t>Продолжение</w:t>
      </w:r>
      <w:r>
        <w:rPr>
          <w:spacing w:val="-3"/>
        </w:rPr>
        <w:t xml:space="preserve"> </w:t>
      </w:r>
      <w:r>
        <w:rPr>
          <w:spacing w:val="-2"/>
        </w:rPr>
        <w:t>таблицы</w:t>
      </w:r>
      <w:r>
        <w:rPr>
          <w:spacing w:val="7"/>
        </w:rPr>
        <w:t xml:space="preserve"> </w:t>
      </w:r>
      <w:r>
        <w:rPr>
          <w:spacing w:val="-5"/>
        </w:rPr>
        <w:t>17</w:t>
      </w:r>
    </w:p>
    <w:p w14:paraId="541B5751" w14:textId="77777777" w:rsidR="00DF38C3" w:rsidRDefault="00DF38C3">
      <w:pPr>
        <w:pStyle w:val="a3"/>
        <w:spacing w:before="3"/>
        <w:rPr>
          <w:sz w:val="12"/>
        </w:rPr>
      </w:pPr>
    </w:p>
    <w:tbl>
      <w:tblPr>
        <w:tblStyle w:val="TableNormal"/>
        <w:tblW w:w="0" w:type="auto"/>
        <w:tblInd w:w="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76"/>
        <w:gridCol w:w="1501"/>
        <w:gridCol w:w="1625"/>
        <w:gridCol w:w="1400"/>
        <w:gridCol w:w="1510"/>
        <w:gridCol w:w="1127"/>
        <w:gridCol w:w="1136"/>
      </w:tblGrid>
      <w:tr w:rsidR="00DF38C3" w14:paraId="1705740A" w14:textId="77777777">
        <w:trPr>
          <w:trHeight w:val="1288"/>
        </w:trPr>
        <w:tc>
          <w:tcPr>
            <w:tcW w:w="1176" w:type="dxa"/>
          </w:tcPr>
          <w:p w14:paraId="37F19A70" w14:textId="77777777" w:rsidR="00DF38C3" w:rsidRDefault="00DF38C3">
            <w:pPr>
              <w:pStyle w:val="TableParagraph"/>
              <w:jc w:val="left"/>
              <w:rPr>
                <w:sz w:val="16"/>
              </w:rPr>
            </w:pPr>
          </w:p>
          <w:p w14:paraId="4ABE96A0" w14:textId="77777777" w:rsidR="00DF38C3" w:rsidRDefault="00DF38C3">
            <w:pPr>
              <w:pStyle w:val="TableParagraph"/>
              <w:spacing w:before="4"/>
              <w:jc w:val="left"/>
              <w:rPr>
                <w:sz w:val="16"/>
              </w:rPr>
            </w:pPr>
          </w:p>
          <w:p w14:paraId="0CA54D19" w14:textId="77777777" w:rsidR="00DF38C3" w:rsidRDefault="00D46CFF">
            <w:pPr>
              <w:pStyle w:val="TableParagraph"/>
              <w:spacing w:line="242" w:lineRule="auto"/>
              <w:ind w:left="244" w:right="227" w:firstLine="2"/>
              <w:jc w:val="both"/>
              <w:rPr>
                <w:sz w:val="16"/>
              </w:rPr>
            </w:pPr>
            <w:r>
              <w:rPr>
                <w:spacing w:val="-4"/>
                <w:sz w:val="16"/>
              </w:rPr>
              <w:t>Источник</w:t>
            </w:r>
            <w:r>
              <w:rPr>
                <w:spacing w:val="-2"/>
                <w:sz w:val="16"/>
              </w:rPr>
              <w:t xml:space="preserve"> тепловой энергии</w:t>
            </w:r>
          </w:p>
        </w:tc>
        <w:tc>
          <w:tcPr>
            <w:tcW w:w="1501" w:type="dxa"/>
          </w:tcPr>
          <w:p w14:paraId="3C8B6ACF" w14:textId="77777777" w:rsidR="00DF38C3" w:rsidRDefault="00DF38C3">
            <w:pPr>
              <w:pStyle w:val="TableParagraph"/>
              <w:jc w:val="left"/>
              <w:rPr>
                <w:sz w:val="16"/>
              </w:rPr>
            </w:pPr>
          </w:p>
          <w:p w14:paraId="4B8D5FEA" w14:textId="77777777" w:rsidR="00DF38C3" w:rsidRDefault="00D46CFF">
            <w:pPr>
              <w:pStyle w:val="TableParagraph"/>
              <w:spacing w:line="244" w:lineRule="auto"/>
              <w:ind w:left="74" w:right="47"/>
              <w:rPr>
                <w:sz w:val="16"/>
              </w:rPr>
            </w:pPr>
            <w:r>
              <w:rPr>
                <w:spacing w:val="-4"/>
                <w:sz w:val="16"/>
              </w:rPr>
              <w:t>Установленная</w:t>
            </w:r>
            <w:r>
              <w:rPr>
                <w:spacing w:val="-2"/>
                <w:sz w:val="16"/>
              </w:rPr>
              <w:t xml:space="preserve"> тепловая мощность </w:t>
            </w:r>
            <w:r>
              <w:rPr>
                <w:sz w:val="16"/>
              </w:rPr>
              <w:t>источника</w:t>
            </w:r>
            <w:r>
              <w:rPr>
                <w:spacing w:val="-4"/>
                <w:sz w:val="16"/>
              </w:rPr>
              <w:t xml:space="preserve"> </w:t>
            </w:r>
            <w:r>
              <w:rPr>
                <w:sz w:val="16"/>
              </w:rPr>
              <w:t xml:space="preserve">ТЭ, </w:t>
            </w:r>
            <w:r>
              <w:rPr>
                <w:spacing w:val="-2"/>
                <w:sz w:val="16"/>
              </w:rPr>
              <w:t>Гкал/ч</w:t>
            </w:r>
          </w:p>
        </w:tc>
        <w:tc>
          <w:tcPr>
            <w:tcW w:w="1625" w:type="dxa"/>
          </w:tcPr>
          <w:p w14:paraId="09A57040" w14:textId="77777777" w:rsidR="00DF38C3" w:rsidRDefault="00DF38C3">
            <w:pPr>
              <w:pStyle w:val="TableParagraph"/>
              <w:spacing w:before="91"/>
              <w:jc w:val="left"/>
              <w:rPr>
                <w:sz w:val="16"/>
              </w:rPr>
            </w:pPr>
          </w:p>
          <w:p w14:paraId="2ACFEB5E" w14:textId="77777777" w:rsidR="00DF38C3" w:rsidRDefault="00D46CFF">
            <w:pPr>
              <w:pStyle w:val="TableParagraph"/>
              <w:spacing w:line="244" w:lineRule="auto"/>
              <w:ind w:left="93" w:right="64"/>
              <w:rPr>
                <w:sz w:val="16"/>
              </w:rPr>
            </w:pPr>
            <w:r>
              <w:rPr>
                <w:spacing w:val="-4"/>
                <w:sz w:val="16"/>
              </w:rPr>
              <w:t>Располагаемая</w:t>
            </w:r>
            <w:r>
              <w:rPr>
                <w:spacing w:val="-2"/>
                <w:sz w:val="16"/>
              </w:rPr>
              <w:t xml:space="preserve"> мощность </w:t>
            </w:r>
            <w:r>
              <w:rPr>
                <w:sz w:val="16"/>
              </w:rPr>
              <w:t>источника</w:t>
            </w:r>
            <w:r>
              <w:rPr>
                <w:spacing w:val="-4"/>
                <w:sz w:val="16"/>
              </w:rPr>
              <w:t xml:space="preserve"> </w:t>
            </w:r>
            <w:r>
              <w:rPr>
                <w:sz w:val="16"/>
              </w:rPr>
              <w:t xml:space="preserve">ТЭ, </w:t>
            </w:r>
            <w:r>
              <w:rPr>
                <w:spacing w:val="-2"/>
                <w:sz w:val="16"/>
              </w:rPr>
              <w:t>Гкал/ч</w:t>
            </w:r>
          </w:p>
        </w:tc>
        <w:tc>
          <w:tcPr>
            <w:tcW w:w="1400" w:type="dxa"/>
          </w:tcPr>
          <w:p w14:paraId="05853DC2" w14:textId="77777777" w:rsidR="00DF38C3" w:rsidRDefault="00D46CFF">
            <w:pPr>
              <w:pStyle w:val="TableParagraph"/>
              <w:spacing w:line="244" w:lineRule="auto"/>
              <w:ind w:left="221" w:right="203" w:firstLine="6"/>
              <w:rPr>
                <w:sz w:val="16"/>
              </w:rPr>
            </w:pPr>
            <w:r>
              <w:rPr>
                <w:spacing w:val="-2"/>
                <w:sz w:val="16"/>
              </w:rPr>
              <w:t>Затраты тепловой мощности</w:t>
            </w:r>
            <w:r>
              <w:rPr>
                <w:spacing w:val="-15"/>
                <w:sz w:val="16"/>
              </w:rPr>
              <w:t xml:space="preserve"> </w:t>
            </w:r>
            <w:r>
              <w:rPr>
                <w:spacing w:val="-2"/>
                <w:sz w:val="16"/>
              </w:rPr>
              <w:t>на собственные нужды котельной,</w:t>
            </w:r>
          </w:p>
          <w:p w14:paraId="639EEF53" w14:textId="77777777" w:rsidR="00DF38C3" w:rsidRDefault="00D46CFF">
            <w:pPr>
              <w:pStyle w:val="TableParagraph"/>
              <w:spacing w:line="160" w:lineRule="exact"/>
              <w:ind w:left="22"/>
              <w:rPr>
                <w:sz w:val="16"/>
              </w:rPr>
            </w:pPr>
            <w:r>
              <w:rPr>
                <w:spacing w:val="-2"/>
                <w:sz w:val="16"/>
              </w:rPr>
              <w:t>Гкал/ч</w:t>
            </w:r>
          </w:p>
        </w:tc>
        <w:tc>
          <w:tcPr>
            <w:tcW w:w="1510" w:type="dxa"/>
          </w:tcPr>
          <w:p w14:paraId="635037AA" w14:textId="77777777" w:rsidR="00DF38C3" w:rsidRDefault="00DF38C3">
            <w:pPr>
              <w:pStyle w:val="TableParagraph"/>
              <w:jc w:val="left"/>
              <w:rPr>
                <w:sz w:val="16"/>
              </w:rPr>
            </w:pPr>
          </w:p>
          <w:p w14:paraId="17745FE8" w14:textId="77777777" w:rsidR="00DF38C3" w:rsidRDefault="00D46CFF">
            <w:pPr>
              <w:pStyle w:val="TableParagraph"/>
              <w:spacing w:line="244" w:lineRule="auto"/>
              <w:ind w:left="218" w:right="191" w:hanging="10"/>
              <w:rPr>
                <w:sz w:val="16"/>
              </w:rPr>
            </w:pPr>
            <w:r>
              <w:rPr>
                <w:spacing w:val="-2"/>
                <w:sz w:val="16"/>
              </w:rPr>
              <w:t xml:space="preserve">Тепловая нагрузка </w:t>
            </w:r>
            <w:r>
              <w:rPr>
                <w:spacing w:val="-4"/>
                <w:sz w:val="16"/>
              </w:rPr>
              <w:t>подключенных</w:t>
            </w:r>
            <w:r>
              <w:rPr>
                <w:spacing w:val="-2"/>
                <w:sz w:val="16"/>
              </w:rPr>
              <w:t xml:space="preserve"> потребителей, Гкал/ч</w:t>
            </w:r>
          </w:p>
        </w:tc>
        <w:tc>
          <w:tcPr>
            <w:tcW w:w="1127" w:type="dxa"/>
          </w:tcPr>
          <w:p w14:paraId="66901761" w14:textId="77777777" w:rsidR="00DF38C3" w:rsidRDefault="00D46CFF">
            <w:pPr>
              <w:pStyle w:val="TableParagraph"/>
              <w:spacing w:line="244" w:lineRule="auto"/>
              <w:ind w:left="114" w:right="92" w:hanging="2"/>
              <w:rPr>
                <w:sz w:val="16"/>
              </w:rPr>
            </w:pPr>
            <w:r>
              <w:rPr>
                <w:spacing w:val="-2"/>
                <w:sz w:val="16"/>
              </w:rPr>
              <w:t xml:space="preserve">Потери тепловой </w:t>
            </w:r>
            <w:r>
              <w:rPr>
                <w:sz w:val="16"/>
              </w:rPr>
              <w:t>энергии</w:t>
            </w:r>
            <w:r>
              <w:rPr>
                <w:spacing w:val="-11"/>
                <w:sz w:val="16"/>
              </w:rPr>
              <w:t xml:space="preserve"> </w:t>
            </w:r>
            <w:r>
              <w:rPr>
                <w:sz w:val="16"/>
              </w:rPr>
              <w:t xml:space="preserve">при </w:t>
            </w:r>
            <w:r>
              <w:rPr>
                <w:spacing w:val="-2"/>
                <w:sz w:val="16"/>
              </w:rPr>
              <w:t>передаче</w:t>
            </w:r>
            <w:r>
              <w:rPr>
                <w:spacing w:val="-17"/>
                <w:sz w:val="16"/>
              </w:rPr>
              <w:t xml:space="preserve"> </w:t>
            </w:r>
            <w:r>
              <w:rPr>
                <w:spacing w:val="-2"/>
                <w:sz w:val="16"/>
              </w:rPr>
              <w:t>по тепловым сетям,</w:t>
            </w:r>
          </w:p>
          <w:p w14:paraId="40DDC4BF" w14:textId="77777777" w:rsidR="00DF38C3" w:rsidRDefault="00D46CFF">
            <w:pPr>
              <w:pStyle w:val="TableParagraph"/>
              <w:spacing w:line="160" w:lineRule="exact"/>
              <w:ind w:left="19"/>
              <w:rPr>
                <w:sz w:val="16"/>
              </w:rPr>
            </w:pPr>
            <w:r>
              <w:rPr>
                <w:spacing w:val="-2"/>
                <w:sz w:val="16"/>
              </w:rPr>
              <w:t>Гкал/ч</w:t>
            </w:r>
          </w:p>
        </w:tc>
        <w:tc>
          <w:tcPr>
            <w:tcW w:w="1136" w:type="dxa"/>
          </w:tcPr>
          <w:p w14:paraId="16D1AB6E" w14:textId="77777777" w:rsidR="00DF38C3" w:rsidRDefault="00DF38C3">
            <w:pPr>
              <w:pStyle w:val="TableParagraph"/>
              <w:jc w:val="left"/>
              <w:rPr>
                <w:sz w:val="16"/>
              </w:rPr>
            </w:pPr>
          </w:p>
          <w:p w14:paraId="04AA5EDA" w14:textId="77777777" w:rsidR="00DF38C3" w:rsidRDefault="00D46CFF">
            <w:pPr>
              <w:pStyle w:val="TableParagraph"/>
              <w:spacing w:line="244" w:lineRule="auto"/>
              <w:ind w:left="127" w:right="114" w:firstLine="3"/>
              <w:rPr>
                <w:sz w:val="16"/>
              </w:rPr>
            </w:pPr>
            <w:r>
              <w:rPr>
                <w:sz w:val="16"/>
              </w:rPr>
              <w:t>Резерв</w:t>
            </w:r>
            <w:r>
              <w:rPr>
                <w:spacing w:val="-11"/>
                <w:sz w:val="16"/>
              </w:rPr>
              <w:t xml:space="preserve"> </w:t>
            </w:r>
            <w:r>
              <w:rPr>
                <w:sz w:val="16"/>
              </w:rPr>
              <w:t>(+)</w:t>
            </w:r>
            <w:r>
              <w:rPr>
                <w:spacing w:val="-11"/>
                <w:sz w:val="16"/>
              </w:rPr>
              <w:t xml:space="preserve"> </w:t>
            </w:r>
            <w:r>
              <w:rPr>
                <w:sz w:val="16"/>
              </w:rPr>
              <w:t>/ дефицит</w:t>
            </w:r>
            <w:r>
              <w:rPr>
                <w:spacing w:val="-10"/>
                <w:sz w:val="16"/>
              </w:rPr>
              <w:t xml:space="preserve"> </w:t>
            </w:r>
            <w:r>
              <w:rPr>
                <w:sz w:val="16"/>
              </w:rPr>
              <w:t xml:space="preserve">(–) </w:t>
            </w:r>
            <w:r>
              <w:rPr>
                <w:spacing w:val="-2"/>
                <w:sz w:val="16"/>
              </w:rPr>
              <w:t>тепловой мощности, Гкал/ч</w:t>
            </w:r>
          </w:p>
        </w:tc>
      </w:tr>
      <w:tr w:rsidR="00DF38C3" w14:paraId="63B10D7A" w14:textId="77777777">
        <w:trPr>
          <w:trHeight w:val="267"/>
        </w:trPr>
        <w:tc>
          <w:tcPr>
            <w:tcW w:w="1176" w:type="dxa"/>
          </w:tcPr>
          <w:p w14:paraId="474168DE" w14:textId="77777777" w:rsidR="00DF38C3" w:rsidRDefault="00D46CFF">
            <w:pPr>
              <w:pStyle w:val="TableParagraph"/>
              <w:spacing w:before="34"/>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10</w:t>
            </w:r>
          </w:p>
        </w:tc>
        <w:tc>
          <w:tcPr>
            <w:tcW w:w="1501" w:type="dxa"/>
          </w:tcPr>
          <w:p w14:paraId="3360E032" w14:textId="77777777" w:rsidR="00DF38C3" w:rsidRDefault="00D46CFF">
            <w:pPr>
              <w:pStyle w:val="TableParagraph"/>
              <w:spacing w:before="34"/>
              <w:ind w:left="74" w:right="53"/>
              <w:rPr>
                <w:sz w:val="18"/>
              </w:rPr>
            </w:pPr>
            <w:r>
              <w:rPr>
                <w:spacing w:val="-2"/>
                <w:sz w:val="18"/>
              </w:rPr>
              <w:t>0,559</w:t>
            </w:r>
          </w:p>
        </w:tc>
        <w:tc>
          <w:tcPr>
            <w:tcW w:w="1625" w:type="dxa"/>
          </w:tcPr>
          <w:p w14:paraId="2685A5F2" w14:textId="77777777" w:rsidR="00DF38C3" w:rsidRDefault="00D46CFF">
            <w:pPr>
              <w:pStyle w:val="TableParagraph"/>
              <w:spacing w:before="34"/>
              <w:ind w:left="93" w:right="68"/>
              <w:rPr>
                <w:sz w:val="18"/>
              </w:rPr>
            </w:pPr>
            <w:r>
              <w:rPr>
                <w:spacing w:val="-2"/>
                <w:sz w:val="18"/>
              </w:rPr>
              <w:t>0,559</w:t>
            </w:r>
          </w:p>
        </w:tc>
        <w:tc>
          <w:tcPr>
            <w:tcW w:w="1400" w:type="dxa"/>
          </w:tcPr>
          <w:p w14:paraId="703C0F33" w14:textId="77777777" w:rsidR="00DF38C3" w:rsidRDefault="00D46CFF">
            <w:pPr>
              <w:pStyle w:val="TableParagraph"/>
              <w:spacing w:before="34"/>
              <w:ind w:left="22"/>
              <w:rPr>
                <w:sz w:val="18"/>
              </w:rPr>
            </w:pPr>
            <w:r>
              <w:rPr>
                <w:spacing w:val="-5"/>
                <w:sz w:val="18"/>
              </w:rPr>
              <w:t>0,0</w:t>
            </w:r>
          </w:p>
        </w:tc>
        <w:tc>
          <w:tcPr>
            <w:tcW w:w="1510" w:type="dxa"/>
          </w:tcPr>
          <w:p w14:paraId="4B201302" w14:textId="77777777" w:rsidR="00DF38C3" w:rsidRDefault="00D46CFF">
            <w:pPr>
              <w:pStyle w:val="TableParagraph"/>
              <w:spacing w:before="34"/>
              <w:ind w:left="23"/>
              <w:rPr>
                <w:sz w:val="18"/>
              </w:rPr>
            </w:pPr>
            <w:r>
              <w:rPr>
                <w:spacing w:val="-5"/>
                <w:sz w:val="18"/>
              </w:rPr>
              <w:t>0,5</w:t>
            </w:r>
          </w:p>
        </w:tc>
        <w:tc>
          <w:tcPr>
            <w:tcW w:w="1127" w:type="dxa"/>
          </w:tcPr>
          <w:p w14:paraId="28861AC1" w14:textId="77777777" w:rsidR="00DF38C3" w:rsidRDefault="00D46CFF">
            <w:pPr>
              <w:pStyle w:val="TableParagraph"/>
              <w:spacing w:before="34"/>
              <w:ind w:left="19"/>
              <w:rPr>
                <w:sz w:val="18"/>
              </w:rPr>
            </w:pPr>
            <w:r>
              <w:rPr>
                <w:spacing w:val="-2"/>
                <w:sz w:val="18"/>
              </w:rPr>
              <w:t>0,0061</w:t>
            </w:r>
          </w:p>
        </w:tc>
        <w:tc>
          <w:tcPr>
            <w:tcW w:w="1136" w:type="dxa"/>
          </w:tcPr>
          <w:p w14:paraId="3BBD2E96" w14:textId="77777777" w:rsidR="00DF38C3" w:rsidRDefault="00D46CFF">
            <w:pPr>
              <w:pStyle w:val="TableParagraph"/>
              <w:spacing w:before="34"/>
              <w:ind w:left="14"/>
              <w:rPr>
                <w:sz w:val="18"/>
              </w:rPr>
            </w:pPr>
            <w:r>
              <w:rPr>
                <w:spacing w:val="-2"/>
                <w:sz w:val="18"/>
              </w:rPr>
              <w:t>+0,0529</w:t>
            </w:r>
          </w:p>
        </w:tc>
      </w:tr>
      <w:tr w:rsidR="00DF38C3" w14:paraId="62E4AF63" w14:textId="77777777">
        <w:trPr>
          <w:trHeight w:val="270"/>
        </w:trPr>
        <w:tc>
          <w:tcPr>
            <w:tcW w:w="1176" w:type="dxa"/>
          </w:tcPr>
          <w:p w14:paraId="1A5EEB1F" w14:textId="77777777" w:rsidR="00DF38C3" w:rsidRDefault="00D46CFF">
            <w:pPr>
              <w:pStyle w:val="TableParagraph"/>
              <w:spacing w:before="32"/>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11</w:t>
            </w:r>
          </w:p>
        </w:tc>
        <w:tc>
          <w:tcPr>
            <w:tcW w:w="1501" w:type="dxa"/>
          </w:tcPr>
          <w:p w14:paraId="466ECA05" w14:textId="77777777" w:rsidR="00DF38C3" w:rsidRDefault="00D46CFF">
            <w:pPr>
              <w:pStyle w:val="TableParagraph"/>
              <w:spacing w:before="32"/>
              <w:ind w:left="74" w:right="53"/>
              <w:rPr>
                <w:sz w:val="18"/>
              </w:rPr>
            </w:pPr>
            <w:r>
              <w:rPr>
                <w:spacing w:val="-2"/>
                <w:sz w:val="18"/>
              </w:rPr>
              <w:t>0,473</w:t>
            </w:r>
          </w:p>
        </w:tc>
        <w:tc>
          <w:tcPr>
            <w:tcW w:w="1625" w:type="dxa"/>
          </w:tcPr>
          <w:p w14:paraId="2348FFC7" w14:textId="77777777" w:rsidR="00DF38C3" w:rsidRDefault="00D46CFF">
            <w:pPr>
              <w:pStyle w:val="TableParagraph"/>
              <w:spacing w:before="32"/>
              <w:ind w:left="93" w:right="68"/>
              <w:rPr>
                <w:sz w:val="18"/>
              </w:rPr>
            </w:pPr>
            <w:r>
              <w:rPr>
                <w:spacing w:val="-2"/>
                <w:sz w:val="18"/>
              </w:rPr>
              <w:t>0,473</w:t>
            </w:r>
          </w:p>
        </w:tc>
        <w:tc>
          <w:tcPr>
            <w:tcW w:w="1400" w:type="dxa"/>
          </w:tcPr>
          <w:p w14:paraId="42894697" w14:textId="77777777" w:rsidR="00DF38C3" w:rsidRDefault="00D46CFF">
            <w:pPr>
              <w:pStyle w:val="TableParagraph"/>
              <w:spacing w:before="32"/>
              <w:ind w:left="22"/>
              <w:rPr>
                <w:sz w:val="18"/>
              </w:rPr>
            </w:pPr>
            <w:r>
              <w:rPr>
                <w:spacing w:val="-5"/>
                <w:sz w:val="18"/>
              </w:rPr>
              <w:t>0,0</w:t>
            </w:r>
          </w:p>
        </w:tc>
        <w:tc>
          <w:tcPr>
            <w:tcW w:w="1510" w:type="dxa"/>
          </w:tcPr>
          <w:p w14:paraId="2765EBC5" w14:textId="77777777" w:rsidR="00DF38C3" w:rsidRDefault="00D46CFF">
            <w:pPr>
              <w:pStyle w:val="TableParagraph"/>
              <w:spacing w:before="32"/>
              <w:ind w:left="23"/>
              <w:rPr>
                <w:sz w:val="18"/>
              </w:rPr>
            </w:pPr>
            <w:r>
              <w:rPr>
                <w:spacing w:val="-4"/>
                <w:sz w:val="18"/>
              </w:rPr>
              <w:t>0,44</w:t>
            </w:r>
          </w:p>
        </w:tc>
        <w:tc>
          <w:tcPr>
            <w:tcW w:w="1127" w:type="dxa"/>
          </w:tcPr>
          <w:p w14:paraId="0C12A109" w14:textId="77777777" w:rsidR="00DF38C3" w:rsidRDefault="00D46CFF">
            <w:pPr>
              <w:pStyle w:val="TableParagraph"/>
              <w:spacing w:before="32"/>
              <w:ind w:left="19"/>
              <w:rPr>
                <w:sz w:val="18"/>
              </w:rPr>
            </w:pPr>
            <w:r>
              <w:rPr>
                <w:spacing w:val="-2"/>
                <w:sz w:val="18"/>
              </w:rPr>
              <w:t>0,0052</w:t>
            </w:r>
          </w:p>
        </w:tc>
        <w:tc>
          <w:tcPr>
            <w:tcW w:w="1136" w:type="dxa"/>
          </w:tcPr>
          <w:p w14:paraId="41B8A026" w14:textId="77777777" w:rsidR="00DF38C3" w:rsidRDefault="00D46CFF">
            <w:pPr>
              <w:pStyle w:val="TableParagraph"/>
              <w:spacing w:before="32"/>
              <w:ind w:left="14"/>
              <w:rPr>
                <w:sz w:val="18"/>
              </w:rPr>
            </w:pPr>
            <w:r>
              <w:rPr>
                <w:spacing w:val="-2"/>
                <w:sz w:val="18"/>
              </w:rPr>
              <w:t>+0,0278</w:t>
            </w:r>
          </w:p>
        </w:tc>
      </w:tr>
      <w:tr w:rsidR="00DF38C3" w14:paraId="429613FE" w14:textId="77777777">
        <w:trPr>
          <w:trHeight w:val="260"/>
        </w:trPr>
        <w:tc>
          <w:tcPr>
            <w:tcW w:w="1176" w:type="dxa"/>
          </w:tcPr>
          <w:p w14:paraId="7A296425" w14:textId="77777777" w:rsidR="00DF38C3" w:rsidRDefault="00D46CFF">
            <w:pPr>
              <w:pStyle w:val="TableParagraph"/>
              <w:spacing w:before="28"/>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12</w:t>
            </w:r>
          </w:p>
        </w:tc>
        <w:tc>
          <w:tcPr>
            <w:tcW w:w="1501" w:type="dxa"/>
          </w:tcPr>
          <w:p w14:paraId="20F3D0F6" w14:textId="77777777" w:rsidR="00DF38C3" w:rsidRDefault="00D46CFF">
            <w:pPr>
              <w:pStyle w:val="TableParagraph"/>
              <w:spacing w:before="28"/>
              <w:ind w:left="74" w:right="53"/>
              <w:rPr>
                <w:sz w:val="18"/>
              </w:rPr>
            </w:pPr>
            <w:r>
              <w:rPr>
                <w:spacing w:val="-2"/>
                <w:sz w:val="18"/>
              </w:rPr>
              <w:t>0,473</w:t>
            </w:r>
          </w:p>
        </w:tc>
        <w:tc>
          <w:tcPr>
            <w:tcW w:w="1625" w:type="dxa"/>
          </w:tcPr>
          <w:p w14:paraId="44A42809" w14:textId="77777777" w:rsidR="00DF38C3" w:rsidRDefault="00D46CFF">
            <w:pPr>
              <w:pStyle w:val="TableParagraph"/>
              <w:spacing w:before="28"/>
              <w:ind w:left="93" w:right="68"/>
              <w:rPr>
                <w:sz w:val="18"/>
              </w:rPr>
            </w:pPr>
            <w:r>
              <w:rPr>
                <w:spacing w:val="-2"/>
                <w:sz w:val="18"/>
              </w:rPr>
              <w:t>0,473</w:t>
            </w:r>
          </w:p>
        </w:tc>
        <w:tc>
          <w:tcPr>
            <w:tcW w:w="1400" w:type="dxa"/>
          </w:tcPr>
          <w:p w14:paraId="68A0C3B9" w14:textId="77777777" w:rsidR="00DF38C3" w:rsidRDefault="00D46CFF">
            <w:pPr>
              <w:pStyle w:val="TableParagraph"/>
              <w:spacing w:before="28"/>
              <w:ind w:left="22"/>
              <w:rPr>
                <w:sz w:val="18"/>
              </w:rPr>
            </w:pPr>
            <w:r>
              <w:rPr>
                <w:spacing w:val="-5"/>
                <w:sz w:val="18"/>
              </w:rPr>
              <w:t>0,0</w:t>
            </w:r>
          </w:p>
        </w:tc>
        <w:tc>
          <w:tcPr>
            <w:tcW w:w="1510" w:type="dxa"/>
          </w:tcPr>
          <w:p w14:paraId="7A8183F8" w14:textId="77777777" w:rsidR="00DF38C3" w:rsidRDefault="00D46CFF">
            <w:pPr>
              <w:pStyle w:val="TableParagraph"/>
              <w:spacing w:before="28"/>
              <w:ind w:left="23"/>
              <w:rPr>
                <w:sz w:val="18"/>
              </w:rPr>
            </w:pPr>
            <w:r>
              <w:rPr>
                <w:spacing w:val="-4"/>
                <w:sz w:val="18"/>
              </w:rPr>
              <w:t>0,44</w:t>
            </w:r>
          </w:p>
        </w:tc>
        <w:tc>
          <w:tcPr>
            <w:tcW w:w="1127" w:type="dxa"/>
          </w:tcPr>
          <w:p w14:paraId="55B0B349" w14:textId="77777777" w:rsidR="00DF38C3" w:rsidRDefault="00D46CFF">
            <w:pPr>
              <w:pStyle w:val="TableParagraph"/>
              <w:spacing w:before="28"/>
              <w:ind w:left="19"/>
              <w:rPr>
                <w:sz w:val="18"/>
              </w:rPr>
            </w:pPr>
            <w:r>
              <w:rPr>
                <w:spacing w:val="-2"/>
                <w:sz w:val="18"/>
              </w:rPr>
              <w:t>0,0052</w:t>
            </w:r>
          </w:p>
        </w:tc>
        <w:tc>
          <w:tcPr>
            <w:tcW w:w="1136" w:type="dxa"/>
          </w:tcPr>
          <w:p w14:paraId="76DACA76" w14:textId="77777777" w:rsidR="00DF38C3" w:rsidRDefault="00D46CFF">
            <w:pPr>
              <w:pStyle w:val="TableParagraph"/>
              <w:spacing w:before="28"/>
              <w:ind w:left="14"/>
              <w:rPr>
                <w:sz w:val="18"/>
              </w:rPr>
            </w:pPr>
            <w:r>
              <w:rPr>
                <w:spacing w:val="-2"/>
                <w:sz w:val="18"/>
              </w:rPr>
              <w:t>+0,0278</w:t>
            </w:r>
          </w:p>
        </w:tc>
      </w:tr>
      <w:tr w:rsidR="00DF38C3" w14:paraId="5660CC72" w14:textId="77777777">
        <w:trPr>
          <w:trHeight w:val="280"/>
        </w:trPr>
        <w:tc>
          <w:tcPr>
            <w:tcW w:w="1176" w:type="dxa"/>
          </w:tcPr>
          <w:p w14:paraId="1289CC52" w14:textId="77777777" w:rsidR="00DF38C3" w:rsidRDefault="00D46CFF">
            <w:pPr>
              <w:pStyle w:val="TableParagraph"/>
              <w:spacing w:before="38"/>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13</w:t>
            </w:r>
          </w:p>
        </w:tc>
        <w:tc>
          <w:tcPr>
            <w:tcW w:w="1501" w:type="dxa"/>
          </w:tcPr>
          <w:p w14:paraId="4B701F7C" w14:textId="77777777" w:rsidR="00DF38C3" w:rsidRDefault="00D46CFF">
            <w:pPr>
              <w:pStyle w:val="TableParagraph"/>
              <w:spacing w:before="38"/>
              <w:ind w:left="74" w:right="48"/>
              <w:rPr>
                <w:sz w:val="18"/>
              </w:rPr>
            </w:pPr>
            <w:r>
              <w:rPr>
                <w:spacing w:val="-4"/>
                <w:sz w:val="18"/>
              </w:rPr>
              <w:t>1,29</w:t>
            </w:r>
          </w:p>
        </w:tc>
        <w:tc>
          <w:tcPr>
            <w:tcW w:w="1625" w:type="dxa"/>
          </w:tcPr>
          <w:p w14:paraId="2774ACA5" w14:textId="77777777" w:rsidR="00DF38C3" w:rsidRDefault="00D46CFF">
            <w:pPr>
              <w:pStyle w:val="TableParagraph"/>
              <w:spacing w:before="38"/>
              <w:ind w:left="94" w:right="64"/>
              <w:rPr>
                <w:sz w:val="18"/>
              </w:rPr>
            </w:pPr>
            <w:r>
              <w:rPr>
                <w:spacing w:val="-4"/>
                <w:sz w:val="18"/>
              </w:rPr>
              <w:t>1,29</w:t>
            </w:r>
          </w:p>
        </w:tc>
        <w:tc>
          <w:tcPr>
            <w:tcW w:w="1400" w:type="dxa"/>
          </w:tcPr>
          <w:p w14:paraId="420FEC31" w14:textId="77777777" w:rsidR="00DF38C3" w:rsidRDefault="00D46CFF">
            <w:pPr>
              <w:pStyle w:val="TableParagraph"/>
              <w:spacing w:before="38"/>
              <w:ind w:left="22"/>
              <w:rPr>
                <w:sz w:val="18"/>
              </w:rPr>
            </w:pPr>
            <w:r>
              <w:rPr>
                <w:spacing w:val="-5"/>
                <w:sz w:val="18"/>
              </w:rPr>
              <w:t>0,0</w:t>
            </w:r>
          </w:p>
        </w:tc>
        <w:tc>
          <w:tcPr>
            <w:tcW w:w="1510" w:type="dxa"/>
          </w:tcPr>
          <w:p w14:paraId="77E4DAC1" w14:textId="77777777" w:rsidR="00DF38C3" w:rsidRDefault="00D46CFF">
            <w:pPr>
              <w:pStyle w:val="TableParagraph"/>
              <w:spacing w:before="38"/>
              <w:ind w:left="23"/>
              <w:rPr>
                <w:sz w:val="18"/>
              </w:rPr>
            </w:pPr>
            <w:r>
              <w:rPr>
                <w:spacing w:val="-4"/>
                <w:sz w:val="18"/>
              </w:rPr>
              <w:t>1,09</w:t>
            </w:r>
          </w:p>
        </w:tc>
        <w:tc>
          <w:tcPr>
            <w:tcW w:w="1127" w:type="dxa"/>
          </w:tcPr>
          <w:p w14:paraId="21A91ED8" w14:textId="77777777" w:rsidR="00DF38C3" w:rsidRDefault="00D46CFF">
            <w:pPr>
              <w:pStyle w:val="TableParagraph"/>
              <w:spacing w:before="38"/>
              <w:ind w:left="19"/>
              <w:rPr>
                <w:sz w:val="18"/>
              </w:rPr>
            </w:pPr>
            <w:r>
              <w:rPr>
                <w:spacing w:val="-2"/>
                <w:sz w:val="18"/>
              </w:rPr>
              <w:t>0,0078</w:t>
            </w:r>
          </w:p>
        </w:tc>
        <w:tc>
          <w:tcPr>
            <w:tcW w:w="1136" w:type="dxa"/>
          </w:tcPr>
          <w:p w14:paraId="7010FA57" w14:textId="77777777" w:rsidR="00DF38C3" w:rsidRDefault="00D46CFF">
            <w:pPr>
              <w:pStyle w:val="TableParagraph"/>
              <w:spacing w:before="38"/>
              <w:ind w:left="12"/>
              <w:rPr>
                <w:sz w:val="18"/>
              </w:rPr>
            </w:pPr>
            <w:r>
              <w:rPr>
                <w:spacing w:val="-2"/>
                <w:sz w:val="18"/>
              </w:rPr>
              <w:t>+0,192</w:t>
            </w:r>
          </w:p>
        </w:tc>
      </w:tr>
      <w:tr w:rsidR="00DF38C3" w14:paraId="0A23BEB8" w14:textId="77777777">
        <w:trPr>
          <w:trHeight w:val="282"/>
        </w:trPr>
        <w:tc>
          <w:tcPr>
            <w:tcW w:w="1176" w:type="dxa"/>
          </w:tcPr>
          <w:p w14:paraId="5A902088" w14:textId="77777777" w:rsidR="00DF38C3" w:rsidRDefault="00D46CFF">
            <w:pPr>
              <w:pStyle w:val="TableParagraph"/>
              <w:spacing w:before="40"/>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14</w:t>
            </w:r>
          </w:p>
        </w:tc>
        <w:tc>
          <w:tcPr>
            <w:tcW w:w="1501" w:type="dxa"/>
          </w:tcPr>
          <w:p w14:paraId="663CE98E" w14:textId="77777777" w:rsidR="00DF38C3" w:rsidRDefault="00D46CFF">
            <w:pPr>
              <w:pStyle w:val="TableParagraph"/>
              <w:spacing w:before="40"/>
              <w:ind w:left="74" w:right="53"/>
              <w:rPr>
                <w:sz w:val="18"/>
              </w:rPr>
            </w:pPr>
            <w:r>
              <w:rPr>
                <w:spacing w:val="-2"/>
                <w:sz w:val="18"/>
              </w:rPr>
              <w:t>0,473</w:t>
            </w:r>
          </w:p>
        </w:tc>
        <w:tc>
          <w:tcPr>
            <w:tcW w:w="1625" w:type="dxa"/>
          </w:tcPr>
          <w:p w14:paraId="49D8D8DB" w14:textId="77777777" w:rsidR="00DF38C3" w:rsidRDefault="00D46CFF">
            <w:pPr>
              <w:pStyle w:val="TableParagraph"/>
              <w:spacing w:before="40"/>
              <w:ind w:left="93" w:right="68"/>
              <w:rPr>
                <w:sz w:val="18"/>
              </w:rPr>
            </w:pPr>
            <w:r>
              <w:rPr>
                <w:spacing w:val="-2"/>
                <w:sz w:val="18"/>
              </w:rPr>
              <w:t>0,473</w:t>
            </w:r>
          </w:p>
        </w:tc>
        <w:tc>
          <w:tcPr>
            <w:tcW w:w="1400" w:type="dxa"/>
          </w:tcPr>
          <w:p w14:paraId="1F043575" w14:textId="77777777" w:rsidR="00DF38C3" w:rsidRDefault="00D46CFF">
            <w:pPr>
              <w:pStyle w:val="TableParagraph"/>
              <w:spacing w:before="40"/>
              <w:ind w:left="22"/>
              <w:rPr>
                <w:sz w:val="18"/>
              </w:rPr>
            </w:pPr>
            <w:r>
              <w:rPr>
                <w:spacing w:val="-5"/>
                <w:sz w:val="18"/>
              </w:rPr>
              <w:t>0,0</w:t>
            </w:r>
          </w:p>
        </w:tc>
        <w:tc>
          <w:tcPr>
            <w:tcW w:w="1510" w:type="dxa"/>
          </w:tcPr>
          <w:p w14:paraId="7F83928E" w14:textId="77777777" w:rsidR="00DF38C3" w:rsidRDefault="00D46CFF">
            <w:pPr>
              <w:pStyle w:val="TableParagraph"/>
              <w:spacing w:before="40"/>
              <w:ind w:left="23"/>
              <w:rPr>
                <w:sz w:val="18"/>
              </w:rPr>
            </w:pPr>
            <w:r>
              <w:rPr>
                <w:spacing w:val="-4"/>
                <w:sz w:val="18"/>
              </w:rPr>
              <w:t>0,44</w:t>
            </w:r>
          </w:p>
        </w:tc>
        <w:tc>
          <w:tcPr>
            <w:tcW w:w="1127" w:type="dxa"/>
          </w:tcPr>
          <w:p w14:paraId="759A559B" w14:textId="77777777" w:rsidR="00DF38C3" w:rsidRDefault="00D46CFF">
            <w:pPr>
              <w:pStyle w:val="TableParagraph"/>
              <w:spacing w:before="40"/>
              <w:ind w:left="19"/>
              <w:rPr>
                <w:sz w:val="18"/>
              </w:rPr>
            </w:pPr>
            <w:r>
              <w:rPr>
                <w:spacing w:val="-2"/>
                <w:sz w:val="18"/>
              </w:rPr>
              <w:t>0,0052</w:t>
            </w:r>
          </w:p>
        </w:tc>
        <w:tc>
          <w:tcPr>
            <w:tcW w:w="1136" w:type="dxa"/>
          </w:tcPr>
          <w:p w14:paraId="3CD31D9C" w14:textId="77777777" w:rsidR="00DF38C3" w:rsidRDefault="00D46CFF">
            <w:pPr>
              <w:pStyle w:val="TableParagraph"/>
              <w:spacing w:before="40"/>
              <w:ind w:left="14"/>
              <w:rPr>
                <w:sz w:val="18"/>
              </w:rPr>
            </w:pPr>
            <w:r>
              <w:rPr>
                <w:spacing w:val="-2"/>
                <w:sz w:val="18"/>
              </w:rPr>
              <w:t>+0,0278</w:t>
            </w:r>
          </w:p>
        </w:tc>
      </w:tr>
      <w:tr w:rsidR="00DF38C3" w14:paraId="3D1D1EF4" w14:textId="77777777">
        <w:trPr>
          <w:trHeight w:val="282"/>
        </w:trPr>
        <w:tc>
          <w:tcPr>
            <w:tcW w:w="1176" w:type="dxa"/>
          </w:tcPr>
          <w:p w14:paraId="1858528B" w14:textId="77777777" w:rsidR="00DF38C3" w:rsidRDefault="00D46CFF">
            <w:pPr>
              <w:pStyle w:val="TableParagraph"/>
              <w:spacing w:before="39"/>
              <w:ind w:left="27"/>
              <w:rPr>
                <w:sz w:val="18"/>
              </w:rPr>
            </w:pPr>
            <w:r>
              <w:rPr>
                <w:sz w:val="18"/>
              </w:rPr>
              <w:t>БМК</w:t>
            </w:r>
            <w:r>
              <w:rPr>
                <w:spacing w:val="-5"/>
                <w:sz w:val="18"/>
              </w:rPr>
              <w:t xml:space="preserve"> </w:t>
            </w:r>
            <w:r>
              <w:rPr>
                <w:sz w:val="18"/>
              </w:rPr>
              <w:t>№</w:t>
            </w:r>
            <w:r>
              <w:rPr>
                <w:spacing w:val="-1"/>
                <w:sz w:val="18"/>
              </w:rPr>
              <w:t xml:space="preserve"> </w:t>
            </w:r>
            <w:r>
              <w:rPr>
                <w:spacing w:val="-5"/>
                <w:sz w:val="18"/>
              </w:rPr>
              <w:t>15</w:t>
            </w:r>
          </w:p>
        </w:tc>
        <w:tc>
          <w:tcPr>
            <w:tcW w:w="1501" w:type="dxa"/>
          </w:tcPr>
          <w:p w14:paraId="0F634CBB" w14:textId="77777777" w:rsidR="00DF38C3" w:rsidRDefault="00D46CFF">
            <w:pPr>
              <w:pStyle w:val="TableParagraph"/>
              <w:spacing w:before="39"/>
              <w:ind w:left="74" w:right="48"/>
              <w:rPr>
                <w:sz w:val="18"/>
              </w:rPr>
            </w:pPr>
            <w:r>
              <w:rPr>
                <w:spacing w:val="-4"/>
                <w:sz w:val="18"/>
              </w:rPr>
              <w:t>0,43</w:t>
            </w:r>
          </w:p>
        </w:tc>
        <w:tc>
          <w:tcPr>
            <w:tcW w:w="1625" w:type="dxa"/>
          </w:tcPr>
          <w:p w14:paraId="6F83582E" w14:textId="77777777" w:rsidR="00DF38C3" w:rsidRDefault="00D46CFF">
            <w:pPr>
              <w:pStyle w:val="TableParagraph"/>
              <w:spacing w:before="39"/>
              <w:ind w:left="94" w:right="64"/>
              <w:rPr>
                <w:sz w:val="18"/>
              </w:rPr>
            </w:pPr>
            <w:r>
              <w:rPr>
                <w:spacing w:val="-4"/>
                <w:sz w:val="18"/>
              </w:rPr>
              <w:t>0,43</w:t>
            </w:r>
          </w:p>
        </w:tc>
        <w:tc>
          <w:tcPr>
            <w:tcW w:w="1400" w:type="dxa"/>
          </w:tcPr>
          <w:p w14:paraId="1CDACA09" w14:textId="77777777" w:rsidR="00DF38C3" w:rsidRDefault="00D46CFF">
            <w:pPr>
              <w:pStyle w:val="TableParagraph"/>
              <w:spacing w:before="39"/>
              <w:ind w:left="22"/>
              <w:rPr>
                <w:sz w:val="18"/>
              </w:rPr>
            </w:pPr>
            <w:r>
              <w:rPr>
                <w:spacing w:val="-5"/>
                <w:sz w:val="18"/>
              </w:rPr>
              <w:t>0,0</w:t>
            </w:r>
          </w:p>
        </w:tc>
        <w:tc>
          <w:tcPr>
            <w:tcW w:w="1510" w:type="dxa"/>
          </w:tcPr>
          <w:p w14:paraId="10856F59" w14:textId="77777777" w:rsidR="00DF38C3" w:rsidRDefault="00D46CFF">
            <w:pPr>
              <w:pStyle w:val="TableParagraph"/>
              <w:spacing w:before="39"/>
              <w:ind w:left="23"/>
              <w:rPr>
                <w:sz w:val="18"/>
              </w:rPr>
            </w:pPr>
            <w:r>
              <w:rPr>
                <w:spacing w:val="-5"/>
                <w:sz w:val="18"/>
              </w:rPr>
              <w:t>0,4</w:t>
            </w:r>
          </w:p>
        </w:tc>
        <w:tc>
          <w:tcPr>
            <w:tcW w:w="1127" w:type="dxa"/>
          </w:tcPr>
          <w:p w14:paraId="6A0D6606" w14:textId="77777777" w:rsidR="00DF38C3" w:rsidRDefault="00D46CFF">
            <w:pPr>
              <w:pStyle w:val="TableParagraph"/>
              <w:spacing w:before="39"/>
              <w:ind w:left="19"/>
              <w:rPr>
                <w:sz w:val="18"/>
              </w:rPr>
            </w:pPr>
            <w:r>
              <w:rPr>
                <w:spacing w:val="-2"/>
                <w:sz w:val="18"/>
              </w:rPr>
              <w:t>0,0052</w:t>
            </w:r>
          </w:p>
        </w:tc>
        <w:tc>
          <w:tcPr>
            <w:tcW w:w="1136" w:type="dxa"/>
          </w:tcPr>
          <w:p w14:paraId="1F0FD2F7" w14:textId="77777777" w:rsidR="00DF38C3" w:rsidRDefault="00D46CFF">
            <w:pPr>
              <w:pStyle w:val="TableParagraph"/>
              <w:spacing w:before="39"/>
              <w:ind w:left="14"/>
              <w:rPr>
                <w:sz w:val="18"/>
              </w:rPr>
            </w:pPr>
            <w:r>
              <w:rPr>
                <w:spacing w:val="-2"/>
                <w:sz w:val="18"/>
              </w:rPr>
              <w:t>+0,0248</w:t>
            </w:r>
          </w:p>
        </w:tc>
      </w:tr>
      <w:tr w:rsidR="00DF38C3" w14:paraId="74CA9C91" w14:textId="77777777">
        <w:trPr>
          <w:trHeight w:val="282"/>
        </w:trPr>
        <w:tc>
          <w:tcPr>
            <w:tcW w:w="1176" w:type="dxa"/>
          </w:tcPr>
          <w:p w14:paraId="21394C96" w14:textId="77777777" w:rsidR="00DF38C3" w:rsidRDefault="00D46CFF">
            <w:pPr>
              <w:pStyle w:val="TableParagraph"/>
              <w:spacing w:before="40"/>
              <w:ind w:left="27"/>
              <w:rPr>
                <w:sz w:val="18"/>
              </w:rPr>
            </w:pPr>
            <w:r>
              <w:rPr>
                <w:sz w:val="18"/>
              </w:rPr>
              <w:t>БМК</w:t>
            </w:r>
            <w:r>
              <w:rPr>
                <w:spacing w:val="-2"/>
                <w:sz w:val="18"/>
              </w:rPr>
              <w:t xml:space="preserve"> </w:t>
            </w:r>
            <w:r>
              <w:rPr>
                <w:sz w:val="18"/>
              </w:rPr>
              <w:t>№</w:t>
            </w:r>
            <w:r>
              <w:rPr>
                <w:spacing w:val="-3"/>
                <w:sz w:val="18"/>
              </w:rPr>
              <w:t xml:space="preserve"> </w:t>
            </w:r>
            <w:r>
              <w:rPr>
                <w:spacing w:val="-5"/>
                <w:sz w:val="18"/>
              </w:rPr>
              <w:t>16</w:t>
            </w:r>
          </w:p>
        </w:tc>
        <w:tc>
          <w:tcPr>
            <w:tcW w:w="1501" w:type="dxa"/>
          </w:tcPr>
          <w:p w14:paraId="2E3BD715" w14:textId="77777777" w:rsidR="00DF38C3" w:rsidRDefault="00D46CFF">
            <w:pPr>
              <w:pStyle w:val="TableParagraph"/>
              <w:spacing w:before="40"/>
              <w:ind w:left="74" w:right="53"/>
              <w:rPr>
                <w:sz w:val="18"/>
              </w:rPr>
            </w:pPr>
            <w:r>
              <w:rPr>
                <w:spacing w:val="-2"/>
                <w:sz w:val="18"/>
              </w:rPr>
              <w:t>0,559</w:t>
            </w:r>
          </w:p>
        </w:tc>
        <w:tc>
          <w:tcPr>
            <w:tcW w:w="1625" w:type="dxa"/>
          </w:tcPr>
          <w:p w14:paraId="48B70A22" w14:textId="77777777" w:rsidR="00DF38C3" w:rsidRDefault="00D46CFF">
            <w:pPr>
              <w:pStyle w:val="TableParagraph"/>
              <w:spacing w:before="40"/>
              <w:ind w:left="93" w:right="68"/>
              <w:rPr>
                <w:sz w:val="18"/>
              </w:rPr>
            </w:pPr>
            <w:r>
              <w:rPr>
                <w:spacing w:val="-2"/>
                <w:sz w:val="18"/>
              </w:rPr>
              <w:t>0,559</w:t>
            </w:r>
          </w:p>
        </w:tc>
        <w:tc>
          <w:tcPr>
            <w:tcW w:w="1400" w:type="dxa"/>
          </w:tcPr>
          <w:p w14:paraId="310C9B76" w14:textId="77777777" w:rsidR="00DF38C3" w:rsidRDefault="00D46CFF">
            <w:pPr>
              <w:pStyle w:val="TableParagraph"/>
              <w:spacing w:before="40"/>
              <w:ind w:left="22"/>
              <w:rPr>
                <w:sz w:val="18"/>
              </w:rPr>
            </w:pPr>
            <w:r>
              <w:rPr>
                <w:spacing w:val="-5"/>
                <w:sz w:val="18"/>
              </w:rPr>
              <w:t>0,0</w:t>
            </w:r>
          </w:p>
        </w:tc>
        <w:tc>
          <w:tcPr>
            <w:tcW w:w="1510" w:type="dxa"/>
          </w:tcPr>
          <w:p w14:paraId="4BB4C0ED" w14:textId="77777777" w:rsidR="00DF38C3" w:rsidRDefault="00D46CFF">
            <w:pPr>
              <w:pStyle w:val="TableParagraph"/>
              <w:spacing w:before="40"/>
              <w:ind w:left="23"/>
              <w:rPr>
                <w:sz w:val="18"/>
              </w:rPr>
            </w:pPr>
            <w:r>
              <w:rPr>
                <w:spacing w:val="-5"/>
                <w:sz w:val="18"/>
              </w:rPr>
              <w:t>0,5</w:t>
            </w:r>
          </w:p>
        </w:tc>
        <w:tc>
          <w:tcPr>
            <w:tcW w:w="1127" w:type="dxa"/>
          </w:tcPr>
          <w:p w14:paraId="705A33BD" w14:textId="77777777" w:rsidR="00DF38C3" w:rsidRDefault="00D46CFF">
            <w:pPr>
              <w:pStyle w:val="TableParagraph"/>
              <w:spacing w:before="40"/>
              <w:ind w:left="19"/>
              <w:rPr>
                <w:sz w:val="18"/>
              </w:rPr>
            </w:pPr>
            <w:r>
              <w:rPr>
                <w:spacing w:val="-2"/>
                <w:sz w:val="18"/>
              </w:rPr>
              <w:t>0,0061</w:t>
            </w:r>
          </w:p>
        </w:tc>
        <w:tc>
          <w:tcPr>
            <w:tcW w:w="1136" w:type="dxa"/>
          </w:tcPr>
          <w:p w14:paraId="4F7FCC3A" w14:textId="77777777" w:rsidR="00DF38C3" w:rsidRDefault="00D46CFF">
            <w:pPr>
              <w:pStyle w:val="TableParagraph"/>
              <w:spacing w:before="40"/>
              <w:ind w:left="14"/>
              <w:rPr>
                <w:sz w:val="18"/>
              </w:rPr>
            </w:pPr>
            <w:r>
              <w:rPr>
                <w:spacing w:val="-2"/>
                <w:sz w:val="18"/>
              </w:rPr>
              <w:t>+0,0529</w:t>
            </w:r>
          </w:p>
        </w:tc>
      </w:tr>
      <w:tr w:rsidR="00DF38C3" w14:paraId="7A3F74DB" w14:textId="77777777">
        <w:trPr>
          <w:trHeight w:val="281"/>
        </w:trPr>
        <w:tc>
          <w:tcPr>
            <w:tcW w:w="1176" w:type="dxa"/>
          </w:tcPr>
          <w:p w14:paraId="1BE55C2A" w14:textId="77777777" w:rsidR="00DF38C3" w:rsidRDefault="00D46CFF">
            <w:pPr>
              <w:pStyle w:val="TableParagraph"/>
              <w:spacing w:before="40"/>
              <w:ind w:left="27"/>
              <w:rPr>
                <w:sz w:val="18"/>
              </w:rPr>
            </w:pPr>
            <w:r>
              <w:rPr>
                <w:sz w:val="18"/>
              </w:rPr>
              <w:t>БМК</w:t>
            </w:r>
            <w:r>
              <w:rPr>
                <w:spacing w:val="-2"/>
                <w:sz w:val="18"/>
              </w:rPr>
              <w:t xml:space="preserve"> </w:t>
            </w:r>
            <w:r>
              <w:rPr>
                <w:sz w:val="18"/>
              </w:rPr>
              <w:t>№</w:t>
            </w:r>
            <w:r>
              <w:rPr>
                <w:spacing w:val="-3"/>
                <w:sz w:val="18"/>
              </w:rPr>
              <w:t xml:space="preserve"> </w:t>
            </w:r>
            <w:r>
              <w:rPr>
                <w:spacing w:val="-5"/>
                <w:sz w:val="18"/>
              </w:rPr>
              <w:t>17</w:t>
            </w:r>
          </w:p>
        </w:tc>
        <w:tc>
          <w:tcPr>
            <w:tcW w:w="1501" w:type="dxa"/>
          </w:tcPr>
          <w:p w14:paraId="490D89E7" w14:textId="77777777" w:rsidR="00DF38C3" w:rsidRDefault="00D46CFF">
            <w:pPr>
              <w:pStyle w:val="TableParagraph"/>
              <w:spacing w:before="40"/>
              <w:ind w:left="74" w:right="53"/>
              <w:rPr>
                <w:sz w:val="18"/>
              </w:rPr>
            </w:pPr>
            <w:r>
              <w:rPr>
                <w:spacing w:val="-2"/>
                <w:sz w:val="18"/>
              </w:rPr>
              <w:t>0,473</w:t>
            </w:r>
          </w:p>
        </w:tc>
        <w:tc>
          <w:tcPr>
            <w:tcW w:w="1625" w:type="dxa"/>
          </w:tcPr>
          <w:p w14:paraId="27704A2C" w14:textId="77777777" w:rsidR="00DF38C3" w:rsidRDefault="00D46CFF">
            <w:pPr>
              <w:pStyle w:val="TableParagraph"/>
              <w:spacing w:before="40"/>
              <w:ind w:left="93" w:right="68"/>
              <w:rPr>
                <w:sz w:val="18"/>
              </w:rPr>
            </w:pPr>
            <w:r>
              <w:rPr>
                <w:spacing w:val="-2"/>
                <w:sz w:val="18"/>
              </w:rPr>
              <w:t>0,473</w:t>
            </w:r>
          </w:p>
        </w:tc>
        <w:tc>
          <w:tcPr>
            <w:tcW w:w="1400" w:type="dxa"/>
          </w:tcPr>
          <w:p w14:paraId="19DA3900" w14:textId="77777777" w:rsidR="00DF38C3" w:rsidRDefault="00D46CFF">
            <w:pPr>
              <w:pStyle w:val="TableParagraph"/>
              <w:spacing w:before="40"/>
              <w:ind w:left="22"/>
              <w:rPr>
                <w:sz w:val="18"/>
              </w:rPr>
            </w:pPr>
            <w:r>
              <w:rPr>
                <w:spacing w:val="-5"/>
                <w:sz w:val="18"/>
              </w:rPr>
              <w:t>0,0</w:t>
            </w:r>
          </w:p>
        </w:tc>
        <w:tc>
          <w:tcPr>
            <w:tcW w:w="1510" w:type="dxa"/>
          </w:tcPr>
          <w:p w14:paraId="63C9859F" w14:textId="77777777" w:rsidR="00DF38C3" w:rsidRDefault="00D46CFF">
            <w:pPr>
              <w:pStyle w:val="TableParagraph"/>
              <w:spacing w:before="40"/>
              <w:ind w:left="23"/>
              <w:rPr>
                <w:sz w:val="18"/>
              </w:rPr>
            </w:pPr>
            <w:r>
              <w:rPr>
                <w:spacing w:val="-4"/>
                <w:sz w:val="18"/>
              </w:rPr>
              <w:t>0,44</w:t>
            </w:r>
          </w:p>
        </w:tc>
        <w:tc>
          <w:tcPr>
            <w:tcW w:w="1127" w:type="dxa"/>
          </w:tcPr>
          <w:p w14:paraId="45180FAF" w14:textId="77777777" w:rsidR="00DF38C3" w:rsidRDefault="00D46CFF">
            <w:pPr>
              <w:pStyle w:val="TableParagraph"/>
              <w:spacing w:before="40"/>
              <w:ind w:left="19"/>
              <w:rPr>
                <w:sz w:val="18"/>
              </w:rPr>
            </w:pPr>
            <w:r>
              <w:rPr>
                <w:spacing w:val="-2"/>
                <w:sz w:val="18"/>
              </w:rPr>
              <w:t>0,0052</w:t>
            </w:r>
          </w:p>
        </w:tc>
        <w:tc>
          <w:tcPr>
            <w:tcW w:w="1136" w:type="dxa"/>
          </w:tcPr>
          <w:p w14:paraId="471E8E21" w14:textId="77777777" w:rsidR="00DF38C3" w:rsidRDefault="00D46CFF">
            <w:pPr>
              <w:pStyle w:val="TableParagraph"/>
              <w:spacing w:before="40"/>
              <w:ind w:left="14"/>
              <w:rPr>
                <w:sz w:val="18"/>
              </w:rPr>
            </w:pPr>
            <w:r>
              <w:rPr>
                <w:spacing w:val="-2"/>
                <w:sz w:val="18"/>
              </w:rPr>
              <w:t>+0,0278</w:t>
            </w:r>
          </w:p>
        </w:tc>
      </w:tr>
      <w:tr w:rsidR="00DF38C3" w14:paraId="6DB86E4E" w14:textId="77777777">
        <w:trPr>
          <w:trHeight w:val="285"/>
        </w:trPr>
        <w:tc>
          <w:tcPr>
            <w:tcW w:w="1176" w:type="dxa"/>
          </w:tcPr>
          <w:p w14:paraId="6F72F2D6" w14:textId="77777777" w:rsidR="00DF38C3" w:rsidRDefault="00D46CFF">
            <w:pPr>
              <w:pStyle w:val="TableParagraph"/>
              <w:spacing w:before="39"/>
              <w:ind w:left="27"/>
              <w:rPr>
                <w:sz w:val="18"/>
              </w:rPr>
            </w:pPr>
            <w:r>
              <w:rPr>
                <w:sz w:val="18"/>
              </w:rPr>
              <w:t>БМК</w:t>
            </w:r>
            <w:r>
              <w:rPr>
                <w:spacing w:val="-2"/>
                <w:sz w:val="18"/>
              </w:rPr>
              <w:t xml:space="preserve"> </w:t>
            </w:r>
            <w:r>
              <w:rPr>
                <w:sz w:val="18"/>
              </w:rPr>
              <w:t>№</w:t>
            </w:r>
            <w:r>
              <w:rPr>
                <w:spacing w:val="-3"/>
                <w:sz w:val="18"/>
              </w:rPr>
              <w:t xml:space="preserve"> </w:t>
            </w:r>
            <w:r>
              <w:rPr>
                <w:spacing w:val="-5"/>
                <w:sz w:val="18"/>
              </w:rPr>
              <w:t>18</w:t>
            </w:r>
          </w:p>
        </w:tc>
        <w:tc>
          <w:tcPr>
            <w:tcW w:w="1501" w:type="dxa"/>
          </w:tcPr>
          <w:p w14:paraId="27DAF08F" w14:textId="77777777" w:rsidR="00DF38C3" w:rsidRDefault="00D46CFF">
            <w:pPr>
              <w:pStyle w:val="TableParagraph"/>
              <w:spacing w:before="39"/>
              <w:ind w:left="74" w:right="53"/>
              <w:rPr>
                <w:sz w:val="18"/>
              </w:rPr>
            </w:pPr>
            <w:r>
              <w:rPr>
                <w:spacing w:val="-2"/>
                <w:sz w:val="18"/>
              </w:rPr>
              <w:t>0,473</w:t>
            </w:r>
          </w:p>
        </w:tc>
        <w:tc>
          <w:tcPr>
            <w:tcW w:w="1625" w:type="dxa"/>
          </w:tcPr>
          <w:p w14:paraId="154B5852" w14:textId="77777777" w:rsidR="00DF38C3" w:rsidRDefault="00D46CFF">
            <w:pPr>
              <w:pStyle w:val="TableParagraph"/>
              <w:spacing w:before="39"/>
              <w:ind w:left="93" w:right="68"/>
              <w:rPr>
                <w:sz w:val="18"/>
              </w:rPr>
            </w:pPr>
            <w:r>
              <w:rPr>
                <w:spacing w:val="-2"/>
                <w:sz w:val="18"/>
              </w:rPr>
              <w:t>0,473</w:t>
            </w:r>
          </w:p>
        </w:tc>
        <w:tc>
          <w:tcPr>
            <w:tcW w:w="1400" w:type="dxa"/>
          </w:tcPr>
          <w:p w14:paraId="06880860" w14:textId="77777777" w:rsidR="00DF38C3" w:rsidRDefault="00D46CFF">
            <w:pPr>
              <w:pStyle w:val="TableParagraph"/>
              <w:spacing w:before="39"/>
              <w:ind w:left="22"/>
              <w:rPr>
                <w:sz w:val="18"/>
              </w:rPr>
            </w:pPr>
            <w:r>
              <w:rPr>
                <w:spacing w:val="-5"/>
                <w:sz w:val="18"/>
              </w:rPr>
              <w:t>0,0</w:t>
            </w:r>
          </w:p>
        </w:tc>
        <w:tc>
          <w:tcPr>
            <w:tcW w:w="1510" w:type="dxa"/>
          </w:tcPr>
          <w:p w14:paraId="2BB60266" w14:textId="77777777" w:rsidR="00DF38C3" w:rsidRDefault="00D46CFF">
            <w:pPr>
              <w:pStyle w:val="TableParagraph"/>
              <w:spacing w:before="39"/>
              <w:ind w:left="23"/>
              <w:rPr>
                <w:sz w:val="18"/>
              </w:rPr>
            </w:pPr>
            <w:r>
              <w:rPr>
                <w:spacing w:val="-4"/>
                <w:sz w:val="18"/>
              </w:rPr>
              <w:t>0,44</w:t>
            </w:r>
          </w:p>
        </w:tc>
        <w:tc>
          <w:tcPr>
            <w:tcW w:w="1127" w:type="dxa"/>
          </w:tcPr>
          <w:p w14:paraId="0086CD63" w14:textId="77777777" w:rsidR="00DF38C3" w:rsidRDefault="00D46CFF">
            <w:pPr>
              <w:pStyle w:val="TableParagraph"/>
              <w:spacing w:before="39"/>
              <w:ind w:left="19"/>
              <w:rPr>
                <w:sz w:val="18"/>
              </w:rPr>
            </w:pPr>
            <w:r>
              <w:rPr>
                <w:spacing w:val="-2"/>
                <w:sz w:val="18"/>
              </w:rPr>
              <w:t>0,0052</w:t>
            </w:r>
          </w:p>
        </w:tc>
        <w:tc>
          <w:tcPr>
            <w:tcW w:w="1136" w:type="dxa"/>
          </w:tcPr>
          <w:p w14:paraId="4E8209A2" w14:textId="77777777" w:rsidR="00DF38C3" w:rsidRDefault="00D46CFF">
            <w:pPr>
              <w:pStyle w:val="TableParagraph"/>
              <w:spacing w:before="39"/>
              <w:ind w:left="14"/>
              <w:rPr>
                <w:sz w:val="18"/>
              </w:rPr>
            </w:pPr>
            <w:r>
              <w:rPr>
                <w:spacing w:val="-2"/>
                <w:sz w:val="18"/>
              </w:rPr>
              <w:t>+0,0278</w:t>
            </w:r>
          </w:p>
        </w:tc>
      </w:tr>
    </w:tbl>
    <w:p w14:paraId="576CA590" w14:textId="77777777" w:rsidR="00DF38C3" w:rsidRDefault="00DF38C3">
      <w:pPr>
        <w:pStyle w:val="a3"/>
        <w:spacing w:before="151"/>
      </w:pPr>
    </w:p>
    <w:p w14:paraId="7E186FA2" w14:textId="77777777" w:rsidR="00DF38C3" w:rsidRDefault="00D46CFF">
      <w:pPr>
        <w:pStyle w:val="a3"/>
        <w:spacing w:before="1" w:line="364" w:lineRule="auto"/>
        <w:ind w:left="142" w:right="283" w:firstLine="734"/>
        <w:jc w:val="both"/>
      </w:pPr>
      <w:r>
        <w:rPr>
          <w:w w:val="105"/>
        </w:rPr>
        <w:t>Теплоснабжение</w:t>
      </w:r>
      <w:r>
        <w:rPr>
          <w:spacing w:val="-10"/>
          <w:w w:val="105"/>
        </w:rPr>
        <w:t xml:space="preserve"> </w:t>
      </w:r>
      <w:r>
        <w:rPr>
          <w:w w:val="105"/>
        </w:rPr>
        <w:t>новых</w:t>
      </w:r>
      <w:r>
        <w:rPr>
          <w:spacing w:val="-10"/>
          <w:w w:val="105"/>
        </w:rPr>
        <w:t xml:space="preserve"> </w:t>
      </w:r>
      <w:r>
        <w:rPr>
          <w:w w:val="105"/>
        </w:rPr>
        <w:t>абонентов</w:t>
      </w:r>
      <w:r>
        <w:rPr>
          <w:spacing w:val="-9"/>
          <w:w w:val="105"/>
        </w:rPr>
        <w:t xml:space="preserve"> </w:t>
      </w:r>
      <w:proofErr w:type="spellStart"/>
      <w:r>
        <w:rPr>
          <w:w w:val="105"/>
        </w:rPr>
        <w:t>с.п</w:t>
      </w:r>
      <w:proofErr w:type="spellEnd"/>
      <w:r>
        <w:rPr>
          <w:w w:val="105"/>
        </w:rPr>
        <w:t>.</w:t>
      </w:r>
      <w:r>
        <w:rPr>
          <w:spacing w:val="-13"/>
          <w:w w:val="105"/>
        </w:rPr>
        <w:t xml:space="preserve"> </w:t>
      </w:r>
      <w:r>
        <w:rPr>
          <w:w w:val="105"/>
        </w:rPr>
        <w:t>Ягодное</w:t>
      </w:r>
      <w:r>
        <w:rPr>
          <w:spacing w:val="-10"/>
          <w:w w:val="105"/>
        </w:rPr>
        <w:t xml:space="preserve"> </w:t>
      </w:r>
      <w:r>
        <w:rPr>
          <w:w w:val="105"/>
        </w:rPr>
        <w:t>будет</w:t>
      </w:r>
      <w:r>
        <w:rPr>
          <w:spacing w:val="-10"/>
          <w:w w:val="105"/>
        </w:rPr>
        <w:t xml:space="preserve"> </w:t>
      </w:r>
      <w:r>
        <w:rPr>
          <w:w w:val="105"/>
        </w:rPr>
        <w:t>осуществляться</w:t>
      </w:r>
      <w:r>
        <w:rPr>
          <w:spacing w:val="-11"/>
          <w:w w:val="105"/>
        </w:rPr>
        <w:t xml:space="preserve"> </w:t>
      </w:r>
      <w:r>
        <w:rPr>
          <w:w w:val="105"/>
        </w:rPr>
        <w:t xml:space="preserve">от новых источников тепловой энергии </w:t>
      </w:r>
      <w:r>
        <w:rPr>
          <w:w w:val="130"/>
        </w:rPr>
        <w:t>–</w:t>
      </w:r>
      <w:r>
        <w:rPr>
          <w:spacing w:val="-5"/>
          <w:w w:val="130"/>
        </w:rPr>
        <w:t xml:space="preserve"> </w:t>
      </w:r>
      <w:r>
        <w:rPr>
          <w:w w:val="105"/>
        </w:rPr>
        <w:t xml:space="preserve">котельных блочно-модульного типа и от </w:t>
      </w:r>
      <w:r>
        <w:t>индивидуальных источников тепловой энергии (вариант 1 и вариант 2).</w:t>
      </w:r>
    </w:p>
    <w:p w14:paraId="0A7F9064" w14:textId="77777777" w:rsidR="00DF38C3" w:rsidRDefault="00DF38C3">
      <w:pPr>
        <w:pStyle w:val="a3"/>
        <w:spacing w:line="364" w:lineRule="auto"/>
        <w:jc w:val="both"/>
        <w:sectPr w:rsidR="00DF38C3">
          <w:pgSz w:w="11910" w:h="16840"/>
          <w:pgMar w:top="760" w:right="566" w:bottom="1260" w:left="1559" w:header="0" w:footer="1009" w:gutter="0"/>
          <w:cols w:space="720"/>
        </w:sectPr>
      </w:pPr>
    </w:p>
    <w:p w14:paraId="5AD30D97" w14:textId="77777777" w:rsidR="00DF38C3" w:rsidRDefault="00D46CFF">
      <w:pPr>
        <w:pStyle w:val="1"/>
        <w:spacing w:before="74"/>
        <w:ind w:left="1134"/>
        <w:jc w:val="left"/>
      </w:pPr>
      <w:bookmarkStart w:id="3" w:name="_TOC_250011"/>
      <w:r>
        <w:lastRenderedPageBreak/>
        <w:t>Раздел</w:t>
      </w:r>
      <w:r>
        <w:rPr>
          <w:spacing w:val="-16"/>
        </w:rPr>
        <w:t xml:space="preserve"> </w:t>
      </w:r>
      <w:r>
        <w:t>3.</w:t>
      </w:r>
      <w:r>
        <w:rPr>
          <w:spacing w:val="-8"/>
        </w:rPr>
        <w:t xml:space="preserve"> </w:t>
      </w:r>
      <w:r>
        <w:t>Существующие</w:t>
      </w:r>
      <w:r>
        <w:rPr>
          <w:spacing w:val="-2"/>
        </w:rPr>
        <w:t xml:space="preserve"> </w:t>
      </w:r>
      <w:r>
        <w:t>и</w:t>
      </w:r>
      <w:r>
        <w:rPr>
          <w:spacing w:val="-8"/>
        </w:rPr>
        <w:t xml:space="preserve"> </w:t>
      </w:r>
      <w:r>
        <w:t>перспективные</w:t>
      </w:r>
      <w:r>
        <w:rPr>
          <w:spacing w:val="-4"/>
        </w:rPr>
        <w:t xml:space="preserve"> </w:t>
      </w:r>
      <w:r>
        <w:t>балансы</w:t>
      </w:r>
      <w:r>
        <w:rPr>
          <w:spacing w:val="-9"/>
        </w:rPr>
        <w:t xml:space="preserve"> </w:t>
      </w:r>
      <w:bookmarkEnd w:id="3"/>
      <w:r>
        <w:rPr>
          <w:spacing w:val="-2"/>
        </w:rPr>
        <w:t>теплоносителя.</w:t>
      </w:r>
    </w:p>
    <w:p w14:paraId="6DBD3BB6" w14:textId="77777777" w:rsidR="00DF38C3" w:rsidRDefault="00D46CFF">
      <w:pPr>
        <w:pStyle w:val="a3"/>
        <w:spacing w:before="143" w:line="364" w:lineRule="auto"/>
        <w:ind w:left="426" w:right="426" w:firstLine="708"/>
        <w:jc w:val="both"/>
      </w:pPr>
      <w:r>
        <w:t>В качестве теплоносителя от теплоисточников принята сетевая вода с расчетной температурой 90/70°С. Разбор теплоносителя не осуществляется.</w:t>
      </w:r>
    </w:p>
    <w:p w14:paraId="0FA89780" w14:textId="77777777" w:rsidR="00DF38C3" w:rsidRDefault="00D46CFF">
      <w:pPr>
        <w:pStyle w:val="a3"/>
        <w:spacing w:before="3" w:line="364" w:lineRule="auto"/>
        <w:ind w:left="426" w:right="418" w:firstLine="708"/>
        <w:jc w:val="both"/>
      </w:pPr>
      <w:r>
        <w:t xml:space="preserve">Расчетные показатели балансов теплоносителя систем теплоснабжения в сельском поселении Ягодное, включающие расходы сетевой воды, объем трубопроводов и потери в сетях, представлены в таблице 18. Величина подпитки определена в соответствии со </w:t>
      </w:r>
      <w:proofErr w:type="spellStart"/>
      <w:r>
        <w:t>СниП</w:t>
      </w:r>
      <w:proofErr w:type="spellEnd"/>
      <w:r>
        <w:t xml:space="preserve"> 41-02-2003 «Тепловые сети».</w:t>
      </w:r>
    </w:p>
    <w:p w14:paraId="51C8D002" w14:textId="77777777" w:rsidR="00DF38C3" w:rsidRDefault="00D46CFF">
      <w:pPr>
        <w:pStyle w:val="a3"/>
        <w:spacing w:line="364" w:lineRule="auto"/>
        <w:ind w:left="426" w:right="417"/>
        <w:jc w:val="both"/>
      </w:pPr>
      <w:r>
        <w:t xml:space="preserve">Таблица 18 – Перспективные балансы теплоносителя систем теплоснабжения </w:t>
      </w:r>
      <w:proofErr w:type="spellStart"/>
      <w:r>
        <w:t>с.п</w:t>
      </w:r>
      <w:proofErr w:type="spellEnd"/>
      <w:r>
        <w:t>. Ягодное на расчетный срок</w:t>
      </w: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9"/>
        <w:gridCol w:w="949"/>
        <w:gridCol w:w="1037"/>
        <w:gridCol w:w="991"/>
        <w:gridCol w:w="994"/>
        <w:gridCol w:w="1274"/>
        <w:gridCol w:w="1308"/>
        <w:gridCol w:w="1305"/>
      </w:tblGrid>
      <w:tr w:rsidR="00DF38C3" w14:paraId="69904601" w14:textId="77777777">
        <w:trPr>
          <w:trHeight w:val="2087"/>
        </w:trPr>
        <w:tc>
          <w:tcPr>
            <w:tcW w:w="2189" w:type="dxa"/>
          </w:tcPr>
          <w:p w14:paraId="1FE0B3A5" w14:textId="77777777" w:rsidR="00DF38C3" w:rsidRDefault="00DF38C3">
            <w:pPr>
              <w:pStyle w:val="TableParagraph"/>
              <w:jc w:val="left"/>
              <w:rPr>
                <w:sz w:val="20"/>
              </w:rPr>
            </w:pPr>
          </w:p>
          <w:p w14:paraId="0A588F65" w14:textId="77777777" w:rsidR="00DF38C3" w:rsidRDefault="00DF38C3">
            <w:pPr>
              <w:pStyle w:val="TableParagraph"/>
              <w:jc w:val="left"/>
              <w:rPr>
                <w:sz w:val="20"/>
              </w:rPr>
            </w:pPr>
          </w:p>
          <w:p w14:paraId="0281CFFD" w14:textId="77777777" w:rsidR="00DF38C3" w:rsidRDefault="00DF38C3">
            <w:pPr>
              <w:pStyle w:val="TableParagraph"/>
              <w:spacing w:before="132"/>
              <w:jc w:val="left"/>
              <w:rPr>
                <w:sz w:val="20"/>
              </w:rPr>
            </w:pPr>
          </w:p>
          <w:p w14:paraId="4914DC86" w14:textId="77777777" w:rsidR="00DF38C3" w:rsidRDefault="00D46CFF">
            <w:pPr>
              <w:pStyle w:val="TableParagraph"/>
              <w:spacing w:line="244" w:lineRule="auto"/>
              <w:ind w:left="323" w:firstLine="343"/>
              <w:jc w:val="left"/>
              <w:rPr>
                <w:sz w:val="20"/>
              </w:rPr>
            </w:pPr>
            <w:r>
              <w:rPr>
                <w:spacing w:val="-2"/>
                <w:sz w:val="20"/>
              </w:rPr>
              <w:t xml:space="preserve">Источник </w:t>
            </w:r>
            <w:r>
              <w:rPr>
                <w:spacing w:val="-4"/>
                <w:sz w:val="20"/>
              </w:rPr>
              <w:t>теплоснабжения</w:t>
            </w:r>
          </w:p>
        </w:tc>
        <w:tc>
          <w:tcPr>
            <w:tcW w:w="949" w:type="dxa"/>
            <w:textDirection w:val="btLr"/>
          </w:tcPr>
          <w:p w14:paraId="405CE2B0" w14:textId="77777777" w:rsidR="00DF38C3" w:rsidRDefault="00DF38C3">
            <w:pPr>
              <w:pStyle w:val="TableParagraph"/>
              <w:spacing w:before="19"/>
              <w:jc w:val="left"/>
              <w:rPr>
                <w:sz w:val="20"/>
              </w:rPr>
            </w:pPr>
          </w:p>
          <w:p w14:paraId="46715AE5" w14:textId="77777777" w:rsidR="00DF38C3" w:rsidRDefault="00D46CFF">
            <w:pPr>
              <w:pStyle w:val="TableParagraph"/>
              <w:spacing w:line="249" w:lineRule="auto"/>
              <w:ind w:left="163" w:firstLine="547"/>
              <w:jc w:val="left"/>
              <w:rPr>
                <w:sz w:val="20"/>
              </w:rPr>
            </w:pPr>
            <w:r>
              <w:rPr>
                <w:spacing w:val="-2"/>
                <w:sz w:val="20"/>
              </w:rPr>
              <w:t>Расход теплоносителя,</w:t>
            </w:r>
            <w:r>
              <w:rPr>
                <w:spacing w:val="-15"/>
                <w:sz w:val="20"/>
              </w:rPr>
              <w:t xml:space="preserve"> </w:t>
            </w:r>
            <w:r>
              <w:rPr>
                <w:spacing w:val="-2"/>
                <w:sz w:val="20"/>
              </w:rPr>
              <w:t>т/ч</w:t>
            </w:r>
          </w:p>
        </w:tc>
        <w:tc>
          <w:tcPr>
            <w:tcW w:w="1037" w:type="dxa"/>
            <w:textDirection w:val="btLr"/>
          </w:tcPr>
          <w:p w14:paraId="05B8DEAF" w14:textId="77777777" w:rsidR="00DF38C3" w:rsidRDefault="00D46CFF">
            <w:pPr>
              <w:pStyle w:val="TableParagraph"/>
              <w:spacing w:before="53" w:line="249" w:lineRule="auto"/>
              <w:ind w:left="274" w:right="267" w:firstLine="7"/>
              <w:rPr>
                <w:position w:val="6"/>
                <w:sz w:val="13"/>
              </w:rPr>
            </w:pPr>
            <w:r>
              <w:rPr>
                <w:spacing w:val="-2"/>
                <w:sz w:val="20"/>
              </w:rPr>
              <w:t>Объем теплоносителя</w:t>
            </w:r>
            <w:r>
              <w:rPr>
                <w:spacing w:val="-13"/>
                <w:sz w:val="20"/>
              </w:rPr>
              <w:t xml:space="preserve"> </w:t>
            </w:r>
            <w:r>
              <w:rPr>
                <w:spacing w:val="-2"/>
                <w:sz w:val="20"/>
              </w:rPr>
              <w:t xml:space="preserve">в </w:t>
            </w:r>
            <w:r>
              <w:rPr>
                <w:sz w:val="20"/>
              </w:rPr>
              <w:t>тепловой сети отопления, м</w:t>
            </w:r>
            <w:r>
              <w:rPr>
                <w:position w:val="6"/>
                <w:sz w:val="13"/>
              </w:rPr>
              <w:t>3</w:t>
            </w:r>
          </w:p>
        </w:tc>
        <w:tc>
          <w:tcPr>
            <w:tcW w:w="991" w:type="dxa"/>
            <w:textDirection w:val="btLr"/>
          </w:tcPr>
          <w:p w14:paraId="20438ABC" w14:textId="77777777" w:rsidR="00DF38C3" w:rsidRDefault="00D46CFF">
            <w:pPr>
              <w:pStyle w:val="TableParagraph"/>
              <w:spacing w:before="149" w:line="247" w:lineRule="auto"/>
              <w:ind w:left="89" w:right="85" w:hanging="1"/>
              <w:rPr>
                <w:sz w:val="20"/>
              </w:rPr>
            </w:pPr>
            <w:r>
              <w:rPr>
                <w:sz w:val="20"/>
              </w:rPr>
              <w:t xml:space="preserve">Расход воды для подпитки тепловой </w:t>
            </w:r>
            <w:r>
              <w:rPr>
                <w:spacing w:val="-2"/>
                <w:sz w:val="20"/>
              </w:rPr>
              <w:t>сети</w:t>
            </w:r>
            <w:r>
              <w:rPr>
                <w:spacing w:val="-14"/>
                <w:sz w:val="20"/>
              </w:rPr>
              <w:t xml:space="preserve"> </w:t>
            </w:r>
            <w:r>
              <w:rPr>
                <w:spacing w:val="-2"/>
                <w:sz w:val="20"/>
              </w:rPr>
              <w:t>отопление,</w:t>
            </w:r>
            <w:r>
              <w:rPr>
                <w:spacing w:val="-13"/>
                <w:sz w:val="20"/>
              </w:rPr>
              <w:t xml:space="preserve"> </w:t>
            </w:r>
            <w:r>
              <w:rPr>
                <w:spacing w:val="-2"/>
                <w:sz w:val="20"/>
              </w:rPr>
              <w:t>м</w:t>
            </w:r>
            <w:r>
              <w:rPr>
                <w:spacing w:val="-2"/>
                <w:position w:val="6"/>
                <w:sz w:val="13"/>
              </w:rPr>
              <w:t>3</w:t>
            </w:r>
            <w:r>
              <w:rPr>
                <w:spacing w:val="-2"/>
                <w:sz w:val="20"/>
              </w:rPr>
              <w:t>/ч</w:t>
            </w:r>
          </w:p>
        </w:tc>
        <w:tc>
          <w:tcPr>
            <w:tcW w:w="994" w:type="dxa"/>
            <w:textDirection w:val="btLr"/>
          </w:tcPr>
          <w:p w14:paraId="5A2E19C0" w14:textId="77777777" w:rsidR="00DF38C3" w:rsidRDefault="00D46CFF">
            <w:pPr>
              <w:pStyle w:val="TableParagraph"/>
              <w:spacing w:before="149" w:line="249" w:lineRule="auto"/>
              <w:ind w:left="2"/>
              <w:rPr>
                <w:sz w:val="20"/>
              </w:rPr>
            </w:pPr>
            <w:r>
              <w:rPr>
                <w:spacing w:val="-2"/>
                <w:sz w:val="20"/>
              </w:rPr>
              <w:t>Аварийная</w:t>
            </w:r>
            <w:r>
              <w:rPr>
                <w:spacing w:val="-13"/>
                <w:sz w:val="20"/>
              </w:rPr>
              <w:t xml:space="preserve"> </w:t>
            </w:r>
            <w:r>
              <w:rPr>
                <w:spacing w:val="-2"/>
                <w:sz w:val="20"/>
              </w:rPr>
              <w:t xml:space="preserve">величина </w:t>
            </w:r>
            <w:r>
              <w:rPr>
                <w:sz w:val="20"/>
              </w:rPr>
              <w:t>подпитки тепловой сети</w:t>
            </w:r>
            <w:r>
              <w:rPr>
                <w:spacing w:val="-14"/>
                <w:sz w:val="20"/>
              </w:rPr>
              <w:t xml:space="preserve"> </w:t>
            </w:r>
            <w:r>
              <w:rPr>
                <w:sz w:val="20"/>
              </w:rPr>
              <w:t>отопления,</w:t>
            </w:r>
            <w:r>
              <w:rPr>
                <w:spacing w:val="-14"/>
                <w:sz w:val="20"/>
              </w:rPr>
              <w:t xml:space="preserve"> </w:t>
            </w:r>
            <w:r>
              <w:rPr>
                <w:sz w:val="20"/>
              </w:rPr>
              <w:t>м</w:t>
            </w:r>
            <w:r>
              <w:rPr>
                <w:position w:val="6"/>
                <w:sz w:val="13"/>
              </w:rPr>
              <w:t>3</w:t>
            </w:r>
            <w:r>
              <w:rPr>
                <w:sz w:val="20"/>
              </w:rPr>
              <w:t>/ч</w:t>
            </w:r>
          </w:p>
        </w:tc>
        <w:tc>
          <w:tcPr>
            <w:tcW w:w="1274" w:type="dxa"/>
            <w:textDirection w:val="btLr"/>
          </w:tcPr>
          <w:p w14:paraId="359EB138" w14:textId="77777777" w:rsidR="00DF38C3" w:rsidRDefault="00D46CFF">
            <w:pPr>
              <w:pStyle w:val="TableParagraph"/>
              <w:spacing w:before="171" w:line="252" w:lineRule="auto"/>
              <w:ind w:left="2" w:right="2"/>
              <w:rPr>
                <w:position w:val="6"/>
                <w:sz w:val="13"/>
              </w:rPr>
            </w:pPr>
            <w:r>
              <w:rPr>
                <w:spacing w:val="-2"/>
                <w:sz w:val="20"/>
              </w:rPr>
              <w:t>Годовой</w:t>
            </w:r>
            <w:r>
              <w:rPr>
                <w:spacing w:val="-14"/>
                <w:sz w:val="20"/>
              </w:rPr>
              <w:t xml:space="preserve"> </w:t>
            </w:r>
            <w:r>
              <w:rPr>
                <w:spacing w:val="-2"/>
                <w:sz w:val="20"/>
              </w:rPr>
              <w:t>расход</w:t>
            </w:r>
            <w:r>
              <w:rPr>
                <w:spacing w:val="-12"/>
                <w:sz w:val="20"/>
              </w:rPr>
              <w:t xml:space="preserve"> </w:t>
            </w:r>
            <w:r>
              <w:rPr>
                <w:spacing w:val="-2"/>
                <w:sz w:val="20"/>
              </w:rPr>
              <w:t xml:space="preserve">воды </w:t>
            </w:r>
            <w:r>
              <w:rPr>
                <w:sz w:val="20"/>
              </w:rPr>
              <w:t>для подпитки тепловой сети отопления, м</w:t>
            </w:r>
            <w:r>
              <w:rPr>
                <w:position w:val="6"/>
                <w:sz w:val="13"/>
              </w:rPr>
              <w:t>3</w:t>
            </w:r>
          </w:p>
        </w:tc>
        <w:tc>
          <w:tcPr>
            <w:tcW w:w="1308" w:type="dxa"/>
            <w:textDirection w:val="btLr"/>
          </w:tcPr>
          <w:p w14:paraId="24017C59" w14:textId="77777777" w:rsidR="00DF38C3" w:rsidRDefault="00DF38C3">
            <w:pPr>
              <w:pStyle w:val="TableParagraph"/>
              <w:spacing w:before="199"/>
              <w:jc w:val="left"/>
              <w:rPr>
                <w:sz w:val="20"/>
              </w:rPr>
            </w:pPr>
          </w:p>
          <w:p w14:paraId="680C355A" w14:textId="77777777" w:rsidR="00DF38C3" w:rsidRDefault="00D46CFF">
            <w:pPr>
              <w:pStyle w:val="TableParagraph"/>
              <w:spacing w:line="249" w:lineRule="auto"/>
              <w:ind w:left="582" w:right="89" w:hanging="516"/>
              <w:jc w:val="left"/>
              <w:rPr>
                <w:sz w:val="20"/>
              </w:rPr>
            </w:pPr>
            <w:r>
              <w:rPr>
                <w:spacing w:val="-4"/>
                <w:sz w:val="20"/>
              </w:rPr>
              <w:t xml:space="preserve">Производительность </w:t>
            </w:r>
            <w:r>
              <w:rPr>
                <w:sz w:val="20"/>
              </w:rPr>
              <w:t>ВПУ, м3/ч</w:t>
            </w:r>
          </w:p>
        </w:tc>
        <w:tc>
          <w:tcPr>
            <w:tcW w:w="1305" w:type="dxa"/>
            <w:textDirection w:val="btLr"/>
          </w:tcPr>
          <w:p w14:paraId="3767A16D" w14:textId="77777777" w:rsidR="00DF38C3" w:rsidRDefault="00DF38C3">
            <w:pPr>
              <w:pStyle w:val="TableParagraph"/>
              <w:spacing w:before="79"/>
              <w:jc w:val="left"/>
              <w:rPr>
                <w:sz w:val="20"/>
              </w:rPr>
            </w:pPr>
          </w:p>
          <w:p w14:paraId="1DA8A35F" w14:textId="77777777" w:rsidR="00DF38C3" w:rsidRDefault="00D46CFF">
            <w:pPr>
              <w:pStyle w:val="TableParagraph"/>
              <w:spacing w:line="249" w:lineRule="auto"/>
              <w:ind w:left="94" w:right="87" w:hanging="1"/>
              <w:rPr>
                <w:sz w:val="20"/>
              </w:rPr>
            </w:pPr>
            <w:r>
              <w:rPr>
                <w:spacing w:val="-2"/>
                <w:sz w:val="20"/>
              </w:rPr>
              <w:t xml:space="preserve">Резерв/дефицит </w:t>
            </w:r>
            <w:r>
              <w:rPr>
                <w:spacing w:val="-4"/>
                <w:sz w:val="20"/>
              </w:rPr>
              <w:t xml:space="preserve">производительности </w:t>
            </w:r>
            <w:r>
              <w:rPr>
                <w:sz w:val="20"/>
              </w:rPr>
              <w:t>ВПУ, м3/ч</w:t>
            </w:r>
          </w:p>
        </w:tc>
      </w:tr>
      <w:tr w:rsidR="00DF38C3" w14:paraId="36A99C80" w14:textId="77777777">
        <w:trPr>
          <w:trHeight w:val="460"/>
        </w:trPr>
        <w:tc>
          <w:tcPr>
            <w:tcW w:w="2189" w:type="dxa"/>
          </w:tcPr>
          <w:p w14:paraId="5EDA940A" w14:textId="77777777" w:rsidR="00DF38C3" w:rsidRDefault="00D46CFF">
            <w:pPr>
              <w:pStyle w:val="TableParagraph"/>
              <w:spacing w:line="224" w:lineRule="exact"/>
              <w:ind w:left="285" w:right="285"/>
              <w:rPr>
                <w:sz w:val="20"/>
              </w:rPr>
            </w:pPr>
            <w:r>
              <w:rPr>
                <w:spacing w:val="-2"/>
                <w:sz w:val="20"/>
              </w:rPr>
              <w:t>Котельная</w:t>
            </w:r>
            <w:r>
              <w:rPr>
                <w:spacing w:val="-5"/>
                <w:sz w:val="20"/>
              </w:rPr>
              <w:t xml:space="preserve"> №1</w:t>
            </w:r>
          </w:p>
          <w:p w14:paraId="026E3142" w14:textId="77777777" w:rsidR="00DF38C3" w:rsidRDefault="00D46CFF">
            <w:pPr>
              <w:pStyle w:val="TableParagraph"/>
              <w:spacing w:before="4" w:line="212" w:lineRule="exact"/>
              <w:ind w:left="285" w:right="269"/>
              <w:rPr>
                <w:sz w:val="20"/>
              </w:rPr>
            </w:pPr>
            <w:r>
              <w:rPr>
                <w:sz w:val="20"/>
              </w:rPr>
              <w:t>с.</w:t>
            </w:r>
            <w:r>
              <w:rPr>
                <w:spacing w:val="-5"/>
                <w:sz w:val="20"/>
              </w:rPr>
              <w:t xml:space="preserve"> </w:t>
            </w:r>
            <w:r>
              <w:rPr>
                <w:spacing w:val="-2"/>
                <w:sz w:val="20"/>
              </w:rPr>
              <w:t>Ягодное</w:t>
            </w:r>
          </w:p>
        </w:tc>
        <w:tc>
          <w:tcPr>
            <w:tcW w:w="949" w:type="dxa"/>
          </w:tcPr>
          <w:p w14:paraId="58645A7C" w14:textId="77777777" w:rsidR="00DF38C3" w:rsidRDefault="00D46CFF">
            <w:pPr>
              <w:pStyle w:val="TableParagraph"/>
              <w:spacing w:before="112"/>
              <w:ind w:left="24" w:right="7"/>
              <w:rPr>
                <w:sz w:val="20"/>
              </w:rPr>
            </w:pPr>
            <w:r>
              <w:rPr>
                <w:spacing w:val="-2"/>
                <w:sz w:val="20"/>
              </w:rPr>
              <w:t>44,84</w:t>
            </w:r>
          </w:p>
        </w:tc>
        <w:tc>
          <w:tcPr>
            <w:tcW w:w="1037" w:type="dxa"/>
          </w:tcPr>
          <w:p w14:paraId="1CF03905" w14:textId="77777777" w:rsidR="00DF38C3" w:rsidRDefault="00D46CFF">
            <w:pPr>
              <w:pStyle w:val="TableParagraph"/>
              <w:spacing w:before="112"/>
              <w:ind w:right="258"/>
              <w:jc w:val="right"/>
              <w:rPr>
                <w:sz w:val="20"/>
              </w:rPr>
            </w:pPr>
            <w:r>
              <w:rPr>
                <w:spacing w:val="-2"/>
                <w:sz w:val="20"/>
              </w:rPr>
              <w:t>35,38</w:t>
            </w:r>
          </w:p>
        </w:tc>
        <w:tc>
          <w:tcPr>
            <w:tcW w:w="991" w:type="dxa"/>
          </w:tcPr>
          <w:p w14:paraId="46C8237F" w14:textId="77777777" w:rsidR="00DF38C3" w:rsidRDefault="00D46CFF">
            <w:pPr>
              <w:pStyle w:val="TableParagraph"/>
              <w:spacing w:before="112"/>
              <w:ind w:right="234"/>
              <w:jc w:val="right"/>
              <w:rPr>
                <w:sz w:val="20"/>
              </w:rPr>
            </w:pPr>
            <w:r>
              <w:rPr>
                <w:spacing w:val="-2"/>
                <w:sz w:val="20"/>
              </w:rPr>
              <w:t>0,088</w:t>
            </w:r>
          </w:p>
        </w:tc>
        <w:tc>
          <w:tcPr>
            <w:tcW w:w="994" w:type="dxa"/>
          </w:tcPr>
          <w:p w14:paraId="07069F33" w14:textId="77777777" w:rsidR="00DF38C3" w:rsidRDefault="00D46CFF">
            <w:pPr>
              <w:pStyle w:val="TableParagraph"/>
              <w:spacing w:before="112"/>
              <w:ind w:right="236"/>
              <w:jc w:val="right"/>
              <w:rPr>
                <w:sz w:val="20"/>
              </w:rPr>
            </w:pPr>
            <w:r>
              <w:rPr>
                <w:spacing w:val="-2"/>
                <w:sz w:val="20"/>
              </w:rPr>
              <w:t>0,708</w:t>
            </w:r>
          </w:p>
        </w:tc>
        <w:tc>
          <w:tcPr>
            <w:tcW w:w="1274" w:type="dxa"/>
          </w:tcPr>
          <w:p w14:paraId="241615C3" w14:textId="77777777" w:rsidR="00DF38C3" w:rsidRDefault="00D46CFF">
            <w:pPr>
              <w:pStyle w:val="TableParagraph"/>
              <w:spacing w:before="112"/>
              <w:ind w:left="26" w:right="8"/>
              <w:rPr>
                <w:sz w:val="20"/>
              </w:rPr>
            </w:pPr>
            <w:r>
              <w:rPr>
                <w:spacing w:val="-5"/>
                <w:sz w:val="20"/>
              </w:rPr>
              <w:t>431</w:t>
            </w:r>
          </w:p>
        </w:tc>
        <w:tc>
          <w:tcPr>
            <w:tcW w:w="1308" w:type="dxa"/>
          </w:tcPr>
          <w:p w14:paraId="7E4D9016" w14:textId="77777777" w:rsidR="00DF38C3" w:rsidRDefault="00D46CFF">
            <w:pPr>
              <w:pStyle w:val="TableParagraph"/>
              <w:spacing w:before="112"/>
              <w:ind w:left="22"/>
              <w:rPr>
                <w:sz w:val="20"/>
              </w:rPr>
            </w:pPr>
            <w:r>
              <w:rPr>
                <w:spacing w:val="-10"/>
                <w:sz w:val="20"/>
              </w:rPr>
              <w:t>-</w:t>
            </w:r>
          </w:p>
        </w:tc>
        <w:tc>
          <w:tcPr>
            <w:tcW w:w="1305" w:type="dxa"/>
          </w:tcPr>
          <w:p w14:paraId="009D8951" w14:textId="77777777" w:rsidR="00DF38C3" w:rsidRDefault="00D46CFF">
            <w:pPr>
              <w:pStyle w:val="TableParagraph"/>
              <w:spacing w:before="112"/>
              <w:ind w:left="20"/>
              <w:rPr>
                <w:sz w:val="20"/>
              </w:rPr>
            </w:pPr>
            <w:r>
              <w:rPr>
                <w:spacing w:val="-10"/>
                <w:sz w:val="20"/>
              </w:rPr>
              <w:t>-</w:t>
            </w:r>
          </w:p>
        </w:tc>
      </w:tr>
      <w:tr w:rsidR="00DF38C3" w14:paraId="4278A0B3" w14:textId="77777777">
        <w:trPr>
          <w:trHeight w:val="460"/>
        </w:trPr>
        <w:tc>
          <w:tcPr>
            <w:tcW w:w="2189" w:type="dxa"/>
          </w:tcPr>
          <w:p w14:paraId="23E5BD8F" w14:textId="77777777" w:rsidR="00DF38C3" w:rsidRDefault="00D46CFF">
            <w:pPr>
              <w:pStyle w:val="TableParagraph"/>
              <w:spacing w:line="224" w:lineRule="exact"/>
              <w:ind w:left="285" w:right="285"/>
              <w:rPr>
                <w:sz w:val="20"/>
              </w:rPr>
            </w:pPr>
            <w:r>
              <w:rPr>
                <w:spacing w:val="-2"/>
                <w:sz w:val="20"/>
              </w:rPr>
              <w:t>Котельная</w:t>
            </w:r>
            <w:r>
              <w:rPr>
                <w:spacing w:val="-5"/>
                <w:sz w:val="20"/>
              </w:rPr>
              <w:t xml:space="preserve"> №2</w:t>
            </w:r>
          </w:p>
          <w:p w14:paraId="3FA5DAD6" w14:textId="77777777" w:rsidR="00DF38C3" w:rsidRDefault="00D46CFF">
            <w:pPr>
              <w:pStyle w:val="TableParagraph"/>
              <w:spacing w:before="1" w:line="214" w:lineRule="exact"/>
              <w:ind w:left="285" w:right="269"/>
              <w:rPr>
                <w:sz w:val="20"/>
              </w:rPr>
            </w:pPr>
            <w:r>
              <w:rPr>
                <w:sz w:val="20"/>
              </w:rPr>
              <w:t>с.</w:t>
            </w:r>
            <w:r>
              <w:rPr>
                <w:spacing w:val="-5"/>
                <w:sz w:val="20"/>
              </w:rPr>
              <w:t xml:space="preserve"> </w:t>
            </w:r>
            <w:r>
              <w:rPr>
                <w:spacing w:val="-2"/>
                <w:sz w:val="20"/>
              </w:rPr>
              <w:t>Ягодное</w:t>
            </w:r>
          </w:p>
        </w:tc>
        <w:tc>
          <w:tcPr>
            <w:tcW w:w="949" w:type="dxa"/>
          </w:tcPr>
          <w:p w14:paraId="58C90CF2" w14:textId="77777777" w:rsidR="00DF38C3" w:rsidRDefault="00D46CFF">
            <w:pPr>
              <w:pStyle w:val="TableParagraph"/>
              <w:spacing w:before="110"/>
              <w:ind w:left="24" w:right="4"/>
              <w:rPr>
                <w:sz w:val="20"/>
              </w:rPr>
            </w:pPr>
            <w:r>
              <w:rPr>
                <w:spacing w:val="-4"/>
                <w:sz w:val="20"/>
              </w:rPr>
              <w:t>49,9</w:t>
            </w:r>
          </w:p>
        </w:tc>
        <w:tc>
          <w:tcPr>
            <w:tcW w:w="1037" w:type="dxa"/>
          </w:tcPr>
          <w:p w14:paraId="34028B83" w14:textId="77777777" w:rsidR="00DF38C3" w:rsidRDefault="00D46CFF">
            <w:pPr>
              <w:pStyle w:val="TableParagraph"/>
              <w:spacing w:before="110"/>
              <w:ind w:right="258"/>
              <w:jc w:val="right"/>
              <w:rPr>
                <w:sz w:val="20"/>
              </w:rPr>
            </w:pPr>
            <w:r>
              <w:rPr>
                <w:spacing w:val="-2"/>
                <w:sz w:val="20"/>
              </w:rPr>
              <w:t>18,02</w:t>
            </w:r>
          </w:p>
        </w:tc>
        <w:tc>
          <w:tcPr>
            <w:tcW w:w="991" w:type="dxa"/>
          </w:tcPr>
          <w:p w14:paraId="60AEF422" w14:textId="77777777" w:rsidR="00DF38C3" w:rsidRDefault="00D46CFF">
            <w:pPr>
              <w:pStyle w:val="TableParagraph"/>
              <w:spacing w:before="110"/>
              <w:ind w:right="234"/>
              <w:jc w:val="right"/>
              <w:rPr>
                <w:sz w:val="20"/>
              </w:rPr>
            </w:pPr>
            <w:r>
              <w:rPr>
                <w:spacing w:val="-2"/>
                <w:sz w:val="20"/>
              </w:rPr>
              <w:t>0,045</w:t>
            </w:r>
          </w:p>
        </w:tc>
        <w:tc>
          <w:tcPr>
            <w:tcW w:w="994" w:type="dxa"/>
          </w:tcPr>
          <w:p w14:paraId="32D8AA7F" w14:textId="77777777" w:rsidR="00DF38C3" w:rsidRDefault="00D46CFF">
            <w:pPr>
              <w:pStyle w:val="TableParagraph"/>
              <w:spacing w:before="110"/>
              <w:ind w:right="236"/>
              <w:jc w:val="right"/>
              <w:rPr>
                <w:sz w:val="20"/>
              </w:rPr>
            </w:pPr>
            <w:r>
              <w:rPr>
                <w:spacing w:val="-2"/>
                <w:sz w:val="20"/>
              </w:rPr>
              <w:t>0,360</w:t>
            </w:r>
          </w:p>
        </w:tc>
        <w:tc>
          <w:tcPr>
            <w:tcW w:w="1274" w:type="dxa"/>
          </w:tcPr>
          <w:p w14:paraId="3D11A46D" w14:textId="77777777" w:rsidR="00DF38C3" w:rsidRDefault="00D46CFF">
            <w:pPr>
              <w:pStyle w:val="TableParagraph"/>
              <w:spacing w:before="110"/>
              <w:ind w:right="378"/>
              <w:jc w:val="right"/>
              <w:rPr>
                <w:sz w:val="20"/>
              </w:rPr>
            </w:pPr>
            <w:r>
              <w:rPr>
                <w:spacing w:val="-2"/>
                <w:sz w:val="20"/>
              </w:rPr>
              <w:t>219,5</w:t>
            </w:r>
          </w:p>
        </w:tc>
        <w:tc>
          <w:tcPr>
            <w:tcW w:w="1308" w:type="dxa"/>
          </w:tcPr>
          <w:p w14:paraId="68DDBEB7" w14:textId="77777777" w:rsidR="00DF38C3" w:rsidRDefault="00D46CFF">
            <w:pPr>
              <w:pStyle w:val="TableParagraph"/>
              <w:spacing w:before="110"/>
              <w:ind w:left="22" w:right="1"/>
              <w:rPr>
                <w:sz w:val="20"/>
              </w:rPr>
            </w:pPr>
            <w:r>
              <w:rPr>
                <w:spacing w:val="-5"/>
                <w:sz w:val="20"/>
              </w:rPr>
              <w:t>0,8</w:t>
            </w:r>
          </w:p>
        </w:tc>
        <w:tc>
          <w:tcPr>
            <w:tcW w:w="1305" w:type="dxa"/>
          </w:tcPr>
          <w:p w14:paraId="1DEA5982" w14:textId="77777777" w:rsidR="00DF38C3" w:rsidRDefault="00D46CFF">
            <w:pPr>
              <w:pStyle w:val="TableParagraph"/>
              <w:spacing w:before="110"/>
              <w:ind w:left="403"/>
              <w:jc w:val="left"/>
              <w:rPr>
                <w:sz w:val="20"/>
              </w:rPr>
            </w:pPr>
            <w:r>
              <w:rPr>
                <w:spacing w:val="-2"/>
                <w:sz w:val="20"/>
              </w:rPr>
              <w:t>+0,44</w:t>
            </w:r>
          </w:p>
        </w:tc>
      </w:tr>
      <w:tr w:rsidR="00DF38C3" w14:paraId="40D1D501" w14:textId="77777777">
        <w:trPr>
          <w:trHeight w:val="918"/>
        </w:trPr>
        <w:tc>
          <w:tcPr>
            <w:tcW w:w="2189" w:type="dxa"/>
          </w:tcPr>
          <w:p w14:paraId="28B9D004" w14:textId="77777777" w:rsidR="00DF38C3" w:rsidRDefault="00D46CFF">
            <w:pPr>
              <w:pStyle w:val="TableParagraph"/>
              <w:spacing w:line="244" w:lineRule="auto"/>
              <w:ind w:left="402" w:right="379" w:hanging="1"/>
              <w:rPr>
                <w:sz w:val="20"/>
              </w:rPr>
            </w:pPr>
            <w:r>
              <w:rPr>
                <w:spacing w:val="-2"/>
                <w:sz w:val="20"/>
              </w:rPr>
              <w:t xml:space="preserve">Котельная </w:t>
            </w:r>
            <w:r>
              <w:rPr>
                <w:spacing w:val="-4"/>
                <w:sz w:val="20"/>
              </w:rPr>
              <w:t xml:space="preserve">амбулаторного </w:t>
            </w:r>
            <w:r>
              <w:rPr>
                <w:spacing w:val="-2"/>
                <w:sz w:val="20"/>
              </w:rPr>
              <w:t>отделения</w:t>
            </w:r>
          </w:p>
          <w:p w14:paraId="7B6DECE3"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4325AC96" w14:textId="77777777" w:rsidR="00DF38C3" w:rsidRDefault="00DF38C3">
            <w:pPr>
              <w:pStyle w:val="TableParagraph"/>
              <w:spacing w:before="114"/>
              <w:jc w:val="left"/>
              <w:rPr>
                <w:sz w:val="20"/>
              </w:rPr>
            </w:pPr>
          </w:p>
          <w:p w14:paraId="175AD488" w14:textId="77777777" w:rsidR="00DF38C3" w:rsidRDefault="00D46CFF">
            <w:pPr>
              <w:pStyle w:val="TableParagraph"/>
              <w:spacing w:before="1"/>
              <w:ind w:left="24" w:right="4"/>
              <w:rPr>
                <w:sz w:val="20"/>
              </w:rPr>
            </w:pPr>
            <w:r>
              <w:rPr>
                <w:spacing w:val="-4"/>
                <w:sz w:val="20"/>
              </w:rPr>
              <w:t>0,48</w:t>
            </w:r>
          </w:p>
        </w:tc>
        <w:tc>
          <w:tcPr>
            <w:tcW w:w="1037" w:type="dxa"/>
          </w:tcPr>
          <w:p w14:paraId="12981750" w14:textId="77777777" w:rsidR="00DF38C3" w:rsidRDefault="00DF38C3">
            <w:pPr>
              <w:pStyle w:val="TableParagraph"/>
              <w:spacing w:before="114"/>
              <w:jc w:val="left"/>
              <w:rPr>
                <w:sz w:val="20"/>
              </w:rPr>
            </w:pPr>
          </w:p>
          <w:p w14:paraId="6FC30A7D" w14:textId="77777777" w:rsidR="00DF38C3" w:rsidRDefault="00D46CFF">
            <w:pPr>
              <w:pStyle w:val="TableParagraph"/>
              <w:spacing w:before="1"/>
              <w:ind w:right="313"/>
              <w:jc w:val="right"/>
              <w:rPr>
                <w:sz w:val="20"/>
              </w:rPr>
            </w:pPr>
            <w:r>
              <w:rPr>
                <w:spacing w:val="-4"/>
                <w:sz w:val="20"/>
              </w:rPr>
              <w:t>0,09</w:t>
            </w:r>
          </w:p>
        </w:tc>
        <w:tc>
          <w:tcPr>
            <w:tcW w:w="991" w:type="dxa"/>
          </w:tcPr>
          <w:p w14:paraId="2876409E" w14:textId="77777777" w:rsidR="00DF38C3" w:rsidRDefault="00DF38C3">
            <w:pPr>
              <w:pStyle w:val="TableParagraph"/>
              <w:spacing w:before="114"/>
              <w:jc w:val="left"/>
              <w:rPr>
                <w:sz w:val="20"/>
              </w:rPr>
            </w:pPr>
          </w:p>
          <w:p w14:paraId="5B99B3C1" w14:textId="77777777" w:rsidR="00DF38C3" w:rsidRDefault="00D46CFF">
            <w:pPr>
              <w:pStyle w:val="TableParagraph"/>
              <w:spacing w:before="1"/>
              <w:ind w:right="126"/>
              <w:jc w:val="right"/>
              <w:rPr>
                <w:sz w:val="20"/>
              </w:rPr>
            </w:pPr>
            <w:r>
              <w:rPr>
                <w:spacing w:val="-2"/>
                <w:sz w:val="20"/>
              </w:rPr>
              <w:t>0,00023</w:t>
            </w:r>
          </w:p>
        </w:tc>
        <w:tc>
          <w:tcPr>
            <w:tcW w:w="994" w:type="dxa"/>
          </w:tcPr>
          <w:p w14:paraId="3291E275" w14:textId="77777777" w:rsidR="00DF38C3" w:rsidRDefault="00DF38C3">
            <w:pPr>
              <w:pStyle w:val="TableParagraph"/>
              <w:spacing w:before="114"/>
              <w:jc w:val="left"/>
              <w:rPr>
                <w:sz w:val="20"/>
              </w:rPr>
            </w:pPr>
          </w:p>
          <w:p w14:paraId="21A97933" w14:textId="77777777" w:rsidR="00DF38C3" w:rsidRDefault="00D46CFF">
            <w:pPr>
              <w:pStyle w:val="TableParagraph"/>
              <w:spacing w:before="1"/>
              <w:ind w:right="236"/>
              <w:jc w:val="right"/>
              <w:rPr>
                <w:sz w:val="20"/>
              </w:rPr>
            </w:pPr>
            <w:r>
              <w:rPr>
                <w:spacing w:val="-2"/>
                <w:sz w:val="20"/>
              </w:rPr>
              <w:t>0,002</w:t>
            </w:r>
          </w:p>
        </w:tc>
        <w:tc>
          <w:tcPr>
            <w:tcW w:w="1274" w:type="dxa"/>
          </w:tcPr>
          <w:p w14:paraId="7D9B5312" w14:textId="77777777" w:rsidR="00DF38C3" w:rsidRDefault="00DF38C3">
            <w:pPr>
              <w:pStyle w:val="TableParagraph"/>
              <w:spacing w:before="114"/>
              <w:jc w:val="left"/>
              <w:rPr>
                <w:sz w:val="20"/>
              </w:rPr>
            </w:pPr>
          </w:p>
          <w:p w14:paraId="4ACEC68F" w14:textId="77777777" w:rsidR="00DF38C3" w:rsidRDefault="00D46CFF">
            <w:pPr>
              <w:pStyle w:val="TableParagraph"/>
              <w:spacing w:before="1"/>
              <w:ind w:left="26" w:right="5"/>
              <w:rPr>
                <w:sz w:val="20"/>
              </w:rPr>
            </w:pPr>
            <w:r>
              <w:rPr>
                <w:spacing w:val="-5"/>
                <w:sz w:val="20"/>
              </w:rPr>
              <w:t>1,1</w:t>
            </w:r>
          </w:p>
        </w:tc>
        <w:tc>
          <w:tcPr>
            <w:tcW w:w="1308" w:type="dxa"/>
          </w:tcPr>
          <w:p w14:paraId="79A440E0" w14:textId="77777777" w:rsidR="00DF38C3" w:rsidRDefault="00DF38C3">
            <w:pPr>
              <w:pStyle w:val="TableParagraph"/>
              <w:spacing w:before="114"/>
              <w:jc w:val="left"/>
              <w:rPr>
                <w:sz w:val="20"/>
              </w:rPr>
            </w:pPr>
          </w:p>
          <w:p w14:paraId="2D59C4EA" w14:textId="77777777" w:rsidR="00DF38C3" w:rsidRDefault="00D46CFF">
            <w:pPr>
              <w:pStyle w:val="TableParagraph"/>
              <w:spacing w:before="1"/>
              <w:ind w:left="22"/>
              <w:rPr>
                <w:sz w:val="20"/>
              </w:rPr>
            </w:pPr>
            <w:r>
              <w:rPr>
                <w:spacing w:val="-10"/>
                <w:sz w:val="20"/>
              </w:rPr>
              <w:t>-</w:t>
            </w:r>
          </w:p>
        </w:tc>
        <w:tc>
          <w:tcPr>
            <w:tcW w:w="1305" w:type="dxa"/>
          </w:tcPr>
          <w:p w14:paraId="67E42271" w14:textId="77777777" w:rsidR="00DF38C3" w:rsidRDefault="00DF38C3">
            <w:pPr>
              <w:pStyle w:val="TableParagraph"/>
              <w:spacing w:before="114"/>
              <w:jc w:val="left"/>
              <w:rPr>
                <w:sz w:val="20"/>
              </w:rPr>
            </w:pPr>
          </w:p>
          <w:p w14:paraId="360A364C" w14:textId="77777777" w:rsidR="00DF38C3" w:rsidRDefault="00D46CFF">
            <w:pPr>
              <w:pStyle w:val="TableParagraph"/>
              <w:spacing w:before="1"/>
              <w:ind w:left="20"/>
              <w:rPr>
                <w:sz w:val="20"/>
              </w:rPr>
            </w:pPr>
            <w:r>
              <w:rPr>
                <w:spacing w:val="-10"/>
                <w:sz w:val="20"/>
              </w:rPr>
              <w:t>-</w:t>
            </w:r>
          </w:p>
        </w:tc>
      </w:tr>
      <w:tr w:rsidR="00DF38C3" w14:paraId="023D12F2" w14:textId="77777777">
        <w:trPr>
          <w:trHeight w:val="687"/>
        </w:trPr>
        <w:tc>
          <w:tcPr>
            <w:tcW w:w="2189" w:type="dxa"/>
          </w:tcPr>
          <w:p w14:paraId="4CE56792" w14:textId="77777777" w:rsidR="00DF38C3" w:rsidRDefault="00D46CFF">
            <w:pPr>
              <w:pStyle w:val="TableParagraph"/>
              <w:spacing w:line="223" w:lineRule="auto"/>
              <w:ind w:left="222" w:firstLine="76"/>
              <w:jc w:val="left"/>
              <w:rPr>
                <w:sz w:val="20"/>
              </w:rPr>
            </w:pPr>
            <w:r>
              <w:rPr>
                <w:sz w:val="20"/>
              </w:rPr>
              <w:t>Котельная</w:t>
            </w:r>
            <w:r>
              <w:rPr>
                <w:spacing w:val="-14"/>
                <w:sz w:val="20"/>
              </w:rPr>
              <w:t xml:space="preserve"> </w:t>
            </w:r>
            <w:r>
              <w:rPr>
                <w:sz w:val="20"/>
              </w:rPr>
              <w:t>«Алые паруса»</w:t>
            </w:r>
            <w:r>
              <w:rPr>
                <w:spacing w:val="-14"/>
                <w:sz w:val="20"/>
              </w:rPr>
              <w:t xml:space="preserve"> </w:t>
            </w:r>
            <w:r>
              <w:rPr>
                <w:sz w:val="20"/>
              </w:rPr>
              <w:t>с.</w:t>
            </w:r>
            <w:r>
              <w:rPr>
                <w:spacing w:val="-13"/>
                <w:sz w:val="20"/>
              </w:rPr>
              <w:t xml:space="preserve"> </w:t>
            </w:r>
            <w:r>
              <w:rPr>
                <w:sz w:val="20"/>
              </w:rPr>
              <w:t>Ягодное</w:t>
            </w:r>
          </w:p>
        </w:tc>
        <w:tc>
          <w:tcPr>
            <w:tcW w:w="949" w:type="dxa"/>
          </w:tcPr>
          <w:p w14:paraId="17C32E93" w14:textId="77777777" w:rsidR="00DF38C3" w:rsidRDefault="00D46CFF">
            <w:pPr>
              <w:pStyle w:val="TableParagraph"/>
              <w:spacing w:line="224" w:lineRule="exact"/>
              <w:ind w:left="24" w:right="11"/>
              <w:rPr>
                <w:sz w:val="20"/>
              </w:rPr>
            </w:pPr>
            <w:r>
              <w:rPr>
                <w:spacing w:val="-5"/>
                <w:sz w:val="20"/>
              </w:rPr>
              <w:t>н\д</w:t>
            </w:r>
          </w:p>
        </w:tc>
        <w:tc>
          <w:tcPr>
            <w:tcW w:w="1037" w:type="dxa"/>
          </w:tcPr>
          <w:p w14:paraId="35DE6B69" w14:textId="77777777" w:rsidR="00DF38C3" w:rsidRDefault="00D46CFF">
            <w:pPr>
              <w:pStyle w:val="TableParagraph"/>
              <w:spacing w:line="222" w:lineRule="exact"/>
              <w:ind w:left="5"/>
              <w:jc w:val="left"/>
              <w:rPr>
                <w:sz w:val="20"/>
              </w:rPr>
            </w:pPr>
            <w:r>
              <w:rPr>
                <w:spacing w:val="-5"/>
                <w:sz w:val="20"/>
              </w:rPr>
              <w:t>н\д</w:t>
            </w:r>
          </w:p>
        </w:tc>
        <w:tc>
          <w:tcPr>
            <w:tcW w:w="991" w:type="dxa"/>
          </w:tcPr>
          <w:p w14:paraId="30CB62DA" w14:textId="77777777" w:rsidR="00DF38C3" w:rsidRDefault="00D46CFF">
            <w:pPr>
              <w:pStyle w:val="TableParagraph"/>
              <w:spacing w:line="222" w:lineRule="exact"/>
              <w:ind w:left="5"/>
              <w:jc w:val="left"/>
              <w:rPr>
                <w:sz w:val="20"/>
              </w:rPr>
            </w:pPr>
            <w:r>
              <w:rPr>
                <w:spacing w:val="-5"/>
                <w:sz w:val="20"/>
              </w:rPr>
              <w:t>н\д</w:t>
            </w:r>
          </w:p>
        </w:tc>
        <w:tc>
          <w:tcPr>
            <w:tcW w:w="994" w:type="dxa"/>
          </w:tcPr>
          <w:p w14:paraId="059C1885" w14:textId="77777777" w:rsidR="00DF38C3" w:rsidRDefault="00D46CFF">
            <w:pPr>
              <w:pStyle w:val="TableParagraph"/>
              <w:spacing w:line="222" w:lineRule="exact"/>
              <w:ind w:left="5"/>
              <w:jc w:val="left"/>
              <w:rPr>
                <w:sz w:val="20"/>
              </w:rPr>
            </w:pPr>
            <w:r>
              <w:rPr>
                <w:spacing w:val="-5"/>
                <w:sz w:val="20"/>
              </w:rPr>
              <w:t>н\д</w:t>
            </w:r>
          </w:p>
        </w:tc>
        <w:tc>
          <w:tcPr>
            <w:tcW w:w="1274" w:type="dxa"/>
          </w:tcPr>
          <w:p w14:paraId="50655931" w14:textId="77777777" w:rsidR="00DF38C3" w:rsidRDefault="00D46CFF">
            <w:pPr>
              <w:pStyle w:val="TableParagraph"/>
              <w:spacing w:line="222" w:lineRule="exact"/>
              <w:ind w:left="5"/>
              <w:jc w:val="left"/>
              <w:rPr>
                <w:sz w:val="20"/>
              </w:rPr>
            </w:pPr>
            <w:r>
              <w:rPr>
                <w:spacing w:val="-5"/>
                <w:sz w:val="20"/>
              </w:rPr>
              <w:t>н\д</w:t>
            </w:r>
          </w:p>
        </w:tc>
        <w:tc>
          <w:tcPr>
            <w:tcW w:w="1308" w:type="dxa"/>
          </w:tcPr>
          <w:p w14:paraId="5B1B9374" w14:textId="77777777" w:rsidR="00DF38C3" w:rsidRDefault="00D46CFF">
            <w:pPr>
              <w:pStyle w:val="TableParagraph"/>
              <w:spacing w:line="222" w:lineRule="exact"/>
              <w:ind w:left="5"/>
              <w:jc w:val="left"/>
              <w:rPr>
                <w:sz w:val="20"/>
              </w:rPr>
            </w:pPr>
            <w:r>
              <w:rPr>
                <w:spacing w:val="-5"/>
                <w:sz w:val="20"/>
              </w:rPr>
              <w:t>н\д</w:t>
            </w:r>
          </w:p>
        </w:tc>
        <w:tc>
          <w:tcPr>
            <w:tcW w:w="1305" w:type="dxa"/>
          </w:tcPr>
          <w:p w14:paraId="4BF49D23" w14:textId="77777777" w:rsidR="00DF38C3" w:rsidRDefault="00D46CFF">
            <w:pPr>
              <w:pStyle w:val="TableParagraph"/>
              <w:spacing w:line="222" w:lineRule="exact"/>
              <w:ind w:left="5"/>
              <w:jc w:val="left"/>
              <w:rPr>
                <w:sz w:val="20"/>
              </w:rPr>
            </w:pPr>
            <w:r>
              <w:rPr>
                <w:spacing w:val="-5"/>
                <w:sz w:val="20"/>
              </w:rPr>
              <w:t>н\д</w:t>
            </w:r>
          </w:p>
        </w:tc>
      </w:tr>
      <w:tr w:rsidR="00DF38C3" w14:paraId="2F9F1833" w14:textId="77777777">
        <w:trPr>
          <w:trHeight w:val="690"/>
        </w:trPr>
        <w:tc>
          <w:tcPr>
            <w:tcW w:w="2189" w:type="dxa"/>
          </w:tcPr>
          <w:p w14:paraId="7C0C8F79"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w:t>
            </w:r>
          </w:p>
          <w:p w14:paraId="08E912B1" w14:textId="77777777" w:rsidR="00DF38C3" w:rsidRDefault="00D46CFF">
            <w:pPr>
              <w:pStyle w:val="TableParagraph"/>
              <w:spacing w:line="209" w:lineRule="exact"/>
              <w:ind w:left="285" w:right="271"/>
              <w:rPr>
                <w:sz w:val="20"/>
              </w:rPr>
            </w:pPr>
            <w:r>
              <w:rPr>
                <w:sz w:val="20"/>
              </w:rPr>
              <w:t>с.</w:t>
            </w:r>
            <w:r>
              <w:rPr>
                <w:spacing w:val="-2"/>
                <w:sz w:val="20"/>
              </w:rPr>
              <w:t xml:space="preserve"> Ягодное</w:t>
            </w:r>
          </w:p>
        </w:tc>
        <w:tc>
          <w:tcPr>
            <w:tcW w:w="949" w:type="dxa"/>
          </w:tcPr>
          <w:p w14:paraId="707ED2E9" w14:textId="77777777" w:rsidR="00DF38C3" w:rsidRDefault="00D46CFF">
            <w:pPr>
              <w:pStyle w:val="TableParagraph"/>
              <w:spacing w:before="226"/>
              <w:ind w:left="24" w:right="2"/>
              <w:rPr>
                <w:sz w:val="20"/>
              </w:rPr>
            </w:pPr>
            <w:r>
              <w:rPr>
                <w:spacing w:val="-5"/>
                <w:sz w:val="20"/>
              </w:rPr>
              <w:t>20</w:t>
            </w:r>
          </w:p>
        </w:tc>
        <w:tc>
          <w:tcPr>
            <w:tcW w:w="1037" w:type="dxa"/>
          </w:tcPr>
          <w:p w14:paraId="4C6E20D7" w14:textId="77777777" w:rsidR="00DF38C3" w:rsidRDefault="00D46CFF">
            <w:pPr>
              <w:pStyle w:val="TableParagraph"/>
              <w:spacing w:before="226"/>
              <w:ind w:left="18"/>
              <w:rPr>
                <w:sz w:val="20"/>
              </w:rPr>
            </w:pPr>
            <w:r>
              <w:rPr>
                <w:spacing w:val="-5"/>
                <w:sz w:val="20"/>
              </w:rPr>
              <w:t>0,8</w:t>
            </w:r>
          </w:p>
        </w:tc>
        <w:tc>
          <w:tcPr>
            <w:tcW w:w="991" w:type="dxa"/>
          </w:tcPr>
          <w:p w14:paraId="37EEBD09" w14:textId="77777777" w:rsidR="00DF38C3" w:rsidRDefault="00D46CFF">
            <w:pPr>
              <w:pStyle w:val="TableParagraph"/>
              <w:spacing w:before="226"/>
              <w:ind w:right="234"/>
              <w:jc w:val="right"/>
              <w:rPr>
                <w:sz w:val="20"/>
              </w:rPr>
            </w:pPr>
            <w:r>
              <w:rPr>
                <w:spacing w:val="-2"/>
                <w:sz w:val="20"/>
              </w:rPr>
              <w:t>0,002</w:t>
            </w:r>
          </w:p>
        </w:tc>
        <w:tc>
          <w:tcPr>
            <w:tcW w:w="994" w:type="dxa"/>
          </w:tcPr>
          <w:p w14:paraId="5CD6CF72" w14:textId="77777777" w:rsidR="00DF38C3" w:rsidRDefault="00D46CFF">
            <w:pPr>
              <w:pStyle w:val="TableParagraph"/>
              <w:spacing w:before="226"/>
              <w:ind w:right="236"/>
              <w:jc w:val="right"/>
              <w:rPr>
                <w:sz w:val="20"/>
              </w:rPr>
            </w:pPr>
            <w:r>
              <w:rPr>
                <w:spacing w:val="-2"/>
                <w:sz w:val="20"/>
              </w:rPr>
              <w:t>0,016</w:t>
            </w:r>
          </w:p>
        </w:tc>
        <w:tc>
          <w:tcPr>
            <w:tcW w:w="1274" w:type="dxa"/>
          </w:tcPr>
          <w:p w14:paraId="37E125B3" w14:textId="77777777" w:rsidR="00DF38C3" w:rsidRDefault="00D46CFF">
            <w:pPr>
              <w:pStyle w:val="TableParagraph"/>
              <w:spacing w:before="226"/>
              <w:ind w:right="378"/>
              <w:jc w:val="right"/>
              <w:rPr>
                <w:sz w:val="20"/>
              </w:rPr>
            </w:pPr>
            <w:r>
              <w:rPr>
                <w:spacing w:val="-2"/>
                <w:sz w:val="20"/>
              </w:rPr>
              <w:t>9,744</w:t>
            </w:r>
          </w:p>
        </w:tc>
        <w:tc>
          <w:tcPr>
            <w:tcW w:w="1308" w:type="dxa"/>
          </w:tcPr>
          <w:p w14:paraId="53702356" w14:textId="77777777" w:rsidR="00DF38C3" w:rsidRDefault="00D46CFF">
            <w:pPr>
              <w:pStyle w:val="TableParagraph"/>
              <w:spacing w:before="226"/>
              <w:ind w:left="22"/>
              <w:rPr>
                <w:sz w:val="20"/>
              </w:rPr>
            </w:pPr>
            <w:r>
              <w:rPr>
                <w:spacing w:val="-10"/>
                <w:sz w:val="20"/>
              </w:rPr>
              <w:t>-</w:t>
            </w:r>
          </w:p>
        </w:tc>
        <w:tc>
          <w:tcPr>
            <w:tcW w:w="1305" w:type="dxa"/>
          </w:tcPr>
          <w:p w14:paraId="100875E2" w14:textId="77777777" w:rsidR="00DF38C3" w:rsidRDefault="00D46CFF">
            <w:pPr>
              <w:pStyle w:val="TableParagraph"/>
              <w:spacing w:before="226"/>
              <w:ind w:left="20"/>
              <w:rPr>
                <w:sz w:val="20"/>
              </w:rPr>
            </w:pPr>
            <w:r>
              <w:rPr>
                <w:spacing w:val="-10"/>
                <w:sz w:val="20"/>
              </w:rPr>
              <w:t>-</w:t>
            </w:r>
          </w:p>
        </w:tc>
      </w:tr>
      <w:tr w:rsidR="00DF38C3" w14:paraId="0C0A8233" w14:textId="77777777">
        <w:trPr>
          <w:trHeight w:val="687"/>
        </w:trPr>
        <w:tc>
          <w:tcPr>
            <w:tcW w:w="2189" w:type="dxa"/>
          </w:tcPr>
          <w:p w14:paraId="05701FBE"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2</w:t>
            </w:r>
          </w:p>
          <w:p w14:paraId="397E6CE1" w14:textId="77777777" w:rsidR="00DF38C3" w:rsidRDefault="00D46CFF">
            <w:pPr>
              <w:pStyle w:val="TableParagraph"/>
              <w:spacing w:line="204" w:lineRule="exact"/>
              <w:ind w:left="285" w:right="271"/>
              <w:rPr>
                <w:sz w:val="20"/>
              </w:rPr>
            </w:pPr>
            <w:r>
              <w:rPr>
                <w:sz w:val="20"/>
              </w:rPr>
              <w:t>с.</w:t>
            </w:r>
            <w:r>
              <w:rPr>
                <w:spacing w:val="-2"/>
                <w:sz w:val="20"/>
              </w:rPr>
              <w:t xml:space="preserve"> Ягодное</w:t>
            </w:r>
          </w:p>
        </w:tc>
        <w:tc>
          <w:tcPr>
            <w:tcW w:w="949" w:type="dxa"/>
          </w:tcPr>
          <w:p w14:paraId="4223B7B3" w14:textId="77777777" w:rsidR="00DF38C3" w:rsidRDefault="00DF38C3">
            <w:pPr>
              <w:pStyle w:val="TableParagraph"/>
              <w:jc w:val="left"/>
              <w:rPr>
                <w:sz w:val="20"/>
              </w:rPr>
            </w:pPr>
          </w:p>
          <w:p w14:paraId="6F4B1E33" w14:textId="77777777" w:rsidR="00DF38C3" w:rsidRDefault="00D46CFF">
            <w:pPr>
              <w:pStyle w:val="TableParagraph"/>
              <w:ind w:left="24" w:right="7"/>
              <w:rPr>
                <w:sz w:val="20"/>
              </w:rPr>
            </w:pPr>
            <w:r>
              <w:rPr>
                <w:spacing w:val="-2"/>
                <w:sz w:val="20"/>
              </w:rPr>
              <w:t>66,16</w:t>
            </w:r>
          </w:p>
        </w:tc>
        <w:tc>
          <w:tcPr>
            <w:tcW w:w="1037" w:type="dxa"/>
          </w:tcPr>
          <w:p w14:paraId="2FD27201" w14:textId="77777777" w:rsidR="00DF38C3" w:rsidRDefault="00DF38C3">
            <w:pPr>
              <w:pStyle w:val="TableParagraph"/>
              <w:jc w:val="left"/>
              <w:rPr>
                <w:sz w:val="20"/>
              </w:rPr>
            </w:pPr>
          </w:p>
          <w:p w14:paraId="376C645C" w14:textId="77777777" w:rsidR="00DF38C3" w:rsidRDefault="00D46CFF">
            <w:pPr>
              <w:pStyle w:val="TableParagraph"/>
              <w:ind w:left="18"/>
              <w:rPr>
                <w:sz w:val="20"/>
              </w:rPr>
            </w:pPr>
            <w:r>
              <w:rPr>
                <w:spacing w:val="-5"/>
                <w:sz w:val="20"/>
              </w:rPr>
              <w:t>1,8</w:t>
            </w:r>
          </w:p>
        </w:tc>
        <w:tc>
          <w:tcPr>
            <w:tcW w:w="991" w:type="dxa"/>
          </w:tcPr>
          <w:p w14:paraId="5452E8A6" w14:textId="77777777" w:rsidR="00DF38C3" w:rsidRDefault="00DF38C3">
            <w:pPr>
              <w:pStyle w:val="TableParagraph"/>
              <w:jc w:val="left"/>
              <w:rPr>
                <w:sz w:val="20"/>
              </w:rPr>
            </w:pPr>
          </w:p>
          <w:p w14:paraId="0BB4103C" w14:textId="77777777" w:rsidR="00DF38C3" w:rsidRDefault="00D46CFF">
            <w:pPr>
              <w:pStyle w:val="TableParagraph"/>
              <w:ind w:right="178"/>
              <w:jc w:val="right"/>
              <w:rPr>
                <w:sz w:val="20"/>
              </w:rPr>
            </w:pPr>
            <w:r>
              <w:rPr>
                <w:spacing w:val="-2"/>
                <w:sz w:val="20"/>
              </w:rPr>
              <w:t>0,0045</w:t>
            </w:r>
          </w:p>
        </w:tc>
        <w:tc>
          <w:tcPr>
            <w:tcW w:w="994" w:type="dxa"/>
          </w:tcPr>
          <w:p w14:paraId="15DF7ECE" w14:textId="77777777" w:rsidR="00DF38C3" w:rsidRDefault="00DF38C3">
            <w:pPr>
              <w:pStyle w:val="TableParagraph"/>
              <w:jc w:val="left"/>
              <w:rPr>
                <w:sz w:val="20"/>
              </w:rPr>
            </w:pPr>
          </w:p>
          <w:p w14:paraId="3A10505F" w14:textId="77777777" w:rsidR="00DF38C3" w:rsidRDefault="00D46CFF">
            <w:pPr>
              <w:pStyle w:val="TableParagraph"/>
              <w:ind w:right="236"/>
              <w:jc w:val="right"/>
              <w:rPr>
                <w:sz w:val="20"/>
              </w:rPr>
            </w:pPr>
            <w:r>
              <w:rPr>
                <w:spacing w:val="-2"/>
                <w:sz w:val="20"/>
              </w:rPr>
              <w:t>0,036</w:t>
            </w:r>
          </w:p>
        </w:tc>
        <w:tc>
          <w:tcPr>
            <w:tcW w:w="1274" w:type="dxa"/>
          </w:tcPr>
          <w:p w14:paraId="1EE81472" w14:textId="77777777" w:rsidR="00DF38C3" w:rsidRDefault="00DF38C3">
            <w:pPr>
              <w:pStyle w:val="TableParagraph"/>
              <w:jc w:val="left"/>
              <w:rPr>
                <w:sz w:val="20"/>
              </w:rPr>
            </w:pPr>
          </w:p>
          <w:p w14:paraId="48651B47" w14:textId="77777777" w:rsidR="00DF38C3" w:rsidRDefault="00D46CFF">
            <w:pPr>
              <w:pStyle w:val="TableParagraph"/>
              <w:ind w:right="322"/>
              <w:jc w:val="right"/>
              <w:rPr>
                <w:sz w:val="20"/>
              </w:rPr>
            </w:pPr>
            <w:r>
              <w:rPr>
                <w:spacing w:val="-2"/>
                <w:sz w:val="20"/>
              </w:rPr>
              <w:t>21,924</w:t>
            </w:r>
          </w:p>
        </w:tc>
        <w:tc>
          <w:tcPr>
            <w:tcW w:w="1308" w:type="dxa"/>
          </w:tcPr>
          <w:p w14:paraId="69D43FAB" w14:textId="77777777" w:rsidR="00DF38C3" w:rsidRDefault="00DF38C3">
            <w:pPr>
              <w:pStyle w:val="TableParagraph"/>
              <w:jc w:val="left"/>
              <w:rPr>
                <w:sz w:val="20"/>
              </w:rPr>
            </w:pPr>
          </w:p>
          <w:p w14:paraId="0E9B6AE6" w14:textId="77777777" w:rsidR="00DF38C3" w:rsidRDefault="00D46CFF">
            <w:pPr>
              <w:pStyle w:val="TableParagraph"/>
              <w:ind w:left="22"/>
              <w:rPr>
                <w:sz w:val="20"/>
              </w:rPr>
            </w:pPr>
            <w:r>
              <w:rPr>
                <w:spacing w:val="-10"/>
                <w:sz w:val="20"/>
              </w:rPr>
              <w:t>-</w:t>
            </w:r>
          </w:p>
        </w:tc>
        <w:tc>
          <w:tcPr>
            <w:tcW w:w="1305" w:type="dxa"/>
          </w:tcPr>
          <w:p w14:paraId="7B60C2FB" w14:textId="77777777" w:rsidR="00DF38C3" w:rsidRDefault="00DF38C3">
            <w:pPr>
              <w:pStyle w:val="TableParagraph"/>
              <w:jc w:val="left"/>
              <w:rPr>
                <w:sz w:val="20"/>
              </w:rPr>
            </w:pPr>
          </w:p>
          <w:p w14:paraId="4A2517AF" w14:textId="77777777" w:rsidR="00DF38C3" w:rsidRDefault="00D46CFF">
            <w:pPr>
              <w:pStyle w:val="TableParagraph"/>
              <w:ind w:left="20"/>
              <w:rPr>
                <w:sz w:val="20"/>
              </w:rPr>
            </w:pPr>
            <w:r>
              <w:rPr>
                <w:spacing w:val="-10"/>
                <w:sz w:val="20"/>
              </w:rPr>
              <w:t>-</w:t>
            </w:r>
          </w:p>
        </w:tc>
      </w:tr>
      <w:tr w:rsidR="00DF38C3" w14:paraId="1EE11441" w14:textId="77777777">
        <w:trPr>
          <w:trHeight w:val="690"/>
        </w:trPr>
        <w:tc>
          <w:tcPr>
            <w:tcW w:w="2189" w:type="dxa"/>
          </w:tcPr>
          <w:p w14:paraId="0A31880B" w14:textId="77777777" w:rsidR="00DF38C3" w:rsidRDefault="00D46CFF">
            <w:pPr>
              <w:pStyle w:val="TableParagraph"/>
              <w:ind w:left="285" w:right="269"/>
              <w:rPr>
                <w:sz w:val="20"/>
              </w:rPr>
            </w:pPr>
            <w:r>
              <w:rPr>
                <w:spacing w:val="-4"/>
                <w:sz w:val="20"/>
              </w:rPr>
              <w:t xml:space="preserve">Планируемая </w:t>
            </w:r>
            <w:r>
              <w:rPr>
                <w:sz w:val="20"/>
              </w:rPr>
              <w:t>БМК № 3</w:t>
            </w:r>
          </w:p>
          <w:p w14:paraId="293CB33D" w14:textId="77777777" w:rsidR="00DF38C3" w:rsidRDefault="00D46CFF">
            <w:pPr>
              <w:pStyle w:val="TableParagraph"/>
              <w:spacing w:line="215" w:lineRule="exact"/>
              <w:ind w:left="285" w:right="271"/>
              <w:rPr>
                <w:sz w:val="20"/>
              </w:rPr>
            </w:pPr>
            <w:r>
              <w:rPr>
                <w:sz w:val="20"/>
              </w:rPr>
              <w:t>с.</w:t>
            </w:r>
            <w:r>
              <w:rPr>
                <w:spacing w:val="-2"/>
                <w:sz w:val="20"/>
              </w:rPr>
              <w:t xml:space="preserve"> Ягодное</w:t>
            </w:r>
          </w:p>
        </w:tc>
        <w:tc>
          <w:tcPr>
            <w:tcW w:w="949" w:type="dxa"/>
          </w:tcPr>
          <w:p w14:paraId="18B4E934" w14:textId="77777777" w:rsidR="00DF38C3" w:rsidRDefault="00DF38C3">
            <w:pPr>
              <w:pStyle w:val="TableParagraph"/>
              <w:spacing w:before="1"/>
              <w:jc w:val="left"/>
              <w:rPr>
                <w:sz w:val="20"/>
              </w:rPr>
            </w:pPr>
          </w:p>
          <w:p w14:paraId="6F6332A6" w14:textId="77777777" w:rsidR="00DF38C3" w:rsidRDefault="00D46CFF">
            <w:pPr>
              <w:pStyle w:val="TableParagraph"/>
              <w:ind w:left="24" w:right="7"/>
              <w:rPr>
                <w:sz w:val="20"/>
              </w:rPr>
            </w:pPr>
            <w:r>
              <w:rPr>
                <w:spacing w:val="-2"/>
                <w:sz w:val="20"/>
              </w:rPr>
              <w:t>66,16</w:t>
            </w:r>
          </w:p>
        </w:tc>
        <w:tc>
          <w:tcPr>
            <w:tcW w:w="1037" w:type="dxa"/>
          </w:tcPr>
          <w:p w14:paraId="4B9B0470" w14:textId="77777777" w:rsidR="00DF38C3" w:rsidRDefault="00DF38C3">
            <w:pPr>
              <w:pStyle w:val="TableParagraph"/>
              <w:spacing w:before="1"/>
              <w:jc w:val="left"/>
              <w:rPr>
                <w:sz w:val="20"/>
              </w:rPr>
            </w:pPr>
          </w:p>
          <w:p w14:paraId="15061987" w14:textId="77777777" w:rsidR="00DF38C3" w:rsidRDefault="00D46CFF">
            <w:pPr>
              <w:pStyle w:val="TableParagraph"/>
              <w:ind w:left="18"/>
              <w:rPr>
                <w:sz w:val="20"/>
              </w:rPr>
            </w:pPr>
            <w:r>
              <w:rPr>
                <w:spacing w:val="-5"/>
                <w:sz w:val="20"/>
              </w:rPr>
              <w:t>1,8</w:t>
            </w:r>
          </w:p>
        </w:tc>
        <w:tc>
          <w:tcPr>
            <w:tcW w:w="991" w:type="dxa"/>
          </w:tcPr>
          <w:p w14:paraId="260E058B" w14:textId="77777777" w:rsidR="00DF38C3" w:rsidRDefault="00DF38C3">
            <w:pPr>
              <w:pStyle w:val="TableParagraph"/>
              <w:spacing w:before="1"/>
              <w:jc w:val="left"/>
              <w:rPr>
                <w:sz w:val="20"/>
              </w:rPr>
            </w:pPr>
          </w:p>
          <w:p w14:paraId="02F77380" w14:textId="77777777" w:rsidR="00DF38C3" w:rsidRDefault="00D46CFF">
            <w:pPr>
              <w:pStyle w:val="TableParagraph"/>
              <w:ind w:right="178"/>
              <w:jc w:val="right"/>
              <w:rPr>
                <w:sz w:val="20"/>
              </w:rPr>
            </w:pPr>
            <w:r>
              <w:rPr>
                <w:spacing w:val="-2"/>
                <w:sz w:val="20"/>
              </w:rPr>
              <w:t>0,0045</w:t>
            </w:r>
          </w:p>
        </w:tc>
        <w:tc>
          <w:tcPr>
            <w:tcW w:w="994" w:type="dxa"/>
          </w:tcPr>
          <w:p w14:paraId="6A16AC58" w14:textId="77777777" w:rsidR="00DF38C3" w:rsidRDefault="00DF38C3">
            <w:pPr>
              <w:pStyle w:val="TableParagraph"/>
              <w:spacing w:before="1"/>
              <w:jc w:val="left"/>
              <w:rPr>
                <w:sz w:val="20"/>
              </w:rPr>
            </w:pPr>
          </w:p>
          <w:p w14:paraId="02DEAAAE" w14:textId="77777777" w:rsidR="00DF38C3" w:rsidRDefault="00D46CFF">
            <w:pPr>
              <w:pStyle w:val="TableParagraph"/>
              <w:ind w:right="236"/>
              <w:jc w:val="right"/>
              <w:rPr>
                <w:sz w:val="20"/>
              </w:rPr>
            </w:pPr>
            <w:r>
              <w:rPr>
                <w:spacing w:val="-2"/>
                <w:sz w:val="20"/>
              </w:rPr>
              <w:t>0,036</w:t>
            </w:r>
          </w:p>
        </w:tc>
        <w:tc>
          <w:tcPr>
            <w:tcW w:w="1274" w:type="dxa"/>
          </w:tcPr>
          <w:p w14:paraId="33467F3F" w14:textId="77777777" w:rsidR="00DF38C3" w:rsidRDefault="00DF38C3">
            <w:pPr>
              <w:pStyle w:val="TableParagraph"/>
              <w:spacing w:before="1"/>
              <w:jc w:val="left"/>
              <w:rPr>
                <w:sz w:val="20"/>
              </w:rPr>
            </w:pPr>
          </w:p>
          <w:p w14:paraId="328C69E8" w14:textId="77777777" w:rsidR="00DF38C3" w:rsidRDefault="00D46CFF">
            <w:pPr>
              <w:pStyle w:val="TableParagraph"/>
              <w:ind w:right="322"/>
              <w:jc w:val="right"/>
              <w:rPr>
                <w:sz w:val="20"/>
              </w:rPr>
            </w:pPr>
            <w:r>
              <w:rPr>
                <w:spacing w:val="-2"/>
                <w:sz w:val="20"/>
              </w:rPr>
              <w:t>21,924</w:t>
            </w:r>
          </w:p>
        </w:tc>
        <w:tc>
          <w:tcPr>
            <w:tcW w:w="1308" w:type="dxa"/>
          </w:tcPr>
          <w:p w14:paraId="4FC7C7D7" w14:textId="77777777" w:rsidR="00DF38C3" w:rsidRDefault="00DF38C3">
            <w:pPr>
              <w:pStyle w:val="TableParagraph"/>
              <w:spacing w:before="1"/>
              <w:jc w:val="left"/>
              <w:rPr>
                <w:sz w:val="20"/>
              </w:rPr>
            </w:pPr>
          </w:p>
          <w:p w14:paraId="3E4A65C9" w14:textId="77777777" w:rsidR="00DF38C3" w:rsidRDefault="00D46CFF">
            <w:pPr>
              <w:pStyle w:val="TableParagraph"/>
              <w:ind w:left="22"/>
              <w:rPr>
                <w:sz w:val="20"/>
              </w:rPr>
            </w:pPr>
            <w:r>
              <w:rPr>
                <w:spacing w:val="-10"/>
                <w:sz w:val="20"/>
              </w:rPr>
              <w:t>-</w:t>
            </w:r>
          </w:p>
        </w:tc>
        <w:tc>
          <w:tcPr>
            <w:tcW w:w="1305" w:type="dxa"/>
          </w:tcPr>
          <w:p w14:paraId="472FB253" w14:textId="77777777" w:rsidR="00DF38C3" w:rsidRDefault="00DF38C3">
            <w:pPr>
              <w:pStyle w:val="TableParagraph"/>
              <w:spacing w:before="1"/>
              <w:jc w:val="left"/>
              <w:rPr>
                <w:sz w:val="20"/>
              </w:rPr>
            </w:pPr>
          </w:p>
          <w:p w14:paraId="0BD8FFFC" w14:textId="77777777" w:rsidR="00DF38C3" w:rsidRDefault="00D46CFF">
            <w:pPr>
              <w:pStyle w:val="TableParagraph"/>
              <w:ind w:left="20"/>
              <w:rPr>
                <w:sz w:val="20"/>
              </w:rPr>
            </w:pPr>
            <w:r>
              <w:rPr>
                <w:spacing w:val="-10"/>
                <w:sz w:val="20"/>
              </w:rPr>
              <w:t>-</w:t>
            </w:r>
          </w:p>
        </w:tc>
      </w:tr>
      <w:tr w:rsidR="00DF38C3" w14:paraId="38EC228D" w14:textId="77777777">
        <w:trPr>
          <w:trHeight w:val="690"/>
        </w:trPr>
        <w:tc>
          <w:tcPr>
            <w:tcW w:w="2189" w:type="dxa"/>
          </w:tcPr>
          <w:p w14:paraId="3BD2D3CF"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4</w:t>
            </w:r>
          </w:p>
          <w:p w14:paraId="22149001"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09E54E1C" w14:textId="77777777" w:rsidR="00DF38C3" w:rsidRDefault="00DF38C3">
            <w:pPr>
              <w:pStyle w:val="TableParagraph"/>
              <w:jc w:val="left"/>
              <w:rPr>
                <w:sz w:val="20"/>
              </w:rPr>
            </w:pPr>
          </w:p>
          <w:p w14:paraId="3CF2302F" w14:textId="77777777" w:rsidR="00DF38C3" w:rsidRDefault="00D46CFF">
            <w:pPr>
              <w:pStyle w:val="TableParagraph"/>
              <w:spacing w:before="1"/>
              <w:ind w:left="24" w:right="4"/>
              <w:rPr>
                <w:sz w:val="20"/>
              </w:rPr>
            </w:pPr>
            <w:r>
              <w:rPr>
                <w:spacing w:val="-4"/>
                <w:sz w:val="20"/>
              </w:rPr>
              <w:t>17,6</w:t>
            </w:r>
          </w:p>
        </w:tc>
        <w:tc>
          <w:tcPr>
            <w:tcW w:w="1037" w:type="dxa"/>
          </w:tcPr>
          <w:p w14:paraId="322F54C4" w14:textId="77777777" w:rsidR="00DF38C3" w:rsidRDefault="00DF38C3">
            <w:pPr>
              <w:pStyle w:val="TableParagraph"/>
              <w:jc w:val="left"/>
              <w:rPr>
                <w:sz w:val="20"/>
              </w:rPr>
            </w:pPr>
          </w:p>
          <w:p w14:paraId="5CD3A6F0" w14:textId="77777777" w:rsidR="00DF38C3" w:rsidRDefault="00D46CFF">
            <w:pPr>
              <w:pStyle w:val="TableParagraph"/>
              <w:spacing w:before="1"/>
              <w:ind w:left="18"/>
              <w:rPr>
                <w:sz w:val="20"/>
              </w:rPr>
            </w:pPr>
            <w:r>
              <w:rPr>
                <w:spacing w:val="-5"/>
                <w:sz w:val="20"/>
              </w:rPr>
              <w:t>0,8</w:t>
            </w:r>
          </w:p>
        </w:tc>
        <w:tc>
          <w:tcPr>
            <w:tcW w:w="991" w:type="dxa"/>
          </w:tcPr>
          <w:p w14:paraId="3EB826D2" w14:textId="77777777" w:rsidR="00DF38C3" w:rsidRDefault="00DF38C3">
            <w:pPr>
              <w:pStyle w:val="TableParagraph"/>
              <w:jc w:val="left"/>
              <w:rPr>
                <w:sz w:val="20"/>
              </w:rPr>
            </w:pPr>
          </w:p>
          <w:p w14:paraId="39B613C4" w14:textId="77777777" w:rsidR="00DF38C3" w:rsidRDefault="00D46CFF">
            <w:pPr>
              <w:pStyle w:val="TableParagraph"/>
              <w:spacing w:before="1"/>
              <w:ind w:right="234"/>
              <w:jc w:val="right"/>
              <w:rPr>
                <w:sz w:val="20"/>
              </w:rPr>
            </w:pPr>
            <w:r>
              <w:rPr>
                <w:spacing w:val="-2"/>
                <w:sz w:val="20"/>
              </w:rPr>
              <w:t>0,002</w:t>
            </w:r>
          </w:p>
        </w:tc>
        <w:tc>
          <w:tcPr>
            <w:tcW w:w="994" w:type="dxa"/>
          </w:tcPr>
          <w:p w14:paraId="19211900" w14:textId="77777777" w:rsidR="00DF38C3" w:rsidRDefault="00DF38C3">
            <w:pPr>
              <w:pStyle w:val="TableParagraph"/>
              <w:jc w:val="left"/>
              <w:rPr>
                <w:sz w:val="20"/>
              </w:rPr>
            </w:pPr>
          </w:p>
          <w:p w14:paraId="25C8E3D4" w14:textId="77777777" w:rsidR="00DF38C3" w:rsidRDefault="00D46CFF">
            <w:pPr>
              <w:pStyle w:val="TableParagraph"/>
              <w:spacing w:before="1"/>
              <w:ind w:right="236"/>
              <w:jc w:val="right"/>
              <w:rPr>
                <w:sz w:val="20"/>
              </w:rPr>
            </w:pPr>
            <w:r>
              <w:rPr>
                <w:spacing w:val="-2"/>
                <w:sz w:val="20"/>
              </w:rPr>
              <w:t>0,016</w:t>
            </w:r>
          </w:p>
        </w:tc>
        <w:tc>
          <w:tcPr>
            <w:tcW w:w="1274" w:type="dxa"/>
          </w:tcPr>
          <w:p w14:paraId="26D8F2CA" w14:textId="77777777" w:rsidR="00DF38C3" w:rsidRDefault="00DF38C3">
            <w:pPr>
              <w:pStyle w:val="TableParagraph"/>
              <w:jc w:val="left"/>
              <w:rPr>
                <w:sz w:val="20"/>
              </w:rPr>
            </w:pPr>
          </w:p>
          <w:p w14:paraId="6BE700C1" w14:textId="77777777" w:rsidR="00DF38C3" w:rsidRDefault="00D46CFF">
            <w:pPr>
              <w:pStyle w:val="TableParagraph"/>
              <w:spacing w:before="1"/>
              <w:ind w:right="378"/>
              <w:jc w:val="right"/>
              <w:rPr>
                <w:sz w:val="20"/>
              </w:rPr>
            </w:pPr>
            <w:r>
              <w:rPr>
                <w:spacing w:val="-2"/>
                <w:sz w:val="20"/>
              </w:rPr>
              <w:t>9,744</w:t>
            </w:r>
          </w:p>
        </w:tc>
        <w:tc>
          <w:tcPr>
            <w:tcW w:w="1308" w:type="dxa"/>
          </w:tcPr>
          <w:p w14:paraId="1814CFFF" w14:textId="77777777" w:rsidR="00DF38C3" w:rsidRDefault="00DF38C3">
            <w:pPr>
              <w:pStyle w:val="TableParagraph"/>
              <w:jc w:val="left"/>
              <w:rPr>
                <w:sz w:val="20"/>
              </w:rPr>
            </w:pPr>
          </w:p>
          <w:p w14:paraId="717C220E" w14:textId="77777777" w:rsidR="00DF38C3" w:rsidRDefault="00D46CFF">
            <w:pPr>
              <w:pStyle w:val="TableParagraph"/>
              <w:spacing w:before="1"/>
              <w:ind w:left="22"/>
              <w:rPr>
                <w:sz w:val="20"/>
              </w:rPr>
            </w:pPr>
            <w:r>
              <w:rPr>
                <w:spacing w:val="-10"/>
                <w:sz w:val="20"/>
              </w:rPr>
              <w:t>-</w:t>
            </w:r>
          </w:p>
        </w:tc>
        <w:tc>
          <w:tcPr>
            <w:tcW w:w="1305" w:type="dxa"/>
          </w:tcPr>
          <w:p w14:paraId="42336AAC" w14:textId="77777777" w:rsidR="00DF38C3" w:rsidRDefault="00DF38C3">
            <w:pPr>
              <w:pStyle w:val="TableParagraph"/>
              <w:jc w:val="left"/>
              <w:rPr>
                <w:sz w:val="20"/>
              </w:rPr>
            </w:pPr>
          </w:p>
          <w:p w14:paraId="49901E6D" w14:textId="77777777" w:rsidR="00DF38C3" w:rsidRDefault="00D46CFF">
            <w:pPr>
              <w:pStyle w:val="TableParagraph"/>
              <w:spacing w:before="1"/>
              <w:ind w:left="20"/>
              <w:rPr>
                <w:sz w:val="20"/>
              </w:rPr>
            </w:pPr>
            <w:r>
              <w:rPr>
                <w:spacing w:val="-10"/>
                <w:sz w:val="20"/>
              </w:rPr>
              <w:t>-</w:t>
            </w:r>
          </w:p>
        </w:tc>
      </w:tr>
      <w:tr w:rsidR="00DF38C3" w14:paraId="646B3DD9" w14:textId="77777777">
        <w:trPr>
          <w:trHeight w:val="690"/>
        </w:trPr>
        <w:tc>
          <w:tcPr>
            <w:tcW w:w="2189" w:type="dxa"/>
          </w:tcPr>
          <w:p w14:paraId="55F644BA" w14:textId="77777777" w:rsidR="00DF38C3" w:rsidRDefault="00D46CFF">
            <w:pPr>
              <w:pStyle w:val="TableParagraph"/>
              <w:spacing w:line="242" w:lineRule="auto"/>
              <w:ind w:left="285" w:right="269"/>
              <w:rPr>
                <w:sz w:val="20"/>
              </w:rPr>
            </w:pPr>
            <w:r>
              <w:rPr>
                <w:spacing w:val="-4"/>
                <w:sz w:val="20"/>
              </w:rPr>
              <w:t xml:space="preserve">Планируемая </w:t>
            </w:r>
            <w:r>
              <w:rPr>
                <w:sz w:val="20"/>
              </w:rPr>
              <w:t>БМК № 5</w:t>
            </w:r>
          </w:p>
          <w:p w14:paraId="63B774AD" w14:textId="77777777" w:rsidR="00DF38C3" w:rsidRDefault="00D46CFF">
            <w:pPr>
              <w:pStyle w:val="TableParagraph"/>
              <w:spacing w:line="211" w:lineRule="exact"/>
              <w:ind w:left="285" w:right="271"/>
              <w:rPr>
                <w:sz w:val="20"/>
              </w:rPr>
            </w:pPr>
            <w:r>
              <w:rPr>
                <w:sz w:val="20"/>
              </w:rPr>
              <w:t>с.</w:t>
            </w:r>
            <w:r>
              <w:rPr>
                <w:spacing w:val="-2"/>
                <w:sz w:val="20"/>
              </w:rPr>
              <w:t xml:space="preserve"> Ягодное</w:t>
            </w:r>
          </w:p>
        </w:tc>
        <w:tc>
          <w:tcPr>
            <w:tcW w:w="949" w:type="dxa"/>
          </w:tcPr>
          <w:p w14:paraId="1003FA46" w14:textId="77777777" w:rsidR="00DF38C3" w:rsidRDefault="00D46CFF">
            <w:pPr>
              <w:pStyle w:val="TableParagraph"/>
              <w:spacing w:before="225"/>
              <w:ind w:left="24" w:right="7"/>
              <w:rPr>
                <w:sz w:val="20"/>
              </w:rPr>
            </w:pPr>
            <w:r>
              <w:rPr>
                <w:spacing w:val="-2"/>
                <w:sz w:val="20"/>
              </w:rPr>
              <w:t>37,72</w:t>
            </w:r>
          </w:p>
        </w:tc>
        <w:tc>
          <w:tcPr>
            <w:tcW w:w="1037" w:type="dxa"/>
          </w:tcPr>
          <w:p w14:paraId="03A518B7" w14:textId="77777777" w:rsidR="00DF38C3" w:rsidRDefault="00D46CFF">
            <w:pPr>
              <w:pStyle w:val="TableParagraph"/>
              <w:spacing w:before="225"/>
              <w:ind w:left="18"/>
              <w:rPr>
                <w:sz w:val="20"/>
              </w:rPr>
            </w:pPr>
            <w:r>
              <w:rPr>
                <w:spacing w:val="-5"/>
                <w:sz w:val="20"/>
              </w:rPr>
              <w:t>1,2</w:t>
            </w:r>
          </w:p>
        </w:tc>
        <w:tc>
          <w:tcPr>
            <w:tcW w:w="991" w:type="dxa"/>
          </w:tcPr>
          <w:p w14:paraId="6FB1CA51" w14:textId="77777777" w:rsidR="00DF38C3" w:rsidRDefault="00D46CFF">
            <w:pPr>
              <w:pStyle w:val="TableParagraph"/>
              <w:spacing w:before="225"/>
              <w:ind w:right="234"/>
              <w:jc w:val="right"/>
              <w:rPr>
                <w:sz w:val="20"/>
              </w:rPr>
            </w:pPr>
            <w:r>
              <w:rPr>
                <w:spacing w:val="-2"/>
                <w:sz w:val="20"/>
              </w:rPr>
              <w:t>0,003</w:t>
            </w:r>
          </w:p>
        </w:tc>
        <w:tc>
          <w:tcPr>
            <w:tcW w:w="994" w:type="dxa"/>
          </w:tcPr>
          <w:p w14:paraId="12AB7B37" w14:textId="77777777" w:rsidR="00DF38C3" w:rsidRDefault="00D46CFF">
            <w:pPr>
              <w:pStyle w:val="TableParagraph"/>
              <w:spacing w:before="225"/>
              <w:ind w:right="236"/>
              <w:jc w:val="right"/>
              <w:rPr>
                <w:sz w:val="20"/>
              </w:rPr>
            </w:pPr>
            <w:r>
              <w:rPr>
                <w:spacing w:val="-2"/>
                <w:sz w:val="20"/>
              </w:rPr>
              <w:t>0,024</w:t>
            </w:r>
          </w:p>
        </w:tc>
        <w:tc>
          <w:tcPr>
            <w:tcW w:w="1274" w:type="dxa"/>
          </w:tcPr>
          <w:p w14:paraId="57A2B523" w14:textId="77777777" w:rsidR="00DF38C3" w:rsidRDefault="00D46CFF">
            <w:pPr>
              <w:pStyle w:val="TableParagraph"/>
              <w:spacing w:before="225"/>
              <w:ind w:right="322"/>
              <w:jc w:val="right"/>
              <w:rPr>
                <w:sz w:val="20"/>
              </w:rPr>
            </w:pPr>
            <w:r>
              <w:rPr>
                <w:spacing w:val="-2"/>
                <w:sz w:val="20"/>
              </w:rPr>
              <w:t>14,616</w:t>
            </w:r>
          </w:p>
        </w:tc>
        <w:tc>
          <w:tcPr>
            <w:tcW w:w="1308" w:type="dxa"/>
          </w:tcPr>
          <w:p w14:paraId="180BD67C" w14:textId="77777777" w:rsidR="00DF38C3" w:rsidRDefault="00D46CFF">
            <w:pPr>
              <w:pStyle w:val="TableParagraph"/>
              <w:spacing w:before="225"/>
              <w:ind w:left="22"/>
              <w:rPr>
                <w:sz w:val="20"/>
              </w:rPr>
            </w:pPr>
            <w:r>
              <w:rPr>
                <w:spacing w:val="-10"/>
                <w:sz w:val="20"/>
              </w:rPr>
              <w:t>-</w:t>
            </w:r>
          </w:p>
        </w:tc>
        <w:tc>
          <w:tcPr>
            <w:tcW w:w="1305" w:type="dxa"/>
          </w:tcPr>
          <w:p w14:paraId="19301390" w14:textId="77777777" w:rsidR="00DF38C3" w:rsidRDefault="00D46CFF">
            <w:pPr>
              <w:pStyle w:val="TableParagraph"/>
              <w:spacing w:before="225"/>
              <w:ind w:left="20"/>
              <w:rPr>
                <w:sz w:val="20"/>
              </w:rPr>
            </w:pPr>
            <w:r>
              <w:rPr>
                <w:spacing w:val="-10"/>
                <w:sz w:val="20"/>
              </w:rPr>
              <w:t>-</w:t>
            </w:r>
          </w:p>
        </w:tc>
      </w:tr>
    </w:tbl>
    <w:p w14:paraId="01309310" w14:textId="77777777" w:rsidR="00DF38C3" w:rsidRDefault="00DF38C3">
      <w:pPr>
        <w:pStyle w:val="TableParagraph"/>
        <w:rPr>
          <w:sz w:val="20"/>
        </w:rPr>
        <w:sectPr w:rsidR="00DF38C3">
          <w:pgSz w:w="11910" w:h="16850"/>
          <w:pgMar w:top="1280" w:right="425" w:bottom="1260" w:left="1275" w:header="0" w:footer="1009" w:gutter="0"/>
          <w:cols w:space="720"/>
        </w:sectPr>
      </w:pPr>
    </w:p>
    <w:p w14:paraId="3F868F80" w14:textId="77777777" w:rsidR="00DF38C3" w:rsidRDefault="00D46CFF">
      <w:pPr>
        <w:pStyle w:val="a3"/>
        <w:spacing w:before="82"/>
        <w:ind w:right="448"/>
        <w:jc w:val="right"/>
      </w:pPr>
      <w:r>
        <w:lastRenderedPageBreak/>
        <w:t>Продолжение</w:t>
      </w:r>
      <w:r>
        <w:rPr>
          <w:spacing w:val="-16"/>
        </w:rPr>
        <w:t xml:space="preserve"> </w:t>
      </w:r>
      <w:r>
        <w:t>таблицы</w:t>
      </w:r>
      <w:r>
        <w:rPr>
          <w:spacing w:val="-14"/>
        </w:rPr>
        <w:t xml:space="preserve"> </w:t>
      </w:r>
      <w:r>
        <w:rPr>
          <w:spacing w:val="-5"/>
        </w:rPr>
        <w:t>18</w:t>
      </w:r>
    </w:p>
    <w:p w14:paraId="283BEE4E" w14:textId="77777777" w:rsidR="00DF38C3" w:rsidRDefault="00DF38C3">
      <w:pPr>
        <w:pStyle w:val="a3"/>
        <w:spacing w:before="3"/>
        <w:rPr>
          <w:sz w:val="12"/>
        </w:rPr>
      </w:pPr>
    </w:p>
    <w:tbl>
      <w:tblPr>
        <w:tblStyle w:val="TableNormal"/>
        <w:tblW w:w="0" w:type="auto"/>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89"/>
        <w:gridCol w:w="949"/>
        <w:gridCol w:w="1037"/>
        <w:gridCol w:w="991"/>
        <w:gridCol w:w="994"/>
        <w:gridCol w:w="1274"/>
        <w:gridCol w:w="1308"/>
        <w:gridCol w:w="1305"/>
      </w:tblGrid>
      <w:tr w:rsidR="00DF38C3" w14:paraId="016E0F97" w14:textId="77777777">
        <w:trPr>
          <w:trHeight w:val="2090"/>
        </w:trPr>
        <w:tc>
          <w:tcPr>
            <w:tcW w:w="2189" w:type="dxa"/>
          </w:tcPr>
          <w:p w14:paraId="1E31EC3F" w14:textId="77777777" w:rsidR="00DF38C3" w:rsidRDefault="00DF38C3">
            <w:pPr>
              <w:pStyle w:val="TableParagraph"/>
              <w:jc w:val="left"/>
              <w:rPr>
                <w:sz w:val="20"/>
              </w:rPr>
            </w:pPr>
          </w:p>
          <w:p w14:paraId="7C40F26B" w14:textId="77777777" w:rsidR="00DF38C3" w:rsidRDefault="00DF38C3">
            <w:pPr>
              <w:pStyle w:val="TableParagraph"/>
              <w:jc w:val="left"/>
              <w:rPr>
                <w:sz w:val="20"/>
              </w:rPr>
            </w:pPr>
          </w:p>
          <w:p w14:paraId="62A0E24A" w14:textId="77777777" w:rsidR="00DF38C3" w:rsidRDefault="00DF38C3">
            <w:pPr>
              <w:pStyle w:val="TableParagraph"/>
              <w:spacing w:before="137"/>
              <w:jc w:val="left"/>
              <w:rPr>
                <w:sz w:val="20"/>
              </w:rPr>
            </w:pPr>
          </w:p>
          <w:p w14:paraId="51160E9E" w14:textId="77777777" w:rsidR="00DF38C3" w:rsidRDefault="00D46CFF">
            <w:pPr>
              <w:pStyle w:val="TableParagraph"/>
              <w:ind w:left="323" w:firstLine="343"/>
              <w:jc w:val="left"/>
              <w:rPr>
                <w:sz w:val="20"/>
              </w:rPr>
            </w:pPr>
            <w:r>
              <w:rPr>
                <w:spacing w:val="-2"/>
                <w:sz w:val="20"/>
              </w:rPr>
              <w:t xml:space="preserve">Источник </w:t>
            </w:r>
            <w:r>
              <w:rPr>
                <w:spacing w:val="-4"/>
                <w:sz w:val="20"/>
              </w:rPr>
              <w:t>теплоснабжения</w:t>
            </w:r>
          </w:p>
        </w:tc>
        <w:tc>
          <w:tcPr>
            <w:tcW w:w="949" w:type="dxa"/>
            <w:textDirection w:val="btLr"/>
          </w:tcPr>
          <w:p w14:paraId="563BA627" w14:textId="77777777" w:rsidR="00DF38C3" w:rsidRDefault="00DF38C3">
            <w:pPr>
              <w:pStyle w:val="TableParagraph"/>
              <w:spacing w:before="18"/>
              <w:jc w:val="left"/>
              <w:rPr>
                <w:sz w:val="20"/>
              </w:rPr>
            </w:pPr>
          </w:p>
          <w:p w14:paraId="49620F71" w14:textId="77777777" w:rsidR="00DF38C3" w:rsidRDefault="00D46CFF">
            <w:pPr>
              <w:pStyle w:val="TableParagraph"/>
              <w:spacing w:before="1" w:line="249" w:lineRule="auto"/>
              <w:ind w:left="159" w:firstLine="547"/>
              <w:jc w:val="left"/>
              <w:rPr>
                <w:sz w:val="20"/>
              </w:rPr>
            </w:pPr>
            <w:r>
              <w:rPr>
                <w:spacing w:val="-2"/>
                <w:sz w:val="20"/>
              </w:rPr>
              <w:t>Расход теплоносителя,</w:t>
            </w:r>
            <w:r>
              <w:rPr>
                <w:spacing w:val="-15"/>
                <w:sz w:val="20"/>
              </w:rPr>
              <w:t xml:space="preserve"> </w:t>
            </w:r>
            <w:r>
              <w:rPr>
                <w:spacing w:val="-2"/>
                <w:sz w:val="20"/>
              </w:rPr>
              <w:t>т/ч</w:t>
            </w:r>
          </w:p>
        </w:tc>
        <w:tc>
          <w:tcPr>
            <w:tcW w:w="1037" w:type="dxa"/>
            <w:textDirection w:val="btLr"/>
          </w:tcPr>
          <w:p w14:paraId="51F743C2" w14:textId="77777777" w:rsidR="00DF38C3" w:rsidRDefault="00D46CFF">
            <w:pPr>
              <w:pStyle w:val="TableParagraph"/>
              <w:spacing w:before="53" w:line="249" w:lineRule="auto"/>
              <w:ind w:left="271" w:right="272" w:firstLine="7"/>
              <w:rPr>
                <w:position w:val="6"/>
                <w:sz w:val="13"/>
              </w:rPr>
            </w:pPr>
            <w:r>
              <w:rPr>
                <w:spacing w:val="-2"/>
                <w:sz w:val="20"/>
              </w:rPr>
              <w:t>Объем теплоносителя</w:t>
            </w:r>
            <w:r>
              <w:rPr>
                <w:spacing w:val="-13"/>
                <w:sz w:val="20"/>
              </w:rPr>
              <w:t xml:space="preserve"> </w:t>
            </w:r>
            <w:r>
              <w:rPr>
                <w:spacing w:val="-2"/>
                <w:sz w:val="20"/>
              </w:rPr>
              <w:t xml:space="preserve">в </w:t>
            </w:r>
            <w:r>
              <w:rPr>
                <w:sz w:val="20"/>
              </w:rPr>
              <w:t>тепловой сети отопления, м</w:t>
            </w:r>
            <w:r>
              <w:rPr>
                <w:position w:val="6"/>
                <w:sz w:val="13"/>
              </w:rPr>
              <w:t>3</w:t>
            </w:r>
          </w:p>
        </w:tc>
        <w:tc>
          <w:tcPr>
            <w:tcW w:w="991" w:type="dxa"/>
            <w:textDirection w:val="btLr"/>
          </w:tcPr>
          <w:p w14:paraId="15EF3DEC" w14:textId="77777777" w:rsidR="00DF38C3" w:rsidRDefault="00D46CFF">
            <w:pPr>
              <w:pStyle w:val="TableParagraph"/>
              <w:spacing w:before="149" w:line="247" w:lineRule="auto"/>
              <w:ind w:left="86" w:right="90" w:hanging="6"/>
              <w:rPr>
                <w:sz w:val="20"/>
              </w:rPr>
            </w:pPr>
            <w:r>
              <w:rPr>
                <w:sz w:val="20"/>
              </w:rPr>
              <w:t xml:space="preserve">Расход воды для подпитки тепловой </w:t>
            </w:r>
            <w:r>
              <w:rPr>
                <w:spacing w:val="-2"/>
                <w:sz w:val="20"/>
              </w:rPr>
              <w:t>сети</w:t>
            </w:r>
            <w:r>
              <w:rPr>
                <w:spacing w:val="-14"/>
                <w:sz w:val="20"/>
              </w:rPr>
              <w:t xml:space="preserve"> </w:t>
            </w:r>
            <w:r>
              <w:rPr>
                <w:spacing w:val="-2"/>
                <w:sz w:val="20"/>
              </w:rPr>
              <w:t>отопление,</w:t>
            </w:r>
            <w:r>
              <w:rPr>
                <w:spacing w:val="-13"/>
                <w:sz w:val="20"/>
              </w:rPr>
              <w:t xml:space="preserve"> </w:t>
            </w:r>
            <w:r>
              <w:rPr>
                <w:spacing w:val="-2"/>
                <w:sz w:val="20"/>
              </w:rPr>
              <w:t>м</w:t>
            </w:r>
            <w:r>
              <w:rPr>
                <w:spacing w:val="-2"/>
                <w:position w:val="6"/>
                <w:sz w:val="13"/>
              </w:rPr>
              <w:t>3</w:t>
            </w:r>
            <w:r>
              <w:rPr>
                <w:spacing w:val="-2"/>
                <w:sz w:val="20"/>
              </w:rPr>
              <w:t>/ч</w:t>
            </w:r>
          </w:p>
        </w:tc>
        <w:tc>
          <w:tcPr>
            <w:tcW w:w="994" w:type="dxa"/>
            <w:textDirection w:val="btLr"/>
          </w:tcPr>
          <w:p w14:paraId="16275569" w14:textId="77777777" w:rsidR="00DF38C3" w:rsidRDefault="00D46CFF">
            <w:pPr>
              <w:pStyle w:val="TableParagraph"/>
              <w:spacing w:before="149" w:line="249" w:lineRule="auto"/>
              <w:ind w:left="2" w:right="8"/>
              <w:rPr>
                <w:sz w:val="20"/>
              </w:rPr>
            </w:pPr>
            <w:r>
              <w:rPr>
                <w:spacing w:val="-2"/>
                <w:sz w:val="20"/>
              </w:rPr>
              <w:t>Аварийная</w:t>
            </w:r>
            <w:r>
              <w:rPr>
                <w:spacing w:val="-15"/>
                <w:sz w:val="20"/>
              </w:rPr>
              <w:t xml:space="preserve"> </w:t>
            </w:r>
            <w:r>
              <w:rPr>
                <w:spacing w:val="-2"/>
                <w:sz w:val="20"/>
              </w:rPr>
              <w:t xml:space="preserve">величина </w:t>
            </w:r>
            <w:r>
              <w:rPr>
                <w:sz w:val="20"/>
              </w:rPr>
              <w:t>подпитки тепловой сети</w:t>
            </w:r>
            <w:r>
              <w:rPr>
                <w:spacing w:val="-14"/>
                <w:sz w:val="20"/>
              </w:rPr>
              <w:t xml:space="preserve"> </w:t>
            </w:r>
            <w:r>
              <w:rPr>
                <w:sz w:val="20"/>
              </w:rPr>
              <w:t>отопления,</w:t>
            </w:r>
            <w:r>
              <w:rPr>
                <w:spacing w:val="-14"/>
                <w:sz w:val="20"/>
              </w:rPr>
              <w:t xml:space="preserve"> </w:t>
            </w:r>
            <w:r>
              <w:rPr>
                <w:sz w:val="20"/>
              </w:rPr>
              <w:t>м</w:t>
            </w:r>
            <w:r>
              <w:rPr>
                <w:position w:val="6"/>
                <w:sz w:val="13"/>
              </w:rPr>
              <w:t>3</w:t>
            </w:r>
            <w:r>
              <w:rPr>
                <w:sz w:val="20"/>
              </w:rPr>
              <w:t>/ч</w:t>
            </w:r>
          </w:p>
        </w:tc>
        <w:tc>
          <w:tcPr>
            <w:tcW w:w="1274" w:type="dxa"/>
            <w:textDirection w:val="btLr"/>
          </w:tcPr>
          <w:p w14:paraId="7E046C57" w14:textId="77777777" w:rsidR="00DF38C3" w:rsidRDefault="00D46CFF">
            <w:pPr>
              <w:pStyle w:val="TableParagraph"/>
              <w:spacing w:before="171" w:line="252" w:lineRule="auto"/>
              <w:ind w:right="8"/>
              <w:rPr>
                <w:position w:val="6"/>
                <w:sz w:val="13"/>
              </w:rPr>
            </w:pPr>
            <w:r>
              <w:rPr>
                <w:spacing w:val="-2"/>
                <w:sz w:val="20"/>
              </w:rPr>
              <w:t>Годовой</w:t>
            </w:r>
            <w:r>
              <w:rPr>
                <w:spacing w:val="-14"/>
                <w:sz w:val="20"/>
              </w:rPr>
              <w:t xml:space="preserve"> </w:t>
            </w:r>
            <w:r>
              <w:rPr>
                <w:spacing w:val="-2"/>
                <w:sz w:val="20"/>
              </w:rPr>
              <w:t>расход</w:t>
            </w:r>
            <w:r>
              <w:rPr>
                <w:spacing w:val="-12"/>
                <w:sz w:val="20"/>
              </w:rPr>
              <w:t xml:space="preserve"> </w:t>
            </w:r>
            <w:r>
              <w:rPr>
                <w:spacing w:val="-2"/>
                <w:sz w:val="20"/>
              </w:rPr>
              <w:t xml:space="preserve">воды </w:t>
            </w:r>
            <w:r>
              <w:rPr>
                <w:sz w:val="20"/>
              </w:rPr>
              <w:t>для подпитки тепловой сети отопления, м</w:t>
            </w:r>
            <w:r>
              <w:rPr>
                <w:position w:val="6"/>
                <w:sz w:val="13"/>
              </w:rPr>
              <w:t>3</w:t>
            </w:r>
          </w:p>
        </w:tc>
        <w:tc>
          <w:tcPr>
            <w:tcW w:w="1308" w:type="dxa"/>
            <w:textDirection w:val="btLr"/>
          </w:tcPr>
          <w:p w14:paraId="0ABD4596" w14:textId="77777777" w:rsidR="00DF38C3" w:rsidRDefault="00DF38C3">
            <w:pPr>
              <w:pStyle w:val="TableParagraph"/>
              <w:spacing w:before="198"/>
              <w:jc w:val="left"/>
              <w:rPr>
                <w:sz w:val="20"/>
              </w:rPr>
            </w:pPr>
          </w:p>
          <w:p w14:paraId="1A234843" w14:textId="77777777" w:rsidR="00DF38C3" w:rsidRDefault="00D46CFF">
            <w:pPr>
              <w:pStyle w:val="TableParagraph"/>
              <w:spacing w:before="1" w:line="249" w:lineRule="auto"/>
              <w:ind w:left="578" w:right="94" w:hanging="516"/>
              <w:jc w:val="left"/>
              <w:rPr>
                <w:sz w:val="20"/>
              </w:rPr>
            </w:pPr>
            <w:r>
              <w:rPr>
                <w:spacing w:val="-4"/>
                <w:sz w:val="20"/>
              </w:rPr>
              <w:t xml:space="preserve">Производительность </w:t>
            </w:r>
            <w:r>
              <w:rPr>
                <w:sz w:val="20"/>
              </w:rPr>
              <w:t>ВПУ, м3/ч</w:t>
            </w:r>
          </w:p>
        </w:tc>
        <w:tc>
          <w:tcPr>
            <w:tcW w:w="1305" w:type="dxa"/>
            <w:textDirection w:val="btLr"/>
          </w:tcPr>
          <w:p w14:paraId="5697F1BA" w14:textId="77777777" w:rsidR="00DF38C3" w:rsidRDefault="00DF38C3">
            <w:pPr>
              <w:pStyle w:val="TableParagraph"/>
              <w:spacing w:before="78"/>
              <w:jc w:val="left"/>
              <w:rPr>
                <w:sz w:val="20"/>
              </w:rPr>
            </w:pPr>
          </w:p>
          <w:p w14:paraId="1E21600A" w14:textId="77777777" w:rsidR="00DF38C3" w:rsidRDefault="00D46CFF">
            <w:pPr>
              <w:pStyle w:val="TableParagraph"/>
              <w:spacing w:before="1" w:line="249" w:lineRule="auto"/>
              <w:ind w:left="91" w:right="92" w:hanging="1"/>
              <w:rPr>
                <w:sz w:val="20"/>
              </w:rPr>
            </w:pPr>
            <w:r>
              <w:rPr>
                <w:spacing w:val="-2"/>
                <w:sz w:val="20"/>
              </w:rPr>
              <w:t xml:space="preserve">Резерв/дефицит </w:t>
            </w:r>
            <w:r>
              <w:rPr>
                <w:spacing w:val="-4"/>
                <w:sz w:val="20"/>
              </w:rPr>
              <w:t xml:space="preserve">производительности </w:t>
            </w:r>
            <w:r>
              <w:rPr>
                <w:sz w:val="20"/>
              </w:rPr>
              <w:t>ВПУ, м3/ч</w:t>
            </w:r>
          </w:p>
        </w:tc>
      </w:tr>
      <w:tr w:rsidR="00DF38C3" w14:paraId="245CCD40" w14:textId="77777777">
        <w:trPr>
          <w:trHeight w:val="687"/>
        </w:trPr>
        <w:tc>
          <w:tcPr>
            <w:tcW w:w="2189" w:type="dxa"/>
          </w:tcPr>
          <w:p w14:paraId="7658D0EB" w14:textId="77777777" w:rsidR="00DF38C3" w:rsidRDefault="00D46CFF">
            <w:pPr>
              <w:pStyle w:val="TableParagraph"/>
              <w:ind w:left="285" w:right="269"/>
              <w:rPr>
                <w:sz w:val="20"/>
              </w:rPr>
            </w:pPr>
            <w:r>
              <w:rPr>
                <w:spacing w:val="-4"/>
                <w:sz w:val="20"/>
              </w:rPr>
              <w:t xml:space="preserve">Планируемая </w:t>
            </w:r>
            <w:r>
              <w:rPr>
                <w:sz w:val="20"/>
              </w:rPr>
              <w:t>БМК № 6</w:t>
            </w:r>
          </w:p>
          <w:p w14:paraId="4853C8FF" w14:textId="77777777" w:rsidR="00DF38C3" w:rsidRDefault="00D46CFF">
            <w:pPr>
              <w:pStyle w:val="TableParagraph"/>
              <w:spacing w:line="213" w:lineRule="exact"/>
              <w:ind w:left="285" w:right="271"/>
              <w:rPr>
                <w:sz w:val="20"/>
              </w:rPr>
            </w:pPr>
            <w:r>
              <w:rPr>
                <w:sz w:val="20"/>
              </w:rPr>
              <w:t>с.</w:t>
            </w:r>
            <w:r>
              <w:rPr>
                <w:spacing w:val="-2"/>
                <w:sz w:val="20"/>
              </w:rPr>
              <w:t xml:space="preserve"> Ягодное</w:t>
            </w:r>
          </w:p>
        </w:tc>
        <w:tc>
          <w:tcPr>
            <w:tcW w:w="949" w:type="dxa"/>
          </w:tcPr>
          <w:p w14:paraId="5152CD28" w14:textId="77777777" w:rsidR="00DF38C3" w:rsidRDefault="00DF38C3">
            <w:pPr>
              <w:pStyle w:val="TableParagraph"/>
              <w:spacing w:before="2"/>
              <w:jc w:val="left"/>
              <w:rPr>
                <w:sz w:val="20"/>
              </w:rPr>
            </w:pPr>
          </w:p>
          <w:p w14:paraId="70954E4C" w14:textId="77777777" w:rsidR="00DF38C3" w:rsidRDefault="00D46CFF">
            <w:pPr>
              <w:pStyle w:val="TableParagraph"/>
              <w:ind w:left="24" w:right="7"/>
              <w:rPr>
                <w:sz w:val="20"/>
              </w:rPr>
            </w:pPr>
            <w:r>
              <w:rPr>
                <w:spacing w:val="-2"/>
                <w:sz w:val="20"/>
              </w:rPr>
              <w:t>33,44</w:t>
            </w:r>
          </w:p>
        </w:tc>
        <w:tc>
          <w:tcPr>
            <w:tcW w:w="1037" w:type="dxa"/>
          </w:tcPr>
          <w:p w14:paraId="2AE9A07D" w14:textId="77777777" w:rsidR="00DF38C3" w:rsidRDefault="00DF38C3">
            <w:pPr>
              <w:pStyle w:val="TableParagraph"/>
              <w:spacing w:before="2"/>
              <w:jc w:val="left"/>
              <w:rPr>
                <w:sz w:val="20"/>
              </w:rPr>
            </w:pPr>
          </w:p>
          <w:p w14:paraId="5FBE9E05" w14:textId="77777777" w:rsidR="00DF38C3" w:rsidRDefault="00D46CFF">
            <w:pPr>
              <w:pStyle w:val="TableParagraph"/>
              <w:ind w:left="18"/>
              <w:rPr>
                <w:sz w:val="20"/>
              </w:rPr>
            </w:pPr>
            <w:r>
              <w:rPr>
                <w:spacing w:val="-5"/>
                <w:sz w:val="20"/>
              </w:rPr>
              <w:t>1,2</w:t>
            </w:r>
          </w:p>
        </w:tc>
        <w:tc>
          <w:tcPr>
            <w:tcW w:w="991" w:type="dxa"/>
          </w:tcPr>
          <w:p w14:paraId="2EC11204" w14:textId="77777777" w:rsidR="00DF38C3" w:rsidRDefault="00DF38C3">
            <w:pPr>
              <w:pStyle w:val="TableParagraph"/>
              <w:spacing w:before="2"/>
              <w:jc w:val="left"/>
              <w:rPr>
                <w:sz w:val="20"/>
              </w:rPr>
            </w:pPr>
          </w:p>
          <w:p w14:paraId="3FDCE205" w14:textId="77777777" w:rsidR="00DF38C3" w:rsidRDefault="00D46CFF">
            <w:pPr>
              <w:pStyle w:val="TableParagraph"/>
              <w:ind w:left="28" w:right="12"/>
              <w:rPr>
                <w:sz w:val="20"/>
              </w:rPr>
            </w:pPr>
            <w:r>
              <w:rPr>
                <w:spacing w:val="-2"/>
                <w:sz w:val="20"/>
              </w:rPr>
              <w:t>0,003</w:t>
            </w:r>
          </w:p>
        </w:tc>
        <w:tc>
          <w:tcPr>
            <w:tcW w:w="994" w:type="dxa"/>
          </w:tcPr>
          <w:p w14:paraId="17D7A6FF" w14:textId="77777777" w:rsidR="00DF38C3" w:rsidRDefault="00DF38C3">
            <w:pPr>
              <w:pStyle w:val="TableParagraph"/>
              <w:spacing w:before="2"/>
              <w:jc w:val="left"/>
              <w:rPr>
                <w:sz w:val="20"/>
              </w:rPr>
            </w:pPr>
          </w:p>
          <w:p w14:paraId="472E3B8F" w14:textId="77777777" w:rsidR="00DF38C3" w:rsidRDefault="00D46CFF">
            <w:pPr>
              <w:pStyle w:val="TableParagraph"/>
              <w:ind w:left="16" w:right="3"/>
              <w:rPr>
                <w:sz w:val="20"/>
              </w:rPr>
            </w:pPr>
            <w:r>
              <w:rPr>
                <w:spacing w:val="-2"/>
                <w:sz w:val="20"/>
              </w:rPr>
              <w:t>0,024</w:t>
            </w:r>
          </w:p>
        </w:tc>
        <w:tc>
          <w:tcPr>
            <w:tcW w:w="1274" w:type="dxa"/>
          </w:tcPr>
          <w:p w14:paraId="53AFBC42" w14:textId="77777777" w:rsidR="00DF38C3" w:rsidRDefault="00DF38C3">
            <w:pPr>
              <w:pStyle w:val="TableParagraph"/>
              <w:spacing w:before="2"/>
              <w:jc w:val="left"/>
              <w:rPr>
                <w:sz w:val="20"/>
              </w:rPr>
            </w:pPr>
          </w:p>
          <w:p w14:paraId="17D60B9E" w14:textId="77777777" w:rsidR="00DF38C3" w:rsidRDefault="00D46CFF">
            <w:pPr>
              <w:pStyle w:val="TableParagraph"/>
              <w:ind w:left="26" w:right="15"/>
              <w:rPr>
                <w:sz w:val="20"/>
              </w:rPr>
            </w:pPr>
            <w:r>
              <w:rPr>
                <w:spacing w:val="-2"/>
                <w:sz w:val="20"/>
              </w:rPr>
              <w:t>14,616</w:t>
            </w:r>
          </w:p>
        </w:tc>
        <w:tc>
          <w:tcPr>
            <w:tcW w:w="1308" w:type="dxa"/>
          </w:tcPr>
          <w:p w14:paraId="0988657F" w14:textId="77777777" w:rsidR="00DF38C3" w:rsidRDefault="00DF38C3">
            <w:pPr>
              <w:pStyle w:val="TableParagraph"/>
              <w:spacing w:before="2"/>
              <w:jc w:val="left"/>
              <w:rPr>
                <w:sz w:val="20"/>
              </w:rPr>
            </w:pPr>
          </w:p>
          <w:p w14:paraId="50AA7C59" w14:textId="77777777" w:rsidR="00DF38C3" w:rsidRDefault="00D46CFF">
            <w:pPr>
              <w:pStyle w:val="TableParagraph"/>
              <w:ind w:left="22"/>
              <w:rPr>
                <w:sz w:val="20"/>
              </w:rPr>
            </w:pPr>
            <w:r>
              <w:rPr>
                <w:spacing w:val="-10"/>
                <w:sz w:val="20"/>
              </w:rPr>
              <w:t>-</w:t>
            </w:r>
          </w:p>
        </w:tc>
        <w:tc>
          <w:tcPr>
            <w:tcW w:w="1305" w:type="dxa"/>
          </w:tcPr>
          <w:p w14:paraId="3771398D" w14:textId="77777777" w:rsidR="00DF38C3" w:rsidRDefault="00DF38C3">
            <w:pPr>
              <w:pStyle w:val="TableParagraph"/>
              <w:spacing w:before="2"/>
              <w:jc w:val="left"/>
              <w:rPr>
                <w:sz w:val="20"/>
              </w:rPr>
            </w:pPr>
          </w:p>
          <w:p w14:paraId="0DB99A30" w14:textId="77777777" w:rsidR="00DF38C3" w:rsidRDefault="00D46CFF">
            <w:pPr>
              <w:pStyle w:val="TableParagraph"/>
              <w:ind w:left="20"/>
              <w:rPr>
                <w:sz w:val="20"/>
              </w:rPr>
            </w:pPr>
            <w:r>
              <w:rPr>
                <w:spacing w:val="-10"/>
                <w:sz w:val="20"/>
              </w:rPr>
              <w:t>-</w:t>
            </w:r>
          </w:p>
        </w:tc>
      </w:tr>
      <w:tr w:rsidR="00DF38C3" w14:paraId="0D3B9FC1" w14:textId="77777777">
        <w:trPr>
          <w:trHeight w:val="690"/>
        </w:trPr>
        <w:tc>
          <w:tcPr>
            <w:tcW w:w="2189" w:type="dxa"/>
          </w:tcPr>
          <w:p w14:paraId="173AD15E"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7</w:t>
            </w:r>
          </w:p>
          <w:p w14:paraId="467EB0B4" w14:textId="77777777" w:rsidR="00DF38C3" w:rsidRDefault="00D46CFF">
            <w:pPr>
              <w:pStyle w:val="TableParagraph"/>
              <w:spacing w:line="209" w:lineRule="exact"/>
              <w:ind w:left="287" w:right="269"/>
              <w:rPr>
                <w:sz w:val="20"/>
              </w:rPr>
            </w:pPr>
            <w:r>
              <w:rPr>
                <w:sz w:val="20"/>
              </w:rPr>
              <w:t>с.</w:t>
            </w:r>
            <w:r>
              <w:rPr>
                <w:spacing w:val="-3"/>
                <w:sz w:val="20"/>
              </w:rPr>
              <w:t xml:space="preserve"> </w:t>
            </w:r>
            <w:r>
              <w:rPr>
                <w:spacing w:val="-2"/>
                <w:sz w:val="20"/>
              </w:rPr>
              <w:t>Ягодное</w:t>
            </w:r>
          </w:p>
        </w:tc>
        <w:tc>
          <w:tcPr>
            <w:tcW w:w="949" w:type="dxa"/>
          </w:tcPr>
          <w:p w14:paraId="054DD404" w14:textId="77777777" w:rsidR="00DF38C3" w:rsidRDefault="00DF38C3">
            <w:pPr>
              <w:pStyle w:val="TableParagraph"/>
              <w:spacing w:before="2"/>
              <w:jc w:val="left"/>
              <w:rPr>
                <w:sz w:val="20"/>
              </w:rPr>
            </w:pPr>
          </w:p>
          <w:p w14:paraId="15CB6324" w14:textId="77777777" w:rsidR="00DF38C3" w:rsidRDefault="00D46CFF">
            <w:pPr>
              <w:pStyle w:val="TableParagraph"/>
              <w:ind w:left="24" w:right="2"/>
              <w:rPr>
                <w:sz w:val="20"/>
              </w:rPr>
            </w:pPr>
            <w:r>
              <w:rPr>
                <w:spacing w:val="-5"/>
                <w:sz w:val="20"/>
              </w:rPr>
              <w:t>16</w:t>
            </w:r>
          </w:p>
        </w:tc>
        <w:tc>
          <w:tcPr>
            <w:tcW w:w="1037" w:type="dxa"/>
          </w:tcPr>
          <w:p w14:paraId="36A70CB5" w14:textId="77777777" w:rsidR="00DF38C3" w:rsidRDefault="00DF38C3">
            <w:pPr>
              <w:pStyle w:val="TableParagraph"/>
              <w:spacing w:before="2"/>
              <w:jc w:val="left"/>
              <w:rPr>
                <w:sz w:val="20"/>
              </w:rPr>
            </w:pPr>
          </w:p>
          <w:p w14:paraId="419F512C" w14:textId="77777777" w:rsidR="00DF38C3" w:rsidRDefault="00D46CFF">
            <w:pPr>
              <w:pStyle w:val="TableParagraph"/>
              <w:ind w:left="18" w:right="2"/>
              <w:rPr>
                <w:sz w:val="20"/>
              </w:rPr>
            </w:pPr>
            <w:r>
              <w:rPr>
                <w:spacing w:val="-4"/>
                <w:sz w:val="20"/>
              </w:rPr>
              <w:t>0,53</w:t>
            </w:r>
          </w:p>
        </w:tc>
        <w:tc>
          <w:tcPr>
            <w:tcW w:w="991" w:type="dxa"/>
          </w:tcPr>
          <w:p w14:paraId="17F9E186" w14:textId="77777777" w:rsidR="00DF38C3" w:rsidRDefault="00DF38C3">
            <w:pPr>
              <w:pStyle w:val="TableParagraph"/>
              <w:spacing w:before="2"/>
              <w:jc w:val="left"/>
              <w:rPr>
                <w:sz w:val="20"/>
              </w:rPr>
            </w:pPr>
          </w:p>
          <w:p w14:paraId="684D91AB" w14:textId="77777777" w:rsidR="00DF38C3" w:rsidRDefault="00D46CFF">
            <w:pPr>
              <w:pStyle w:val="TableParagraph"/>
              <w:ind w:left="28" w:right="12"/>
              <w:rPr>
                <w:sz w:val="20"/>
              </w:rPr>
            </w:pPr>
            <w:r>
              <w:rPr>
                <w:spacing w:val="-2"/>
                <w:sz w:val="20"/>
              </w:rPr>
              <w:t>0,001</w:t>
            </w:r>
          </w:p>
        </w:tc>
        <w:tc>
          <w:tcPr>
            <w:tcW w:w="994" w:type="dxa"/>
          </w:tcPr>
          <w:p w14:paraId="02DA2B9C" w14:textId="77777777" w:rsidR="00DF38C3" w:rsidRDefault="00DF38C3">
            <w:pPr>
              <w:pStyle w:val="TableParagraph"/>
              <w:spacing w:before="2"/>
              <w:jc w:val="left"/>
              <w:rPr>
                <w:sz w:val="20"/>
              </w:rPr>
            </w:pPr>
          </w:p>
          <w:p w14:paraId="06C7B506" w14:textId="77777777" w:rsidR="00DF38C3" w:rsidRDefault="00D46CFF">
            <w:pPr>
              <w:pStyle w:val="TableParagraph"/>
              <w:ind w:left="16" w:right="3"/>
              <w:rPr>
                <w:sz w:val="20"/>
              </w:rPr>
            </w:pPr>
            <w:r>
              <w:rPr>
                <w:spacing w:val="-2"/>
                <w:sz w:val="20"/>
              </w:rPr>
              <w:t>0,011</w:t>
            </w:r>
          </w:p>
        </w:tc>
        <w:tc>
          <w:tcPr>
            <w:tcW w:w="1274" w:type="dxa"/>
          </w:tcPr>
          <w:p w14:paraId="3678673F" w14:textId="77777777" w:rsidR="00DF38C3" w:rsidRDefault="00DF38C3">
            <w:pPr>
              <w:pStyle w:val="TableParagraph"/>
              <w:spacing w:before="2"/>
              <w:jc w:val="left"/>
              <w:rPr>
                <w:sz w:val="20"/>
              </w:rPr>
            </w:pPr>
          </w:p>
          <w:p w14:paraId="441DB1F8" w14:textId="77777777" w:rsidR="00DF38C3" w:rsidRDefault="00D46CFF">
            <w:pPr>
              <w:pStyle w:val="TableParagraph"/>
              <w:ind w:left="26" w:right="15"/>
              <w:rPr>
                <w:sz w:val="20"/>
              </w:rPr>
            </w:pPr>
            <w:r>
              <w:rPr>
                <w:spacing w:val="-2"/>
                <w:sz w:val="20"/>
              </w:rPr>
              <w:t>6,455</w:t>
            </w:r>
          </w:p>
        </w:tc>
        <w:tc>
          <w:tcPr>
            <w:tcW w:w="1308" w:type="dxa"/>
          </w:tcPr>
          <w:p w14:paraId="42415CB2" w14:textId="77777777" w:rsidR="00DF38C3" w:rsidRDefault="00DF38C3">
            <w:pPr>
              <w:pStyle w:val="TableParagraph"/>
              <w:spacing w:before="2"/>
              <w:jc w:val="left"/>
              <w:rPr>
                <w:sz w:val="20"/>
              </w:rPr>
            </w:pPr>
          </w:p>
          <w:p w14:paraId="608DFE31" w14:textId="77777777" w:rsidR="00DF38C3" w:rsidRDefault="00D46CFF">
            <w:pPr>
              <w:pStyle w:val="TableParagraph"/>
              <w:ind w:left="22"/>
              <w:rPr>
                <w:sz w:val="20"/>
              </w:rPr>
            </w:pPr>
            <w:r>
              <w:rPr>
                <w:spacing w:val="-10"/>
                <w:sz w:val="20"/>
              </w:rPr>
              <w:t>-</w:t>
            </w:r>
          </w:p>
        </w:tc>
        <w:tc>
          <w:tcPr>
            <w:tcW w:w="1305" w:type="dxa"/>
          </w:tcPr>
          <w:p w14:paraId="425D7C5C" w14:textId="77777777" w:rsidR="00DF38C3" w:rsidRDefault="00DF38C3">
            <w:pPr>
              <w:pStyle w:val="TableParagraph"/>
              <w:spacing w:before="2"/>
              <w:jc w:val="left"/>
              <w:rPr>
                <w:sz w:val="20"/>
              </w:rPr>
            </w:pPr>
          </w:p>
          <w:p w14:paraId="1778B81B" w14:textId="77777777" w:rsidR="00DF38C3" w:rsidRDefault="00D46CFF">
            <w:pPr>
              <w:pStyle w:val="TableParagraph"/>
              <w:ind w:left="20"/>
              <w:rPr>
                <w:sz w:val="20"/>
              </w:rPr>
            </w:pPr>
            <w:r>
              <w:rPr>
                <w:spacing w:val="-10"/>
                <w:sz w:val="20"/>
              </w:rPr>
              <w:t>-</w:t>
            </w:r>
          </w:p>
        </w:tc>
      </w:tr>
      <w:tr w:rsidR="00DF38C3" w14:paraId="6B05B8F0" w14:textId="77777777">
        <w:trPr>
          <w:trHeight w:val="690"/>
        </w:trPr>
        <w:tc>
          <w:tcPr>
            <w:tcW w:w="2189" w:type="dxa"/>
          </w:tcPr>
          <w:p w14:paraId="436C6E94"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8</w:t>
            </w:r>
          </w:p>
          <w:p w14:paraId="31DAF7D6" w14:textId="77777777" w:rsidR="00DF38C3" w:rsidRDefault="00D46CFF">
            <w:pPr>
              <w:pStyle w:val="TableParagraph"/>
              <w:spacing w:line="209" w:lineRule="exact"/>
              <w:ind w:left="285" w:right="271"/>
              <w:rPr>
                <w:sz w:val="20"/>
              </w:rPr>
            </w:pPr>
            <w:r>
              <w:rPr>
                <w:sz w:val="20"/>
              </w:rPr>
              <w:t>с.</w:t>
            </w:r>
            <w:r>
              <w:rPr>
                <w:spacing w:val="-2"/>
                <w:sz w:val="20"/>
              </w:rPr>
              <w:t xml:space="preserve"> Ягодное</w:t>
            </w:r>
          </w:p>
        </w:tc>
        <w:tc>
          <w:tcPr>
            <w:tcW w:w="949" w:type="dxa"/>
          </w:tcPr>
          <w:p w14:paraId="38629EF0" w14:textId="77777777" w:rsidR="00DF38C3" w:rsidRDefault="00DF38C3">
            <w:pPr>
              <w:pStyle w:val="TableParagraph"/>
              <w:spacing w:before="3"/>
              <w:jc w:val="left"/>
              <w:rPr>
                <w:sz w:val="20"/>
              </w:rPr>
            </w:pPr>
          </w:p>
          <w:p w14:paraId="3A7840FE" w14:textId="77777777" w:rsidR="00DF38C3" w:rsidRDefault="00D46CFF">
            <w:pPr>
              <w:pStyle w:val="TableParagraph"/>
              <w:ind w:left="24"/>
              <w:rPr>
                <w:sz w:val="20"/>
              </w:rPr>
            </w:pPr>
            <w:r>
              <w:rPr>
                <w:spacing w:val="-10"/>
                <w:sz w:val="20"/>
              </w:rPr>
              <w:t>8</w:t>
            </w:r>
          </w:p>
        </w:tc>
        <w:tc>
          <w:tcPr>
            <w:tcW w:w="1037" w:type="dxa"/>
          </w:tcPr>
          <w:p w14:paraId="32622804" w14:textId="77777777" w:rsidR="00DF38C3" w:rsidRDefault="00DF38C3">
            <w:pPr>
              <w:pStyle w:val="TableParagraph"/>
              <w:spacing w:before="3"/>
              <w:jc w:val="left"/>
              <w:rPr>
                <w:sz w:val="20"/>
              </w:rPr>
            </w:pPr>
          </w:p>
          <w:p w14:paraId="7AA5EFD3" w14:textId="77777777" w:rsidR="00DF38C3" w:rsidRDefault="00D46CFF">
            <w:pPr>
              <w:pStyle w:val="TableParagraph"/>
              <w:ind w:left="18" w:right="2"/>
              <w:rPr>
                <w:sz w:val="20"/>
              </w:rPr>
            </w:pPr>
            <w:r>
              <w:rPr>
                <w:spacing w:val="-4"/>
                <w:sz w:val="20"/>
              </w:rPr>
              <w:t>0,39</w:t>
            </w:r>
          </w:p>
        </w:tc>
        <w:tc>
          <w:tcPr>
            <w:tcW w:w="991" w:type="dxa"/>
          </w:tcPr>
          <w:p w14:paraId="4AEE71B4" w14:textId="77777777" w:rsidR="00DF38C3" w:rsidRDefault="00DF38C3">
            <w:pPr>
              <w:pStyle w:val="TableParagraph"/>
              <w:spacing w:before="3"/>
              <w:jc w:val="left"/>
              <w:rPr>
                <w:sz w:val="20"/>
              </w:rPr>
            </w:pPr>
          </w:p>
          <w:p w14:paraId="388CF091" w14:textId="77777777" w:rsidR="00DF38C3" w:rsidRDefault="00D46CFF">
            <w:pPr>
              <w:pStyle w:val="TableParagraph"/>
              <w:ind w:left="28" w:right="12"/>
              <w:rPr>
                <w:sz w:val="20"/>
              </w:rPr>
            </w:pPr>
            <w:r>
              <w:rPr>
                <w:spacing w:val="-2"/>
                <w:sz w:val="20"/>
              </w:rPr>
              <w:t>0,001</w:t>
            </w:r>
          </w:p>
        </w:tc>
        <w:tc>
          <w:tcPr>
            <w:tcW w:w="994" w:type="dxa"/>
          </w:tcPr>
          <w:p w14:paraId="11F5ACEA" w14:textId="77777777" w:rsidR="00DF38C3" w:rsidRDefault="00DF38C3">
            <w:pPr>
              <w:pStyle w:val="TableParagraph"/>
              <w:spacing w:before="3"/>
              <w:jc w:val="left"/>
              <w:rPr>
                <w:sz w:val="20"/>
              </w:rPr>
            </w:pPr>
          </w:p>
          <w:p w14:paraId="18F7565E" w14:textId="77777777" w:rsidR="00DF38C3" w:rsidRDefault="00D46CFF">
            <w:pPr>
              <w:pStyle w:val="TableParagraph"/>
              <w:ind w:left="16" w:right="3"/>
              <w:rPr>
                <w:sz w:val="20"/>
              </w:rPr>
            </w:pPr>
            <w:r>
              <w:rPr>
                <w:spacing w:val="-2"/>
                <w:sz w:val="20"/>
              </w:rPr>
              <w:t>0,008</w:t>
            </w:r>
          </w:p>
        </w:tc>
        <w:tc>
          <w:tcPr>
            <w:tcW w:w="1274" w:type="dxa"/>
          </w:tcPr>
          <w:p w14:paraId="63B900F4" w14:textId="77777777" w:rsidR="00DF38C3" w:rsidRDefault="00DF38C3">
            <w:pPr>
              <w:pStyle w:val="TableParagraph"/>
              <w:spacing w:before="3"/>
              <w:jc w:val="left"/>
              <w:rPr>
                <w:sz w:val="20"/>
              </w:rPr>
            </w:pPr>
          </w:p>
          <w:p w14:paraId="4B66824E" w14:textId="77777777" w:rsidR="00DF38C3" w:rsidRDefault="00D46CFF">
            <w:pPr>
              <w:pStyle w:val="TableParagraph"/>
              <w:ind w:left="26" w:right="15"/>
              <w:rPr>
                <w:sz w:val="20"/>
              </w:rPr>
            </w:pPr>
            <w:r>
              <w:rPr>
                <w:spacing w:val="-2"/>
                <w:sz w:val="20"/>
              </w:rPr>
              <w:t>4,750</w:t>
            </w:r>
          </w:p>
        </w:tc>
        <w:tc>
          <w:tcPr>
            <w:tcW w:w="1308" w:type="dxa"/>
          </w:tcPr>
          <w:p w14:paraId="36A1D93B" w14:textId="77777777" w:rsidR="00DF38C3" w:rsidRDefault="00DF38C3">
            <w:pPr>
              <w:pStyle w:val="TableParagraph"/>
              <w:spacing w:before="3"/>
              <w:jc w:val="left"/>
              <w:rPr>
                <w:sz w:val="20"/>
              </w:rPr>
            </w:pPr>
          </w:p>
          <w:p w14:paraId="7A177FAD" w14:textId="77777777" w:rsidR="00DF38C3" w:rsidRDefault="00D46CFF">
            <w:pPr>
              <w:pStyle w:val="TableParagraph"/>
              <w:ind w:left="22"/>
              <w:rPr>
                <w:sz w:val="20"/>
              </w:rPr>
            </w:pPr>
            <w:r>
              <w:rPr>
                <w:spacing w:val="-10"/>
                <w:sz w:val="20"/>
              </w:rPr>
              <w:t>-</w:t>
            </w:r>
          </w:p>
        </w:tc>
        <w:tc>
          <w:tcPr>
            <w:tcW w:w="1305" w:type="dxa"/>
          </w:tcPr>
          <w:p w14:paraId="728A087B" w14:textId="77777777" w:rsidR="00DF38C3" w:rsidRDefault="00DF38C3">
            <w:pPr>
              <w:pStyle w:val="TableParagraph"/>
              <w:spacing w:before="3"/>
              <w:jc w:val="left"/>
              <w:rPr>
                <w:sz w:val="20"/>
              </w:rPr>
            </w:pPr>
          </w:p>
          <w:p w14:paraId="3474419B" w14:textId="77777777" w:rsidR="00DF38C3" w:rsidRDefault="00D46CFF">
            <w:pPr>
              <w:pStyle w:val="TableParagraph"/>
              <w:ind w:left="20"/>
              <w:rPr>
                <w:sz w:val="20"/>
              </w:rPr>
            </w:pPr>
            <w:r>
              <w:rPr>
                <w:spacing w:val="-10"/>
                <w:sz w:val="20"/>
              </w:rPr>
              <w:t>-</w:t>
            </w:r>
          </w:p>
        </w:tc>
      </w:tr>
      <w:tr w:rsidR="00DF38C3" w14:paraId="2B4868F7" w14:textId="77777777">
        <w:trPr>
          <w:trHeight w:val="688"/>
        </w:trPr>
        <w:tc>
          <w:tcPr>
            <w:tcW w:w="2189" w:type="dxa"/>
          </w:tcPr>
          <w:p w14:paraId="5594C307"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9</w:t>
            </w:r>
          </w:p>
          <w:p w14:paraId="470AB67D"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0107B62D" w14:textId="77777777" w:rsidR="00DF38C3" w:rsidRDefault="00DF38C3">
            <w:pPr>
              <w:pStyle w:val="TableParagraph"/>
              <w:spacing w:before="3"/>
              <w:jc w:val="left"/>
              <w:rPr>
                <w:sz w:val="20"/>
              </w:rPr>
            </w:pPr>
          </w:p>
          <w:p w14:paraId="1FE48AE1" w14:textId="77777777" w:rsidR="00DF38C3" w:rsidRDefault="00D46CFF">
            <w:pPr>
              <w:pStyle w:val="TableParagraph"/>
              <w:ind w:left="24" w:right="7"/>
              <w:rPr>
                <w:sz w:val="20"/>
              </w:rPr>
            </w:pPr>
            <w:r>
              <w:rPr>
                <w:spacing w:val="-2"/>
                <w:sz w:val="20"/>
              </w:rPr>
              <w:t>33,44</w:t>
            </w:r>
          </w:p>
        </w:tc>
        <w:tc>
          <w:tcPr>
            <w:tcW w:w="1037" w:type="dxa"/>
          </w:tcPr>
          <w:p w14:paraId="1DB0ABDD" w14:textId="77777777" w:rsidR="00DF38C3" w:rsidRDefault="00DF38C3">
            <w:pPr>
              <w:pStyle w:val="TableParagraph"/>
              <w:spacing w:before="3"/>
              <w:jc w:val="left"/>
              <w:rPr>
                <w:sz w:val="20"/>
              </w:rPr>
            </w:pPr>
          </w:p>
          <w:p w14:paraId="1DBDFF43" w14:textId="77777777" w:rsidR="00DF38C3" w:rsidRDefault="00D46CFF">
            <w:pPr>
              <w:pStyle w:val="TableParagraph"/>
              <w:ind w:left="18"/>
              <w:rPr>
                <w:sz w:val="20"/>
              </w:rPr>
            </w:pPr>
            <w:r>
              <w:rPr>
                <w:spacing w:val="-5"/>
                <w:sz w:val="20"/>
              </w:rPr>
              <w:t>1,2</w:t>
            </w:r>
          </w:p>
        </w:tc>
        <w:tc>
          <w:tcPr>
            <w:tcW w:w="991" w:type="dxa"/>
          </w:tcPr>
          <w:p w14:paraId="1CF6717D" w14:textId="77777777" w:rsidR="00DF38C3" w:rsidRDefault="00DF38C3">
            <w:pPr>
              <w:pStyle w:val="TableParagraph"/>
              <w:spacing w:before="3"/>
              <w:jc w:val="left"/>
              <w:rPr>
                <w:sz w:val="20"/>
              </w:rPr>
            </w:pPr>
          </w:p>
          <w:p w14:paraId="356C96D3" w14:textId="77777777" w:rsidR="00DF38C3" w:rsidRDefault="00D46CFF">
            <w:pPr>
              <w:pStyle w:val="TableParagraph"/>
              <w:ind w:left="28" w:right="12"/>
              <w:rPr>
                <w:sz w:val="20"/>
              </w:rPr>
            </w:pPr>
            <w:r>
              <w:rPr>
                <w:spacing w:val="-2"/>
                <w:sz w:val="20"/>
              </w:rPr>
              <w:t>0,003</w:t>
            </w:r>
          </w:p>
        </w:tc>
        <w:tc>
          <w:tcPr>
            <w:tcW w:w="994" w:type="dxa"/>
          </w:tcPr>
          <w:p w14:paraId="21E2E6A5" w14:textId="77777777" w:rsidR="00DF38C3" w:rsidRDefault="00DF38C3">
            <w:pPr>
              <w:pStyle w:val="TableParagraph"/>
              <w:spacing w:before="3"/>
              <w:jc w:val="left"/>
              <w:rPr>
                <w:sz w:val="20"/>
              </w:rPr>
            </w:pPr>
          </w:p>
          <w:p w14:paraId="18B71CC3" w14:textId="77777777" w:rsidR="00DF38C3" w:rsidRDefault="00D46CFF">
            <w:pPr>
              <w:pStyle w:val="TableParagraph"/>
              <w:ind w:left="16" w:right="3"/>
              <w:rPr>
                <w:sz w:val="20"/>
              </w:rPr>
            </w:pPr>
            <w:r>
              <w:rPr>
                <w:spacing w:val="-2"/>
                <w:sz w:val="20"/>
              </w:rPr>
              <w:t>0,024</w:t>
            </w:r>
          </w:p>
        </w:tc>
        <w:tc>
          <w:tcPr>
            <w:tcW w:w="1274" w:type="dxa"/>
          </w:tcPr>
          <w:p w14:paraId="43D72FFE" w14:textId="77777777" w:rsidR="00DF38C3" w:rsidRDefault="00DF38C3">
            <w:pPr>
              <w:pStyle w:val="TableParagraph"/>
              <w:spacing w:before="3"/>
              <w:jc w:val="left"/>
              <w:rPr>
                <w:sz w:val="20"/>
              </w:rPr>
            </w:pPr>
          </w:p>
          <w:p w14:paraId="3159043B" w14:textId="77777777" w:rsidR="00DF38C3" w:rsidRDefault="00D46CFF">
            <w:pPr>
              <w:pStyle w:val="TableParagraph"/>
              <w:ind w:left="26" w:right="15"/>
              <w:rPr>
                <w:sz w:val="20"/>
              </w:rPr>
            </w:pPr>
            <w:r>
              <w:rPr>
                <w:spacing w:val="-2"/>
                <w:sz w:val="20"/>
              </w:rPr>
              <w:t>14,616</w:t>
            </w:r>
          </w:p>
        </w:tc>
        <w:tc>
          <w:tcPr>
            <w:tcW w:w="1308" w:type="dxa"/>
          </w:tcPr>
          <w:p w14:paraId="3F0426EC" w14:textId="77777777" w:rsidR="00DF38C3" w:rsidRDefault="00DF38C3">
            <w:pPr>
              <w:pStyle w:val="TableParagraph"/>
              <w:spacing w:before="3"/>
              <w:jc w:val="left"/>
              <w:rPr>
                <w:sz w:val="20"/>
              </w:rPr>
            </w:pPr>
          </w:p>
          <w:p w14:paraId="1D55FD42" w14:textId="77777777" w:rsidR="00DF38C3" w:rsidRDefault="00D46CFF">
            <w:pPr>
              <w:pStyle w:val="TableParagraph"/>
              <w:ind w:left="22"/>
              <w:rPr>
                <w:sz w:val="20"/>
              </w:rPr>
            </w:pPr>
            <w:r>
              <w:rPr>
                <w:spacing w:val="-10"/>
                <w:sz w:val="20"/>
              </w:rPr>
              <w:t>-</w:t>
            </w:r>
          </w:p>
        </w:tc>
        <w:tc>
          <w:tcPr>
            <w:tcW w:w="1305" w:type="dxa"/>
          </w:tcPr>
          <w:p w14:paraId="06E1986F" w14:textId="77777777" w:rsidR="00DF38C3" w:rsidRDefault="00DF38C3">
            <w:pPr>
              <w:pStyle w:val="TableParagraph"/>
              <w:spacing w:before="3"/>
              <w:jc w:val="left"/>
              <w:rPr>
                <w:sz w:val="20"/>
              </w:rPr>
            </w:pPr>
          </w:p>
          <w:p w14:paraId="17A18A6E" w14:textId="77777777" w:rsidR="00DF38C3" w:rsidRDefault="00D46CFF">
            <w:pPr>
              <w:pStyle w:val="TableParagraph"/>
              <w:ind w:left="20"/>
              <w:rPr>
                <w:sz w:val="20"/>
              </w:rPr>
            </w:pPr>
            <w:r>
              <w:rPr>
                <w:spacing w:val="-10"/>
                <w:sz w:val="20"/>
              </w:rPr>
              <w:t>-</w:t>
            </w:r>
          </w:p>
        </w:tc>
      </w:tr>
      <w:tr w:rsidR="00DF38C3" w14:paraId="56791037" w14:textId="77777777">
        <w:trPr>
          <w:trHeight w:val="690"/>
        </w:trPr>
        <w:tc>
          <w:tcPr>
            <w:tcW w:w="2189" w:type="dxa"/>
          </w:tcPr>
          <w:p w14:paraId="13EF9EC1"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10</w:t>
            </w:r>
          </w:p>
          <w:p w14:paraId="6AAA0F7A" w14:textId="77777777" w:rsidR="00DF38C3" w:rsidRDefault="00D46CFF">
            <w:pPr>
              <w:pStyle w:val="TableParagraph"/>
              <w:spacing w:line="209" w:lineRule="exact"/>
              <w:ind w:left="285" w:right="271"/>
              <w:rPr>
                <w:sz w:val="20"/>
              </w:rPr>
            </w:pPr>
            <w:r>
              <w:rPr>
                <w:sz w:val="20"/>
              </w:rPr>
              <w:t>с.</w:t>
            </w:r>
            <w:r>
              <w:rPr>
                <w:spacing w:val="-2"/>
                <w:sz w:val="20"/>
              </w:rPr>
              <w:t xml:space="preserve"> Ягодное</w:t>
            </w:r>
          </w:p>
        </w:tc>
        <w:tc>
          <w:tcPr>
            <w:tcW w:w="949" w:type="dxa"/>
          </w:tcPr>
          <w:p w14:paraId="1920B276" w14:textId="77777777" w:rsidR="00DF38C3" w:rsidRDefault="00DF38C3">
            <w:pPr>
              <w:pStyle w:val="TableParagraph"/>
              <w:spacing w:before="3"/>
              <w:jc w:val="left"/>
              <w:rPr>
                <w:sz w:val="20"/>
              </w:rPr>
            </w:pPr>
          </w:p>
          <w:p w14:paraId="166B0501" w14:textId="77777777" w:rsidR="00DF38C3" w:rsidRDefault="00D46CFF">
            <w:pPr>
              <w:pStyle w:val="TableParagraph"/>
              <w:ind w:left="24" w:right="2"/>
              <w:rPr>
                <w:sz w:val="20"/>
              </w:rPr>
            </w:pPr>
            <w:r>
              <w:rPr>
                <w:spacing w:val="-5"/>
                <w:sz w:val="20"/>
              </w:rPr>
              <w:t>20</w:t>
            </w:r>
          </w:p>
        </w:tc>
        <w:tc>
          <w:tcPr>
            <w:tcW w:w="1037" w:type="dxa"/>
          </w:tcPr>
          <w:p w14:paraId="22ABAA51" w14:textId="77777777" w:rsidR="00DF38C3" w:rsidRDefault="00DF38C3">
            <w:pPr>
              <w:pStyle w:val="TableParagraph"/>
              <w:spacing w:before="3"/>
              <w:jc w:val="left"/>
              <w:rPr>
                <w:sz w:val="20"/>
              </w:rPr>
            </w:pPr>
          </w:p>
          <w:p w14:paraId="2EB1ACAF" w14:textId="77777777" w:rsidR="00DF38C3" w:rsidRDefault="00D46CFF">
            <w:pPr>
              <w:pStyle w:val="TableParagraph"/>
              <w:ind w:left="18"/>
              <w:rPr>
                <w:sz w:val="20"/>
              </w:rPr>
            </w:pPr>
            <w:r>
              <w:rPr>
                <w:spacing w:val="-5"/>
                <w:sz w:val="20"/>
              </w:rPr>
              <w:t>0,8</w:t>
            </w:r>
          </w:p>
        </w:tc>
        <w:tc>
          <w:tcPr>
            <w:tcW w:w="991" w:type="dxa"/>
          </w:tcPr>
          <w:p w14:paraId="713A8572" w14:textId="77777777" w:rsidR="00DF38C3" w:rsidRDefault="00DF38C3">
            <w:pPr>
              <w:pStyle w:val="TableParagraph"/>
              <w:spacing w:before="3"/>
              <w:jc w:val="left"/>
              <w:rPr>
                <w:sz w:val="20"/>
              </w:rPr>
            </w:pPr>
          </w:p>
          <w:p w14:paraId="6D1E5861" w14:textId="77777777" w:rsidR="00DF38C3" w:rsidRDefault="00D46CFF">
            <w:pPr>
              <w:pStyle w:val="TableParagraph"/>
              <w:ind w:left="28" w:right="12"/>
              <w:rPr>
                <w:sz w:val="20"/>
              </w:rPr>
            </w:pPr>
            <w:r>
              <w:rPr>
                <w:spacing w:val="-2"/>
                <w:sz w:val="20"/>
              </w:rPr>
              <w:t>0,002</w:t>
            </w:r>
          </w:p>
        </w:tc>
        <w:tc>
          <w:tcPr>
            <w:tcW w:w="994" w:type="dxa"/>
          </w:tcPr>
          <w:p w14:paraId="403165B8" w14:textId="77777777" w:rsidR="00DF38C3" w:rsidRDefault="00DF38C3">
            <w:pPr>
              <w:pStyle w:val="TableParagraph"/>
              <w:spacing w:before="3"/>
              <w:jc w:val="left"/>
              <w:rPr>
                <w:sz w:val="20"/>
              </w:rPr>
            </w:pPr>
          </w:p>
          <w:p w14:paraId="42180DA6" w14:textId="77777777" w:rsidR="00DF38C3" w:rsidRDefault="00D46CFF">
            <w:pPr>
              <w:pStyle w:val="TableParagraph"/>
              <w:ind w:left="16" w:right="3"/>
              <w:rPr>
                <w:sz w:val="20"/>
              </w:rPr>
            </w:pPr>
            <w:r>
              <w:rPr>
                <w:spacing w:val="-2"/>
                <w:sz w:val="20"/>
              </w:rPr>
              <w:t>0,016</w:t>
            </w:r>
          </w:p>
        </w:tc>
        <w:tc>
          <w:tcPr>
            <w:tcW w:w="1274" w:type="dxa"/>
          </w:tcPr>
          <w:p w14:paraId="2FD06FEC" w14:textId="77777777" w:rsidR="00DF38C3" w:rsidRDefault="00DF38C3">
            <w:pPr>
              <w:pStyle w:val="TableParagraph"/>
              <w:spacing w:before="3"/>
              <w:jc w:val="left"/>
              <w:rPr>
                <w:sz w:val="20"/>
              </w:rPr>
            </w:pPr>
          </w:p>
          <w:p w14:paraId="6A6289AC" w14:textId="77777777" w:rsidR="00DF38C3" w:rsidRDefault="00D46CFF">
            <w:pPr>
              <w:pStyle w:val="TableParagraph"/>
              <w:ind w:left="26" w:right="15"/>
              <w:rPr>
                <w:sz w:val="20"/>
              </w:rPr>
            </w:pPr>
            <w:r>
              <w:rPr>
                <w:spacing w:val="-2"/>
                <w:sz w:val="20"/>
              </w:rPr>
              <w:t>9,744</w:t>
            </w:r>
          </w:p>
        </w:tc>
        <w:tc>
          <w:tcPr>
            <w:tcW w:w="1308" w:type="dxa"/>
          </w:tcPr>
          <w:p w14:paraId="61487CA0" w14:textId="77777777" w:rsidR="00DF38C3" w:rsidRDefault="00DF38C3">
            <w:pPr>
              <w:pStyle w:val="TableParagraph"/>
              <w:spacing w:before="3"/>
              <w:jc w:val="left"/>
              <w:rPr>
                <w:sz w:val="20"/>
              </w:rPr>
            </w:pPr>
          </w:p>
          <w:p w14:paraId="34E1EA9B" w14:textId="77777777" w:rsidR="00DF38C3" w:rsidRDefault="00D46CFF">
            <w:pPr>
              <w:pStyle w:val="TableParagraph"/>
              <w:ind w:left="22"/>
              <w:rPr>
                <w:sz w:val="20"/>
              </w:rPr>
            </w:pPr>
            <w:r>
              <w:rPr>
                <w:spacing w:val="-10"/>
                <w:sz w:val="20"/>
              </w:rPr>
              <w:t>-</w:t>
            </w:r>
          </w:p>
        </w:tc>
        <w:tc>
          <w:tcPr>
            <w:tcW w:w="1305" w:type="dxa"/>
          </w:tcPr>
          <w:p w14:paraId="59F20609" w14:textId="77777777" w:rsidR="00DF38C3" w:rsidRDefault="00DF38C3">
            <w:pPr>
              <w:pStyle w:val="TableParagraph"/>
              <w:spacing w:before="3"/>
              <w:jc w:val="left"/>
              <w:rPr>
                <w:sz w:val="20"/>
              </w:rPr>
            </w:pPr>
          </w:p>
          <w:p w14:paraId="34DE7D48" w14:textId="77777777" w:rsidR="00DF38C3" w:rsidRDefault="00D46CFF">
            <w:pPr>
              <w:pStyle w:val="TableParagraph"/>
              <w:ind w:left="20"/>
              <w:rPr>
                <w:sz w:val="20"/>
              </w:rPr>
            </w:pPr>
            <w:r>
              <w:rPr>
                <w:spacing w:val="-10"/>
                <w:sz w:val="20"/>
              </w:rPr>
              <w:t>-</w:t>
            </w:r>
          </w:p>
        </w:tc>
      </w:tr>
      <w:tr w:rsidR="00DF38C3" w14:paraId="0D50509C" w14:textId="77777777">
        <w:trPr>
          <w:trHeight w:val="690"/>
        </w:trPr>
        <w:tc>
          <w:tcPr>
            <w:tcW w:w="2189" w:type="dxa"/>
          </w:tcPr>
          <w:p w14:paraId="7D6FFEBE"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11</w:t>
            </w:r>
          </w:p>
          <w:p w14:paraId="4C8CCD63"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50B02D4D" w14:textId="77777777" w:rsidR="00DF38C3" w:rsidRDefault="00DF38C3">
            <w:pPr>
              <w:pStyle w:val="TableParagraph"/>
              <w:spacing w:before="4"/>
              <w:jc w:val="left"/>
              <w:rPr>
                <w:sz w:val="20"/>
              </w:rPr>
            </w:pPr>
          </w:p>
          <w:p w14:paraId="11C6B0C0" w14:textId="77777777" w:rsidR="00DF38C3" w:rsidRDefault="00D46CFF">
            <w:pPr>
              <w:pStyle w:val="TableParagraph"/>
              <w:ind w:left="24" w:right="4"/>
              <w:rPr>
                <w:sz w:val="20"/>
              </w:rPr>
            </w:pPr>
            <w:r>
              <w:rPr>
                <w:spacing w:val="-4"/>
                <w:sz w:val="20"/>
              </w:rPr>
              <w:t>17,6</w:t>
            </w:r>
          </w:p>
        </w:tc>
        <w:tc>
          <w:tcPr>
            <w:tcW w:w="1037" w:type="dxa"/>
          </w:tcPr>
          <w:p w14:paraId="0E777E0F" w14:textId="77777777" w:rsidR="00DF38C3" w:rsidRDefault="00DF38C3">
            <w:pPr>
              <w:pStyle w:val="TableParagraph"/>
              <w:spacing w:before="4"/>
              <w:jc w:val="left"/>
              <w:rPr>
                <w:sz w:val="20"/>
              </w:rPr>
            </w:pPr>
          </w:p>
          <w:p w14:paraId="192BC3CB" w14:textId="77777777" w:rsidR="00DF38C3" w:rsidRDefault="00D46CFF">
            <w:pPr>
              <w:pStyle w:val="TableParagraph"/>
              <w:ind w:left="18"/>
              <w:rPr>
                <w:sz w:val="20"/>
              </w:rPr>
            </w:pPr>
            <w:r>
              <w:rPr>
                <w:spacing w:val="-5"/>
                <w:sz w:val="20"/>
              </w:rPr>
              <w:t>0,8</w:t>
            </w:r>
          </w:p>
        </w:tc>
        <w:tc>
          <w:tcPr>
            <w:tcW w:w="991" w:type="dxa"/>
          </w:tcPr>
          <w:p w14:paraId="3F02FB05" w14:textId="77777777" w:rsidR="00DF38C3" w:rsidRDefault="00DF38C3">
            <w:pPr>
              <w:pStyle w:val="TableParagraph"/>
              <w:spacing w:before="4"/>
              <w:jc w:val="left"/>
              <w:rPr>
                <w:sz w:val="20"/>
              </w:rPr>
            </w:pPr>
          </w:p>
          <w:p w14:paraId="7064B219" w14:textId="77777777" w:rsidR="00DF38C3" w:rsidRDefault="00D46CFF">
            <w:pPr>
              <w:pStyle w:val="TableParagraph"/>
              <w:ind w:left="28" w:right="12"/>
              <w:rPr>
                <w:sz w:val="20"/>
              </w:rPr>
            </w:pPr>
            <w:r>
              <w:rPr>
                <w:spacing w:val="-2"/>
                <w:sz w:val="20"/>
              </w:rPr>
              <w:t>0,002</w:t>
            </w:r>
          </w:p>
        </w:tc>
        <w:tc>
          <w:tcPr>
            <w:tcW w:w="994" w:type="dxa"/>
          </w:tcPr>
          <w:p w14:paraId="62116DA1" w14:textId="77777777" w:rsidR="00DF38C3" w:rsidRDefault="00DF38C3">
            <w:pPr>
              <w:pStyle w:val="TableParagraph"/>
              <w:spacing w:before="4"/>
              <w:jc w:val="left"/>
              <w:rPr>
                <w:sz w:val="20"/>
              </w:rPr>
            </w:pPr>
          </w:p>
          <w:p w14:paraId="51A79FC4" w14:textId="77777777" w:rsidR="00DF38C3" w:rsidRDefault="00D46CFF">
            <w:pPr>
              <w:pStyle w:val="TableParagraph"/>
              <w:ind w:left="16" w:right="3"/>
              <w:rPr>
                <w:sz w:val="20"/>
              </w:rPr>
            </w:pPr>
            <w:r>
              <w:rPr>
                <w:spacing w:val="-2"/>
                <w:sz w:val="20"/>
              </w:rPr>
              <w:t>0,016</w:t>
            </w:r>
          </w:p>
        </w:tc>
        <w:tc>
          <w:tcPr>
            <w:tcW w:w="1274" w:type="dxa"/>
          </w:tcPr>
          <w:p w14:paraId="26A8F9B9" w14:textId="77777777" w:rsidR="00DF38C3" w:rsidRDefault="00DF38C3">
            <w:pPr>
              <w:pStyle w:val="TableParagraph"/>
              <w:spacing w:before="4"/>
              <w:jc w:val="left"/>
              <w:rPr>
                <w:sz w:val="20"/>
              </w:rPr>
            </w:pPr>
          </w:p>
          <w:p w14:paraId="3B80E7AD" w14:textId="77777777" w:rsidR="00DF38C3" w:rsidRDefault="00D46CFF">
            <w:pPr>
              <w:pStyle w:val="TableParagraph"/>
              <w:ind w:left="26" w:right="15"/>
              <w:rPr>
                <w:sz w:val="20"/>
              </w:rPr>
            </w:pPr>
            <w:r>
              <w:rPr>
                <w:spacing w:val="-2"/>
                <w:sz w:val="20"/>
              </w:rPr>
              <w:t>9,744</w:t>
            </w:r>
          </w:p>
        </w:tc>
        <w:tc>
          <w:tcPr>
            <w:tcW w:w="1308" w:type="dxa"/>
          </w:tcPr>
          <w:p w14:paraId="5B44BDE6" w14:textId="77777777" w:rsidR="00DF38C3" w:rsidRDefault="00DF38C3">
            <w:pPr>
              <w:pStyle w:val="TableParagraph"/>
              <w:spacing w:before="4"/>
              <w:jc w:val="left"/>
              <w:rPr>
                <w:sz w:val="20"/>
              </w:rPr>
            </w:pPr>
          </w:p>
          <w:p w14:paraId="77360987" w14:textId="77777777" w:rsidR="00DF38C3" w:rsidRDefault="00D46CFF">
            <w:pPr>
              <w:pStyle w:val="TableParagraph"/>
              <w:ind w:left="22"/>
              <w:rPr>
                <w:sz w:val="20"/>
              </w:rPr>
            </w:pPr>
            <w:r>
              <w:rPr>
                <w:spacing w:val="-10"/>
                <w:sz w:val="20"/>
              </w:rPr>
              <w:t>-</w:t>
            </w:r>
          </w:p>
        </w:tc>
        <w:tc>
          <w:tcPr>
            <w:tcW w:w="1305" w:type="dxa"/>
          </w:tcPr>
          <w:p w14:paraId="6F186C3D" w14:textId="77777777" w:rsidR="00DF38C3" w:rsidRDefault="00DF38C3">
            <w:pPr>
              <w:pStyle w:val="TableParagraph"/>
              <w:spacing w:before="4"/>
              <w:jc w:val="left"/>
              <w:rPr>
                <w:sz w:val="20"/>
              </w:rPr>
            </w:pPr>
          </w:p>
          <w:p w14:paraId="16FD4517" w14:textId="77777777" w:rsidR="00DF38C3" w:rsidRDefault="00D46CFF">
            <w:pPr>
              <w:pStyle w:val="TableParagraph"/>
              <w:ind w:left="20"/>
              <w:rPr>
                <w:sz w:val="20"/>
              </w:rPr>
            </w:pPr>
            <w:r>
              <w:rPr>
                <w:spacing w:val="-10"/>
                <w:sz w:val="20"/>
              </w:rPr>
              <w:t>-</w:t>
            </w:r>
          </w:p>
        </w:tc>
      </w:tr>
      <w:tr w:rsidR="00DF38C3" w14:paraId="6B225A93" w14:textId="77777777">
        <w:trPr>
          <w:trHeight w:val="687"/>
        </w:trPr>
        <w:tc>
          <w:tcPr>
            <w:tcW w:w="2189" w:type="dxa"/>
          </w:tcPr>
          <w:p w14:paraId="5D312E90" w14:textId="77777777" w:rsidR="00DF38C3" w:rsidRDefault="00D46CFF">
            <w:pPr>
              <w:pStyle w:val="TableParagraph"/>
              <w:ind w:left="285" w:right="269"/>
              <w:rPr>
                <w:sz w:val="20"/>
              </w:rPr>
            </w:pPr>
            <w:r>
              <w:rPr>
                <w:spacing w:val="-4"/>
                <w:sz w:val="20"/>
              </w:rPr>
              <w:t xml:space="preserve">Планируемая </w:t>
            </w:r>
            <w:r>
              <w:rPr>
                <w:sz w:val="20"/>
              </w:rPr>
              <w:t>БМК № 12</w:t>
            </w:r>
          </w:p>
          <w:p w14:paraId="42D42580" w14:textId="77777777" w:rsidR="00DF38C3" w:rsidRDefault="00D46CFF">
            <w:pPr>
              <w:pStyle w:val="TableParagraph"/>
              <w:spacing w:line="216" w:lineRule="exact"/>
              <w:ind w:left="285" w:right="271"/>
              <w:rPr>
                <w:sz w:val="20"/>
              </w:rPr>
            </w:pPr>
            <w:r>
              <w:rPr>
                <w:sz w:val="20"/>
              </w:rPr>
              <w:t>с.</w:t>
            </w:r>
            <w:r>
              <w:rPr>
                <w:spacing w:val="-2"/>
                <w:sz w:val="20"/>
              </w:rPr>
              <w:t xml:space="preserve"> Ягодное</w:t>
            </w:r>
          </w:p>
        </w:tc>
        <w:tc>
          <w:tcPr>
            <w:tcW w:w="949" w:type="dxa"/>
          </w:tcPr>
          <w:p w14:paraId="5FAF7B83" w14:textId="77777777" w:rsidR="00DF38C3" w:rsidRDefault="00DF38C3">
            <w:pPr>
              <w:pStyle w:val="TableParagraph"/>
              <w:jc w:val="left"/>
              <w:rPr>
                <w:sz w:val="20"/>
              </w:rPr>
            </w:pPr>
          </w:p>
          <w:p w14:paraId="6A222C86" w14:textId="77777777" w:rsidR="00DF38C3" w:rsidRDefault="00D46CFF">
            <w:pPr>
              <w:pStyle w:val="TableParagraph"/>
              <w:ind w:left="24" w:right="4"/>
              <w:rPr>
                <w:sz w:val="20"/>
              </w:rPr>
            </w:pPr>
            <w:r>
              <w:rPr>
                <w:spacing w:val="-4"/>
                <w:sz w:val="20"/>
              </w:rPr>
              <w:t>17,6</w:t>
            </w:r>
          </w:p>
        </w:tc>
        <w:tc>
          <w:tcPr>
            <w:tcW w:w="1037" w:type="dxa"/>
          </w:tcPr>
          <w:p w14:paraId="3C130C03" w14:textId="77777777" w:rsidR="00DF38C3" w:rsidRDefault="00DF38C3">
            <w:pPr>
              <w:pStyle w:val="TableParagraph"/>
              <w:jc w:val="left"/>
              <w:rPr>
                <w:sz w:val="20"/>
              </w:rPr>
            </w:pPr>
          </w:p>
          <w:p w14:paraId="41C0A82E" w14:textId="77777777" w:rsidR="00DF38C3" w:rsidRDefault="00D46CFF">
            <w:pPr>
              <w:pStyle w:val="TableParagraph"/>
              <w:ind w:left="18"/>
              <w:rPr>
                <w:sz w:val="20"/>
              </w:rPr>
            </w:pPr>
            <w:r>
              <w:rPr>
                <w:spacing w:val="-5"/>
                <w:sz w:val="20"/>
              </w:rPr>
              <w:t>0,8</w:t>
            </w:r>
          </w:p>
        </w:tc>
        <w:tc>
          <w:tcPr>
            <w:tcW w:w="991" w:type="dxa"/>
          </w:tcPr>
          <w:p w14:paraId="1700C56E" w14:textId="77777777" w:rsidR="00DF38C3" w:rsidRDefault="00DF38C3">
            <w:pPr>
              <w:pStyle w:val="TableParagraph"/>
              <w:jc w:val="left"/>
              <w:rPr>
                <w:sz w:val="20"/>
              </w:rPr>
            </w:pPr>
          </w:p>
          <w:p w14:paraId="13A2C2D6" w14:textId="77777777" w:rsidR="00DF38C3" w:rsidRDefault="00D46CFF">
            <w:pPr>
              <w:pStyle w:val="TableParagraph"/>
              <w:ind w:left="28" w:right="12"/>
              <w:rPr>
                <w:sz w:val="20"/>
              </w:rPr>
            </w:pPr>
            <w:r>
              <w:rPr>
                <w:spacing w:val="-2"/>
                <w:sz w:val="20"/>
              </w:rPr>
              <w:t>0,002</w:t>
            </w:r>
          </w:p>
        </w:tc>
        <w:tc>
          <w:tcPr>
            <w:tcW w:w="994" w:type="dxa"/>
          </w:tcPr>
          <w:p w14:paraId="66195638" w14:textId="77777777" w:rsidR="00DF38C3" w:rsidRDefault="00DF38C3">
            <w:pPr>
              <w:pStyle w:val="TableParagraph"/>
              <w:jc w:val="left"/>
              <w:rPr>
                <w:sz w:val="20"/>
              </w:rPr>
            </w:pPr>
          </w:p>
          <w:p w14:paraId="750D914F" w14:textId="77777777" w:rsidR="00DF38C3" w:rsidRDefault="00D46CFF">
            <w:pPr>
              <w:pStyle w:val="TableParagraph"/>
              <w:ind w:left="16" w:right="3"/>
              <w:rPr>
                <w:sz w:val="20"/>
              </w:rPr>
            </w:pPr>
            <w:r>
              <w:rPr>
                <w:spacing w:val="-2"/>
                <w:sz w:val="20"/>
              </w:rPr>
              <w:t>0,016</w:t>
            </w:r>
          </w:p>
        </w:tc>
        <w:tc>
          <w:tcPr>
            <w:tcW w:w="1274" w:type="dxa"/>
          </w:tcPr>
          <w:p w14:paraId="248C8447" w14:textId="77777777" w:rsidR="00DF38C3" w:rsidRDefault="00DF38C3">
            <w:pPr>
              <w:pStyle w:val="TableParagraph"/>
              <w:jc w:val="left"/>
              <w:rPr>
                <w:sz w:val="20"/>
              </w:rPr>
            </w:pPr>
          </w:p>
          <w:p w14:paraId="3DBB65F2" w14:textId="77777777" w:rsidR="00DF38C3" w:rsidRDefault="00D46CFF">
            <w:pPr>
              <w:pStyle w:val="TableParagraph"/>
              <w:ind w:left="26" w:right="15"/>
              <w:rPr>
                <w:sz w:val="20"/>
              </w:rPr>
            </w:pPr>
            <w:r>
              <w:rPr>
                <w:spacing w:val="-2"/>
                <w:sz w:val="20"/>
              </w:rPr>
              <w:t>9,744</w:t>
            </w:r>
          </w:p>
        </w:tc>
        <w:tc>
          <w:tcPr>
            <w:tcW w:w="1308" w:type="dxa"/>
          </w:tcPr>
          <w:p w14:paraId="5942B9B2" w14:textId="77777777" w:rsidR="00DF38C3" w:rsidRDefault="00DF38C3">
            <w:pPr>
              <w:pStyle w:val="TableParagraph"/>
              <w:jc w:val="left"/>
              <w:rPr>
                <w:sz w:val="20"/>
              </w:rPr>
            </w:pPr>
          </w:p>
          <w:p w14:paraId="6FDAD820" w14:textId="77777777" w:rsidR="00DF38C3" w:rsidRDefault="00D46CFF">
            <w:pPr>
              <w:pStyle w:val="TableParagraph"/>
              <w:ind w:left="22"/>
              <w:rPr>
                <w:sz w:val="20"/>
              </w:rPr>
            </w:pPr>
            <w:r>
              <w:rPr>
                <w:spacing w:val="-10"/>
                <w:sz w:val="20"/>
              </w:rPr>
              <w:t>-</w:t>
            </w:r>
          </w:p>
        </w:tc>
        <w:tc>
          <w:tcPr>
            <w:tcW w:w="1305" w:type="dxa"/>
          </w:tcPr>
          <w:p w14:paraId="39A22422" w14:textId="77777777" w:rsidR="00DF38C3" w:rsidRDefault="00DF38C3">
            <w:pPr>
              <w:pStyle w:val="TableParagraph"/>
              <w:jc w:val="left"/>
              <w:rPr>
                <w:sz w:val="20"/>
              </w:rPr>
            </w:pPr>
          </w:p>
          <w:p w14:paraId="1C510465" w14:textId="77777777" w:rsidR="00DF38C3" w:rsidRDefault="00D46CFF">
            <w:pPr>
              <w:pStyle w:val="TableParagraph"/>
              <w:ind w:left="20"/>
              <w:rPr>
                <w:sz w:val="20"/>
              </w:rPr>
            </w:pPr>
            <w:r>
              <w:rPr>
                <w:spacing w:val="-10"/>
                <w:sz w:val="20"/>
              </w:rPr>
              <w:t>-</w:t>
            </w:r>
          </w:p>
        </w:tc>
      </w:tr>
      <w:tr w:rsidR="00DF38C3" w14:paraId="0BF47794" w14:textId="77777777">
        <w:trPr>
          <w:trHeight w:val="691"/>
        </w:trPr>
        <w:tc>
          <w:tcPr>
            <w:tcW w:w="2189" w:type="dxa"/>
          </w:tcPr>
          <w:p w14:paraId="1FF9A8F9"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13</w:t>
            </w:r>
          </w:p>
          <w:p w14:paraId="47D41DC4" w14:textId="77777777" w:rsidR="00DF38C3" w:rsidRDefault="00D46CFF">
            <w:pPr>
              <w:pStyle w:val="TableParagraph"/>
              <w:spacing w:line="209" w:lineRule="exact"/>
              <w:ind w:left="285" w:right="271"/>
              <w:rPr>
                <w:sz w:val="20"/>
              </w:rPr>
            </w:pPr>
            <w:r>
              <w:rPr>
                <w:sz w:val="20"/>
              </w:rPr>
              <w:t>с.</w:t>
            </w:r>
            <w:r>
              <w:rPr>
                <w:spacing w:val="-2"/>
                <w:sz w:val="20"/>
              </w:rPr>
              <w:t xml:space="preserve"> Ягодное</w:t>
            </w:r>
          </w:p>
        </w:tc>
        <w:tc>
          <w:tcPr>
            <w:tcW w:w="949" w:type="dxa"/>
          </w:tcPr>
          <w:p w14:paraId="2F86C2B8" w14:textId="77777777" w:rsidR="00DF38C3" w:rsidRDefault="00DF38C3">
            <w:pPr>
              <w:pStyle w:val="TableParagraph"/>
              <w:spacing w:before="3"/>
              <w:jc w:val="left"/>
              <w:rPr>
                <w:sz w:val="20"/>
              </w:rPr>
            </w:pPr>
          </w:p>
          <w:p w14:paraId="5FE8D081" w14:textId="77777777" w:rsidR="00DF38C3" w:rsidRDefault="00D46CFF">
            <w:pPr>
              <w:pStyle w:val="TableParagraph"/>
              <w:ind w:left="24" w:right="4"/>
              <w:rPr>
                <w:sz w:val="20"/>
              </w:rPr>
            </w:pPr>
            <w:r>
              <w:rPr>
                <w:spacing w:val="-4"/>
                <w:sz w:val="20"/>
              </w:rPr>
              <w:t>43,6</w:t>
            </w:r>
          </w:p>
        </w:tc>
        <w:tc>
          <w:tcPr>
            <w:tcW w:w="1037" w:type="dxa"/>
          </w:tcPr>
          <w:p w14:paraId="0193BF88" w14:textId="77777777" w:rsidR="00DF38C3" w:rsidRDefault="00DF38C3">
            <w:pPr>
              <w:pStyle w:val="TableParagraph"/>
              <w:spacing w:before="3"/>
              <w:jc w:val="left"/>
              <w:rPr>
                <w:sz w:val="20"/>
              </w:rPr>
            </w:pPr>
          </w:p>
          <w:p w14:paraId="1C276FA4" w14:textId="77777777" w:rsidR="00DF38C3" w:rsidRDefault="00D46CFF">
            <w:pPr>
              <w:pStyle w:val="TableParagraph"/>
              <w:ind w:left="18"/>
              <w:rPr>
                <w:sz w:val="20"/>
              </w:rPr>
            </w:pPr>
            <w:r>
              <w:rPr>
                <w:spacing w:val="-5"/>
                <w:sz w:val="20"/>
              </w:rPr>
              <w:t>1,2</w:t>
            </w:r>
          </w:p>
        </w:tc>
        <w:tc>
          <w:tcPr>
            <w:tcW w:w="991" w:type="dxa"/>
          </w:tcPr>
          <w:p w14:paraId="2FF2B900" w14:textId="77777777" w:rsidR="00DF38C3" w:rsidRDefault="00DF38C3">
            <w:pPr>
              <w:pStyle w:val="TableParagraph"/>
              <w:spacing w:before="3"/>
              <w:jc w:val="left"/>
              <w:rPr>
                <w:sz w:val="20"/>
              </w:rPr>
            </w:pPr>
          </w:p>
          <w:p w14:paraId="0DB012DA" w14:textId="77777777" w:rsidR="00DF38C3" w:rsidRDefault="00D46CFF">
            <w:pPr>
              <w:pStyle w:val="TableParagraph"/>
              <w:ind w:left="28" w:right="12"/>
              <w:rPr>
                <w:sz w:val="20"/>
              </w:rPr>
            </w:pPr>
            <w:r>
              <w:rPr>
                <w:spacing w:val="-2"/>
                <w:sz w:val="20"/>
              </w:rPr>
              <w:t>0,003</w:t>
            </w:r>
          </w:p>
        </w:tc>
        <w:tc>
          <w:tcPr>
            <w:tcW w:w="994" w:type="dxa"/>
          </w:tcPr>
          <w:p w14:paraId="36CFE8DC" w14:textId="77777777" w:rsidR="00DF38C3" w:rsidRDefault="00DF38C3">
            <w:pPr>
              <w:pStyle w:val="TableParagraph"/>
              <w:spacing w:before="3"/>
              <w:jc w:val="left"/>
              <w:rPr>
                <w:sz w:val="20"/>
              </w:rPr>
            </w:pPr>
          </w:p>
          <w:p w14:paraId="61250FD5" w14:textId="77777777" w:rsidR="00DF38C3" w:rsidRDefault="00D46CFF">
            <w:pPr>
              <w:pStyle w:val="TableParagraph"/>
              <w:ind w:left="16" w:right="3"/>
              <w:rPr>
                <w:sz w:val="20"/>
              </w:rPr>
            </w:pPr>
            <w:r>
              <w:rPr>
                <w:spacing w:val="-2"/>
                <w:sz w:val="20"/>
              </w:rPr>
              <w:t>0,024</w:t>
            </w:r>
          </w:p>
        </w:tc>
        <w:tc>
          <w:tcPr>
            <w:tcW w:w="1274" w:type="dxa"/>
          </w:tcPr>
          <w:p w14:paraId="65DD40AF" w14:textId="77777777" w:rsidR="00DF38C3" w:rsidRDefault="00DF38C3">
            <w:pPr>
              <w:pStyle w:val="TableParagraph"/>
              <w:spacing w:before="3"/>
              <w:jc w:val="left"/>
              <w:rPr>
                <w:sz w:val="20"/>
              </w:rPr>
            </w:pPr>
          </w:p>
          <w:p w14:paraId="74075F66" w14:textId="77777777" w:rsidR="00DF38C3" w:rsidRDefault="00D46CFF">
            <w:pPr>
              <w:pStyle w:val="TableParagraph"/>
              <w:ind w:left="26" w:right="15"/>
              <w:rPr>
                <w:sz w:val="20"/>
              </w:rPr>
            </w:pPr>
            <w:r>
              <w:rPr>
                <w:spacing w:val="-2"/>
                <w:sz w:val="20"/>
              </w:rPr>
              <w:t>14,616</w:t>
            </w:r>
          </w:p>
        </w:tc>
        <w:tc>
          <w:tcPr>
            <w:tcW w:w="1308" w:type="dxa"/>
          </w:tcPr>
          <w:p w14:paraId="59E3C67C" w14:textId="77777777" w:rsidR="00DF38C3" w:rsidRDefault="00DF38C3">
            <w:pPr>
              <w:pStyle w:val="TableParagraph"/>
              <w:spacing w:before="3"/>
              <w:jc w:val="left"/>
              <w:rPr>
                <w:sz w:val="20"/>
              </w:rPr>
            </w:pPr>
          </w:p>
          <w:p w14:paraId="12427BC2" w14:textId="77777777" w:rsidR="00DF38C3" w:rsidRDefault="00D46CFF">
            <w:pPr>
              <w:pStyle w:val="TableParagraph"/>
              <w:ind w:left="22"/>
              <w:rPr>
                <w:sz w:val="20"/>
              </w:rPr>
            </w:pPr>
            <w:r>
              <w:rPr>
                <w:spacing w:val="-10"/>
                <w:sz w:val="20"/>
              </w:rPr>
              <w:t>-</w:t>
            </w:r>
          </w:p>
        </w:tc>
        <w:tc>
          <w:tcPr>
            <w:tcW w:w="1305" w:type="dxa"/>
          </w:tcPr>
          <w:p w14:paraId="1B928CDB" w14:textId="77777777" w:rsidR="00DF38C3" w:rsidRDefault="00DF38C3">
            <w:pPr>
              <w:pStyle w:val="TableParagraph"/>
              <w:spacing w:before="3"/>
              <w:jc w:val="left"/>
              <w:rPr>
                <w:sz w:val="20"/>
              </w:rPr>
            </w:pPr>
          </w:p>
          <w:p w14:paraId="60327D0E" w14:textId="77777777" w:rsidR="00DF38C3" w:rsidRDefault="00D46CFF">
            <w:pPr>
              <w:pStyle w:val="TableParagraph"/>
              <w:ind w:left="20"/>
              <w:rPr>
                <w:sz w:val="20"/>
              </w:rPr>
            </w:pPr>
            <w:r>
              <w:rPr>
                <w:spacing w:val="-10"/>
                <w:sz w:val="20"/>
              </w:rPr>
              <w:t>-</w:t>
            </w:r>
          </w:p>
        </w:tc>
      </w:tr>
      <w:tr w:rsidR="00DF38C3" w14:paraId="3A68A55E" w14:textId="77777777">
        <w:trPr>
          <w:trHeight w:val="687"/>
        </w:trPr>
        <w:tc>
          <w:tcPr>
            <w:tcW w:w="2189" w:type="dxa"/>
          </w:tcPr>
          <w:p w14:paraId="3C9C150C"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14</w:t>
            </w:r>
          </w:p>
          <w:p w14:paraId="4AE0549C"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1B1ACA0D" w14:textId="77777777" w:rsidR="00DF38C3" w:rsidRDefault="00DF38C3">
            <w:pPr>
              <w:pStyle w:val="TableParagraph"/>
              <w:spacing w:before="3"/>
              <w:jc w:val="left"/>
              <w:rPr>
                <w:sz w:val="20"/>
              </w:rPr>
            </w:pPr>
          </w:p>
          <w:p w14:paraId="6DC62558" w14:textId="77777777" w:rsidR="00DF38C3" w:rsidRDefault="00D46CFF">
            <w:pPr>
              <w:pStyle w:val="TableParagraph"/>
              <w:ind w:left="24" w:right="4"/>
              <w:rPr>
                <w:sz w:val="20"/>
              </w:rPr>
            </w:pPr>
            <w:r>
              <w:rPr>
                <w:spacing w:val="-4"/>
                <w:sz w:val="20"/>
              </w:rPr>
              <w:t>17,6</w:t>
            </w:r>
          </w:p>
        </w:tc>
        <w:tc>
          <w:tcPr>
            <w:tcW w:w="1037" w:type="dxa"/>
          </w:tcPr>
          <w:p w14:paraId="65938BE4" w14:textId="77777777" w:rsidR="00DF38C3" w:rsidRDefault="00DF38C3">
            <w:pPr>
              <w:pStyle w:val="TableParagraph"/>
              <w:spacing w:before="3"/>
              <w:jc w:val="left"/>
              <w:rPr>
                <w:sz w:val="20"/>
              </w:rPr>
            </w:pPr>
          </w:p>
          <w:p w14:paraId="686A8B75" w14:textId="77777777" w:rsidR="00DF38C3" w:rsidRDefault="00D46CFF">
            <w:pPr>
              <w:pStyle w:val="TableParagraph"/>
              <w:ind w:left="18"/>
              <w:rPr>
                <w:sz w:val="20"/>
              </w:rPr>
            </w:pPr>
            <w:r>
              <w:rPr>
                <w:spacing w:val="-5"/>
                <w:sz w:val="20"/>
              </w:rPr>
              <w:t>0,8</w:t>
            </w:r>
          </w:p>
        </w:tc>
        <w:tc>
          <w:tcPr>
            <w:tcW w:w="991" w:type="dxa"/>
          </w:tcPr>
          <w:p w14:paraId="5A74FB57" w14:textId="77777777" w:rsidR="00DF38C3" w:rsidRDefault="00DF38C3">
            <w:pPr>
              <w:pStyle w:val="TableParagraph"/>
              <w:spacing w:before="3"/>
              <w:jc w:val="left"/>
              <w:rPr>
                <w:sz w:val="20"/>
              </w:rPr>
            </w:pPr>
          </w:p>
          <w:p w14:paraId="54DB31C3" w14:textId="77777777" w:rsidR="00DF38C3" w:rsidRDefault="00D46CFF">
            <w:pPr>
              <w:pStyle w:val="TableParagraph"/>
              <w:ind w:left="28" w:right="12"/>
              <w:rPr>
                <w:sz w:val="20"/>
              </w:rPr>
            </w:pPr>
            <w:r>
              <w:rPr>
                <w:spacing w:val="-2"/>
                <w:sz w:val="20"/>
              </w:rPr>
              <w:t>0,002</w:t>
            </w:r>
          </w:p>
        </w:tc>
        <w:tc>
          <w:tcPr>
            <w:tcW w:w="994" w:type="dxa"/>
          </w:tcPr>
          <w:p w14:paraId="7810FB06" w14:textId="77777777" w:rsidR="00DF38C3" w:rsidRDefault="00DF38C3">
            <w:pPr>
              <w:pStyle w:val="TableParagraph"/>
              <w:spacing w:before="3"/>
              <w:jc w:val="left"/>
              <w:rPr>
                <w:sz w:val="20"/>
              </w:rPr>
            </w:pPr>
          </w:p>
          <w:p w14:paraId="3E7B18AE" w14:textId="77777777" w:rsidR="00DF38C3" w:rsidRDefault="00D46CFF">
            <w:pPr>
              <w:pStyle w:val="TableParagraph"/>
              <w:ind w:left="16" w:right="3"/>
              <w:rPr>
                <w:sz w:val="20"/>
              </w:rPr>
            </w:pPr>
            <w:r>
              <w:rPr>
                <w:spacing w:val="-2"/>
                <w:sz w:val="20"/>
              </w:rPr>
              <w:t>0,016</w:t>
            </w:r>
          </w:p>
        </w:tc>
        <w:tc>
          <w:tcPr>
            <w:tcW w:w="1274" w:type="dxa"/>
          </w:tcPr>
          <w:p w14:paraId="136E9CA9" w14:textId="77777777" w:rsidR="00DF38C3" w:rsidRDefault="00DF38C3">
            <w:pPr>
              <w:pStyle w:val="TableParagraph"/>
              <w:spacing w:before="3"/>
              <w:jc w:val="left"/>
              <w:rPr>
                <w:sz w:val="20"/>
              </w:rPr>
            </w:pPr>
          </w:p>
          <w:p w14:paraId="157CC3E2" w14:textId="77777777" w:rsidR="00DF38C3" w:rsidRDefault="00D46CFF">
            <w:pPr>
              <w:pStyle w:val="TableParagraph"/>
              <w:ind w:left="26" w:right="15"/>
              <w:rPr>
                <w:sz w:val="20"/>
              </w:rPr>
            </w:pPr>
            <w:r>
              <w:rPr>
                <w:spacing w:val="-2"/>
                <w:sz w:val="20"/>
              </w:rPr>
              <w:t>9,744</w:t>
            </w:r>
          </w:p>
        </w:tc>
        <w:tc>
          <w:tcPr>
            <w:tcW w:w="1308" w:type="dxa"/>
          </w:tcPr>
          <w:p w14:paraId="6E736953" w14:textId="77777777" w:rsidR="00DF38C3" w:rsidRDefault="00DF38C3">
            <w:pPr>
              <w:pStyle w:val="TableParagraph"/>
              <w:spacing w:before="3"/>
              <w:jc w:val="left"/>
              <w:rPr>
                <w:sz w:val="20"/>
              </w:rPr>
            </w:pPr>
          </w:p>
          <w:p w14:paraId="5C9C8625" w14:textId="77777777" w:rsidR="00DF38C3" w:rsidRDefault="00D46CFF">
            <w:pPr>
              <w:pStyle w:val="TableParagraph"/>
              <w:ind w:left="22"/>
              <w:rPr>
                <w:sz w:val="20"/>
              </w:rPr>
            </w:pPr>
            <w:r>
              <w:rPr>
                <w:spacing w:val="-10"/>
                <w:sz w:val="20"/>
              </w:rPr>
              <w:t>-</w:t>
            </w:r>
          </w:p>
        </w:tc>
        <w:tc>
          <w:tcPr>
            <w:tcW w:w="1305" w:type="dxa"/>
          </w:tcPr>
          <w:p w14:paraId="7BD30FFB" w14:textId="77777777" w:rsidR="00DF38C3" w:rsidRDefault="00DF38C3">
            <w:pPr>
              <w:pStyle w:val="TableParagraph"/>
              <w:spacing w:before="3"/>
              <w:jc w:val="left"/>
              <w:rPr>
                <w:sz w:val="20"/>
              </w:rPr>
            </w:pPr>
          </w:p>
          <w:p w14:paraId="6B190884" w14:textId="77777777" w:rsidR="00DF38C3" w:rsidRDefault="00D46CFF">
            <w:pPr>
              <w:pStyle w:val="TableParagraph"/>
              <w:ind w:left="20"/>
              <w:rPr>
                <w:sz w:val="20"/>
              </w:rPr>
            </w:pPr>
            <w:r>
              <w:rPr>
                <w:spacing w:val="-10"/>
                <w:sz w:val="20"/>
              </w:rPr>
              <w:t>-</w:t>
            </w:r>
          </w:p>
        </w:tc>
      </w:tr>
      <w:tr w:rsidR="00DF38C3" w14:paraId="33499190" w14:textId="77777777">
        <w:trPr>
          <w:trHeight w:val="690"/>
        </w:trPr>
        <w:tc>
          <w:tcPr>
            <w:tcW w:w="2189" w:type="dxa"/>
          </w:tcPr>
          <w:p w14:paraId="5B9CD2E6" w14:textId="77777777" w:rsidR="00DF38C3" w:rsidRDefault="00D46CFF">
            <w:pPr>
              <w:pStyle w:val="TableParagraph"/>
              <w:spacing w:before="2"/>
              <w:ind w:left="285" w:right="269"/>
              <w:rPr>
                <w:sz w:val="20"/>
              </w:rPr>
            </w:pPr>
            <w:r>
              <w:rPr>
                <w:spacing w:val="-4"/>
                <w:sz w:val="20"/>
              </w:rPr>
              <w:t xml:space="preserve">Планируемая </w:t>
            </w:r>
            <w:r>
              <w:rPr>
                <w:sz w:val="20"/>
              </w:rPr>
              <w:t>БМК № 15</w:t>
            </w:r>
          </w:p>
          <w:p w14:paraId="2A53B3E6" w14:textId="77777777" w:rsidR="00DF38C3" w:rsidRDefault="00D46CFF">
            <w:pPr>
              <w:pStyle w:val="TableParagraph"/>
              <w:spacing w:line="215" w:lineRule="exact"/>
              <w:ind w:left="285" w:right="271"/>
              <w:rPr>
                <w:sz w:val="20"/>
              </w:rPr>
            </w:pPr>
            <w:r>
              <w:rPr>
                <w:sz w:val="20"/>
              </w:rPr>
              <w:t>с.</w:t>
            </w:r>
            <w:r>
              <w:rPr>
                <w:spacing w:val="-2"/>
                <w:sz w:val="20"/>
              </w:rPr>
              <w:t xml:space="preserve"> Ягодное</w:t>
            </w:r>
          </w:p>
        </w:tc>
        <w:tc>
          <w:tcPr>
            <w:tcW w:w="949" w:type="dxa"/>
          </w:tcPr>
          <w:p w14:paraId="68293912" w14:textId="77777777" w:rsidR="00DF38C3" w:rsidRDefault="00DF38C3">
            <w:pPr>
              <w:pStyle w:val="TableParagraph"/>
              <w:spacing w:before="3"/>
              <w:jc w:val="left"/>
              <w:rPr>
                <w:sz w:val="20"/>
              </w:rPr>
            </w:pPr>
          </w:p>
          <w:p w14:paraId="107F626D" w14:textId="77777777" w:rsidR="00DF38C3" w:rsidRDefault="00D46CFF">
            <w:pPr>
              <w:pStyle w:val="TableParagraph"/>
              <w:ind w:left="24" w:right="2"/>
              <w:rPr>
                <w:sz w:val="20"/>
              </w:rPr>
            </w:pPr>
            <w:r>
              <w:rPr>
                <w:spacing w:val="-5"/>
                <w:sz w:val="20"/>
              </w:rPr>
              <w:t>16</w:t>
            </w:r>
          </w:p>
        </w:tc>
        <w:tc>
          <w:tcPr>
            <w:tcW w:w="1037" w:type="dxa"/>
          </w:tcPr>
          <w:p w14:paraId="01EF9EE2" w14:textId="77777777" w:rsidR="00DF38C3" w:rsidRDefault="00DF38C3">
            <w:pPr>
              <w:pStyle w:val="TableParagraph"/>
              <w:spacing w:before="3"/>
              <w:jc w:val="left"/>
              <w:rPr>
                <w:sz w:val="20"/>
              </w:rPr>
            </w:pPr>
          </w:p>
          <w:p w14:paraId="60AEE8D1" w14:textId="77777777" w:rsidR="00DF38C3" w:rsidRDefault="00D46CFF">
            <w:pPr>
              <w:pStyle w:val="TableParagraph"/>
              <w:ind w:left="18"/>
              <w:rPr>
                <w:sz w:val="20"/>
              </w:rPr>
            </w:pPr>
            <w:r>
              <w:rPr>
                <w:spacing w:val="-5"/>
                <w:sz w:val="20"/>
              </w:rPr>
              <w:t>0,8</w:t>
            </w:r>
          </w:p>
        </w:tc>
        <w:tc>
          <w:tcPr>
            <w:tcW w:w="991" w:type="dxa"/>
          </w:tcPr>
          <w:p w14:paraId="312673EB" w14:textId="77777777" w:rsidR="00DF38C3" w:rsidRDefault="00DF38C3">
            <w:pPr>
              <w:pStyle w:val="TableParagraph"/>
              <w:spacing w:before="3"/>
              <w:jc w:val="left"/>
              <w:rPr>
                <w:sz w:val="20"/>
              </w:rPr>
            </w:pPr>
          </w:p>
          <w:p w14:paraId="2B39CE9F" w14:textId="77777777" w:rsidR="00DF38C3" w:rsidRDefault="00D46CFF">
            <w:pPr>
              <w:pStyle w:val="TableParagraph"/>
              <w:ind w:left="28" w:right="12"/>
              <w:rPr>
                <w:sz w:val="20"/>
              </w:rPr>
            </w:pPr>
            <w:r>
              <w:rPr>
                <w:spacing w:val="-2"/>
                <w:sz w:val="20"/>
              </w:rPr>
              <w:t>0,002</w:t>
            </w:r>
          </w:p>
        </w:tc>
        <w:tc>
          <w:tcPr>
            <w:tcW w:w="994" w:type="dxa"/>
          </w:tcPr>
          <w:p w14:paraId="63B871D7" w14:textId="77777777" w:rsidR="00DF38C3" w:rsidRDefault="00DF38C3">
            <w:pPr>
              <w:pStyle w:val="TableParagraph"/>
              <w:spacing w:before="3"/>
              <w:jc w:val="left"/>
              <w:rPr>
                <w:sz w:val="20"/>
              </w:rPr>
            </w:pPr>
          </w:p>
          <w:p w14:paraId="35F43B45" w14:textId="77777777" w:rsidR="00DF38C3" w:rsidRDefault="00D46CFF">
            <w:pPr>
              <w:pStyle w:val="TableParagraph"/>
              <w:ind w:left="16" w:right="3"/>
              <w:rPr>
                <w:sz w:val="20"/>
              </w:rPr>
            </w:pPr>
            <w:r>
              <w:rPr>
                <w:spacing w:val="-2"/>
                <w:sz w:val="20"/>
              </w:rPr>
              <w:t>0,016</w:t>
            </w:r>
          </w:p>
        </w:tc>
        <w:tc>
          <w:tcPr>
            <w:tcW w:w="1274" w:type="dxa"/>
          </w:tcPr>
          <w:p w14:paraId="75928AB3" w14:textId="77777777" w:rsidR="00DF38C3" w:rsidRDefault="00DF38C3">
            <w:pPr>
              <w:pStyle w:val="TableParagraph"/>
              <w:spacing w:before="3"/>
              <w:jc w:val="left"/>
              <w:rPr>
                <w:sz w:val="20"/>
              </w:rPr>
            </w:pPr>
          </w:p>
          <w:p w14:paraId="11DFDD8E" w14:textId="77777777" w:rsidR="00DF38C3" w:rsidRDefault="00D46CFF">
            <w:pPr>
              <w:pStyle w:val="TableParagraph"/>
              <w:ind w:left="26" w:right="15"/>
              <w:rPr>
                <w:sz w:val="20"/>
              </w:rPr>
            </w:pPr>
            <w:r>
              <w:rPr>
                <w:spacing w:val="-2"/>
                <w:sz w:val="20"/>
              </w:rPr>
              <w:t>9,744</w:t>
            </w:r>
          </w:p>
        </w:tc>
        <w:tc>
          <w:tcPr>
            <w:tcW w:w="1308" w:type="dxa"/>
          </w:tcPr>
          <w:p w14:paraId="5443530C" w14:textId="77777777" w:rsidR="00DF38C3" w:rsidRDefault="00DF38C3">
            <w:pPr>
              <w:pStyle w:val="TableParagraph"/>
              <w:spacing w:before="3"/>
              <w:jc w:val="left"/>
              <w:rPr>
                <w:sz w:val="20"/>
              </w:rPr>
            </w:pPr>
          </w:p>
          <w:p w14:paraId="35D5D19F" w14:textId="77777777" w:rsidR="00DF38C3" w:rsidRDefault="00D46CFF">
            <w:pPr>
              <w:pStyle w:val="TableParagraph"/>
              <w:ind w:left="22"/>
              <w:rPr>
                <w:sz w:val="20"/>
              </w:rPr>
            </w:pPr>
            <w:r>
              <w:rPr>
                <w:spacing w:val="-10"/>
                <w:sz w:val="20"/>
              </w:rPr>
              <w:t>-</w:t>
            </w:r>
          </w:p>
        </w:tc>
        <w:tc>
          <w:tcPr>
            <w:tcW w:w="1305" w:type="dxa"/>
          </w:tcPr>
          <w:p w14:paraId="66D78791" w14:textId="77777777" w:rsidR="00DF38C3" w:rsidRDefault="00DF38C3">
            <w:pPr>
              <w:pStyle w:val="TableParagraph"/>
              <w:spacing w:before="3"/>
              <w:jc w:val="left"/>
              <w:rPr>
                <w:sz w:val="20"/>
              </w:rPr>
            </w:pPr>
          </w:p>
          <w:p w14:paraId="7578B877" w14:textId="77777777" w:rsidR="00DF38C3" w:rsidRDefault="00D46CFF">
            <w:pPr>
              <w:pStyle w:val="TableParagraph"/>
              <w:ind w:left="20"/>
              <w:rPr>
                <w:sz w:val="20"/>
              </w:rPr>
            </w:pPr>
            <w:r>
              <w:rPr>
                <w:spacing w:val="-10"/>
                <w:sz w:val="20"/>
              </w:rPr>
              <w:t>-</w:t>
            </w:r>
          </w:p>
        </w:tc>
      </w:tr>
      <w:tr w:rsidR="00DF38C3" w14:paraId="6EEE46B9" w14:textId="77777777">
        <w:trPr>
          <w:trHeight w:val="690"/>
        </w:trPr>
        <w:tc>
          <w:tcPr>
            <w:tcW w:w="2189" w:type="dxa"/>
          </w:tcPr>
          <w:p w14:paraId="2861FD2F"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16</w:t>
            </w:r>
          </w:p>
          <w:p w14:paraId="523AAC92"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2FFB353B" w14:textId="77777777" w:rsidR="00DF38C3" w:rsidRDefault="00DF38C3">
            <w:pPr>
              <w:pStyle w:val="TableParagraph"/>
              <w:spacing w:before="4"/>
              <w:jc w:val="left"/>
              <w:rPr>
                <w:sz w:val="20"/>
              </w:rPr>
            </w:pPr>
          </w:p>
          <w:p w14:paraId="5335EA41" w14:textId="77777777" w:rsidR="00DF38C3" w:rsidRDefault="00D46CFF">
            <w:pPr>
              <w:pStyle w:val="TableParagraph"/>
              <w:ind w:left="24" w:right="2"/>
              <w:rPr>
                <w:sz w:val="20"/>
              </w:rPr>
            </w:pPr>
            <w:r>
              <w:rPr>
                <w:spacing w:val="-5"/>
                <w:sz w:val="20"/>
              </w:rPr>
              <w:t>20</w:t>
            </w:r>
          </w:p>
        </w:tc>
        <w:tc>
          <w:tcPr>
            <w:tcW w:w="1037" w:type="dxa"/>
          </w:tcPr>
          <w:p w14:paraId="5668A6F0" w14:textId="77777777" w:rsidR="00DF38C3" w:rsidRDefault="00DF38C3">
            <w:pPr>
              <w:pStyle w:val="TableParagraph"/>
              <w:spacing w:before="4"/>
              <w:jc w:val="left"/>
              <w:rPr>
                <w:sz w:val="20"/>
              </w:rPr>
            </w:pPr>
          </w:p>
          <w:p w14:paraId="07D9318A" w14:textId="77777777" w:rsidR="00DF38C3" w:rsidRDefault="00D46CFF">
            <w:pPr>
              <w:pStyle w:val="TableParagraph"/>
              <w:ind w:left="18"/>
              <w:rPr>
                <w:sz w:val="20"/>
              </w:rPr>
            </w:pPr>
            <w:r>
              <w:rPr>
                <w:spacing w:val="-5"/>
                <w:sz w:val="20"/>
              </w:rPr>
              <w:t>0,8</w:t>
            </w:r>
          </w:p>
        </w:tc>
        <w:tc>
          <w:tcPr>
            <w:tcW w:w="991" w:type="dxa"/>
          </w:tcPr>
          <w:p w14:paraId="324E2146" w14:textId="77777777" w:rsidR="00DF38C3" w:rsidRDefault="00DF38C3">
            <w:pPr>
              <w:pStyle w:val="TableParagraph"/>
              <w:spacing w:before="4"/>
              <w:jc w:val="left"/>
              <w:rPr>
                <w:sz w:val="20"/>
              </w:rPr>
            </w:pPr>
          </w:p>
          <w:p w14:paraId="7A5F3F5C" w14:textId="77777777" w:rsidR="00DF38C3" w:rsidRDefault="00D46CFF">
            <w:pPr>
              <w:pStyle w:val="TableParagraph"/>
              <w:ind w:left="28" w:right="12"/>
              <w:rPr>
                <w:sz w:val="20"/>
              </w:rPr>
            </w:pPr>
            <w:r>
              <w:rPr>
                <w:spacing w:val="-2"/>
                <w:sz w:val="20"/>
              </w:rPr>
              <w:t>0,002</w:t>
            </w:r>
          </w:p>
        </w:tc>
        <w:tc>
          <w:tcPr>
            <w:tcW w:w="994" w:type="dxa"/>
          </w:tcPr>
          <w:p w14:paraId="330EB0D2" w14:textId="77777777" w:rsidR="00DF38C3" w:rsidRDefault="00DF38C3">
            <w:pPr>
              <w:pStyle w:val="TableParagraph"/>
              <w:spacing w:before="4"/>
              <w:jc w:val="left"/>
              <w:rPr>
                <w:sz w:val="20"/>
              </w:rPr>
            </w:pPr>
          </w:p>
          <w:p w14:paraId="55A240A1" w14:textId="77777777" w:rsidR="00DF38C3" w:rsidRDefault="00D46CFF">
            <w:pPr>
              <w:pStyle w:val="TableParagraph"/>
              <w:ind w:left="16" w:right="3"/>
              <w:rPr>
                <w:sz w:val="20"/>
              </w:rPr>
            </w:pPr>
            <w:r>
              <w:rPr>
                <w:spacing w:val="-2"/>
                <w:sz w:val="20"/>
              </w:rPr>
              <w:t>0,016</w:t>
            </w:r>
          </w:p>
        </w:tc>
        <w:tc>
          <w:tcPr>
            <w:tcW w:w="1274" w:type="dxa"/>
          </w:tcPr>
          <w:p w14:paraId="4C96403F" w14:textId="77777777" w:rsidR="00DF38C3" w:rsidRDefault="00DF38C3">
            <w:pPr>
              <w:pStyle w:val="TableParagraph"/>
              <w:spacing w:before="4"/>
              <w:jc w:val="left"/>
              <w:rPr>
                <w:sz w:val="20"/>
              </w:rPr>
            </w:pPr>
          </w:p>
          <w:p w14:paraId="3B2B8FF9" w14:textId="77777777" w:rsidR="00DF38C3" w:rsidRDefault="00D46CFF">
            <w:pPr>
              <w:pStyle w:val="TableParagraph"/>
              <w:ind w:left="26" w:right="15"/>
              <w:rPr>
                <w:sz w:val="20"/>
              </w:rPr>
            </w:pPr>
            <w:r>
              <w:rPr>
                <w:spacing w:val="-2"/>
                <w:sz w:val="20"/>
              </w:rPr>
              <w:t>9,744</w:t>
            </w:r>
          </w:p>
        </w:tc>
        <w:tc>
          <w:tcPr>
            <w:tcW w:w="1308" w:type="dxa"/>
          </w:tcPr>
          <w:p w14:paraId="113F0A31" w14:textId="77777777" w:rsidR="00DF38C3" w:rsidRDefault="00DF38C3">
            <w:pPr>
              <w:pStyle w:val="TableParagraph"/>
              <w:spacing w:before="4"/>
              <w:jc w:val="left"/>
              <w:rPr>
                <w:sz w:val="20"/>
              </w:rPr>
            </w:pPr>
          </w:p>
          <w:p w14:paraId="3A76BF43" w14:textId="77777777" w:rsidR="00DF38C3" w:rsidRDefault="00D46CFF">
            <w:pPr>
              <w:pStyle w:val="TableParagraph"/>
              <w:ind w:left="22"/>
              <w:rPr>
                <w:sz w:val="20"/>
              </w:rPr>
            </w:pPr>
            <w:r>
              <w:rPr>
                <w:spacing w:val="-10"/>
                <w:sz w:val="20"/>
              </w:rPr>
              <w:t>-</w:t>
            </w:r>
          </w:p>
        </w:tc>
        <w:tc>
          <w:tcPr>
            <w:tcW w:w="1305" w:type="dxa"/>
          </w:tcPr>
          <w:p w14:paraId="78942F6C" w14:textId="77777777" w:rsidR="00DF38C3" w:rsidRDefault="00DF38C3">
            <w:pPr>
              <w:pStyle w:val="TableParagraph"/>
              <w:spacing w:before="4"/>
              <w:jc w:val="left"/>
              <w:rPr>
                <w:sz w:val="20"/>
              </w:rPr>
            </w:pPr>
          </w:p>
          <w:p w14:paraId="67EC4A61" w14:textId="77777777" w:rsidR="00DF38C3" w:rsidRDefault="00D46CFF">
            <w:pPr>
              <w:pStyle w:val="TableParagraph"/>
              <w:ind w:left="20"/>
              <w:rPr>
                <w:sz w:val="20"/>
              </w:rPr>
            </w:pPr>
            <w:r>
              <w:rPr>
                <w:spacing w:val="-10"/>
                <w:sz w:val="20"/>
              </w:rPr>
              <w:t>-</w:t>
            </w:r>
          </w:p>
        </w:tc>
      </w:tr>
      <w:tr w:rsidR="00DF38C3" w14:paraId="73CD1035" w14:textId="77777777">
        <w:trPr>
          <w:trHeight w:val="687"/>
        </w:trPr>
        <w:tc>
          <w:tcPr>
            <w:tcW w:w="2189" w:type="dxa"/>
          </w:tcPr>
          <w:p w14:paraId="461C1F18" w14:textId="77777777" w:rsidR="00DF38C3" w:rsidRDefault="00D46CFF">
            <w:pPr>
              <w:pStyle w:val="TableParagraph"/>
              <w:spacing w:line="244" w:lineRule="auto"/>
              <w:ind w:left="285" w:right="269"/>
              <w:rPr>
                <w:sz w:val="20"/>
              </w:rPr>
            </w:pPr>
            <w:r>
              <w:rPr>
                <w:spacing w:val="-4"/>
                <w:sz w:val="20"/>
              </w:rPr>
              <w:t xml:space="preserve">Планируемая </w:t>
            </w:r>
            <w:r>
              <w:rPr>
                <w:sz w:val="20"/>
              </w:rPr>
              <w:t>БМК № 17</w:t>
            </w:r>
          </w:p>
          <w:p w14:paraId="3FE1A72C" w14:textId="77777777" w:rsidR="00DF38C3" w:rsidRDefault="00D46CFF">
            <w:pPr>
              <w:pStyle w:val="TableParagraph"/>
              <w:spacing w:line="206" w:lineRule="exact"/>
              <w:ind w:left="285" w:right="271"/>
              <w:rPr>
                <w:sz w:val="20"/>
              </w:rPr>
            </w:pPr>
            <w:r>
              <w:rPr>
                <w:sz w:val="20"/>
              </w:rPr>
              <w:t>с.</w:t>
            </w:r>
            <w:r>
              <w:rPr>
                <w:spacing w:val="-2"/>
                <w:sz w:val="20"/>
              </w:rPr>
              <w:t xml:space="preserve"> Ягодное</w:t>
            </w:r>
          </w:p>
        </w:tc>
        <w:tc>
          <w:tcPr>
            <w:tcW w:w="949" w:type="dxa"/>
          </w:tcPr>
          <w:p w14:paraId="4ED71973" w14:textId="77777777" w:rsidR="00DF38C3" w:rsidRDefault="00DF38C3">
            <w:pPr>
              <w:pStyle w:val="TableParagraph"/>
              <w:spacing w:before="2"/>
              <w:jc w:val="left"/>
              <w:rPr>
                <w:sz w:val="20"/>
              </w:rPr>
            </w:pPr>
          </w:p>
          <w:p w14:paraId="2CF84225" w14:textId="77777777" w:rsidR="00DF38C3" w:rsidRDefault="00D46CFF">
            <w:pPr>
              <w:pStyle w:val="TableParagraph"/>
              <w:ind w:left="24" w:right="4"/>
              <w:rPr>
                <w:sz w:val="20"/>
              </w:rPr>
            </w:pPr>
            <w:r>
              <w:rPr>
                <w:spacing w:val="-4"/>
                <w:sz w:val="20"/>
              </w:rPr>
              <w:t>17,6</w:t>
            </w:r>
          </w:p>
        </w:tc>
        <w:tc>
          <w:tcPr>
            <w:tcW w:w="1037" w:type="dxa"/>
          </w:tcPr>
          <w:p w14:paraId="4B0E5876" w14:textId="77777777" w:rsidR="00DF38C3" w:rsidRDefault="00DF38C3">
            <w:pPr>
              <w:pStyle w:val="TableParagraph"/>
              <w:spacing w:before="2"/>
              <w:jc w:val="left"/>
              <w:rPr>
                <w:sz w:val="20"/>
              </w:rPr>
            </w:pPr>
          </w:p>
          <w:p w14:paraId="00648A9A" w14:textId="77777777" w:rsidR="00DF38C3" w:rsidRDefault="00D46CFF">
            <w:pPr>
              <w:pStyle w:val="TableParagraph"/>
              <w:ind w:left="18"/>
              <w:rPr>
                <w:sz w:val="20"/>
              </w:rPr>
            </w:pPr>
            <w:r>
              <w:rPr>
                <w:spacing w:val="-5"/>
                <w:sz w:val="20"/>
              </w:rPr>
              <w:t>0,8</w:t>
            </w:r>
          </w:p>
        </w:tc>
        <w:tc>
          <w:tcPr>
            <w:tcW w:w="991" w:type="dxa"/>
          </w:tcPr>
          <w:p w14:paraId="2C25E05B" w14:textId="77777777" w:rsidR="00DF38C3" w:rsidRDefault="00DF38C3">
            <w:pPr>
              <w:pStyle w:val="TableParagraph"/>
              <w:spacing w:before="2"/>
              <w:jc w:val="left"/>
              <w:rPr>
                <w:sz w:val="20"/>
              </w:rPr>
            </w:pPr>
          </w:p>
          <w:p w14:paraId="441CD58E" w14:textId="77777777" w:rsidR="00DF38C3" w:rsidRDefault="00D46CFF">
            <w:pPr>
              <w:pStyle w:val="TableParagraph"/>
              <w:ind w:left="28" w:right="12"/>
              <w:rPr>
                <w:sz w:val="20"/>
              </w:rPr>
            </w:pPr>
            <w:r>
              <w:rPr>
                <w:spacing w:val="-2"/>
                <w:sz w:val="20"/>
              </w:rPr>
              <w:t>0,002</w:t>
            </w:r>
          </w:p>
        </w:tc>
        <w:tc>
          <w:tcPr>
            <w:tcW w:w="994" w:type="dxa"/>
          </w:tcPr>
          <w:p w14:paraId="2139904A" w14:textId="77777777" w:rsidR="00DF38C3" w:rsidRDefault="00DF38C3">
            <w:pPr>
              <w:pStyle w:val="TableParagraph"/>
              <w:spacing w:before="2"/>
              <w:jc w:val="left"/>
              <w:rPr>
                <w:sz w:val="20"/>
              </w:rPr>
            </w:pPr>
          </w:p>
          <w:p w14:paraId="38612958" w14:textId="77777777" w:rsidR="00DF38C3" w:rsidRDefault="00D46CFF">
            <w:pPr>
              <w:pStyle w:val="TableParagraph"/>
              <w:ind w:left="16" w:right="3"/>
              <w:rPr>
                <w:sz w:val="20"/>
              </w:rPr>
            </w:pPr>
            <w:r>
              <w:rPr>
                <w:spacing w:val="-2"/>
                <w:sz w:val="20"/>
              </w:rPr>
              <w:t>0,016</w:t>
            </w:r>
          </w:p>
        </w:tc>
        <w:tc>
          <w:tcPr>
            <w:tcW w:w="1274" w:type="dxa"/>
          </w:tcPr>
          <w:p w14:paraId="027BF33C" w14:textId="77777777" w:rsidR="00DF38C3" w:rsidRDefault="00DF38C3">
            <w:pPr>
              <w:pStyle w:val="TableParagraph"/>
              <w:spacing w:before="2"/>
              <w:jc w:val="left"/>
              <w:rPr>
                <w:sz w:val="20"/>
              </w:rPr>
            </w:pPr>
          </w:p>
          <w:p w14:paraId="682EE53D" w14:textId="77777777" w:rsidR="00DF38C3" w:rsidRDefault="00D46CFF">
            <w:pPr>
              <w:pStyle w:val="TableParagraph"/>
              <w:ind w:left="26" w:right="15"/>
              <w:rPr>
                <w:sz w:val="20"/>
              </w:rPr>
            </w:pPr>
            <w:r>
              <w:rPr>
                <w:spacing w:val="-2"/>
                <w:sz w:val="20"/>
              </w:rPr>
              <w:t>9,744</w:t>
            </w:r>
          </w:p>
        </w:tc>
        <w:tc>
          <w:tcPr>
            <w:tcW w:w="1308" w:type="dxa"/>
          </w:tcPr>
          <w:p w14:paraId="6A1D47F3" w14:textId="77777777" w:rsidR="00DF38C3" w:rsidRDefault="00DF38C3">
            <w:pPr>
              <w:pStyle w:val="TableParagraph"/>
              <w:spacing w:before="2"/>
              <w:jc w:val="left"/>
              <w:rPr>
                <w:sz w:val="20"/>
              </w:rPr>
            </w:pPr>
          </w:p>
          <w:p w14:paraId="005E309D" w14:textId="77777777" w:rsidR="00DF38C3" w:rsidRDefault="00D46CFF">
            <w:pPr>
              <w:pStyle w:val="TableParagraph"/>
              <w:ind w:left="22"/>
              <w:rPr>
                <w:sz w:val="20"/>
              </w:rPr>
            </w:pPr>
            <w:r>
              <w:rPr>
                <w:spacing w:val="-10"/>
                <w:sz w:val="20"/>
              </w:rPr>
              <w:t>-</w:t>
            </w:r>
          </w:p>
        </w:tc>
        <w:tc>
          <w:tcPr>
            <w:tcW w:w="1305" w:type="dxa"/>
          </w:tcPr>
          <w:p w14:paraId="387BA9C3" w14:textId="77777777" w:rsidR="00DF38C3" w:rsidRDefault="00DF38C3">
            <w:pPr>
              <w:pStyle w:val="TableParagraph"/>
              <w:spacing w:before="2"/>
              <w:jc w:val="left"/>
              <w:rPr>
                <w:sz w:val="20"/>
              </w:rPr>
            </w:pPr>
          </w:p>
          <w:p w14:paraId="7B2C768E" w14:textId="77777777" w:rsidR="00DF38C3" w:rsidRDefault="00D46CFF">
            <w:pPr>
              <w:pStyle w:val="TableParagraph"/>
              <w:ind w:left="20"/>
              <w:rPr>
                <w:sz w:val="20"/>
              </w:rPr>
            </w:pPr>
            <w:r>
              <w:rPr>
                <w:spacing w:val="-10"/>
                <w:sz w:val="20"/>
              </w:rPr>
              <w:t>-</w:t>
            </w:r>
          </w:p>
        </w:tc>
      </w:tr>
      <w:tr w:rsidR="00DF38C3" w14:paraId="08DF9BF9" w14:textId="77777777">
        <w:trPr>
          <w:trHeight w:val="690"/>
        </w:trPr>
        <w:tc>
          <w:tcPr>
            <w:tcW w:w="2189" w:type="dxa"/>
          </w:tcPr>
          <w:p w14:paraId="1CF3AD61" w14:textId="77777777" w:rsidR="00DF38C3" w:rsidRDefault="00D46CFF">
            <w:pPr>
              <w:pStyle w:val="TableParagraph"/>
              <w:spacing w:before="1"/>
              <w:ind w:left="285" w:right="269"/>
              <w:rPr>
                <w:sz w:val="20"/>
              </w:rPr>
            </w:pPr>
            <w:r>
              <w:rPr>
                <w:spacing w:val="-4"/>
                <w:sz w:val="20"/>
              </w:rPr>
              <w:t xml:space="preserve">Планируемая </w:t>
            </w:r>
            <w:r>
              <w:rPr>
                <w:sz w:val="20"/>
              </w:rPr>
              <w:t>БМК № 18</w:t>
            </w:r>
          </w:p>
          <w:p w14:paraId="4B4F19E9" w14:textId="77777777" w:rsidR="00DF38C3" w:rsidRDefault="00D46CFF">
            <w:pPr>
              <w:pStyle w:val="TableParagraph"/>
              <w:spacing w:line="215" w:lineRule="exact"/>
              <w:ind w:left="285" w:right="271"/>
              <w:rPr>
                <w:sz w:val="20"/>
              </w:rPr>
            </w:pPr>
            <w:r>
              <w:rPr>
                <w:sz w:val="20"/>
              </w:rPr>
              <w:t>с.</w:t>
            </w:r>
            <w:r>
              <w:rPr>
                <w:spacing w:val="-2"/>
                <w:sz w:val="20"/>
              </w:rPr>
              <w:t xml:space="preserve"> Ягодное</w:t>
            </w:r>
          </w:p>
        </w:tc>
        <w:tc>
          <w:tcPr>
            <w:tcW w:w="949" w:type="dxa"/>
          </w:tcPr>
          <w:p w14:paraId="34A1D7E9" w14:textId="77777777" w:rsidR="00DF38C3" w:rsidRDefault="00DF38C3">
            <w:pPr>
              <w:pStyle w:val="TableParagraph"/>
              <w:spacing w:before="3"/>
              <w:jc w:val="left"/>
              <w:rPr>
                <w:sz w:val="20"/>
              </w:rPr>
            </w:pPr>
          </w:p>
          <w:p w14:paraId="3FE4DE6F" w14:textId="77777777" w:rsidR="00DF38C3" w:rsidRDefault="00D46CFF">
            <w:pPr>
              <w:pStyle w:val="TableParagraph"/>
              <w:ind w:left="24" w:right="4"/>
              <w:rPr>
                <w:sz w:val="20"/>
              </w:rPr>
            </w:pPr>
            <w:r>
              <w:rPr>
                <w:spacing w:val="-4"/>
                <w:sz w:val="20"/>
              </w:rPr>
              <w:t>17,6</w:t>
            </w:r>
          </w:p>
        </w:tc>
        <w:tc>
          <w:tcPr>
            <w:tcW w:w="1037" w:type="dxa"/>
          </w:tcPr>
          <w:p w14:paraId="4A362B87" w14:textId="77777777" w:rsidR="00DF38C3" w:rsidRDefault="00DF38C3">
            <w:pPr>
              <w:pStyle w:val="TableParagraph"/>
              <w:spacing w:before="3"/>
              <w:jc w:val="left"/>
              <w:rPr>
                <w:sz w:val="20"/>
              </w:rPr>
            </w:pPr>
          </w:p>
          <w:p w14:paraId="1B30C6C4" w14:textId="77777777" w:rsidR="00DF38C3" w:rsidRDefault="00D46CFF">
            <w:pPr>
              <w:pStyle w:val="TableParagraph"/>
              <w:ind w:left="18"/>
              <w:rPr>
                <w:sz w:val="20"/>
              </w:rPr>
            </w:pPr>
            <w:r>
              <w:rPr>
                <w:spacing w:val="-5"/>
                <w:sz w:val="20"/>
              </w:rPr>
              <w:t>0,8</w:t>
            </w:r>
          </w:p>
        </w:tc>
        <w:tc>
          <w:tcPr>
            <w:tcW w:w="991" w:type="dxa"/>
          </w:tcPr>
          <w:p w14:paraId="3946162F" w14:textId="77777777" w:rsidR="00DF38C3" w:rsidRDefault="00DF38C3">
            <w:pPr>
              <w:pStyle w:val="TableParagraph"/>
              <w:spacing w:before="3"/>
              <w:jc w:val="left"/>
              <w:rPr>
                <w:sz w:val="20"/>
              </w:rPr>
            </w:pPr>
          </w:p>
          <w:p w14:paraId="50CDDFC4" w14:textId="77777777" w:rsidR="00DF38C3" w:rsidRDefault="00D46CFF">
            <w:pPr>
              <w:pStyle w:val="TableParagraph"/>
              <w:ind w:left="28" w:right="12"/>
              <w:rPr>
                <w:sz w:val="20"/>
              </w:rPr>
            </w:pPr>
            <w:r>
              <w:rPr>
                <w:spacing w:val="-2"/>
                <w:sz w:val="20"/>
              </w:rPr>
              <w:t>0,002</w:t>
            </w:r>
          </w:p>
        </w:tc>
        <w:tc>
          <w:tcPr>
            <w:tcW w:w="994" w:type="dxa"/>
          </w:tcPr>
          <w:p w14:paraId="050E421E" w14:textId="77777777" w:rsidR="00DF38C3" w:rsidRDefault="00DF38C3">
            <w:pPr>
              <w:pStyle w:val="TableParagraph"/>
              <w:spacing w:before="3"/>
              <w:jc w:val="left"/>
              <w:rPr>
                <w:sz w:val="20"/>
              </w:rPr>
            </w:pPr>
          </w:p>
          <w:p w14:paraId="0F0B1932" w14:textId="77777777" w:rsidR="00DF38C3" w:rsidRDefault="00D46CFF">
            <w:pPr>
              <w:pStyle w:val="TableParagraph"/>
              <w:ind w:left="16" w:right="3"/>
              <w:rPr>
                <w:sz w:val="20"/>
              </w:rPr>
            </w:pPr>
            <w:r>
              <w:rPr>
                <w:spacing w:val="-2"/>
                <w:sz w:val="20"/>
              </w:rPr>
              <w:t>0,016</w:t>
            </w:r>
          </w:p>
        </w:tc>
        <w:tc>
          <w:tcPr>
            <w:tcW w:w="1274" w:type="dxa"/>
          </w:tcPr>
          <w:p w14:paraId="37D251A8" w14:textId="77777777" w:rsidR="00DF38C3" w:rsidRDefault="00DF38C3">
            <w:pPr>
              <w:pStyle w:val="TableParagraph"/>
              <w:spacing w:before="3"/>
              <w:jc w:val="left"/>
              <w:rPr>
                <w:sz w:val="20"/>
              </w:rPr>
            </w:pPr>
          </w:p>
          <w:p w14:paraId="1A93603E" w14:textId="77777777" w:rsidR="00DF38C3" w:rsidRDefault="00D46CFF">
            <w:pPr>
              <w:pStyle w:val="TableParagraph"/>
              <w:ind w:left="26" w:right="15"/>
              <w:rPr>
                <w:sz w:val="20"/>
              </w:rPr>
            </w:pPr>
            <w:r>
              <w:rPr>
                <w:spacing w:val="-2"/>
                <w:sz w:val="20"/>
              </w:rPr>
              <w:t>9,744</w:t>
            </w:r>
          </w:p>
        </w:tc>
        <w:tc>
          <w:tcPr>
            <w:tcW w:w="1308" w:type="dxa"/>
          </w:tcPr>
          <w:p w14:paraId="22DFE592" w14:textId="77777777" w:rsidR="00DF38C3" w:rsidRDefault="00DF38C3">
            <w:pPr>
              <w:pStyle w:val="TableParagraph"/>
              <w:spacing w:before="3"/>
              <w:jc w:val="left"/>
              <w:rPr>
                <w:sz w:val="20"/>
              </w:rPr>
            </w:pPr>
          </w:p>
          <w:p w14:paraId="0276CA9D" w14:textId="77777777" w:rsidR="00DF38C3" w:rsidRDefault="00D46CFF">
            <w:pPr>
              <w:pStyle w:val="TableParagraph"/>
              <w:ind w:left="22"/>
              <w:rPr>
                <w:sz w:val="20"/>
              </w:rPr>
            </w:pPr>
            <w:r>
              <w:rPr>
                <w:spacing w:val="-10"/>
                <w:sz w:val="20"/>
              </w:rPr>
              <w:t>-</w:t>
            </w:r>
          </w:p>
        </w:tc>
        <w:tc>
          <w:tcPr>
            <w:tcW w:w="1305" w:type="dxa"/>
          </w:tcPr>
          <w:p w14:paraId="2247A1D5" w14:textId="77777777" w:rsidR="00DF38C3" w:rsidRDefault="00DF38C3">
            <w:pPr>
              <w:pStyle w:val="TableParagraph"/>
              <w:spacing w:before="3"/>
              <w:jc w:val="left"/>
              <w:rPr>
                <w:sz w:val="20"/>
              </w:rPr>
            </w:pPr>
          </w:p>
          <w:p w14:paraId="31183615" w14:textId="77777777" w:rsidR="00DF38C3" w:rsidRDefault="00D46CFF">
            <w:pPr>
              <w:pStyle w:val="TableParagraph"/>
              <w:ind w:left="20"/>
              <w:rPr>
                <w:sz w:val="20"/>
              </w:rPr>
            </w:pPr>
            <w:r>
              <w:rPr>
                <w:spacing w:val="-10"/>
                <w:sz w:val="20"/>
              </w:rPr>
              <w:t>-</w:t>
            </w:r>
          </w:p>
        </w:tc>
      </w:tr>
    </w:tbl>
    <w:p w14:paraId="056F58DB" w14:textId="77777777" w:rsidR="00DF38C3" w:rsidRDefault="00DF38C3">
      <w:pPr>
        <w:pStyle w:val="a3"/>
        <w:spacing w:before="159"/>
      </w:pPr>
    </w:p>
    <w:p w14:paraId="1BB08248" w14:textId="77777777" w:rsidR="00DF38C3" w:rsidRDefault="00D46CFF">
      <w:pPr>
        <w:pStyle w:val="a3"/>
        <w:spacing w:line="364" w:lineRule="auto"/>
        <w:ind w:left="426" w:right="416" w:firstLine="708"/>
        <w:jc w:val="both"/>
      </w:pPr>
      <w:r>
        <w:t>Значения перспективных балансов теплоносителя существующих</w:t>
      </w:r>
      <w:r>
        <w:rPr>
          <w:spacing w:val="40"/>
        </w:rPr>
        <w:t xml:space="preserve"> </w:t>
      </w:r>
      <w:r>
        <w:t xml:space="preserve">котельных </w:t>
      </w:r>
      <w:proofErr w:type="spellStart"/>
      <w:r>
        <w:t>с.п</w:t>
      </w:r>
      <w:proofErr w:type="spellEnd"/>
      <w:r>
        <w:t>. Ягодное не изменятся, в связи с отсутствием подключения перспективных потребителей к данным системам теплоснабжения и изменения объемов теплоносителя в тепловых сетях.</w:t>
      </w:r>
    </w:p>
    <w:p w14:paraId="5D82CAE3"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7DAE5249" w14:textId="77777777" w:rsidR="00DF38C3" w:rsidRDefault="00D46CFF">
      <w:pPr>
        <w:pStyle w:val="1"/>
        <w:spacing w:before="71" w:line="360" w:lineRule="auto"/>
        <w:ind w:right="421" w:firstLine="708"/>
      </w:pPr>
      <w:bookmarkStart w:id="4" w:name="_TOC_250010"/>
      <w:bookmarkEnd w:id="4"/>
      <w:r>
        <w:lastRenderedPageBreak/>
        <w:t xml:space="preserve">Раздел 4. Основные положение мастер-плана развития систем теплоснабжения </w:t>
      </w:r>
      <w:proofErr w:type="spellStart"/>
      <w:r>
        <w:t>с.п</w:t>
      </w:r>
      <w:proofErr w:type="spellEnd"/>
      <w:r>
        <w:t>. Ягодное.</w:t>
      </w:r>
    </w:p>
    <w:p w14:paraId="2397A2F9" w14:textId="77777777" w:rsidR="00DF38C3" w:rsidRDefault="00D46CFF">
      <w:pPr>
        <w:pStyle w:val="a4"/>
        <w:numPr>
          <w:ilvl w:val="1"/>
          <w:numId w:val="10"/>
        </w:numPr>
        <w:tabs>
          <w:tab w:val="left" w:pos="890"/>
        </w:tabs>
        <w:spacing w:line="271" w:lineRule="exact"/>
        <w:ind w:left="890" w:hanging="397"/>
        <w:jc w:val="left"/>
        <w:rPr>
          <w:rFonts w:ascii="Arial" w:hAnsi="Arial"/>
          <w:b/>
          <w:sz w:val="24"/>
        </w:rPr>
      </w:pPr>
      <w:r>
        <w:rPr>
          <w:rFonts w:ascii="Arial" w:hAnsi="Arial"/>
          <w:b/>
          <w:sz w:val="24"/>
        </w:rPr>
        <w:t>Описание</w:t>
      </w:r>
      <w:r>
        <w:rPr>
          <w:rFonts w:ascii="Arial" w:hAnsi="Arial"/>
          <w:b/>
          <w:spacing w:val="-13"/>
          <w:sz w:val="24"/>
        </w:rPr>
        <w:t xml:space="preserve"> </w:t>
      </w:r>
      <w:r>
        <w:rPr>
          <w:rFonts w:ascii="Arial" w:hAnsi="Arial"/>
          <w:b/>
          <w:sz w:val="24"/>
        </w:rPr>
        <w:t>сценариев</w:t>
      </w:r>
      <w:r>
        <w:rPr>
          <w:rFonts w:ascii="Arial" w:hAnsi="Arial"/>
          <w:b/>
          <w:spacing w:val="-12"/>
          <w:sz w:val="24"/>
        </w:rPr>
        <w:t xml:space="preserve"> </w:t>
      </w:r>
      <w:r>
        <w:rPr>
          <w:rFonts w:ascii="Arial" w:hAnsi="Arial"/>
          <w:b/>
          <w:sz w:val="24"/>
        </w:rPr>
        <w:t>развития</w:t>
      </w:r>
      <w:r>
        <w:rPr>
          <w:rFonts w:ascii="Arial" w:hAnsi="Arial"/>
          <w:b/>
          <w:spacing w:val="-9"/>
          <w:sz w:val="24"/>
        </w:rPr>
        <w:t xml:space="preserve"> </w:t>
      </w:r>
      <w:r>
        <w:rPr>
          <w:rFonts w:ascii="Arial" w:hAnsi="Arial"/>
          <w:b/>
          <w:spacing w:val="-2"/>
          <w:sz w:val="24"/>
        </w:rPr>
        <w:t>теплоснабжения.</w:t>
      </w:r>
    </w:p>
    <w:p w14:paraId="0B53E607" w14:textId="77777777" w:rsidR="00DF38C3" w:rsidRDefault="00D46CFF">
      <w:pPr>
        <w:pStyle w:val="a3"/>
        <w:spacing w:before="148" w:line="364" w:lineRule="auto"/>
        <w:ind w:left="426" w:right="422" w:firstLine="708"/>
        <w:jc w:val="both"/>
      </w:pPr>
      <w:r>
        <w:t>При разработке сценариев развития систем теплоснабжения сельского поселения</w:t>
      </w:r>
      <w:r>
        <w:rPr>
          <w:spacing w:val="40"/>
        </w:rPr>
        <w:t xml:space="preserve"> </w:t>
      </w:r>
      <w:r>
        <w:t>Ягодное учитывались климатический фактор и техническое состояние существующего оборудования теплоисточников и тепловых сетей.</w:t>
      </w:r>
    </w:p>
    <w:p w14:paraId="2CAC5D88" w14:textId="77777777" w:rsidR="00DF38C3" w:rsidRDefault="00D46CFF">
      <w:pPr>
        <w:spacing w:line="267" w:lineRule="exact"/>
        <w:ind w:left="1096"/>
        <w:rPr>
          <w:rFonts w:ascii="Arial" w:hAnsi="Arial"/>
          <w:b/>
          <w:sz w:val="24"/>
        </w:rPr>
      </w:pPr>
      <w:r>
        <w:rPr>
          <w:rFonts w:ascii="Arial" w:hAnsi="Arial"/>
          <w:b/>
          <w:sz w:val="24"/>
        </w:rPr>
        <w:t>Первый</w:t>
      </w:r>
      <w:r>
        <w:rPr>
          <w:rFonts w:ascii="Arial" w:hAnsi="Arial"/>
          <w:b/>
          <w:spacing w:val="-11"/>
          <w:sz w:val="24"/>
        </w:rPr>
        <w:t xml:space="preserve"> </w:t>
      </w:r>
      <w:r>
        <w:rPr>
          <w:rFonts w:ascii="Arial" w:hAnsi="Arial"/>
          <w:b/>
          <w:sz w:val="24"/>
        </w:rPr>
        <w:t>вариант</w:t>
      </w:r>
      <w:r>
        <w:rPr>
          <w:rFonts w:ascii="Arial" w:hAnsi="Arial"/>
          <w:b/>
          <w:spacing w:val="-10"/>
          <w:sz w:val="24"/>
        </w:rPr>
        <w:t xml:space="preserve"> </w:t>
      </w:r>
      <w:r>
        <w:rPr>
          <w:rFonts w:ascii="Arial" w:hAnsi="Arial"/>
          <w:b/>
          <w:spacing w:val="-2"/>
          <w:sz w:val="24"/>
        </w:rPr>
        <w:t>развития</w:t>
      </w:r>
    </w:p>
    <w:p w14:paraId="6B8CECB7" w14:textId="77777777" w:rsidR="00DF38C3" w:rsidRDefault="00D46CFF">
      <w:pPr>
        <w:pStyle w:val="a3"/>
        <w:spacing w:before="146" w:line="364" w:lineRule="auto"/>
        <w:ind w:left="426" w:right="416" w:firstLine="736"/>
        <w:jc w:val="both"/>
      </w:pPr>
      <w:r>
        <w:t>Первый вариант развития предполагает использование существующих источников тепловой энергии для теплоснабжения потребителей сельского поселения</w:t>
      </w:r>
      <w:r>
        <w:rPr>
          <w:spacing w:val="40"/>
        </w:rPr>
        <w:t xml:space="preserve"> </w:t>
      </w:r>
      <w:r>
        <w:t>Ягодное.</w:t>
      </w:r>
    </w:p>
    <w:p w14:paraId="18621F2B" w14:textId="77777777" w:rsidR="00DF38C3" w:rsidRDefault="00D46CFF">
      <w:pPr>
        <w:spacing w:line="274" w:lineRule="exact"/>
        <w:ind w:left="1096"/>
        <w:rPr>
          <w:rFonts w:ascii="Arial" w:hAnsi="Arial"/>
          <w:b/>
          <w:sz w:val="24"/>
        </w:rPr>
      </w:pPr>
      <w:r>
        <w:rPr>
          <w:rFonts w:ascii="Arial" w:hAnsi="Arial"/>
          <w:b/>
          <w:sz w:val="24"/>
        </w:rPr>
        <w:t>Второй</w:t>
      </w:r>
      <w:r>
        <w:rPr>
          <w:rFonts w:ascii="Arial" w:hAnsi="Arial"/>
          <w:b/>
          <w:spacing w:val="-11"/>
          <w:sz w:val="24"/>
        </w:rPr>
        <w:t xml:space="preserve"> </w:t>
      </w:r>
      <w:r>
        <w:rPr>
          <w:rFonts w:ascii="Arial" w:hAnsi="Arial"/>
          <w:b/>
          <w:sz w:val="24"/>
        </w:rPr>
        <w:t>вариант</w:t>
      </w:r>
      <w:r>
        <w:rPr>
          <w:rFonts w:ascii="Arial" w:hAnsi="Arial"/>
          <w:b/>
          <w:spacing w:val="-7"/>
          <w:sz w:val="24"/>
        </w:rPr>
        <w:t xml:space="preserve"> </w:t>
      </w:r>
      <w:r>
        <w:rPr>
          <w:rFonts w:ascii="Arial" w:hAnsi="Arial"/>
          <w:b/>
          <w:spacing w:val="-2"/>
          <w:sz w:val="24"/>
        </w:rPr>
        <w:t>развития</w:t>
      </w:r>
    </w:p>
    <w:p w14:paraId="075283AD" w14:textId="77777777" w:rsidR="00DF38C3" w:rsidRDefault="00D46CFF">
      <w:pPr>
        <w:pStyle w:val="a3"/>
        <w:spacing w:before="140" w:line="367" w:lineRule="auto"/>
        <w:ind w:left="426" w:right="431" w:firstLine="669"/>
        <w:jc w:val="both"/>
      </w:pPr>
      <w:r>
        <w:t xml:space="preserve">Второй вариант развития предполагает строительство собственных источников тепловой энергии – котельных </w:t>
      </w:r>
      <w:proofErr w:type="spellStart"/>
      <w:r>
        <w:t>блочно</w:t>
      </w:r>
      <w:proofErr w:type="spellEnd"/>
      <w:r>
        <w:t xml:space="preserve"> - модульного типа.</w:t>
      </w:r>
    </w:p>
    <w:p w14:paraId="0392292A" w14:textId="77777777" w:rsidR="00DF38C3" w:rsidRDefault="00DF38C3">
      <w:pPr>
        <w:pStyle w:val="a3"/>
        <w:spacing w:before="134"/>
      </w:pPr>
    </w:p>
    <w:p w14:paraId="1941F545" w14:textId="77777777" w:rsidR="00DF38C3" w:rsidRDefault="00D46CFF">
      <w:pPr>
        <w:pStyle w:val="a4"/>
        <w:numPr>
          <w:ilvl w:val="1"/>
          <w:numId w:val="10"/>
        </w:numPr>
        <w:tabs>
          <w:tab w:val="left" w:pos="825"/>
        </w:tabs>
        <w:ind w:left="825"/>
        <w:jc w:val="left"/>
        <w:rPr>
          <w:rFonts w:ascii="Arial" w:hAnsi="Arial"/>
          <w:b/>
          <w:sz w:val="24"/>
        </w:rPr>
      </w:pPr>
      <w:r>
        <w:rPr>
          <w:rFonts w:ascii="Arial" w:hAnsi="Arial"/>
          <w:b/>
          <w:sz w:val="24"/>
        </w:rPr>
        <w:t>Обоснование</w:t>
      </w:r>
      <w:r>
        <w:rPr>
          <w:rFonts w:ascii="Arial" w:hAnsi="Arial"/>
          <w:b/>
          <w:spacing w:val="-18"/>
          <w:sz w:val="24"/>
        </w:rPr>
        <w:t xml:space="preserve"> </w:t>
      </w:r>
      <w:r>
        <w:rPr>
          <w:rFonts w:ascii="Arial" w:hAnsi="Arial"/>
          <w:b/>
          <w:sz w:val="24"/>
        </w:rPr>
        <w:t>выбора</w:t>
      </w:r>
      <w:r>
        <w:rPr>
          <w:rFonts w:ascii="Arial" w:hAnsi="Arial"/>
          <w:b/>
          <w:spacing w:val="-10"/>
          <w:sz w:val="24"/>
        </w:rPr>
        <w:t xml:space="preserve"> </w:t>
      </w:r>
      <w:r>
        <w:rPr>
          <w:rFonts w:ascii="Arial" w:hAnsi="Arial"/>
          <w:b/>
          <w:sz w:val="24"/>
        </w:rPr>
        <w:t>приоритетного</w:t>
      </w:r>
      <w:r>
        <w:rPr>
          <w:rFonts w:ascii="Arial" w:hAnsi="Arial"/>
          <w:b/>
          <w:spacing w:val="-12"/>
          <w:sz w:val="24"/>
        </w:rPr>
        <w:t xml:space="preserve"> </w:t>
      </w:r>
      <w:r>
        <w:rPr>
          <w:rFonts w:ascii="Arial" w:hAnsi="Arial"/>
          <w:b/>
          <w:sz w:val="24"/>
        </w:rPr>
        <w:t>сценария</w:t>
      </w:r>
      <w:r>
        <w:rPr>
          <w:rFonts w:ascii="Arial" w:hAnsi="Arial"/>
          <w:b/>
          <w:spacing w:val="-13"/>
          <w:sz w:val="24"/>
        </w:rPr>
        <w:t xml:space="preserve"> </w:t>
      </w:r>
      <w:r>
        <w:rPr>
          <w:rFonts w:ascii="Arial" w:hAnsi="Arial"/>
          <w:b/>
          <w:sz w:val="24"/>
        </w:rPr>
        <w:t>развития</w:t>
      </w:r>
      <w:r>
        <w:rPr>
          <w:rFonts w:ascii="Arial" w:hAnsi="Arial"/>
          <w:b/>
          <w:spacing w:val="-9"/>
          <w:sz w:val="24"/>
        </w:rPr>
        <w:t xml:space="preserve"> </w:t>
      </w:r>
      <w:r>
        <w:rPr>
          <w:rFonts w:ascii="Arial" w:hAnsi="Arial"/>
          <w:b/>
          <w:spacing w:val="-2"/>
          <w:sz w:val="24"/>
        </w:rPr>
        <w:t>теплоснабжения.</w:t>
      </w:r>
    </w:p>
    <w:p w14:paraId="126B16B6" w14:textId="77777777" w:rsidR="00DF38C3" w:rsidRDefault="00D46CFF">
      <w:pPr>
        <w:pStyle w:val="a3"/>
        <w:spacing w:before="143" w:line="367" w:lineRule="auto"/>
        <w:ind w:left="426" w:right="420" w:firstLine="708"/>
        <w:jc w:val="both"/>
      </w:pPr>
      <w:r>
        <w:t>В данной схеме рассматривается второй вариант перспективного развития систем теплоснабжения.</w:t>
      </w:r>
    </w:p>
    <w:p w14:paraId="3152F1E6" w14:textId="77777777" w:rsidR="00DF38C3" w:rsidRDefault="00D46CFF">
      <w:pPr>
        <w:pStyle w:val="a3"/>
        <w:spacing w:line="367" w:lineRule="auto"/>
        <w:ind w:left="426" w:right="413" w:firstLine="736"/>
        <w:jc w:val="both"/>
      </w:pPr>
      <w:r>
        <w:t xml:space="preserve">Первый вариант развития систем теплоснабжения не целесообразно использовать для объектов административно - общественного назначения, которые не входят в радиус эффективного теплоснабжения сельского поселения Ягодное. </w:t>
      </w:r>
      <w:proofErr w:type="gramStart"/>
      <w:r>
        <w:t>Объекты</w:t>
      </w:r>
      <w:proofErr w:type="gramEnd"/>
      <w:r>
        <w:t xml:space="preserve"> которые попадают в радиус эффективного теплоснабжения, подключают к существующим источникам тепловой энергии, если на них имеется запас тепловой мощности.</w:t>
      </w:r>
    </w:p>
    <w:p w14:paraId="5616DDB8" w14:textId="77777777" w:rsidR="00DF38C3" w:rsidRDefault="00D46CFF">
      <w:pPr>
        <w:pStyle w:val="a3"/>
        <w:spacing w:line="369" w:lineRule="auto"/>
        <w:ind w:left="426" w:right="418" w:firstLine="708"/>
        <w:jc w:val="both"/>
      </w:pPr>
      <w:r>
        <w:t>В</w:t>
      </w:r>
      <w:r>
        <w:rPr>
          <w:spacing w:val="-4"/>
        </w:rPr>
        <w:t xml:space="preserve"> </w:t>
      </w:r>
      <w:r>
        <w:t>остальных</w:t>
      </w:r>
      <w:r>
        <w:rPr>
          <w:spacing w:val="-4"/>
        </w:rPr>
        <w:t xml:space="preserve"> </w:t>
      </w:r>
      <w:r>
        <w:t>случаях</w:t>
      </w:r>
      <w:r>
        <w:rPr>
          <w:spacing w:val="-2"/>
        </w:rPr>
        <w:t xml:space="preserve"> </w:t>
      </w:r>
      <w:r>
        <w:t>целесообразно</w:t>
      </w:r>
      <w:r>
        <w:rPr>
          <w:spacing w:val="-3"/>
        </w:rPr>
        <w:t xml:space="preserve"> </w:t>
      </w:r>
      <w:r>
        <w:t>использовать</w:t>
      </w:r>
      <w:r>
        <w:rPr>
          <w:spacing w:val="-3"/>
        </w:rPr>
        <w:t xml:space="preserve"> </w:t>
      </w:r>
      <w:r>
        <w:t>второй</w:t>
      </w:r>
      <w:r>
        <w:rPr>
          <w:spacing w:val="-2"/>
        </w:rPr>
        <w:t xml:space="preserve"> </w:t>
      </w:r>
      <w:r>
        <w:t>вариант</w:t>
      </w:r>
      <w:r>
        <w:rPr>
          <w:spacing w:val="-4"/>
        </w:rPr>
        <w:t xml:space="preserve"> </w:t>
      </w:r>
      <w:r>
        <w:t>развития систем теплоснабжения.</w:t>
      </w:r>
    </w:p>
    <w:p w14:paraId="4644BB87" w14:textId="77777777" w:rsidR="00DF38C3" w:rsidRDefault="00DF38C3">
      <w:pPr>
        <w:pStyle w:val="a3"/>
        <w:spacing w:line="369" w:lineRule="auto"/>
        <w:jc w:val="both"/>
        <w:sectPr w:rsidR="00DF38C3">
          <w:pgSz w:w="11910" w:h="16850"/>
          <w:pgMar w:top="1180" w:right="425" w:bottom="1260" w:left="1275" w:header="0" w:footer="1009" w:gutter="0"/>
          <w:cols w:space="720"/>
        </w:sectPr>
      </w:pPr>
    </w:p>
    <w:p w14:paraId="55DB0228" w14:textId="77777777" w:rsidR="00DF38C3" w:rsidRDefault="00D46CFF">
      <w:pPr>
        <w:pStyle w:val="1"/>
        <w:spacing w:before="78" w:line="360" w:lineRule="auto"/>
        <w:ind w:right="427" w:firstLine="708"/>
      </w:pPr>
      <w:bookmarkStart w:id="5" w:name="_TOC_250009"/>
      <w:bookmarkEnd w:id="5"/>
      <w:r>
        <w:lastRenderedPageBreak/>
        <w:t>Раздел 5. Предложения по строительству, реконструкции и техническому перевооружению источников тепловой энергии.</w:t>
      </w:r>
    </w:p>
    <w:p w14:paraId="4DEEA9BF" w14:textId="77777777" w:rsidR="00DF38C3" w:rsidRDefault="00D46CFF">
      <w:pPr>
        <w:pStyle w:val="a4"/>
        <w:numPr>
          <w:ilvl w:val="1"/>
          <w:numId w:val="9"/>
        </w:numPr>
        <w:tabs>
          <w:tab w:val="left" w:pos="1053"/>
        </w:tabs>
        <w:spacing w:line="360" w:lineRule="auto"/>
        <w:ind w:right="424" w:firstLine="0"/>
        <w:jc w:val="both"/>
        <w:rPr>
          <w:rFonts w:ascii="Arial" w:hAnsi="Arial"/>
          <w:b/>
          <w:sz w:val="24"/>
        </w:rPr>
      </w:pPr>
      <w:r>
        <w:rPr>
          <w:rFonts w:ascii="Arial" w:hAnsi="Arial"/>
          <w:b/>
          <w:sz w:val="24"/>
        </w:rPr>
        <w:t>Предложения по строительству источников тепловой энергии, обеспечивающих перспективную тепловую нагрузку на осваиваемых территориях поселения, для которых отсутствует возможность или целесообразность передачи тепловой энергии от существующих или реконструируемых источников тепловой энергии.</w:t>
      </w:r>
    </w:p>
    <w:p w14:paraId="57F2EFD5" w14:textId="77777777" w:rsidR="00DF38C3" w:rsidRDefault="00D46CFF">
      <w:pPr>
        <w:pStyle w:val="a3"/>
        <w:spacing w:before="3" w:line="364" w:lineRule="auto"/>
        <w:ind w:left="426" w:right="418" w:firstLine="708"/>
        <w:jc w:val="both"/>
      </w:pPr>
      <w:proofErr w:type="gramStart"/>
      <w:r>
        <w:t>Согласно</w:t>
      </w:r>
      <w:r>
        <w:rPr>
          <w:spacing w:val="80"/>
          <w:w w:val="150"/>
        </w:rPr>
        <w:t xml:space="preserve"> </w:t>
      </w:r>
      <w:r>
        <w:t>ГП</w:t>
      </w:r>
      <w:proofErr w:type="gramEnd"/>
      <w:r>
        <w:rPr>
          <w:spacing w:val="80"/>
          <w:w w:val="150"/>
        </w:rPr>
        <w:t xml:space="preserve"> </w:t>
      </w:r>
      <w:r>
        <w:t>объекты</w:t>
      </w:r>
      <w:r>
        <w:rPr>
          <w:spacing w:val="80"/>
          <w:w w:val="150"/>
        </w:rPr>
        <w:t xml:space="preserve"> </w:t>
      </w:r>
      <w:r>
        <w:t>перспективного</w:t>
      </w:r>
      <w:r>
        <w:rPr>
          <w:spacing w:val="80"/>
          <w:w w:val="150"/>
        </w:rPr>
        <w:t xml:space="preserve"> </w:t>
      </w:r>
      <w:r>
        <w:t>строительства</w:t>
      </w:r>
      <w:r>
        <w:rPr>
          <w:spacing w:val="80"/>
          <w:w w:val="150"/>
        </w:rPr>
        <w:t xml:space="preserve"> </w:t>
      </w:r>
      <w:r>
        <w:t>на</w:t>
      </w:r>
      <w:r>
        <w:rPr>
          <w:spacing w:val="80"/>
          <w:w w:val="150"/>
        </w:rPr>
        <w:t xml:space="preserve"> </w:t>
      </w:r>
      <w:r>
        <w:t xml:space="preserve">территории </w:t>
      </w:r>
      <w:proofErr w:type="spellStart"/>
      <w:r>
        <w:t>с.п</w:t>
      </w:r>
      <w:proofErr w:type="spellEnd"/>
      <w:r>
        <w:t xml:space="preserve">. Ягодное планируется обеспечить тепловой энергией от проектируемых теплоисточников. Для </w:t>
      </w:r>
      <w:proofErr w:type="spellStart"/>
      <w:r>
        <w:t>культбыта</w:t>
      </w:r>
      <w:proofErr w:type="spellEnd"/>
      <w:r>
        <w:t xml:space="preserve"> </w:t>
      </w:r>
      <w:r>
        <w:rPr>
          <w:w w:val="130"/>
        </w:rPr>
        <w:t xml:space="preserve">– </w:t>
      </w:r>
      <w:r>
        <w:t>отопительные модули, встроенные или пристроенные</w:t>
      </w:r>
      <w:r>
        <w:rPr>
          <w:spacing w:val="-10"/>
        </w:rPr>
        <w:t xml:space="preserve"> </w:t>
      </w:r>
      <w:r>
        <w:t>котельные,</w:t>
      </w:r>
      <w:r>
        <w:rPr>
          <w:spacing w:val="-10"/>
        </w:rPr>
        <w:t xml:space="preserve"> </w:t>
      </w:r>
      <w:r>
        <w:t>с</w:t>
      </w:r>
      <w:r>
        <w:rPr>
          <w:spacing w:val="-8"/>
        </w:rPr>
        <w:t xml:space="preserve"> </w:t>
      </w:r>
      <w:r>
        <w:t>автоматизированным</w:t>
      </w:r>
      <w:r>
        <w:rPr>
          <w:spacing w:val="-11"/>
        </w:rPr>
        <w:t xml:space="preserve"> </w:t>
      </w:r>
      <w:r>
        <w:t>оборудованием,</w:t>
      </w:r>
      <w:r>
        <w:rPr>
          <w:spacing w:val="-10"/>
        </w:rPr>
        <w:t xml:space="preserve"> </w:t>
      </w:r>
      <w:r>
        <w:t>с</w:t>
      </w:r>
      <w:r>
        <w:rPr>
          <w:spacing w:val="-11"/>
        </w:rPr>
        <w:t xml:space="preserve"> </w:t>
      </w:r>
      <w:r>
        <w:t>высоким</w:t>
      </w:r>
      <w:r>
        <w:rPr>
          <w:spacing w:val="-12"/>
        </w:rPr>
        <w:t xml:space="preserve"> </w:t>
      </w:r>
      <w:r>
        <w:t xml:space="preserve">КПД. В целях экономии тепловой энергии и, как следствие, экономии расхода газа, в проектируемых зданиях </w:t>
      </w:r>
      <w:proofErr w:type="spellStart"/>
      <w:r>
        <w:t>культбыта</w:t>
      </w:r>
      <w:proofErr w:type="spellEnd"/>
      <w:r>
        <w:t xml:space="preserve">, применять автоматизированные системы отопления, вентиляции и горячего водоснабжения. В автоматизированных тепловых пунктах устанавливать устройства </w:t>
      </w:r>
      <w:proofErr w:type="spellStart"/>
      <w:r>
        <w:t>попогодного</w:t>
      </w:r>
      <w:proofErr w:type="spellEnd"/>
      <w:r>
        <w:t xml:space="preserve"> регулирования. Тепловые сети от отопительных модулей до потребителей, выполнять в надземном варианте, с применением труб в современной теплоизоляции.</w:t>
      </w:r>
    </w:p>
    <w:p w14:paraId="1DE7AA5A" w14:textId="77777777" w:rsidR="00DF38C3" w:rsidRDefault="00D46CFF">
      <w:pPr>
        <w:pStyle w:val="a3"/>
        <w:spacing w:before="4" w:line="362" w:lineRule="auto"/>
        <w:ind w:left="426" w:right="427" w:firstLine="708"/>
        <w:jc w:val="both"/>
      </w:pPr>
      <w:r>
        <w:t xml:space="preserve">Описание перспективных источников тепловой энергии в </w:t>
      </w:r>
      <w:proofErr w:type="spellStart"/>
      <w:r>
        <w:t>с.п</w:t>
      </w:r>
      <w:proofErr w:type="spellEnd"/>
      <w:r>
        <w:t>. Ягодное представлено в таблице 19.</w:t>
      </w:r>
    </w:p>
    <w:p w14:paraId="5B7F0EB8" w14:textId="77777777" w:rsidR="00DF38C3" w:rsidRDefault="00D46CFF">
      <w:pPr>
        <w:pStyle w:val="a3"/>
        <w:spacing w:before="5"/>
        <w:ind w:left="426"/>
        <w:jc w:val="both"/>
      </w:pPr>
      <w:r>
        <w:t>Таблица</w:t>
      </w:r>
      <w:r>
        <w:rPr>
          <w:spacing w:val="-11"/>
        </w:rPr>
        <w:t xml:space="preserve"> </w:t>
      </w:r>
      <w:r>
        <w:t>19</w:t>
      </w:r>
      <w:r>
        <w:rPr>
          <w:spacing w:val="-6"/>
        </w:rPr>
        <w:t xml:space="preserve"> </w:t>
      </w:r>
      <w:r>
        <w:t>–</w:t>
      </w:r>
      <w:r>
        <w:rPr>
          <w:spacing w:val="-9"/>
        </w:rPr>
        <w:t xml:space="preserve"> </w:t>
      </w:r>
      <w:r>
        <w:t>Перспективные</w:t>
      </w:r>
      <w:r>
        <w:rPr>
          <w:spacing w:val="-9"/>
        </w:rPr>
        <w:t xml:space="preserve"> </w:t>
      </w:r>
      <w:r>
        <w:t>источники</w:t>
      </w:r>
      <w:r>
        <w:rPr>
          <w:spacing w:val="-8"/>
        </w:rPr>
        <w:t xml:space="preserve"> </w:t>
      </w:r>
      <w:r>
        <w:t>теплоснабжения</w:t>
      </w:r>
      <w:r>
        <w:rPr>
          <w:spacing w:val="-12"/>
        </w:rPr>
        <w:t xml:space="preserve"> </w:t>
      </w:r>
      <w:proofErr w:type="spellStart"/>
      <w:r>
        <w:t>с.п</w:t>
      </w:r>
      <w:proofErr w:type="spellEnd"/>
      <w:r>
        <w:t>.</w:t>
      </w:r>
      <w:r>
        <w:rPr>
          <w:spacing w:val="-8"/>
        </w:rPr>
        <w:t xml:space="preserve"> </w:t>
      </w:r>
      <w:r>
        <w:rPr>
          <w:spacing w:val="-2"/>
        </w:rPr>
        <w:t>Ягодное</w:t>
      </w:r>
    </w:p>
    <w:p w14:paraId="34648262" w14:textId="77777777" w:rsidR="00DF38C3" w:rsidRDefault="00DF38C3">
      <w:pPr>
        <w:pStyle w:val="a3"/>
        <w:spacing w:before="4"/>
        <w:rPr>
          <w:sz w:val="12"/>
        </w:rPr>
      </w:pP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2609"/>
        <w:gridCol w:w="1675"/>
        <w:gridCol w:w="2576"/>
      </w:tblGrid>
      <w:tr w:rsidR="00DF38C3" w14:paraId="4EBA6964" w14:textId="77777777">
        <w:trPr>
          <w:trHeight w:val="460"/>
        </w:trPr>
        <w:tc>
          <w:tcPr>
            <w:tcW w:w="2415" w:type="dxa"/>
          </w:tcPr>
          <w:p w14:paraId="0EEAC5C4" w14:textId="77777777" w:rsidR="00DF38C3" w:rsidRDefault="00D46CFF">
            <w:pPr>
              <w:pStyle w:val="TableParagraph"/>
              <w:spacing w:line="230" w:lineRule="exact"/>
              <w:ind w:left="436" w:firstLine="343"/>
              <w:jc w:val="left"/>
              <w:rPr>
                <w:sz w:val="20"/>
              </w:rPr>
            </w:pPr>
            <w:r>
              <w:rPr>
                <w:spacing w:val="-2"/>
                <w:sz w:val="20"/>
              </w:rPr>
              <w:t xml:space="preserve">Источник </w:t>
            </w:r>
            <w:r>
              <w:rPr>
                <w:spacing w:val="-4"/>
                <w:sz w:val="20"/>
              </w:rPr>
              <w:t>теплоснабжения</w:t>
            </w:r>
          </w:p>
        </w:tc>
        <w:tc>
          <w:tcPr>
            <w:tcW w:w="2609" w:type="dxa"/>
          </w:tcPr>
          <w:p w14:paraId="5FB1B3B6" w14:textId="77777777" w:rsidR="00DF38C3" w:rsidRDefault="00D46CFF">
            <w:pPr>
              <w:pStyle w:val="TableParagraph"/>
              <w:spacing w:before="115"/>
              <w:ind w:left="82" w:right="67"/>
              <w:rPr>
                <w:sz w:val="20"/>
              </w:rPr>
            </w:pPr>
            <w:r>
              <w:rPr>
                <w:spacing w:val="-2"/>
                <w:sz w:val="20"/>
              </w:rPr>
              <w:t>Местоположение</w:t>
            </w:r>
          </w:p>
        </w:tc>
        <w:tc>
          <w:tcPr>
            <w:tcW w:w="1675" w:type="dxa"/>
          </w:tcPr>
          <w:p w14:paraId="3F484035" w14:textId="77777777" w:rsidR="00DF38C3" w:rsidRDefault="00D46CFF">
            <w:pPr>
              <w:pStyle w:val="TableParagraph"/>
              <w:spacing w:line="230" w:lineRule="exact"/>
              <w:ind w:left="161" w:firstLine="451"/>
              <w:jc w:val="left"/>
              <w:rPr>
                <w:sz w:val="20"/>
              </w:rPr>
            </w:pPr>
            <w:r>
              <w:rPr>
                <w:spacing w:val="-4"/>
                <w:sz w:val="20"/>
              </w:rPr>
              <w:t>Срок строительства</w:t>
            </w:r>
          </w:p>
        </w:tc>
        <w:tc>
          <w:tcPr>
            <w:tcW w:w="2576" w:type="dxa"/>
          </w:tcPr>
          <w:p w14:paraId="51D40B18" w14:textId="77777777" w:rsidR="00DF38C3" w:rsidRDefault="00D46CFF">
            <w:pPr>
              <w:pStyle w:val="TableParagraph"/>
              <w:spacing w:line="230" w:lineRule="exact"/>
              <w:ind w:left="514" w:hanging="322"/>
              <w:jc w:val="left"/>
              <w:rPr>
                <w:sz w:val="20"/>
              </w:rPr>
            </w:pPr>
            <w:r>
              <w:rPr>
                <w:spacing w:val="-4"/>
                <w:sz w:val="20"/>
              </w:rPr>
              <w:t>Наименование</w:t>
            </w:r>
            <w:r>
              <w:rPr>
                <w:spacing w:val="-17"/>
                <w:sz w:val="20"/>
              </w:rPr>
              <w:t xml:space="preserve"> </w:t>
            </w:r>
            <w:r>
              <w:rPr>
                <w:spacing w:val="-4"/>
                <w:sz w:val="20"/>
              </w:rPr>
              <w:t xml:space="preserve">объекта </w:t>
            </w:r>
            <w:r>
              <w:rPr>
                <w:spacing w:val="-2"/>
                <w:sz w:val="20"/>
              </w:rPr>
              <w:t>теплоснабжения</w:t>
            </w:r>
          </w:p>
        </w:tc>
      </w:tr>
      <w:tr w:rsidR="00DF38C3" w14:paraId="56039DBD" w14:textId="77777777">
        <w:trPr>
          <w:trHeight w:val="460"/>
        </w:trPr>
        <w:tc>
          <w:tcPr>
            <w:tcW w:w="2415" w:type="dxa"/>
          </w:tcPr>
          <w:p w14:paraId="6069FAB7" w14:textId="77777777" w:rsidR="00DF38C3" w:rsidRDefault="00D46CFF">
            <w:pPr>
              <w:pStyle w:val="TableParagraph"/>
              <w:spacing w:before="115"/>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2609" w:type="dxa"/>
          </w:tcPr>
          <w:p w14:paraId="5CC43311" w14:textId="77777777" w:rsidR="00DF38C3" w:rsidRDefault="00D46CFF">
            <w:pPr>
              <w:pStyle w:val="TableParagraph"/>
              <w:spacing w:line="230" w:lineRule="exact"/>
              <w:ind w:left="214" w:hanging="89"/>
              <w:jc w:val="left"/>
              <w:rPr>
                <w:sz w:val="20"/>
              </w:rPr>
            </w:pPr>
            <w:r>
              <w:rPr>
                <w:spacing w:val="-2"/>
                <w:sz w:val="20"/>
              </w:rPr>
              <w:t>с.</w:t>
            </w:r>
            <w:r>
              <w:rPr>
                <w:spacing w:val="-13"/>
                <w:sz w:val="20"/>
              </w:rPr>
              <w:t xml:space="preserve"> </w:t>
            </w:r>
            <w:r>
              <w:rPr>
                <w:spacing w:val="-2"/>
                <w:sz w:val="20"/>
              </w:rPr>
              <w:t>Ягодное,</w:t>
            </w:r>
            <w:r>
              <w:rPr>
                <w:spacing w:val="-13"/>
                <w:sz w:val="20"/>
              </w:rPr>
              <w:t xml:space="preserve"> </w:t>
            </w:r>
            <w:r>
              <w:rPr>
                <w:spacing w:val="-2"/>
                <w:sz w:val="20"/>
              </w:rPr>
              <w:t>между</w:t>
            </w:r>
            <w:r>
              <w:rPr>
                <w:spacing w:val="-9"/>
                <w:sz w:val="20"/>
              </w:rPr>
              <w:t xml:space="preserve"> </w:t>
            </w:r>
            <w:r>
              <w:rPr>
                <w:spacing w:val="-2"/>
                <w:sz w:val="20"/>
              </w:rPr>
              <w:t>ул.</w:t>
            </w:r>
            <w:r>
              <w:rPr>
                <w:spacing w:val="-11"/>
                <w:sz w:val="20"/>
              </w:rPr>
              <w:t xml:space="preserve"> </w:t>
            </w:r>
            <w:r>
              <w:rPr>
                <w:spacing w:val="-2"/>
                <w:sz w:val="20"/>
              </w:rPr>
              <w:t xml:space="preserve">2-я </w:t>
            </w:r>
            <w:r>
              <w:rPr>
                <w:sz w:val="20"/>
              </w:rPr>
              <w:t>Лесная</w:t>
            </w:r>
            <w:r>
              <w:rPr>
                <w:spacing w:val="-2"/>
                <w:sz w:val="20"/>
              </w:rPr>
              <w:t xml:space="preserve"> </w:t>
            </w:r>
            <w:r>
              <w:rPr>
                <w:sz w:val="20"/>
              </w:rPr>
              <w:t>и</w:t>
            </w:r>
            <w:r>
              <w:rPr>
                <w:spacing w:val="-6"/>
                <w:sz w:val="20"/>
              </w:rPr>
              <w:t xml:space="preserve"> </w:t>
            </w:r>
            <w:r>
              <w:rPr>
                <w:sz w:val="20"/>
              </w:rPr>
              <w:t>ул.</w:t>
            </w:r>
            <w:r>
              <w:rPr>
                <w:spacing w:val="-3"/>
                <w:sz w:val="20"/>
              </w:rPr>
              <w:t xml:space="preserve"> </w:t>
            </w:r>
            <w:r>
              <w:rPr>
                <w:spacing w:val="-2"/>
                <w:sz w:val="20"/>
              </w:rPr>
              <w:t>Манежная</w:t>
            </w:r>
          </w:p>
        </w:tc>
        <w:tc>
          <w:tcPr>
            <w:tcW w:w="1675" w:type="dxa"/>
          </w:tcPr>
          <w:p w14:paraId="6DE8054A" w14:textId="77777777" w:rsidR="00DF38C3" w:rsidRDefault="00D46CFF">
            <w:pPr>
              <w:pStyle w:val="TableParagraph"/>
              <w:spacing w:before="115"/>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791FDA38" w14:textId="77777777" w:rsidR="00DF38C3" w:rsidRDefault="00D46CFF">
            <w:pPr>
              <w:pStyle w:val="TableParagraph"/>
              <w:spacing w:line="230" w:lineRule="exact"/>
              <w:ind w:left="582" w:hanging="423"/>
              <w:jc w:val="left"/>
              <w:rPr>
                <w:sz w:val="20"/>
              </w:rPr>
            </w:pPr>
            <w:r>
              <w:rPr>
                <w:spacing w:val="-2"/>
                <w:sz w:val="20"/>
              </w:rPr>
              <w:t>Объект</w:t>
            </w:r>
            <w:r>
              <w:rPr>
                <w:spacing w:val="-13"/>
                <w:sz w:val="20"/>
              </w:rPr>
              <w:t xml:space="preserve"> </w:t>
            </w:r>
            <w:r>
              <w:rPr>
                <w:spacing w:val="-2"/>
                <w:sz w:val="20"/>
              </w:rPr>
              <w:t>культуры</w:t>
            </w:r>
            <w:r>
              <w:rPr>
                <w:spacing w:val="-12"/>
                <w:sz w:val="20"/>
              </w:rPr>
              <w:t xml:space="preserve"> </w:t>
            </w:r>
            <w:r>
              <w:rPr>
                <w:spacing w:val="-2"/>
                <w:sz w:val="20"/>
              </w:rPr>
              <w:t>на</w:t>
            </w:r>
            <w:r>
              <w:rPr>
                <w:spacing w:val="-13"/>
                <w:sz w:val="20"/>
              </w:rPr>
              <w:t xml:space="preserve"> </w:t>
            </w:r>
            <w:r>
              <w:rPr>
                <w:spacing w:val="-2"/>
                <w:sz w:val="20"/>
              </w:rPr>
              <w:t xml:space="preserve">250 </w:t>
            </w:r>
            <w:r>
              <w:rPr>
                <w:sz w:val="20"/>
              </w:rPr>
              <w:t>мест(S=450 м²)</w:t>
            </w:r>
          </w:p>
        </w:tc>
      </w:tr>
      <w:tr w:rsidR="00DF38C3" w14:paraId="2D61F2E0" w14:textId="77777777">
        <w:trPr>
          <w:trHeight w:val="460"/>
        </w:trPr>
        <w:tc>
          <w:tcPr>
            <w:tcW w:w="2415" w:type="dxa"/>
          </w:tcPr>
          <w:p w14:paraId="63C73E30" w14:textId="77777777" w:rsidR="00DF38C3" w:rsidRDefault="00D46CFF">
            <w:pPr>
              <w:pStyle w:val="TableParagraph"/>
              <w:spacing w:before="116"/>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2609" w:type="dxa"/>
          </w:tcPr>
          <w:p w14:paraId="6DA9B22B" w14:textId="77777777" w:rsidR="00DF38C3" w:rsidRDefault="00D46CFF">
            <w:pPr>
              <w:pStyle w:val="TableParagraph"/>
              <w:spacing w:line="228" w:lineRule="exact"/>
              <w:ind w:left="526" w:right="523" w:firstLine="259"/>
              <w:jc w:val="left"/>
              <w:rPr>
                <w:sz w:val="20"/>
              </w:rPr>
            </w:pPr>
            <w:r>
              <w:rPr>
                <w:sz w:val="20"/>
              </w:rPr>
              <w:t xml:space="preserve">с. Ягодное, </w:t>
            </w:r>
            <w:r>
              <w:rPr>
                <w:spacing w:val="-2"/>
                <w:sz w:val="20"/>
              </w:rPr>
              <w:t>ул.</w:t>
            </w:r>
            <w:r>
              <w:rPr>
                <w:spacing w:val="-15"/>
                <w:sz w:val="20"/>
              </w:rPr>
              <w:t xml:space="preserve"> </w:t>
            </w:r>
            <w:r>
              <w:rPr>
                <w:spacing w:val="-2"/>
                <w:sz w:val="20"/>
              </w:rPr>
              <w:t>Центральная</w:t>
            </w:r>
          </w:p>
        </w:tc>
        <w:tc>
          <w:tcPr>
            <w:tcW w:w="1675" w:type="dxa"/>
          </w:tcPr>
          <w:p w14:paraId="222509B1" w14:textId="77777777" w:rsidR="00DF38C3" w:rsidRDefault="00D46CFF">
            <w:pPr>
              <w:pStyle w:val="TableParagraph"/>
              <w:spacing w:before="116"/>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01F19EB3" w14:textId="77777777" w:rsidR="00DF38C3" w:rsidRDefault="00D46CFF">
            <w:pPr>
              <w:pStyle w:val="TableParagraph"/>
              <w:spacing w:before="120"/>
              <w:ind w:left="378"/>
              <w:jc w:val="left"/>
              <w:rPr>
                <w:position w:val="1"/>
                <w:sz w:val="20"/>
              </w:rPr>
            </w:pPr>
            <w:r>
              <w:rPr>
                <w:spacing w:val="-2"/>
                <w:position w:val="1"/>
                <w:sz w:val="20"/>
              </w:rPr>
              <w:t>ФОК</w:t>
            </w:r>
            <w:r>
              <w:rPr>
                <w:spacing w:val="-14"/>
                <w:position w:val="1"/>
                <w:sz w:val="20"/>
              </w:rPr>
              <w:t xml:space="preserve"> </w:t>
            </w:r>
            <w:r>
              <w:rPr>
                <w:spacing w:val="-2"/>
                <w:position w:val="1"/>
                <w:sz w:val="20"/>
              </w:rPr>
              <w:t>(S</w:t>
            </w:r>
            <w:r>
              <w:rPr>
                <w:spacing w:val="-2"/>
                <w:sz w:val="13"/>
              </w:rPr>
              <w:t>общ</w:t>
            </w:r>
            <w:r>
              <w:rPr>
                <w:spacing w:val="1"/>
                <w:sz w:val="13"/>
              </w:rPr>
              <w:t xml:space="preserve"> </w:t>
            </w:r>
            <w:r>
              <w:rPr>
                <w:spacing w:val="-2"/>
                <w:position w:val="1"/>
                <w:sz w:val="20"/>
              </w:rPr>
              <w:t>=1500м</w:t>
            </w:r>
            <w:r>
              <w:rPr>
                <w:spacing w:val="-2"/>
                <w:position w:val="1"/>
                <w:sz w:val="20"/>
                <w:vertAlign w:val="superscript"/>
              </w:rPr>
              <w:t>2</w:t>
            </w:r>
            <w:r>
              <w:rPr>
                <w:spacing w:val="-2"/>
                <w:position w:val="1"/>
                <w:sz w:val="20"/>
              </w:rPr>
              <w:t>)</w:t>
            </w:r>
          </w:p>
        </w:tc>
      </w:tr>
      <w:tr w:rsidR="00DF38C3" w14:paraId="26570468" w14:textId="77777777">
        <w:trPr>
          <w:trHeight w:val="460"/>
        </w:trPr>
        <w:tc>
          <w:tcPr>
            <w:tcW w:w="2415" w:type="dxa"/>
          </w:tcPr>
          <w:p w14:paraId="21AF378C" w14:textId="77777777" w:rsidR="00DF38C3" w:rsidRDefault="00D46CFF">
            <w:pPr>
              <w:pStyle w:val="TableParagraph"/>
              <w:spacing w:before="114"/>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№3</w:t>
            </w:r>
          </w:p>
        </w:tc>
        <w:tc>
          <w:tcPr>
            <w:tcW w:w="2609" w:type="dxa"/>
          </w:tcPr>
          <w:p w14:paraId="59F2BADE" w14:textId="77777777" w:rsidR="00DF38C3" w:rsidRDefault="00D46CFF">
            <w:pPr>
              <w:pStyle w:val="TableParagraph"/>
              <w:spacing w:line="220" w:lineRule="exact"/>
              <w:ind w:left="82" w:right="65"/>
              <w:rPr>
                <w:sz w:val="20"/>
              </w:rPr>
            </w:pPr>
            <w:r>
              <w:rPr>
                <w:sz w:val="20"/>
              </w:rPr>
              <w:t>с.</w:t>
            </w:r>
            <w:r>
              <w:rPr>
                <w:spacing w:val="-2"/>
                <w:sz w:val="20"/>
              </w:rPr>
              <w:t xml:space="preserve"> Ягодное,</w:t>
            </w:r>
          </w:p>
          <w:p w14:paraId="4FF7BBA7" w14:textId="77777777" w:rsidR="00DF38C3" w:rsidRDefault="00D46CFF">
            <w:pPr>
              <w:pStyle w:val="TableParagraph"/>
              <w:spacing w:line="220" w:lineRule="exact"/>
              <w:ind w:left="88" w:right="6"/>
              <w:rPr>
                <w:sz w:val="20"/>
              </w:rPr>
            </w:pPr>
            <w:r>
              <w:rPr>
                <w:spacing w:val="-4"/>
                <w:sz w:val="20"/>
              </w:rPr>
              <w:t>ул.</w:t>
            </w:r>
            <w:r>
              <w:rPr>
                <w:spacing w:val="17"/>
                <w:sz w:val="20"/>
              </w:rPr>
              <w:t xml:space="preserve"> </w:t>
            </w:r>
            <w:r>
              <w:rPr>
                <w:spacing w:val="-4"/>
                <w:sz w:val="20"/>
              </w:rPr>
              <w:t>Советская,63-</w:t>
            </w:r>
            <w:r>
              <w:rPr>
                <w:spacing w:val="-10"/>
                <w:sz w:val="20"/>
              </w:rPr>
              <w:t>в</w:t>
            </w:r>
          </w:p>
        </w:tc>
        <w:tc>
          <w:tcPr>
            <w:tcW w:w="1675" w:type="dxa"/>
          </w:tcPr>
          <w:p w14:paraId="6DE6C9CF" w14:textId="77777777" w:rsidR="00DF38C3" w:rsidRDefault="00D46CFF">
            <w:pPr>
              <w:pStyle w:val="TableParagraph"/>
              <w:spacing w:before="114"/>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49D909BA" w14:textId="77777777" w:rsidR="00DF38C3" w:rsidRDefault="00D46CFF">
            <w:pPr>
              <w:pStyle w:val="TableParagraph"/>
              <w:spacing w:before="110"/>
              <w:ind w:left="349"/>
              <w:jc w:val="left"/>
              <w:rPr>
                <w:position w:val="2"/>
                <w:sz w:val="20"/>
              </w:rPr>
            </w:pPr>
            <w:r>
              <w:rPr>
                <w:spacing w:val="-2"/>
                <w:position w:val="2"/>
                <w:sz w:val="20"/>
              </w:rPr>
              <w:t>ФОК</w:t>
            </w:r>
            <w:r>
              <w:rPr>
                <w:spacing w:val="-14"/>
                <w:position w:val="2"/>
                <w:sz w:val="20"/>
              </w:rPr>
              <w:t xml:space="preserve"> </w:t>
            </w:r>
            <w:r>
              <w:rPr>
                <w:spacing w:val="-2"/>
                <w:position w:val="2"/>
                <w:sz w:val="20"/>
              </w:rPr>
              <w:t>(S</w:t>
            </w:r>
            <w:r>
              <w:rPr>
                <w:spacing w:val="-2"/>
                <w:sz w:val="13"/>
              </w:rPr>
              <w:t>общ</w:t>
            </w:r>
            <w:r>
              <w:rPr>
                <w:spacing w:val="1"/>
                <w:sz w:val="13"/>
              </w:rPr>
              <w:t xml:space="preserve"> </w:t>
            </w:r>
            <w:r>
              <w:rPr>
                <w:spacing w:val="-2"/>
                <w:position w:val="2"/>
                <w:sz w:val="20"/>
              </w:rPr>
              <w:t>=1500м</w:t>
            </w:r>
            <w:r>
              <w:rPr>
                <w:spacing w:val="-2"/>
                <w:position w:val="2"/>
                <w:sz w:val="20"/>
                <w:vertAlign w:val="superscript"/>
              </w:rPr>
              <w:t>2</w:t>
            </w:r>
            <w:r>
              <w:rPr>
                <w:spacing w:val="-2"/>
                <w:position w:val="2"/>
                <w:sz w:val="20"/>
              </w:rPr>
              <w:t>),</w:t>
            </w:r>
          </w:p>
        </w:tc>
      </w:tr>
      <w:tr w:rsidR="00DF38C3" w14:paraId="2414CF0B" w14:textId="77777777">
        <w:trPr>
          <w:trHeight w:val="687"/>
        </w:trPr>
        <w:tc>
          <w:tcPr>
            <w:tcW w:w="2415" w:type="dxa"/>
          </w:tcPr>
          <w:p w14:paraId="7350C978" w14:textId="77777777" w:rsidR="00DF38C3" w:rsidRDefault="00DF38C3">
            <w:pPr>
              <w:pStyle w:val="TableParagraph"/>
              <w:spacing w:before="3"/>
              <w:jc w:val="left"/>
              <w:rPr>
                <w:sz w:val="20"/>
              </w:rPr>
            </w:pPr>
          </w:p>
          <w:p w14:paraId="7D4DE991" w14:textId="77777777" w:rsidR="00DF38C3" w:rsidRDefault="00D46CFF">
            <w:pPr>
              <w:pStyle w:val="TableParagraph"/>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2609" w:type="dxa"/>
          </w:tcPr>
          <w:p w14:paraId="31064BF3" w14:textId="77777777" w:rsidR="00DF38C3" w:rsidRDefault="00D46CFF">
            <w:pPr>
              <w:pStyle w:val="TableParagraph"/>
              <w:spacing w:before="114"/>
              <w:ind w:left="82" w:right="65"/>
              <w:rPr>
                <w:sz w:val="20"/>
              </w:rPr>
            </w:pPr>
            <w:r>
              <w:rPr>
                <w:sz w:val="20"/>
              </w:rPr>
              <w:t>с.</w:t>
            </w:r>
            <w:r>
              <w:rPr>
                <w:spacing w:val="-2"/>
                <w:sz w:val="20"/>
              </w:rPr>
              <w:t xml:space="preserve"> Ягодное,</w:t>
            </w:r>
          </w:p>
          <w:p w14:paraId="599C6EE2" w14:textId="77777777" w:rsidR="00DF38C3" w:rsidRDefault="00D46CFF">
            <w:pPr>
              <w:pStyle w:val="TableParagraph"/>
              <w:spacing w:before="2"/>
              <w:ind w:left="86" w:right="6"/>
              <w:rPr>
                <w:sz w:val="20"/>
              </w:rPr>
            </w:pPr>
            <w:r>
              <w:rPr>
                <w:sz w:val="20"/>
              </w:rPr>
              <w:t>ул.</w:t>
            </w:r>
            <w:r>
              <w:rPr>
                <w:spacing w:val="-14"/>
                <w:sz w:val="20"/>
              </w:rPr>
              <w:t xml:space="preserve"> </w:t>
            </w:r>
            <w:r>
              <w:rPr>
                <w:sz w:val="20"/>
              </w:rPr>
              <w:t>Ворошилова,</w:t>
            </w:r>
            <w:r>
              <w:rPr>
                <w:spacing w:val="-11"/>
                <w:sz w:val="20"/>
              </w:rPr>
              <w:t xml:space="preserve"> </w:t>
            </w:r>
            <w:r>
              <w:rPr>
                <w:spacing w:val="-5"/>
                <w:sz w:val="20"/>
              </w:rPr>
              <w:t>31</w:t>
            </w:r>
          </w:p>
        </w:tc>
        <w:tc>
          <w:tcPr>
            <w:tcW w:w="1675" w:type="dxa"/>
          </w:tcPr>
          <w:p w14:paraId="6156CA7D" w14:textId="77777777" w:rsidR="00DF38C3" w:rsidRDefault="00DF38C3">
            <w:pPr>
              <w:pStyle w:val="TableParagraph"/>
              <w:spacing w:before="3"/>
              <w:jc w:val="left"/>
              <w:rPr>
                <w:sz w:val="20"/>
              </w:rPr>
            </w:pPr>
          </w:p>
          <w:p w14:paraId="59A2F6F3"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5BE8A470" w14:textId="77777777" w:rsidR="00DF38C3" w:rsidRDefault="00D46CFF">
            <w:pPr>
              <w:pStyle w:val="TableParagraph"/>
              <w:spacing w:line="225" w:lineRule="exact"/>
              <w:ind w:left="31" w:right="14"/>
              <w:rPr>
                <w:sz w:val="20"/>
              </w:rPr>
            </w:pPr>
            <w:r>
              <w:rPr>
                <w:spacing w:val="-2"/>
                <w:sz w:val="20"/>
              </w:rPr>
              <w:t>Дошкольное</w:t>
            </w:r>
          </w:p>
          <w:p w14:paraId="06F94691" w14:textId="77777777" w:rsidR="00DF38C3" w:rsidRDefault="00D46CFF">
            <w:pPr>
              <w:pStyle w:val="TableParagraph"/>
              <w:spacing w:line="230" w:lineRule="atLeast"/>
              <w:ind w:left="135" w:right="119" w:firstLine="4"/>
              <w:rPr>
                <w:sz w:val="20"/>
              </w:rPr>
            </w:pPr>
            <w:r>
              <w:rPr>
                <w:spacing w:val="-2"/>
                <w:sz w:val="20"/>
              </w:rPr>
              <w:t>образовательное учреждение</w:t>
            </w:r>
            <w:r>
              <w:rPr>
                <w:spacing w:val="-13"/>
                <w:sz w:val="20"/>
              </w:rPr>
              <w:t xml:space="preserve"> </w:t>
            </w:r>
            <w:r>
              <w:rPr>
                <w:spacing w:val="-2"/>
                <w:sz w:val="20"/>
              </w:rPr>
              <w:t>на</w:t>
            </w:r>
            <w:r>
              <w:rPr>
                <w:spacing w:val="-13"/>
                <w:sz w:val="20"/>
              </w:rPr>
              <w:t xml:space="preserve"> </w:t>
            </w:r>
            <w:r>
              <w:rPr>
                <w:spacing w:val="-2"/>
                <w:sz w:val="20"/>
              </w:rPr>
              <w:t>128</w:t>
            </w:r>
            <w:r>
              <w:rPr>
                <w:spacing w:val="-12"/>
                <w:sz w:val="20"/>
              </w:rPr>
              <w:t xml:space="preserve"> </w:t>
            </w:r>
            <w:r>
              <w:rPr>
                <w:spacing w:val="-2"/>
                <w:sz w:val="20"/>
              </w:rPr>
              <w:t>мест,</w:t>
            </w:r>
          </w:p>
        </w:tc>
      </w:tr>
      <w:tr w:rsidR="00DF38C3" w14:paraId="6DB41464" w14:textId="77777777">
        <w:trPr>
          <w:trHeight w:val="690"/>
        </w:trPr>
        <w:tc>
          <w:tcPr>
            <w:tcW w:w="2415" w:type="dxa"/>
          </w:tcPr>
          <w:p w14:paraId="4D578C79" w14:textId="77777777" w:rsidR="00DF38C3" w:rsidRDefault="00DF38C3">
            <w:pPr>
              <w:pStyle w:val="TableParagraph"/>
              <w:spacing w:before="3"/>
              <w:jc w:val="left"/>
              <w:rPr>
                <w:sz w:val="20"/>
              </w:rPr>
            </w:pPr>
          </w:p>
          <w:p w14:paraId="32B4CFA1" w14:textId="77777777" w:rsidR="00DF38C3" w:rsidRDefault="00D46CFF">
            <w:pPr>
              <w:pStyle w:val="TableParagraph"/>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2609" w:type="dxa"/>
          </w:tcPr>
          <w:p w14:paraId="5D8E2CE0" w14:textId="77777777" w:rsidR="00DF38C3" w:rsidRDefault="00D46CFF">
            <w:pPr>
              <w:pStyle w:val="TableParagraph"/>
              <w:spacing w:before="114"/>
              <w:ind w:left="82" w:right="65"/>
              <w:rPr>
                <w:sz w:val="20"/>
              </w:rPr>
            </w:pPr>
            <w:r>
              <w:rPr>
                <w:sz w:val="20"/>
              </w:rPr>
              <w:t>с.</w:t>
            </w:r>
            <w:r>
              <w:rPr>
                <w:spacing w:val="-2"/>
                <w:sz w:val="20"/>
              </w:rPr>
              <w:t xml:space="preserve"> Ягодное,</w:t>
            </w:r>
          </w:p>
          <w:p w14:paraId="325C81F7" w14:textId="77777777" w:rsidR="00DF38C3" w:rsidRDefault="00D46CFF">
            <w:pPr>
              <w:pStyle w:val="TableParagraph"/>
              <w:spacing w:before="4"/>
              <w:ind w:left="86" w:right="6"/>
              <w:rPr>
                <w:sz w:val="20"/>
              </w:rPr>
            </w:pPr>
            <w:r>
              <w:rPr>
                <w:sz w:val="20"/>
              </w:rPr>
              <w:t>на</w:t>
            </w:r>
            <w:r>
              <w:rPr>
                <w:spacing w:val="-12"/>
                <w:sz w:val="20"/>
              </w:rPr>
              <w:t xml:space="preserve"> </w:t>
            </w:r>
            <w:r>
              <w:rPr>
                <w:sz w:val="20"/>
              </w:rPr>
              <w:t>ул.</w:t>
            </w:r>
            <w:r>
              <w:rPr>
                <w:spacing w:val="-13"/>
                <w:sz w:val="20"/>
              </w:rPr>
              <w:t xml:space="preserve"> </w:t>
            </w:r>
            <w:r>
              <w:rPr>
                <w:sz w:val="20"/>
              </w:rPr>
              <w:t>Энтузиастов,</w:t>
            </w:r>
            <w:r>
              <w:rPr>
                <w:spacing w:val="-12"/>
                <w:sz w:val="20"/>
              </w:rPr>
              <w:t xml:space="preserve"> </w:t>
            </w:r>
            <w:r>
              <w:rPr>
                <w:spacing w:val="-10"/>
                <w:sz w:val="20"/>
              </w:rPr>
              <w:t>7</w:t>
            </w:r>
          </w:p>
        </w:tc>
        <w:tc>
          <w:tcPr>
            <w:tcW w:w="1675" w:type="dxa"/>
          </w:tcPr>
          <w:p w14:paraId="21F2AC7C" w14:textId="77777777" w:rsidR="00DF38C3" w:rsidRDefault="00DF38C3">
            <w:pPr>
              <w:pStyle w:val="TableParagraph"/>
              <w:spacing w:before="3"/>
              <w:jc w:val="left"/>
              <w:rPr>
                <w:sz w:val="20"/>
              </w:rPr>
            </w:pPr>
          </w:p>
          <w:p w14:paraId="75CFDD05"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425F1010" w14:textId="77777777" w:rsidR="00DF38C3" w:rsidRDefault="00D46CFF">
            <w:pPr>
              <w:pStyle w:val="TableParagraph"/>
              <w:spacing w:line="226" w:lineRule="exact"/>
              <w:ind w:left="35" w:right="14"/>
              <w:rPr>
                <w:sz w:val="20"/>
              </w:rPr>
            </w:pPr>
            <w:r>
              <w:rPr>
                <w:spacing w:val="-2"/>
                <w:sz w:val="20"/>
              </w:rPr>
              <w:t>Дошкольное</w:t>
            </w:r>
          </w:p>
          <w:p w14:paraId="53F80A68" w14:textId="77777777" w:rsidR="00DF38C3" w:rsidRDefault="00D46CFF">
            <w:pPr>
              <w:pStyle w:val="TableParagraph"/>
              <w:spacing w:line="230" w:lineRule="atLeast"/>
              <w:ind w:left="164" w:right="145" w:firstLine="5"/>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300</w:t>
            </w:r>
            <w:r>
              <w:rPr>
                <w:spacing w:val="-11"/>
                <w:sz w:val="20"/>
              </w:rPr>
              <w:t xml:space="preserve"> </w:t>
            </w:r>
            <w:r>
              <w:rPr>
                <w:spacing w:val="-2"/>
                <w:sz w:val="20"/>
              </w:rPr>
              <w:t>мест</w:t>
            </w:r>
          </w:p>
        </w:tc>
      </w:tr>
      <w:tr w:rsidR="00DF38C3" w14:paraId="5CF58DDB" w14:textId="77777777">
        <w:trPr>
          <w:trHeight w:val="460"/>
        </w:trPr>
        <w:tc>
          <w:tcPr>
            <w:tcW w:w="2415" w:type="dxa"/>
          </w:tcPr>
          <w:p w14:paraId="307F2DA6" w14:textId="77777777" w:rsidR="00DF38C3" w:rsidRDefault="00D46CFF">
            <w:pPr>
              <w:pStyle w:val="TableParagraph"/>
              <w:spacing w:before="115"/>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№6</w:t>
            </w:r>
          </w:p>
        </w:tc>
        <w:tc>
          <w:tcPr>
            <w:tcW w:w="2609" w:type="dxa"/>
          </w:tcPr>
          <w:p w14:paraId="1A0713BF" w14:textId="77777777" w:rsidR="00DF38C3" w:rsidRDefault="00D46CFF">
            <w:pPr>
              <w:pStyle w:val="TableParagraph"/>
              <w:spacing w:line="220" w:lineRule="exact"/>
              <w:ind w:left="82" w:right="62"/>
              <w:rPr>
                <w:sz w:val="20"/>
              </w:rPr>
            </w:pPr>
            <w:r>
              <w:rPr>
                <w:sz w:val="20"/>
              </w:rPr>
              <w:t>с.</w:t>
            </w:r>
            <w:r>
              <w:rPr>
                <w:spacing w:val="-2"/>
                <w:sz w:val="20"/>
              </w:rPr>
              <w:t xml:space="preserve"> Ягодное</w:t>
            </w:r>
          </w:p>
          <w:p w14:paraId="1C8D4315" w14:textId="77777777" w:rsidR="00DF38C3" w:rsidRDefault="00D46CFF">
            <w:pPr>
              <w:pStyle w:val="TableParagraph"/>
              <w:spacing w:line="220" w:lineRule="exact"/>
              <w:ind w:left="82" w:right="60"/>
              <w:rPr>
                <w:sz w:val="20"/>
              </w:rPr>
            </w:pPr>
            <w:r>
              <w:rPr>
                <w:sz w:val="20"/>
              </w:rPr>
              <w:t>ул.</w:t>
            </w:r>
            <w:r>
              <w:rPr>
                <w:spacing w:val="-13"/>
                <w:sz w:val="20"/>
              </w:rPr>
              <w:t xml:space="preserve"> </w:t>
            </w:r>
            <w:r>
              <w:rPr>
                <w:sz w:val="20"/>
              </w:rPr>
              <w:t>Солнечная,</w:t>
            </w:r>
            <w:r>
              <w:rPr>
                <w:spacing w:val="-12"/>
                <w:sz w:val="20"/>
              </w:rPr>
              <w:t xml:space="preserve"> </w:t>
            </w:r>
            <w:r>
              <w:rPr>
                <w:spacing w:val="-5"/>
                <w:sz w:val="20"/>
              </w:rPr>
              <w:t>36</w:t>
            </w:r>
          </w:p>
        </w:tc>
        <w:tc>
          <w:tcPr>
            <w:tcW w:w="1675" w:type="dxa"/>
          </w:tcPr>
          <w:p w14:paraId="7253350C" w14:textId="77777777" w:rsidR="00DF38C3" w:rsidRDefault="00D46CFF">
            <w:pPr>
              <w:pStyle w:val="TableParagraph"/>
              <w:spacing w:before="115"/>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7D2704F1" w14:textId="77777777" w:rsidR="00DF38C3" w:rsidRDefault="00D46CFF">
            <w:pPr>
              <w:pStyle w:val="TableParagraph"/>
              <w:spacing w:line="230" w:lineRule="exact"/>
              <w:ind w:left="66" w:firstLine="139"/>
              <w:jc w:val="left"/>
              <w:rPr>
                <w:sz w:val="20"/>
              </w:rPr>
            </w:pPr>
            <w:r>
              <w:rPr>
                <w:spacing w:val="-2"/>
                <w:sz w:val="20"/>
              </w:rPr>
              <w:t>Общеобразовательное учреждение</w:t>
            </w:r>
            <w:r>
              <w:rPr>
                <w:spacing w:val="-13"/>
                <w:sz w:val="20"/>
              </w:rPr>
              <w:t xml:space="preserve"> </w:t>
            </w:r>
            <w:r>
              <w:rPr>
                <w:spacing w:val="-2"/>
                <w:sz w:val="20"/>
              </w:rPr>
              <w:t>на</w:t>
            </w:r>
            <w:r>
              <w:rPr>
                <w:spacing w:val="-11"/>
                <w:sz w:val="20"/>
              </w:rPr>
              <w:t xml:space="preserve"> </w:t>
            </w:r>
            <w:r>
              <w:rPr>
                <w:spacing w:val="-2"/>
                <w:sz w:val="20"/>
              </w:rPr>
              <w:t>600</w:t>
            </w:r>
            <w:r>
              <w:rPr>
                <w:spacing w:val="-11"/>
                <w:sz w:val="20"/>
              </w:rPr>
              <w:t xml:space="preserve"> </w:t>
            </w:r>
            <w:r>
              <w:rPr>
                <w:spacing w:val="-2"/>
                <w:sz w:val="20"/>
              </w:rPr>
              <w:t>места,</w:t>
            </w:r>
          </w:p>
        </w:tc>
      </w:tr>
      <w:tr w:rsidR="00DF38C3" w14:paraId="13AF4EF9" w14:textId="77777777">
        <w:trPr>
          <w:trHeight w:val="460"/>
        </w:trPr>
        <w:tc>
          <w:tcPr>
            <w:tcW w:w="2415" w:type="dxa"/>
          </w:tcPr>
          <w:p w14:paraId="534FF196" w14:textId="77777777" w:rsidR="00DF38C3" w:rsidRDefault="00D46CFF">
            <w:pPr>
              <w:pStyle w:val="TableParagraph"/>
              <w:spacing w:before="115"/>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№7</w:t>
            </w:r>
          </w:p>
        </w:tc>
        <w:tc>
          <w:tcPr>
            <w:tcW w:w="2609" w:type="dxa"/>
          </w:tcPr>
          <w:p w14:paraId="3CF3D7F7" w14:textId="77777777" w:rsidR="00DF38C3" w:rsidRDefault="00D46CFF">
            <w:pPr>
              <w:pStyle w:val="TableParagraph"/>
              <w:spacing w:line="226" w:lineRule="exact"/>
              <w:ind w:left="82" w:right="62"/>
              <w:rPr>
                <w:sz w:val="20"/>
              </w:rPr>
            </w:pPr>
            <w:r>
              <w:rPr>
                <w:sz w:val="20"/>
              </w:rPr>
              <w:t>с.</w:t>
            </w:r>
            <w:r>
              <w:rPr>
                <w:spacing w:val="-2"/>
                <w:sz w:val="20"/>
              </w:rPr>
              <w:t xml:space="preserve"> Ягодное</w:t>
            </w:r>
          </w:p>
          <w:p w14:paraId="71B0FBB7" w14:textId="77777777" w:rsidR="00DF38C3" w:rsidRDefault="00D46CFF">
            <w:pPr>
              <w:pStyle w:val="TableParagraph"/>
              <w:spacing w:before="4" w:line="210" w:lineRule="exact"/>
              <w:ind w:left="82" w:right="88"/>
              <w:rPr>
                <w:sz w:val="20"/>
              </w:rPr>
            </w:pPr>
            <w:r>
              <w:rPr>
                <w:spacing w:val="-2"/>
                <w:sz w:val="20"/>
              </w:rPr>
              <w:t>ул.</w:t>
            </w:r>
            <w:r>
              <w:rPr>
                <w:spacing w:val="-8"/>
                <w:sz w:val="20"/>
              </w:rPr>
              <w:t xml:space="preserve"> </w:t>
            </w:r>
            <w:r>
              <w:rPr>
                <w:spacing w:val="-2"/>
                <w:sz w:val="20"/>
              </w:rPr>
              <w:t>Советская,</w:t>
            </w:r>
            <w:r>
              <w:rPr>
                <w:spacing w:val="-7"/>
                <w:sz w:val="20"/>
              </w:rPr>
              <w:t xml:space="preserve"> </w:t>
            </w:r>
            <w:r>
              <w:rPr>
                <w:spacing w:val="-5"/>
                <w:sz w:val="20"/>
              </w:rPr>
              <w:t>52</w:t>
            </w:r>
          </w:p>
        </w:tc>
        <w:tc>
          <w:tcPr>
            <w:tcW w:w="1675" w:type="dxa"/>
          </w:tcPr>
          <w:p w14:paraId="2DB58548" w14:textId="77777777" w:rsidR="00DF38C3" w:rsidRDefault="00D46CFF">
            <w:pPr>
              <w:pStyle w:val="TableParagraph"/>
              <w:spacing w:before="115"/>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27C6E0EB" w14:textId="77777777" w:rsidR="00DF38C3" w:rsidRDefault="00D46CFF">
            <w:pPr>
              <w:pStyle w:val="TableParagraph"/>
              <w:spacing w:before="115"/>
              <w:ind w:left="315"/>
              <w:jc w:val="left"/>
              <w:rPr>
                <w:sz w:val="20"/>
              </w:rPr>
            </w:pPr>
            <w:r>
              <w:rPr>
                <w:spacing w:val="-4"/>
                <w:sz w:val="20"/>
              </w:rPr>
              <w:t>Музыкальная</w:t>
            </w:r>
            <w:r>
              <w:rPr>
                <w:spacing w:val="-1"/>
                <w:sz w:val="20"/>
              </w:rPr>
              <w:t xml:space="preserve"> </w:t>
            </w:r>
            <w:r>
              <w:rPr>
                <w:spacing w:val="-2"/>
                <w:sz w:val="20"/>
              </w:rPr>
              <w:t>школа,</w:t>
            </w:r>
          </w:p>
        </w:tc>
      </w:tr>
      <w:tr w:rsidR="00DF38C3" w14:paraId="06D8E9B1" w14:textId="77777777">
        <w:trPr>
          <w:trHeight w:val="734"/>
        </w:trPr>
        <w:tc>
          <w:tcPr>
            <w:tcW w:w="2415" w:type="dxa"/>
          </w:tcPr>
          <w:p w14:paraId="47755164" w14:textId="77777777" w:rsidR="00DF38C3" w:rsidRDefault="00DF38C3">
            <w:pPr>
              <w:pStyle w:val="TableParagraph"/>
              <w:spacing w:before="25"/>
              <w:jc w:val="left"/>
              <w:rPr>
                <w:sz w:val="20"/>
              </w:rPr>
            </w:pPr>
          </w:p>
          <w:p w14:paraId="7AC0463C" w14:textId="77777777" w:rsidR="00DF38C3" w:rsidRDefault="00D46CFF">
            <w:pPr>
              <w:pStyle w:val="TableParagraph"/>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№8</w:t>
            </w:r>
          </w:p>
        </w:tc>
        <w:tc>
          <w:tcPr>
            <w:tcW w:w="2609" w:type="dxa"/>
          </w:tcPr>
          <w:p w14:paraId="3D5374FE" w14:textId="77777777" w:rsidR="00DF38C3" w:rsidRDefault="00D46CFF">
            <w:pPr>
              <w:pStyle w:val="TableParagraph"/>
              <w:spacing w:line="225" w:lineRule="exact"/>
              <w:ind w:left="82" w:right="62"/>
              <w:rPr>
                <w:sz w:val="20"/>
              </w:rPr>
            </w:pPr>
            <w:r>
              <w:rPr>
                <w:sz w:val="20"/>
              </w:rPr>
              <w:t>с.</w:t>
            </w:r>
            <w:r>
              <w:rPr>
                <w:spacing w:val="-2"/>
                <w:sz w:val="20"/>
              </w:rPr>
              <w:t xml:space="preserve"> Ягодное</w:t>
            </w:r>
          </w:p>
          <w:p w14:paraId="45BBFE3A" w14:textId="77777777" w:rsidR="00DF38C3" w:rsidRDefault="00D46CFF">
            <w:pPr>
              <w:pStyle w:val="TableParagraph"/>
              <w:spacing w:before="5" w:line="230" w:lineRule="auto"/>
              <w:ind w:left="85" w:right="6"/>
              <w:rPr>
                <w:rFonts w:ascii="Times New Roman" w:hAnsi="Times New Roman"/>
                <w:sz w:val="24"/>
              </w:rPr>
            </w:pPr>
            <w:r>
              <w:rPr>
                <w:sz w:val="20"/>
              </w:rPr>
              <w:t>ул.</w:t>
            </w:r>
            <w:r>
              <w:rPr>
                <w:spacing w:val="-14"/>
                <w:sz w:val="20"/>
              </w:rPr>
              <w:t xml:space="preserve"> </w:t>
            </w:r>
            <w:r>
              <w:rPr>
                <w:sz w:val="20"/>
              </w:rPr>
              <w:t>Греческая</w:t>
            </w:r>
            <w:r>
              <w:rPr>
                <w:spacing w:val="-13"/>
                <w:sz w:val="20"/>
              </w:rPr>
              <w:t xml:space="preserve"> </w:t>
            </w:r>
            <w:r>
              <w:rPr>
                <w:sz w:val="20"/>
              </w:rPr>
              <w:t>/</w:t>
            </w:r>
            <w:r>
              <w:rPr>
                <w:spacing w:val="-13"/>
                <w:sz w:val="20"/>
              </w:rPr>
              <w:t xml:space="preserve"> </w:t>
            </w:r>
            <w:r>
              <w:rPr>
                <w:sz w:val="20"/>
              </w:rPr>
              <w:t xml:space="preserve">ул. </w:t>
            </w:r>
            <w:r>
              <w:rPr>
                <w:spacing w:val="-2"/>
                <w:sz w:val="20"/>
              </w:rPr>
              <w:t>Центральная</w:t>
            </w:r>
            <w:r>
              <w:rPr>
                <w:rFonts w:ascii="Times New Roman" w:hAnsi="Times New Roman"/>
                <w:spacing w:val="-2"/>
                <w:sz w:val="24"/>
              </w:rPr>
              <w:t>.</w:t>
            </w:r>
          </w:p>
        </w:tc>
        <w:tc>
          <w:tcPr>
            <w:tcW w:w="1675" w:type="dxa"/>
          </w:tcPr>
          <w:p w14:paraId="5814DB9F" w14:textId="77777777" w:rsidR="00DF38C3" w:rsidRDefault="00DF38C3">
            <w:pPr>
              <w:pStyle w:val="TableParagraph"/>
              <w:spacing w:before="25"/>
              <w:jc w:val="left"/>
              <w:rPr>
                <w:sz w:val="20"/>
              </w:rPr>
            </w:pPr>
          </w:p>
          <w:p w14:paraId="333A59D3"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6094BF2E" w14:textId="77777777" w:rsidR="00DF38C3" w:rsidRDefault="00DF38C3">
            <w:pPr>
              <w:pStyle w:val="TableParagraph"/>
              <w:spacing w:before="25"/>
              <w:jc w:val="left"/>
              <w:rPr>
                <w:sz w:val="20"/>
              </w:rPr>
            </w:pPr>
          </w:p>
          <w:p w14:paraId="45772526" w14:textId="77777777" w:rsidR="00DF38C3" w:rsidRDefault="00D46CFF">
            <w:pPr>
              <w:pStyle w:val="TableParagraph"/>
              <w:ind w:left="61"/>
              <w:jc w:val="left"/>
              <w:rPr>
                <w:sz w:val="20"/>
              </w:rPr>
            </w:pPr>
            <w:r>
              <w:rPr>
                <w:sz w:val="20"/>
              </w:rPr>
              <w:t>Пожарное</w:t>
            </w:r>
            <w:r>
              <w:rPr>
                <w:spacing w:val="-9"/>
                <w:sz w:val="20"/>
              </w:rPr>
              <w:t xml:space="preserve"> </w:t>
            </w:r>
            <w:r>
              <w:rPr>
                <w:sz w:val="20"/>
              </w:rPr>
              <w:t>депо</w:t>
            </w:r>
            <w:r>
              <w:rPr>
                <w:spacing w:val="-11"/>
                <w:sz w:val="20"/>
              </w:rPr>
              <w:t xml:space="preserve"> </w:t>
            </w:r>
            <w:r>
              <w:rPr>
                <w:sz w:val="20"/>
              </w:rPr>
              <w:t>на</w:t>
            </w:r>
            <w:r>
              <w:rPr>
                <w:spacing w:val="-11"/>
                <w:sz w:val="20"/>
              </w:rPr>
              <w:t xml:space="preserve"> </w:t>
            </w:r>
            <w:r>
              <w:rPr>
                <w:sz w:val="20"/>
              </w:rPr>
              <w:t>4</w:t>
            </w:r>
            <w:r>
              <w:rPr>
                <w:spacing w:val="-11"/>
                <w:sz w:val="20"/>
              </w:rPr>
              <w:t xml:space="preserve"> </w:t>
            </w:r>
            <w:r>
              <w:rPr>
                <w:spacing w:val="-4"/>
                <w:sz w:val="20"/>
              </w:rPr>
              <w:t>а/м,</w:t>
            </w:r>
          </w:p>
        </w:tc>
      </w:tr>
      <w:tr w:rsidR="00DF38C3" w14:paraId="6791E9F9" w14:textId="77777777">
        <w:trPr>
          <w:trHeight w:val="1150"/>
        </w:trPr>
        <w:tc>
          <w:tcPr>
            <w:tcW w:w="2415" w:type="dxa"/>
          </w:tcPr>
          <w:p w14:paraId="4A89D855" w14:textId="77777777" w:rsidR="00DF38C3" w:rsidRDefault="00DF38C3">
            <w:pPr>
              <w:pStyle w:val="TableParagraph"/>
              <w:jc w:val="left"/>
              <w:rPr>
                <w:sz w:val="20"/>
              </w:rPr>
            </w:pPr>
          </w:p>
          <w:p w14:paraId="253D1517" w14:textId="77777777" w:rsidR="00DF38C3" w:rsidRDefault="00DF38C3">
            <w:pPr>
              <w:pStyle w:val="TableParagraph"/>
              <w:spacing w:before="8"/>
              <w:jc w:val="left"/>
              <w:rPr>
                <w:sz w:val="20"/>
              </w:rPr>
            </w:pPr>
          </w:p>
          <w:p w14:paraId="335ECF86" w14:textId="77777777" w:rsidR="00DF38C3" w:rsidRDefault="00D46CFF">
            <w:pPr>
              <w:pStyle w:val="TableParagraph"/>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№9</w:t>
            </w:r>
          </w:p>
        </w:tc>
        <w:tc>
          <w:tcPr>
            <w:tcW w:w="2609" w:type="dxa"/>
          </w:tcPr>
          <w:p w14:paraId="574C1C0C" w14:textId="77777777" w:rsidR="00DF38C3" w:rsidRDefault="00DF38C3">
            <w:pPr>
              <w:pStyle w:val="TableParagraph"/>
              <w:jc w:val="left"/>
              <w:rPr>
                <w:sz w:val="20"/>
              </w:rPr>
            </w:pPr>
          </w:p>
          <w:p w14:paraId="1DDCE66E" w14:textId="77777777" w:rsidR="00DF38C3" w:rsidRDefault="00DF38C3">
            <w:pPr>
              <w:pStyle w:val="TableParagraph"/>
              <w:spacing w:before="8"/>
              <w:jc w:val="left"/>
              <w:rPr>
                <w:sz w:val="20"/>
              </w:rPr>
            </w:pPr>
          </w:p>
          <w:p w14:paraId="3E80DD48" w14:textId="77777777" w:rsidR="00DF38C3" w:rsidRDefault="00D46CFF">
            <w:pPr>
              <w:pStyle w:val="TableParagraph"/>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№2</w:t>
            </w:r>
          </w:p>
        </w:tc>
        <w:tc>
          <w:tcPr>
            <w:tcW w:w="1675" w:type="dxa"/>
          </w:tcPr>
          <w:p w14:paraId="70B5EC65" w14:textId="77777777" w:rsidR="00DF38C3" w:rsidRDefault="00DF38C3">
            <w:pPr>
              <w:pStyle w:val="TableParagraph"/>
              <w:jc w:val="left"/>
              <w:rPr>
                <w:sz w:val="20"/>
              </w:rPr>
            </w:pPr>
          </w:p>
          <w:p w14:paraId="0E3AC559" w14:textId="77777777" w:rsidR="00DF38C3" w:rsidRDefault="00DF38C3">
            <w:pPr>
              <w:pStyle w:val="TableParagraph"/>
              <w:spacing w:before="8"/>
              <w:jc w:val="left"/>
              <w:rPr>
                <w:sz w:val="20"/>
              </w:rPr>
            </w:pPr>
          </w:p>
          <w:p w14:paraId="7FB1951C"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5AB252B3" w14:textId="77777777" w:rsidR="00DF38C3" w:rsidRDefault="00D46CFF">
            <w:pPr>
              <w:pStyle w:val="TableParagraph"/>
              <w:spacing w:line="242" w:lineRule="auto"/>
              <w:ind w:left="138" w:right="116" w:firstLine="4"/>
              <w:rPr>
                <w:sz w:val="20"/>
              </w:rPr>
            </w:pPr>
            <w:r>
              <w:rPr>
                <w:spacing w:val="-2"/>
                <w:sz w:val="20"/>
              </w:rPr>
              <w:t>общеобразовательное учреждение</w:t>
            </w:r>
            <w:r>
              <w:rPr>
                <w:spacing w:val="-13"/>
                <w:sz w:val="20"/>
              </w:rPr>
              <w:t xml:space="preserve"> </w:t>
            </w:r>
            <w:r>
              <w:rPr>
                <w:spacing w:val="-2"/>
                <w:sz w:val="20"/>
              </w:rPr>
              <w:t>на</w:t>
            </w:r>
            <w:r>
              <w:rPr>
                <w:spacing w:val="-13"/>
                <w:sz w:val="20"/>
              </w:rPr>
              <w:t xml:space="preserve"> </w:t>
            </w:r>
            <w:r>
              <w:rPr>
                <w:spacing w:val="-2"/>
                <w:sz w:val="20"/>
              </w:rPr>
              <w:t>550</w:t>
            </w:r>
            <w:r>
              <w:rPr>
                <w:spacing w:val="-12"/>
                <w:sz w:val="20"/>
              </w:rPr>
              <w:t xml:space="preserve"> </w:t>
            </w:r>
            <w:r>
              <w:rPr>
                <w:spacing w:val="-2"/>
                <w:sz w:val="20"/>
              </w:rPr>
              <w:t>мест, Дошкольное образовательное</w:t>
            </w:r>
          </w:p>
          <w:p w14:paraId="061B7CDD" w14:textId="77777777" w:rsidR="00DF38C3" w:rsidRDefault="00D46CFF">
            <w:pPr>
              <w:pStyle w:val="TableParagraph"/>
              <w:spacing w:before="4" w:line="212" w:lineRule="exact"/>
              <w:ind w:left="30" w:right="14"/>
              <w:rPr>
                <w:sz w:val="20"/>
              </w:rPr>
            </w:pPr>
            <w:r>
              <w:rPr>
                <w:sz w:val="20"/>
              </w:rPr>
              <w:t>учреждение</w:t>
            </w:r>
            <w:r>
              <w:rPr>
                <w:spacing w:val="-6"/>
                <w:sz w:val="20"/>
              </w:rPr>
              <w:t xml:space="preserve"> </w:t>
            </w:r>
            <w:r>
              <w:rPr>
                <w:sz w:val="20"/>
              </w:rPr>
              <w:t>на</w:t>
            </w:r>
            <w:r>
              <w:rPr>
                <w:spacing w:val="-6"/>
                <w:sz w:val="20"/>
              </w:rPr>
              <w:t xml:space="preserve"> </w:t>
            </w:r>
            <w:r>
              <w:rPr>
                <w:sz w:val="20"/>
              </w:rPr>
              <w:t>150</w:t>
            </w:r>
            <w:r>
              <w:rPr>
                <w:spacing w:val="-6"/>
                <w:sz w:val="20"/>
              </w:rPr>
              <w:t xml:space="preserve"> </w:t>
            </w:r>
            <w:r>
              <w:rPr>
                <w:spacing w:val="-4"/>
                <w:sz w:val="20"/>
              </w:rPr>
              <w:t>мест</w:t>
            </w:r>
          </w:p>
        </w:tc>
      </w:tr>
    </w:tbl>
    <w:p w14:paraId="63C9DE6E" w14:textId="77777777" w:rsidR="00DF38C3" w:rsidRDefault="00DF38C3">
      <w:pPr>
        <w:pStyle w:val="TableParagraph"/>
        <w:spacing w:line="212" w:lineRule="exact"/>
        <w:rPr>
          <w:sz w:val="20"/>
        </w:rPr>
        <w:sectPr w:rsidR="00DF38C3">
          <w:pgSz w:w="11910" w:h="16850"/>
          <w:pgMar w:top="760" w:right="425" w:bottom="1260" w:left="1275" w:header="0" w:footer="1009" w:gutter="0"/>
          <w:cols w:space="720"/>
        </w:sectPr>
      </w:pPr>
    </w:p>
    <w:p w14:paraId="52670E28" w14:textId="77777777" w:rsidR="00DF38C3" w:rsidRDefault="00D46CFF">
      <w:pPr>
        <w:pStyle w:val="a3"/>
        <w:spacing w:before="80" w:after="6"/>
        <w:ind w:right="448"/>
        <w:jc w:val="right"/>
      </w:pPr>
      <w:r>
        <w:lastRenderedPageBreak/>
        <w:t>Продолжение</w:t>
      </w:r>
      <w:r>
        <w:rPr>
          <w:spacing w:val="-16"/>
        </w:rPr>
        <w:t xml:space="preserve"> </w:t>
      </w:r>
      <w:r>
        <w:t>таблицы</w:t>
      </w:r>
      <w:r>
        <w:rPr>
          <w:spacing w:val="-14"/>
        </w:rPr>
        <w:t xml:space="preserve"> </w:t>
      </w:r>
      <w:r>
        <w:rPr>
          <w:spacing w:val="-5"/>
        </w:rPr>
        <w:t>19</w:t>
      </w:r>
    </w:p>
    <w:tbl>
      <w:tblPr>
        <w:tblStyle w:val="TableNormal"/>
        <w:tblW w:w="0" w:type="auto"/>
        <w:tblInd w:w="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15"/>
        <w:gridCol w:w="2609"/>
        <w:gridCol w:w="1675"/>
        <w:gridCol w:w="2576"/>
      </w:tblGrid>
      <w:tr w:rsidR="00DF38C3" w14:paraId="5A11DC30" w14:textId="77777777">
        <w:trPr>
          <w:trHeight w:val="460"/>
        </w:trPr>
        <w:tc>
          <w:tcPr>
            <w:tcW w:w="2415" w:type="dxa"/>
          </w:tcPr>
          <w:p w14:paraId="5696F975" w14:textId="77777777" w:rsidR="00DF38C3" w:rsidRDefault="00D46CFF">
            <w:pPr>
              <w:pStyle w:val="TableParagraph"/>
              <w:spacing w:line="225" w:lineRule="exact"/>
              <w:ind w:left="20" w:right="4"/>
              <w:rPr>
                <w:sz w:val="20"/>
              </w:rPr>
            </w:pPr>
            <w:r>
              <w:rPr>
                <w:spacing w:val="-2"/>
                <w:sz w:val="20"/>
              </w:rPr>
              <w:t>Источник</w:t>
            </w:r>
          </w:p>
          <w:p w14:paraId="78ECF10A" w14:textId="77777777" w:rsidR="00DF38C3" w:rsidRDefault="00D46CFF">
            <w:pPr>
              <w:pStyle w:val="TableParagraph"/>
              <w:spacing w:before="4" w:line="211" w:lineRule="exact"/>
              <w:ind w:left="20" w:right="17"/>
              <w:rPr>
                <w:sz w:val="20"/>
              </w:rPr>
            </w:pPr>
            <w:r>
              <w:rPr>
                <w:spacing w:val="-2"/>
                <w:sz w:val="20"/>
              </w:rPr>
              <w:t>теплоснабжения</w:t>
            </w:r>
          </w:p>
        </w:tc>
        <w:tc>
          <w:tcPr>
            <w:tcW w:w="2609" w:type="dxa"/>
          </w:tcPr>
          <w:p w14:paraId="34E81048" w14:textId="77777777" w:rsidR="00DF38C3" w:rsidRDefault="00D46CFF">
            <w:pPr>
              <w:pStyle w:val="TableParagraph"/>
              <w:spacing w:before="114"/>
              <w:ind w:left="82" w:right="67"/>
              <w:rPr>
                <w:sz w:val="20"/>
              </w:rPr>
            </w:pPr>
            <w:r>
              <w:rPr>
                <w:spacing w:val="-2"/>
                <w:sz w:val="20"/>
              </w:rPr>
              <w:t>Местоположение</w:t>
            </w:r>
          </w:p>
        </w:tc>
        <w:tc>
          <w:tcPr>
            <w:tcW w:w="1675" w:type="dxa"/>
          </w:tcPr>
          <w:p w14:paraId="45C5798A" w14:textId="77777777" w:rsidR="00DF38C3" w:rsidRDefault="00D46CFF">
            <w:pPr>
              <w:pStyle w:val="TableParagraph"/>
              <w:spacing w:line="225" w:lineRule="exact"/>
              <w:ind w:left="24" w:right="6"/>
              <w:rPr>
                <w:sz w:val="20"/>
              </w:rPr>
            </w:pPr>
            <w:r>
              <w:rPr>
                <w:spacing w:val="-4"/>
                <w:sz w:val="20"/>
              </w:rPr>
              <w:t>Срок</w:t>
            </w:r>
          </w:p>
          <w:p w14:paraId="43D485BD" w14:textId="77777777" w:rsidR="00DF38C3" w:rsidRDefault="00D46CFF">
            <w:pPr>
              <w:pStyle w:val="TableParagraph"/>
              <w:spacing w:before="4" w:line="211" w:lineRule="exact"/>
              <w:ind w:left="19" w:right="25"/>
              <w:rPr>
                <w:sz w:val="20"/>
              </w:rPr>
            </w:pPr>
            <w:r>
              <w:rPr>
                <w:spacing w:val="-2"/>
                <w:sz w:val="20"/>
              </w:rPr>
              <w:t>строительства</w:t>
            </w:r>
          </w:p>
        </w:tc>
        <w:tc>
          <w:tcPr>
            <w:tcW w:w="2576" w:type="dxa"/>
          </w:tcPr>
          <w:p w14:paraId="4B1B7EFF" w14:textId="77777777" w:rsidR="00DF38C3" w:rsidRDefault="00D46CFF">
            <w:pPr>
              <w:pStyle w:val="TableParagraph"/>
              <w:spacing w:line="225" w:lineRule="exact"/>
              <w:ind w:left="23" w:right="37"/>
              <w:rPr>
                <w:sz w:val="20"/>
              </w:rPr>
            </w:pPr>
            <w:r>
              <w:rPr>
                <w:spacing w:val="-4"/>
                <w:sz w:val="20"/>
              </w:rPr>
              <w:t>Наименование</w:t>
            </w:r>
            <w:r>
              <w:rPr>
                <w:spacing w:val="-2"/>
                <w:sz w:val="20"/>
              </w:rPr>
              <w:t xml:space="preserve"> объекта</w:t>
            </w:r>
          </w:p>
          <w:p w14:paraId="78E3E695" w14:textId="77777777" w:rsidR="00DF38C3" w:rsidRDefault="00D46CFF">
            <w:pPr>
              <w:pStyle w:val="TableParagraph"/>
              <w:spacing w:before="4" w:line="211" w:lineRule="exact"/>
              <w:ind w:left="23" w:right="23"/>
              <w:rPr>
                <w:sz w:val="20"/>
              </w:rPr>
            </w:pPr>
            <w:r>
              <w:rPr>
                <w:spacing w:val="-2"/>
                <w:sz w:val="20"/>
              </w:rPr>
              <w:t>теплоснабжения</w:t>
            </w:r>
          </w:p>
        </w:tc>
      </w:tr>
      <w:tr w:rsidR="00DF38C3" w14:paraId="1BAA328D" w14:textId="77777777">
        <w:trPr>
          <w:trHeight w:val="457"/>
        </w:trPr>
        <w:tc>
          <w:tcPr>
            <w:tcW w:w="2415" w:type="dxa"/>
          </w:tcPr>
          <w:p w14:paraId="7A38F33A" w14:textId="77777777" w:rsidR="00DF38C3" w:rsidRDefault="00D46CFF">
            <w:pPr>
              <w:pStyle w:val="TableParagraph"/>
              <w:spacing w:before="112"/>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№10</w:t>
            </w:r>
          </w:p>
        </w:tc>
        <w:tc>
          <w:tcPr>
            <w:tcW w:w="2609" w:type="dxa"/>
          </w:tcPr>
          <w:p w14:paraId="75D7F772" w14:textId="77777777" w:rsidR="00DF38C3" w:rsidRDefault="00D46CFF">
            <w:pPr>
              <w:pStyle w:val="TableParagraph"/>
              <w:spacing w:before="112"/>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№2</w:t>
            </w:r>
          </w:p>
        </w:tc>
        <w:tc>
          <w:tcPr>
            <w:tcW w:w="1675" w:type="dxa"/>
          </w:tcPr>
          <w:p w14:paraId="793CC885" w14:textId="77777777" w:rsidR="00DF38C3" w:rsidRDefault="00D46CFF">
            <w:pPr>
              <w:pStyle w:val="TableParagraph"/>
              <w:spacing w:before="112"/>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2BE59D1D" w14:textId="77777777" w:rsidR="00DF38C3" w:rsidRDefault="00D46CFF">
            <w:pPr>
              <w:pStyle w:val="TableParagraph"/>
              <w:spacing w:line="223" w:lineRule="exact"/>
              <w:ind w:left="23" w:right="32"/>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22C932AF" w14:textId="77777777" w:rsidR="00DF38C3" w:rsidRDefault="00D46CFF">
            <w:pPr>
              <w:pStyle w:val="TableParagraph"/>
              <w:spacing w:before="1" w:line="213" w:lineRule="exact"/>
              <w:ind w:left="37" w:right="14"/>
              <w:rPr>
                <w:sz w:val="20"/>
              </w:rPr>
            </w:pPr>
            <w:r>
              <w:rPr>
                <w:sz w:val="20"/>
              </w:rPr>
              <w:t>мест(S=450</w:t>
            </w:r>
            <w:r>
              <w:rPr>
                <w:spacing w:val="-11"/>
                <w:sz w:val="20"/>
              </w:rPr>
              <w:t xml:space="preserve"> </w:t>
            </w:r>
            <w:r>
              <w:rPr>
                <w:spacing w:val="-5"/>
                <w:sz w:val="20"/>
              </w:rPr>
              <w:t>м²)</w:t>
            </w:r>
          </w:p>
        </w:tc>
      </w:tr>
      <w:tr w:rsidR="00DF38C3" w14:paraId="42447080" w14:textId="77777777">
        <w:trPr>
          <w:trHeight w:val="690"/>
        </w:trPr>
        <w:tc>
          <w:tcPr>
            <w:tcW w:w="2415" w:type="dxa"/>
          </w:tcPr>
          <w:p w14:paraId="6B620FEE" w14:textId="77777777" w:rsidR="00DF38C3" w:rsidRDefault="00DF38C3">
            <w:pPr>
              <w:pStyle w:val="TableParagraph"/>
              <w:spacing w:before="3"/>
              <w:jc w:val="left"/>
              <w:rPr>
                <w:sz w:val="20"/>
              </w:rPr>
            </w:pPr>
          </w:p>
          <w:p w14:paraId="2C0A0CF5"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№11</w:t>
            </w:r>
          </w:p>
        </w:tc>
        <w:tc>
          <w:tcPr>
            <w:tcW w:w="2609" w:type="dxa"/>
          </w:tcPr>
          <w:p w14:paraId="189FD146" w14:textId="77777777" w:rsidR="00DF38C3" w:rsidRDefault="00DF38C3">
            <w:pPr>
              <w:pStyle w:val="TableParagraph"/>
              <w:spacing w:before="3"/>
              <w:jc w:val="left"/>
              <w:rPr>
                <w:sz w:val="20"/>
              </w:rPr>
            </w:pPr>
          </w:p>
          <w:p w14:paraId="462C1BBC" w14:textId="77777777" w:rsidR="00DF38C3" w:rsidRDefault="00D46CFF">
            <w:pPr>
              <w:pStyle w:val="TableParagraph"/>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№3</w:t>
            </w:r>
          </w:p>
        </w:tc>
        <w:tc>
          <w:tcPr>
            <w:tcW w:w="1675" w:type="dxa"/>
          </w:tcPr>
          <w:p w14:paraId="2530C2B5" w14:textId="77777777" w:rsidR="00DF38C3" w:rsidRDefault="00DF38C3">
            <w:pPr>
              <w:pStyle w:val="TableParagraph"/>
              <w:spacing w:before="3"/>
              <w:jc w:val="left"/>
              <w:rPr>
                <w:sz w:val="20"/>
              </w:rPr>
            </w:pPr>
          </w:p>
          <w:p w14:paraId="5AAA5133"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52F9FB40" w14:textId="77777777" w:rsidR="00DF38C3" w:rsidRDefault="00D46CFF">
            <w:pPr>
              <w:pStyle w:val="TableParagraph"/>
              <w:spacing w:line="226" w:lineRule="exact"/>
              <w:ind w:left="35" w:right="14"/>
              <w:rPr>
                <w:sz w:val="20"/>
              </w:rPr>
            </w:pPr>
            <w:r>
              <w:rPr>
                <w:spacing w:val="-2"/>
                <w:sz w:val="20"/>
              </w:rPr>
              <w:t>Дошкольное</w:t>
            </w:r>
          </w:p>
          <w:p w14:paraId="5B28AB67" w14:textId="77777777" w:rsidR="00DF38C3" w:rsidRDefault="00D46CFF">
            <w:pPr>
              <w:pStyle w:val="TableParagraph"/>
              <w:spacing w:line="230" w:lineRule="atLeast"/>
              <w:ind w:left="164" w:right="145" w:firstLine="5"/>
              <w:rPr>
                <w:sz w:val="20"/>
              </w:rPr>
            </w:pPr>
            <w:r>
              <w:rPr>
                <w:spacing w:val="-2"/>
                <w:sz w:val="20"/>
              </w:rPr>
              <w:t>образовательное учреждение</w:t>
            </w:r>
            <w:r>
              <w:rPr>
                <w:spacing w:val="-13"/>
                <w:sz w:val="20"/>
              </w:rPr>
              <w:t xml:space="preserve"> </w:t>
            </w:r>
            <w:r>
              <w:rPr>
                <w:spacing w:val="-2"/>
                <w:sz w:val="20"/>
              </w:rPr>
              <w:t>на</w:t>
            </w:r>
            <w:r>
              <w:rPr>
                <w:spacing w:val="-12"/>
                <w:sz w:val="20"/>
              </w:rPr>
              <w:t xml:space="preserve"> </w:t>
            </w:r>
            <w:r>
              <w:rPr>
                <w:spacing w:val="-2"/>
                <w:sz w:val="20"/>
              </w:rPr>
              <w:t>140</w:t>
            </w:r>
            <w:r>
              <w:rPr>
                <w:spacing w:val="-11"/>
                <w:sz w:val="20"/>
              </w:rPr>
              <w:t xml:space="preserve"> </w:t>
            </w:r>
            <w:r>
              <w:rPr>
                <w:spacing w:val="-2"/>
                <w:sz w:val="20"/>
              </w:rPr>
              <w:t>мест</w:t>
            </w:r>
          </w:p>
        </w:tc>
      </w:tr>
      <w:tr w:rsidR="00DF38C3" w14:paraId="6E344932" w14:textId="77777777">
        <w:trPr>
          <w:trHeight w:val="690"/>
        </w:trPr>
        <w:tc>
          <w:tcPr>
            <w:tcW w:w="2415" w:type="dxa"/>
          </w:tcPr>
          <w:p w14:paraId="569CAF6C" w14:textId="77777777" w:rsidR="00DF38C3" w:rsidRDefault="00DF38C3">
            <w:pPr>
              <w:pStyle w:val="TableParagraph"/>
              <w:spacing w:before="1"/>
              <w:jc w:val="left"/>
              <w:rPr>
                <w:sz w:val="20"/>
              </w:rPr>
            </w:pPr>
          </w:p>
          <w:p w14:paraId="5402A2AB"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№12</w:t>
            </w:r>
          </w:p>
        </w:tc>
        <w:tc>
          <w:tcPr>
            <w:tcW w:w="2609" w:type="dxa"/>
          </w:tcPr>
          <w:p w14:paraId="04274B33" w14:textId="77777777" w:rsidR="00DF38C3" w:rsidRDefault="00DF38C3">
            <w:pPr>
              <w:pStyle w:val="TableParagraph"/>
              <w:spacing w:before="1"/>
              <w:jc w:val="left"/>
              <w:rPr>
                <w:sz w:val="20"/>
              </w:rPr>
            </w:pPr>
          </w:p>
          <w:p w14:paraId="727C852B" w14:textId="77777777" w:rsidR="00DF38C3" w:rsidRDefault="00D46CFF">
            <w:pPr>
              <w:pStyle w:val="TableParagraph"/>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№5</w:t>
            </w:r>
          </w:p>
        </w:tc>
        <w:tc>
          <w:tcPr>
            <w:tcW w:w="1675" w:type="dxa"/>
          </w:tcPr>
          <w:p w14:paraId="2E0DB1D1" w14:textId="77777777" w:rsidR="00DF38C3" w:rsidRDefault="00DF38C3">
            <w:pPr>
              <w:pStyle w:val="TableParagraph"/>
              <w:spacing w:before="1"/>
              <w:jc w:val="left"/>
              <w:rPr>
                <w:sz w:val="20"/>
              </w:rPr>
            </w:pPr>
          </w:p>
          <w:p w14:paraId="5E6B67AE"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5975665C" w14:textId="77777777" w:rsidR="00DF38C3" w:rsidRDefault="00D46CFF">
            <w:pPr>
              <w:pStyle w:val="TableParagraph"/>
              <w:spacing w:line="244" w:lineRule="auto"/>
              <w:ind w:left="37" w:right="14"/>
              <w:rPr>
                <w:sz w:val="20"/>
              </w:rPr>
            </w:pPr>
            <w:r>
              <w:rPr>
                <w:spacing w:val="-2"/>
                <w:sz w:val="20"/>
              </w:rPr>
              <w:t xml:space="preserve">Дошкольное </w:t>
            </w:r>
            <w:r>
              <w:rPr>
                <w:spacing w:val="-4"/>
                <w:sz w:val="20"/>
              </w:rPr>
              <w:t>образовательное</w:t>
            </w:r>
          </w:p>
          <w:p w14:paraId="07E4C3B2" w14:textId="77777777" w:rsidR="00DF38C3" w:rsidRDefault="00D46CFF">
            <w:pPr>
              <w:pStyle w:val="TableParagraph"/>
              <w:spacing w:line="211" w:lineRule="exact"/>
              <w:ind w:left="30" w:right="14"/>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140</w:t>
            </w:r>
            <w:r>
              <w:rPr>
                <w:spacing w:val="-8"/>
                <w:sz w:val="20"/>
              </w:rPr>
              <w:t xml:space="preserve"> </w:t>
            </w:r>
            <w:r>
              <w:rPr>
                <w:spacing w:val="-4"/>
                <w:sz w:val="20"/>
              </w:rPr>
              <w:t>мест</w:t>
            </w:r>
          </w:p>
        </w:tc>
      </w:tr>
      <w:tr w:rsidR="00DF38C3" w14:paraId="1697675B" w14:textId="77777777">
        <w:trPr>
          <w:trHeight w:val="458"/>
        </w:trPr>
        <w:tc>
          <w:tcPr>
            <w:tcW w:w="2415" w:type="dxa"/>
          </w:tcPr>
          <w:p w14:paraId="66E8F295" w14:textId="77777777" w:rsidR="00DF38C3" w:rsidRDefault="00D46CFF">
            <w:pPr>
              <w:pStyle w:val="TableParagraph"/>
              <w:spacing w:before="113"/>
              <w:ind w:left="20" w:right="2"/>
              <w:rPr>
                <w:sz w:val="20"/>
              </w:rPr>
            </w:pPr>
            <w:r>
              <w:rPr>
                <w:spacing w:val="-2"/>
                <w:sz w:val="20"/>
              </w:rPr>
              <w:t>Планируемая</w:t>
            </w:r>
            <w:r>
              <w:rPr>
                <w:spacing w:val="-11"/>
                <w:sz w:val="20"/>
              </w:rPr>
              <w:t xml:space="preserve"> </w:t>
            </w:r>
            <w:r>
              <w:rPr>
                <w:spacing w:val="-2"/>
                <w:sz w:val="20"/>
              </w:rPr>
              <w:t>БМК</w:t>
            </w:r>
            <w:r>
              <w:rPr>
                <w:spacing w:val="-11"/>
                <w:sz w:val="20"/>
              </w:rPr>
              <w:t xml:space="preserve"> </w:t>
            </w:r>
            <w:r>
              <w:rPr>
                <w:spacing w:val="-5"/>
                <w:sz w:val="20"/>
              </w:rPr>
              <w:t>№13</w:t>
            </w:r>
          </w:p>
        </w:tc>
        <w:tc>
          <w:tcPr>
            <w:tcW w:w="2609" w:type="dxa"/>
          </w:tcPr>
          <w:p w14:paraId="11AF1BDE" w14:textId="77777777" w:rsidR="00DF38C3" w:rsidRDefault="00D46CFF">
            <w:pPr>
              <w:pStyle w:val="TableParagraph"/>
              <w:spacing w:before="113"/>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№5</w:t>
            </w:r>
          </w:p>
        </w:tc>
        <w:tc>
          <w:tcPr>
            <w:tcW w:w="1675" w:type="dxa"/>
          </w:tcPr>
          <w:p w14:paraId="05CCD00B" w14:textId="77777777" w:rsidR="00DF38C3" w:rsidRDefault="00D46CFF">
            <w:pPr>
              <w:pStyle w:val="TableParagraph"/>
              <w:spacing w:before="113"/>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1D55F8E9" w14:textId="77777777" w:rsidR="00DF38C3" w:rsidRDefault="00D46CFF">
            <w:pPr>
              <w:pStyle w:val="TableParagraph"/>
              <w:spacing w:line="222" w:lineRule="exact"/>
              <w:ind w:left="23" w:right="30"/>
              <w:rPr>
                <w:sz w:val="20"/>
              </w:rPr>
            </w:pPr>
            <w:r>
              <w:rPr>
                <w:spacing w:val="-2"/>
                <w:sz w:val="20"/>
              </w:rPr>
              <w:t>Общеобразовательная</w:t>
            </w:r>
          </w:p>
          <w:p w14:paraId="063ABDFE" w14:textId="77777777" w:rsidR="00DF38C3" w:rsidRDefault="00D46CFF">
            <w:pPr>
              <w:pStyle w:val="TableParagraph"/>
              <w:spacing w:before="1" w:line="214" w:lineRule="exact"/>
              <w:ind w:left="37" w:right="14"/>
              <w:rPr>
                <w:sz w:val="20"/>
              </w:rPr>
            </w:pPr>
            <w:r>
              <w:rPr>
                <w:sz w:val="20"/>
              </w:rPr>
              <w:t>школа</w:t>
            </w:r>
            <w:r>
              <w:rPr>
                <w:spacing w:val="-4"/>
                <w:sz w:val="20"/>
              </w:rPr>
              <w:t xml:space="preserve"> </w:t>
            </w:r>
            <w:r>
              <w:rPr>
                <w:sz w:val="20"/>
              </w:rPr>
              <w:t>на</w:t>
            </w:r>
            <w:r>
              <w:rPr>
                <w:spacing w:val="-6"/>
                <w:sz w:val="20"/>
              </w:rPr>
              <w:t xml:space="preserve"> </w:t>
            </w:r>
            <w:r>
              <w:rPr>
                <w:sz w:val="20"/>
              </w:rPr>
              <w:t>825</w:t>
            </w:r>
            <w:r>
              <w:rPr>
                <w:spacing w:val="-1"/>
                <w:sz w:val="20"/>
              </w:rPr>
              <w:t xml:space="preserve"> </w:t>
            </w:r>
            <w:r>
              <w:rPr>
                <w:spacing w:val="-4"/>
                <w:sz w:val="20"/>
              </w:rPr>
              <w:t>мест</w:t>
            </w:r>
          </w:p>
        </w:tc>
      </w:tr>
      <w:tr w:rsidR="00DF38C3" w14:paraId="050EEC46" w14:textId="77777777">
        <w:trPr>
          <w:trHeight w:val="690"/>
        </w:trPr>
        <w:tc>
          <w:tcPr>
            <w:tcW w:w="2415" w:type="dxa"/>
          </w:tcPr>
          <w:p w14:paraId="4964DCBC" w14:textId="77777777" w:rsidR="00DF38C3" w:rsidRDefault="00DF38C3">
            <w:pPr>
              <w:pStyle w:val="TableParagraph"/>
              <w:spacing w:before="2"/>
              <w:jc w:val="left"/>
              <w:rPr>
                <w:sz w:val="20"/>
              </w:rPr>
            </w:pPr>
          </w:p>
          <w:p w14:paraId="3D74E77F"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№14</w:t>
            </w:r>
          </w:p>
        </w:tc>
        <w:tc>
          <w:tcPr>
            <w:tcW w:w="2609" w:type="dxa"/>
          </w:tcPr>
          <w:p w14:paraId="48E1CCC0" w14:textId="77777777" w:rsidR="00DF38C3" w:rsidRDefault="00DF38C3">
            <w:pPr>
              <w:pStyle w:val="TableParagraph"/>
              <w:spacing w:before="2"/>
              <w:jc w:val="left"/>
              <w:rPr>
                <w:sz w:val="20"/>
              </w:rPr>
            </w:pPr>
          </w:p>
          <w:p w14:paraId="1978C4E2" w14:textId="77777777" w:rsidR="00DF38C3" w:rsidRDefault="00D46CFF">
            <w:pPr>
              <w:pStyle w:val="TableParagraph"/>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№7</w:t>
            </w:r>
          </w:p>
        </w:tc>
        <w:tc>
          <w:tcPr>
            <w:tcW w:w="1675" w:type="dxa"/>
          </w:tcPr>
          <w:p w14:paraId="4925D17E" w14:textId="77777777" w:rsidR="00DF38C3" w:rsidRDefault="00DF38C3">
            <w:pPr>
              <w:pStyle w:val="TableParagraph"/>
              <w:spacing w:before="2"/>
              <w:jc w:val="left"/>
              <w:rPr>
                <w:sz w:val="20"/>
              </w:rPr>
            </w:pPr>
          </w:p>
          <w:p w14:paraId="4AE29BE0"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7282B6B1" w14:textId="77777777" w:rsidR="00DF38C3" w:rsidRDefault="00D46CFF">
            <w:pPr>
              <w:pStyle w:val="TableParagraph"/>
              <w:spacing w:line="244" w:lineRule="auto"/>
              <w:ind w:left="37" w:right="14"/>
              <w:rPr>
                <w:sz w:val="20"/>
              </w:rPr>
            </w:pPr>
            <w:r>
              <w:rPr>
                <w:spacing w:val="-2"/>
                <w:sz w:val="20"/>
              </w:rPr>
              <w:t xml:space="preserve">Дошкольное </w:t>
            </w:r>
            <w:r>
              <w:rPr>
                <w:spacing w:val="-4"/>
                <w:sz w:val="20"/>
              </w:rPr>
              <w:t>образовательное</w:t>
            </w:r>
          </w:p>
          <w:p w14:paraId="1BA787BC" w14:textId="77777777" w:rsidR="00DF38C3" w:rsidRDefault="00D46CFF">
            <w:pPr>
              <w:pStyle w:val="TableParagraph"/>
              <w:spacing w:line="210" w:lineRule="exact"/>
              <w:ind w:left="30" w:right="14"/>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140</w:t>
            </w:r>
            <w:r>
              <w:rPr>
                <w:spacing w:val="-8"/>
                <w:sz w:val="20"/>
              </w:rPr>
              <w:t xml:space="preserve"> </w:t>
            </w:r>
            <w:r>
              <w:rPr>
                <w:spacing w:val="-4"/>
                <w:sz w:val="20"/>
              </w:rPr>
              <w:t>мест</w:t>
            </w:r>
          </w:p>
        </w:tc>
      </w:tr>
      <w:tr w:rsidR="00DF38C3" w14:paraId="11B3BD0E" w14:textId="77777777">
        <w:trPr>
          <w:trHeight w:val="690"/>
        </w:trPr>
        <w:tc>
          <w:tcPr>
            <w:tcW w:w="2415" w:type="dxa"/>
          </w:tcPr>
          <w:p w14:paraId="288AFD04" w14:textId="77777777" w:rsidR="00DF38C3" w:rsidRDefault="00DF38C3">
            <w:pPr>
              <w:pStyle w:val="TableParagraph"/>
              <w:spacing w:before="3"/>
              <w:jc w:val="left"/>
              <w:rPr>
                <w:sz w:val="20"/>
              </w:rPr>
            </w:pPr>
          </w:p>
          <w:p w14:paraId="77195625"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№15</w:t>
            </w:r>
          </w:p>
        </w:tc>
        <w:tc>
          <w:tcPr>
            <w:tcW w:w="2609" w:type="dxa"/>
          </w:tcPr>
          <w:p w14:paraId="220AC586" w14:textId="77777777" w:rsidR="00DF38C3" w:rsidRDefault="00DF38C3">
            <w:pPr>
              <w:pStyle w:val="TableParagraph"/>
              <w:spacing w:before="3"/>
              <w:jc w:val="left"/>
              <w:rPr>
                <w:sz w:val="20"/>
              </w:rPr>
            </w:pPr>
          </w:p>
          <w:p w14:paraId="124877BB" w14:textId="77777777" w:rsidR="00DF38C3" w:rsidRDefault="00D46CFF">
            <w:pPr>
              <w:pStyle w:val="TableParagraph"/>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№7</w:t>
            </w:r>
          </w:p>
        </w:tc>
        <w:tc>
          <w:tcPr>
            <w:tcW w:w="1675" w:type="dxa"/>
          </w:tcPr>
          <w:p w14:paraId="0125F071" w14:textId="77777777" w:rsidR="00DF38C3" w:rsidRDefault="00DF38C3">
            <w:pPr>
              <w:pStyle w:val="TableParagraph"/>
              <w:spacing w:before="3"/>
              <w:jc w:val="left"/>
              <w:rPr>
                <w:sz w:val="20"/>
              </w:rPr>
            </w:pPr>
          </w:p>
          <w:p w14:paraId="2785D8AC"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54D60C1C" w14:textId="77777777" w:rsidR="00DF38C3" w:rsidRDefault="00D46CFF">
            <w:pPr>
              <w:pStyle w:val="TableParagraph"/>
              <w:spacing w:line="226" w:lineRule="exact"/>
              <w:ind w:left="195" w:firstLine="24"/>
              <w:jc w:val="left"/>
              <w:rPr>
                <w:sz w:val="20"/>
              </w:rPr>
            </w:pPr>
            <w:r>
              <w:rPr>
                <w:spacing w:val="-2"/>
                <w:sz w:val="20"/>
              </w:rPr>
              <w:t>Общеобразовательное</w:t>
            </w:r>
          </w:p>
          <w:p w14:paraId="329B7A68" w14:textId="77777777" w:rsidR="00DF38C3" w:rsidRDefault="00D46CFF">
            <w:pPr>
              <w:pStyle w:val="TableParagraph"/>
              <w:spacing w:line="220" w:lineRule="atLeast"/>
              <w:ind w:left="630" w:hanging="435"/>
              <w:jc w:val="left"/>
              <w:rPr>
                <w:sz w:val="20"/>
              </w:rPr>
            </w:pPr>
            <w:r>
              <w:rPr>
                <w:spacing w:val="-4"/>
                <w:sz w:val="20"/>
              </w:rPr>
              <w:t>учреждение</w:t>
            </w:r>
            <w:r>
              <w:rPr>
                <w:spacing w:val="-15"/>
                <w:sz w:val="20"/>
              </w:rPr>
              <w:t xml:space="preserve"> </w:t>
            </w:r>
            <w:r>
              <w:rPr>
                <w:spacing w:val="-4"/>
                <w:sz w:val="20"/>
              </w:rPr>
              <w:t xml:space="preserve">(начальная </w:t>
            </w:r>
            <w:r>
              <w:rPr>
                <w:sz w:val="20"/>
              </w:rPr>
              <w:t>школа) на 300</w:t>
            </w:r>
          </w:p>
        </w:tc>
      </w:tr>
      <w:tr w:rsidR="00DF38C3" w14:paraId="6B5B5759" w14:textId="77777777">
        <w:trPr>
          <w:trHeight w:val="460"/>
        </w:trPr>
        <w:tc>
          <w:tcPr>
            <w:tcW w:w="2415" w:type="dxa"/>
          </w:tcPr>
          <w:p w14:paraId="37686A53" w14:textId="77777777" w:rsidR="00DF38C3" w:rsidRDefault="00D46CFF">
            <w:pPr>
              <w:pStyle w:val="TableParagraph"/>
              <w:spacing w:before="114"/>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№16</w:t>
            </w:r>
          </w:p>
        </w:tc>
        <w:tc>
          <w:tcPr>
            <w:tcW w:w="2609" w:type="dxa"/>
          </w:tcPr>
          <w:p w14:paraId="3BC3BA62" w14:textId="77777777" w:rsidR="00DF38C3" w:rsidRDefault="00D46CFF">
            <w:pPr>
              <w:pStyle w:val="TableParagraph"/>
              <w:spacing w:before="114"/>
              <w:ind w:left="82" w:right="62"/>
              <w:rPr>
                <w:sz w:val="20"/>
              </w:rPr>
            </w:pPr>
            <w:r>
              <w:rPr>
                <w:sz w:val="20"/>
              </w:rPr>
              <w:t>с.</w:t>
            </w:r>
            <w:r>
              <w:rPr>
                <w:spacing w:val="-12"/>
                <w:sz w:val="20"/>
              </w:rPr>
              <w:t xml:space="preserve"> </w:t>
            </w:r>
            <w:r>
              <w:rPr>
                <w:sz w:val="20"/>
              </w:rPr>
              <w:t>Ягодное,</w:t>
            </w:r>
            <w:r>
              <w:rPr>
                <w:spacing w:val="-7"/>
                <w:sz w:val="20"/>
              </w:rPr>
              <w:t xml:space="preserve"> </w:t>
            </w:r>
            <w:r>
              <w:rPr>
                <w:sz w:val="20"/>
              </w:rPr>
              <w:t>пл.</w:t>
            </w:r>
            <w:r>
              <w:rPr>
                <w:spacing w:val="-10"/>
                <w:sz w:val="20"/>
              </w:rPr>
              <w:t xml:space="preserve"> </w:t>
            </w:r>
            <w:r>
              <w:rPr>
                <w:spacing w:val="-5"/>
                <w:sz w:val="20"/>
              </w:rPr>
              <w:t>№7</w:t>
            </w:r>
          </w:p>
        </w:tc>
        <w:tc>
          <w:tcPr>
            <w:tcW w:w="1675" w:type="dxa"/>
          </w:tcPr>
          <w:p w14:paraId="5ED21F56" w14:textId="77777777" w:rsidR="00DF38C3" w:rsidRDefault="00D46CFF">
            <w:pPr>
              <w:pStyle w:val="TableParagraph"/>
              <w:spacing w:before="114"/>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3E090900" w14:textId="77777777" w:rsidR="00DF38C3" w:rsidRDefault="00D46CFF">
            <w:pPr>
              <w:pStyle w:val="TableParagraph"/>
              <w:spacing w:line="225" w:lineRule="exact"/>
              <w:ind w:left="23" w:right="32"/>
              <w:rPr>
                <w:sz w:val="20"/>
              </w:rPr>
            </w:pPr>
            <w:r>
              <w:rPr>
                <w:spacing w:val="-2"/>
                <w:sz w:val="20"/>
              </w:rPr>
              <w:t>Объект</w:t>
            </w:r>
            <w:r>
              <w:rPr>
                <w:spacing w:val="-10"/>
                <w:sz w:val="20"/>
              </w:rPr>
              <w:t xml:space="preserve"> </w:t>
            </w:r>
            <w:r>
              <w:rPr>
                <w:spacing w:val="-2"/>
                <w:sz w:val="20"/>
              </w:rPr>
              <w:t>культуры</w:t>
            </w:r>
            <w:r>
              <w:rPr>
                <w:spacing w:val="-6"/>
                <w:sz w:val="20"/>
              </w:rPr>
              <w:t xml:space="preserve"> </w:t>
            </w:r>
            <w:r>
              <w:rPr>
                <w:spacing w:val="-2"/>
                <w:sz w:val="20"/>
              </w:rPr>
              <w:t>на</w:t>
            </w:r>
            <w:r>
              <w:rPr>
                <w:spacing w:val="-9"/>
                <w:sz w:val="20"/>
              </w:rPr>
              <w:t xml:space="preserve"> </w:t>
            </w:r>
            <w:r>
              <w:rPr>
                <w:spacing w:val="-5"/>
                <w:sz w:val="20"/>
              </w:rPr>
              <w:t>250</w:t>
            </w:r>
          </w:p>
          <w:p w14:paraId="7BAB07E8" w14:textId="77777777" w:rsidR="00DF38C3" w:rsidRDefault="00D46CFF">
            <w:pPr>
              <w:pStyle w:val="TableParagraph"/>
              <w:spacing w:before="4" w:line="211" w:lineRule="exact"/>
              <w:ind w:left="37" w:right="14"/>
              <w:rPr>
                <w:sz w:val="20"/>
              </w:rPr>
            </w:pPr>
            <w:r>
              <w:rPr>
                <w:sz w:val="20"/>
              </w:rPr>
              <w:t>мест(S=450</w:t>
            </w:r>
            <w:r>
              <w:rPr>
                <w:spacing w:val="-11"/>
                <w:sz w:val="20"/>
              </w:rPr>
              <w:t xml:space="preserve"> </w:t>
            </w:r>
            <w:r>
              <w:rPr>
                <w:spacing w:val="-5"/>
                <w:sz w:val="20"/>
              </w:rPr>
              <w:t>м²)</w:t>
            </w:r>
          </w:p>
        </w:tc>
      </w:tr>
      <w:tr w:rsidR="00DF38C3" w14:paraId="0F29FC87" w14:textId="77777777">
        <w:trPr>
          <w:trHeight w:val="687"/>
        </w:trPr>
        <w:tc>
          <w:tcPr>
            <w:tcW w:w="2415" w:type="dxa"/>
          </w:tcPr>
          <w:p w14:paraId="2A32EC24" w14:textId="77777777" w:rsidR="00DF38C3" w:rsidRDefault="00DF38C3">
            <w:pPr>
              <w:pStyle w:val="TableParagraph"/>
              <w:spacing w:before="1"/>
              <w:jc w:val="left"/>
              <w:rPr>
                <w:sz w:val="20"/>
              </w:rPr>
            </w:pPr>
          </w:p>
          <w:p w14:paraId="7E99EFD3"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№17</w:t>
            </w:r>
          </w:p>
        </w:tc>
        <w:tc>
          <w:tcPr>
            <w:tcW w:w="2609" w:type="dxa"/>
          </w:tcPr>
          <w:p w14:paraId="72926E2E" w14:textId="77777777" w:rsidR="00DF38C3" w:rsidRDefault="00DF38C3">
            <w:pPr>
              <w:pStyle w:val="TableParagraph"/>
              <w:spacing w:before="1"/>
              <w:jc w:val="left"/>
              <w:rPr>
                <w:sz w:val="20"/>
              </w:rPr>
            </w:pPr>
          </w:p>
          <w:p w14:paraId="7699D6B7" w14:textId="77777777" w:rsidR="00DF38C3" w:rsidRDefault="00D46CFF">
            <w:pPr>
              <w:pStyle w:val="TableParagraph"/>
              <w:ind w:left="82" w:right="60"/>
              <w:rPr>
                <w:sz w:val="20"/>
              </w:rPr>
            </w:pPr>
            <w:r>
              <w:rPr>
                <w:sz w:val="20"/>
              </w:rPr>
              <w:t>с.</w:t>
            </w:r>
            <w:r>
              <w:rPr>
                <w:spacing w:val="-10"/>
                <w:sz w:val="20"/>
              </w:rPr>
              <w:t xml:space="preserve"> </w:t>
            </w:r>
            <w:r>
              <w:rPr>
                <w:sz w:val="20"/>
              </w:rPr>
              <w:t>Ягодное,</w:t>
            </w:r>
            <w:r>
              <w:rPr>
                <w:spacing w:val="-7"/>
                <w:sz w:val="20"/>
              </w:rPr>
              <w:t xml:space="preserve"> </w:t>
            </w:r>
            <w:r>
              <w:rPr>
                <w:sz w:val="20"/>
              </w:rPr>
              <w:t>пл.</w:t>
            </w:r>
            <w:r>
              <w:rPr>
                <w:spacing w:val="-7"/>
                <w:sz w:val="20"/>
              </w:rPr>
              <w:t xml:space="preserve"> </w:t>
            </w:r>
            <w:r>
              <w:rPr>
                <w:spacing w:val="-5"/>
                <w:sz w:val="20"/>
              </w:rPr>
              <w:t>№10</w:t>
            </w:r>
          </w:p>
        </w:tc>
        <w:tc>
          <w:tcPr>
            <w:tcW w:w="1675" w:type="dxa"/>
          </w:tcPr>
          <w:p w14:paraId="06CF1C00" w14:textId="77777777" w:rsidR="00DF38C3" w:rsidRDefault="00DF38C3">
            <w:pPr>
              <w:pStyle w:val="TableParagraph"/>
              <w:spacing w:before="1"/>
              <w:jc w:val="left"/>
              <w:rPr>
                <w:sz w:val="20"/>
              </w:rPr>
            </w:pPr>
          </w:p>
          <w:p w14:paraId="5271E6AB"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76AB1093" w14:textId="77777777" w:rsidR="00DF38C3" w:rsidRDefault="00D46CFF">
            <w:pPr>
              <w:pStyle w:val="TableParagraph"/>
              <w:spacing w:line="225" w:lineRule="exact"/>
              <w:ind w:left="33" w:right="14"/>
              <w:rPr>
                <w:sz w:val="20"/>
              </w:rPr>
            </w:pPr>
            <w:r>
              <w:rPr>
                <w:spacing w:val="-2"/>
                <w:sz w:val="20"/>
              </w:rPr>
              <w:t>Дошкольное</w:t>
            </w:r>
          </w:p>
          <w:p w14:paraId="1BA7CB2B" w14:textId="77777777" w:rsidR="00DF38C3" w:rsidRDefault="00D46CFF">
            <w:pPr>
              <w:pStyle w:val="TableParagraph"/>
              <w:spacing w:before="9" w:line="228" w:lineRule="auto"/>
              <w:ind w:left="162" w:right="138" w:hanging="3"/>
              <w:rPr>
                <w:sz w:val="20"/>
              </w:rPr>
            </w:pPr>
            <w:r>
              <w:rPr>
                <w:spacing w:val="-2"/>
                <w:sz w:val="20"/>
              </w:rPr>
              <w:t xml:space="preserve">образовательное </w:t>
            </w:r>
            <w:r>
              <w:rPr>
                <w:sz w:val="20"/>
              </w:rPr>
              <w:t>учреждение</w:t>
            </w:r>
            <w:r>
              <w:rPr>
                <w:spacing w:val="-14"/>
                <w:sz w:val="20"/>
              </w:rPr>
              <w:t xml:space="preserve"> </w:t>
            </w:r>
            <w:r>
              <w:rPr>
                <w:sz w:val="20"/>
              </w:rPr>
              <w:t>на</w:t>
            </w:r>
            <w:r>
              <w:rPr>
                <w:spacing w:val="-13"/>
                <w:sz w:val="20"/>
              </w:rPr>
              <w:t xml:space="preserve"> </w:t>
            </w:r>
            <w:r>
              <w:rPr>
                <w:sz w:val="20"/>
              </w:rPr>
              <w:t>140</w:t>
            </w:r>
            <w:r>
              <w:rPr>
                <w:spacing w:val="-13"/>
                <w:sz w:val="20"/>
              </w:rPr>
              <w:t xml:space="preserve"> </w:t>
            </w:r>
            <w:r>
              <w:rPr>
                <w:sz w:val="20"/>
              </w:rPr>
              <w:t>мест</w:t>
            </w:r>
          </w:p>
        </w:tc>
      </w:tr>
      <w:tr w:rsidR="00DF38C3" w14:paraId="0FBAEFDF" w14:textId="77777777">
        <w:trPr>
          <w:trHeight w:val="690"/>
        </w:trPr>
        <w:tc>
          <w:tcPr>
            <w:tcW w:w="2415" w:type="dxa"/>
          </w:tcPr>
          <w:p w14:paraId="58C97A98" w14:textId="77777777" w:rsidR="00DF38C3" w:rsidRDefault="00DF38C3">
            <w:pPr>
              <w:pStyle w:val="TableParagraph"/>
              <w:spacing w:before="1"/>
              <w:jc w:val="left"/>
              <w:rPr>
                <w:sz w:val="20"/>
              </w:rPr>
            </w:pPr>
          </w:p>
          <w:p w14:paraId="4470F1DC" w14:textId="77777777" w:rsidR="00DF38C3" w:rsidRDefault="00D46CFF">
            <w:pPr>
              <w:pStyle w:val="TableParagraph"/>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№18</w:t>
            </w:r>
          </w:p>
        </w:tc>
        <w:tc>
          <w:tcPr>
            <w:tcW w:w="2609" w:type="dxa"/>
          </w:tcPr>
          <w:p w14:paraId="3BFB5A31" w14:textId="77777777" w:rsidR="00DF38C3" w:rsidRDefault="00DF38C3">
            <w:pPr>
              <w:pStyle w:val="TableParagraph"/>
              <w:spacing w:before="1"/>
              <w:jc w:val="left"/>
              <w:rPr>
                <w:sz w:val="20"/>
              </w:rPr>
            </w:pPr>
          </w:p>
          <w:p w14:paraId="34BFD867" w14:textId="77777777" w:rsidR="00DF38C3" w:rsidRDefault="00D46CFF">
            <w:pPr>
              <w:pStyle w:val="TableParagraph"/>
              <w:ind w:left="82" w:right="60"/>
              <w:rPr>
                <w:sz w:val="20"/>
              </w:rPr>
            </w:pPr>
            <w:r>
              <w:rPr>
                <w:sz w:val="20"/>
              </w:rPr>
              <w:t>с.</w:t>
            </w:r>
            <w:r>
              <w:rPr>
                <w:spacing w:val="-10"/>
                <w:sz w:val="20"/>
              </w:rPr>
              <w:t xml:space="preserve"> </w:t>
            </w:r>
            <w:r>
              <w:rPr>
                <w:sz w:val="20"/>
              </w:rPr>
              <w:t>Ягодное,</w:t>
            </w:r>
            <w:r>
              <w:rPr>
                <w:spacing w:val="-7"/>
                <w:sz w:val="20"/>
              </w:rPr>
              <w:t xml:space="preserve"> </w:t>
            </w:r>
            <w:r>
              <w:rPr>
                <w:sz w:val="20"/>
              </w:rPr>
              <w:t>пл.</w:t>
            </w:r>
            <w:r>
              <w:rPr>
                <w:spacing w:val="-7"/>
                <w:sz w:val="20"/>
              </w:rPr>
              <w:t xml:space="preserve"> </w:t>
            </w:r>
            <w:r>
              <w:rPr>
                <w:spacing w:val="-5"/>
                <w:sz w:val="20"/>
              </w:rPr>
              <w:t>№11</w:t>
            </w:r>
          </w:p>
        </w:tc>
        <w:tc>
          <w:tcPr>
            <w:tcW w:w="1675" w:type="dxa"/>
          </w:tcPr>
          <w:p w14:paraId="3EDDAFA6" w14:textId="77777777" w:rsidR="00DF38C3" w:rsidRDefault="00DF38C3">
            <w:pPr>
              <w:pStyle w:val="TableParagraph"/>
              <w:spacing w:before="1"/>
              <w:jc w:val="left"/>
              <w:rPr>
                <w:sz w:val="20"/>
              </w:rPr>
            </w:pPr>
          </w:p>
          <w:p w14:paraId="59A8510A" w14:textId="77777777" w:rsidR="00DF38C3" w:rsidRDefault="00D46CFF">
            <w:pPr>
              <w:pStyle w:val="TableParagraph"/>
              <w:ind w:left="25" w:right="6"/>
              <w:rPr>
                <w:sz w:val="20"/>
              </w:rPr>
            </w:pPr>
            <w:r>
              <w:rPr>
                <w:sz w:val="20"/>
              </w:rPr>
              <w:t>до</w:t>
            </w:r>
            <w:r>
              <w:rPr>
                <w:spacing w:val="-7"/>
                <w:sz w:val="20"/>
              </w:rPr>
              <w:t xml:space="preserve"> </w:t>
            </w:r>
            <w:r>
              <w:rPr>
                <w:sz w:val="20"/>
              </w:rPr>
              <w:t>2033</w:t>
            </w:r>
            <w:r>
              <w:rPr>
                <w:spacing w:val="-4"/>
                <w:sz w:val="20"/>
              </w:rPr>
              <w:t xml:space="preserve"> </w:t>
            </w:r>
            <w:r>
              <w:rPr>
                <w:spacing w:val="-5"/>
                <w:sz w:val="20"/>
              </w:rPr>
              <w:t>г.</w:t>
            </w:r>
          </w:p>
        </w:tc>
        <w:tc>
          <w:tcPr>
            <w:tcW w:w="2576" w:type="dxa"/>
          </w:tcPr>
          <w:p w14:paraId="2939CF64" w14:textId="77777777" w:rsidR="00DF38C3" w:rsidRDefault="00D46CFF">
            <w:pPr>
              <w:pStyle w:val="TableParagraph"/>
              <w:ind w:left="37" w:right="14"/>
              <w:rPr>
                <w:sz w:val="20"/>
              </w:rPr>
            </w:pPr>
            <w:r>
              <w:rPr>
                <w:spacing w:val="-2"/>
                <w:sz w:val="20"/>
              </w:rPr>
              <w:t xml:space="preserve">Дошкольное </w:t>
            </w:r>
            <w:r>
              <w:rPr>
                <w:spacing w:val="-4"/>
                <w:sz w:val="20"/>
              </w:rPr>
              <w:t>образовательное</w:t>
            </w:r>
          </w:p>
          <w:p w14:paraId="29D5F23E" w14:textId="77777777" w:rsidR="00DF38C3" w:rsidRDefault="00D46CFF">
            <w:pPr>
              <w:pStyle w:val="TableParagraph"/>
              <w:spacing w:before="5" w:line="212" w:lineRule="exact"/>
              <w:ind w:left="30" w:right="14"/>
              <w:rPr>
                <w:sz w:val="20"/>
              </w:rPr>
            </w:pPr>
            <w:r>
              <w:rPr>
                <w:spacing w:val="-2"/>
                <w:sz w:val="20"/>
              </w:rPr>
              <w:t>учреждение</w:t>
            </w:r>
            <w:r>
              <w:rPr>
                <w:spacing w:val="-11"/>
                <w:sz w:val="20"/>
              </w:rPr>
              <w:t xml:space="preserve"> </w:t>
            </w:r>
            <w:r>
              <w:rPr>
                <w:spacing w:val="-2"/>
                <w:sz w:val="20"/>
              </w:rPr>
              <w:t>на</w:t>
            </w:r>
            <w:r>
              <w:rPr>
                <w:spacing w:val="-7"/>
                <w:sz w:val="20"/>
              </w:rPr>
              <w:t xml:space="preserve"> </w:t>
            </w:r>
            <w:r>
              <w:rPr>
                <w:spacing w:val="-2"/>
                <w:sz w:val="20"/>
              </w:rPr>
              <w:t>140</w:t>
            </w:r>
            <w:r>
              <w:rPr>
                <w:spacing w:val="-8"/>
                <w:sz w:val="20"/>
              </w:rPr>
              <w:t xml:space="preserve"> </w:t>
            </w:r>
            <w:r>
              <w:rPr>
                <w:spacing w:val="-4"/>
                <w:sz w:val="20"/>
              </w:rPr>
              <w:t>мест</w:t>
            </w:r>
          </w:p>
        </w:tc>
      </w:tr>
    </w:tbl>
    <w:p w14:paraId="1190EC19" w14:textId="77777777" w:rsidR="00DF38C3" w:rsidRDefault="00DF38C3">
      <w:pPr>
        <w:pStyle w:val="a3"/>
        <w:spacing w:before="150"/>
      </w:pPr>
    </w:p>
    <w:p w14:paraId="7FBE2364" w14:textId="77777777" w:rsidR="00DF38C3" w:rsidRDefault="00D46CFF">
      <w:pPr>
        <w:pStyle w:val="a3"/>
        <w:spacing w:before="1" w:line="364" w:lineRule="auto"/>
        <w:ind w:left="426" w:right="424" w:firstLine="708"/>
        <w:jc w:val="both"/>
      </w:pPr>
      <w:r>
        <w:t>Балансы тепловой мощности и перспективной тепловой нагрузки планируемых блочно-модульных котельных сельского поселения Ягодное представлены в таблице 17 п. 2.4.</w:t>
      </w:r>
    </w:p>
    <w:p w14:paraId="3C60A8E4" w14:textId="77777777" w:rsidR="00DF38C3" w:rsidRDefault="00DF38C3">
      <w:pPr>
        <w:pStyle w:val="a3"/>
        <w:spacing w:before="139"/>
      </w:pPr>
    </w:p>
    <w:p w14:paraId="633C0C84" w14:textId="77777777" w:rsidR="00DF38C3" w:rsidRDefault="00D46CFF">
      <w:pPr>
        <w:pStyle w:val="a4"/>
        <w:numPr>
          <w:ilvl w:val="1"/>
          <w:numId w:val="9"/>
        </w:numPr>
        <w:tabs>
          <w:tab w:val="left" w:pos="1051"/>
        </w:tabs>
        <w:spacing w:line="360" w:lineRule="auto"/>
        <w:ind w:right="422" w:firstLine="0"/>
        <w:jc w:val="both"/>
        <w:rPr>
          <w:rFonts w:ascii="Arial" w:hAnsi="Arial"/>
          <w:b/>
          <w:sz w:val="24"/>
        </w:rPr>
      </w:pPr>
      <w:r>
        <w:rPr>
          <w:rFonts w:ascii="Arial" w:hAnsi="Arial"/>
          <w:b/>
          <w:sz w:val="24"/>
        </w:rPr>
        <w:t>Предложения по реконструкции источников тепловой энергии, обеспечивающих перспективную тепловую нагрузку в существующих и расширяемых зонах действия источников тепловой энергии</w:t>
      </w:r>
    </w:p>
    <w:p w14:paraId="11B90E0E" w14:textId="77777777" w:rsidR="00DF38C3" w:rsidRDefault="00D46CFF">
      <w:pPr>
        <w:pStyle w:val="a3"/>
        <w:spacing w:before="5" w:line="364" w:lineRule="auto"/>
        <w:ind w:left="426" w:right="417" w:firstLine="708"/>
        <w:jc w:val="both"/>
      </w:pPr>
      <w:r>
        <w:t>Теплоснабжение</w:t>
      </w:r>
      <w:r>
        <w:rPr>
          <w:spacing w:val="-3"/>
        </w:rPr>
        <w:t xml:space="preserve"> </w:t>
      </w:r>
      <w:r>
        <w:t>новых</w:t>
      </w:r>
      <w:r>
        <w:rPr>
          <w:spacing w:val="-4"/>
        </w:rPr>
        <w:t xml:space="preserve"> </w:t>
      </w:r>
      <w:r>
        <w:t>потребителей</w:t>
      </w:r>
      <w:r>
        <w:rPr>
          <w:spacing w:val="-2"/>
        </w:rPr>
        <w:t xml:space="preserve"> </w:t>
      </w:r>
      <w:proofErr w:type="spellStart"/>
      <w:r>
        <w:t>с.п</w:t>
      </w:r>
      <w:proofErr w:type="spellEnd"/>
      <w:r>
        <w:t>.</w:t>
      </w:r>
      <w:r>
        <w:rPr>
          <w:spacing w:val="-6"/>
        </w:rPr>
        <w:t xml:space="preserve"> </w:t>
      </w:r>
      <w:r>
        <w:t>Ягодное</w:t>
      </w:r>
      <w:r>
        <w:rPr>
          <w:spacing w:val="-1"/>
        </w:rPr>
        <w:t xml:space="preserve"> </w:t>
      </w:r>
      <w:r>
        <w:t>будет осуществляться</w:t>
      </w:r>
      <w:r>
        <w:rPr>
          <w:spacing w:val="-2"/>
        </w:rPr>
        <w:t xml:space="preserve"> </w:t>
      </w:r>
      <w:r>
        <w:t xml:space="preserve">от новых источников тепловой энергии – котельных блочно-модульного типа и от индивидуальных источников тепловой энергии – автономных котлов различной </w:t>
      </w:r>
      <w:r>
        <w:rPr>
          <w:spacing w:val="-2"/>
          <w:w w:val="110"/>
        </w:rPr>
        <w:t>модификации.</w:t>
      </w:r>
    </w:p>
    <w:p w14:paraId="035CEA5C" w14:textId="77777777" w:rsidR="00DF38C3" w:rsidRDefault="00D46CFF">
      <w:pPr>
        <w:pStyle w:val="a3"/>
        <w:spacing w:line="364" w:lineRule="auto"/>
        <w:ind w:left="426" w:right="416" w:firstLine="708"/>
        <w:jc w:val="both"/>
      </w:pPr>
      <w:r>
        <w:t>Подключение перспективных потребителей тепловой энергии к существующим системам теплоснабжения осуществляться не будет, поэтому необходимость в реконструкции источников тепловой энергии в целях обеспечения перспективной тепловой нагрузки отсутствует.</w:t>
      </w:r>
    </w:p>
    <w:p w14:paraId="1E977289"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3311C491" w14:textId="77777777" w:rsidR="00DF38C3" w:rsidRDefault="00D46CFF">
      <w:pPr>
        <w:pStyle w:val="a4"/>
        <w:numPr>
          <w:ilvl w:val="1"/>
          <w:numId w:val="9"/>
        </w:numPr>
        <w:tabs>
          <w:tab w:val="left" w:pos="895"/>
        </w:tabs>
        <w:spacing w:before="66" w:line="360" w:lineRule="auto"/>
        <w:ind w:right="423" w:firstLine="0"/>
        <w:jc w:val="both"/>
        <w:rPr>
          <w:rFonts w:ascii="Arial" w:hAnsi="Arial"/>
          <w:b/>
          <w:sz w:val="24"/>
        </w:rPr>
      </w:pPr>
      <w:r>
        <w:rPr>
          <w:rFonts w:ascii="Arial" w:hAnsi="Arial"/>
          <w:b/>
          <w:sz w:val="24"/>
        </w:rPr>
        <w:lastRenderedPageBreak/>
        <w:t>Предложения по техническому перевооружению источников тепловой энергии с целью повышения эффективности работы систем</w:t>
      </w:r>
      <w:r>
        <w:rPr>
          <w:rFonts w:ascii="Arial" w:hAnsi="Arial"/>
          <w:b/>
          <w:spacing w:val="40"/>
          <w:sz w:val="24"/>
        </w:rPr>
        <w:t xml:space="preserve"> </w:t>
      </w:r>
      <w:r>
        <w:rPr>
          <w:rFonts w:ascii="Arial" w:hAnsi="Arial"/>
          <w:b/>
          <w:sz w:val="24"/>
        </w:rPr>
        <w:t xml:space="preserve">теплоснабжения в </w:t>
      </w:r>
      <w:proofErr w:type="spellStart"/>
      <w:r>
        <w:rPr>
          <w:rFonts w:ascii="Arial" w:hAnsi="Arial"/>
          <w:b/>
          <w:sz w:val="24"/>
        </w:rPr>
        <w:t>с.п</w:t>
      </w:r>
      <w:proofErr w:type="spellEnd"/>
      <w:r>
        <w:rPr>
          <w:rFonts w:ascii="Arial" w:hAnsi="Arial"/>
          <w:b/>
          <w:sz w:val="24"/>
        </w:rPr>
        <w:t>. Ягодное</w:t>
      </w:r>
    </w:p>
    <w:p w14:paraId="4BAEBD80" w14:textId="77777777" w:rsidR="00DF38C3" w:rsidRDefault="00D46CFF">
      <w:pPr>
        <w:pStyle w:val="a3"/>
        <w:spacing w:before="3" w:line="364" w:lineRule="auto"/>
        <w:ind w:left="426" w:right="416" w:firstLine="708"/>
        <w:jc w:val="both"/>
      </w:pPr>
      <w:r>
        <w:t>Вследствие истечения нормативного срока эксплуатации котлоагрегатов котельной №1, котельной №2, котельной амбулаторного отделения, в с. Ягодное, на 1 этап планируется техническое перевооружение основного котельного оборудования с полной заменой всех котлов НР-18, КСВа-1,0Гн, Хопер-100 введенных в эксплуатацию в 1990 г. и 2000 г., на аналогичные.</w:t>
      </w:r>
    </w:p>
    <w:p w14:paraId="09A8B4A4" w14:textId="77777777" w:rsidR="00DF38C3" w:rsidRDefault="00DF38C3">
      <w:pPr>
        <w:pStyle w:val="a3"/>
        <w:spacing w:before="139"/>
      </w:pPr>
    </w:p>
    <w:p w14:paraId="2826A297" w14:textId="77777777" w:rsidR="00DF38C3" w:rsidRDefault="00D46CFF">
      <w:pPr>
        <w:pStyle w:val="a4"/>
        <w:numPr>
          <w:ilvl w:val="1"/>
          <w:numId w:val="9"/>
        </w:numPr>
        <w:tabs>
          <w:tab w:val="left" w:pos="1108"/>
        </w:tabs>
        <w:spacing w:line="360" w:lineRule="auto"/>
        <w:ind w:right="423" w:firstLine="0"/>
        <w:jc w:val="both"/>
        <w:rPr>
          <w:rFonts w:ascii="Arial" w:hAnsi="Arial"/>
          <w:b/>
          <w:sz w:val="24"/>
        </w:rPr>
      </w:pPr>
      <w:r>
        <w:rPr>
          <w:rFonts w:ascii="Arial" w:hAnsi="Arial"/>
          <w:b/>
          <w:sz w:val="24"/>
        </w:rPr>
        <w:t>Графики совместной работы источников тепловой энергии, функционирующих в режиме комбинированной выработки электрической и тепловой энергии и котельных, меры по выводу из эксплуатации, консервации и демонтажу избыточных источников тепловой энергии, а также источников тепловой энергии, выработавших нормативный срок службы, в случае, если продление срока службы технически невозможно или экономически нецелесообразно.</w:t>
      </w:r>
    </w:p>
    <w:p w14:paraId="6D38385F" w14:textId="77777777" w:rsidR="00DF38C3" w:rsidRDefault="00D46CFF">
      <w:pPr>
        <w:pStyle w:val="a3"/>
        <w:spacing w:before="6" w:line="367" w:lineRule="auto"/>
        <w:ind w:left="426" w:right="426" w:firstLine="708"/>
        <w:jc w:val="both"/>
      </w:pPr>
      <w:r>
        <w:t xml:space="preserve">Источники тепловой энергии с комбинированной выработкой тепловой и электрической энергии в </w:t>
      </w:r>
      <w:proofErr w:type="spellStart"/>
      <w:r>
        <w:t>с.п</w:t>
      </w:r>
      <w:proofErr w:type="spellEnd"/>
      <w:r>
        <w:t>. Ягодное отсутствуют.</w:t>
      </w:r>
    </w:p>
    <w:p w14:paraId="20D77339" w14:textId="77777777" w:rsidR="00DF38C3" w:rsidRDefault="00D46CFF">
      <w:pPr>
        <w:pStyle w:val="a3"/>
        <w:spacing w:line="364" w:lineRule="auto"/>
        <w:ind w:left="426" w:right="421" w:firstLine="708"/>
        <w:jc w:val="both"/>
      </w:pPr>
      <w:r>
        <w:rPr>
          <w:w w:val="105"/>
        </w:rPr>
        <w:t xml:space="preserve">Согласно ГОСТ 20548-87 «Котлы отопительные водогрейные теплопроизводительностью до 100 кВт» п. 2.12 «Технические требования» средний срок службы стальных котлов </w:t>
      </w:r>
      <w:r>
        <w:rPr>
          <w:w w:val="130"/>
        </w:rPr>
        <w:t xml:space="preserve">– </w:t>
      </w:r>
      <w:r>
        <w:rPr>
          <w:w w:val="105"/>
        </w:rPr>
        <w:t>15 лет.</w:t>
      </w:r>
    </w:p>
    <w:p w14:paraId="046C1BF7" w14:textId="77777777" w:rsidR="00DF38C3" w:rsidRDefault="00D46CFF">
      <w:pPr>
        <w:pStyle w:val="a3"/>
        <w:spacing w:line="364" w:lineRule="auto"/>
        <w:ind w:left="426" w:right="422" w:firstLine="708"/>
        <w:jc w:val="both"/>
      </w:pPr>
      <w:r>
        <w:t xml:space="preserve">Критерием отказа служит нарушение прочности и герметичности котла, не являющиеся результатом прогара поверхности нагрева. Критерий предельного </w:t>
      </w:r>
      <w:r>
        <w:rPr>
          <w:w w:val="105"/>
        </w:rPr>
        <w:t xml:space="preserve">состояния </w:t>
      </w:r>
      <w:r>
        <w:rPr>
          <w:w w:val="130"/>
        </w:rPr>
        <w:t xml:space="preserve">– </w:t>
      </w:r>
      <w:r>
        <w:rPr>
          <w:w w:val="105"/>
        </w:rPr>
        <w:t>прогар поверхности нагрева.</w:t>
      </w:r>
    </w:p>
    <w:p w14:paraId="4279866E" w14:textId="77777777" w:rsidR="00DF38C3" w:rsidRDefault="00D46CFF">
      <w:pPr>
        <w:pStyle w:val="a4"/>
        <w:numPr>
          <w:ilvl w:val="0"/>
          <w:numId w:val="8"/>
        </w:numPr>
        <w:tabs>
          <w:tab w:val="left" w:pos="1284"/>
        </w:tabs>
        <w:spacing w:line="369" w:lineRule="auto"/>
        <w:ind w:right="418" w:firstLine="708"/>
        <w:rPr>
          <w:sz w:val="24"/>
        </w:rPr>
      </w:pPr>
      <w:r>
        <w:rPr>
          <w:sz w:val="24"/>
        </w:rPr>
        <w:t>В централизованной котельной №1 с. Ягодное находятся 5 котлоагрегатов НР-18. Данные котлы были введены в эксплуатацию в 1990 г.</w:t>
      </w:r>
    </w:p>
    <w:p w14:paraId="4B27108A" w14:textId="77777777" w:rsidR="00DF38C3" w:rsidRDefault="00D46CFF">
      <w:pPr>
        <w:pStyle w:val="a4"/>
        <w:numPr>
          <w:ilvl w:val="0"/>
          <w:numId w:val="8"/>
        </w:numPr>
        <w:tabs>
          <w:tab w:val="left" w:pos="1299"/>
        </w:tabs>
        <w:spacing w:line="367" w:lineRule="auto"/>
        <w:ind w:right="420" w:firstLine="708"/>
        <w:rPr>
          <w:sz w:val="24"/>
        </w:rPr>
      </w:pPr>
      <w:r>
        <w:rPr>
          <w:sz w:val="24"/>
        </w:rPr>
        <w:t>В централизованной котельной №2 с. Ягодное находятся 4 котлоагрегата КСВа-1,0Гн. в Данные котлы были введены в эксплуатацию 2000 г.</w:t>
      </w:r>
    </w:p>
    <w:p w14:paraId="34B24B29" w14:textId="77777777" w:rsidR="00DF38C3" w:rsidRDefault="00D46CFF">
      <w:pPr>
        <w:pStyle w:val="a4"/>
        <w:numPr>
          <w:ilvl w:val="0"/>
          <w:numId w:val="8"/>
        </w:numPr>
        <w:tabs>
          <w:tab w:val="left" w:pos="1296"/>
        </w:tabs>
        <w:spacing w:line="367" w:lineRule="auto"/>
        <w:ind w:right="418" w:firstLine="708"/>
        <w:rPr>
          <w:sz w:val="24"/>
        </w:rPr>
      </w:pPr>
      <w:r>
        <w:rPr>
          <w:sz w:val="24"/>
        </w:rPr>
        <w:t>В автономной котельной амбулаторного отделения</w:t>
      </w:r>
      <w:r>
        <w:rPr>
          <w:spacing w:val="40"/>
          <w:sz w:val="24"/>
        </w:rPr>
        <w:t xml:space="preserve"> </w:t>
      </w:r>
      <w:r>
        <w:rPr>
          <w:sz w:val="24"/>
        </w:rPr>
        <w:t>с. Ягодное находится</w:t>
      </w:r>
      <w:r>
        <w:rPr>
          <w:spacing w:val="40"/>
          <w:sz w:val="24"/>
        </w:rPr>
        <w:t xml:space="preserve"> </w:t>
      </w:r>
      <w:r>
        <w:rPr>
          <w:sz w:val="24"/>
        </w:rPr>
        <w:t>1 котлоагрегат Хопер-100. Данный котел был введен в эксплуатацию в 1990 г.</w:t>
      </w:r>
    </w:p>
    <w:p w14:paraId="36FA333F" w14:textId="77777777" w:rsidR="00DF38C3" w:rsidRDefault="00D46CFF">
      <w:pPr>
        <w:pStyle w:val="a4"/>
        <w:numPr>
          <w:ilvl w:val="0"/>
          <w:numId w:val="8"/>
        </w:numPr>
        <w:tabs>
          <w:tab w:val="left" w:pos="1296"/>
        </w:tabs>
        <w:spacing w:line="364" w:lineRule="auto"/>
        <w:ind w:right="532" w:firstLine="708"/>
        <w:rPr>
          <w:sz w:val="24"/>
        </w:rPr>
      </w:pPr>
      <w:r>
        <w:rPr>
          <w:sz w:val="24"/>
        </w:rPr>
        <w:t>В</w:t>
      </w:r>
      <w:r>
        <w:rPr>
          <w:spacing w:val="-4"/>
          <w:sz w:val="24"/>
        </w:rPr>
        <w:t xml:space="preserve"> </w:t>
      </w:r>
      <w:r>
        <w:rPr>
          <w:sz w:val="24"/>
        </w:rPr>
        <w:t>котельной:</w:t>
      </w:r>
      <w:r>
        <w:rPr>
          <w:spacing w:val="-4"/>
          <w:sz w:val="24"/>
        </w:rPr>
        <w:t xml:space="preserve"> </w:t>
      </w:r>
      <w:r>
        <w:rPr>
          <w:sz w:val="24"/>
        </w:rPr>
        <w:t>«Алые</w:t>
      </w:r>
      <w:r>
        <w:rPr>
          <w:spacing w:val="-4"/>
          <w:sz w:val="24"/>
        </w:rPr>
        <w:t xml:space="preserve"> </w:t>
      </w:r>
      <w:r>
        <w:rPr>
          <w:sz w:val="24"/>
        </w:rPr>
        <w:t>паруса»</w:t>
      </w:r>
      <w:r>
        <w:rPr>
          <w:spacing w:val="32"/>
          <w:sz w:val="24"/>
        </w:rPr>
        <w:t xml:space="preserve"> </w:t>
      </w:r>
      <w:r>
        <w:rPr>
          <w:sz w:val="24"/>
        </w:rPr>
        <w:t>с.</w:t>
      </w:r>
      <w:r>
        <w:rPr>
          <w:spacing w:val="-2"/>
          <w:sz w:val="24"/>
        </w:rPr>
        <w:t xml:space="preserve"> </w:t>
      </w:r>
      <w:r>
        <w:rPr>
          <w:sz w:val="24"/>
        </w:rPr>
        <w:t>Ягодное</w:t>
      </w:r>
      <w:r>
        <w:rPr>
          <w:spacing w:val="-4"/>
          <w:sz w:val="24"/>
        </w:rPr>
        <w:t xml:space="preserve"> </w:t>
      </w:r>
      <w:r>
        <w:rPr>
          <w:sz w:val="24"/>
        </w:rPr>
        <w:t>находятся</w:t>
      </w:r>
      <w:r>
        <w:rPr>
          <w:spacing w:val="-3"/>
          <w:sz w:val="24"/>
        </w:rPr>
        <w:t xml:space="preserve"> </w:t>
      </w:r>
      <w:r>
        <w:rPr>
          <w:sz w:val="24"/>
        </w:rPr>
        <w:t>3</w:t>
      </w:r>
      <w:r>
        <w:rPr>
          <w:spacing w:val="40"/>
          <w:sz w:val="24"/>
        </w:rPr>
        <w:t xml:space="preserve"> </w:t>
      </w:r>
      <w:r>
        <w:rPr>
          <w:sz w:val="24"/>
        </w:rPr>
        <w:t>котлоагрегата</w:t>
      </w:r>
      <w:r>
        <w:rPr>
          <w:spacing w:val="-6"/>
          <w:sz w:val="24"/>
        </w:rPr>
        <w:t xml:space="preserve"> </w:t>
      </w:r>
      <w:r>
        <w:rPr>
          <w:sz w:val="24"/>
        </w:rPr>
        <w:t>ДКВР 10-13ГМ. Данные котлы были введены в эксплуатацию 1999 г.</w:t>
      </w:r>
    </w:p>
    <w:p w14:paraId="378CB913" w14:textId="77777777" w:rsidR="00DF38C3" w:rsidRDefault="00DF38C3">
      <w:pPr>
        <w:pStyle w:val="a4"/>
        <w:spacing w:line="364" w:lineRule="auto"/>
        <w:rPr>
          <w:sz w:val="24"/>
        </w:rPr>
        <w:sectPr w:rsidR="00DF38C3">
          <w:pgSz w:w="11910" w:h="16850"/>
          <w:pgMar w:top="1600" w:right="425" w:bottom="1260" w:left="1275" w:header="0" w:footer="1009" w:gutter="0"/>
          <w:cols w:space="720"/>
        </w:sectPr>
      </w:pPr>
    </w:p>
    <w:p w14:paraId="2CA4E8CB" w14:textId="77777777" w:rsidR="00DF38C3" w:rsidRDefault="00D46CFF">
      <w:pPr>
        <w:pStyle w:val="a3"/>
        <w:spacing w:before="73" w:line="364" w:lineRule="auto"/>
        <w:ind w:left="426" w:right="418" w:firstLine="708"/>
        <w:jc w:val="both"/>
      </w:pPr>
      <w:r>
        <w:lastRenderedPageBreak/>
        <w:t>На первый этап на котельных с. Ягодное планируется реконструкция, включающая в себя вывод из эксплуатации, демонтаж и консервацию котлоагрегатов</w:t>
      </w:r>
      <w:r>
        <w:rPr>
          <w:spacing w:val="40"/>
        </w:rPr>
        <w:t xml:space="preserve"> </w:t>
      </w:r>
      <w:r>
        <w:t>выработавших нормативный срок службы.</w:t>
      </w:r>
    </w:p>
    <w:p w14:paraId="4D8373E2" w14:textId="77777777" w:rsidR="00DF38C3" w:rsidRDefault="00DF38C3">
      <w:pPr>
        <w:pStyle w:val="a3"/>
        <w:spacing w:before="136"/>
      </w:pPr>
    </w:p>
    <w:p w14:paraId="47019186" w14:textId="77777777" w:rsidR="00DF38C3" w:rsidRDefault="00D46CFF">
      <w:pPr>
        <w:pStyle w:val="a4"/>
        <w:numPr>
          <w:ilvl w:val="1"/>
          <w:numId w:val="9"/>
        </w:numPr>
        <w:tabs>
          <w:tab w:val="left" w:pos="873"/>
        </w:tabs>
        <w:spacing w:before="1" w:line="360" w:lineRule="auto"/>
        <w:ind w:right="427" w:firstLine="0"/>
        <w:jc w:val="both"/>
        <w:rPr>
          <w:rFonts w:ascii="Arial" w:hAnsi="Arial"/>
          <w:b/>
          <w:sz w:val="24"/>
        </w:rPr>
      </w:pPr>
      <w:r>
        <w:rPr>
          <w:rFonts w:ascii="Arial" w:hAnsi="Arial"/>
          <w:b/>
          <w:sz w:val="24"/>
        </w:rPr>
        <w:t>Меры по переоборудованию котельных в источники комбинированной выработки электрической и тепловой энергии.</w:t>
      </w:r>
    </w:p>
    <w:p w14:paraId="22389527" w14:textId="77777777" w:rsidR="00DF38C3" w:rsidRDefault="00D46CFF">
      <w:pPr>
        <w:pStyle w:val="a3"/>
        <w:spacing w:before="6" w:line="367" w:lineRule="auto"/>
        <w:ind w:left="426" w:right="419" w:firstLine="708"/>
        <w:jc w:val="both"/>
      </w:pPr>
      <w:r>
        <w:t xml:space="preserve">Переоборудование существующих котельных </w:t>
      </w:r>
      <w:proofErr w:type="spellStart"/>
      <w:r>
        <w:t>с.п</w:t>
      </w:r>
      <w:proofErr w:type="spellEnd"/>
      <w:r>
        <w:t>. Ягодное в источники комбинированной</w:t>
      </w:r>
      <w:r>
        <w:rPr>
          <w:spacing w:val="-10"/>
        </w:rPr>
        <w:t xml:space="preserve"> </w:t>
      </w:r>
      <w:r>
        <w:t>выработки</w:t>
      </w:r>
      <w:r>
        <w:rPr>
          <w:spacing w:val="-10"/>
        </w:rPr>
        <w:t xml:space="preserve"> </w:t>
      </w:r>
      <w:r>
        <w:t>электрической</w:t>
      </w:r>
      <w:r>
        <w:rPr>
          <w:spacing w:val="-11"/>
        </w:rPr>
        <w:t xml:space="preserve"> </w:t>
      </w:r>
      <w:r>
        <w:t>и</w:t>
      </w:r>
      <w:r>
        <w:rPr>
          <w:spacing w:val="-8"/>
        </w:rPr>
        <w:t xml:space="preserve"> </w:t>
      </w:r>
      <w:r>
        <w:t>тепловой</w:t>
      </w:r>
      <w:r>
        <w:rPr>
          <w:spacing w:val="-11"/>
        </w:rPr>
        <w:t xml:space="preserve"> </w:t>
      </w:r>
      <w:r>
        <w:t>энергии</w:t>
      </w:r>
      <w:r>
        <w:rPr>
          <w:spacing w:val="-8"/>
        </w:rPr>
        <w:t xml:space="preserve"> </w:t>
      </w:r>
      <w:r>
        <w:t xml:space="preserve">нецелесообразно, в связи с достаточной обеспеченностью электроэнергией в </w:t>
      </w:r>
      <w:proofErr w:type="spellStart"/>
      <w:r>
        <w:t>с.п</w:t>
      </w:r>
      <w:proofErr w:type="spellEnd"/>
      <w:r>
        <w:t>. Ягодное.</w:t>
      </w:r>
    </w:p>
    <w:p w14:paraId="6FBEB9FA" w14:textId="77777777" w:rsidR="00DF38C3" w:rsidRDefault="00DF38C3">
      <w:pPr>
        <w:pStyle w:val="a3"/>
        <w:spacing w:before="131"/>
      </w:pPr>
    </w:p>
    <w:p w14:paraId="02F1B099" w14:textId="77777777" w:rsidR="00DF38C3" w:rsidRDefault="00D46CFF">
      <w:pPr>
        <w:spacing w:line="360" w:lineRule="auto"/>
        <w:ind w:left="426" w:right="422" w:firstLine="67"/>
        <w:jc w:val="both"/>
        <w:rPr>
          <w:rFonts w:ascii="Arial" w:hAnsi="Arial"/>
          <w:b/>
          <w:sz w:val="24"/>
        </w:rPr>
      </w:pPr>
      <w:r>
        <w:rPr>
          <w:rFonts w:ascii="Arial" w:hAnsi="Arial"/>
          <w:b/>
          <w:sz w:val="24"/>
        </w:rPr>
        <w:t>5.6. Меры по переводу котельных, размещенных в существующих и расширяемых зонах действия источников комбинированной выработки тепловой и электрической энергии, в пиковый режим работы для каждого этапа, в том числе график перевода.</w:t>
      </w:r>
    </w:p>
    <w:p w14:paraId="0D108BF7" w14:textId="77777777" w:rsidR="00DF38C3" w:rsidRDefault="00D46CFF">
      <w:pPr>
        <w:pStyle w:val="a3"/>
        <w:spacing w:before="7" w:line="362" w:lineRule="auto"/>
        <w:ind w:left="426" w:right="421" w:firstLine="708"/>
        <w:jc w:val="both"/>
      </w:pPr>
      <w:r>
        <w:t>Источники</w:t>
      </w:r>
      <w:r>
        <w:rPr>
          <w:spacing w:val="-15"/>
        </w:rPr>
        <w:t xml:space="preserve"> </w:t>
      </w:r>
      <w:r>
        <w:t>комбинированной</w:t>
      </w:r>
      <w:r>
        <w:rPr>
          <w:spacing w:val="-11"/>
        </w:rPr>
        <w:t xml:space="preserve"> </w:t>
      </w:r>
      <w:r>
        <w:t>выработки</w:t>
      </w:r>
      <w:r>
        <w:rPr>
          <w:spacing w:val="-14"/>
        </w:rPr>
        <w:t xml:space="preserve"> </w:t>
      </w:r>
      <w:r>
        <w:t>тепловой</w:t>
      </w:r>
      <w:r>
        <w:rPr>
          <w:spacing w:val="-14"/>
        </w:rPr>
        <w:t xml:space="preserve"> </w:t>
      </w:r>
      <w:r>
        <w:t>и</w:t>
      </w:r>
      <w:r>
        <w:rPr>
          <w:spacing w:val="-11"/>
        </w:rPr>
        <w:t xml:space="preserve"> </w:t>
      </w:r>
      <w:r>
        <w:t>электрической</w:t>
      </w:r>
      <w:r>
        <w:rPr>
          <w:spacing w:val="-14"/>
        </w:rPr>
        <w:t xml:space="preserve"> </w:t>
      </w:r>
      <w:r>
        <w:t>энергии</w:t>
      </w:r>
      <w:r>
        <w:rPr>
          <w:spacing w:val="-14"/>
        </w:rPr>
        <w:t xml:space="preserve"> </w:t>
      </w:r>
      <w:r>
        <w:t xml:space="preserve">в </w:t>
      </w:r>
      <w:proofErr w:type="spellStart"/>
      <w:r>
        <w:t>с.п</w:t>
      </w:r>
      <w:proofErr w:type="spellEnd"/>
      <w:r>
        <w:t>. Ягодное отсутствуют.</w:t>
      </w:r>
    </w:p>
    <w:p w14:paraId="4ED646EB" w14:textId="77777777" w:rsidR="00DF38C3" w:rsidRDefault="00D46CFF">
      <w:pPr>
        <w:pStyle w:val="a4"/>
        <w:numPr>
          <w:ilvl w:val="1"/>
          <w:numId w:val="7"/>
        </w:numPr>
        <w:tabs>
          <w:tab w:val="left" w:pos="959"/>
        </w:tabs>
        <w:spacing w:before="1" w:line="360" w:lineRule="auto"/>
        <w:ind w:right="424" w:firstLine="0"/>
        <w:jc w:val="both"/>
        <w:rPr>
          <w:rFonts w:ascii="Arial" w:hAnsi="Arial"/>
          <w:b/>
          <w:sz w:val="24"/>
        </w:rPr>
      </w:pPr>
      <w:r>
        <w:rPr>
          <w:rFonts w:ascii="Arial" w:hAnsi="Arial"/>
          <w:b/>
          <w:sz w:val="24"/>
        </w:rPr>
        <w:t xml:space="preserve">Решения о загрузке источников тепловой энергии, распределении (перераспределении) тепловой нагрузки потребителей тепловой энергии в каждой зоне действия системы теплоснабжения между источниками тепловой энергии, поставляющими тепловую энергию в данной системе </w:t>
      </w:r>
      <w:r>
        <w:rPr>
          <w:rFonts w:ascii="Arial" w:hAnsi="Arial"/>
          <w:b/>
          <w:spacing w:val="-2"/>
          <w:sz w:val="24"/>
        </w:rPr>
        <w:t>теплоснабжения.</w:t>
      </w:r>
    </w:p>
    <w:p w14:paraId="0D6B7B15" w14:textId="77777777" w:rsidR="00DF38C3" w:rsidRDefault="00D46CFF">
      <w:pPr>
        <w:pStyle w:val="a3"/>
        <w:spacing w:before="3" w:line="367" w:lineRule="auto"/>
        <w:ind w:left="426" w:right="417" w:firstLine="708"/>
        <w:jc w:val="both"/>
      </w:pPr>
      <w:r>
        <w:t xml:space="preserve">Источники тепловой энергии </w:t>
      </w:r>
      <w:proofErr w:type="spellStart"/>
      <w:r>
        <w:t>с.п</w:t>
      </w:r>
      <w:proofErr w:type="spellEnd"/>
      <w:r>
        <w:t xml:space="preserve">. Ягодное между собой технологически не </w:t>
      </w:r>
      <w:r>
        <w:rPr>
          <w:spacing w:val="-2"/>
        </w:rPr>
        <w:t>связаны.</w:t>
      </w:r>
    </w:p>
    <w:p w14:paraId="6F5D9763" w14:textId="77777777" w:rsidR="00DF38C3" w:rsidRDefault="00D46CFF">
      <w:pPr>
        <w:pStyle w:val="a4"/>
        <w:numPr>
          <w:ilvl w:val="1"/>
          <w:numId w:val="7"/>
        </w:numPr>
        <w:tabs>
          <w:tab w:val="left" w:pos="916"/>
        </w:tabs>
        <w:spacing w:line="360" w:lineRule="auto"/>
        <w:ind w:right="424" w:firstLine="0"/>
        <w:jc w:val="both"/>
        <w:rPr>
          <w:rFonts w:ascii="Arial" w:hAnsi="Arial"/>
          <w:b/>
          <w:sz w:val="24"/>
        </w:rPr>
      </w:pPr>
      <w:r>
        <w:rPr>
          <w:rFonts w:ascii="Arial" w:hAnsi="Arial"/>
          <w:b/>
          <w:sz w:val="24"/>
        </w:rPr>
        <w:t>Оптимальный температурный график отпуска тепловой энергии для каждого источника тепловой энергии или группы источников в системе теплоснабжения, работающей на общую тепловую сеть.</w:t>
      </w:r>
    </w:p>
    <w:p w14:paraId="7485AB18" w14:textId="77777777" w:rsidR="00DF38C3" w:rsidRDefault="00D46CFF">
      <w:pPr>
        <w:pStyle w:val="a3"/>
        <w:spacing w:line="364" w:lineRule="auto"/>
        <w:ind w:left="426" w:right="417" w:firstLine="708"/>
        <w:jc w:val="both"/>
      </w:pPr>
      <w:r>
        <w:t>В соответствии со СНиП 41-02-2003 регулирование отпуска теплоты от источников тепловой энергии предусматривается качественное по нагрузке отопления согласно графику изменения температуры воды в зависимости от температуры наружного воздуха. Централизация теплоснабжения всегда экономически выгодна при плотной застройке в пределах данного района. С повышением степени централизации теплоснабжения, как правило, повышается</w:t>
      </w:r>
    </w:p>
    <w:p w14:paraId="4701BAEB" w14:textId="77777777" w:rsidR="00DF38C3" w:rsidRDefault="00DF38C3">
      <w:pPr>
        <w:pStyle w:val="a3"/>
        <w:spacing w:line="364" w:lineRule="auto"/>
        <w:jc w:val="both"/>
        <w:sectPr w:rsidR="00DF38C3">
          <w:pgSz w:w="11910" w:h="16850"/>
          <w:pgMar w:top="700" w:right="425" w:bottom="1260" w:left="1275" w:header="0" w:footer="1009" w:gutter="0"/>
          <w:cols w:space="720"/>
        </w:sectPr>
      </w:pPr>
    </w:p>
    <w:p w14:paraId="286CA54F" w14:textId="77777777" w:rsidR="00DF38C3" w:rsidRDefault="00D46CFF">
      <w:pPr>
        <w:pStyle w:val="a3"/>
        <w:spacing w:before="82" w:line="364" w:lineRule="auto"/>
        <w:ind w:left="426" w:right="422"/>
        <w:jc w:val="both"/>
      </w:pPr>
      <w:r>
        <w:lastRenderedPageBreak/>
        <w:t>экономичность выработки тепла, снижаются начальные затраты и расходы по эксплуатации источников теплоснабжения, но одновременно увеличиваются начальные затраты на сооружение тепловых сетей и эксплуатационные расходы на транспорт тепла.</w:t>
      </w:r>
    </w:p>
    <w:p w14:paraId="6B0E9CAA" w14:textId="77777777" w:rsidR="00DF38C3" w:rsidRDefault="00D46CFF">
      <w:pPr>
        <w:pStyle w:val="a3"/>
        <w:spacing w:before="2"/>
        <w:ind w:left="1134"/>
        <w:jc w:val="both"/>
      </w:pPr>
      <w:r>
        <w:t>Режим</w:t>
      </w:r>
      <w:r>
        <w:rPr>
          <w:spacing w:val="76"/>
        </w:rPr>
        <w:t xml:space="preserve">  </w:t>
      </w:r>
      <w:r>
        <w:t>работы</w:t>
      </w:r>
      <w:r>
        <w:rPr>
          <w:spacing w:val="48"/>
          <w:w w:val="150"/>
        </w:rPr>
        <w:t xml:space="preserve">  </w:t>
      </w:r>
      <w:r>
        <w:t>системы</w:t>
      </w:r>
      <w:r>
        <w:rPr>
          <w:spacing w:val="49"/>
          <w:w w:val="150"/>
        </w:rPr>
        <w:t xml:space="preserve">  </w:t>
      </w:r>
      <w:r>
        <w:t>теплоснабжения</w:t>
      </w:r>
      <w:r>
        <w:rPr>
          <w:spacing w:val="79"/>
        </w:rPr>
        <w:t xml:space="preserve">  </w:t>
      </w:r>
      <w:r>
        <w:t>сельского</w:t>
      </w:r>
      <w:r>
        <w:rPr>
          <w:spacing w:val="48"/>
          <w:w w:val="150"/>
        </w:rPr>
        <w:t xml:space="preserve">  </w:t>
      </w:r>
      <w:r>
        <w:t>поселения</w:t>
      </w:r>
      <w:r>
        <w:rPr>
          <w:spacing w:val="80"/>
        </w:rPr>
        <w:t xml:space="preserve"> </w:t>
      </w:r>
      <w:proofErr w:type="spellStart"/>
      <w:r>
        <w:rPr>
          <w:spacing w:val="-4"/>
        </w:rPr>
        <w:t>с.п</w:t>
      </w:r>
      <w:proofErr w:type="spellEnd"/>
      <w:r>
        <w:rPr>
          <w:spacing w:val="-4"/>
        </w:rPr>
        <w:t>.</w:t>
      </w:r>
    </w:p>
    <w:p w14:paraId="2A9D2536" w14:textId="77777777" w:rsidR="00DF38C3" w:rsidRDefault="00D46CFF">
      <w:pPr>
        <w:pStyle w:val="a3"/>
        <w:spacing w:before="139"/>
        <w:ind w:left="426"/>
        <w:jc w:val="both"/>
      </w:pPr>
      <w:r>
        <w:t>Ягодное</w:t>
      </w:r>
      <w:r>
        <w:rPr>
          <w:spacing w:val="-7"/>
        </w:rPr>
        <w:t xml:space="preserve"> </w:t>
      </w:r>
      <w:r>
        <w:t>запроектирован</w:t>
      </w:r>
      <w:r>
        <w:rPr>
          <w:spacing w:val="-5"/>
        </w:rPr>
        <w:t xml:space="preserve"> </w:t>
      </w:r>
      <w:r>
        <w:t>на</w:t>
      </w:r>
      <w:r>
        <w:rPr>
          <w:spacing w:val="-4"/>
        </w:rPr>
        <w:t xml:space="preserve"> </w:t>
      </w:r>
      <w:r>
        <w:t>температурные</w:t>
      </w:r>
      <w:r>
        <w:rPr>
          <w:spacing w:val="-7"/>
        </w:rPr>
        <w:t xml:space="preserve"> </w:t>
      </w:r>
      <w:r>
        <w:t>графики</w:t>
      </w:r>
      <w:r>
        <w:rPr>
          <w:spacing w:val="-3"/>
        </w:rPr>
        <w:t xml:space="preserve"> </w:t>
      </w:r>
      <w:r>
        <w:t>90/70</w:t>
      </w:r>
      <w:r>
        <w:rPr>
          <w:spacing w:val="-4"/>
        </w:rPr>
        <w:t xml:space="preserve"> </w:t>
      </w:r>
      <w:r>
        <w:rPr>
          <w:spacing w:val="-5"/>
        </w:rPr>
        <w:t>ºС.</w:t>
      </w:r>
    </w:p>
    <w:p w14:paraId="69A96168" w14:textId="77777777" w:rsidR="00DF38C3" w:rsidRDefault="00DF38C3">
      <w:pPr>
        <w:pStyle w:val="a3"/>
      </w:pPr>
    </w:p>
    <w:p w14:paraId="220AB5FD" w14:textId="77777777" w:rsidR="00DF38C3" w:rsidRDefault="00DF38C3">
      <w:pPr>
        <w:pStyle w:val="a3"/>
        <w:spacing w:before="9"/>
      </w:pPr>
    </w:p>
    <w:p w14:paraId="0FF47145" w14:textId="77777777" w:rsidR="00DF38C3" w:rsidRDefault="00D46CFF">
      <w:pPr>
        <w:pStyle w:val="a4"/>
        <w:numPr>
          <w:ilvl w:val="1"/>
          <w:numId w:val="7"/>
        </w:numPr>
        <w:tabs>
          <w:tab w:val="left" w:pos="940"/>
        </w:tabs>
        <w:spacing w:line="360" w:lineRule="auto"/>
        <w:ind w:right="426" w:firstLine="0"/>
        <w:jc w:val="both"/>
        <w:rPr>
          <w:rFonts w:ascii="Arial" w:hAnsi="Arial"/>
          <w:b/>
          <w:sz w:val="24"/>
        </w:rPr>
      </w:pPr>
      <w:r>
        <w:rPr>
          <w:rFonts w:ascii="Arial" w:hAnsi="Arial"/>
          <w:b/>
          <w:sz w:val="24"/>
        </w:rPr>
        <w:t>Предложения по перспективной установленной тепловой мощности каждого источника тепловой энергии с учетом аварийного и перспективного резерва тепловой мощности с предложениями по утверждению срока ввода в эксплуатацию новых мощностей</w:t>
      </w:r>
    </w:p>
    <w:p w14:paraId="2FAA2D0C" w14:textId="77777777" w:rsidR="00DF38C3" w:rsidRDefault="00D46CFF">
      <w:pPr>
        <w:pStyle w:val="a3"/>
        <w:spacing w:before="4" w:line="364" w:lineRule="auto"/>
        <w:ind w:left="426" w:firstLine="708"/>
      </w:pPr>
      <w:r>
        <w:t>Предложения</w:t>
      </w:r>
      <w:r>
        <w:rPr>
          <w:spacing w:val="-11"/>
        </w:rPr>
        <w:t xml:space="preserve"> </w:t>
      </w:r>
      <w:r>
        <w:t>по</w:t>
      </w:r>
      <w:r>
        <w:rPr>
          <w:spacing w:val="-8"/>
        </w:rPr>
        <w:t xml:space="preserve"> </w:t>
      </w:r>
      <w:r>
        <w:t>перспективной</w:t>
      </w:r>
      <w:r>
        <w:rPr>
          <w:spacing w:val="-7"/>
        </w:rPr>
        <w:t xml:space="preserve"> </w:t>
      </w:r>
      <w:r>
        <w:t>установленной</w:t>
      </w:r>
      <w:r>
        <w:rPr>
          <w:spacing w:val="-11"/>
        </w:rPr>
        <w:t xml:space="preserve"> </w:t>
      </w:r>
      <w:r>
        <w:t>тепловой</w:t>
      </w:r>
      <w:r>
        <w:rPr>
          <w:spacing w:val="-7"/>
        </w:rPr>
        <w:t xml:space="preserve"> </w:t>
      </w:r>
      <w:r>
        <w:t>мощности</w:t>
      </w:r>
      <w:r>
        <w:rPr>
          <w:spacing w:val="-7"/>
        </w:rPr>
        <w:t xml:space="preserve"> </w:t>
      </w:r>
      <w:r>
        <w:t>каждого источника тепловой энергии представлены в п. 2.4.</w:t>
      </w:r>
    </w:p>
    <w:p w14:paraId="2E8EFC0E" w14:textId="77777777" w:rsidR="00DF38C3" w:rsidRDefault="00DF38C3">
      <w:pPr>
        <w:pStyle w:val="a3"/>
        <w:spacing w:line="364" w:lineRule="auto"/>
        <w:sectPr w:rsidR="00DF38C3">
          <w:pgSz w:w="11910" w:h="16850"/>
          <w:pgMar w:top="760" w:right="425" w:bottom="1260" w:left="1275" w:header="0" w:footer="1009" w:gutter="0"/>
          <w:cols w:space="720"/>
        </w:sectPr>
      </w:pPr>
    </w:p>
    <w:p w14:paraId="3E685EA2" w14:textId="77777777" w:rsidR="00DF38C3" w:rsidRDefault="00D46CFF">
      <w:pPr>
        <w:pStyle w:val="1"/>
        <w:spacing w:before="78" w:line="360" w:lineRule="auto"/>
        <w:ind w:right="427" w:firstLine="708"/>
      </w:pPr>
      <w:bookmarkStart w:id="6" w:name="_TOC_250008"/>
      <w:r>
        <w:lastRenderedPageBreak/>
        <w:t xml:space="preserve">Раздел 6. Предложения по строительству и реконструкции тепловых </w:t>
      </w:r>
      <w:bookmarkEnd w:id="6"/>
      <w:r>
        <w:rPr>
          <w:spacing w:val="-2"/>
        </w:rPr>
        <w:t>сетей.</w:t>
      </w:r>
    </w:p>
    <w:p w14:paraId="45033382" w14:textId="77777777" w:rsidR="00DF38C3" w:rsidRDefault="00D46CFF">
      <w:pPr>
        <w:pStyle w:val="a4"/>
        <w:numPr>
          <w:ilvl w:val="1"/>
          <w:numId w:val="6"/>
        </w:numPr>
        <w:tabs>
          <w:tab w:val="left" w:pos="1084"/>
        </w:tabs>
        <w:spacing w:line="360" w:lineRule="auto"/>
        <w:ind w:right="424" w:firstLine="0"/>
        <w:jc w:val="both"/>
        <w:rPr>
          <w:rFonts w:ascii="Arial" w:hAnsi="Arial"/>
          <w:b/>
          <w:sz w:val="24"/>
        </w:rPr>
      </w:pPr>
      <w:r>
        <w:rPr>
          <w:rFonts w:ascii="Arial" w:hAnsi="Arial"/>
          <w:b/>
          <w:sz w:val="24"/>
        </w:rPr>
        <w:t>Предложения по новому строительству и реконструкции тепловых сетей, обеспечивающих перераспределение тепловой нагрузки из зон с дефицитом располагаемой тепловой мощности источников тепловой энергии в зоны с резервом располагаемой тепловой мощности источников тепловой энергии (использование существующих резервов).</w:t>
      </w:r>
    </w:p>
    <w:p w14:paraId="26DBE715" w14:textId="77777777" w:rsidR="00DF38C3" w:rsidRDefault="00D46CFF">
      <w:pPr>
        <w:pStyle w:val="a3"/>
        <w:spacing w:before="3" w:line="364" w:lineRule="auto"/>
        <w:ind w:left="426" w:right="423" w:firstLine="734"/>
        <w:jc w:val="both"/>
      </w:pPr>
      <w:r>
        <w:t>В связи с тем, что дефицита тепловой мощности на территории поселения не выявлено, реконструкция и строительство тепловых сетей, обеспечивающих перераспределение тепловой нагрузки из зон с дефицитом тепловой мощности в зоны с избытком тепловой мощности, не требуется.</w:t>
      </w:r>
    </w:p>
    <w:p w14:paraId="5D3CD6D6" w14:textId="77777777" w:rsidR="00DF38C3" w:rsidRDefault="00DF38C3">
      <w:pPr>
        <w:pStyle w:val="a3"/>
        <w:spacing w:before="139"/>
      </w:pPr>
    </w:p>
    <w:p w14:paraId="020AB127" w14:textId="77777777" w:rsidR="00DF38C3" w:rsidRDefault="00D46CFF">
      <w:pPr>
        <w:pStyle w:val="a4"/>
        <w:numPr>
          <w:ilvl w:val="1"/>
          <w:numId w:val="6"/>
        </w:numPr>
        <w:tabs>
          <w:tab w:val="left" w:pos="1288"/>
        </w:tabs>
        <w:spacing w:before="1" w:line="360" w:lineRule="auto"/>
        <w:ind w:right="425" w:firstLine="0"/>
        <w:jc w:val="both"/>
        <w:rPr>
          <w:rFonts w:ascii="Arial" w:hAnsi="Arial"/>
          <w:b/>
          <w:sz w:val="24"/>
        </w:rPr>
      </w:pPr>
      <w:r>
        <w:rPr>
          <w:rFonts w:ascii="Arial" w:hAnsi="Arial"/>
          <w:b/>
          <w:sz w:val="24"/>
        </w:rPr>
        <w:t>Предложения по новому строительству тепловых сетей для обеспечения перспективных приростов тепловой нагрузки во вновь осваиваемых районах поселения под жилищную, комплексную или производственную застройку.</w:t>
      </w:r>
    </w:p>
    <w:p w14:paraId="6F3ADDBC" w14:textId="77777777" w:rsidR="00DF38C3" w:rsidRDefault="00D46CFF">
      <w:pPr>
        <w:pStyle w:val="a3"/>
        <w:spacing w:before="4" w:line="367" w:lineRule="auto"/>
        <w:ind w:left="426" w:right="419" w:firstLine="708"/>
        <w:jc w:val="both"/>
      </w:pPr>
      <w:r>
        <w:t xml:space="preserve">Обеспечить тепловой энергией новых потребителей предлагается от новых </w:t>
      </w:r>
      <w:r>
        <w:rPr>
          <w:w w:val="105"/>
        </w:rPr>
        <w:t xml:space="preserve">источников тепловой энергии </w:t>
      </w:r>
      <w:r>
        <w:rPr>
          <w:w w:val="130"/>
        </w:rPr>
        <w:t xml:space="preserve">– </w:t>
      </w:r>
      <w:r>
        <w:rPr>
          <w:w w:val="105"/>
        </w:rPr>
        <w:t xml:space="preserve">котельных блочно-модульного типа и от индивидуальных источников тепловой энергии, следовательно, будет </w:t>
      </w:r>
      <w:r>
        <w:t xml:space="preserve">осуществляться строительство новых тепловых сетей в </w:t>
      </w:r>
      <w:proofErr w:type="spellStart"/>
      <w:r>
        <w:t>с.п</w:t>
      </w:r>
      <w:proofErr w:type="spellEnd"/>
      <w:r>
        <w:t>. Ягодное.</w:t>
      </w:r>
    </w:p>
    <w:p w14:paraId="40597AD2" w14:textId="77777777" w:rsidR="00DF38C3" w:rsidRDefault="00D46CFF">
      <w:pPr>
        <w:pStyle w:val="a3"/>
        <w:spacing w:line="367" w:lineRule="auto"/>
        <w:ind w:left="426" w:right="417" w:firstLine="708"/>
        <w:jc w:val="both"/>
      </w:pPr>
      <w:r>
        <w:t>Для теплоснабжения ряда перспективных объектов социального, производственного</w:t>
      </w:r>
      <w:r>
        <w:rPr>
          <w:spacing w:val="-5"/>
        </w:rPr>
        <w:t xml:space="preserve"> </w:t>
      </w:r>
      <w:r>
        <w:t>и</w:t>
      </w:r>
      <w:r>
        <w:rPr>
          <w:spacing w:val="-6"/>
        </w:rPr>
        <w:t xml:space="preserve"> </w:t>
      </w:r>
      <w:r>
        <w:t>культурно-бытового</w:t>
      </w:r>
      <w:r>
        <w:rPr>
          <w:spacing w:val="-5"/>
        </w:rPr>
        <w:t xml:space="preserve"> </w:t>
      </w:r>
      <w:r>
        <w:t>назначения</w:t>
      </w:r>
      <w:r>
        <w:rPr>
          <w:spacing w:val="-4"/>
        </w:rPr>
        <w:t xml:space="preserve"> </w:t>
      </w:r>
      <w:r>
        <w:t>предлагается</w:t>
      </w:r>
      <w:r>
        <w:rPr>
          <w:spacing w:val="-4"/>
        </w:rPr>
        <w:t xml:space="preserve"> </w:t>
      </w:r>
      <w:r>
        <w:t xml:space="preserve">строительство распределительных тепловых сетей от планируемых блочно-модульных </w:t>
      </w:r>
      <w:r>
        <w:rPr>
          <w:spacing w:val="-2"/>
        </w:rPr>
        <w:t>котельных.</w:t>
      </w:r>
    </w:p>
    <w:p w14:paraId="43C9AF11" w14:textId="77777777" w:rsidR="00DF38C3" w:rsidRDefault="00D46CFF">
      <w:pPr>
        <w:pStyle w:val="a3"/>
        <w:spacing w:line="367" w:lineRule="auto"/>
        <w:ind w:left="426" w:right="424" w:firstLine="708"/>
        <w:jc w:val="both"/>
      </w:pPr>
      <w:r>
        <w:t>Характеристики участков новых распределительных тепловых сетей представлены в таблице 20.</w:t>
      </w:r>
    </w:p>
    <w:p w14:paraId="2B4E04C8" w14:textId="77777777" w:rsidR="00DF38C3" w:rsidRDefault="00D46CFF">
      <w:pPr>
        <w:pStyle w:val="a3"/>
        <w:spacing w:line="367" w:lineRule="auto"/>
        <w:ind w:left="426" w:right="426"/>
        <w:jc w:val="both"/>
      </w:pPr>
      <w:r>
        <w:rPr>
          <w:noProof/>
          <w:lang w:eastAsia="ru-RU"/>
        </w:rPr>
        <mc:AlternateContent>
          <mc:Choice Requires="wps">
            <w:drawing>
              <wp:anchor distT="0" distB="0" distL="0" distR="0" simplePos="0" relativeHeight="15729664" behindDoc="0" locked="0" layoutInCell="1" allowOverlap="1" wp14:anchorId="557EDC3E" wp14:editId="7ED40E09">
                <wp:simplePos x="0" y="0"/>
                <wp:positionH relativeFrom="page">
                  <wp:posOffset>1021207</wp:posOffset>
                </wp:positionH>
                <wp:positionV relativeFrom="paragraph">
                  <wp:posOffset>513124</wp:posOffset>
                </wp:positionV>
                <wp:extent cx="6057900" cy="1913255"/>
                <wp:effectExtent l="0" t="0" r="0" b="0"/>
                <wp:wrapNone/>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057900" cy="191325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DF38C3" w14:paraId="44E5D734" w14:textId="77777777">
                              <w:trPr>
                                <w:trHeight w:val="921"/>
                              </w:trPr>
                              <w:tc>
                                <w:tcPr>
                                  <w:tcW w:w="3857" w:type="dxa"/>
                                </w:tcPr>
                                <w:p w14:paraId="002B2341" w14:textId="77777777" w:rsidR="00DF38C3" w:rsidRDefault="00DF38C3">
                                  <w:pPr>
                                    <w:pStyle w:val="TableParagraph"/>
                                    <w:spacing w:before="3"/>
                                    <w:jc w:val="left"/>
                                    <w:rPr>
                                      <w:sz w:val="20"/>
                                    </w:rPr>
                                  </w:pPr>
                                </w:p>
                                <w:p w14:paraId="11F42D0A" w14:textId="77777777" w:rsidR="00DF38C3" w:rsidRDefault="00D46CFF">
                                  <w:pPr>
                                    <w:pStyle w:val="TableParagraph"/>
                                    <w:spacing w:line="244" w:lineRule="auto"/>
                                    <w:ind w:left="1566" w:hanging="1289"/>
                                    <w:jc w:val="left"/>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5F70837E" w14:textId="77777777" w:rsidR="00DF38C3" w:rsidRDefault="00DF38C3">
                                  <w:pPr>
                                    <w:pStyle w:val="TableParagraph"/>
                                    <w:spacing w:before="3"/>
                                    <w:jc w:val="left"/>
                                    <w:rPr>
                                      <w:sz w:val="20"/>
                                    </w:rPr>
                                  </w:pPr>
                                </w:p>
                                <w:p w14:paraId="7A715D15" w14:textId="77777777" w:rsidR="00DF38C3" w:rsidRDefault="00D46CFF">
                                  <w:pPr>
                                    <w:pStyle w:val="TableParagraph"/>
                                    <w:spacing w:line="244" w:lineRule="auto"/>
                                    <w:ind w:left="155" w:firstLine="45"/>
                                    <w:jc w:val="left"/>
                                    <w:rPr>
                                      <w:sz w:val="20"/>
                                    </w:rPr>
                                  </w:pPr>
                                  <w:r>
                                    <w:rPr>
                                      <w:spacing w:val="-2"/>
                                      <w:sz w:val="20"/>
                                    </w:rPr>
                                    <w:t xml:space="preserve">Номер </w:t>
                                  </w:r>
                                  <w:r>
                                    <w:rPr>
                                      <w:spacing w:val="-6"/>
                                      <w:sz w:val="20"/>
                                    </w:rPr>
                                    <w:t>участка</w:t>
                                  </w:r>
                                </w:p>
                              </w:tc>
                              <w:tc>
                                <w:tcPr>
                                  <w:tcW w:w="1732" w:type="dxa"/>
                                </w:tcPr>
                                <w:p w14:paraId="6A0CD8A6" w14:textId="77777777" w:rsidR="00DF38C3" w:rsidRDefault="00DF38C3">
                                  <w:pPr>
                                    <w:pStyle w:val="TableParagraph"/>
                                    <w:spacing w:before="3"/>
                                    <w:jc w:val="left"/>
                                    <w:rPr>
                                      <w:sz w:val="20"/>
                                    </w:rPr>
                                  </w:pPr>
                                </w:p>
                                <w:p w14:paraId="09E05969" w14:textId="77777777" w:rsidR="00DF38C3" w:rsidRDefault="00D46CFF">
                                  <w:pPr>
                                    <w:pStyle w:val="TableParagraph"/>
                                    <w:spacing w:line="244" w:lineRule="auto"/>
                                    <w:ind w:left="388" w:right="362" w:firstLine="136"/>
                                    <w:jc w:val="left"/>
                                    <w:rPr>
                                      <w:sz w:val="20"/>
                                    </w:rPr>
                                  </w:pPr>
                                  <w:r>
                                    <w:rPr>
                                      <w:spacing w:val="-2"/>
                                      <w:sz w:val="20"/>
                                    </w:rPr>
                                    <w:t xml:space="preserve">Способ </w:t>
                                  </w:r>
                                  <w:r>
                                    <w:rPr>
                                      <w:spacing w:val="-4"/>
                                      <w:sz w:val="20"/>
                                    </w:rPr>
                                    <w:t>прокладки</w:t>
                                  </w:r>
                                </w:p>
                              </w:tc>
                              <w:tc>
                                <w:tcPr>
                                  <w:tcW w:w="1219" w:type="dxa"/>
                                </w:tcPr>
                                <w:p w14:paraId="7ED2C358" w14:textId="77777777" w:rsidR="00DF38C3" w:rsidRDefault="00D46CFF">
                                  <w:pPr>
                                    <w:pStyle w:val="TableParagraph"/>
                                    <w:spacing w:before="115" w:line="244" w:lineRule="auto"/>
                                    <w:ind w:left="190" w:right="161" w:firstLine="28"/>
                                    <w:jc w:val="both"/>
                                    <w:rPr>
                                      <w:sz w:val="20"/>
                                    </w:rPr>
                                  </w:pPr>
                                  <w:r>
                                    <w:rPr>
                                      <w:spacing w:val="-4"/>
                                      <w:sz w:val="20"/>
                                    </w:rPr>
                                    <w:t xml:space="preserve">Диаметр тепловой </w:t>
                                  </w:r>
                                  <w:r>
                                    <w:rPr>
                                      <w:sz w:val="20"/>
                                    </w:rPr>
                                    <w:t>сети, мм</w:t>
                                  </w:r>
                                </w:p>
                              </w:tc>
                              <w:tc>
                                <w:tcPr>
                                  <w:tcW w:w="1590" w:type="dxa"/>
                                </w:tcPr>
                                <w:p w14:paraId="769CFBA1" w14:textId="77777777" w:rsidR="00DF38C3" w:rsidRDefault="00D46CFF">
                                  <w:pPr>
                                    <w:pStyle w:val="TableParagraph"/>
                                    <w:spacing w:line="244" w:lineRule="auto"/>
                                    <w:ind w:left="28"/>
                                    <w:rPr>
                                      <w:sz w:val="20"/>
                                    </w:rPr>
                                  </w:pPr>
                                  <w:r>
                                    <w:rPr>
                                      <w:spacing w:val="-4"/>
                                      <w:sz w:val="20"/>
                                    </w:rPr>
                                    <w:t>Протяженность сети</w:t>
                                  </w:r>
                                </w:p>
                                <w:p w14:paraId="7F6E48A5" w14:textId="77777777" w:rsidR="00DF38C3" w:rsidRDefault="00D46CFF">
                                  <w:pPr>
                                    <w:pStyle w:val="TableParagraph"/>
                                    <w:spacing w:before="1" w:line="230" w:lineRule="auto"/>
                                    <w:ind w:left="28" w:right="19"/>
                                    <w:rPr>
                                      <w:sz w:val="20"/>
                                    </w:rPr>
                                  </w:pPr>
                                  <w:r>
                                    <w:rPr>
                                      <w:spacing w:val="-2"/>
                                      <w:sz w:val="20"/>
                                    </w:rPr>
                                    <w:t>(в</w:t>
                                  </w:r>
                                  <w:r>
                                    <w:rPr>
                                      <w:spacing w:val="-12"/>
                                      <w:sz w:val="20"/>
                                    </w:rPr>
                                    <w:t xml:space="preserve"> </w:t>
                                  </w:r>
                                  <w:r>
                                    <w:rPr>
                                      <w:spacing w:val="-2"/>
                                      <w:sz w:val="20"/>
                                    </w:rPr>
                                    <w:t xml:space="preserve">однотрубном </w:t>
                                  </w:r>
                                  <w:r>
                                    <w:rPr>
                                      <w:sz w:val="20"/>
                                    </w:rPr>
                                    <w:t>исчислении),</w:t>
                                  </w:r>
                                  <w:r>
                                    <w:rPr>
                                      <w:spacing w:val="-14"/>
                                      <w:sz w:val="20"/>
                                    </w:rPr>
                                    <w:t xml:space="preserve"> </w:t>
                                  </w:r>
                                  <w:r>
                                    <w:rPr>
                                      <w:sz w:val="20"/>
                                    </w:rPr>
                                    <w:t>м</w:t>
                                  </w:r>
                                </w:p>
                              </w:tc>
                            </w:tr>
                            <w:tr w:rsidR="00DF38C3" w14:paraId="3DD399F5" w14:textId="77777777">
                              <w:trPr>
                                <w:trHeight w:val="405"/>
                              </w:trPr>
                              <w:tc>
                                <w:tcPr>
                                  <w:tcW w:w="3857" w:type="dxa"/>
                                </w:tcPr>
                                <w:p w14:paraId="407DCA12" w14:textId="77777777" w:rsidR="00DF38C3" w:rsidRDefault="00D46CFF">
                                  <w:pPr>
                                    <w:pStyle w:val="TableParagraph"/>
                                    <w:spacing w:before="86"/>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1012" w:type="dxa"/>
                                </w:tcPr>
                                <w:p w14:paraId="34BDE8C2"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74973A9B" w14:textId="77777777" w:rsidR="00DF38C3" w:rsidRDefault="00D46CFF">
                                  <w:pPr>
                                    <w:pStyle w:val="TableParagraph"/>
                                    <w:spacing w:before="86"/>
                                    <w:ind w:left="20"/>
                                    <w:rPr>
                                      <w:sz w:val="20"/>
                                    </w:rPr>
                                  </w:pPr>
                                  <w:r>
                                    <w:rPr>
                                      <w:spacing w:val="-2"/>
                                      <w:sz w:val="20"/>
                                    </w:rPr>
                                    <w:t>Надземная</w:t>
                                  </w:r>
                                </w:p>
                              </w:tc>
                              <w:tc>
                                <w:tcPr>
                                  <w:tcW w:w="1219" w:type="dxa"/>
                                </w:tcPr>
                                <w:p w14:paraId="68B04E3B" w14:textId="77777777" w:rsidR="00DF38C3" w:rsidRDefault="00D46CFF">
                                  <w:pPr>
                                    <w:pStyle w:val="TableParagraph"/>
                                    <w:spacing w:before="86"/>
                                    <w:ind w:left="26"/>
                                    <w:rPr>
                                      <w:sz w:val="20"/>
                                    </w:rPr>
                                  </w:pPr>
                                  <w:r>
                                    <w:rPr>
                                      <w:spacing w:val="-5"/>
                                      <w:sz w:val="20"/>
                                    </w:rPr>
                                    <w:t>108</w:t>
                                  </w:r>
                                </w:p>
                              </w:tc>
                              <w:tc>
                                <w:tcPr>
                                  <w:tcW w:w="1590" w:type="dxa"/>
                                </w:tcPr>
                                <w:p w14:paraId="4EB62C70" w14:textId="77777777" w:rsidR="00DF38C3" w:rsidRDefault="00D46CFF">
                                  <w:pPr>
                                    <w:pStyle w:val="TableParagraph"/>
                                    <w:spacing w:before="86"/>
                                    <w:ind w:left="28" w:right="3"/>
                                    <w:rPr>
                                      <w:sz w:val="20"/>
                                    </w:rPr>
                                  </w:pPr>
                                  <w:r>
                                    <w:rPr>
                                      <w:spacing w:val="-5"/>
                                      <w:sz w:val="20"/>
                                    </w:rPr>
                                    <w:t>100</w:t>
                                  </w:r>
                                </w:p>
                              </w:tc>
                            </w:tr>
                            <w:tr w:rsidR="00DF38C3" w14:paraId="427C6A02" w14:textId="77777777">
                              <w:trPr>
                                <w:trHeight w:val="405"/>
                              </w:trPr>
                              <w:tc>
                                <w:tcPr>
                                  <w:tcW w:w="3857" w:type="dxa"/>
                                </w:tcPr>
                                <w:p w14:paraId="79C61A9A" w14:textId="77777777" w:rsidR="00DF38C3" w:rsidRDefault="00D46CFF">
                                  <w:pPr>
                                    <w:pStyle w:val="TableParagraph"/>
                                    <w:spacing w:before="86"/>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1012" w:type="dxa"/>
                                </w:tcPr>
                                <w:p w14:paraId="3FF7748A"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133EAFDF" w14:textId="77777777" w:rsidR="00DF38C3" w:rsidRDefault="00D46CFF">
                                  <w:pPr>
                                    <w:pStyle w:val="TableParagraph"/>
                                    <w:spacing w:before="86"/>
                                    <w:ind w:left="20"/>
                                    <w:rPr>
                                      <w:sz w:val="20"/>
                                    </w:rPr>
                                  </w:pPr>
                                  <w:r>
                                    <w:rPr>
                                      <w:spacing w:val="-2"/>
                                      <w:sz w:val="20"/>
                                    </w:rPr>
                                    <w:t>Надземная</w:t>
                                  </w:r>
                                </w:p>
                              </w:tc>
                              <w:tc>
                                <w:tcPr>
                                  <w:tcW w:w="1219" w:type="dxa"/>
                                </w:tcPr>
                                <w:p w14:paraId="66EDBA67" w14:textId="77777777" w:rsidR="00DF38C3" w:rsidRDefault="00D46CFF">
                                  <w:pPr>
                                    <w:pStyle w:val="TableParagraph"/>
                                    <w:spacing w:before="86"/>
                                    <w:ind w:left="26"/>
                                    <w:rPr>
                                      <w:sz w:val="20"/>
                                    </w:rPr>
                                  </w:pPr>
                                  <w:r>
                                    <w:rPr>
                                      <w:spacing w:val="-5"/>
                                      <w:sz w:val="20"/>
                                    </w:rPr>
                                    <w:t>159</w:t>
                                  </w:r>
                                </w:p>
                              </w:tc>
                              <w:tc>
                                <w:tcPr>
                                  <w:tcW w:w="1590" w:type="dxa"/>
                                </w:tcPr>
                                <w:p w14:paraId="4914EAB1" w14:textId="77777777" w:rsidR="00DF38C3" w:rsidRDefault="00D46CFF">
                                  <w:pPr>
                                    <w:pStyle w:val="TableParagraph"/>
                                    <w:spacing w:before="86"/>
                                    <w:ind w:left="28" w:right="3"/>
                                    <w:rPr>
                                      <w:sz w:val="20"/>
                                    </w:rPr>
                                  </w:pPr>
                                  <w:r>
                                    <w:rPr>
                                      <w:spacing w:val="-5"/>
                                      <w:sz w:val="20"/>
                                    </w:rPr>
                                    <w:t>100</w:t>
                                  </w:r>
                                </w:p>
                              </w:tc>
                            </w:tr>
                            <w:tr w:rsidR="00DF38C3" w14:paraId="61ECADFA" w14:textId="77777777">
                              <w:trPr>
                                <w:trHeight w:val="402"/>
                              </w:trPr>
                              <w:tc>
                                <w:tcPr>
                                  <w:tcW w:w="3857" w:type="dxa"/>
                                </w:tcPr>
                                <w:p w14:paraId="39FBA32C" w14:textId="77777777" w:rsidR="00DF38C3" w:rsidRDefault="00D46CFF">
                                  <w:pPr>
                                    <w:pStyle w:val="TableParagraph"/>
                                    <w:spacing w:before="86"/>
                                    <w:ind w:left="20" w:right="2"/>
                                    <w:rPr>
                                      <w:sz w:val="20"/>
                                    </w:rPr>
                                  </w:pPr>
                                  <w:r>
                                    <w:rPr>
                                      <w:spacing w:val="-2"/>
                                      <w:sz w:val="20"/>
                                    </w:rPr>
                                    <w:t>Планируемая</w:t>
                                  </w:r>
                                  <w:r>
                                    <w:rPr>
                                      <w:spacing w:val="-11"/>
                                      <w:sz w:val="20"/>
                                    </w:rPr>
                                    <w:t xml:space="preserve"> </w:t>
                                  </w:r>
                                  <w:r>
                                    <w:rPr>
                                      <w:spacing w:val="-2"/>
                                      <w:sz w:val="20"/>
                                    </w:rPr>
                                    <w:t>БМК</w:t>
                                  </w:r>
                                  <w:r>
                                    <w:rPr>
                                      <w:spacing w:val="-11"/>
                                      <w:sz w:val="20"/>
                                    </w:rPr>
                                    <w:t xml:space="preserve"> </w:t>
                                  </w:r>
                                  <w:r>
                                    <w:rPr>
                                      <w:spacing w:val="-5"/>
                                      <w:sz w:val="20"/>
                                    </w:rPr>
                                    <w:t>№3</w:t>
                                  </w:r>
                                </w:p>
                              </w:tc>
                              <w:tc>
                                <w:tcPr>
                                  <w:tcW w:w="1012" w:type="dxa"/>
                                </w:tcPr>
                                <w:p w14:paraId="05AF9DAA"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3D402B98" w14:textId="77777777" w:rsidR="00DF38C3" w:rsidRDefault="00D46CFF">
                                  <w:pPr>
                                    <w:pStyle w:val="TableParagraph"/>
                                    <w:spacing w:before="86"/>
                                    <w:ind w:left="20"/>
                                    <w:rPr>
                                      <w:sz w:val="20"/>
                                    </w:rPr>
                                  </w:pPr>
                                  <w:r>
                                    <w:rPr>
                                      <w:spacing w:val="-2"/>
                                      <w:sz w:val="20"/>
                                    </w:rPr>
                                    <w:t>Надземная</w:t>
                                  </w:r>
                                </w:p>
                              </w:tc>
                              <w:tc>
                                <w:tcPr>
                                  <w:tcW w:w="1219" w:type="dxa"/>
                                </w:tcPr>
                                <w:p w14:paraId="61D53FD5" w14:textId="77777777" w:rsidR="00DF38C3" w:rsidRDefault="00D46CFF">
                                  <w:pPr>
                                    <w:pStyle w:val="TableParagraph"/>
                                    <w:spacing w:before="86"/>
                                    <w:ind w:left="26"/>
                                    <w:rPr>
                                      <w:sz w:val="20"/>
                                    </w:rPr>
                                  </w:pPr>
                                  <w:r>
                                    <w:rPr>
                                      <w:spacing w:val="-5"/>
                                      <w:sz w:val="20"/>
                                    </w:rPr>
                                    <w:t>159</w:t>
                                  </w:r>
                                </w:p>
                              </w:tc>
                              <w:tc>
                                <w:tcPr>
                                  <w:tcW w:w="1590" w:type="dxa"/>
                                </w:tcPr>
                                <w:p w14:paraId="4CFEB182" w14:textId="77777777" w:rsidR="00DF38C3" w:rsidRDefault="00D46CFF">
                                  <w:pPr>
                                    <w:pStyle w:val="TableParagraph"/>
                                    <w:spacing w:before="86"/>
                                    <w:ind w:left="28" w:right="3"/>
                                    <w:rPr>
                                      <w:sz w:val="20"/>
                                    </w:rPr>
                                  </w:pPr>
                                  <w:r>
                                    <w:rPr>
                                      <w:spacing w:val="-5"/>
                                      <w:sz w:val="20"/>
                                    </w:rPr>
                                    <w:t>100</w:t>
                                  </w:r>
                                </w:p>
                              </w:tc>
                            </w:tr>
                            <w:tr w:rsidR="00DF38C3" w14:paraId="30550477" w14:textId="77777777">
                              <w:trPr>
                                <w:trHeight w:val="405"/>
                              </w:trPr>
                              <w:tc>
                                <w:tcPr>
                                  <w:tcW w:w="3857" w:type="dxa"/>
                                </w:tcPr>
                                <w:p w14:paraId="4FDB4349" w14:textId="77777777" w:rsidR="00DF38C3" w:rsidRDefault="00D46CFF">
                                  <w:pPr>
                                    <w:pStyle w:val="TableParagraph"/>
                                    <w:spacing w:before="90"/>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1012" w:type="dxa"/>
                                </w:tcPr>
                                <w:p w14:paraId="29B11DD7" w14:textId="77777777" w:rsidR="00DF38C3" w:rsidRDefault="00D46CFF">
                                  <w:pPr>
                                    <w:pStyle w:val="TableParagraph"/>
                                    <w:spacing w:before="90"/>
                                    <w:ind w:left="24"/>
                                    <w:rPr>
                                      <w:sz w:val="20"/>
                                    </w:rPr>
                                  </w:pPr>
                                  <w:r>
                                    <w:rPr>
                                      <w:spacing w:val="-7"/>
                                      <w:sz w:val="20"/>
                                    </w:rPr>
                                    <w:t>Уч-</w:t>
                                  </w:r>
                                  <w:r>
                                    <w:rPr>
                                      <w:spacing w:val="-10"/>
                                      <w:sz w:val="20"/>
                                    </w:rPr>
                                    <w:t>1</w:t>
                                  </w:r>
                                </w:p>
                              </w:tc>
                              <w:tc>
                                <w:tcPr>
                                  <w:tcW w:w="1732" w:type="dxa"/>
                                </w:tcPr>
                                <w:p w14:paraId="0AD27E2D" w14:textId="77777777" w:rsidR="00DF38C3" w:rsidRDefault="00D46CFF">
                                  <w:pPr>
                                    <w:pStyle w:val="TableParagraph"/>
                                    <w:spacing w:before="90"/>
                                    <w:ind w:left="20"/>
                                    <w:rPr>
                                      <w:sz w:val="20"/>
                                    </w:rPr>
                                  </w:pPr>
                                  <w:r>
                                    <w:rPr>
                                      <w:spacing w:val="-2"/>
                                      <w:sz w:val="20"/>
                                    </w:rPr>
                                    <w:t>Надземная</w:t>
                                  </w:r>
                                </w:p>
                              </w:tc>
                              <w:tc>
                                <w:tcPr>
                                  <w:tcW w:w="1219" w:type="dxa"/>
                                </w:tcPr>
                                <w:p w14:paraId="483F393F" w14:textId="77777777" w:rsidR="00DF38C3" w:rsidRDefault="00D46CFF">
                                  <w:pPr>
                                    <w:pStyle w:val="TableParagraph"/>
                                    <w:spacing w:before="90"/>
                                    <w:ind w:left="26"/>
                                    <w:rPr>
                                      <w:sz w:val="20"/>
                                    </w:rPr>
                                  </w:pPr>
                                  <w:r>
                                    <w:rPr>
                                      <w:spacing w:val="-5"/>
                                      <w:sz w:val="20"/>
                                    </w:rPr>
                                    <w:t>108</w:t>
                                  </w:r>
                                </w:p>
                              </w:tc>
                              <w:tc>
                                <w:tcPr>
                                  <w:tcW w:w="1590" w:type="dxa"/>
                                </w:tcPr>
                                <w:p w14:paraId="3C8408DE" w14:textId="77777777" w:rsidR="00DF38C3" w:rsidRDefault="00D46CFF">
                                  <w:pPr>
                                    <w:pStyle w:val="TableParagraph"/>
                                    <w:spacing w:before="90"/>
                                    <w:ind w:left="28" w:right="3"/>
                                    <w:rPr>
                                      <w:sz w:val="20"/>
                                    </w:rPr>
                                  </w:pPr>
                                  <w:r>
                                    <w:rPr>
                                      <w:spacing w:val="-5"/>
                                      <w:sz w:val="20"/>
                                    </w:rPr>
                                    <w:t>100</w:t>
                                  </w:r>
                                </w:p>
                              </w:tc>
                            </w:tr>
                            <w:tr w:rsidR="00DF38C3" w14:paraId="7926F647" w14:textId="77777777">
                              <w:trPr>
                                <w:trHeight w:val="405"/>
                              </w:trPr>
                              <w:tc>
                                <w:tcPr>
                                  <w:tcW w:w="3857" w:type="dxa"/>
                                </w:tcPr>
                                <w:p w14:paraId="48991E93" w14:textId="77777777" w:rsidR="00DF38C3" w:rsidRDefault="00D46CFF">
                                  <w:pPr>
                                    <w:pStyle w:val="TableParagraph"/>
                                    <w:spacing w:before="87"/>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1012" w:type="dxa"/>
                                </w:tcPr>
                                <w:p w14:paraId="3536C2F9" w14:textId="77777777" w:rsidR="00DF38C3" w:rsidRDefault="00D46CFF">
                                  <w:pPr>
                                    <w:pStyle w:val="TableParagraph"/>
                                    <w:spacing w:before="87"/>
                                    <w:ind w:left="24"/>
                                    <w:rPr>
                                      <w:sz w:val="20"/>
                                    </w:rPr>
                                  </w:pPr>
                                  <w:r>
                                    <w:rPr>
                                      <w:spacing w:val="-7"/>
                                      <w:sz w:val="20"/>
                                    </w:rPr>
                                    <w:t>Уч-</w:t>
                                  </w:r>
                                  <w:r>
                                    <w:rPr>
                                      <w:spacing w:val="-10"/>
                                      <w:sz w:val="20"/>
                                    </w:rPr>
                                    <w:t>1</w:t>
                                  </w:r>
                                </w:p>
                              </w:tc>
                              <w:tc>
                                <w:tcPr>
                                  <w:tcW w:w="1732" w:type="dxa"/>
                                </w:tcPr>
                                <w:p w14:paraId="10E28E92" w14:textId="77777777" w:rsidR="00DF38C3" w:rsidRDefault="00D46CFF">
                                  <w:pPr>
                                    <w:pStyle w:val="TableParagraph"/>
                                    <w:spacing w:before="87"/>
                                    <w:ind w:left="20"/>
                                    <w:rPr>
                                      <w:sz w:val="20"/>
                                    </w:rPr>
                                  </w:pPr>
                                  <w:r>
                                    <w:rPr>
                                      <w:spacing w:val="-2"/>
                                      <w:sz w:val="20"/>
                                    </w:rPr>
                                    <w:t>Надземная</w:t>
                                  </w:r>
                                </w:p>
                              </w:tc>
                              <w:tc>
                                <w:tcPr>
                                  <w:tcW w:w="1219" w:type="dxa"/>
                                </w:tcPr>
                                <w:p w14:paraId="5E842EC9" w14:textId="77777777" w:rsidR="00DF38C3" w:rsidRDefault="00D46CFF">
                                  <w:pPr>
                                    <w:pStyle w:val="TableParagraph"/>
                                    <w:spacing w:before="87"/>
                                    <w:ind w:left="26"/>
                                    <w:rPr>
                                      <w:sz w:val="20"/>
                                    </w:rPr>
                                  </w:pPr>
                                  <w:r>
                                    <w:rPr>
                                      <w:spacing w:val="-5"/>
                                      <w:sz w:val="20"/>
                                    </w:rPr>
                                    <w:t>133</w:t>
                                  </w:r>
                                </w:p>
                              </w:tc>
                              <w:tc>
                                <w:tcPr>
                                  <w:tcW w:w="1590" w:type="dxa"/>
                                </w:tcPr>
                                <w:p w14:paraId="1003B442" w14:textId="77777777" w:rsidR="00DF38C3" w:rsidRDefault="00D46CFF">
                                  <w:pPr>
                                    <w:pStyle w:val="TableParagraph"/>
                                    <w:spacing w:before="87"/>
                                    <w:ind w:left="28" w:right="3"/>
                                    <w:rPr>
                                      <w:sz w:val="20"/>
                                    </w:rPr>
                                  </w:pPr>
                                  <w:r>
                                    <w:rPr>
                                      <w:spacing w:val="-5"/>
                                      <w:sz w:val="20"/>
                                    </w:rPr>
                                    <w:t>100</w:t>
                                  </w:r>
                                </w:p>
                              </w:tc>
                            </w:tr>
                          </w:tbl>
                          <w:p w14:paraId="66C30BBC" w14:textId="77777777" w:rsidR="00DF38C3" w:rsidRDefault="00DF38C3">
                            <w:pPr>
                              <w:pStyle w:val="a3"/>
                            </w:pPr>
                          </w:p>
                        </w:txbxContent>
                      </wps:txbx>
                      <wps:bodyPr wrap="square" lIns="0" tIns="0" rIns="0" bIns="0" rtlCol="0">
                        <a:noAutofit/>
                      </wps:bodyPr>
                    </wps:wsp>
                  </a:graphicData>
                </a:graphic>
              </wp:anchor>
            </w:drawing>
          </mc:Choice>
          <mc:Fallback>
            <w:pict>
              <v:shapetype w14:anchorId="557EDC3E" id="_x0000_t202" coordsize="21600,21600" o:spt="202" path="m,l,21600r21600,l21600,xe">
                <v:stroke joinstyle="miter"/>
                <v:path gradientshapeok="t" o:connecttype="rect"/>
              </v:shapetype>
              <v:shape id="Textbox 12" o:spid="_x0000_s1026" type="#_x0000_t202" style="position:absolute;left:0;text-align:left;margin-left:80.4pt;margin-top:40.4pt;width:477pt;height:150.65pt;z-index:1572966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" filled="f" stroked="f">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DF38C3" w14:paraId="44E5D734" w14:textId="77777777">
                        <w:trPr>
                          <w:trHeight w:val="921"/>
                        </w:trPr>
                        <w:tc>
                          <w:tcPr>
                            <w:tcW w:w="3857" w:type="dxa"/>
                          </w:tcPr>
                          <w:p w14:paraId="002B2341" w14:textId="77777777" w:rsidR="00DF38C3" w:rsidRDefault="00DF38C3">
                            <w:pPr>
                              <w:pStyle w:val="TableParagraph"/>
                              <w:spacing w:before="3"/>
                              <w:jc w:val="left"/>
                              <w:rPr>
                                <w:sz w:val="20"/>
                              </w:rPr>
                            </w:pPr>
                          </w:p>
                          <w:p w14:paraId="11F42D0A" w14:textId="77777777" w:rsidR="00DF38C3" w:rsidRDefault="00D46CFF">
                            <w:pPr>
                              <w:pStyle w:val="TableParagraph"/>
                              <w:spacing w:line="244" w:lineRule="auto"/>
                              <w:ind w:left="1566" w:hanging="1289"/>
                              <w:jc w:val="left"/>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5F70837E" w14:textId="77777777" w:rsidR="00DF38C3" w:rsidRDefault="00DF38C3">
                            <w:pPr>
                              <w:pStyle w:val="TableParagraph"/>
                              <w:spacing w:before="3"/>
                              <w:jc w:val="left"/>
                              <w:rPr>
                                <w:sz w:val="20"/>
                              </w:rPr>
                            </w:pPr>
                          </w:p>
                          <w:p w14:paraId="7A715D15" w14:textId="77777777" w:rsidR="00DF38C3" w:rsidRDefault="00D46CFF">
                            <w:pPr>
                              <w:pStyle w:val="TableParagraph"/>
                              <w:spacing w:line="244" w:lineRule="auto"/>
                              <w:ind w:left="155" w:firstLine="45"/>
                              <w:jc w:val="left"/>
                              <w:rPr>
                                <w:sz w:val="20"/>
                              </w:rPr>
                            </w:pPr>
                            <w:r>
                              <w:rPr>
                                <w:spacing w:val="-2"/>
                                <w:sz w:val="20"/>
                              </w:rPr>
                              <w:t xml:space="preserve">Номер </w:t>
                            </w:r>
                            <w:r>
                              <w:rPr>
                                <w:spacing w:val="-6"/>
                                <w:sz w:val="20"/>
                              </w:rPr>
                              <w:t>участка</w:t>
                            </w:r>
                          </w:p>
                        </w:tc>
                        <w:tc>
                          <w:tcPr>
                            <w:tcW w:w="1732" w:type="dxa"/>
                          </w:tcPr>
                          <w:p w14:paraId="6A0CD8A6" w14:textId="77777777" w:rsidR="00DF38C3" w:rsidRDefault="00DF38C3">
                            <w:pPr>
                              <w:pStyle w:val="TableParagraph"/>
                              <w:spacing w:before="3"/>
                              <w:jc w:val="left"/>
                              <w:rPr>
                                <w:sz w:val="20"/>
                              </w:rPr>
                            </w:pPr>
                          </w:p>
                          <w:p w14:paraId="09E05969" w14:textId="77777777" w:rsidR="00DF38C3" w:rsidRDefault="00D46CFF">
                            <w:pPr>
                              <w:pStyle w:val="TableParagraph"/>
                              <w:spacing w:line="244" w:lineRule="auto"/>
                              <w:ind w:left="388" w:right="362" w:firstLine="136"/>
                              <w:jc w:val="left"/>
                              <w:rPr>
                                <w:sz w:val="20"/>
                              </w:rPr>
                            </w:pPr>
                            <w:r>
                              <w:rPr>
                                <w:spacing w:val="-2"/>
                                <w:sz w:val="20"/>
                              </w:rPr>
                              <w:t xml:space="preserve">Способ </w:t>
                            </w:r>
                            <w:r>
                              <w:rPr>
                                <w:spacing w:val="-4"/>
                                <w:sz w:val="20"/>
                              </w:rPr>
                              <w:t>прокладки</w:t>
                            </w:r>
                          </w:p>
                        </w:tc>
                        <w:tc>
                          <w:tcPr>
                            <w:tcW w:w="1219" w:type="dxa"/>
                          </w:tcPr>
                          <w:p w14:paraId="7ED2C358" w14:textId="77777777" w:rsidR="00DF38C3" w:rsidRDefault="00D46CFF">
                            <w:pPr>
                              <w:pStyle w:val="TableParagraph"/>
                              <w:spacing w:before="115" w:line="244" w:lineRule="auto"/>
                              <w:ind w:left="190" w:right="161" w:firstLine="28"/>
                              <w:jc w:val="both"/>
                              <w:rPr>
                                <w:sz w:val="20"/>
                              </w:rPr>
                            </w:pPr>
                            <w:r>
                              <w:rPr>
                                <w:spacing w:val="-4"/>
                                <w:sz w:val="20"/>
                              </w:rPr>
                              <w:t xml:space="preserve">Диаметр тепловой </w:t>
                            </w:r>
                            <w:r>
                              <w:rPr>
                                <w:sz w:val="20"/>
                              </w:rPr>
                              <w:t>сети, мм</w:t>
                            </w:r>
                          </w:p>
                        </w:tc>
                        <w:tc>
                          <w:tcPr>
                            <w:tcW w:w="1590" w:type="dxa"/>
                          </w:tcPr>
                          <w:p w14:paraId="769CFBA1" w14:textId="77777777" w:rsidR="00DF38C3" w:rsidRDefault="00D46CFF">
                            <w:pPr>
                              <w:pStyle w:val="TableParagraph"/>
                              <w:spacing w:line="244" w:lineRule="auto"/>
                              <w:ind w:left="28"/>
                              <w:rPr>
                                <w:sz w:val="20"/>
                              </w:rPr>
                            </w:pPr>
                            <w:r>
                              <w:rPr>
                                <w:spacing w:val="-4"/>
                                <w:sz w:val="20"/>
                              </w:rPr>
                              <w:t>Протяженность сети</w:t>
                            </w:r>
                          </w:p>
                          <w:p w14:paraId="7F6E48A5" w14:textId="77777777" w:rsidR="00DF38C3" w:rsidRDefault="00D46CFF">
                            <w:pPr>
                              <w:pStyle w:val="TableParagraph"/>
                              <w:spacing w:before="1" w:line="230" w:lineRule="auto"/>
                              <w:ind w:left="28" w:right="19"/>
                              <w:rPr>
                                <w:sz w:val="20"/>
                              </w:rPr>
                            </w:pPr>
                            <w:r>
                              <w:rPr>
                                <w:spacing w:val="-2"/>
                                <w:sz w:val="20"/>
                              </w:rPr>
                              <w:t>(в</w:t>
                            </w:r>
                            <w:r>
                              <w:rPr>
                                <w:spacing w:val="-12"/>
                                <w:sz w:val="20"/>
                              </w:rPr>
                              <w:t xml:space="preserve"> </w:t>
                            </w:r>
                            <w:r>
                              <w:rPr>
                                <w:spacing w:val="-2"/>
                                <w:sz w:val="20"/>
                              </w:rPr>
                              <w:t xml:space="preserve">однотрубном </w:t>
                            </w:r>
                            <w:r>
                              <w:rPr>
                                <w:sz w:val="20"/>
                              </w:rPr>
                              <w:t>исчислении),</w:t>
                            </w:r>
                            <w:r>
                              <w:rPr>
                                <w:spacing w:val="-14"/>
                                <w:sz w:val="20"/>
                              </w:rPr>
                              <w:t xml:space="preserve"> </w:t>
                            </w:r>
                            <w:r>
                              <w:rPr>
                                <w:sz w:val="20"/>
                              </w:rPr>
                              <w:t>м</w:t>
                            </w:r>
                          </w:p>
                        </w:tc>
                      </w:tr>
                      <w:tr w:rsidR="00DF38C3" w14:paraId="3DD399F5" w14:textId="77777777">
                        <w:trPr>
                          <w:trHeight w:val="405"/>
                        </w:trPr>
                        <w:tc>
                          <w:tcPr>
                            <w:tcW w:w="3857" w:type="dxa"/>
                          </w:tcPr>
                          <w:p w14:paraId="407DCA12" w14:textId="77777777" w:rsidR="00DF38C3" w:rsidRDefault="00D46CFF">
                            <w:pPr>
                              <w:pStyle w:val="TableParagraph"/>
                              <w:spacing w:before="86"/>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w:t>
                            </w:r>
                          </w:p>
                        </w:tc>
                        <w:tc>
                          <w:tcPr>
                            <w:tcW w:w="1012" w:type="dxa"/>
                          </w:tcPr>
                          <w:p w14:paraId="34BDE8C2"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74973A9B" w14:textId="77777777" w:rsidR="00DF38C3" w:rsidRDefault="00D46CFF">
                            <w:pPr>
                              <w:pStyle w:val="TableParagraph"/>
                              <w:spacing w:before="86"/>
                              <w:ind w:left="20"/>
                              <w:rPr>
                                <w:sz w:val="20"/>
                              </w:rPr>
                            </w:pPr>
                            <w:r>
                              <w:rPr>
                                <w:spacing w:val="-2"/>
                                <w:sz w:val="20"/>
                              </w:rPr>
                              <w:t>Надземная</w:t>
                            </w:r>
                          </w:p>
                        </w:tc>
                        <w:tc>
                          <w:tcPr>
                            <w:tcW w:w="1219" w:type="dxa"/>
                          </w:tcPr>
                          <w:p w14:paraId="68B04E3B" w14:textId="77777777" w:rsidR="00DF38C3" w:rsidRDefault="00D46CFF">
                            <w:pPr>
                              <w:pStyle w:val="TableParagraph"/>
                              <w:spacing w:before="86"/>
                              <w:ind w:left="26"/>
                              <w:rPr>
                                <w:sz w:val="20"/>
                              </w:rPr>
                            </w:pPr>
                            <w:r>
                              <w:rPr>
                                <w:spacing w:val="-5"/>
                                <w:sz w:val="20"/>
                              </w:rPr>
                              <w:t>108</w:t>
                            </w:r>
                          </w:p>
                        </w:tc>
                        <w:tc>
                          <w:tcPr>
                            <w:tcW w:w="1590" w:type="dxa"/>
                          </w:tcPr>
                          <w:p w14:paraId="4EB62C70" w14:textId="77777777" w:rsidR="00DF38C3" w:rsidRDefault="00D46CFF">
                            <w:pPr>
                              <w:pStyle w:val="TableParagraph"/>
                              <w:spacing w:before="86"/>
                              <w:ind w:left="28" w:right="3"/>
                              <w:rPr>
                                <w:sz w:val="20"/>
                              </w:rPr>
                            </w:pPr>
                            <w:r>
                              <w:rPr>
                                <w:spacing w:val="-5"/>
                                <w:sz w:val="20"/>
                              </w:rPr>
                              <w:t>100</w:t>
                            </w:r>
                          </w:p>
                        </w:tc>
                      </w:tr>
                      <w:tr w:rsidR="00DF38C3" w14:paraId="427C6A02" w14:textId="77777777">
                        <w:trPr>
                          <w:trHeight w:val="405"/>
                        </w:trPr>
                        <w:tc>
                          <w:tcPr>
                            <w:tcW w:w="3857" w:type="dxa"/>
                          </w:tcPr>
                          <w:p w14:paraId="79C61A9A" w14:textId="77777777" w:rsidR="00DF38C3" w:rsidRDefault="00D46CFF">
                            <w:pPr>
                              <w:pStyle w:val="TableParagraph"/>
                              <w:spacing w:before="86"/>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№2</w:t>
                            </w:r>
                          </w:p>
                        </w:tc>
                        <w:tc>
                          <w:tcPr>
                            <w:tcW w:w="1012" w:type="dxa"/>
                          </w:tcPr>
                          <w:p w14:paraId="3FF7748A"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133EAFDF" w14:textId="77777777" w:rsidR="00DF38C3" w:rsidRDefault="00D46CFF">
                            <w:pPr>
                              <w:pStyle w:val="TableParagraph"/>
                              <w:spacing w:before="86"/>
                              <w:ind w:left="20"/>
                              <w:rPr>
                                <w:sz w:val="20"/>
                              </w:rPr>
                            </w:pPr>
                            <w:r>
                              <w:rPr>
                                <w:spacing w:val="-2"/>
                                <w:sz w:val="20"/>
                              </w:rPr>
                              <w:t>Надземная</w:t>
                            </w:r>
                          </w:p>
                        </w:tc>
                        <w:tc>
                          <w:tcPr>
                            <w:tcW w:w="1219" w:type="dxa"/>
                          </w:tcPr>
                          <w:p w14:paraId="66EDBA67" w14:textId="77777777" w:rsidR="00DF38C3" w:rsidRDefault="00D46CFF">
                            <w:pPr>
                              <w:pStyle w:val="TableParagraph"/>
                              <w:spacing w:before="86"/>
                              <w:ind w:left="26"/>
                              <w:rPr>
                                <w:sz w:val="20"/>
                              </w:rPr>
                            </w:pPr>
                            <w:r>
                              <w:rPr>
                                <w:spacing w:val="-5"/>
                                <w:sz w:val="20"/>
                              </w:rPr>
                              <w:t>159</w:t>
                            </w:r>
                          </w:p>
                        </w:tc>
                        <w:tc>
                          <w:tcPr>
                            <w:tcW w:w="1590" w:type="dxa"/>
                          </w:tcPr>
                          <w:p w14:paraId="4914EAB1" w14:textId="77777777" w:rsidR="00DF38C3" w:rsidRDefault="00D46CFF">
                            <w:pPr>
                              <w:pStyle w:val="TableParagraph"/>
                              <w:spacing w:before="86"/>
                              <w:ind w:left="28" w:right="3"/>
                              <w:rPr>
                                <w:sz w:val="20"/>
                              </w:rPr>
                            </w:pPr>
                            <w:r>
                              <w:rPr>
                                <w:spacing w:val="-5"/>
                                <w:sz w:val="20"/>
                              </w:rPr>
                              <w:t>100</w:t>
                            </w:r>
                          </w:p>
                        </w:tc>
                      </w:tr>
                      <w:tr w:rsidR="00DF38C3" w14:paraId="61ECADFA" w14:textId="77777777">
                        <w:trPr>
                          <w:trHeight w:val="402"/>
                        </w:trPr>
                        <w:tc>
                          <w:tcPr>
                            <w:tcW w:w="3857" w:type="dxa"/>
                          </w:tcPr>
                          <w:p w14:paraId="39FBA32C" w14:textId="77777777" w:rsidR="00DF38C3" w:rsidRDefault="00D46CFF">
                            <w:pPr>
                              <w:pStyle w:val="TableParagraph"/>
                              <w:spacing w:before="86"/>
                              <w:ind w:left="20" w:right="2"/>
                              <w:rPr>
                                <w:sz w:val="20"/>
                              </w:rPr>
                            </w:pPr>
                            <w:r>
                              <w:rPr>
                                <w:spacing w:val="-2"/>
                                <w:sz w:val="20"/>
                              </w:rPr>
                              <w:t>Планируемая</w:t>
                            </w:r>
                            <w:r>
                              <w:rPr>
                                <w:spacing w:val="-11"/>
                                <w:sz w:val="20"/>
                              </w:rPr>
                              <w:t xml:space="preserve"> </w:t>
                            </w:r>
                            <w:r>
                              <w:rPr>
                                <w:spacing w:val="-2"/>
                                <w:sz w:val="20"/>
                              </w:rPr>
                              <w:t>БМК</w:t>
                            </w:r>
                            <w:r>
                              <w:rPr>
                                <w:spacing w:val="-11"/>
                                <w:sz w:val="20"/>
                              </w:rPr>
                              <w:t xml:space="preserve"> </w:t>
                            </w:r>
                            <w:r>
                              <w:rPr>
                                <w:spacing w:val="-5"/>
                                <w:sz w:val="20"/>
                              </w:rPr>
                              <w:t>№3</w:t>
                            </w:r>
                          </w:p>
                        </w:tc>
                        <w:tc>
                          <w:tcPr>
                            <w:tcW w:w="1012" w:type="dxa"/>
                          </w:tcPr>
                          <w:p w14:paraId="05AF9DAA" w14:textId="77777777" w:rsidR="00DF38C3" w:rsidRDefault="00D46CFF">
                            <w:pPr>
                              <w:pStyle w:val="TableParagraph"/>
                              <w:spacing w:before="86"/>
                              <w:ind w:left="24"/>
                              <w:rPr>
                                <w:sz w:val="20"/>
                              </w:rPr>
                            </w:pPr>
                            <w:r>
                              <w:rPr>
                                <w:spacing w:val="-7"/>
                                <w:sz w:val="20"/>
                              </w:rPr>
                              <w:t>Уч-</w:t>
                            </w:r>
                            <w:r>
                              <w:rPr>
                                <w:spacing w:val="-10"/>
                                <w:sz w:val="20"/>
                              </w:rPr>
                              <w:t>1</w:t>
                            </w:r>
                          </w:p>
                        </w:tc>
                        <w:tc>
                          <w:tcPr>
                            <w:tcW w:w="1732" w:type="dxa"/>
                          </w:tcPr>
                          <w:p w14:paraId="3D402B98" w14:textId="77777777" w:rsidR="00DF38C3" w:rsidRDefault="00D46CFF">
                            <w:pPr>
                              <w:pStyle w:val="TableParagraph"/>
                              <w:spacing w:before="86"/>
                              <w:ind w:left="20"/>
                              <w:rPr>
                                <w:sz w:val="20"/>
                              </w:rPr>
                            </w:pPr>
                            <w:r>
                              <w:rPr>
                                <w:spacing w:val="-2"/>
                                <w:sz w:val="20"/>
                              </w:rPr>
                              <w:t>Надземная</w:t>
                            </w:r>
                          </w:p>
                        </w:tc>
                        <w:tc>
                          <w:tcPr>
                            <w:tcW w:w="1219" w:type="dxa"/>
                          </w:tcPr>
                          <w:p w14:paraId="61D53FD5" w14:textId="77777777" w:rsidR="00DF38C3" w:rsidRDefault="00D46CFF">
                            <w:pPr>
                              <w:pStyle w:val="TableParagraph"/>
                              <w:spacing w:before="86"/>
                              <w:ind w:left="26"/>
                              <w:rPr>
                                <w:sz w:val="20"/>
                              </w:rPr>
                            </w:pPr>
                            <w:r>
                              <w:rPr>
                                <w:spacing w:val="-5"/>
                                <w:sz w:val="20"/>
                              </w:rPr>
                              <w:t>159</w:t>
                            </w:r>
                          </w:p>
                        </w:tc>
                        <w:tc>
                          <w:tcPr>
                            <w:tcW w:w="1590" w:type="dxa"/>
                          </w:tcPr>
                          <w:p w14:paraId="4CFEB182" w14:textId="77777777" w:rsidR="00DF38C3" w:rsidRDefault="00D46CFF">
                            <w:pPr>
                              <w:pStyle w:val="TableParagraph"/>
                              <w:spacing w:before="86"/>
                              <w:ind w:left="28" w:right="3"/>
                              <w:rPr>
                                <w:sz w:val="20"/>
                              </w:rPr>
                            </w:pPr>
                            <w:r>
                              <w:rPr>
                                <w:spacing w:val="-5"/>
                                <w:sz w:val="20"/>
                              </w:rPr>
                              <w:t>100</w:t>
                            </w:r>
                          </w:p>
                        </w:tc>
                      </w:tr>
                      <w:tr w:rsidR="00DF38C3" w14:paraId="30550477" w14:textId="77777777">
                        <w:trPr>
                          <w:trHeight w:val="405"/>
                        </w:trPr>
                        <w:tc>
                          <w:tcPr>
                            <w:tcW w:w="3857" w:type="dxa"/>
                          </w:tcPr>
                          <w:p w14:paraId="4FDB4349" w14:textId="77777777" w:rsidR="00DF38C3" w:rsidRDefault="00D46CFF">
                            <w:pPr>
                              <w:pStyle w:val="TableParagraph"/>
                              <w:spacing w:before="90"/>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№4</w:t>
                            </w:r>
                          </w:p>
                        </w:tc>
                        <w:tc>
                          <w:tcPr>
                            <w:tcW w:w="1012" w:type="dxa"/>
                          </w:tcPr>
                          <w:p w14:paraId="29B11DD7" w14:textId="77777777" w:rsidR="00DF38C3" w:rsidRDefault="00D46CFF">
                            <w:pPr>
                              <w:pStyle w:val="TableParagraph"/>
                              <w:spacing w:before="90"/>
                              <w:ind w:left="24"/>
                              <w:rPr>
                                <w:sz w:val="20"/>
                              </w:rPr>
                            </w:pPr>
                            <w:r>
                              <w:rPr>
                                <w:spacing w:val="-7"/>
                                <w:sz w:val="20"/>
                              </w:rPr>
                              <w:t>Уч-</w:t>
                            </w:r>
                            <w:r>
                              <w:rPr>
                                <w:spacing w:val="-10"/>
                                <w:sz w:val="20"/>
                              </w:rPr>
                              <w:t>1</w:t>
                            </w:r>
                          </w:p>
                        </w:tc>
                        <w:tc>
                          <w:tcPr>
                            <w:tcW w:w="1732" w:type="dxa"/>
                          </w:tcPr>
                          <w:p w14:paraId="0AD27E2D" w14:textId="77777777" w:rsidR="00DF38C3" w:rsidRDefault="00D46CFF">
                            <w:pPr>
                              <w:pStyle w:val="TableParagraph"/>
                              <w:spacing w:before="90"/>
                              <w:ind w:left="20"/>
                              <w:rPr>
                                <w:sz w:val="20"/>
                              </w:rPr>
                            </w:pPr>
                            <w:r>
                              <w:rPr>
                                <w:spacing w:val="-2"/>
                                <w:sz w:val="20"/>
                              </w:rPr>
                              <w:t>Надземная</w:t>
                            </w:r>
                          </w:p>
                        </w:tc>
                        <w:tc>
                          <w:tcPr>
                            <w:tcW w:w="1219" w:type="dxa"/>
                          </w:tcPr>
                          <w:p w14:paraId="483F393F" w14:textId="77777777" w:rsidR="00DF38C3" w:rsidRDefault="00D46CFF">
                            <w:pPr>
                              <w:pStyle w:val="TableParagraph"/>
                              <w:spacing w:before="90"/>
                              <w:ind w:left="26"/>
                              <w:rPr>
                                <w:sz w:val="20"/>
                              </w:rPr>
                            </w:pPr>
                            <w:r>
                              <w:rPr>
                                <w:spacing w:val="-5"/>
                                <w:sz w:val="20"/>
                              </w:rPr>
                              <w:t>108</w:t>
                            </w:r>
                          </w:p>
                        </w:tc>
                        <w:tc>
                          <w:tcPr>
                            <w:tcW w:w="1590" w:type="dxa"/>
                          </w:tcPr>
                          <w:p w14:paraId="3C8408DE" w14:textId="77777777" w:rsidR="00DF38C3" w:rsidRDefault="00D46CFF">
                            <w:pPr>
                              <w:pStyle w:val="TableParagraph"/>
                              <w:spacing w:before="90"/>
                              <w:ind w:left="28" w:right="3"/>
                              <w:rPr>
                                <w:sz w:val="20"/>
                              </w:rPr>
                            </w:pPr>
                            <w:r>
                              <w:rPr>
                                <w:spacing w:val="-5"/>
                                <w:sz w:val="20"/>
                              </w:rPr>
                              <w:t>100</w:t>
                            </w:r>
                          </w:p>
                        </w:tc>
                      </w:tr>
                      <w:tr w:rsidR="00DF38C3" w14:paraId="7926F647" w14:textId="77777777">
                        <w:trPr>
                          <w:trHeight w:val="405"/>
                        </w:trPr>
                        <w:tc>
                          <w:tcPr>
                            <w:tcW w:w="3857" w:type="dxa"/>
                          </w:tcPr>
                          <w:p w14:paraId="48991E93" w14:textId="77777777" w:rsidR="00DF38C3" w:rsidRDefault="00D46CFF">
                            <w:pPr>
                              <w:pStyle w:val="TableParagraph"/>
                              <w:spacing w:before="87"/>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№5</w:t>
                            </w:r>
                          </w:p>
                        </w:tc>
                        <w:tc>
                          <w:tcPr>
                            <w:tcW w:w="1012" w:type="dxa"/>
                          </w:tcPr>
                          <w:p w14:paraId="3536C2F9" w14:textId="77777777" w:rsidR="00DF38C3" w:rsidRDefault="00D46CFF">
                            <w:pPr>
                              <w:pStyle w:val="TableParagraph"/>
                              <w:spacing w:before="87"/>
                              <w:ind w:left="24"/>
                              <w:rPr>
                                <w:sz w:val="20"/>
                              </w:rPr>
                            </w:pPr>
                            <w:r>
                              <w:rPr>
                                <w:spacing w:val="-7"/>
                                <w:sz w:val="20"/>
                              </w:rPr>
                              <w:t>Уч-</w:t>
                            </w:r>
                            <w:r>
                              <w:rPr>
                                <w:spacing w:val="-10"/>
                                <w:sz w:val="20"/>
                              </w:rPr>
                              <w:t>1</w:t>
                            </w:r>
                          </w:p>
                        </w:tc>
                        <w:tc>
                          <w:tcPr>
                            <w:tcW w:w="1732" w:type="dxa"/>
                          </w:tcPr>
                          <w:p w14:paraId="10E28E92" w14:textId="77777777" w:rsidR="00DF38C3" w:rsidRDefault="00D46CFF">
                            <w:pPr>
                              <w:pStyle w:val="TableParagraph"/>
                              <w:spacing w:before="87"/>
                              <w:ind w:left="20"/>
                              <w:rPr>
                                <w:sz w:val="20"/>
                              </w:rPr>
                            </w:pPr>
                            <w:r>
                              <w:rPr>
                                <w:spacing w:val="-2"/>
                                <w:sz w:val="20"/>
                              </w:rPr>
                              <w:t>Надземная</w:t>
                            </w:r>
                          </w:p>
                        </w:tc>
                        <w:tc>
                          <w:tcPr>
                            <w:tcW w:w="1219" w:type="dxa"/>
                          </w:tcPr>
                          <w:p w14:paraId="5E842EC9" w14:textId="77777777" w:rsidR="00DF38C3" w:rsidRDefault="00D46CFF">
                            <w:pPr>
                              <w:pStyle w:val="TableParagraph"/>
                              <w:spacing w:before="87"/>
                              <w:ind w:left="26"/>
                              <w:rPr>
                                <w:sz w:val="20"/>
                              </w:rPr>
                            </w:pPr>
                            <w:r>
                              <w:rPr>
                                <w:spacing w:val="-5"/>
                                <w:sz w:val="20"/>
                              </w:rPr>
                              <w:t>133</w:t>
                            </w:r>
                          </w:p>
                        </w:tc>
                        <w:tc>
                          <w:tcPr>
                            <w:tcW w:w="1590" w:type="dxa"/>
                          </w:tcPr>
                          <w:p w14:paraId="1003B442" w14:textId="77777777" w:rsidR="00DF38C3" w:rsidRDefault="00D46CFF">
                            <w:pPr>
                              <w:pStyle w:val="TableParagraph"/>
                              <w:spacing w:before="87"/>
                              <w:ind w:left="28" w:right="3"/>
                              <w:rPr>
                                <w:sz w:val="20"/>
                              </w:rPr>
                            </w:pPr>
                            <w:r>
                              <w:rPr>
                                <w:spacing w:val="-5"/>
                                <w:sz w:val="20"/>
                              </w:rPr>
                              <w:t>100</w:t>
                            </w:r>
                          </w:p>
                        </w:tc>
                      </w:tr>
                    </w:tbl>
                    <w:p w14:paraId="66C30BBC" w14:textId="77777777" w:rsidR="00DF38C3" w:rsidRDefault="00DF38C3">
                      <w:pPr>
                        <w:pStyle w:val="a3"/>
                      </w:pPr>
                    </w:p>
                  </w:txbxContent>
                </v:textbox>
                <w10:wrap anchorx="page"/>
              </v:shape>
            </w:pict>
          </mc:Fallback>
        </mc:AlternateContent>
      </w:r>
      <w:r>
        <w:t>Таблица 20 – Характеристики участков новых распределительных тепловых сетей от планируемых блочно-модульных котельных</w:t>
      </w:r>
      <w:r>
        <w:rPr>
          <w:spacing w:val="40"/>
        </w:rPr>
        <w:t xml:space="preserve"> </w:t>
      </w:r>
      <w:proofErr w:type="spellStart"/>
      <w:r>
        <w:t>с.п</w:t>
      </w:r>
      <w:proofErr w:type="spellEnd"/>
      <w:r>
        <w:t>. Ягодное.</w:t>
      </w:r>
    </w:p>
    <w:p w14:paraId="6B1A2BD2" w14:textId="77777777" w:rsidR="00DF38C3" w:rsidRDefault="00DF38C3">
      <w:pPr>
        <w:pStyle w:val="a3"/>
        <w:spacing w:line="367" w:lineRule="auto"/>
        <w:jc w:val="both"/>
        <w:sectPr w:rsidR="00DF38C3">
          <w:pgSz w:w="11910" w:h="16850"/>
          <w:pgMar w:top="760" w:right="425" w:bottom="1260" w:left="1275" w:header="0" w:footer="1009" w:gutter="0"/>
          <w:cols w:space="720"/>
        </w:sectPr>
      </w:pPr>
    </w:p>
    <w:p w14:paraId="660FF5D9" w14:textId="77777777" w:rsidR="00DF38C3" w:rsidRDefault="00D46CFF">
      <w:pPr>
        <w:pStyle w:val="a3"/>
        <w:spacing w:before="76" w:after="6"/>
        <w:ind w:right="448"/>
        <w:jc w:val="right"/>
      </w:pPr>
      <w:r>
        <w:lastRenderedPageBreak/>
        <w:t>Продолжение</w:t>
      </w:r>
      <w:r>
        <w:rPr>
          <w:spacing w:val="-16"/>
        </w:rPr>
        <w:t xml:space="preserve"> </w:t>
      </w:r>
      <w:r>
        <w:t>таблицы</w:t>
      </w:r>
      <w:r>
        <w:rPr>
          <w:spacing w:val="-14"/>
        </w:rPr>
        <w:t xml:space="preserve"> </w:t>
      </w:r>
      <w:r>
        <w:rPr>
          <w:spacing w:val="-5"/>
        </w:rPr>
        <w:t>20</w:t>
      </w:r>
    </w:p>
    <w:tbl>
      <w:tblPr>
        <w:tblStyle w:val="TableNormal"/>
        <w:tblW w:w="0" w:type="auto"/>
        <w:tblInd w:w="4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857"/>
        <w:gridCol w:w="1012"/>
        <w:gridCol w:w="1732"/>
        <w:gridCol w:w="1219"/>
        <w:gridCol w:w="1590"/>
      </w:tblGrid>
      <w:tr w:rsidR="00DF38C3" w14:paraId="62A67884" w14:textId="77777777">
        <w:trPr>
          <w:trHeight w:val="918"/>
        </w:trPr>
        <w:tc>
          <w:tcPr>
            <w:tcW w:w="3857" w:type="dxa"/>
          </w:tcPr>
          <w:p w14:paraId="0D5768AA" w14:textId="77777777" w:rsidR="00DF38C3" w:rsidRDefault="00DF38C3">
            <w:pPr>
              <w:pStyle w:val="TableParagraph"/>
              <w:spacing w:before="2"/>
              <w:jc w:val="left"/>
              <w:rPr>
                <w:sz w:val="20"/>
              </w:rPr>
            </w:pPr>
          </w:p>
          <w:p w14:paraId="6D570BA2" w14:textId="77777777" w:rsidR="00DF38C3" w:rsidRDefault="00D46CFF">
            <w:pPr>
              <w:pStyle w:val="TableParagraph"/>
              <w:spacing w:before="1"/>
              <w:ind w:left="1566" w:hanging="1289"/>
              <w:jc w:val="left"/>
              <w:rPr>
                <w:sz w:val="20"/>
              </w:rPr>
            </w:pPr>
            <w:r>
              <w:rPr>
                <w:spacing w:val="-2"/>
                <w:sz w:val="20"/>
              </w:rPr>
              <w:t>Наименование</w:t>
            </w:r>
            <w:r>
              <w:rPr>
                <w:spacing w:val="-12"/>
                <w:sz w:val="20"/>
              </w:rPr>
              <w:t xml:space="preserve"> </w:t>
            </w:r>
            <w:r>
              <w:rPr>
                <w:spacing w:val="-2"/>
                <w:sz w:val="20"/>
              </w:rPr>
              <w:t>источника</w:t>
            </w:r>
            <w:r>
              <w:rPr>
                <w:spacing w:val="-11"/>
                <w:sz w:val="20"/>
              </w:rPr>
              <w:t xml:space="preserve"> </w:t>
            </w:r>
            <w:r>
              <w:rPr>
                <w:spacing w:val="-2"/>
                <w:sz w:val="20"/>
              </w:rPr>
              <w:t>тепловой энергии</w:t>
            </w:r>
          </w:p>
        </w:tc>
        <w:tc>
          <w:tcPr>
            <w:tcW w:w="1012" w:type="dxa"/>
          </w:tcPr>
          <w:p w14:paraId="3F6649CD" w14:textId="77777777" w:rsidR="00DF38C3" w:rsidRDefault="00DF38C3">
            <w:pPr>
              <w:pStyle w:val="TableParagraph"/>
              <w:spacing w:before="2"/>
              <w:jc w:val="left"/>
              <w:rPr>
                <w:sz w:val="20"/>
              </w:rPr>
            </w:pPr>
          </w:p>
          <w:p w14:paraId="522A125E" w14:textId="77777777" w:rsidR="00DF38C3" w:rsidRDefault="00D46CFF">
            <w:pPr>
              <w:pStyle w:val="TableParagraph"/>
              <w:spacing w:before="1"/>
              <w:ind w:left="155" w:firstLine="45"/>
              <w:jc w:val="left"/>
              <w:rPr>
                <w:sz w:val="20"/>
              </w:rPr>
            </w:pPr>
            <w:r>
              <w:rPr>
                <w:spacing w:val="-2"/>
                <w:sz w:val="20"/>
              </w:rPr>
              <w:t xml:space="preserve">Номер </w:t>
            </w:r>
            <w:r>
              <w:rPr>
                <w:spacing w:val="-6"/>
                <w:sz w:val="20"/>
              </w:rPr>
              <w:t>участка</w:t>
            </w:r>
          </w:p>
        </w:tc>
        <w:tc>
          <w:tcPr>
            <w:tcW w:w="1732" w:type="dxa"/>
          </w:tcPr>
          <w:p w14:paraId="330F7245" w14:textId="77777777" w:rsidR="00DF38C3" w:rsidRDefault="00DF38C3">
            <w:pPr>
              <w:pStyle w:val="TableParagraph"/>
              <w:spacing w:before="2"/>
              <w:jc w:val="left"/>
              <w:rPr>
                <w:sz w:val="20"/>
              </w:rPr>
            </w:pPr>
          </w:p>
          <w:p w14:paraId="729F9DE6" w14:textId="77777777" w:rsidR="00DF38C3" w:rsidRDefault="00D46CFF">
            <w:pPr>
              <w:pStyle w:val="TableParagraph"/>
              <w:spacing w:before="1"/>
              <w:ind w:left="388" w:right="362" w:firstLine="136"/>
              <w:jc w:val="left"/>
              <w:rPr>
                <w:sz w:val="20"/>
              </w:rPr>
            </w:pPr>
            <w:r>
              <w:rPr>
                <w:spacing w:val="-2"/>
                <w:sz w:val="20"/>
              </w:rPr>
              <w:t xml:space="preserve">Способ </w:t>
            </w:r>
            <w:r>
              <w:rPr>
                <w:spacing w:val="-4"/>
                <w:sz w:val="20"/>
              </w:rPr>
              <w:t>прокладки</w:t>
            </w:r>
          </w:p>
        </w:tc>
        <w:tc>
          <w:tcPr>
            <w:tcW w:w="1219" w:type="dxa"/>
          </w:tcPr>
          <w:p w14:paraId="707982C7" w14:textId="77777777" w:rsidR="00DF38C3" w:rsidRDefault="00D46CFF">
            <w:pPr>
              <w:pStyle w:val="TableParagraph"/>
              <w:spacing w:before="114"/>
              <w:ind w:left="180" w:right="170" w:firstLine="28"/>
              <w:jc w:val="both"/>
              <w:rPr>
                <w:sz w:val="20"/>
              </w:rPr>
            </w:pPr>
            <w:r>
              <w:rPr>
                <w:spacing w:val="-2"/>
                <w:sz w:val="20"/>
              </w:rPr>
              <w:t xml:space="preserve">Диаметр </w:t>
            </w:r>
            <w:r>
              <w:rPr>
                <w:spacing w:val="-4"/>
                <w:sz w:val="20"/>
              </w:rPr>
              <w:t xml:space="preserve">тепловой </w:t>
            </w:r>
            <w:r>
              <w:rPr>
                <w:sz w:val="20"/>
              </w:rPr>
              <w:t>сети, мм</w:t>
            </w:r>
          </w:p>
        </w:tc>
        <w:tc>
          <w:tcPr>
            <w:tcW w:w="1590" w:type="dxa"/>
          </w:tcPr>
          <w:p w14:paraId="009B00D0" w14:textId="77777777" w:rsidR="00DF38C3" w:rsidRDefault="00D46CFF">
            <w:pPr>
              <w:pStyle w:val="TableParagraph"/>
              <w:spacing w:line="244" w:lineRule="auto"/>
              <w:ind w:left="28" w:right="19"/>
              <w:rPr>
                <w:sz w:val="20"/>
              </w:rPr>
            </w:pPr>
            <w:r>
              <w:rPr>
                <w:spacing w:val="-4"/>
                <w:sz w:val="20"/>
              </w:rPr>
              <w:t>Протяженность сети</w:t>
            </w:r>
          </w:p>
          <w:p w14:paraId="557ACA0F" w14:textId="77777777" w:rsidR="00DF38C3" w:rsidRDefault="00D46CFF">
            <w:pPr>
              <w:pStyle w:val="TableParagraph"/>
              <w:spacing w:line="230" w:lineRule="auto"/>
              <w:ind w:left="28" w:right="21"/>
              <w:rPr>
                <w:sz w:val="20"/>
              </w:rPr>
            </w:pPr>
            <w:r>
              <w:rPr>
                <w:spacing w:val="-2"/>
                <w:sz w:val="20"/>
              </w:rPr>
              <w:t>(в</w:t>
            </w:r>
            <w:r>
              <w:rPr>
                <w:spacing w:val="-12"/>
                <w:sz w:val="20"/>
              </w:rPr>
              <w:t xml:space="preserve"> </w:t>
            </w:r>
            <w:r>
              <w:rPr>
                <w:spacing w:val="-2"/>
                <w:sz w:val="20"/>
              </w:rPr>
              <w:t xml:space="preserve">однотрубном исчислении), </w:t>
            </w:r>
            <w:r>
              <w:rPr>
                <w:spacing w:val="-12"/>
                <w:sz w:val="20"/>
              </w:rPr>
              <w:t>м</w:t>
            </w:r>
          </w:p>
        </w:tc>
      </w:tr>
      <w:tr w:rsidR="00DF38C3" w14:paraId="12D16972" w14:textId="77777777">
        <w:trPr>
          <w:trHeight w:val="405"/>
        </w:trPr>
        <w:tc>
          <w:tcPr>
            <w:tcW w:w="3857" w:type="dxa"/>
          </w:tcPr>
          <w:p w14:paraId="276A47CE" w14:textId="77777777" w:rsidR="00DF38C3" w:rsidRDefault="00D46CFF">
            <w:pPr>
              <w:pStyle w:val="TableParagraph"/>
              <w:spacing w:before="87"/>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№6</w:t>
            </w:r>
          </w:p>
        </w:tc>
        <w:tc>
          <w:tcPr>
            <w:tcW w:w="1012" w:type="dxa"/>
          </w:tcPr>
          <w:p w14:paraId="33517A3C"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57CB25D0" w14:textId="77777777" w:rsidR="00DF38C3" w:rsidRDefault="00D46CFF">
            <w:pPr>
              <w:pStyle w:val="TableParagraph"/>
              <w:spacing w:before="87"/>
              <w:ind w:left="20"/>
              <w:rPr>
                <w:sz w:val="20"/>
              </w:rPr>
            </w:pPr>
            <w:r>
              <w:rPr>
                <w:spacing w:val="-2"/>
                <w:sz w:val="20"/>
              </w:rPr>
              <w:t>Надземная</w:t>
            </w:r>
          </w:p>
        </w:tc>
        <w:tc>
          <w:tcPr>
            <w:tcW w:w="1219" w:type="dxa"/>
          </w:tcPr>
          <w:p w14:paraId="27768A7C" w14:textId="77777777" w:rsidR="00DF38C3" w:rsidRDefault="00D46CFF">
            <w:pPr>
              <w:pStyle w:val="TableParagraph"/>
              <w:spacing w:before="87"/>
              <w:ind w:left="26"/>
              <w:rPr>
                <w:sz w:val="20"/>
              </w:rPr>
            </w:pPr>
            <w:r>
              <w:rPr>
                <w:spacing w:val="-5"/>
                <w:sz w:val="20"/>
              </w:rPr>
              <w:t>133</w:t>
            </w:r>
          </w:p>
        </w:tc>
        <w:tc>
          <w:tcPr>
            <w:tcW w:w="1590" w:type="dxa"/>
          </w:tcPr>
          <w:p w14:paraId="09AB7C6F" w14:textId="77777777" w:rsidR="00DF38C3" w:rsidRDefault="00D46CFF">
            <w:pPr>
              <w:pStyle w:val="TableParagraph"/>
              <w:spacing w:before="87"/>
              <w:ind w:left="28" w:right="3"/>
              <w:rPr>
                <w:sz w:val="20"/>
              </w:rPr>
            </w:pPr>
            <w:r>
              <w:rPr>
                <w:spacing w:val="-5"/>
                <w:sz w:val="20"/>
              </w:rPr>
              <w:t>100</w:t>
            </w:r>
          </w:p>
        </w:tc>
      </w:tr>
      <w:tr w:rsidR="00DF38C3" w14:paraId="5781B505" w14:textId="77777777">
        <w:trPr>
          <w:trHeight w:val="405"/>
        </w:trPr>
        <w:tc>
          <w:tcPr>
            <w:tcW w:w="3857" w:type="dxa"/>
          </w:tcPr>
          <w:p w14:paraId="06C6F9F5" w14:textId="77777777" w:rsidR="00DF38C3" w:rsidRDefault="00D46CFF">
            <w:pPr>
              <w:pStyle w:val="TableParagraph"/>
              <w:spacing w:before="87"/>
              <w:ind w:left="20" w:right="4"/>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№7</w:t>
            </w:r>
          </w:p>
        </w:tc>
        <w:tc>
          <w:tcPr>
            <w:tcW w:w="1012" w:type="dxa"/>
          </w:tcPr>
          <w:p w14:paraId="1A6FE0AE"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510B4149" w14:textId="77777777" w:rsidR="00DF38C3" w:rsidRDefault="00D46CFF">
            <w:pPr>
              <w:pStyle w:val="TableParagraph"/>
              <w:spacing w:before="87"/>
              <w:ind w:left="20"/>
              <w:rPr>
                <w:sz w:val="20"/>
              </w:rPr>
            </w:pPr>
            <w:r>
              <w:rPr>
                <w:spacing w:val="-2"/>
                <w:sz w:val="20"/>
              </w:rPr>
              <w:t>Надземная</w:t>
            </w:r>
          </w:p>
        </w:tc>
        <w:tc>
          <w:tcPr>
            <w:tcW w:w="1219" w:type="dxa"/>
          </w:tcPr>
          <w:p w14:paraId="37D471B3" w14:textId="77777777" w:rsidR="00DF38C3" w:rsidRDefault="00D46CFF">
            <w:pPr>
              <w:pStyle w:val="TableParagraph"/>
              <w:spacing w:before="87"/>
              <w:ind w:left="26" w:right="2"/>
              <w:rPr>
                <w:sz w:val="20"/>
              </w:rPr>
            </w:pPr>
            <w:r>
              <w:rPr>
                <w:spacing w:val="-5"/>
                <w:sz w:val="20"/>
              </w:rPr>
              <w:t>89</w:t>
            </w:r>
          </w:p>
        </w:tc>
        <w:tc>
          <w:tcPr>
            <w:tcW w:w="1590" w:type="dxa"/>
          </w:tcPr>
          <w:p w14:paraId="6C1AB43F" w14:textId="77777777" w:rsidR="00DF38C3" w:rsidRDefault="00D46CFF">
            <w:pPr>
              <w:pStyle w:val="TableParagraph"/>
              <w:spacing w:before="87"/>
              <w:ind w:left="28" w:right="3"/>
              <w:rPr>
                <w:sz w:val="20"/>
              </w:rPr>
            </w:pPr>
            <w:r>
              <w:rPr>
                <w:spacing w:val="-5"/>
                <w:sz w:val="20"/>
              </w:rPr>
              <w:t>100</w:t>
            </w:r>
          </w:p>
        </w:tc>
      </w:tr>
      <w:tr w:rsidR="00DF38C3" w14:paraId="2D91F22F" w14:textId="77777777">
        <w:trPr>
          <w:trHeight w:val="405"/>
        </w:trPr>
        <w:tc>
          <w:tcPr>
            <w:tcW w:w="3857" w:type="dxa"/>
          </w:tcPr>
          <w:p w14:paraId="260A5C75" w14:textId="77777777" w:rsidR="00DF38C3" w:rsidRDefault="00D46CFF">
            <w:pPr>
              <w:pStyle w:val="TableParagraph"/>
              <w:spacing w:before="85"/>
              <w:ind w:left="20"/>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№8</w:t>
            </w:r>
          </w:p>
        </w:tc>
        <w:tc>
          <w:tcPr>
            <w:tcW w:w="1012" w:type="dxa"/>
          </w:tcPr>
          <w:p w14:paraId="7689AD99" w14:textId="77777777" w:rsidR="00DF38C3" w:rsidRDefault="00D46CFF">
            <w:pPr>
              <w:pStyle w:val="TableParagraph"/>
              <w:spacing w:before="85"/>
              <w:ind w:left="24" w:right="1"/>
              <w:rPr>
                <w:sz w:val="20"/>
              </w:rPr>
            </w:pPr>
            <w:r>
              <w:rPr>
                <w:spacing w:val="-7"/>
                <w:sz w:val="20"/>
              </w:rPr>
              <w:t>Уч-</w:t>
            </w:r>
            <w:r>
              <w:rPr>
                <w:spacing w:val="-10"/>
                <w:sz w:val="20"/>
              </w:rPr>
              <w:t>2</w:t>
            </w:r>
          </w:p>
        </w:tc>
        <w:tc>
          <w:tcPr>
            <w:tcW w:w="1732" w:type="dxa"/>
          </w:tcPr>
          <w:p w14:paraId="1AD5B029" w14:textId="77777777" w:rsidR="00DF38C3" w:rsidRDefault="00D46CFF">
            <w:pPr>
              <w:pStyle w:val="TableParagraph"/>
              <w:spacing w:before="85"/>
              <w:ind w:left="20"/>
              <w:rPr>
                <w:sz w:val="20"/>
              </w:rPr>
            </w:pPr>
            <w:r>
              <w:rPr>
                <w:spacing w:val="-2"/>
                <w:sz w:val="20"/>
              </w:rPr>
              <w:t>Надземная</w:t>
            </w:r>
          </w:p>
        </w:tc>
        <w:tc>
          <w:tcPr>
            <w:tcW w:w="1219" w:type="dxa"/>
          </w:tcPr>
          <w:p w14:paraId="12D3C5D3" w14:textId="77777777" w:rsidR="00DF38C3" w:rsidRDefault="00D46CFF">
            <w:pPr>
              <w:pStyle w:val="TableParagraph"/>
              <w:spacing w:before="85"/>
              <w:ind w:left="26" w:right="2"/>
              <w:rPr>
                <w:sz w:val="20"/>
              </w:rPr>
            </w:pPr>
            <w:r>
              <w:rPr>
                <w:spacing w:val="-5"/>
                <w:sz w:val="20"/>
              </w:rPr>
              <w:t>76</w:t>
            </w:r>
          </w:p>
        </w:tc>
        <w:tc>
          <w:tcPr>
            <w:tcW w:w="1590" w:type="dxa"/>
          </w:tcPr>
          <w:p w14:paraId="6158FA94" w14:textId="77777777" w:rsidR="00DF38C3" w:rsidRDefault="00D46CFF">
            <w:pPr>
              <w:pStyle w:val="TableParagraph"/>
              <w:spacing w:before="85"/>
              <w:ind w:left="28" w:right="3"/>
              <w:rPr>
                <w:sz w:val="20"/>
              </w:rPr>
            </w:pPr>
            <w:r>
              <w:rPr>
                <w:spacing w:val="-5"/>
                <w:sz w:val="20"/>
              </w:rPr>
              <w:t>100</w:t>
            </w:r>
          </w:p>
        </w:tc>
      </w:tr>
      <w:tr w:rsidR="00DF38C3" w14:paraId="65A36AE6" w14:textId="77777777">
        <w:trPr>
          <w:trHeight w:val="405"/>
        </w:trPr>
        <w:tc>
          <w:tcPr>
            <w:tcW w:w="3857" w:type="dxa"/>
            <w:vMerge w:val="restart"/>
          </w:tcPr>
          <w:p w14:paraId="5304B690" w14:textId="77777777" w:rsidR="00DF38C3" w:rsidRDefault="00DF38C3">
            <w:pPr>
              <w:pStyle w:val="TableParagraph"/>
              <w:spacing w:before="68"/>
              <w:jc w:val="left"/>
              <w:rPr>
                <w:sz w:val="20"/>
              </w:rPr>
            </w:pPr>
          </w:p>
          <w:p w14:paraId="76DC82B5" w14:textId="77777777" w:rsidR="00DF38C3" w:rsidRDefault="00D46CFF">
            <w:pPr>
              <w:pStyle w:val="TableParagraph"/>
              <w:ind w:left="870"/>
              <w:jc w:val="left"/>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№9</w:t>
            </w:r>
          </w:p>
        </w:tc>
        <w:tc>
          <w:tcPr>
            <w:tcW w:w="1012" w:type="dxa"/>
          </w:tcPr>
          <w:p w14:paraId="048F5624" w14:textId="77777777" w:rsidR="00DF38C3" w:rsidRDefault="00D46CFF">
            <w:pPr>
              <w:pStyle w:val="TableParagraph"/>
              <w:spacing w:before="85"/>
              <w:ind w:left="24" w:right="1"/>
              <w:rPr>
                <w:sz w:val="20"/>
              </w:rPr>
            </w:pPr>
            <w:r>
              <w:rPr>
                <w:spacing w:val="-7"/>
                <w:sz w:val="20"/>
              </w:rPr>
              <w:t>Уч-</w:t>
            </w:r>
            <w:r>
              <w:rPr>
                <w:spacing w:val="-10"/>
                <w:sz w:val="20"/>
              </w:rPr>
              <w:t>1</w:t>
            </w:r>
          </w:p>
        </w:tc>
        <w:tc>
          <w:tcPr>
            <w:tcW w:w="1732" w:type="dxa"/>
          </w:tcPr>
          <w:p w14:paraId="09E84446" w14:textId="77777777" w:rsidR="00DF38C3" w:rsidRDefault="00D46CFF">
            <w:pPr>
              <w:pStyle w:val="TableParagraph"/>
              <w:spacing w:before="85"/>
              <w:ind w:left="20"/>
              <w:rPr>
                <w:sz w:val="20"/>
              </w:rPr>
            </w:pPr>
            <w:r>
              <w:rPr>
                <w:spacing w:val="-2"/>
                <w:sz w:val="20"/>
              </w:rPr>
              <w:t>Надземная</w:t>
            </w:r>
          </w:p>
        </w:tc>
        <w:tc>
          <w:tcPr>
            <w:tcW w:w="1219" w:type="dxa"/>
          </w:tcPr>
          <w:p w14:paraId="2E8FF6D1" w14:textId="77777777" w:rsidR="00DF38C3" w:rsidRDefault="00D46CFF">
            <w:pPr>
              <w:pStyle w:val="TableParagraph"/>
              <w:spacing w:before="85"/>
              <w:ind w:left="26"/>
              <w:rPr>
                <w:sz w:val="20"/>
              </w:rPr>
            </w:pPr>
            <w:r>
              <w:rPr>
                <w:spacing w:val="-5"/>
                <w:sz w:val="20"/>
              </w:rPr>
              <w:t>108</w:t>
            </w:r>
          </w:p>
        </w:tc>
        <w:tc>
          <w:tcPr>
            <w:tcW w:w="1590" w:type="dxa"/>
          </w:tcPr>
          <w:p w14:paraId="63FC6B0B" w14:textId="77777777" w:rsidR="00DF38C3" w:rsidRDefault="00D46CFF">
            <w:pPr>
              <w:pStyle w:val="TableParagraph"/>
              <w:spacing w:before="85"/>
              <w:ind w:left="28" w:right="3"/>
              <w:rPr>
                <w:sz w:val="20"/>
              </w:rPr>
            </w:pPr>
            <w:r>
              <w:rPr>
                <w:spacing w:val="-5"/>
                <w:sz w:val="20"/>
              </w:rPr>
              <w:t>100</w:t>
            </w:r>
          </w:p>
        </w:tc>
      </w:tr>
      <w:tr w:rsidR="00DF38C3" w14:paraId="0B100404" w14:textId="77777777">
        <w:trPr>
          <w:trHeight w:val="405"/>
        </w:trPr>
        <w:tc>
          <w:tcPr>
            <w:tcW w:w="3857" w:type="dxa"/>
            <w:vMerge/>
            <w:tcBorders>
              <w:top w:val="nil"/>
            </w:tcBorders>
          </w:tcPr>
          <w:p w14:paraId="4948D498" w14:textId="77777777" w:rsidR="00DF38C3" w:rsidRDefault="00DF38C3">
            <w:pPr>
              <w:rPr>
                <w:sz w:val="2"/>
                <w:szCs w:val="2"/>
              </w:rPr>
            </w:pPr>
          </w:p>
        </w:tc>
        <w:tc>
          <w:tcPr>
            <w:tcW w:w="1012" w:type="dxa"/>
          </w:tcPr>
          <w:p w14:paraId="0A10994C" w14:textId="77777777" w:rsidR="00DF38C3" w:rsidRDefault="00D46CFF">
            <w:pPr>
              <w:pStyle w:val="TableParagraph"/>
              <w:spacing w:before="86"/>
              <w:ind w:left="24" w:right="1"/>
              <w:rPr>
                <w:sz w:val="20"/>
              </w:rPr>
            </w:pPr>
            <w:r>
              <w:rPr>
                <w:spacing w:val="-7"/>
                <w:sz w:val="20"/>
              </w:rPr>
              <w:t>Уч-</w:t>
            </w:r>
            <w:r>
              <w:rPr>
                <w:spacing w:val="-10"/>
                <w:sz w:val="20"/>
              </w:rPr>
              <w:t>2</w:t>
            </w:r>
          </w:p>
        </w:tc>
        <w:tc>
          <w:tcPr>
            <w:tcW w:w="1732" w:type="dxa"/>
          </w:tcPr>
          <w:p w14:paraId="39D5B66D" w14:textId="77777777" w:rsidR="00DF38C3" w:rsidRDefault="00D46CFF">
            <w:pPr>
              <w:pStyle w:val="TableParagraph"/>
              <w:spacing w:before="86"/>
              <w:ind w:left="20"/>
              <w:rPr>
                <w:sz w:val="20"/>
              </w:rPr>
            </w:pPr>
            <w:r>
              <w:rPr>
                <w:spacing w:val="-2"/>
                <w:sz w:val="20"/>
              </w:rPr>
              <w:t>Надземная</w:t>
            </w:r>
          </w:p>
        </w:tc>
        <w:tc>
          <w:tcPr>
            <w:tcW w:w="1219" w:type="dxa"/>
          </w:tcPr>
          <w:p w14:paraId="56C447D1" w14:textId="77777777" w:rsidR="00DF38C3" w:rsidRDefault="00D46CFF">
            <w:pPr>
              <w:pStyle w:val="TableParagraph"/>
              <w:spacing w:before="86"/>
              <w:ind w:left="26"/>
              <w:rPr>
                <w:sz w:val="20"/>
              </w:rPr>
            </w:pPr>
            <w:r>
              <w:rPr>
                <w:spacing w:val="-5"/>
                <w:sz w:val="20"/>
              </w:rPr>
              <w:t>108</w:t>
            </w:r>
          </w:p>
        </w:tc>
        <w:tc>
          <w:tcPr>
            <w:tcW w:w="1590" w:type="dxa"/>
          </w:tcPr>
          <w:p w14:paraId="4303FD0F" w14:textId="77777777" w:rsidR="00DF38C3" w:rsidRDefault="00D46CFF">
            <w:pPr>
              <w:pStyle w:val="TableParagraph"/>
              <w:spacing w:before="86"/>
              <w:ind w:left="28" w:right="3"/>
              <w:rPr>
                <w:sz w:val="20"/>
              </w:rPr>
            </w:pPr>
            <w:r>
              <w:rPr>
                <w:spacing w:val="-5"/>
                <w:sz w:val="20"/>
              </w:rPr>
              <w:t>100</w:t>
            </w:r>
          </w:p>
        </w:tc>
      </w:tr>
      <w:tr w:rsidR="00DF38C3" w14:paraId="61A3EE4B" w14:textId="77777777">
        <w:trPr>
          <w:trHeight w:val="405"/>
        </w:trPr>
        <w:tc>
          <w:tcPr>
            <w:tcW w:w="3857" w:type="dxa"/>
          </w:tcPr>
          <w:p w14:paraId="0076BF96" w14:textId="77777777" w:rsidR="00DF38C3" w:rsidRDefault="00D46CFF">
            <w:pPr>
              <w:pStyle w:val="TableParagraph"/>
              <w:spacing w:before="83"/>
              <w:ind w:left="20" w:right="2"/>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№10</w:t>
            </w:r>
          </w:p>
        </w:tc>
        <w:tc>
          <w:tcPr>
            <w:tcW w:w="1012" w:type="dxa"/>
          </w:tcPr>
          <w:p w14:paraId="66A07E75" w14:textId="77777777" w:rsidR="00DF38C3" w:rsidRDefault="00D46CFF">
            <w:pPr>
              <w:pStyle w:val="TableParagraph"/>
              <w:spacing w:before="83"/>
              <w:ind w:left="24" w:right="1"/>
              <w:rPr>
                <w:sz w:val="20"/>
              </w:rPr>
            </w:pPr>
            <w:r>
              <w:rPr>
                <w:spacing w:val="-7"/>
                <w:sz w:val="20"/>
              </w:rPr>
              <w:t>Уч-</w:t>
            </w:r>
            <w:r>
              <w:rPr>
                <w:spacing w:val="-10"/>
                <w:sz w:val="20"/>
              </w:rPr>
              <w:t>1</w:t>
            </w:r>
          </w:p>
        </w:tc>
        <w:tc>
          <w:tcPr>
            <w:tcW w:w="1732" w:type="dxa"/>
          </w:tcPr>
          <w:p w14:paraId="36204BB6" w14:textId="77777777" w:rsidR="00DF38C3" w:rsidRDefault="00D46CFF">
            <w:pPr>
              <w:pStyle w:val="TableParagraph"/>
              <w:spacing w:before="83"/>
              <w:ind w:left="20"/>
              <w:rPr>
                <w:sz w:val="20"/>
              </w:rPr>
            </w:pPr>
            <w:r>
              <w:rPr>
                <w:spacing w:val="-2"/>
                <w:sz w:val="20"/>
              </w:rPr>
              <w:t>Надземная</w:t>
            </w:r>
          </w:p>
        </w:tc>
        <w:tc>
          <w:tcPr>
            <w:tcW w:w="1219" w:type="dxa"/>
          </w:tcPr>
          <w:p w14:paraId="10055811" w14:textId="77777777" w:rsidR="00DF38C3" w:rsidRDefault="00D46CFF">
            <w:pPr>
              <w:pStyle w:val="TableParagraph"/>
              <w:spacing w:before="83"/>
              <w:ind w:left="26"/>
              <w:rPr>
                <w:sz w:val="20"/>
              </w:rPr>
            </w:pPr>
            <w:r>
              <w:rPr>
                <w:spacing w:val="-5"/>
                <w:sz w:val="20"/>
              </w:rPr>
              <w:t>108</w:t>
            </w:r>
          </w:p>
        </w:tc>
        <w:tc>
          <w:tcPr>
            <w:tcW w:w="1590" w:type="dxa"/>
          </w:tcPr>
          <w:p w14:paraId="38103A93" w14:textId="77777777" w:rsidR="00DF38C3" w:rsidRDefault="00D46CFF">
            <w:pPr>
              <w:pStyle w:val="TableParagraph"/>
              <w:spacing w:before="83"/>
              <w:ind w:left="28" w:right="3"/>
              <w:rPr>
                <w:sz w:val="20"/>
              </w:rPr>
            </w:pPr>
            <w:r>
              <w:rPr>
                <w:spacing w:val="-5"/>
                <w:sz w:val="20"/>
              </w:rPr>
              <w:t>100</w:t>
            </w:r>
          </w:p>
        </w:tc>
      </w:tr>
      <w:tr w:rsidR="00DF38C3" w14:paraId="76549F1A" w14:textId="77777777">
        <w:trPr>
          <w:trHeight w:val="402"/>
        </w:trPr>
        <w:tc>
          <w:tcPr>
            <w:tcW w:w="3857" w:type="dxa"/>
          </w:tcPr>
          <w:p w14:paraId="68F9ABBB" w14:textId="77777777" w:rsidR="00DF38C3" w:rsidRDefault="00D46CFF">
            <w:pPr>
              <w:pStyle w:val="TableParagraph"/>
              <w:spacing w:before="84"/>
              <w:ind w:left="20" w:right="2"/>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№11</w:t>
            </w:r>
          </w:p>
        </w:tc>
        <w:tc>
          <w:tcPr>
            <w:tcW w:w="1012" w:type="dxa"/>
          </w:tcPr>
          <w:p w14:paraId="4D3E01C5" w14:textId="77777777" w:rsidR="00DF38C3" w:rsidRDefault="00D46CFF">
            <w:pPr>
              <w:pStyle w:val="TableParagraph"/>
              <w:spacing w:before="84"/>
              <w:ind w:left="24" w:right="1"/>
              <w:rPr>
                <w:sz w:val="20"/>
              </w:rPr>
            </w:pPr>
            <w:r>
              <w:rPr>
                <w:spacing w:val="-7"/>
                <w:sz w:val="20"/>
              </w:rPr>
              <w:t>Уч-</w:t>
            </w:r>
            <w:r>
              <w:rPr>
                <w:spacing w:val="-10"/>
                <w:sz w:val="20"/>
              </w:rPr>
              <w:t>1</w:t>
            </w:r>
          </w:p>
        </w:tc>
        <w:tc>
          <w:tcPr>
            <w:tcW w:w="1732" w:type="dxa"/>
          </w:tcPr>
          <w:p w14:paraId="5ED6BE6D" w14:textId="77777777" w:rsidR="00DF38C3" w:rsidRDefault="00D46CFF">
            <w:pPr>
              <w:pStyle w:val="TableParagraph"/>
              <w:spacing w:before="84"/>
              <w:ind w:left="20"/>
              <w:rPr>
                <w:sz w:val="20"/>
              </w:rPr>
            </w:pPr>
            <w:r>
              <w:rPr>
                <w:spacing w:val="-2"/>
                <w:sz w:val="20"/>
              </w:rPr>
              <w:t>Надземная</w:t>
            </w:r>
          </w:p>
        </w:tc>
        <w:tc>
          <w:tcPr>
            <w:tcW w:w="1219" w:type="dxa"/>
          </w:tcPr>
          <w:p w14:paraId="6F544FF5" w14:textId="77777777" w:rsidR="00DF38C3" w:rsidRDefault="00D46CFF">
            <w:pPr>
              <w:pStyle w:val="TableParagraph"/>
              <w:spacing w:before="84"/>
              <w:ind w:left="26"/>
              <w:rPr>
                <w:sz w:val="20"/>
              </w:rPr>
            </w:pPr>
            <w:r>
              <w:rPr>
                <w:spacing w:val="-5"/>
                <w:sz w:val="20"/>
              </w:rPr>
              <w:t>108</w:t>
            </w:r>
          </w:p>
        </w:tc>
        <w:tc>
          <w:tcPr>
            <w:tcW w:w="1590" w:type="dxa"/>
          </w:tcPr>
          <w:p w14:paraId="108C6D95" w14:textId="77777777" w:rsidR="00DF38C3" w:rsidRDefault="00D46CFF">
            <w:pPr>
              <w:pStyle w:val="TableParagraph"/>
              <w:spacing w:before="84"/>
              <w:ind w:left="28" w:right="3"/>
              <w:rPr>
                <w:sz w:val="20"/>
              </w:rPr>
            </w:pPr>
            <w:r>
              <w:rPr>
                <w:spacing w:val="-5"/>
                <w:sz w:val="20"/>
              </w:rPr>
              <w:t>100</w:t>
            </w:r>
          </w:p>
        </w:tc>
      </w:tr>
      <w:tr w:rsidR="00DF38C3" w14:paraId="3D4B26D0" w14:textId="77777777">
        <w:trPr>
          <w:trHeight w:val="405"/>
        </w:trPr>
        <w:tc>
          <w:tcPr>
            <w:tcW w:w="3857" w:type="dxa"/>
          </w:tcPr>
          <w:p w14:paraId="2768AE92" w14:textId="77777777" w:rsidR="00DF38C3" w:rsidRDefault="00D46CFF">
            <w:pPr>
              <w:pStyle w:val="TableParagraph"/>
              <w:spacing w:before="87"/>
              <w:ind w:left="20" w:right="2"/>
              <w:rPr>
                <w:sz w:val="20"/>
              </w:rPr>
            </w:pPr>
            <w:r>
              <w:rPr>
                <w:spacing w:val="-4"/>
                <w:sz w:val="20"/>
              </w:rPr>
              <w:t>Планируемая</w:t>
            </w:r>
            <w:r>
              <w:rPr>
                <w:sz w:val="20"/>
              </w:rPr>
              <w:t xml:space="preserve"> </w:t>
            </w:r>
            <w:r>
              <w:rPr>
                <w:spacing w:val="-4"/>
                <w:sz w:val="20"/>
              </w:rPr>
              <w:t>БМК</w:t>
            </w:r>
            <w:r>
              <w:rPr>
                <w:spacing w:val="2"/>
                <w:sz w:val="20"/>
              </w:rPr>
              <w:t xml:space="preserve"> </w:t>
            </w:r>
            <w:r>
              <w:rPr>
                <w:spacing w:val="-5"/>
                <w:sz w:val="20"/>
              </w:rPr>
              <w:t>№12</w:t>
            </w:r>
          </w:p>
        </w:tc>
        <w:tc>
          <w:tcPr>
            <w:tcW w:w="1012" w:type="dxa"/>
          </w:tcPr>
          <w:p w14:paraId="75FDCFE8"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251DF251" w14:textId="77777777" w:rsidR="00DF38C3" w:rsidRDefault="00D46CFF">
            <w:pPr>
              <w:pStyle w:val="TableParagraph"/>
              <w:spacing w:before="87"/>
              <w:ind w:left="20"/>
              <w:rPr>
                <w:sz w:val="20"/>
              </w:rPr>
            </w:pPr>
            <w:r>
              <w:rPr>
                <w:spacing w:val="-2"/>
                <w:sz w:val="20"/>
              </w:rPr>
              <w:t>Надземная</w:t>
            </w:r>
          </w:p>
        </w:tc>
        <w:tc>
          <w:tcPr>
            <w:tcW w:w="1219" w:type="dxa"/>
          </w:tcPr>
          <w:p w14:paraId="08E5CACC" w14:textId="77777777" w:rsidR="00DF38C3" w:rsidRDefault="00D46CFF">
            <w:pPr>
              <w:pStyle w:val="TableParagraph"/>
              <w:spacing w:before="87"/>
              <w:ind w:left="26"/>
              <w:rPr>
                <w:sz w:val="20"/>
              </w:rPr>
            </w:pPr>
            <w:r>
              <w:rPr>
                <w:spacing w:val="-5"/>
                <w:sz w:val="20"/>
              </w:rPr>
              <w:t>108</w:t>
            </w:r>
          </w:p>
        </w:tc>
        <w:tc>
          <w:tcPr>
            <w:tcW w:w="1590" w:type="dxa"/>
          </w:tcPr>
          <w:p w14:paraId="72A19E84" w14:textId="77777777" w:rsidR="00DF38C3" w:rsidRDefault="00D46CFF">
            <w:pPr>
              <w:pStyle w:val="TableParagraph"/>
              <w:spacing w:before="87"/>
              <w:ind w:left="28" w:right="3"/>
              <w:rPr>
                <w:sz w:val="20"/>
              </w:rPr>
            </w:pPr>
            <w:r>
              <w:rPr>
                <w:spacing w:val="-5"/>
                <w:sz w:val="20"/>
              </w:rPr>
              <w:t>100</w:t>
            </w:r>
          </w:p>
        </w:tc>
      </w:tr>
      <w:tr w:rsidR="00DF38C3" w14:paraId="312E27F7" w14:textId="77777777">
        <w:trPr>
          <w:trHeight w:val="405"/>
        </w:trPr>
        <w:tc>
          <w:tcPr>
            <w:tcW w:w="3857" w:type="dxa"/>
          </w:tcPr>
          <w:p w14:paraId="071CD2F5" w14:textId="77777777" w:rsidR="00DF38C3" w:rsidRDefault="00D46CFF">
            <w:pPr>
              <w:pStyle w:val="TableParagraph"/>
              <w:spacing w:before="87"/>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№13</w:t>
            </w:r>
          </w:p>
        </w:tc>
        <w:tc>
          <w:tcPr>
            <w:tcW w:w="1012" w:type="dxa"/>
          </w:tcPr>
          <w:p w14:paraId="77D5A8DD"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5ABC1866" w14:textId="77777777" w:rsidR="00DF38C3" w:rsidRDefault="00D46CFF">
            <w:pPr>
              <w:pStyle w:val="TableParagraph"/>
              <w:spacing w:before="87"/>
              <w:ind w:left="20"/>
              <w:rPr>
                <w:sz w:val="20"/>
              </w:rPr>
            </w:pPr>
            <w:r>
              <w:rPr>
                <w:spacing w:val="-2"/>
                <w:sz w:val="20"/>
              </w:rPr>
              <w:t>Надземная</w:t>
            </w:r>
          </w:p>
        </w:tc>
        <w:tc>
          <w:tcPr>
            <w:tcW w:w="1219" w:type="dxa"/>
          </w:tcPr>
          <w:p w14:paraId="7D00F377" w14:textId="77777777" w:rsidR="00DF38C3" w:rsidRDefault="00D46CFF">
            <w:pPr>
              <w:pStyle w:val="TableParagraph"/>
              <w:spacing w:before="87"/>
              <w:ind w:left="26"/>
              <w:rPr>
                <w:sz w:val="20"/>
              </w:rPr>
            </w:pPr>
            <w:r>
              <w:rPr>
                <w:spacing w:val="-5"/>
                <w:sz w:val="20"/>
              </w:rPr>
              <w:t>133</w:t>
            </w:r>
          </w:p>
        </w:tc>
        <w:tc>
          <w:tcPr>
            <w:tcW w:w="1590" w:type="dxa"/>
          </w:tcPr>
          <w:p w14:paraId="28892A72" w14:textId="77777777" w:rsidR="00DF38C3" w:rsidRDefault="00D46CFF">
            <w:pPr>
              <w:pStyle w:val="TableParagraph"/>
              <w:spacing w:before="87"/>
              <w:ind w:left="28" w:right="3"/>
              <w:rPr>
                <w:sz w:val="20"/>
              </w:rPr>
            </w:pPr>
            <w:r>
              <w:rPr>
                <w:spacing w:val="-5"/>
                <w:sz w:val="20"/>
              </w:rPr>
              <w:t>100</w:t>
            </w:r>
          </w:p>
        </w:tc>
      </w:tr>
      <w:tr w:rsidR="00DF38C3" w14:paraId="46157450" w14:textId="77777777">
        <w:trPr>
          <w:trHeight w:val="405"/>
        </w:trPr>
        <w:tc>
          <w:tcPr>
            <w:tcW w:w="3857" w:type="dxa"/>
          </w:tcPr>
          <w:p w14:paraId="52BFEC52" w14:textId="77777777" w:rsidR="00DF38C3" w:rsidRDefault="00D46CFF">
            <w:pPr>
              <w:pStyle w:val="TableParagraph"/>
              <w:spacing w:before="87"/>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№14</w:t>
            </w:r>
          </w:p>
        </w:tc>
        <w:tc>
          <w:tcPr>
            <w:tcW w:w="1012" w:type="dxa"/>
          </w:tcPr>
          <w:p w14:paraId="27D9EB78"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6E2B20B9" w14:textId="77777777" w:rsidR="00DF38C3" w:rsidRDefault="00D46CFF">
            <w:pPr>
              <w:pStyle w:val="TableParagraph"/>
              <w:spacing w:before="87"/>
              <w:ind w:left="20"/>
              <w:rPr>
                <w:sz w:val="20"/>
              </w:rPr>
            </w:pPr>
            <w:r>
              <w:rPr>
                <w:spacing w:val="-2"/>
                <w:sz w:val="20"/>
              </w:rPr>
              <w:t>Надземная</w:t>
            </w:r>
          </w:p>
        </w:tc>
        <w:tc>
          <w:tcPr>
            <w:tcW w:w="1219" w:type="dxa"/>
          </w:tcPr>
          <w:p w14:paraId="07935A03" w14:textId="77777777" w:rsidR="00DF38C3" w:rsidRDefault="00D46CFF">
            <w:pPr>
              <w:pStyle w:val="TableParagraph"/>
              <w:spacing w:before="87"/>
              <w:ind w:left="26"/>
              <w:rPr>
                <w:sz w:val="20"/>
              </w:rPr>
            </w:pPr>
            <w:r>
              <w:rPr>
                <w:spacing w:val="-5"/>
                <w:sz w:val="20"/>
              </w:rPr>
              <w:t>108</w:t>
            </w:r>
          </w:p>
        </w:tc>
        <w:tc>
          <w:tcPr>
            <w:tcW w:w="1590" w:type="dxa"/>
          </w:tcPr>
          <w:p w14:paraId="3AF0E1DB" w14:textId="77777777" w:rsidR="00DF38C3" w:rsidRDefault="00D46CFF">
            <w:pPr>
              <w:pStyle w:val="TableParagraph"/>
              <w:spacing w:before="87"/>
              <w:ind w:left="28" w:right="3"/>
              <w:rPr>
                <w:sz w:val="20"/>
              </w:rPr>
            </w:pPr>
            <w:r>
              <w:rPr>
                <w:spacing w:val="-5"/>
                <w:sz w:val="20"/>
              </w:rPr>
              <w:t>100</w:t>
            </w:r>
          </w:p>
        </w:tc>
      </w:tr>
      <w:tr w:rsidR="00DF38C3" w14:paraId="5F9E72C3" w14:textId="77777777">
        <w:trPr>
          <w:trHeight w:val="405"/>
        </w:trPr>
        <w:tc>
          <w:tcPr>
            <w:tcW w:w="3857" w:type="dxa"/>
          </w:tcPr>
          <w:p w14:paraId="401BEE2A" w14:textId="77777777" w:rsidR="00DF38C3" w:rsidRDefault="00D46CFF">
            <w:pPr>
              <w:pStyle w:val="TableParagraph"/>
              <w:spacing w:before="87"/>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№15</w:t>
            </w:r>
          </w:p>
        </w:tc>
        <w:tc>
          <w:tcPr>
            <w:tcW w:w="1012" w:type="dxa"/>
          </w:tcPr>
          <w:p w14:paraId="0A8C9794" w14:textId="77777777" w:rsidR="00DF38C3" w:rsidRDefault="00D46CFF">
            <w:pPr>
              <w:pStyle w:val="TableParagraph"/>
              <w:spacing w:before="87"/>
              <w:ind w:left="24" w:right="1"/>
              <w:rPr>
                <w:sz w:val="20"/>
              </w:rPr>
            </w:pPr>
            <w:r>
              <w:rPr>
                <w:spacing w:val="-7"/>
                <w:sz w:val="20"/>
              </w:rPr>
              <w:t>Уч-</w:t>
            </w:r>
            <w:r>
              <w:rPr>
                <w:spacing w:val="-10"/>
                <w:sz w:val="20"/>
              </w:rPr>
              <w:t>1</w:t>
            </w:r>
          </w:p>
        </w:tc>
        <w:tc>
          <w:tcPr>
            <w:tcW w:w="1732" w:type="dxa"/>
          </w:tcPr>
          <w:p w14:paraId="4E9FC5D5" w14:textId="77777777" w:rsidR="00DF38C3" w:rsidRDefault="00D46CFF">
            <w:pPr>
              <w:pStyle w:val="TableParagraph"/>
              <w:spacing w:before="87"/>
              <w:ind w:left="20"/>
              <w:rPr>
                <w:sz w:val="20"/>
              </w:rPr>
            </w:pPr>
            <w:r>
              <w:rPr>
                <w:spacing w:val="-2"/>
                <w:sz w:val="20"/>
              </w:rPr>
              <w:t>Надземная</w:t>
            </w:r>
          </w:p>
        </w:tc>
        <w:tc>
          <w:tcPr>
            <w:tcW w:w="1219" w:type="dxa"/>
          </w:tcPr>
          <w:p w14:paraId="627557A4" w14:textId="77777777" w:rsidR="00DF38C3" w:rsidRDefault="00D46CFF">
            <w:pPr>
              <w:pStyle w:val="TableParagraph"/>
              <w:spacing w:before="87"/>
              <w:ind w:left="26"/>
              <w:rPr>
                <w:sz w:val="20"/>
              </w:rPr>
            </w:pPr>
            <w:r>
              <w:rPr>
                <w:spacing w:val="-5"/>
                <w:sz w:val="20"/>
              </w:rPr>
              <w:t>108</w:t>
            </w:r>
          </w:p>
        </w:tc>
        <w:tc>
          <w:tcPr>
            <w:tcW w:w="1590" w:type="dxa"/>
          </w:tcPr>
          <w:p w14:paraId="4AB0118F" w14:textId="77777777" w:rsidR="00DF38C3" w:rsidRDefault="00D46CFF">
            <w:pPr>
              <w:pStyle w:val="TableParagraph"/>
              <w:spacing w:before="87"/>
              <w:ind w:left="28" w:right="3"/>
              <w:rPr>
                <w:sz w:val="20"/>
              </w:rPr>
            </w:pPr>
            <w:r>
              <w:rPr>
                <w:spacing w:val="-5"/>
                <w:sz w:val="20"/>
              </w:rPr>
              <w:t>100</w:t>
            </w:r>
          </w:p>
        </w:tc>
      </w:tr>
      <w:tr w:rsidR="00DF38C3" w14:paraId="6AF24BCD" w14:textId="77777777">
        <w:trPr>
          <w:trHeight w:val="405"/>
        </w:trPr>
        <w:tc>
          <w:tcPr>
            <w:tcW w:w="3857" w:type="dxa"/>
          </w:tcPr>
          <w:p w14:paraId="5CA59E8C" w14:textId="77777777" w:rsidR="00DF38C3" w:rsidRDefault="00D46CFF">
            <w:pPr>
              <w:pStyle w:val="TableParagraph"/>
              <w:spacing w:before="88"/>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№16</w:t>
            </w:r>
          </w:p>
        </w:tc>
        <w:tc>
          <w:tcPr>
            <w:tcW w:w="1012" w:type="dxa"/>
          </w:tcPr>
          <w:p w14:paraId="58C0366D" w14:textId="77777777" w:rsidR="00DF38C3" w:rsidRDefault="00D46CFF">
            <w:pPr>
              <w:pStyle w:val="TableParagraph"/>
              <w:spacing w:before="88"/>
              <w:ind w:left="24" w:right="1"/>
              <w:rPr>
                <w:sz w:val="20"/>
              </w:rPr>
            </w:pPr>
            <w:r>
              <w:rPr>
                <w:spacing w:val="-7"/>
                <w:sz w:val="20"/>
              </w:rPr>
              <w:t>Уч-</w:t>
            </w:r>
            <w:r>
              <w:rPr>
                <w:spacing w:val="-10"/>
                <w:sz w:val="20"/>
              </w:rPr>
              <w:t>1</w:t>
            </w:r>
          </w:p>
        </w:tc>
        <w:tc>
          <w:tcPr>
            <w:tcW w:w="1732" w:type="dxa"/>
          </w:tcPr>
          <w:p w14:paraId="60F4DE12" w14:textId="77777777" w:rsidR="00DF38C3" w:rsidRDefault="00D46CFF">
            <w:pPr>
              <w:pStyle w:val="TableParagraph"/>
              <w:spacing w:before="88"/>
              <w:ind w:left="20"/>
              <w:rPr>
                <w:sz w:val="20"/>
              </w:rPr>
            </w:pPr>
            <w:r>
              <w:rPr>
                <w:spacing w:val="-2"/>
                <w:sz w:val="20"/>
              </w:rPr>
              <w:t>Надземная</w:t>
            </w:r>
          </w:p>
        </w:tc>
        <w:tc>
          <w:tcPr>
            <w:tcW w:w="1219" w:type="dxa"/>
          </w:tcPr>
          <w:p w14:paraId="2CF836A7" w14:textId="77777777" w:rsidR="00DF38C3" w:rsidRDefault="00D46CFF">
            <w:pPr>
              <w:pStyle w:val="TableParagraph"/>
              <w:spacing w:before="88"/>
              <w:ind w:left="26"/>
              <w:rPr>
                <w:sz w:val="20"/>
              </w:rPr>
            </w:pPr>
            <w:r>
              <w:rPr>
                <w:spacing w:val="-5"/>
                <w:sz w:val="20"/>
              </w:rPr>
              <w:t>108</w:t>
            </w:r>
          </w:p>
        </w:tc>
        <w:tc>
          <w:tcPr>
            <w:tcW w:w="1590" w:type="dxa"/>
          </w:tcPr>
          <w:p w14:paraId="49555D8A" w14:textId="77777777" w:rsidR="00DF38C3" w:rsidRDefault="00D46CFF">
            <w:pPr>
              <w:pStyle w:val="TableParagraph"/>
              <w:spacing w:before="88"/>
              <w:ind w:left="28" w:right="3"/>
              <w:rPr>
                <w:sz w:val="20"/>
              </w:rPr>
            </w:pPr>
            <w:r>
              <w:rPr>
                <w:spacing w:val="-5"/>
                <w:sz w:val="20"/>
              </w:rPr>
              <w:t>100</w:t>
            </w:r>
          </w:p>
        </w:tc>
      </w:tr>
      <w:tr w:rsidR="00DF38C3" w14:paraId="59F99D7A" w14:textId="77777777">
        <w:trPr>
          <w:trHeight w:val="405"/>
        </w:trPr>
        <w:tc>
          <w:tcPr>
            <w:tcW w:w="3857" w:type="dxa"/>
          </w:tcPr>
          <w:p w14:paraId="6C52DB0D" w14:textId="77777777" w:rsidR="00DF38C3" w:rsidRDefault="00D46CFF">
            <w:pPr>
              <w:pStyle w:val="TableParagraph"/>
              <w:spacing w:before="88"/>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№17</w:t>
            </w:r>
          </w:p>
        </w:tc>
        <w:tc>
          <w:tcPr>
            <w:tcW w:w="1012" w:type="dxa"/>
          </w:tcPr>
          <w:p w14:paraId="41AA6AFF" w14:textId="77777777" w:rsidR="00DF38C3" w:rsidRDefault="00D46CFF">
            <w:pPr>
              <w:pStyle w:val="TableParagraph"/>
              <w:spacing w:before="88"/>
              <w:ind w:left="24" w:right="1"/>
              <w:rPr>
                <w:sz w:val="20"/>
              </w:rPr>
            </w:pPr>
            <w:r>
              <w:rPr>
                <w:spacing w:val="-7"/>
                <w:sz w:val="20"/>
              </w:rPr>
              <w:t>Уч-</w:t>
            </w:r>
            <w:r>
              <w:rPr>
                <w:spacing w:val="-10"/>
                <w:sz w:val="20"/>
              </w:rPr>
              <w:t>1</w:t>
            </w:r>
          </w:p>
        </w:tc>
        <w:tc>
          <w:tcPr>
            <w:tcW w:w="1732" w:type="dxa"/>
          </w:tcPr>
          <w:p w14:paraId="41D79A6B" w14:textId="77777777" w:rsidR="00DF38C3" w:rsidRDefault="00D46CFF">
            <w:pPr>
              <w:pStyle w:val="TableParagraph"/>
              <w:spacing w:before="88"/>
              <w:ind w:left="20"/>
              <w:rPr>
                <w:sz w:val="20"/>
              </w:rPr>
            </w:pPr>
            <w:r>
              <w:rPr>
                <w:spacing w:val="-2"/>
                <w:sz w:val="20"/>
              </w:rPr>
              <w:t>Надземная</w:t>
            </w:r>
          </w:p>
        </w:tc>
        <w:tc>
          <w:tcPr>
            <w:tcW w:w="1219" w:type="dxa"/>
          </w:tcPr>
          <w:p w14:paraId="074BD64A" w14:textId="77777777" w:rsidR="00DF38C3" w:rsidRDefault="00D46CFF">
            <w:pPr>
              <w:pStyle w:val="TableParagraph"/>
              <w:spacing w:before="88"/>
              <w:ind w:left="26"/>
              <w:rPr>
                <w:sz w:val="20"/>
              </w:rPr>
            </w:pPr>
            <w:r>
              <w:rPr>
                <w:spacing w:val="-5"/>
                <w:sz w:val="20"/>
              </w:rPr>
              <w:t>108</w:t>
            </w:r>
          </w:p>
        </w:tc>
        <w:tc>
          <w:tcPr>
            <w:tcW w:w="1590" w:type="dxa"/>
          </w:tcPr>
          <w:p w14:paraId="03687914" w14:textId="77777777" w:rsidR="00DF38C3" w:rsidRDefault="00D46CFF">
            <w:pPr>
              <w:pStyle w:val="TableParagraph"/>
              <w:spacing w:before="88"/>
              <w:ind w:left="28" w:right="3"/>
              <w:rPr>
                <w:sz w:val="20"/>
              </w:rPr>
            </w:pPr>
            <w:r>
              <w:rPr>
                <w:spacing w:val="-5"/>
                <w:sz w:val="20"/>
              </w:rPr>
              <w:t>100</w:t>
            </w:r>
          </w:p>
        </w:tc>
      </w:tr>
      <w:tr w:rsidR="00DF38C3" w14:paraId="7D19F4A3" w14:textId="77777777">
        <w:trPr>
          <w:trHeight w:val="405"/>
        </w:trPr>
        <w:tc>
          <w:tcPr>
            <w:tcW w:w="3857" w:type="dxa"/>
          </w:tcPr>
          <w:p w14:paraId="581B2769" w14:textId="77777777" w:rsidR="00DF38C3" w:rsidRDefault="00D46CFF">
            <w:pPr>
              <w:pStyle w:val="TableParagraph"/>
              <w:spacing w:before="88"/>
              <w:ind w:left="20" w:right="2"/>
              <w:rPr>
                <w:sz w:val="20"/>
              </w:rPr>
            </w:pPr>
            <w:r>
              <w:rPr>
                <w:spacing w:val="-4"/>
                <w:sz w:val="20"/>
              </w:rPr>
              <w:t>Планируемая</w:t>
            </w:r>
            <w:r>
              <w:rPr>
                <w:sz w:val="20"/>
              </w:rPr>
              <w:t xml:space="preserve"> </w:t>
            </w:r>
            <w:r>
              <w:rPr>
                <w:spacing w:val="-4"/>
                <w:sz w:val="20"/>
              </w:rPr>
              <w:t>БМК</w:t>
            </w:r>
            <w:r>
              <w:rPr>
                <w:spacing w:val="3"/>
                <w:sz w:val="20"/>
              </w:rPr>
              <w:t xml:space="preserve"> </w:t>
            </w:r>
            <w:r>
              <w:rPr>
                <w:spacing w:val="-5"/>
                <w:sz w:val="20"/>
              </w:rPr>
              <w:t>№18</w:t>
            </w:r>
          </w:p>
        </w:tc>
        <w:tc>
          <w:tcPr>
            <w:tcW w:w="1012" w:type="dxa"/>
          </w:tcPr>
          <w:p w14:paraId="24C3DC09" w14:textId="77777777" w:rsidR="00DF38C3" w:rsidRDefault="00D46CFF">
            <w:pPr>
              <w:pStyle w:val="TableParagraph"/>
              <w:spacing w:before="88"/>
              <w:ind w:left="24" w:right="1"/>
              <w:rPr>
                <w:sz w:val="20"/>
              </w:rPr>
            </w:pPr>
            <w:r>
              <w:rPr>
                <w:spacing w:val="-7"/>
                <w:sz w:val="20"/>
              </w:rPr>
              <w:t>Уч-</w:t>
            </w:r>
            <w:r>
              <w:rPr>
                <w:spacing w:val="-10"/>
                <w:sz w:val="20"/>
              </w:rPr>
              <w:t>1</w:t>
            </w:r>
          </w:p>
        </w:tc>
        <w:tc>
          <w:tcPr>
            <w:tcW w:w="1732" w:type="dxa"/>
          </w:tcPr>
          <w:p w14:paraId="08DD0689" w14:textId="77777777" w:rsidR="00DF38C3" w:rsidRDefault="00D46CFF">
            <w:pPr>
              <w:pStyle w:val="TableParagraph"/>
              <w:spacing w:before="88"/>
              <w:ind w:left="20"/>
              <w:rPr>
                <w:sz w:val="20"/>
              </w:rPr>
            </w:pPr>
            <w:r>
              <w:rPr>
                <w:spacing w:val="-2"/>
                <w:sz w:val="20"/>
              </w:rPr>
              <w:t>Надземная</w:t>
            </w:r>
          </w:p>
        </w:tc>
        <w:tc>
          <w:tcPr>
            <w:tcW w:w="1219" w:type="dxa"/>
          </w:tcPr>
          <w:p w14:paraId="22507144" w14:textId="77777777" w:rsidR="00DF38C3" w:rsidRDefault="00D46CFF">
            <w:pPr>
              <w:pStyle w:val="TableParagraph"/>
              <w:spacing w:before="88"/>
              <w:ind w:left="26"/>
              <w:rPr>
                <w:sz w:val="20"/>
              </w:rPr>
            </w:pPr>
            <w:r>
              <w:rPr>
                <w:spacing w:val="-5"/>
                <w:sz w:val="20"/>
              </w:rPr>
              <w:t>108</w:t>
            </w:r>
          </w:p>
        </w:tc>
        <w:tc>
          <w:tcPr>
            <w:tcW w:w="1590" w:type="dxa"/>
          </w:tcPr>
          <w:p w14:paraId="0315F9BA" w14:textId="77777777" w:rsidR="00DF38C3" w:rsidRDefault="00D46CFF">
            <w:pPr>
              <w:pStyle w:val="TableParagraph"/>
              <w:spacing w:before="88"/>
              <w:ind w:left="28" w:right="3"/>
              <w:rPr>
                <w:sz w:val="20"/>
              </w:rPr>
            </w:pPr>
            <w:r>
              <w:rPr>
                <w:spacing w:val="-5"/>
                <w:sz w:val="20"/>
              </w:rPr>
              <w:t>100</w:t>
            </w:r>
          </w:p>
        </w:tc>
      </w:tr>
    </w:tbl>
    <w:p w14:paraId="67CB0787" w14:textId="77777777" w:rsidR="00DF38C3" w:rsidRDefault="00D46CFF">
      <w:pPr>
        <w:pStyle w:val="a3"/>
        <w:spacing w:before="6" w:line="364" w:lineRule="auto"/>
        <w:ind w:left="426" w:right="416" w:firstLine="708"/>
        <w:jc w:val="both"/>
      </w:pPr>
      <w:r>
        <w:rPr>
          <w:w w:val="105"/>
        </w:rPr>
        <w:t xml:space="preserve">На территории </w:t>
      </w:r>
      <w:proofErr w:type="spellStart"/>
      <w:r>
        <w:rPr>
          <w:w w:val="105"/>
        </w:rPr>
        <w:t>с.п</w:t>
      </w:r>
      <w:proofErr w:type="spellEnd"/>
      <w:r>
        <w:rPr>
          <w:w w:val="105"/>
        </w:rPr>
        <w:t xml:space="preserve">. Ягодное для подключения перспективных объектов </w:t>
      </w:r>
      <w:r>
        <w:t>строительства</w:t>
      </w:r>
      <w:r>
        <w:rPr>
          <w:spacing w:val="-3"/>
        </w:rPr>
        <w:t xml:space="preserve"> </w:t>
      </w:r>
      <w:r>
        <w:t>к</w:t>
      </w:r>
      <w:r>
        <w:rPr>
          <w:spacing w:val="-1"/>
        </w:rPr>
        <w:t xml:space="preserve"> </w:t>
      </w:r>
      <w:r>
        <w:t>новым</w:t>
      </w:r>
      <w:r>
        <w:rPr>
          <w:spacing w:val="-1"/>
        </w:rPr>
        <w:t xml:space="preserve"> </w:t>
      </w:r>
      <w:r>
        <w:t>блочно-модульным</w:t>
      </w:r>
      <w:r>
        <w:rPr>
          <w:spacing w:val="-3"/>
        </w:rPr>
        <w:t xml:space="preserve"> </w:t>
      </w:r>
      <w:r>
        <w:t>котельным</w:t>
      </w:r>
      <w:r>
        <w:rPr>
          <w:spacing w:val="-1"/>
        </w:rPr>
        <w:t xml:space="preserve"> </w:t>
      </w:r>
      <w:r>
        <w:t>планируется</w:t>
      </w:r>
      <w:r>
        <w:rPr>
          <w:spacing w:val="-2"/>
        </w:rPr>
        <w:t xml:space="preserve"> </w:t>
      </w:r>
      <w:r>
        <w:t xml:space="preserve">строительство </w:t>
      </w:r>
      <w:r>
        <w:rPr>
          <w:spacing w:val="-2"/>
          <w:w w:val="105"/>
        </w:rPr>
        <w:t>тепловых</w:t>
      </w:r>
      <w:r>
        <w:rPr>
          <w:spacing w:val="-10"/>
          <w:w w:val="105"/>
        </w:rPr>
        <w:t xml:space="preserve"> </w:t>
      </w:r>
      <w:r>
        <w:rPr>
          <w:spacing w:val="-2"/>
          <w:w w:val="105"/>
        </w:rPr>
        <w:t>сетей</w:t>
      </w:r>
      <w:r>
        <w:rPr>
          <w:spacing w:val="-6"/>
          <w:w w:val="105"/>
        </w:rPr>
        <w:t xml:space="preserve"> </w:t>
      </w:r>
      <w:r>
        <w:rPr>
          <w:spacing w:val="-2"/>
          <w:w w:val="105"/>
        </w:rPr>
        <w:t>общей</w:t>
      </w:r>
      <w:r>
        <w:rPr>
          <w:spacing w:val="-6"/>
          <w:w w:val="105"/>
        </w:rPr>
        <w:t xml:space="preserve"> </w:t>
      </w:r>
      <w:r>
        <w:rPr>
          <w:spacing w:val="-2"/>
          <w:w w:val="105"/>
        </w:rPr>
        <w:t>протяженностью</w:t>
      </w:r>
      <w:r>
        <w:rPr>
          <w:spacing w:val="-6"/>
          <w:w w:val="105"/>
        </w:rPr>
        <w:t xml:space="preserve"> </w:t>
      </w:r>
      <w:r>
        <w:rPr>
          <w:spacing w:val="-2"/>
          <w:w w:val="105"/>
        </w:rPr>
        <w:t>ориентировочно</w:t>
      </w:r>
      <w:r>
        <w:rPr>
          <w:spacing w:val="-3"/>
          <w:w w:val="105"/>
        </w:rPr>
        <w:t xml:space="preserve"> </w:t>
      </w:r>
      <w:r>
        <w:rPr>
          <w:spacing w:val="-2"/>
          <w:w w:val="105"/>
        </w:rPr>
        <w:t>1900</w:t>
      </w:r>
      <w:r>
        <w:rPr>
          <w:spacing w:val="-5"/>
          <w:w w:val="105"/>
        </w:rPr>
        <w:t xml:space="preserve"> </w:t>
      </w:r>
      <w:r>
        <w:rPr>
          <w:spacing w:val="-2"/>
          <w:w w:val="105"/>
        </w:rPr>
        <w:t>м</w:t>
      </w:r>
      <w:r>
        <w:rPr>
          <w:spacing w:val="-6"/>
          <w:w w:val="105"/>
        </w:rPr>
        <w:t xml:space="preserve"> </w:t>
      </w:r>
      <w:r>
        <w:rPr>
          <w:spacing w:val="-2"/>
          <w:w w:val="105"/>
        </w:rPr>
        <w:t>(в</w:t>
      </w:r>
      <w:r>
        <w:rPr>
          <w:spacing w:val="-6"/>
          <w:w w:val="105"/>
        </w:rPr>
        <w:t xml:space="preserve"> </w:t>
      </w:r>
      <w:r>
        <w:rPr>
          <w:spacing w:val="-2"/>
          <w:w w:val="105"/>
        </w:rPr>
        <w:t xml:space="preserve">однотрубном </w:t>
      </w:r>
      <w:r>
        <w:rPr>
          <w:w w:val="105"/>
        </w:rPr>
        <w:t>исчислении). Способ прокладки – надземная.</w:t>
      </w:r>
    </w:p>
    <w:p w14:paraId="72ECAF9D" w14:textId="77777777" w:rsidR="00DF38C3" w:rsidRDefault="00DF38C3">
      <w:pPr>
        <w:pStyle w:val="a3"/>
        <w:spacing w:before="137"/>
      </w:pPr>
    </w:p>
    <w:p w14:paraId="7D1A179D" w14:textId="77777777" w:rsidR="00DF38C3" w:rsidRDefault="00D46CFF">
      <w:pPr>
        <w:pStyle w:val="a4"/>
        <w:numPr>
          <w:ilvl w:val="1"/>
          <w:numId w:val="6"/>
        </w:numPr>
        <w:tabs>
          <w:tab w:val="left" w:pos="830"/>
        </w:tabs>
        <w:spacing w:line="360" w:lineRule="auto"/>
        <w:ind w:right="419" w:firstLine="0"/>
        <w:jc w:val="both"/>
        <w:rPr>
          <w:rFonts w:ascii="Arial" w:hAnsi="Arial"/>
          <w:b/>
          <w:sz w:val="24"/>
        </w:rPr>
      </w:pPr>
      <w:r>
        <w:rPr>
          <w:rFonts w:ascii="Arial" w:hAnsi="Arial"/>
          <w:b/>
          <w:sz w:val="24"/>
        </w:rPr>
        <w:t>Предложения по новому</w:t>
      </w:r>
      <w:r>
        <w:rPr>
          <w:rFonts w:ascii="Arial" w:hAnsi="Arial"/>
          <w:b/>
          <w:spacing w:val="-3"/>
          <w:sz w:val="24"/>
        </w:rPr>
        <w:t xml:space="preserve"> </w:t>
      </w:r>
      <w:r>
        <w:rPr>
          <w:rFonts w:ascii="Arial" w:hAnsi="Arial"/>
          <w:b/>
          <w:sz w:val="24"/>
        </w:rPr>
        <w:t>строительству и реконструкции тепловых сетей, обеспечивающие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w:t>
      </w:r>
    </w:p>
    <w:p w14:paraId="6D08CC5B" w14:textId="77777777" w:rsidR="00DF38C3" w:rsidRDefault="00D46CFF">
      <w:pPr>
        <w:pStyle w:val="a3"/>
        <w:spacing w:before="7" w:line="367" w:lineRule="auto"/>
        <w:ind w:left="426" w:right="416" w:firstLine="708"/>
        <w:jc w:val="both"/>
      </w:pPr>
      <w:r>
        <w:t xml:space="preserve">Строительство тепловых сетей, обеспечивающих условия, при наличии которых существует возможность поставок тепловой энергии потребителям от различных источников тепловой энергии при сохранении надежности теплоснабжения в </w:t>
      </w:r>
      <w:proofErr w:type="spellStart"/>
      <w:r>
        <w:t>с.п</w:t>
      </w:r>
      <w:proofErr w:type="spellEnd"/>
      <w:r>
        <w:t>. Ягодное, не требуется.</w:t>
      </w:r>
    </w:p>
    <w:p w14:paraId="0594B5AD" w14:textId="77777777" w:rsidR="00DF38C3" w:rsidRDefault="00DF38C3">
      <w:pPr>
        <w:pStyle w:val="a3"/>
        <w:spacing w:line="367" w:lineRule="auto"/>
        <w:jc w:val="both"/>
        <w:sectPr w:rsidR="00DF38C3">
          <w:pgSz w:w="11910" w:h="16850"/>
          <w:pgMar w:top="1040" w:right="425" w:bottom="1260" w:left="1275" w:header="0" w:footer="1009" w:gutter="0"/>
          <w:cols w:space="720"/>
        </w:sectPr>
      </w:pPr>
    </w:p>
    <w:p w14:paraId="350A4FA4" w14:textId="77777777" w:rsidR="00DF38C3" w:rsidRDefault="00D46CFF">
      <w:pPr>
        <w:pStyle w:val="a4"/>
        <w:numPr>
          <w:ilvl w:val="1"/>
          <w:numId w:val="6"/>
        </w:numPr>
        <w:tabs>
          <w:tab w:val="left" w:pos="995"/>
        </w:tabs>
        <w:spacing w:before="74" w:line="360" w:lineRule="auto"/>
        <w:ind w:right="422" w:firstLine="0"/>
        <w:jc w:val="both"/>
        <w:rPr>
          <w:rFonts w:ascii="Arial" w:hAnsi="Arial"/>
          <w:b/>
          <w:sz w:val="24"/>
        </w:rPr>
      </w:pPr>
      <w:r>
        <w:rPr>
          <w:rFonts w:ascii="Arial" w:hAnsi="Arial"/>
          <w:b/>
          <w:sz w:val="24"/>
        </w:rPr>
        <w:lastRenderedPageBreak/>
        <w:t xml:space="preserve">Предложения по строительству и реконструкции тепловых сетей для повышения эффективности функционирования системы теплоснабжения, в том числе за счет перевода котельных в пиковый режим работы или </w:t>
      </w:r>
      <w:r>
        <w:rPr>
          <w:rFonts w:ascii="Arial" w:hAnsi="Arial"/>
          <w:b/>
          <w:spacing w:val="-2"/>
          <w:sz w:val="24"/>
        </w:rPr>
        <w:t>ликвидации.</w:t>
      </w:r>
    </w:p>
    <w:p w14:paraId="679E1D58" w14:textId="77777777" w:rsidR="00DF38C3" w:rsidRDefault="00D46CFF">
      <w:pPr>
        <w:pStyle w:val="a3"/>
        <w:spacing w:before="4" w:line="364" w:lineRule="auto"/>
        <w:ind w:left="426" w:right="415" w:firstLine="708"/>
        <w:jc w:val="both"/>
      </w:pPr>
      <w:r>
        <w:t xml:space="preserve">Строительство или реконструкция тепловых сетей в </w:t>
      </w:r>
      <w:proofErr w:type="spellStart"/>
      <w:r>
        <w:t>с.п</w:t>
      </w:r>
      <w:proofErr w:type="spellEnd"/>
      <w:r>
        <w:t>. Ягодное для повышения эффективности функционирования системы теплоснабжения, не требуется. Тепловые сети от действующих источников теплоснабжения были введены</w:t>
      </w:r>
      <w:r>
        <w:rPr>
          <w:spacing w:val="-2"/>
        </w:rPr>
        <w:t xml:space="preserve"> </w:t>
      </w:r>
      <w:r>
        <w:t>в</w:t>
      </w:r>
      <w:r>
        <w:rPr>
          <w:spacing w:val="-3"/>
        </w:rPr>
        <w:t xml:space="preserve"> </w:t>
      </w:r>
      <w:r>
        <w:t>эксплуатацию</w:t>
      </w:r>
      <w:r>
        <w:rPr>
          <w:spacing w:val="-3"/>
        </w:rPr>
        <w:t xml:space="preserve"> </w:t>
      </w:r>
      <w:r>
        <w:t>в 1970,</w:t>
      </w:r>
      <w:r>
        <w:rPr>
          <w:spacing w:val="-2"/>
        </w:rPr>
        <w:t xml:space="preserve"> </w:t>
      </w:r>
      <w:r>
        <w:t>1975</w:t>
      </w:r>
      <w:r>
        <w:rPr>
          <w:spacing w:val="-1"/>
        </w:rPr>
        <w:t xml:space="preserve"> </w:t>
      </w:r>
      <w:r>
        <w:t>и 2008</w:t>
      </w:r>
      <w:r>
        <w:rPr>
          <w:spacing w:val="-1"/>
        </w:rPr>
        <w:t xml:space="preserve"> </w:t>
      </w:r>
      <w:r>
        <w:t>гг. Надобность</w:t>
      </w:r>
      <w:r>
        <w:rPr>
          <w:spacing w:val="-1"/>
        </w:rPr>
        <w:t xml:space="preserve"> </w:t>
      </w:r>
      <w:r>
        <w:t>перевода</w:t>
      </w:r>
      <w:r>
        <w:rPr>
          <w:spacing w:val="-1"/>
        </w:rPr>
        <w:t xml:space="preserve"> </w:t>
      </w:r>
      <w:r>
        <w:t>котельных</w:t>
      </w:r>
      <w:r>
        <w:rPr>
          <w:spacing w:val="-5"/>
        </w:rPr>
        <w:t xml:space="preserve"> </w:t>
      </w:r>
      <w:r>
        <w:t>в пиковый режим работы или ликвидация котельных, отсутствует.</w:t>
      </w:r>
    </w:p>
    <w:p w14:paraId="37D89FD9" w14:textId="77777777" w:rsidR="00DF38C3" w:rsidRDefault="00DF38C3">
      <w:pPr>
        <w:pStyle w:val="a3"/>
        <w:spacing w:before="139"/>
      </w:pPr>
    </w:p>
    <w:p w14:paraId="0C790A5F" w14:textId="77777777" w:rsidR="00DF38C3" w:rsidRDefault="00D46CFF">
      <w:pPr>
        <w:pStyle w:val="a4"/>
        <w:numPr>
          <w:ilvl w:val="1"/>
          <w:numId w:val="6"/>
        </w:numPr>
        <w:tabs>
          <w:tab w:val="left" w:pos="995"/>
        </w:tabs>
        <w:spacing w:before="1" w:line="360" w:lineRule="auto"/>
        <w:ind w:right="419" w:firstLine="0"/>
        <w:jc w:val="both"/>
        <w:rPr>
          <w:rFonts w:ascii="Arial" w:hAnsi="Arial"/>
          <w:b/>
          <w:sz w:val="24"/>
        </w:rPr>
      </w:pPr>
      <w:r>
        <w:rPr>
          <w:rFonts w:ascii="Arial" w:hAnsi="Arial"/>
          <w:b/>
          <w:sz w:val="24"/>
        </w:rPr>
        <w:t>Предложения по строительству и реконструкции тепловых сетей для обеспечения нормативной надежности и безопасности теплоснабжения, определяемых в соответствии с методическими указаниями по расчету уровня надежности и качества поставляемых товаров, оказываемых услуг для организаций, осуществляющих деятельность по производству и (или) передаче тепловой энергии, утверждаемыми уполномоченным Правительством Российской Федерации федеральным органом исполнительной власти.</w:t>
      </w:r>
    </w:p>
    <w:p w14:paraId="1A8F9D61" w14:textId="77777777" w:rsidR="00DF38C3" w:rsidRDefault="00D46CFF">
      <w:pPr>
        <w:pStyle w:val="a3"/>
        <w:spacing w:before="4" w:line="367" w:lineRule="auto"/>
        <w:ind w:left="426" w:right="416" w:firstLine="708"/>
        <w:jc w:val="both"/>
      </w:pPr>
      <w:r>
        <w:t>Строительство и реконструкция тепловых сетей для обеспечения нормативной надежности и безопасности теплоснабжения не требуется.</w:t>
      </w:r>
    </w:p>
    <w:p w14:paraId="129554ED" w14:textId="77777777" w:rsidR="00DF38C3" w:rsidRDefault="00DF38C3">
      <w:pPr>
        <w:pStyle w:val="a3"/>
        <w:spacing w:line="367" w:lineRule="auto"/>
        <w:jc w:val="both"/>
        <w:sectPr w:rsidR="00DF38C3">
          <w:pgSz w:w="11910" w:h="16850"/>
          <w:pgMar w:top="1040" w:right="425" w:bottom="1260" w:left="1275" w:header="0" w:footer="1009" w:gutter="0"/>
          <w:cols w:space="720"/>
        </w:sectPr>
      </w:pPr>
    </w:p>
    <w:p w14:paraId="05E7D4E7" w14:textId="77777777" w:rsidR="00DF38C3" w:rsidRDefault="00D46CFF">
      <w:pPr>
        <w:pStyle w:val="1"/>
        <w:spacing w:before="78" w:line="360" w:lineRule="auto"/>
        <w:ind w:right="456" w:firstLine="708"/>
      </w:pPr>
      <w:bookmarkStart w:id="7" w:name="_TOC_250007"/>
      <w:r>
        <w:lastRenderedPageBreak/>
        <w:t>Раздел</w:t>
      </w:r>
      <w:r>
        <w:rPr>
          <w:spacing w:val="-7"/>
        </w:rPr>
        <w:t xml:space="preserve"> </w:t>
      </w:r>
      <w:r>
        <w:t>7.</w:t>
      </w:r>
      <w:r>
        <w:rPr>
          <w:spacing w:val="-5"/>
        </w:rPr>
        <w:t xml:space="preserve"> </w:t>
      </w:r>
      <w:r>
        <w:t>Предложения</w:t>
      </w:r>
      <w:r>
        <w:rPr>
          <w:spacing w:val="-5"/>
        </w:rPr>
        <w:t xml:space="preserve"> </w:t>
      </w:r>
      <w:r>
        <w:t>по</w:t>
      </w:r>
      <w:r>
        <w:rPr>
          <w:spacing w:val="-5"/>
        </w:rPr>
        <w:t xml:space="preserve"> </w:t>
      </w:r>
      <w:r>
        <w:t>переводу</w:t>
      </w:r>
      <w:r>
        <w:rPr>
          <w:spacing w:val="-7"/>
        </w:rPr>
        <w:t xml:space="preserve"> </w:t>
      </w:r>
      <w:r>
        <w:t>открытых</w:t>
      </w:r>
      <w:r>
        <w:rPr>
          <w:spacing w:val="-1"/>
        </w:rPr>
        <w:t xml:space="preserve"> </w:t>
      </w:r>
      <w:r>
        <w:t>систем</w:t>
      </w:r>
      <w:r>
        <w:rPr>
          <w:spacing w:val="-8"/>
        </w:rPr>
        <w:t xml:space="preserve"> </w:t>
      </w:r>
      <w:bookmarkEnd w:id="7"/>
      <w:r>
        <w:t>теплоснабжения (горячего водоснабжения) в закрытые системы горячего водоснабжения.</w:t>
      </w:r>
    </w:p>
    <w:p w14:paraId="29DF5C5D" w14:textId="77777777" w:rsidR="00DF38C3" w:rsidRDefault="00D46CFF">
      <w:pPr>
        <w:pStyle w:val="a3"/>
        <w:spacing w:before="4" w:line="364" w:lineRule="auto"/>
        <w:ind w:left="426" w:right="420" w:firstLine="708"/>
        <w:jc w:val="both"/>
      </w:pPr>
      <w:r>
        <w:t>Источники тепловой энергии сельского поселения</w:t>
      </w:r>
      <w:r>
        <w:rPr>
          <w:spacing w:val="40"/>
        </w:rPr>
        <w:t xml:space="preserve"> </w:t>
      </w:r>
      <w:r>
        <w:t xml:space="preserve">Ягодное функционируют по закрытой системе теплоснабжения. Присоединения </w:t>
      </w:r>
      <w:proofErr w:type="spellStart"/>
      <w:r>
        <w:t>теплопотребляющих</w:t>
      </w:r>
      <w:proofErr w:type="spellEnd"/>
      <w:r>
        <w:t xml:space="preserve"> установок потребителей к тепловым сетям, обеспечивающим перевод потребителей, подключенных к открытой системе теплоснабжения (горячего водоснабжения), на закрытую систему горячего водоснабжения, до конца расчетного периода не ожидаются.</w:t>
      </w:r>
    </w:p>
    <w:p w14:paraId="78E72955" w14:textId="77777777" w:rsidR="00DF38C3" w:rsidRDefault="00D46CFF">
      <w:pPr>
        <w:pStyle w:val="a3"/>
        <w:spacing w:line="271" w:lineRule="exact"/>
        <w:ind w:left="1163"/>
        <w:jc w:val="both"/>
      </w:pPr>
      <w:r>
        <w:rPr>
          <w:spacing w:val="-2"/>
        </w:rPr>
        <w:t>Существуют</w:t>
      </w:r>
      <w:r>
        <w:t xml:space="preserve"> </w:t>
      </w:r>
      <w:r>
        <w:rPr>
          <w:spacing w:val="-2"/>
        </w:rPr>
        <w:t>следующие</w:t>
      </w:r>
      <w:r>
        <w:rPr>
          <w:spacing w:val="6"/>
        </w:rPr>
        <w:t xml:space="preserve"> </w:t>
      </w:r>
      <w:r>
        <w:rPr>
          <w:spacing w:val="-2"/>
        </w:rPr>
        <w:t>недостатки</w:t>
      </w:r>
      <w:r>
        <w:rPr>
          <w:spacing w:val="-1"/>
        </w:rPr>
        <w:t xml:space="preserve"> </w:t>
      </w:r>
      <w:r>
        <w:rPr>
          <w:spacing w:val="-2"/>
        </w:rPr>
        <w:t>открытой</w:t>
      </w:r>
      <w:r>
        <w:rPr>
          <w:spacing w:val="1"/>
        </w:rPr>
        <w:t xml:space="preserve"> </w:t>
      </w:r>
      <w:r>
        <w:rPr>
          <w:spacing w:val="-2"/>
        </w:rPr>
        <w:t>системы</w:t>
      </w:r>
      <w:r>
        <w:t xml:space="preserve"> </w:t>
      </w:r>
      <w:r>
        <w:rPr>
          <w:spacing w:val="-2"/>
        </w:rPr>
        <w:t>теплоснабжения:</w:t>
      </w:r>
    </w:p>
    <w:p w14:paraId="5729A201" w14:textId="77777777" w:rsidR="00DF38C3" w:rsidRDefault="00D46CFF">
      <w:pPr>
        <w:pStyle w:val="a4"/>
        <w:numPr>
          <w:ilvl w:val="0"/>
          <w:numId w:val="5"/>
        </w:numPr>
        <w:tabs>
          <w:tab w:val="left" w:pos="1306"/>
        </w:tabs>
        <w:spacing w:before="144"/>
        <w:ind w:left="1306" w:hanging="143"/>
        <w:jc w:val="left"/>
        <w:rPr>
          <w:sz w:val="24"/>
        </w:rPr>
      </w:pPr>
      <w:r>
        <w:rPr>
          <w:sz w:val="24"/>
        </w:rPr>
        <w:t>повышенные</w:t>
      </w:r>
      <w:r>
        <w:rPr>
          <w:spacing w:val="-14"/>
          <w:sz w:val="24"/>
        </w:rPr>
        <w:t xml:space="preserve"> </w:t>
      </w:r>
      <w:r>
        <w:rPr>
          <w:sz w:val="24"/>
        </w:rPr>
        <w:t>расходы</w:t>
      </w:r>
      <w:r>
        <w:rPr>
          <w:spacing w:val="-11"/>
          <w:sz w:val="24"/>
        </w:rPr>
        <w:t xml:space="preserve"> </w:t>
      </w:r>
      <w:r>
        <w:rPr>
          <w:sz w:val="24"/>
        </w:rPr>
        <w:t>тепловой</w:t>
      </w:r>
      <w:r>
        <w:rPr>
          <w:spacing w:val="-12"/>
          <w:sz w:val="24"/>
        </w:rPr>
        <w:t xml:space="preserve"> </w:t>
      </w:r>
      <w:r>
        <w:rPr>
          <w:sz w:val="24"/>
        </w:rPr>
        <w:t>энергии</w:t>
      </w:r>
      <w:r>
        <w:rPr>
          <w:spacing w:val="-7"/>
          <w:sz w:val="24"/>
        </w:rPr>
        <w:t xml:space="preserve"> </w:t>
      </w:r>
      <w:r>
        <w:rPr>
          <w:sz w:val="24"/>
        </w:rPr>
        <w:t>на</w:t>
      </w:r>
      <w:r>
        <w:rPr>
          <w:spacing w:val="-14"/>
          <w:sz w:val="24"/>
        </w:rPr>
        <w:t xml:space="preserve"> </w:t>
      </w:r>
      <w:r>
        <w:rPr>
          <w:sz w:val="24"/>
        </w:rPr>
        <w:t>отопление</w:t>
      </w:r>
      <w:r>
        <w:rPr>
          <w:spacing w:val="-11"/>
          <w:sz w:val="24"/>
        </w:rPr>
        <w:t xml:space="preserve"> </w:t>
      </w:r>
      <w:r>
        <w:rPr>
          <w:sz w:val="24"/>
        </w:rPr>
        <w:t>и</w:t>
      </w:r>
      <w:r>
        <w:rPr>
          <w:spacing w:val="-13"/>
          <w:sz w:val="24"/>
        </w:rPr>
        <w:t xml:space="preserve"> </w:t>
      </w:r>
      <w:r>
        <w:rPr>
          <w:spacing w:val="-4"/>
          <w:sz w:val="24"/>
        </w:rPr>
        <w:t>ГВС;</w:t>
      </w:r>
    </w:p>
    <w:p w14:paraId="7338F194" w14:textId="77777777" w:rsidR="00DF38C3" w:rsidRDefault="00D46CFF">
      <w:pPr>
        <w:pStyle w:val="a4"/>
        <w:numPr>
          <w:ilvl w:val="0"/>
          <w:numId w:val="5"/>
        </w:numPr>
        <w:tabs>
          <w:tab w:val="left" w:pos="1358"/>
        </w:tabs>
        <w:spacing w:before="141" w:line="367" w:lineRule="auto"/>
        <w:ind w:right="508" w:firstLine="736"/>
        <w:jc w:val="left"/>
        <w:rPr>
          <w:sz w:val="24"/>
        </w:rPr>
      </w:pPr>
      <w:r>
        <w:rPr>
          <w:sz w:val="24"/>
        </w:rPr>
        <w:t>высокие</w:t>
      </w:r>
      <w:r>
        <w:rPr>
          <w:spacing w:val="33"/>
          <w:sz w:val="24"/>
        </w:rPr>
        <w:t xml:space="preserve"> </w:t>
      </w:r>
      <w:r>
        <w:rPr>
          <w:sz w:val="24"/>
        </w:rPr>
        <w:t>удельные</w:t>
      </w:r>
      <w:r>
        <w:rPr>
          <w:spacing w:val="33"/>
          <w:sz w:val="24"/>
        </w:rPr>
        <w:t xml:space="preserve"> </w:t>
      </w:r>
      <w:r>
        <w:rPr>
          <w:sz w:val="24"/>
        </w:rPr>
        <w:t>расходы</w:t>
      </w:r>
      <w:r>
        <w:rPr>
          <w:spacing w:val="37"/>
          <w:sz w:val="24"/>
        </w:rPr>
        <w:t xml:space="preserve"> </w:t>
      </w:r>
      <w:r>
        <w:rPr>
          <w:sz w:val="24"/>
        </w:rPr>
        <w:t>топлива</w:t>
      </w:r>
      <w:r>
        <w:rPr>
          <w:spacing w:val="35"/>
          <w:sz w:val="24"/>
        </w:rPr>
        <w:t xml:space="preserve"> </w:t>
      </w:r>
      <w:r>
        <w:rPr>
          <w:sz w:val="24"/>
        </w:rPr>
        <w:t>и</w:t>
      </w:r>
      <w:r>
        <w:rPr>
          <w:spacing w:val="34"/>
          <w:sz w:val="24"/>
        </w:rPr>
        <w:t xml:space="preserve"> </w:t>
      </w:r>
      <w:r>
        <w:rPr>
          <w:sz w:val="24"/>
        </w:rPr>
        <w:t>электроэнергии</w:t>
      </w:r>
      <w:r>
        <w:rPr>
          <w:spacing w:val="34"/>
          <w:sz w:val="24"/>
        </w:rPr>
        <w:t xml:space="preserve"> </w:t>
      </w:r>
      <w:r>
        <w:rPr>
          <w:sz w:val="24"/>
        </w:rPr>
        <w:t>на</w:t>
      </w:r>
      <w:r>
        <w:rPr>
          <w:spacing w:val="33"/>
          <w:sz w:val="24"/>
        </w:rPr>
        <w:t xml:space="preserve"> </w:t>
      </w:r>
      <w:r>
        <w:rPr>
          <w:sz w:val="24"/>
        </w:rPr>
        <w:t>производство тепловой энергии;</w:t>
      </w:r>
    </w:p>
    <w:p w14:paraId="6A98A636" w14:textId="77777777" w:rsidR="00DF38C3" w:rsidRDefault="00D46CFF">
      <w:pPr>
        <w:pStyle w:val="a4"/>
        <w:numPr>
          <w:ilvl w:val="0"/>
          <w:numId w:val="5"/>
        </w:numPr>
        <w:tabs>
          <w:tab w:val="left" w:pos="1306"/>
        </w:tabs>
        <w:spacing w:line="264" w:lineRule="exact"/>
        <w:ind w:left="1306" w:hanging="143"/>
        <w:jc w:val="left"/>
        <w:rPr>
          <w:sz w:val="24"/>
        </w:rPr>
      </w:pPr>
      <w:r>
        <w:rPr>
          <w:sz w:val="24"/>
        </w:rPr>
        <w:t>повышенные</w:t>
      </w:r>
      <w:r>
        <w:rPr>
          <w:spacing w:val="-18"/>
          <w:sz w:val="24"/>
        </w:rPr>
        <w:t xml:space="preserve"> </w:t>
      </w:r>
      <w:r>
        <w:rPr>
          <w:sz w:val="24"/>
        </w:rPr>
        <w:t>затраты</w:t>
      </w:r>
      <w:r>
        <w:rPr>
          <w:spacing w:val="-16"/>
          <w:sz w:val="24"/>
        </w:rPr>
        <w:t xml:space="preserve"> </w:t>
      </w:r>
      <w:r>
        <w:rPr>
          <w:sz w:val="24"/>
        </w:rPr>
        <w:t>на</w:t>
      </w:r>
      <w:r>
        <w:rPr>
          <w:spacing w:val="-16"/>
          <w:sz w:val="24"/>
        </w:rPr>
        <w:t xml:space="preserve"> </w:t>
      </w:r>
      <w:r>
        <w:rPr>
          <w:sz w:val="24"/>
        </w:rPr>
        <w:t>эксплуатацию</w:t>
      </w:r>
      <w:r>
        <w:rPr>
          <w:spacing w:val="-16"/>
          <w:sz w:val="24"/>
        </w:rPr>
        <w:t xml:space="preserve"> </w:t>
      </w:r>
      <w:r>
        <w:rPr>
          <w:sz w:val="24"/>
        </w:rPr>
        <w:t>котельных</w:t>
      </w:r>
      <w:r>
        <w:rPr>
          <w:spacing w:val="-16"/>
          <w:sz w:val="24"/>
        </w:rPr>
        <w:t xml:space="preserve"> </w:t>
      </w:r>
      <w:r>
        <w:rPr>
          <w:sz w:val="24"/>
        </w:rPr>
        <w:t>и</w:t>
      </w:r>
      <w:r>
        <w:rPr>
          <w:spacing w:val="-13"/>
          <w:sz w:val="24"/>
        </w:rPr>
        <w:t xml:space="preserve"> </w:t>
      </w:r>
      <w:r>
        <w:rPr>
          <w:sz w:val="24"/>
        </w:rPr>
        <w:t>тепловых</w:t>
      </w:r>
      <w:r>
        <w:rPr>
          <w:spacing w:val="-16"/>
          <w:sz w:val="24"/>
        </w:rPr>
        <w:t xml:space="preserve"> </w:t>
      </w:r>
      <w:r>
        <w:rPr>
          <w:spacing w:val="-2"/>
          <w:sz w:val="24"/>
        </w:rPr>
        <w:t>сетей;</w:t>
      </w:r>
    </w:p>
    <w:p w14:paraId="7D2D51BC" w14:textId="77777777" w:rsidR="00DF38C3" w:rsidRDefault="00D46CFF">
      <w:pPr>
        <w:pStyle w:val="a4"/>
        <w:numPr>
          <w:ilvl w:val="0"/>
          <w:numId w:val="5"/>
        </w:numPr>
        <w:tabs>
          <w:tab w:val="left" w:pos="1398"/>
        </w:tabs>
        <w:spacing w:before="148" w:line="364" w:lineRule="auto"/>
        <w:ind w:right="530" w:firstLine="736"/>
        <w:jc w:val="left"/>
        <w:rPr>
          <w:sz w:val="24"/>
        </w:rPr>
      </w:pPr>
      <w:r>
        <w:rPr>
          <w:sz w:val="24"/>
        </w:rPr>
        <w:t>не</w:t>
      </w:r>
      <w:r>
        <w:rPr>
          <w:spacing w:val="40"/>
          <w:sz w:val="24"/>
        </w:rPr>
        <w:t xml:space="preserve"> </w:t>
      </w:r>
      <w:r>
        <w:rPr>
          <w:sz w:val="24"/>
        </w:rPr>
        <w:t>обеспечивается</w:t>
      </w:r>
      <w:r>
        <w:rPr>
          <w:spacing w:val="40"/>
          <w:sz w:val="24"/>
        </w:rPr>
        <w:t xml:space="preserve"> </w:t>
      </w:r>
      <w:r>
        <w:rPr>
          <w:sz w:val="24"/>
        </w:rPr>
        <w:t>качественное</w:t>
      </w:r>
      <w:r>
        <w:rPr>
          <w:spacing w:val="34"/>
          <w:sz w:val="24"/>
        </w:rPr>
        <w:t xml:space="preserve"> </w:t>
      </w:r>
      <w:r>
        <w:rPr>
          <w:sz w:val="24"/>
        </w:rPr>
        <w:t>теплоснабжение</w:t>
      </w:r>
      <w:r>
        <w:rPr>
          <w:spacing w:val="32"/>
          <w:sz w:val="24"/>
        </w:rPr>
        <w:t xml:space="preserve"> </w:t>
      </w:r>
      <w:r>
        <w:rPr>
          <w:sz w:val="24"/>
        </w:rPr>
        <w:t>потребителей</w:t>
      </w:r>
      <w:r>
        <w:rPr>
          <w:spacing w:val="40"/>
          <w:sz w:val="24"/>
        </w:rPr>
        <w:t xml:space="preserve"> </w:t>
      </w:r>
      <w:r>
        <w:rPr>
          <w:sz w:val="24"/>
        </w:rPr>
        <w:t>из-за больших потерь тепла и количества повреждений на тепловых сетях;</w:t>
      </w:r>
    </w:p>
    <w:p w14:paraId="4EA59D9F" w14:textId="77777777" w:rsidR="00DF38C3" w:rsidRDefault="00D46CFF">
      <w:pPr>
        <w:pStyle w:val="a4"/>
        <w:numPr>
          <w:ilvl w:val="0"/>
          <w:numId w:val="5"/>
        </w:numPr>
        <w:tabs>
          <w:tab w:val="left" w:pos="1306"/>
        </w:tabs>
        <w:ind w:left="1306" w:hanging="143"/>
        <w:jc w:val="left"/>
        <w:rPr>
          <w:sz w:val="24"/>
        </w:rPr>
      </w:pPr>
      <w:r>
        <w:rPr>
          <w:sz w:val="24"/>
        </w:rPr>
        <w:t>повышенные</w:t>
      </w:r>
      <w:r>
        <w:rPr>
          <w:spacing w:val="-16"/>
          <w:sz w:val="24"/>
        </w:rPr>
        <w:t xml:space="preserve"> </w:t>
      </w:r>
      <w:r>
        <w:rPr>
          <w:sz w:val="24"/>
        </w:rPr>
        <w:t>затраты</w:t>
      </w:r>
      <w:r>
        <w:rPr>
          <w:spacing w:val="-14"/>
          <w:sz w:val="24"/>
        </w:rPr>
        <w:t xml:space="preserve"> </w:t>
      </w:r>
      <w:r>
        <w:rPr>
          <w:sz w:val="24"/>
        </w:rPr>
        <w:t>на</w:t>
      </w:r>
      <w:r>
        <w:rPr>
          <w:spacing w:val="-13"/>
          <w:sz w:val="24"/>
        </w:rPr>
        <w:t xml:space="preserve"> </w:t>
      </w:r>
      <w:proofErr w:type="spellStart"/>
      <w:r>
        <w:rPr>
          <w:spacing w:val="-2"/>
          <w:sz w:val="24"/>
        </w:rPr>
        <w:t>химводоподготовку</w:t>
      </w:r>
      <w:proofErr w:type="spellEnd"/>
      <w:r>
        <w:rPr>
          <w:spacing w:val="-2"/>
          <w:sz w:val="24"/>
        </w:rPr>
        <w:t>;</w:t>
      </w:r>
    </w:p>
    <w:p w14:paraId="429CAE35" w14:textId="77777777" w:rsidR="00DF38C3" w:rsidRDefault="00D46CFF">
      <w:pPr>
        <w:pStyle w:val="a4"/>
        <w:numPr>
          <w:ilvl w:val="0"/>
          <w:numId w:val="5"/>
        </w:numPr>
        <w:tabs>
          <w:tab w:val="left" w:pos="1306"/>
        </w:tabs>
        <w:spacing w:before="141"/>
        <w:ind w:left="1306" w:hanging="143"/>
        <w:rPr>
          <w:sz w:val="24"/>
        </w:rPr>
      </w:pPr>
      <w:r>
        <w:rPr>
          <w:sz w:val="24"/>
        </w:rPr>
        <w:t>при</w:t>
      </w:r>
      <w:r>
        <w:rPr>
          <w:spacing w:val="-14"/>
          <w:sz w:val="24"/>
        </w:rPr>
        <w:t xml:space="preserve"> </w:t>
      </w:r>
      <w:r>
        <w:rPr>
          <w:sz w:val="24"/>
        </w:rPr>
        <w:t>небольшом</w:t>
      </w:r>
      <w:r>
        <w:rPr>
          <w:spacing w:val="-11"/>
          <w:sz w:val="24"/>
        </w:rPr>
        <w:t xml:space="preserve"> </w:t>
      </w:r>
      <w:r>
        <w:rPr>
          <w:sz w:val="24"/>
        </w:rPr>
        <w:t>разборе</w:t>
      </w:r>
      <w:r>
        <w:rPr>
          <w:spacing w:val="-11"/>
          <w:sz w:val="24"/>
        </w:rPr>
        <w:t xml:space="preserve"> </w:t>
      </w:r>
      <w:r>
        <w:rPr>
          <w:sz w:val="24"/>
        </w:rPr>
        <w:t>вода</w:t>
      </w:r>
      <w:r>
        <w:rPr>
          <w:spacing w:val="-8"/>
          <w:sz w:val="24"/>
        </w:rPr>
        <w:t xml:space="preserve"> </w:t>
      </w:r>
      <w:r>
        <w:rPr>
          <w:sz w:val="24"/>
        </w:rPr>
        <w:t>начинает</w:t>
      </w:r>
      <w:r>
        <w:rPr>
          <w:spacing w:val="-9"/>
          <w:sz w:val="24"/>
        </w:rPr>
        <w:t xml:space="preserve"> </w:t>
      </w:r>
      <w:r>
        <w:rPr>
          <w:sz w:val="24"/>
        </w:rPr>
        <w:t>остывать</w:t>
      </w:r>
      <w:r>
        <w:rPr>
          <w:spacing w:val="-13"/>
          <w:sz w:val="24"/>
        </w:rPr>
        <w:t xml:space="preserve"> </w:t>
      </w:r>
      <w:r>
        <w:rPr>
          <w:sz w:val="24"/>
        </w:rPr>
        <w:t>в</w:t>
      </w:r>
      <w:r>
        <w:rPr>
          <w:spacing w:val="-14"/>
          <w:sz w:val="24"/>
        </w:rPr>
        <w:t xml:space="preserve"> </w:t>
      </w:r>
      <w:r>
        <w:rPr>
          <w:spacing w:val="-2"/>
          <w:sz w:val="24"/>
        </w:rPr>
        <w:t>трубах;</w:t>
      </w:r>
    </w:p>
    <w:p w14:paraId="0FD4121B" w14:textId="77777777" w:rsidR="00DF38C3" w:rsidRDefault="00D46CFF">
      <w:pPr>
        <w:pStyle w:val="a3"/>
        <w:spacing w:before="146" w:line="364" w:lineRule="auto"/>
        <w:ind w:left="426" w:right="420" w:firstLine="736"/>
        <w:jc w:val="both"/>
      </w:pPr>
      <w:r>
        <w:t>Преимущества</w:t>
      </w:r>
      <w:r>
        <w:rPr>
          <w:spacing w:val="-14"/>
        </w:rPr>
        <w:t xml:space="preserve"> </w:t>
      </w:r>
      <w:r>
        <w:t>открытой</w:t>
      </w:r>
      <w:r>
        <w:rPr>
          <w:spacing w:val="-15"/>
        </w:rPr>
        <w:t xml:space="preserve"> </w:t>
      </w:r>
      <w:r>
        <w:t>системы</w:t>
      </w:r>
      <w:r>
        <w:rPr>
          <w:spacing w:val="-14"/>
        </w:rPr>
        <w:t xml:space="preserve"> </w:t>
      </w:r>
      <w:r>
        <w:t>теплоснабжения:</w:t>
      </w:r>
      <w:r>
        <w:rPr>
          <w:spacing w:val="-15"/>
        </w:rPr>
        <w:t xml:space="preserve"> </w:t>
      </w:r>
      <w:r>
        <w:t>поскольку</w:t>
      </w:r>
      <w:r>
        <w:rPr>
          <w:spacing w:val="-13"/>
        </w:rPr>
        <w:t xml:space="preserve"> </w:t>
      </w:r>
      <w:r>
        <w:t xml:space="preserve">используются </w:t>
      </w:r>
      <w:r>
        <w:rPr>
          <w:w w:val="105"/>
        </w:rPr>
        <w:t xml:space="preserve">сразу несколько теплоисточников, в случае повреждения на трубопроводе система проявляет живучесть </w:t>
      </w:r>
      <w:r>
        <w:rPr>
          <w:w w:val="130"/>
        </w:rPr>
        <w:t xml:space="preserve">– </w:t>
      </w:r>
      <w:r>
        <w:rPr>
          <w:w w:val="105"/>
        </w:rPr>
        <w:t xml:space="preserve">полной остановки циркуляции не происходит, </w:t>
      </w:r>
      <w:r>
        <w:t>потребителей длительное время удерживают на затухающей схеме.</w:t>
      </w:r>
    </w:p>
    <w:p w14:paraId="55C74A08"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597005E6" w14:textId="77777777" w:rsidR="00DF38C3" w:rsidRDefault="00D46CFF">
      <w:pPr>
        <w:pStyle w:val="1"/>
        <w:spacing w:before="78"/>
        <w:ind w:left="1134"/>
      </w:pPr>
      <w:bookmarkStart w:id="8" w:name="_TOC_250006"/>
      <w:r>
        <w:lastRenderedPageBreak/>
        <w:t>Раздел</w:t>
      </w:r>
      <w:r>
        <w:rPr>
          <w:spacing w:val="-17"/>
        </w:rPr>
        <w:t xml:space="preserve"> </w:t>
      </w:r>
      <w:r>
        <w:t>8.</w:t>
      </w:r>
      <w:r>
        <w:rPr>
          <w:spacing w:val="-11"/>
        </w:rPr>
        <w:t xml:space="preserve"> </w:t>
      </w:r>
      <w:r>
        <w:t>Перспективные</w:t>
      </w:r>
      <w:r>
        <w:rPr>
          <w:spacing w:val="-4"/>
        </w:rPr>
        <w:t xml:space="preserve"> </w:t>
      </w:r>
      <w:r>
        <w:t>топливные</w:t>
      </w:r>
      <w:r>
        <w:rPr>
          <w:spacing w:val="-8"/>
        </w:rPr>
        <w:t xml:space="preserve"> </w:t>
      </w:r>
      <w:bookmarkEnd w:id="8"/>
      <w:r>
        <w:rPr>
          <w:spacing w:val="-2"/>
        </w:rPr>
        <w:t>балансы.</w:t>
      </w:r>
    </w:p>
    <w:p w14:paraId="399F1F19" w14:textId="77777777" w:rsidR="00DF38C3" w:rsidRDefault="00D46CFF">
      <w:pPr>
        <w:spacing w:before="137" w:line="360" w:lineRule="auto"/>
        <w:ind w:left="426" w:right="426"/>
        <w:jc w:val="both"/>
        <w:rPr>
          <w:rFonts w:ascii="Arial" w:hAnsi="Arial"/>
          <w:b/>
          <w:sz w:val="24"/>
        </w:rPr>
      </w:pPr>
      <w:r>
        <w:rPr>
          <w:rFonts w:ascii="Arial" w:hAnsi="Arial"/>
          <w:b/>
          <w:sz w:val="24"/>
        </w:rPr>
        <w:t>8.1 Перспективные топливные балансы для каждого источника тепловой энергии, расположенного в границах поселения по видам основного, резервного и аварийного топлива.</w:t>
      </w:r>
    </w:p>
    <w:p w14:paraId="2878D40E" w14:textId="77777777" w:rsidR="00DF38C3" w:rsidRDefault="00D46CFF">
      <w:pPr>
        <w:pStyle w:val="a3"/>
        <w:spacing w:before="5" w:line="364" w:lineRule="auto"/>
        <w:ind w:left="426" w:right="440" w:firstLine="708"/>
      </w:pPr>
      <w:r>
        <w:t>Основным</w:t>
      </w:r>
      <w:r>
        <w:rPr>
          <w:spacing w:val="32"/>
        </w:rPr>
        <w:t xml:space="preserve"> </w:t>
      </w:r>
      <w:r>
        <w:t>видом</w:t>
      </w:r>
      <w:r>
        <w:rPr>
          <w:spacing w:val="37"/>
        </w:rPr>
        <w:t xml:space="preserve"> </w:t>
      </w:r>
      <w:r>
        <w:t>топлива</w:t>
      </w:r>
      <w:r>
        <w:rPr>
          <w:spacing w:val="34"/>
        </w:rPr>
        <w:t xml:space="preserve"> </w:t>
      </w:r>
      <w:r>
        <w:t>в</w:t>
      </w:r>
      <w:r>
        <w:rPr>
          <w:spacing w:val="35"/>
        </w:rPr>
        <w:t xml:space="preserve"> </w:t>
      </w:r>
      <w:r>
        <w:t>котельных</w:t>
      </w:r>
      <w:r>
        <w:rPr>
          <w:spacing w:val="35"/>
        </w:rPr>
        <w:t xml:space="preserve"> </w:t>
      </w:r>
      <w:proofErr w:type="spellStart"/>
      <w:r>
        <w:t>с.п</w:t>
      </w:r>
      <w:proofErr w:type="spellEnd"/>
      <w:r>
        <w:t>.</w:t>
      </w:r>
      <w:r>
        <w:rPr>
          <w:spacing w:val="36"/>
        </w:rPr>
        <w:t xml:space="preserve"> </w:t>
      </w:r>
      <w:r>
        <w:t>Ягодное</w:t>
      </w:r>
      <w:r>
        <w:rPr>
          <w:spacing w:val="34"/>
        </w:rPr>
        <w:t xml:space="preserve"> </w:t>
      </w:r>
      <w:r>
        <w:t>является</w:t>
      </w:r>
      <w:r>
        <w:rPr>
          <w:spacing w:val="37"/>
        </w:rPr>
        <w:t xml:space="preserve"> </w:t>
      </w:r>
      <w:r>
        <w:t>природный газ. Резервное топливо не предусмотрено проектом.</w:t>
      </w:r>
    </w:p>
    <w:p w14:paraId="3E6BEBFC" w14:textId="77777777" w:rsidR="00DF38C3" w:rsidRDefault="00D46CFF">
      <w:pPr>
        <w:pStyle w:val="a3"/>
        <w:tabs>
          <w:tab w:val="left" w:pos="3080"/>
          <w:tab w:val="left" w:pos="4501"/>
          <w:tab w:val="left" w:pos="5680"/>
          <w:tab w:val="left" w:pos="6296"/>
          <w:tab w:val="left" w:pos="8737"/>
        </w:tabs>
        <w:spacing w:line="369" w:lineRule="auto"/>
        <w:ind w:left="426" w:right="440" w:firstLine="708"/>
      </w:pPr>
      <w:r>
        <w:rPr>
          <w:spacing w:val="-2"/>
        </w:rPr>
        <w:t>Перспективные</w:t>
      </w:r>
      <w:r>
        <w:tab/>
      </w:r>
      <w:r>
        <w:rPr>
          <w:spacing w:val="-2"/>
        </w:rPr>
        <w:t>топливные</w:t>
      </w:r>
      <w:r>
        <w:tab/>
      </w:r>
      <w:r>
        <w:rPr>
          <w:spacing w:val="-2"/>
        </w:rPr>
        <w:t>балансы</w:t>
      </w:r>
      <w:r>
        <w:tab/>
      </w:r>
      <w:r>
        <w:rPr>
          <w:spacing w:val="-4"/>
        </w:rPr>
        <w:t>для</w:t>
      </w:r>
      <w:r>
        <w:tab/>
        <w:t>каждого</w:t>
      </w:r>
      <w:r>
        <w:rPr>
          <w:spacing w:val="80"/>
        </w:rPr>
        <w:t xml:space="preserve"> </w:t>
      </w:r>
      <w:r>
        <w:t>источника</w:t>
      </w:r>
      <w:r>
        <w:tab/>
      </w:r>
      <w:r>
        <w:rPr>
          <w:spacing w:val="-4"/>
        </w:rPr>
        <w:t xml:space="preserve">тепловой </w:t>
      </w:r>
      <w:r>
        <w:t>энергии, расположенного в границах поселения, представлены в таблице 21.</w:t>
      </w:r>
    </w:p>
    <w:p w14:paraId="4D4906A7" w14:textId="77777777" w:rsidR="00DF38C3" w:rsidRDefault="00D46CFF">
      <w:pPr>
        <w:pStyle w:val="a3"/>
        <w:spacing w:line="367" w:lineRule="auto"/>
        <w:ind w:left="426"/>
      </w:pPr>
      <w:r>
        <w:t>Таблица</w:t>
      </w:r>
      <w:r>
        <w:rPr>
          <w:spacing w:val="36"/>
        </w:rPr>
        <w:t xml:space="preserve"> </w:t>
      </w:r>
      <w:r>
        <w:t>21</w:t>
      </w:r>
      <w:r>
        <w:rPr>
          <w:spacing w:val="36"/>
        </w:rPr>
        <w:t xml:space="preserve"> </w:t>
      </w:r>
      <w:r>
        <w:t>–</w:t>
      </w:r>
      <w:r>
        <w:rPr>
          <w:spacing w:val="34"/>
        </w:rPr>
        <w:t xml:space="preserve"> </w:t>
      </w:r>
      <w:r>
        <w:t>Перспективные</w:t>
      </w:r>
      <w:r>
        <w:rPr>
          <w:spacing w:val="36"/>
        </w:rPr>
        <w:t xml:space="preserve"> </w:t>
      </w:r>
      <w:r>
        <w:t>топливные</w:t>
      </w:r>
      <w:r>
        <w:rPr>
          <w:spacing w:val="34"/>
        </w:rPr>
        <w:t xml:space="preserve"> </w:t>
      </w:r>
      <w:r>
        <w:t>балансы</w:t>
      </w:r>
      <w:r>
        <w:rPr>
          <w:spacing w:val="34"/>
        </w:rPr>
        <w:t xml:space="preserve"> </w:t>
      </w:r>
      <w:r>
        <w:t>систем</w:t>
      </w:r>
      <w:r>
        <w:rPr>
          <w:spacing w:val="34"/>
        </w:rPr>
        <w:t xml:space="preserve"> </w:t>
      </w:r>
      <w:r>
        <w:t>теплоснабжения</w:t>
      </w:r>
      <w:r>
        <w:rPr>
          <w:spacing w:val="35"/>
        </w:rPr>
        <w:t xml:space="preserve"> </w:t>
      </w:r>
      <w:proofErr w:type="spellStart"/>
      <w:r>
        <w:t>с.п</w:t>
      </w:r>
      <w:proofErr w:type="spellEnd"/>
      <w:r>
        <w:t xml:space="preserve">. </w:t>
      </w:r>
      <w:r>
        <w:rPr>
          <w:spacing w:val="-2"/>
        </w:rPr>
        <w:t>Ягодное</w:t>
      </w:r>
    </w:p>
    <w:tbl>
      <w:tblPr>
        <w:tblStyle w:val="TableNormal"/>
        <w:tblW w:w="0" w:type="auto"/>
        <w:tblInd w:w="3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50"/>
        <w:gridCol w:w="1136"/>
        <w:gridCol w:w="1147"/>
        <w:gridCol w:w="991"/>
        <w:gridCol w:w="991"/>
        <w:gridCol w:w="1277"/>
        <w:gridCol w:w="1894"/>
      </w:tblGrid>
      <w:tr w:rsidR="00DF38C3" w14:paraId="283075C9" w14:textId="77777777">
        <w:trPr>
          <w:trHeight w:val="2089"/>
        </w:trPr>
        <w:tc>
          <w:tcPr>
            <w:tcW w:w="2050" w:type="dxa"/>
          </w:tcPr>
          <w:p w14:paraId="059101EC" w14:textId="77777777" w:rsidR="00DF38C3" w:rsidRDefault="00DF38C3">
            <w:pPr>
              <w:pStyle w:val="TableParagraph"/>
              <w:jc w:val="left"/>
              <w:rPr>
                <w:sz w:val="20"/>
              </w:rPr>
            </w:pPr>
          </w:p>
          <w:p w14:paraId="270378A1" w14:textId="77777777" w:rsidR="00DF38C3" w:rsidRDefault="00DF38C3">
            <w:pPr>
              <w:pStyle w:val="TableParagraph"/>
              <w:jc w:val="left"/>
              <w:rPr>
                <w:sz w:val="20"/>
              </w:rPr>
            </w:pPr>
          </w:p>
          <w:p w14:paraId="4B376D50" w14:textId="77777777" w:rsidR="00DF38C3" w:rsidRDefault="00DF38C3">
            <w:pPr>
              <w:pStyle w:val="TableParagraph"/>
              <w:spacing w:before="121"/>
              <w:jc w:val="left"/>
              <w:rPr>
                <w:sz w:val="20"/>
              </w:rPr>
            </w:pPr>
          </w:p>
          <w:p w14:paraId="28697214" w14:textId="77777777" w:rsidR="00DF38C3" w:rsidRDefault="00D46CFF">
            <w:pPr>
              <w:pStyle w:val="TableParagraph"/>
              <w:spacing w:line="244" w:lineRule="auto"/>
              <w:ind w:left="253" w:firstLine="343"/>
              <w:jc w:val="left"/>
              <w:rPr>
                <w:sz w:val="20"/>
              </w:rPr>
            </w:pPr>
            <w:r>
              <w:rPr>
                <w:spacing w:val="-2"/>
                <w:sz w:val="20"/>
              </w:rPr>
              <w:t xml:space="preserve">Источник </w:t>
            </w:r>
            <w:r>
              <w:rPr>
                <w:spacing w:val="-4"/>
                <w:sz w:val="20"/>
              </w:rPr>
              <w:t>теплоснабжения</w:t>
            </w:r>
          </w:p>
        </w:tc>
        <w:tc>
          <w:tcPr>
            <w:tcW w:w="1136" w:type="dxa"/>
            <w:textDirection w:val="btLr"/>
          </w:tcPr>
          <w:p w14:paraId="704A1ED6" w14:textId="77777777" w:rsidR="00DF38C3" w:rsidRDefault="00D46CFF">
            <w:pPr>
              <w:pStyle w:val="TableParagraph"/>
              <w:spacing w:before="220" w:line="249" w:lineRule="auto"/>
              <w:ind w:left="31"/>
              <w:rPr>
                <w:sz w:val="20"/>
              </w:rPr>
            </w:pPr>
            <w:r>
              <w:rPr>
                <w:spacing w:val="-4"/>
                <w:sz w:val="20"/>
              </w:rPr>
              <w:t>Суммарная</w:t>
            </w:r>
            <w:r>
              <w:rPr>
                <w:spacing w:val="-17"/>
                <w:sz w:val="20"/>
              </w:rPr>
              <w:t xml:space="preserve"> </w:t>
            </w:r>
            <w:r>
              <w:rPr>
                <w:spacing w:val="-4"/>
                <w:sz w:val="20"/>
              </w:rPr>
              <w:t xml:space="preserve">тепловая </w:t>
            </w:r>
            <w:r>
              <w:rPr>
                <w:sz w:val="20"/>
              </w:rPr>
              <w:t xml:space="preserve">нагрузка котельной, </w:t>
            </w:r>
            <w:r>
              <w:rPr>
                <w:spacing w:val="-2"/>
                <w:sz w:val="20"/>
              </w:rPr>
              <w:t>Гкал/ч</w:t>
            </w:r>
          </w:p>
        </w:tc>
        <w:tc>
          <w:tcPr>
            <w:tcW w:w="1147" w:type="dxa"/>
            <w:textDirection w:val="btLr"/>
          </w:tcPr>
          <w:p w14:paraId="668DF312" w14:textId="77777777" w:rsidR="00DF38C3" w:rsidRDefault="00DF38C3">
            <w:pPr>
              <w:pStyle w:val="TableParagraph"/>
              <w:jc w:val="left"/>
              <w:rPr>
                <w:sz w:val="20"/>
              </w:rPr>
            </w:pPr>
          </w:p>
          <w:p w14:paraId="6EB2F924" w14:textId="77777777" w:rsidR="00DF38C3" w:rsidRDefault="00D46CFF">
            <w:pPr>
              <w:pStyle w:val="TableParagraph"/>
              <w:spacing w:line="247" w:lineRule="auto"/>
              <w:ind w:left="120" w:right="89" w:hanging="6"/>
              <w:rPr>
                <w:sz w:val="20"/>
              </w:rPr>
            </w:pPr>
            <w:r>
              <w:rPr>
                <w:sz w:val="20"/>
              </w:rPr>
              <w:t xml:space="preserve">Расчетная годовая </w:t>
            </w:r>
            <w:r>
              <w:rPr>
                <w:spacing w:val="-4"/>
                <w:sz w:val="20"/>
              </w:rPr>
              <w:t>выработка</w:t>
            </w:r>
            <w:r>
              <w:rPr>
                <w:spacing w:val="-20"/>
                <w:sz w:val="20"/>
              </w:rPr>
              <w:t xml:space="preserve"> </w:t>
            </w:r>
            <w:r>
              <w:rPr>
                <w:spacing w:val="-4"/>
                <w:sz w:val="20"/>
              </w:rPr>
              <w:t xml:space="preserve">тепловой </w:t>
            </w:r>
            <w:r>
              <w:rPr>
                <w:sz w:val="20"/>
              </w:rPr>
              <w:t>энергии, Гкал</w:t>
            </w:r>
          </w:p>
        </w:tc>
        <w:tc>
          <w:tcPr>
            <w:tcW w:w="991" w:type="dxa"/>
            <w:textDirection w:val="btLr"/>
          </w:tcPr>
          <w:p w14:paraId="630CC0BA" w14:textId="77777777" w:rsidR="00DF38C3" w:rsidRDefault="00D46CFF">
            <w:pPr>
              <w:pStyle w:val="TableParagraph"/>
              <w:spacing w:before="30" w:line="252" w:lineRule="auto"/>
              <w:ind w:left="159" w:right="135" w:firstLine="7"/>
              <w:rPr>
                <w:sz w:val="20"/>
              </w:rPr>
            </w:pPr>
            <w:r>
              <w:rPr>
                <w:spacing w:val="-2"/>
                <w:sz w:val="20"/>
              </w:rPr>
              <w:t xml:space="preserve">Максимальный </w:t>
            </w:r>
            <w:r>
              <w:rPr>
                <w:sz w:val="20"/>
              </w:rPr>
              <w:t xml:space="preserve">часовой расход </w:t>
            </w:r>
            <w:r>
              <w:rPr>
                <w:spacing w:val="-2"/>
                <w:sz w:val="20"/>
              </w:rPr>
              <w:t>условного</w:t>
            </w:r>
            <w:r>
              <w:rPr>
                <w:spacing w:val="-15"/>
                <w:sz w:val="20"/>
              </w:rPr>
              <w:t xml:space="preserve"> </w:t>
            </w:r>
            <w:r>
              <w:rPr>
                <w:spacing w:val="-2"/>
                <w:sz w:val="20"/>
              </w:rPr>
              <w:t>топлива,</w:t>
            </w:r>
          </w:p>
          <w:p w14:paraId="7B4A9A13" w14:textId="77777777" w:rsidR="00DF38C3" w:rsidRDefault="00D46CFF">
            <w:pPr>
              <w:pStyle w:val="TableParagraph"/>
              <w:spacing w:line="218" w:lineRule="exact"/>
              <w:ind w:left="31" w:right="10"/>
              <w:rPr>
                <w:sz w:val="20"/>
              </w:rPr>
            </w:pPr>
            <w:r>
              <w:rPr>
                <w:spacing w:val="-2"/>
                <w:sz w:val="20"/>
              </w:rPr>
              <w:t>кг</w:t>
            </w:r>
            <w:r>
              <w:rPr>
                <w:spacing w:val="-17"/>
                <w:sz w:val="20"/>
              </w:rPr>
              <w:t xml:space="preserve"> </w:t>
            </w:r>
            <w:proofErr w:type="spellStart"/>
            <w:r>
              <w:rPr>
                <w:spacing w:val="-2"/>
                <w:sz w:val="20"/>
              </w:rPr>
              <w:t>у.т</w:t>
            </w:r>
            <w:proofErr w:type="spellEnd"/>
            <w:r>
              <w:rPr>
                <w:spacing w:val="-2"/>
                <w:sz w:val="20"/>
              </w:rPr>
              <w:t>./ч</w:t>
            </w:r>
          </w:p>
        </w:tc>
        <w:tc>
          <w:tcPr>
            <w:tcW w:w="991" w:type="dxa"/>
            <w:textDirection w:val="btLr"/>
          </w:tcPr>
          <w:p w14:paraId="7805CA6D" w14:textId="77777777" w:rsidR="00DF38C3" w:rsidRDefault="00D46CFF">
            <w:pPr>
              <w:pStyle w:val="TableParagraph"/>
              <w:spacing w:before="30" w:line="247" w:lineRule="auto"/>
              <w:ind w:left="49" w:right="21" w:firstLine="1"/>
              <w:rPr>
                <w:sz w:val="20"/>
              </w:rPr>
            </w:pPr>
            <w:r>
              <w:rPr>
                <w:sz w:val="20"/>
              </w:rPr>
              <w:t xml:space="preserve">Удельный расход </w:t>
            </w:r>
            <w:r>
              <w:rPr>
                <w:spacing w:val="-2"/>
                <w:sz w:val="20"/>
              </w:rPr>
              <w:t>основного</w:t>
            </w:r>
            <w:r>
              <w:rPr>
                <w:spacing w:val="-13"/>
                <w:sz w:val="20"/>
              </w:rPr>
              <w:t xml:space="preserve"> </w:t>
            </w:r>
            <w:r>
              <w:rPr>
                <w:spacing w:val="-2"/>
                <w:sz w:val="20"/>
              </w:rPr>
              <w:t>топлива,</w:t>
            </w:r>
            <w:r>
              <w:rPr>
                <w:spacing w:val="-13"/>
                <w:sz w:val="20"/>
              </w:rPr>
              <w:t xml:space="preserve"> </w:t>
            </w:r>
            <w:r>
              <w:rPr>
                <w:spacing w:val="-2"/>
                <w:sz w:val="20"/>
              </w:rPr>
              <w:t xml:space="preserve">кг </w:t>
            </w:r>
            <w:proofErr w:type="spellStart"/>
            <w:r>
              <w:rPr>
                <w:spacing w:val="-2"/>
                <w:sz w:val="20"/>
              </w:rPr>
              <w:t>у.т</w:t>
            </w:r>
            <w:proofErr w:type="spellEnd"/>
            <w:r>
              <w:rPr>
                <w:spacing w:val="-2"/>
                <w:sz w:val="20"/>
              </w:rPr>
              <w:t>./Гкал</w:t>
            </w:r>
          </w:p>
          <w:p w14:paraId="1133BDCC" w14:textId="77777777" w:rsidR="00DF38C3" w:rsidRDefault="00D46CFF">
            <w:pPr>
              <w:pStyle w:val="TableParagraph"/>
              <w:spacing w:before="8" w:line="223" w:lineRule="exact"/>
              <w:ind w:left="31" w:right="8"/>
              <w:rPr>
                <w:sz w:val="20"/>
              </w:rPr>
            </w:pPr>
            <w:r>
              <w:rPr>
                <w:spacing w:val="-2"/>
                <w:sz w:val="20"/>
              </w:rPr>
              <w:t>(средневзвешенный)</w:t>
            </w:r>
          </w:p>
        </w:tc>
        <w:tc>
          <w:tcPr>
            <w:tcW w:w="1277" w:type="dxa"/>
            <w:textDirection w:val="btLr"/>
          </w:tcPr>
          <w:p w14:paraId="0904FAE1" w14:textId="77777777" w:rsidR="00DF38C3" w:rsidRDefault="00DF38C3">
            <w:pPr>
              <w:pStyle w:val="TableParagraph"/>
              <w:spacing w:before="65"/>
              <w:jc w:val="left"/>
              <w:rPr>
                <w:sz w:val="20"/>
              </w:rPr>
            </w:pPr>
          </w:p>
          <w:p w14:paraId="1F192CF5" w14:textId="77777777" w:rsidR="00DF38C3" w:rsidRDefault="00D46CFF">
            <w:pPr>
              <w:pStyle w:val="TableParagraph"/>
              <w:spacing w:line="249" w:lineRule="auto"/>
              <w:ind w:left="31" w:right="1"/>
              <w:rPr>
                <w:sz w:val="20"/>
              </w:rPr>
            </w:pPr>
            <w:r>
              <w:rPr>
                <w:spacing w:val="-4"/>
                <w:sz w:val="20"/>
              </w:rPr>
              <w:t>Расчетный</w:t>
            </w:r>
            <w:r>
              <w:rPr>
                <w:spacing w:val="-18"/>
                <w:sz w:val="20"/>
              </w:rPr>
              <w:t xml:space="preserve"> </w:t>
            </w:r>
            <w:r>
              <w:rPr>
                <w:spacing w:val="-4"/>
                <w:sz w:val="20"/>
              </w:rPr>
              <w:t xml:space="preserve">годовой </w:t>
            </w:r>
            <w:r>
              <w:rPr>
                <w:sz w:val="20"/>
              </w:rPr>
              <w:t xml:space="preserve">расход основного топлива, т </w:t>
            </w:r>
            <w:proofErr w:type="spellStart"/>
            <w:r>
              <w:rPr>
                <w:sz w:val="20"/>
              </w:rPr>
              <w:t>у.т</w:t>
            </w:r>
            <w:proofErr w:type="spellEnd"/>
            <w:r>
              <w:rPr>
                <w:sz w:val="20"/>
              </w:rPr>
              <w:t>.</w:t>
            </w:r>
          </w:p>
        </w:tc>
        <w:tc>
          <w:tcPr>
            <w:tcW w:w="1894" w:type="dxa"/>
            <w:textDirection w:val="btLr"/>
          </w:tcPr>
          <w:p w14:paraId="23DE74B8" w14:textId="77777777" w:rsidR="00DF38C3" w:rsidRDefault="00D46CFF">
            <w:pPr>
              <w:pStyle w:val="TableParagraph"/>
              <w:spacing w:before="126" w:line="249" w:lineRule="auto"/>
              <w:ind w:left="31" w:right="2"/>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тыс. м</w:t>
            </w:r>
            <w:r>
              <w:rPr>
                <w:position w:val="6"/>
                <w:sz w:val="13"/>
              </w:rPr>
              <w:t>3</w:t>
            </w:r>
            <w:r>
              <w:rPr>
                <w:spacing w:val="40"/>
                <w:position w:val="6"/>
                <w:sz w:val="13"/>
              </w:rPr>
              <w:t xml:space="preserve"> </w:t>
            </w:r>
            <w:r>
              <w:rPr>
                <w:sz w:val="20"/>
              </w:rPr>
              <w:t xml:space="preserve">природного газа (низшая теплота сгорания 8200 </w:t>
            </w:r>
            <w:r>
              <w:rPr>
                <w:spacing w:val="-2"/>
                <w:sz w:val="20"/>
              </w:rPr>
              <w:t>Ккал/м3)</w:t>
            </w:r>
          </w:p>
        </w:tc>
      </w:tr>
      <w:tr w:rsidR="00DF38C3" w14:paraId="42F2DBB7" w14:textId="77777777">
        <w:trPr>
          <w:trHeight w:val="441"/>
        </w:trPr>
        <w:tc>
          <w:tcPr>
            <w:tcW w:w="2050" w:type="dxa"/>
          </w:tcPr>
          <w:p w14:paraId="662369AC" w14:textId="77777777" w:rsidR="00DF38C3" w:rsidRDefault="00D46CFF">
            <w:pPr>
              <w:pStyle w:val="TableParagraph"/>
              <w:spacing w:line="207" w:lineRule="exact"/>
              <w:ind w:left="218" w:right="200"/>
              <w:rPr>
                <w:sz w:val="20"/>
              </w:rPr>
            </w:pPr>
            <w:r>
              <w:rPr>
                <w:spacing w:val="-4"/>
                <w:sz w:val="20"/>
              </w:rPr>
              <w:t>Котельная</w:t>
            </w:r>
            <w:r>
              <w:rPr>
                <w:spacing w:val="1"/>
                <w:sz w:val="20"/>
              </w:rPr>
              <w:t xml:space="preserve"> </w:t>
            </w:r>
            <w:r>
              <w:rPr>
                <w:spacing w:val="-5"/>
                <w:sz w:val="20"/>
              </w:rPr>
              <w:t>№1</w:t>
            </w:r>
          </w:p>
          <w:p w14:paraId="7799DA86" w14:textId="77777777" w:rsidR="00DF38C3" w:rsidRDefault="00D46CFF">
            <w:pPr>
              <w:pStyle w:val="TableParagraph"/>
              <w:spacing w:line="214"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64614E39" w14:textId="77777777" w:rsidR="00DF38C3" w:rsidRDefault="00D46CFF">
            <w:pPr>
              <w:pStyle w:val="TableParagraph"/>
              <w:spacing w:before="99"/>
              <w:ind w:left="14"/>
              <w:rPr>
                <w:sz w:val="20"/>
              </w:rPr>
            </w:pPr>
            <w:r>
              <w:rPr>
                <w:spacing w:val="-4"/>
                <w:sz w:val="20"/>
              </w:rPr>
              <w:t>0,44</w:t>
            </w:r>
          </w:p>
        </w:tc>
        <w:tc>
          <w:tcPr>
            <w:tcW w:w="1147" w:type="dxa"/>
            <w:vMerge w:val="restart"/>
          </w:tcPr>
          <w:p w14:paraId="0402D12E" w14:textId="77777777" w:rsidR="00DF38C3" w:rsidRDefault="00D46CFF">
            <w:pPr>
              <w:pStyle w:val="TableParagraph"/>
              <w:spacing w:before="99"/>
              <w:ind w:left="211"/>
              <w:jc w:val="left"/>
              <w:rPr>
                <w:sz w:val="20"/>
              </w:rPr>
            </w:pPr>
            <w:r>
              <w:rPr>
                <w:spacing w:val="-2"/>
                <w:sz w:val="20"/>
              </w:rPr>
              <w:t>7202.56</w:t>
            </w:r>
          </w:p>
        </w:tc>
        <w:tc>
          <w:tcPr>
            <w:tcW w:w="991" w:type="dxa"/>
            <w:vMerge w:val="restart"/>
          </w:tcPr>
          <w:p w14:paraId="7B1F7779" w14:textId="77777777" w:rsidR="00DF38C3" w:rsidRDefault="00D46CFF">
            <w:pPr>
              <w:pStyle w:val="TableParagraph"/>
              <w:spacing w:before="99"/>
              <w:ind w:left="8"/>
              <w:rPr>
                <w:sz w:val="20"/>
              </w:rPr>
            </w:pPr>
            <w:r>
              <w:rPr>
                <w:spacing w:val="-10"/>
                <w:sz w:val="20"/>
              </w:rPr>
              <w:t>-</w:t>
            </w:r>
          </w:p>
        </w:tc>
        <w:tc>
          <w:tcPr>
            <w:tcW w:w="991" w:type="dxa"/>
            <w:vMerge w:val="restart"/>
          </w:tcPr>
          <w:p w14:paraId="01374BC8" w14:textId="77777777" w:rsidR="00DF38C3" w:rsidRDefault="00D46CFF">
            <w:pPr>
              <w:pStyle w:val="TableParagraph"/>
              <w:spacing w:before="99"/>
              <w:ind w:left="137"/>
              <w:jc w:val="left"/>
              <w:rPr>
                <w:sz w:val="20"/>
              </w:rPr>
            </w:pPr>
            <w:r>
              <w:rPr>
                <w:spacing w:val="-2"/>
                <w:sz w:val="20"/>
              </w:rPr>
              <w:t>1322,91</w:t>
            </w:r>
          </w:p>
        </w:tc>
        <w:tc>
          <w:tcPr>
            <w:tcW w:w="1277" w:type="dxa"/>
            <w:vMerge w:val="restart"/>
          </w:tcPr>
          <w:p w14:paraId="4162DDA5" w14:textId="77777777" w:rsidR="00DF38C3" w:rsidRDefault="00D46CFF">
            <w:pPr>
              <w:pStyle w:val="TableParagraph"/>
              <w:spacing w:before="99"/>
              <w:ind w:left="19" w:right="8"/>
              <w:rPr>
                <w:sz w:val="20"/>
              </w:rPr>
            </w:pPr>
            <w:r>
              <w:rPr>
                <w:spacing w:val="-10"/>
                <w:sz w:val="20"/>
              </w:rPr>
              <w:t>-</w:t>
            </w:r>
          </w:p>
        </w:tc>
        <w:tc>
          <w:tcPr>
            <w:tcW w:w="1894" w:type="dxa"/>
            <w:vMerge w:val="restart"/>
          </w:tcPr>
          <w:p w14:paraId="08DDE04F" w14:textId="77777777" w:rsidR="00DF38C3" w:rsidRDefault="00D46CFF">
            <w:pPr>
              <w:pStyle w:val="TableParagraph"/>
              <w:spacing w:before="99"/>
              <w:ind w:left="588"/>
              <w:jc w:val="left"/>
              <w:rPr>
                <w:sz w:val="20"/>
              </w:rPr>
            </w:pPr>
            <w:r>
              <w:rPr>
                <w:spacing w:val="-2"/>
                <w:sz w:val="20"/>
              </w:rPr>
              <w:t>772,154</w:t>
            </w:r>
          </w:p>
        </w:tc>
      </w:tr>
      <w:tr w:rsidR="00DF38C3" w14:paraId="47BF3CE5" w14:textId="77777777">
        <w:trPr>
          <w:trHeight w:val="460"/>
        </w:trPr>
        <w:tc>
          <w:tcPr>
            <w:tcW w:w="2050" w:type="dxa"/>
          </w:tcPr>
          <w:p w14:paraId="79E3CAFA" w14:textId="77777777" w:rsidR="00DF38C3" w:rsidRDefault="00D46CFF">
            <w:pPr>
              <w:pStyle w:val="TableParagraph"/>
              <w:spacing w:line="207" w:lineRule="exact"/>
              <w:ind w:left="218" w:right="200"/>
              <w:rPr>
                <w:sz w:val="20"/>
              </w:rPr>
            </w:pPr>
            <w:r>
              <w:rPr>
                <w:spacing w:val="-4"/>
                <w:sz w:val="20"/>
              </w:rPr>
              <w:t>Котельная</w:t>
            </w:r>
            <w:r>
              <w:rPr>
                <w:spacing w:val="1"/>
                <w:sz w:val="20"/>
              </w:rPr>
              <w:t xml:space="preserve"> </w:t>
            </w:r>
            <w:r>
              <w:rPr>
                <w:spacing w:val="-5"/>
                <w:sz w:val="20"/>
              </w:rPr>
              <w:t>№2</w:t>
            </w:r>
          </w:p>
          <w:p w14:paraId="32EECE4F" w14:textId="77777777" w:rsidR="00DF38C3" w:rsidRDefault="00D46CFF">
            <w:pPr>
              <w:pStyle w:val="TableParagraph"/>
              <w:spacing w:line="225"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0E6D7F59" w14:textId="77777777" w:rsidR="00DF38C3" w:rsidRDefault="00D46CFF">
            <w:pPr>
              <w:pStyle w:val="TableParagraph"/>
              <w:spacing w:before="100"/>
              <w:ind w:left="14"/>
              <w:rPr>
                <w:sz w:val="20"/>
              </w:rPr>
            </w:pPr>
            <w:r>
              <w:rPr>
                <w:spacing w:val="-4"/>
                <w:sz w:val="20"/>
              </w:rPr>
              <w:t>0,45</w:t>
            </w:r>
          </w:p>
        </w:tc>
        <w:tc>
          <w:tcPr>
            <w:tcW w:w="1147" w:type="dxa"/>
            <w:vMerge/>
            <w:tcBorders>
              <w:top w:val="nil"/>
            </w:tcBorders>
          </w:tcPr>
          <w:p w14:paraId="19BB3A39" w14:textId="77777777" w:rsidR="00DF38C3" w:rsidRDefault="00DF38C3">
            <w:pPr>
              <w:rPr>
                <w:sz w:val="2"/>
                <w:szCs w:val="2"/>
              </w:rPr>
            </w:pPr>
          </w:p>
        </w:tc>
        <w:tc>
          <w:tcPr>
            <w:tcW w:w="991" w:type="dxa"/>
            <w:vMerge/>
            <w:tcBorders>
              <w:top w:val="nil"/>
            </w:tcBorders>
          </w:tcPr>
          <w:p w14:paraId="3EB55BB9" w14:textId="77777777" w:rsidR="00DF38C3" w:rsidRDefault="00DF38C3">
            <w:pPr>
              <w:rPr>
                <w:sz w:val="2"/>
                <w:szCs w:val="2"/>
              </w:rPr>
            </w:pPr>
          </w:p>
        </w:tc>
        <w:tc>
          <w:tcPr>
            <w:tcW w:w="991" w:type="dxa"/>
            <w:vMerge/>
            <w:tcBorders>
              <w:top w:val="nil"/>
            </w:tcBorders>
          </w:tcPr>
          <w:p w14:paraId="4E8C98D4" w14:textId="77777777" w:rsidR="00DF38C3" w:rsidRDefault="00DF38C3">
            <w:pPr>
              <w:rPr>
                <w:sz w:val="2"/>
                <w:szCs w:val="2"/>
              </w:rPr>
            </w:pPr>
          </w:p>
        </w:tc>
        <w:tc>
          <w:tcPr>
            <w:tcW w:w="1277" w:type="dxa"/>
            <w:vMerge/>
            <w:tcBorders>
              <w:top w:val="nil"/>
            </w:tcBorders>
          </w:tcPr>
          <w:p w14:paraId="02CFE7F1" w14:textId="77777777" w:rsidR="00DF38C3" w:rsidRDefault="00DF38C3">
            <w:pPr>
              <w:rPr>
                <w:sz w:val="2"/>
                <w:szCs w:val="2"/>
              </w:rPr>
            </w:pPr>
          </w:p>
        </w:tc>
        <w:tc>
          <w:tcPr>
            <w:tcW w:w="1894" w:type="dxa"/>
            <w:vMerge/>
            <w:tcBorders>
              <w:top w:val="nil"/>
            </w:tcBorders>
          </w:tcPr>
          <w:p w14:paraId="7D01C3BE" w14:textId="77777777" w:rsidR="00DF38C3" w:rsidRDefault="00DF38C3">
            <w:pPr>
              <w:rPr>
                <w:sz w:val="2"/>
                <w:szCs w:val="2"/>
              </w:rPr>
            </w:pPr>
          </w:p>
        </w:tc>
      </w:tr>
      <w:tr w:rsidR="00DF38C3" w14:paraId="10912AB3" w14:textId="77777777">
        <w:trPr>
          <w:trHeight w:val="918"/>
        </w:trPr>
        <w:tc>
          <w:tcPr>
            <w:tcW w:w="2050" w:type="dxa"/>
          </w:tcPr>
          <w:p w14:paraId="0E900B1D" w14:textId="77777777" w:rsidR="00DF38C3" w:rsidRDefault="00D46CFF">
            <w:pPr>
              <w:pStyle w:val="TableParagraph"/>
              <w:spacing w:line="242" w:lineRule="auto"/>
              <w:ind w:left="332" w:right="310" w:hanging="1"/>
              <w:rPr>
                <w:sz w:val="20"/>
              </w:rPr>
            </w:pPr>
            <w:r>
              <w:rPr>
                <w:spacing w:val="-2"/>
                <w:sz w:val="20"/>
              </w:rPr>
              <w:t xml:space="preserve">Котельная </w:t>
            </w:r>
            <w:r>
              <w:rPr>
                <w:spacing w:val="-4"/>
                <w:sz w:val="20"/>
              </w:rPr>
              <w:t xml:space="preserve">амбулаторного </w:t>
            </w:r>
            <w:r>
              <w:rPr>
                <w:spacing w:val="-2"/>
                <w:sz w:val="20"/>
              </w:rPr>
              <w:t>отделения</w:t>
            </w:r>
          </w:p>
          <w:p w14:paraId="47071CEB" w14:textId="77777777" w:rsidR="00DF38C3" w:rsidRDefault="00D46CFF">
            <w:pPr>
              <w:pStyle w:val="TableParagraph"/>
              <w:spacing w:line="215"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76ED44DA" w14:textId="77777777" w:rsidR="00DF38C3" w:rsidRDefault="00DF38C3">
            <w:pPr>
              <w:pStyle w:val="TableParagraph"/>
              <w:spacing w:before="101"/>
              <w:jc w:val="left"/>
              <w:rPr>
                <w:sz w:val="20"/>
              </w:rPr>
            </w:pPr>
          </w:p>
          <w:p w14:paraId="0777451A" w14:textId="77777777" w:rsidR="00DF38C3" w:rsidRDefault="00D46CFF">
            <w:pPr>
              <w:pStyle w:val="TableParagraph"/>
              <w:spacing w:before="1"/>
              <w:ind w:left="9"/>
              <w:rPr>
                <w:sz w:val="20"/>
              </w:rPr>
            </w:pPr>
            <w:r>
              <w:rPr>
                <w:spacing w:val="-2"/>
                <w:sz w:val="20"/>
              </w:rPr>
              <w:t>0,01172</w:t>
            </w:r>
          </w:p>
        </w:tc>
        <w:tc>
          <w:tcPr>
            <w:tcW w:w="1147" w:type="dxa"/>
          </w:tcPr>
          <w:p w14:paraId="05A2AB20" w14:textId="77777777" w:rsidR="00DF38C3" w:rsidRDefault="00DF38C3">
            <w:pPr>
              <w:pStyle w:val="TableParagraph"/>
              <w:spacing w:before="101"/>
              <w:jc w:val="left"/>
              <w:rPr>
                <w:sz w:val="20"/>
              </w:rPr>
            </w:pPr>
          </w:p>
          <w:p w14:paraId="4C8B9256" w14:textId="77777777" w:rsidR="00DF38C3" w:rsidRDefault="00D46CFF">
            <w:pPr>
              <w:pStyle w:val="TableParagraph"/>
              <w:spacing w:before="1"/>
              <w:ind w:left="11" w:right="2"/>
              <w:rPr>
                <w:sz w:val="20"/>
              </w:rPr>
            </w:pPr>
            <w:r>
              <w:rPr>
                <w:spacing w:val="-2"/>
                <w:sz w:val="20"/>
              </w:rPr>
              <w:t>27,579</w:t>
            </w:r>
          </w:p>
        </w:tc>
        <w:tc>
          <w:tcPr>
            <w:tcW w:w="991" w:type="dxa"/>
          </w:tcPr>
          <w:p w14:paraId="2179D16C" w14:textId="77777777" w:rsidR="00DF38C3" w:rsidRDefault="00DF38C3">
            <w:pPr>
              <w:pStyle w:val="TableParagraph"/>
              <w:spacing w:before="101"/>
              <w:jc w:val="left"/>
              <w:rPr>
                <w:sz w:val="20"/>
              </w:rPr>
            </w:pPr>
          </w:p>
          <w:p w14:paraId="5963F074" w14:textId="77777777" w:rsidR="00DF38C3" w:rsidRDefault="00D46CFF">
            <w:pPr>
              <w:pStyle w:val="TableParagraph"/>
              <w:spacing w:before="1"/>
              <w:ind w:left="28" w:right="16"/>
              <w:rPr>
                <w:sz w:val="20"/>
              </w:rPr>
            </w:pPr>
            <w:r>
              <w:rPr>
                <w:spacing w:val="-2"/>
                <w:sz w:val="20"/>
              </w:rPr>
              <w:t>1,860</w:t>
            </w:r>
          </w:p>
        </w:tc>
        <w:tc>
          <w:tcPr>
            <w:tcW w:w="991" w:type="dxa"/>
          </w:tcPr>
          <w:p w14:paraId="6A0C7245" w14:textId="77777777" w:rsidR="00DF38C3" w:rsidRDefault="00DF38C3">
            <w:pPr>
              <w:pStyle w:val="TableParagraph"/>
              <w:spacing w:before="101"/>
              <w:jc w:val="left"/>
              <w:rPr>
                <w:sz w:val="20"/>
              </w:rPr>
            </w:pPr>
          </w:p>
          <w:p w14:paraId="7A88C2FD" w14:textId="77777777" w:rsidR="00DF38C3" w:rsidRDefault="00D46CFF">
            <w:pPr>
              <w:pStyle w:val="TableParagraph"/>
              <w:spacing w:before="1"/>
              <w:ind w:left="28" w:right="14"/>
              <w:rPr>
                <w:sz w:val="20"/>
              </w:rPr>
            </w:pPr>
            <w:r>
              <w:rPr>
                <w:spacing w:val="-2"/>
                <w:sz w:val="20"/>
              </w:rPr>
              <w:t>158,730</w:t>
            </w:r>
          </w:p>
        </w:tc>
        <w:tc>
          <w:tcPr>
            <w:tcW w:w="1277" w:type="dxa"/>
          </w:tcPr>
          <w:p w14:paraId="6BAD62C3" w14:textId="77777777" w:rsidR="00DF38C3" w:rsidRDefault="00DF38C3">
            <w:pPr>
              <w:pStyle w:val="TableParagraph"/>
              <w:spacing w:before="101"/>
              <w:jc w:val="left"/>
              <w:rPr>
                <w:sz w:val="20"/>
              </w:rPr>
            </w:pPr>
          </w:p>
          <w:p w14:paraId="75B2C09B" w14:textId="77777777" w:rsidR="00DF38C3" w:rsidRDefault="00D46CFF">
            <w:pPr>
              <w:pStyle w:val="TableParagraph"/>
              <w:spacing w:before="1"/>
              <w:ind w:left="19" w:right="5"/>
              <w:rPr>
                <w:sz w:val="20"/>
              </w:rPr>
            </w:pPr>
            <w:r>
              <w:rPr>
                <w:spacing w:val="-2"/>
                <w:sz w:val="20"/>
              </w:rPr>
              <w:t>4,378</w:t>
            </w:r>
          </w:p>
        </w:tc>
        <w:tc>
          <w:tcPr>
            <w:tcW w:w="1894" w:type="dxa"/>
          </w:tcPr>
          <w:p w14:paraId="6593FE8E" w14:textId="77777777" w:rsidR="00DF38C3" w:rsidRDefault="00DF38C3">
            <w:pPr>
              <w:pStyle w:val="TableParagraph"/>
              <w:spacing w:before="101"/>
              <w:jc w:val="left"/>
              <w:rPr>
                <w:sz w:val="20"/>
              </w:rPr>
            </w:pPr>
          </w:p>
          <w:p w14:paraId="79997E5A" w14:textId="77777777" w:rsidR="00DF38C3" w:rsidRDefault="00D46CFF">
            <w:pPr>
              <w:pStyle w:val="TableParagraph"/>
              <w:spacing w:before="1"/>
              <w:ind w:left="23" w:right="2"/>
              <w:rPr>
                <w:sz w:val="20"/>
              </w:rPr>
            </w:pPr>
            <w:r>
              <w:rPr>
                <w:spacing w:val="-2"/>
                <w:sz w:val="20"/>
              </w:rPr>
              <w:t>3,793</w:t>
            </w:r>
          </w:p>
        </w:tc>
      </w:tr>
      <w:tr w:rsidR="00DF38C3" w14:paraId="0D37C0F8" w14:textId="77777777">
        <w:trPr>
          <w:trHeight w:val="1148"/>
        </w:trPr>
        <w:tc>
          <w:tcPr>
            <w:tcW w:w="2050" w:type="dxa"/>
          </w:tcPr>
          <w:p w14:paraId="2C1FCD00" w14:textId="77777777" w:rsidR="00DF38C3" w:rsidRDefault="00D46CFF">
            <w:pPr>
              <w:pStyle w:val="TableParagraph"/>
              <w:spacing w:line="206" w:lineRule="exact"/>
              <w:ind w:left="220"/>
              <w:jc w:val="left"/>
              <w:rPr>
                <w:sz w:val="20"/>
              </w:rPr>
            </w:pPr>
            <w:r>
              <w:rPr>
                <w:spacing w:val="-4"/>
                <w:sz w:val="20"/>
              </w:rPr>
              <w:t>Котельная</w:t>
            </w:r>
            <w:r>
              <w:rPr>
                <w:spacing w:val="1"/>
                <w:sz w:val="20"/>
              </w:rPr>
              <w:t xml:space="preserve"> </w:t>
            </w:r>
            <w:r>
              <w:rPr>
                <w:spacing w:val="-2"/>
                <w:sz w:val="20"/>
              </w:rPr>
              <w:t>«Алые</w:t>
            </w:r>
          </w:p>
          <w:p w14:paraId="5B0846C6" w14:textId="77777777" w:rsidR="00DF38C3" w:rsidRDefault="00D46CFF">
            <w:pPr>
              <w:pStyle w:val="TableParagraph"/>
              <w:spacing w:before="8" w:line="225" w:lineRule="auto"/>
              <w:ind w:left="539" w:right="484" w:firstLine="110"/>
              <w:jc w:val="left"/>
              <w:rPr>
                <w:sz w:val="20"/>
              </w:rPr>
            </w:pPr>
            <w:r>
              <w:rPr>
                <w:spacing w:val="-2"/>
                <w:sz w:val="20"/>
              </w:rPr>
              <w:t>Паруса» с.</w:t>
            </w:r>
            <w:r>
              <w:rPr>
                <w:spacing w:val="-12"/>
                <w:sz w:val="20"/>
              </w:rPr>
              <w:t xml:space="preserve"> </w:t>
            </w:r>
            <w:r>
              <w:rPr>
                <w:spacing w:val="-2"/>
                <w:sz w:val="20"/>
              </w:rPr>
              <w:t>Ягодное</w:t>
            </w:r>
          </w:p>
        </w:tc>
        <w:tc>
          <w:tcPr>
            <w:tcW w:w="1136" w:type="dxa"/>
          </w:tcPr>
          <w:p w14:paraId="67900899" w14:textId="77777777" w:rsidR="00DF38C3" w:rsidRDefault="00DF38C3">
            <w:pPr>
              <w:pStyle w:val="TableParagraph"/>
              <w:spacing w:before="240"/>
              <w:jc w:val="left"/>
            </w:pPr>
          </w:p>
          <w:p w14:paraId="1BA6BA4A" w14:textId="77777777" w:rsidR="00DF38C3" w:rsidRDefault="00D46CFF">
            <w:pPr>
              <w:pStyle w:val="TableParagraph"/>
              <w:ind w:left="17"/>
            </w:pPr>
            <w:r>
              <w:rPr>
                <w:spacing w:val="-4"/>
              </w:rPr>
              <w:t>1.99</w:t>
            </w:r>
          </w:p>
        </w:tc>
        <w:tc>
          <w:tcPr>
            <w:tcW w:w="1147" w:type="dxa"/>
          </w:tcPr>
          <w:p w14:paraId="66456127" w14:textId="77777777" w:rsidR="00DF38C3" w:rsidRDefault="00DF38C3">
            <w:pPr>
              <w:pStyle w:val="TableParagraph"/>
              <w:spacing w:before="240"/>
              <w:jc w:val="left"/>
            </w:pPr>
          </w:p>
          <w:p w14:paraId="0EACFED2" w14:textId="77777777" w:rsidR="00DF38C3" w:rsidRDefault="00D46CFF">
            <w:pPr>
              <w:pStyle w:val="TableParagraph"/>
              <w:ind w:left="11"/>
            </w:pPr>
            <w:r>
              <w:rPr>
                <w:spacing w:val="-2"/>
              </w:rPr>
              <w:t>5598,26</w:t>
            </w:r>
          </w:p>
        </w:tc>
        <w:tc>
          <w:tcPr>
            <w:tcW w:w="991" w:type="dxa"/>
          </w:tcPr>
          <w:p w14:paraId="1DB8761D" w14:textId="77777777" w:rsidR="00DF38C3" w:rsidRDefault="00DF38C3">
            <w:pPr>
              <w:pStyle w:val="TableParagraph"/>
              <w:spacing w:before="240"/>
              <w:jc w:val="left"/>
            </w:pPr>
          </w:p>
          <w:p w14:paraId="4897F660" w14:textId="77777777" w:rsidR="00DF38C3" w:rsidRDefault="00D46CFF">
            <w:pPr>
              <w:pStyle w:val="TableParagraph"/>
              <w:ind w:left="28" w:right="18"/>
            </w:pPr>
            <w:r>
              <w:rPr>
                <w:spacing w:val="-10"/>
              </w:rPr>
              <w:t>-</w:t>
            </w:r>
          </w:p>
        </w:tc>
        <w:tc>
          <w:tcPr>
            <w:tcW w:w="991" w:type="dxa"/>
          </w:tcPr>
          <w:p w14:paraId="08D3916D" w14:textId="77777777" w:rsidR="00DF38C3" w:rsidRDefault="00DF38C3">
            <w:pPr>
              <w:pStyle w:val="TableParagraph"/>
              <w:spacing w:before="240"/>
              <w:jc w:val="left"/>
            </w:pPr>
          </w:p>
          <w:p w14:paraId="377EC031" w14:textId="77777777" w:rsidR="00DF38C3" w:rsidRDefault="00D46CFF">
            <w:pPr>
              <w:pStyle w:val="TableParagraph"/>
              <w:ind w:left="28" w:right="11"/>
            </w:pPr>
            <w:r>
              <w:rPr>
                <w:spacing w:val="-2"/>
              </w:rPr>
              <w:t>180,84</w:t>
            </w:r>
          </w:p>
        </w:tc>
        <w:tc>
          <w:tcPr>
            <w:tcW w:w="1277" w:type="dxa"/>
          </w:tcPr>
          <w:p w14:paraId="149FD71E" w14:textId="77777777" w:rsidR="00DF38C3" w:rsidRDefault="00DF38C3">
            <w:pPr>
              <w:pStyle w:val="TableParagraph"/>
              <w:spacing w:before="240"/>
              <w:jc w:val="left"/>
            </w:pPr>
          </w:p>
          <w:p w14:paraId="530C6008" w14:textId="77777777" w:rsidR="00DF38C3" w:rsidRDefault="00D46CFF">
            <w:pPr>
              <w:pStyle w:val="TableParagraph"/>
              <w:ind w:left="19" w:right="6"/>
            </w:pPr>
            <w:r>
              <w:rPr>
                <w:spacing w:val="-10"/>
              </w:rPr>
              <w:t>-</w:t>
            </w:r>
          </w:p>
        </w:tc>
        <w:tc>
          <w:tcPr>
            <w:tcW w:w="1894" w:type="dxa"/>
          </w:tcPr>
          <w:p w14:paraId="1CCCED59" w14:textId="77777777" w:rsidR="00DF38C3" w:rsidRDefault="00DF38C3">
            <w:pPr>
              <w:pStyle w:val="TableParagraph"/>
              <w:spacing w:before="240"/>
              <w:jc w:val="left"/>
            </w:pPr>
          </w:p>
          <w:p w14:paraId="7CBA2C05" w14:textId="77777777" w:rsidR="00DF38C3" w:rsidRDefault="00D46CFF">
            <w:pPr>
              <w:pStyle w:val="TableParagraph"/>
              <w:ind w:left="23" w:right="4"/>
            </w:pPr>
            <w:r>
              <w:rPr>
                <w:spacing w:val="-4"/>
              </w:rPr>
              <w:t>2720</w:t>
            </w:r>
          </w:p>
        </w:tc>
      </w:tr>
      <w:tr w:rsidR="00DF38C3" w14:paraId="45F9982A" w14:textId="77777777">
        <w:trPr>
          <w:trHeight w:val="690"/>
        </w:trPr>
        <w:tc>
          <w:tcPr>
            <w:tcW w:w="2050" w:type="dxa"/>
          </w:tcPr>
          <w:p w14:paraId="2EF29507" w14:textId="77777777" w:rsidR="00DF38C3" w:rsidRDefault="00D46CFF">
            <w:pPr>
              <w:pStyle w:val="TableParagraph"/>
              <w:spacing w:line="244" w:lineRule="auto"/>
              <w:ind w:left="220" w:right="200"/>
              <w:rPr>
                <w:sz w:val="20"/>
              </w:rPr>
            </w:pPr>
            <w:r>
              <w:rPr>
                <w:spacing w:val="-4"/>
                <w:sz w:val="20"/>
              </w:rPr>
              <w:t xml:space="preserve">Планируемая </w:t>
            </w:r>
            <w:r>
              <w:rPr>
                <w:sz w:val="20"/>
              </w:rPr>
              <w:t>БМК № 1</w:t>
            </w:r>
          </w:p>
          <w:p w14:paraId="2B4C0A75" w14:textId="77777777" w:rsidR="00DF38C3" w:rsidRDefault="00D46CFF">
            <w:pPr>
              <w:pStyle w:val="TableParagraph"/>
              <w:spacing w:line="213"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1F39E6F9" w14:textId="77777777" w:rsidR="00DF38C3" w:rsidRDefault="00D46CFF">
            <w:pPr>
              <w:pStyle w:val="TableParagraph"/>
              <w:spacing w:before="213"/>
              <w:ind w:left="12"/>
              <w:rPr>
                <w:sz w:val="20"/>
              </w:rPr>
            </w:pPr>
            <w:r>
              <w:rPr>
                <w:spacing w:val="-2"/>
                <w:sz w:val="20"/>
              </w:rPr>
              <w:t>0,506</w:t>
            </w:r>
          </w:p>
        </w:tc>
        <w:tc>
          <w:tcPr>
            <w:tcW w:w="1147" w:type="dxa"/>
          </w:tcPr>
          <w:p w14:paraId="0B5EA857" w14:textId="77777777" w:rsidR="00DF38C3" w:rsidRDefault="00D46CFF">
            <w:pPr>
              <w:pStyle w:val="TableParagraph"/>
              <w:spacing w:before="213"/>
              <w:ind w:left="11" w:right="2"/>
              <w:rPr>
                <w:sz w:val="20"/>
              </w:rPr>
            </w:pPr>
            <w:r>
              <w:rPr>
                <w:spacing w:val="-2"/>
                <w:sz w:val="20"/>
              </w:rPr>
              <w:t>1109,6</w:t>
            </w:r>
          </w:p>
        </w:tc>
        <w:tc>
          <w:tcPr>
            <w:tcW w:w="991" w:type="dxa"/>
          </w:tcPr>
          <w:p w14:paraId="496CC8D4" w14:textId="77777777" w:rsidR="00DF38C3" w:rsidRDefault="00D46CFF">
            <w:pPr>
              <w:pStyle w:val="TableParagraph"/>
              <w:spacing w:before="213"/>
              <w:ind w:left="28" w:right="16"/>
              <w:rPr>
                <w:sz w:val="20"/>
              </w:rPr>
            </w:pPr>
            <w:r>
              <w:rPr>
                <w:spacing w:val="-2"/>
                <w:sz w:val="20"/>
              </w:rPr>
              <w:t>78,59</w:t>
            </w:r>
          </w:p>
        </w:tc>
        <w:tc>
          <w:tcPr>
            <w:tcW w:w="991" w:type="dxa"/>
          </w:tcPr>
          <w:p w14:paraId="6D6141D5" w14:textId="77777777" w:rsidR="00DF38C3" w:rsidRDefault="00D46CFF">
            <w:pPr>
              <w:pStyle w:val="TableParagraph"/>
              <w:spacing w:before="213"/>
              <w:ind w:left="28" w:right="14"/>
              <w:rPr>
                <w:sz w:val="20"/>
              </w:rPr>
            </w:pPr>
            <w:r>
              <w:rPr>
                <w:spacing w:val="-2"/>
                <w:sz w:val="20"/>
              </w:rPr>
              <w:t>155,280</w:t>
            </w:r>
          </w:p>
        </w:tc>
        <w:tc>
          <w:tcPr>
            <w:tcW w:w="1277" w:type="dxa"/>
          </w:tcPr>
          <w:p w14:paraId="472779E5" w14:textId="77777777" w:rsidR="00DF38C3" w:rsidRDefault="00D46CFF">
            <w:pPr>
              <w:pStyle w:val="TableParagraph"/>
              <w:spacing w:before="213"/>
              <w:ind w:left="19" w:right="5"/>
              <w:rPr>
                <w:sz w:val="20"/>
              </w:rPr>
            </w:pPr>
            <w:r>
              <w:rPr>
                <w:spacing w:val="-2"/>
                <w:sz w:val="20"/>
              </w:rPr>
              <w:t>172,29</w:t>
            </w:r>
          </w:p>
        </w:tc>
        <w:tc>
          <w:tcPr>
            <w:tcW w:w="1894" w:type="dxa"/>
          </w:tcPr>
          <w:p w14:paraId="507C2739" w14:textId="77777777" w:rsidR="00DF38C3" w:rsidRDefault="00D46CFF">
            <w:pPr>
              <w:pStyle w:val="TableParagraph"/>
              <w:spacing w:before="213"/>
              <w:ind w:left="23" w:right="2"/>
              <w:rPr>
                <w:sz w:val="20"/>
              </w:rPr>
            </w:pPr>
            <w:r>
              <w:rPr>
                <w:spacing w:val="-2"/>
                <w:sz w:val="20"/>
              </w:rPr>
              <w:t>149,30</w:t>
            </w:r>
          </w:p>
        </w:tc>
      </w:tr>
      <w:tr w:rsidR="00DF38C3" w14:paraId="2541B6E9" w14:textId="77777777">
        <w:trPr>
          <w:trHeight w:val="687"/>
        </w:trPr>
        <w:tc>
          <w:tcPr>
            <w:tcW w:w="2050" w:type="dxa"/>
          </w:tcPr>
          <w:p w14:paraId="134F50A9" w14:textId="77777777" w:rsidR="00DF38C3" w:rsidRDefault="00D46CFF">
            <w:pPr>
              <w:pStyle w:val="TableParagraph"/>
              <w:spacing w:line="242" w:lineRule="auto"/>
              <w:ind w:left="220" w:right="200"/>
              <w:rPr>
                <w:sz w:val="20"/>
              </w:rPr>
            </w:pPr>
            <w:r>
              <w:rPr>
                <w:spacing w:val="-4"/>
                <w:sz w:val="20"/>
              </w:rPr>
              <w:t xml:space="preserve">Планируемая </w:t>
            </w:r>
            <w:r>
              <w:rPr>
                <w:sz w:val="20"/>
              </w:rPr>
              <w:t>БМК № 2</w:t>
            </w:r>
          </w:p>
          <w:p w14:paraId="64D62F38" w14:textId="77777777" w:rsidR="00DF38C3" w:rsidRDefault="00D46CFF">
            <w:pPr>
              <w:pStyle w:val="TableParagraph"/>
              <w:spacing w:line="215"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07DE70A8" w14:textId="77777777" w:rsidR="00DF38C3" w:rsidRDefault="00D46CFF">
            <w:pPr>
              <w:pStyle w:val="TableParagraph"/>
              <w:spacing w:before="214"/>
              <w:ind w:left="12"/>
              <w:rPr>
                <w:sz w:val="20"/>
              </w:rPr>
            </w:pPr>
            <w:r>
              <w:rPr>
                <w:spacing w:val="-2"/>
                <w:sz w:val="20"/>
              </w:rPr>
              <w:t>1,662</w:t>
            </w:r>
          </w:p>
        </w:tc>
        <w:tc>
          <w:tcPr>
            <w:tcW w:w="1147" w:type="dxa"/>
          </w:tcPr>
          <w:p w14:paraId="7B94936D" w14:textId="77777777" w:rsidR="00DF38C3" w:rsidRDefault="00D46CFF">
            <w:pPr>
              <w:pStyle w:val="TableParagraph"/>
              <w:spacing w:before="214"/>
              <w:ind w:left="11" w:right="2"/>
              <w:rPr>
                <w:sz w:val="20"/>
              </w:rPr>
            </w:pPr>
            <w:r>
              <w:rPr>
                <w:spacing w:val="-2"/>
                <w:sz w:val="20"/>
              </w:rPr>
              <w:t>3643,3</w:t>
            </w:r>
          </w:p>
        </w:tc>
        <w:tc>
          <w:tcPr>
            <w:tcW w:w="991" w:type="dxa"/>
          </w:tcPr>
          <w:p w14:paraId="0DE8B7DC" w14:textId="77777777" w:rsidR="00DF38C3" w:rsidRDefault="00D46CFF">
            <w:pPr>
              <w:pStyle w:val="TableParagraph"/>
              <w:spacing w:before="214"/>
              <w:ind w:left="28" w:right="16"/>
              <w:rPr>
                <w:sz w:val="20"/>
              </w:rPr>
            </w:pPr>
            <w:r>
              <w:rPr>
                <w:spacing w:val="-2"/>
                <w:sz w:val="20"/>
              </w:rPr>
              <w:t>258,04</w:t>
            </w:r>
          </w:p>
        </w:tc>
        <w:tc>
          <w:tcPr>
            <w:tcW w:w="991" w:type="dxa"/>
          </w:tcPr>
          <w:p w14:paraId="33E21EC2" w14:textId="77777777" w:rsidR="00DF38C3" w:rsidRDefault="00D46CFF">
            <w:pPr>
              <w:pStyle w:val="TableParagraph"/>
              <w:spacing w:before="214"/>
              <w:ind w:left="28" w:right="14"/>
              <w:rPr>
                <w:sz w:val="20"/>
              </w:rPr>
            </w:pPr>
            <w:r>
              <w:rPr>
                <w:spacing w:val="-2"/>
                <w:sz w:val="20"/>
              </w:rPr>
              <w:t>155,280</w:t>
            </w:r>
          </w:p>
        </w:tc>
        <w:tc>
          <w:tcPr>
            <w:tcW w:w="1277" w:type="dxa"/>
          </w:tcPr>
          <w:p w14:paraId="04C2B5EC" w14:textId="77777777" w:rsidR="00DF38C3" w:rsidRDefault="00D46CFF">
            <w:pPr>
              <w:pStyle w:val="TableParagraph"/>
              <w:spacing w:before="214"/>
              <w:ind w:left="19" w:right="5"/>
              <w:rPr>
                <w:sz w:val="20"/>
              </w:rPr>
            </w:pPr>
            <w:r>
              <w:rPr>
                <w:spacing w:val="-2"/>
                <w:sz w:val="20"/>
              </w:rPr>
              <w:t>565,74</w:t>
            </w:r>
          </w:p>
        </w:tc>
        <w:tc>
          <w:tcPr>
            <w:tcW w:w="1894" w:type="dxa"/>
          </w:tcPr>
          <w:p w14:paraId="3CC9D01D" w14:textId="77777777" w:rsidR="00DF38C3" w:rsidRDefault="00D46CFF">
            <w:pPr>
              <w:pStyle w:val="TableParagraph"/>
              <w:spacing w:before="214"/>
              <w:ind w:left="23" w:right="2"/>
              <w:rPr>
                <w:sz w:val="20"/>
              </w:rPr>
            </w:pPr>
            <w:r>
              <w:rPr>
                <w:spacing w:val="-2"/>
                <w:sz w:val="20"/>
              </w:rPr>
              <w:t>490,24</w:t>
            </w:r>
          </w:p>
        </w:tc>
      </w:tr>
      <w:tr w:rsidR="00DF38C3" w14:paraId="7E6608CF" w14:textId="77777777">
        <w:trPr>
          <w:trHeight w:val="691"/>
        </w:trPr>
        <w:tc>
          <w:tcPr>
            <w:tcW w:w="2050" w:type="dxa"/>
          </w:tcPr>
          <w:p w14:paraId="6512E255" w14:textId="77777777" w:rsidR="00DF38C3" w:rsidRDefault="00D46CFF">
            <w:pPr>
              <w:pStyle w:val="TableParagraph"/>
              <w:spacing w:line="242" w:lineRule="auto"/>
              <w:ind w:left="220" w:right="200"/>
              <w:rPr>
                <w:sz w:val="20"/>
              </w:rPr>
            </w:pPr>
            <w:r>
              <w:rPr>
                <w:spacing w:val="-4"/>
                <w:sz w:val="20"/>
              </w:rPr>
              <w:t xml:space="preserve">Планируемая </w:t>
            </w:r>
            <w:r>
              <w:rPr>
                <w:sz w:val="20"/>
              </w:rPr>
              <w:t>БМК № 3</w:t>
            </w:r>
          </w:p>
          <w:p w14:paraId="2081C0FB" w14:textId="77777777" w:rsidR="00DF38C3" w:rsidRDefault="00D46CFF">
            <w:pPr>
              <w:pStyle w:val="TableParagraph"/>
              <w:spacing w:line="215"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2CD51874" w14:textId="77777777" w:rsidR="00DF38C3" w:rsidRDefault="00D46CFF">
            <w:pPr>
              <w:pStyle w:val="TableParagraph"/>
              <w:spacing w:before="214"/>
              <w:ind w:left="12"/>
              <w:rPr>
                <w:sz w:val="20"/>
              </w:rPr>
            </w:pPr>
            <w:r>
              <w:rPr>
                <w:spacing w:val="-2"/>
                <w:sz w:val="20"/>
              </w:rPr>
              <w:t>1,662</w:t>
            </w:r>
          </w:p>
        </w:tc>
        <w:tc>
          <w:tcPr>
            <w:tcW w:w="1147" w:type="dxa"/>
          </w:tcPr>
          <w:p w14:paraId="0617E79F" w14:textId="77777777" w:rsidR="00DF38C3" w:rsidRDefault="00D46CFF">
            <w:pPr>
              <w:pStyle w:val="TableParagraph"/>
              <w:spacing w:before="214"/>
              <w:ind w:left="11" w:right="2"/>
              <w:rPr>
                <w:sz w:val="20"/>
              </w:rPr>
            </w:pPr>
            <w:r>
              <w:rPr>
                <w:spacing w:val="-2"/>
                <w:sz w:val="20"/>
              </w:rPr>
              <w:t>3643,3</w:t>
            </w:r>
          </w:p>
        </w:tc>
        <w:tc>
          <w:tcPr>
            <w:tcW w:w="991" w:type="dxa"/>
          </w:tcPr>
          <w:p w14:paraId="5E1D6B31" w14:textId="77777777" w:rsidR="00DF38C3" w:rsidRDefault="00D46CFF">
            <w:pPr>
              <w:pStyle w:val="TableParagraph"/>
              <w:spacing w:before="214"/>
              <w:ind w:left="28" w:right="16"/>
              <w:rPr>
                <w:sz w:val="20"/>
              </w:rPr>
            </w:pPr>
            <w:r>
              <w:rPr>
                <w:spacing w:val="-2"/>
                <w:sz w:val="20"/>
              </w:rPr>
              <w:t>258,04</w:t>
            </w:r>
          </w:p>
        </w:tc>
        <w:tc>
          <w:tcPr>
            <w:tcW w:w="991" w:type="dxa"/>
          </w:tcPr>
          <w:p w14:paraId="29A62BFE" w14:textId="77777777" w:rsidR="00DF38C3" w:rsidRDefault="00D46CFF">
            <w:pPr>
              <w:pStyle w:val="TableParagraph"/>
              <w:spacing w:before="214"/>
              <w:ind w:left="28" w:right="14"/>
              <w:rPr>
                <w:sz w:val="20"/>
              </w:rPr>
            </w:pPr>
            <w:r>
              <w:rPr>
                <w:spacing w:val="-2"/>
                <w:sz w:val="20"/>
              </w:rPr>
              <w:t>155,280</w:t>
            </w:r>
          </w:p>
        </w:tc>
        <w:tc>
          <w:tcPr>
            <w:tcW w:w="1277" w:type="dxa"/>
          </w:tcPr>
          <w:p w14:paraId="66F2660B" w14:textId="77777777" w:rsidR="00DF38C3" w:rsidRDefault="00D46CFF">
            <w:pPr>
              <w:pStyle w:val="TableParagraph"/>
              <w:spacing w:before="214"/>
              <w:ind w:left="19" w:right="5"/>
              <w:rPr>
                <w:sz w:val="20"/>
              </w:rPr>
            </w:pPr>
            <w:r>
              <w:rPr>
                <w:spacing w:val="-2"/>
                <w:sz w:val="20"/>
              </w:rPr>
              <w:t>565,74</w:t>
            </w:r>
          </w:p>
        </w:tc>
        <w:tc>
          <w:tcPr>
            <w:tcW w:w="1894" w:type="dxa"/>
          </w:tcPr>
          <w:p w14:paraId="7C41ABBA" w14:textId="77777777" w:rsidR="00DF38C3" w:rsidRDefault="00D46CFF">
            <w:pPr>
              <w:pStyle w:val="TableParagraph"/>
              <w:spacing w:before="214"/>
              <w:ind w:left="23" w:right="2"/>
              <w:rPr>
                <w:sz w:val="20"/>
              </w:rPr>
            </w:pPr>
            <w:r>
              <w:rPr>
                <w:spacing w:val="-2"/>
                <w:sz w:val="20"/>
              </w:rPr>
              <w:t>490,24</w:t>
            </w:r>
          </w:p>
        </w:tc>
      </w:tr>
      <w:tr w:rsidR="00DF38C3" w14:paraId="3AACE5C8" w14:textId="77777777">
        <w:trPr>
          <w:trHeight w:val="690"/>
        </w:trPr>
        <w:tc>
          <w:tcPr>
            <w:tcW w:w="2050" w:type="dxa"/>
          </w:tcPr>
          <w:p w14:paraId="2B6CF259" w14:textId="77777777" w:rsidR="00DF38C3" w:rsidRDefault="00D46CFF">
            <w:pPr>
              <w:pStyle w:val="TableParagraph"/>
              <w:spacing w:line="242" w:lineRule="auto"/>
              <w:ind w:left="217" w:right="202"/>
              <w:rPr>
                <w:sz w:val="20"/>
              </w:rPr>
            </w:pPr>
            <w:r>
              <w:rPr>
                <w:spacing w:val="-4"/>
                <w:sz w:val="20"/>
              </w:rPr>
              <w:t xml:space="preserve">Планируемая </w:t>
            </w:r>
            <w:r>
              <w:rPr>
                <w:sz w:val="20"/>
              </w:rPr>
              <w:t>БМК № 4</w:t>
            </w:r>
          </w:p>
          <w:p w14:paraId="0D9A11A2" w14:textId="77777777" w:rsidR="00DF38C3" w:rsidRDefault="00D46CFF">
            <w:pPr>
              <w:pStyle w:val="TableParagraph"/>
              <w:spacing w:line="218"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6AA32A66" w14:textId="77777777" w:rsidR="00DF38C3" w:rsidRDefault="00D46CFF">
            <w:pPr>
              <w:pStyle w:val="TableParagraph"/>
              <w:spacing w:before="214"/>
              <w:ind w:left="12"/>
              <w:rPr>
                <w:sz w:val="20"/>
              </w:rPr>
            </w:pPr>
            <w:r>
              <w:rPr>
                <w:spacing w:val="-2"/>
                <w:sz w:val="20"/>
              </w:rPr>
              <w:t>0,445</w:t>
            </w:r>
          </w:p>
        </w:tc>
        <w:tc>
          <w:tcPr>
            <w:tcW w:w="1147" w:type="dxa"/>
          </w:tcPr>
          <w:p w14:paraId="109E6DE3" w14:textId="77777777" w:rsidR="00DF38C3" w:rsidRDefault="00D46CFF">
            <w:pPr>
              <w:pStyle w:val="TableParagraph"/>
              <w:spacing w:before="214"/>
              <w:ind w:left="11" w:right="2"/>
              <w:rPr>
                <w:sz w:val="20"/>
              </w:rPr>
            </w:pPr>
            <w:r>
              <w:rPr>
                <w:spacing w:val="-2"/>
                <w:sz w:val="20"/>
              </w:rPr>
              <w:t>976,1</w:t>
            </w:r>
          </w:p>
        </w:tc>
        <w:tc>
          <w:tcPr>
            <w:tcW w:w="991" w:type="dxa"/>
          </w:tcPr>
          <w:p w14:paraId="28EA6759" w14:textId="77777777" w:rsidR="00DF38C3" w:rsidRDefault="00D46CFF">
            <w:pPr>
              <w:pStyle w:val="TableParagraph"/>
              <w:spacing w:before="214"/>
              <w:ind w:left="28" w:right="16"/>
              <w:rPr>
                <w:sz w:val="20"/>
              </w:rPr>
            </w:pPr>
            <w:r>
              <w:rPr>
                <w:spacing w:val="-2"/>
                <w:sz w:val="20"/>
              </w:rPr>
              <w:t>69,13</w:t>
            </w:r>
          </w:p>
        </w:tc>
        <w:tc>
          <w:tcPr>
            <w:tcW w:w="991" w:type="dxa"/>
          </w:tcPr>
          <w:p w14:paraId="438B788E" w14:textId="77777777" w:rsidR="00DF38C3" w:rsidRDefault="00D46CFF">
            <w:pPr>
              <w:pStyle w:val="TableParagraph"/>
              <w:spacing w:before="214"/>
              <w:ind w:left="28" w:right="14"/>
              <w:rPr>
                <w:sz w:val="20"/>
              </w:rPr>
            </w:pPr>
            <w:r>
              <w:rPr>
                <w:spacing w:val="-2"/>
                <w:sz w:val="20"/>
              </w:rPr>
              <w:t>155,280</w:t>
            </w:r>
          </w:p>
        </w:tc>
        <w:tc>
          <w:tcPr>
            <w:tcW w:w="1277" w:type="dxa"/>
          </w:tcPr>
          <w:p w14:paraId="589CB467" w14:textId="77777777" w:rsidR="00DF38C3" w:rsidRDefault="00D46CFF">
            <w:pPr>
              <w:pStyle w:val="TableParagraph"/>
              <w:spacing w:before="214"/>
              <w:ind w:left="19" w:right="5"/>
              <w:rPr>
                <w:sz w:val="20"/>
              </w:rPr>
            </w:pPr>
            <w:r>
              <w:rPr>
                <w:spacing w:val="-2"/>
                <w:sz w:val="20"/>
              </w:rPr>
              <w:t>151,56</w:t>
            </w:r>
          </w:p>
        </w:tc>
        <w:tc>
          <w:tcPr>
            <w:tcW w:w="1894" w:type="dxa"/>
          </w:tcPr>
          <w:p w14:paraId="0EC1C4F0" w14:textId="77777777" w:rsidR="00DF38C3" w:rsidRDefault="00D46CFF">
            <w:pPr>
              <w:pStyle w:val="TableParagraph"/>
              <w:spacing w:before="214"/>
              <w:ind w:left="23" w:right="2"/>
              <w:rPr>
                <w:sz w:val="20"/>
              </w:rPr>
            </w:pPr>
            <w:r>
              <w:rPr>
                <w:spacing w:val="-2"/>
                <w:sz w:val="20"/>
              </w:rPr>
              <w:t>131,34</w:t>
            </w:r>
          </w:p>
        </w:tc>
      </w:tr>
      <w:tr w:rsidR="00DF38C3" w14:paraId="358D5738" w14:textId="77777777">
        <w:trPr>
          <w:trHeight w:val="687"/>
        </w:trPr>
        <w:tc>
          <w:tcPr>
            <w:tcW w:w="2050" w:type="dxa"/>
          </w:tcPr>
          <w:p w14:paraId="15F80526" w14:textId="77777777" w:rsidR="00DF38C3" w:rsidRDefault="00D46CFF">
            <w:pPr>
              <w:pStyle w:val="TableParagraph"/>
              <w:spacing w:line="244" w:lineRule="auto"/>
              <w:ind w:left="220" w:right="200"/>
              <w:rPr>
                <w:sz w:val="20"/>
              </w:rPr>
            </w:pPr>
            <w:r>
              <w:rPr>
                <w:spacing w:val="-4"/>
                <w:sz w:val="20"/>
              </w:rPr>
              <w:t xml:space="preserve">Планируемая </w:t>
            </w:r>
            <w:r>
              <w:rPr>
                <w:sz w:val="20"/>
              </w:rPr>
              <w:t>БМК № 5</w:t>
            </w:r>
          </w:p>
          <w:p w14:paraId="66EA2DF6" w14:textId="77777777" w:rsidR="00DF38C3" w:rsidRDefault="00D46CFF">
            <w:pPr>
              <w:pStyle w:val="TableParagraph"/>
              <w:spacing w:line="211" w:lineRule="exact"/>
              <w:ind w:left="218" w:right="200"/>
              <w:rPr>
                <w:sz w:val="20"/>
              </w:rPr>
            </w:pPr>
            <w:r>
              <w:rPr>
                <w:sz w:val="20"/>
              </w:rPr>
              <w:t>с.</w:t>
            </w:r>
            <w:r>
              <w:rPr>
                <w:spacing w:val="-3"/>
                <w:sz w:val="20"/>
              </w:rPr>
              <w:t xml:space="preserve"> </w:t>
            </w:r>
            <w:r>
              <w:rPr>
                <w:spacing w:val="-2"/>
                <w:sz w:val="20"/>
              </w:rPr>
              <w:t>Ягодное</w:t>
            </w:r>
          </w:p>
        </w:tc>
        <w:tc>
          <w:tcPr>
            <w:tcW w:w="1136" w:type="dxa"/>
          </w:tcPr>
          <w:p w14:paraId="40F2282F" w14:textId="77777777" w:rsidR="00DF38C3" w:rsidRDefault="00D46CFF">
            <w:pPr>
              <w:pStyle w:val="TableParagraph"/>
              <w:spacing w:before="215"/>
              <w:ind w:left="12"/>
              <w:rPr>
                <w:sz w:val="20"/>
              </w:rPr>
            </w:pPr>
            <w:r>
              <w:rPr>
                <w:spacing w:val="-2"/>
                <w:sz w:val="20"/>
              </w:rPr>
              <w:t>0,950</w:t>
            </w:r>
          </w:p>
        </w:tc>
        <w:tc>
          <w:tcPr>
            <w:tcW w:w="1147" w:type="dxa"/>
          </w:tcPr>
          <w:p w14:paraId="24FC698B" w14:textId="77777777" w:rsidR="00DF38C3" w:rsidRDefault="00D46CFF">
            <w:pPr>
              <w:pStyle w:val="TableParagraph"/>
              <w:spacing w:before="215"/>
              <w:ind w:left="11" w:right="2"/>
              <w:rPr>
                <w:sz w:val="20"/>
              </w:rPr>
            </w:pPr>
            <w:r>
              <w:rPr>
                <w:spacing w:val="-2"/>
                <w:sz w:val="20"/>
              </w:rPr>
              <w:t>2082,8</w:t>
            </w:r>
          </w:p>
        </w:tc>
        <w:tc>
          <w:tcPr>
            <w:tcW w:w="991" w:type="dxa"/>
          </w:tcPr>
          <w:p w14:paraId="0269C481" w14:textId="77777777" w:rsidR="00DF38C3" w:rsidRDefault="00D46CFF">
            <w:pPr>
              <w:pStyle w:val="TableParagraph"/>
              <w:spacing w:before="215"/>
              <w:ind w:left="28" w:right="16"/>
              <w:rPr>
                <w:sz w:val="20"/>
              </w:rPr>
            </w:pPr>
            <w:r>
              <w:rPr>
                <w:spacing w:val="-2"/>
                <w:sz w:val="20"/>
              </w:rPr>
              <w:t>147,52</w:t>
            </w:r>
          </w:p>
        </w:tc>
        <w:tc>
          <w:tcPr>
            <w:tcW w:w="991" w:type="dxa"/>
          </w:tcPr>
          <w:p w14:paraId="2EA43586" w14:textId="77777777" w:rsidR="00DF38C3" w:rsidRDefault="00D46CFF">
            <w:pPr>
              <w:pStyle w:val="TableParagraph"/>
              <w:spacing w:before="215"/>
              <w:ind w:left="28" w:right="14"/>
              <w:rPr>
                <w:sz w:val="20"/>
              </w:rPr>
            </w:pPr>
            <w:r>
              <w:rPr>
                <w:spacing w:val="-2"/>
                <w:sz w:val="20"/>
              </w:rPr>
              <w:t>155,280</w:t>
            </w:r>
          </w:p>
        </w:tc>
        <w:tc>
          <w:tcPr>
            <w:tcW w:w="1277" w:type="dxa"/>
          </w:tcPr>
          <w:p w14:paraId="6CA6130C" w14:textId="77777777" w:rsidR="00DF38C3" w:rsidRDefault="00D46CFF">
            <w:pPr>
              <w:pStyle w:val="TableParagraph"/>
              <w:spacing w:before="215"/>
              <w:ind w:left="19" w:right="5"/>
              <w:rPr>
                <w:sz w:val="20"/>
              </w:rPr>
            </w:pPr>
            <w:r>
              <w:rPr>
                <w:spacing w:val="-2"/>
                <w:sz w:val="20"/>
              </w:rPr>
              <w:t>323,41</w:t>
            </w:r>
          </w:p>
        </w:tc>
        <w:tc>
          <w:tcPr>
            <w:tcW w:w="1894" w:type="dxa"/>
          </w:tcPr>
          <w:p w14:paraId="3A359B23" w14:textId="77777777" w:rsidR="00DF38C3" w:rsidRDefault="00D46CFF">
            <w:pPr>
              <w:pStyle w:val="TableParagraph"/>
              <w:spacing w:before="215"/>
              <w:ind w:left="23" w:right="2"/>
              <w:rPr>
                <w:sz w:val="20"/>
              </w:rPr>
            </w:pPr>
            <w:r>
              <w:rPr>
                <w:spacing w:val="-2"/>
                <w:sz w:val="20"/>
              </w:rPr>
              <w:t>280,25</w:t>
            </w:r>
          </w:p>
        </w:tc>
      </w:tr>
    </w:tbl>
    <w:p w14:paraId="0A57E074" w14:textId="77777777" w:rsidR="00DF38C3" w:rsidRDefault="00DF38C3">
      <w:pPr>
        <w:pStyle w:val="TableParagraph"/>
        <w:rPr>
          <w:sz w:val="20"/>
        </w:rPr>
        <w:sectPr w:rsidR="00DF38C3">
          <w:pgSz w:w="11910" w:h="16850"/>
          <w:pgMar w:top="760" w:right="425" w:bottom="1260" w:left="1275" w:header="0" w:footer="1009" w:gutter="0"/>
          <w:cols w:space="720"/>
        </w:sectPr>
      </w:pPr>
    </w:p>
    <w:p w14:paraId="684A8533" w14:textId="77777777" w:rsidR="00DF38C3" w:rsidRDefault="00D46CFF">
      <w:pPr>
        <w:pStyle w:val="a3"/>
        <w:spacing w:before="82"/>
        <w:ind w:right="448"/>
        <w:jc w:val="right"/>
      </w:pPr>
      <w:r>
        <w:lastRenderedPageBreak/>
        <w:t>Продолжение</w:t>
      </w:r>
      <w:r>
        <w:rPr>
          <w:spacing w:val="-16"/>
        </w:rPr>
        <w:t xml:space="preserve"> </w:t>
      </w:r>
      <w:r>
        <w:t>таблицы</w:t>
      </w:r>
      <w:r>
        <w:rPr>
          <w:spacing w:val="-14"/>
        </w:rPr>
        <w:t xml:space="preserve"> </w:t>
      </w:r>
      <w:r>
        <w:rPr>
          <w:spacing w:val="-5"/>
        </w:rPr>
        <w:t>21</w:t>
      </w:r>
    </w:p>
    <w:p w14:paraId="0DE4E52D" w14:textId="77777777" w:rsidR="00DF38C3" w:rsidRDefault="00DF38C3">
      <w:pPr>
        <w:pStyle w:val="a3"/>
        <w:spacing w:before="3"/>
        <w:rPr>
          <w:sz w:val="12"/>
        </w:rPr>
      </w:pPr>
    </w:p>
    <w:tbl>
      <w:tblPr>
        <w:tblStyle w:val="TableNormal"/>
        <w:tblW w:w="0" w:type="auto"/>
        <w:tblInd w:w="3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91"/>
        <w:gridCol w:w="994"/>
        <w:gridCol w:w="1147"/>
        <w:gridCol w:w="991"/>
        <w:gridCol w:w="991"/>
        <w:gridCol w:w="1277"/>
        <w:gridCol w:w="1894"/>
      </w:tblGrid>
      <w:tr w:rsidR="00DF38C3" w14:paraId="1D8E7BE2" w14:textId="77777777">
        <w:trPr>
          <w:trHeight w:val="2090"/>
        </w:trPr>
        <w:tc>
          <w:tcPr>
            <w:tcW w:w="2191" w:type="dxa"/>
          </w:tcPr>
          <w:p w14:paraId="21389530" w14:textId="77777777" w:rsidR="00DF38C3" w:rsidRDefault="00DF38C3">
            <w:pPr>
              <w:pStyle w:val="TableParagraph"/>
              <w:jc w:val="left"/>
              <w:rPr>
                <w:sz w:val="20"/>
              </w:rPr>
            </w:pPr>
          </w:p>
          <w:p w14:paraId="12C021DD" w14:textId="77777777" w:rsidR="00DF38C3" w:rsidRDefault="00DF38C3">
            <w:pPr>
              <w:pStyle w:val="TableParagraph"/>
              <w:jc w:val="left"/>
              <w:rPr>
                <w:sz w:val="20"/>
              </w:rPr>
            </w:pPr>
          </w:p>
          <w:p w14:paraId="6FDFE370" w14:textId="77777777" w:rsidR="00DF38C3" w:rsidRDefault="00DF38C3">
            <w:pPr>
              <w:pStyle w:val="TableParagraph"/>
              <w:spacing w:before="137"/>
              <w:jc w:val="left"/>
              <w:rPr>
                <w:sz w:val="20"/>
              </w:rPr>
            </w:pPr>
          </w:p>
          <w:p w14:paraId="7B253CD1" w14:textId="77777777" w:rsidR="00DF38C3" w:rsidRDefault="00D46CFF">
            <w:pPr>
              <w:pStyle w:val="TableParagraph"/>
              <w:ind w:left="323" w:firstLine="345"/>
              <w:jc w:val="left"/>
              <w:rPr>
                <w:sz w:val="20"/>
              </w:rPr>
            </w:pPr>
            <w:r>
              <w:rPr>
                <w:spacing w:val="-2"/>
                <w:sz w:val="20"/>
              </w:rPr>
              <w:t xml:space="preserve">Источник </w:t>
            </w:r>
            <w:r>
              <w:rPr>
                <w:spacing w:val="-4"/>
                <w:sz w:val="20"/>
              </w:rPr>
              <w:t>теплоснабжения</w:t>
            </w:r>
          </w:p>
        </w:tc>
        <w:tc>
          <w:tcPr>
            <w:tcW w:w="994" w:type="dxa"/>
            <w:textDirection w:val="btLr"/>
          </w:tcPr>
          <w:p w14:paraId="5E9B04F3" w14:textId="77777777" w:rsidR="00DF38C3" w:rsidRDefault="00D46CFF">
            <w:pPr>
              <w:pStyle w:val="TableParagraph"/>
              <w:spacing w:before="151" w:line="247" w:lineRule="auto"/>
              <w:ind w:left="7" w:right="8"/>
              <w:rPr>
                <w:sz w:val="20"/>
              </w:rPr>
            </w:pPr>
            <w:r>
              <w:rPr>
                <w:spacing w:val="-4"/>
                <w:sz w:val="20"/>
              </w:rPr>
              <w:t>Суммарная</w:t>
            </w:r>
            <w:r>
              <w:rPr>
                <w:spacing w:val="-17"/>
                <w:sz w:val="20"/>
              </w:rPr>
              <w:t xml:space="preserve"> </w:t>
            </w:r>
            <w:r>
              <w:rPr>
                <w:spacing w:val="-4"/>
                <w:sz w:val="20"/>
              </w:rPr>
              <w:t xml:space="preserve">тепловая </w:t>
            </w:r>
            <w:r>
              <w:rPr>
                <w:sz w:val="20"/>
              </w:rPr>
              <w:t xml:space="preserve">нагрузка котельной, </w:t>
            </w:r>
            <w:r>
              <w:rPr>
                <w:spacing w:val="-2"/>
                <w:sz w:val="20"/>
              </w:rPr>
              <w:t>Гкал/ч</w:t>
            </w:r>
          </w:p>
        </w:tc>
        <w:tc>
          <w:tcPr>
            <w:tcW w:w="1147" w:type="dxa"/>
            <w:textDirection w:val="btLr"/>
          </w:tcPr>
          <w:p w14:paraId="7C19D52F" w14:textId="77777777" w:rsidR="00DF38C3" w:rsidRDefault="00DF38C3">
            <w:pPr>
              <w:pStyle w:val="TableParagraph"/>
              <w:spacing w:before="2"/>
              <w:jc w:val="left"/>
              <w:rPr>
                <w:sz w:val="20"/>
              </w:rPr>
            </w:pPr>
          </w:p>
          <w:p w14:paraId="06147665" w14:textId="77777777" w:rsidR="00DF38C3" w:rsidRDefault="00D46CFF">
            <w:pPr>
              <w:pStyle w:val="TableParagraph"/>
              <w:spacing w:line="247" w:lineRule="auto"/>
              <w:ind w:left="104" w:right="103" w:hanging="6"/>
              <w:rPr>
                <w:sz w:val="20"/>
              </w:rPr>
            </w:pPr>
            <w:r>
              <w:rPr>
                <w:sz w:val="20"/>
              </w:rPr>
              <w:t xml:space="preserve">Расчетная годовая </w:t>
            </w:r>
            <w:r>
              <w:rPr>
                <w:spacing w:val="-4"/>
                <w:sz w:val="20"/>
              </w:rPr>
              <w:t>выработка</w:t>
            </w:r>
            <w:r>
              <w:rPr>
                <w:spacing w:val="-17"/>
                <w:sz w:val="20"/>
              </w:rPr>
              <w:t xml:space="preserve"> </w:t>
            </w:r>
            <w:r>
              <w:rPr>
                <w:spacing w:val="-4"/>
                <w:sz w:val="20"/>
              </w:rPr>
              <w:t xml:space="preserve">тепловой </w:t>
            </w:r>
            <w:r>
              <w:rPr>
                <w:sz w:val="20"/>
              </w:rPr>
              <w:t>энергии, Гкал</w:t>
            </w:r>
          </w:p>
        </w:tc>
        <w:tc>
          <w:tcPr>
            <w:tcW w:w="991" w:type="dxa"/>
            <w:textDirection w:val="btLr"/>
          </w:tcPr>
          <w:p w14:paraId="5A0EC028" w14:textId="77777777" w:rsidR="00DF38C3" w:rsidRDefault="00D46CFF">
            <w:pPr>
              <w:pStyle w:val="TableParagraph"/>
              <w:spacing w:before="31" w:line="252" w:lineRule="auto"/>
              <w:ind w:left="145" w:right="149" w:firstLine="7"/>
              <w:rPr>
                <w:sz w:val="20"/>
              </w:rPr>
            </w:pPr>
            <w:r>
              <w:rPr>
                <w:spacing w:val="-2"/>
                <w:sz w:val="20"/>
              </w:rPr>
              <w:t xml:space="preserve">Максимальный </w:t>
            </w:r>
            <w:r>
              <w:rPr>
                <w:sz w:val="20"/>
              </w:rPr>
              <w:t xml:space="preserve">часовой расход </w:t>
            </w:r>
            <w:r>
              <w:rPr>
                <w:spacing w:val="-2"/>
                <w:sz w:val="20"/>
              </w:rPr>
              <w:t>условного</w:t>
            </w:r>
            <w:r>
              <w:rPr>
                <w:spacing w:val="-13"/>
                <w:sz w:val="20"/>
              </w:rPr>
              <w:t xml:space="preserve"> </w:t>
            </w:r>
            <w:r>
              <w:rPr>
                <w:spacing w:val="-2"/>
                <w:sz w:val="20"/>
              </w:rPr>
              <w:t>топлива,</w:t>
            </w:r>
          </w:p>
          <w:p w14:paraId="02EE929B" w14:textId="77777777" w:rsidR="00DF38C3" w:rsidRDefault="00D46CFF">
            <w:pPr>
              <w:pStyle w:val="TableParagraph"/>
              <w:spacing w:line="216" w:lineRule="exact"/>
              <w:ind w:left="5" w:right="8"/>
              <w:rPr>
                <w:sz w:val="20"/>
              </w:rPr>
            </w:pPr>
            <w:r>
              <w:rPr>
                <w:spacing w:val="-2"/>
                <w:sz w:val="20"/>
              </w:rPr>
              <w:t>кг</w:t>
            </w:r>
            <w:r>
              <w:rPr>
                <w:spacing w:val="-17"/>
                <w:sz w:val="20"/>
              </w:rPr>
              <w:t xml:space="preserve"> </w:t>
            </w:r>
            <w:proofErr w:type="spellStart"/>
            <w:r>
              <w:rPr>
                <w:spacing w:val="-2"/>
                <w:sz w:val="20"/>
              </w:rPr>
              <w:t>у.т</w:t>
            </w:r>
            <w:proofErr w:type="spellEnd"/>
            <w:r>
              <w:rPr>
                <w:spacing w:val="-2"/>
                <w:sz w:val="20"/>
              </w:rPr>
              <w:t>./ч</w:t>
            </w:r>
          </w:p>
        </w:tc>
        <w:tc>
          <w:tcPr>
            <w:tcW w:w="991" w:type="dxa"/>
            <w:textDirection w:val="btLr"/>
          </w:tcPr>
          <w:p w14:paraId="157AF025" w14:textId="77777777" w:rsidR="00DF38C3" w:rsidRDefault="00D46CFF">
            <w:pPr>
              <w:pStyle w:val="TableParagraph"/>
              <w:spacing w:before="31" w:line="247" w:lineRule="auto"/>
              <w:ind w:left="32" w:right="37" w:firstLine="3"/>
              <w:rPr>
                <w:sz w:val="20"/>
              </w:rPr>
            </w:pPr>
            <w:r>
              <w:rPr>
                <w:sz w:val="20"/>
              </w:rPr>
              <w:t xml:space="preserve">Удельный расход </w:t>
            </w:r>
            <w:r>
              <w:rPr>
                <w:spacing w:val="-2"/>
                <w:sz w:val="20"/>
              </w:rPr>
              <w:t>основного</w:t>
            </w:r>
            <w:r>
              <w:rPr>
                <w:spacing w:val="-13"/>
                <w:sz w:val="20"/>
              </w:rPr>
              <w:t xml:space="preserve"> </w:t>
            </w:r>
            <w:r>
              <w:rPr>
                <w:spacing w:val="-2"/>
                <w:sz w:val="20"/>
              </w:rPr>
              <w:t>топлива,</w:t>
            </w:r>
            <w:r>
              <w:rPr>
                <w:spacing w:val="-13"/>
                <w:sz w:val="20"/>
              </w:rPr>
              <w:t xml:space="preserve"> </w:t>
            </w:r>
            <w:r>
              <w:rPr>
                <w:spacing w:val="-2"/>
                <w:sz w:val="20"/>
              </w:rPr>
              <w:t xml:space="preserve">кг </w:t>
            </w:r>
            <w:proofErr w:type="spellStart"/>
            <w:r>
              <w:rPr>
                <w:spacing w:val="-2"/>
                <w:sz w:val="20"/>
              </w:rPr>
              <w:t>у.т</w:t>
            </w:r>
            <w:proofErr w:type="spellEnd"/>
            <w:r>
              <w:rPr>
                <w:spacing w:val="-2"/>
                <w:sz w:val="20"/>
              </w:rPr>
              <w:t>./Гкал</w:t>
            </w:r>
          </w:p>
          <w:p w14:paraId="285B78E3" w14:textId="77777777" w:rsidR="00DF38C3" w:rsidRDefault="00D46CFF">
            <w:pPr>
              <w:pStyle w:val="TableParagraph"/>
              <w:spacing w:before="6" w:line="224" w:lineRule="exact"/>
              <w:ind w:left="6" w:right="8"/>
              <w:rPr>
                <w:sz w:val="20"/>
              </w:rPr>
            </w:pPr>
            <w:r>
              <w:rPr>
                <w:spacing w:val="-2"/>
                <w:sz w:val="20"/>
              </w:rPr>
              <w:t>(средневзвешенный)</w:t>
            </w:r>
          </w:p>
        </w:tc>
        <w:tc>
          <w:tcPr>
            <w:tcW w:w="1277" w:type="dxa"/>
            <w:textDirection w:val="btLr"/>
          </w:tcPr>
          <w:p w14:paraId="583964D8" w14:textId="77777777" w:rsidR="00DF38C3" w:rsidRDefault="00DF38C3">
            <w:pPr>
              <w:pStyle w:val="TableParagraph"/>
              <w:spacing w:before="66"/>
              <w:jc w:val="left"/>
              <w:rPr>
                <w:sz w:val="20"/>
              </w:rPr>
            </w:pPr>
          </w:p>
          <w:p w14:paraId="2CDE9E24" w14:textId="77777777" w:rsidR="00DF38C3" w:rsidRDefault="00D46CFF">
            <w:pPr>
              <w:pStyle w:val="TableParagraph"/>
              <w:spacing w:before="1" w:line="249" w:lineRule="auto"/>
              <w:ind w:left="8" w:right="8"/>
              <w:rPr>
                <w:sz w:val="20"/>
              </w:rPr>
            </w:pPr>
            <w:r>
              <w:rPr>
                <w:spacing w:val="-4"/>
                <w:sz w:val="20"/>
              </w:rPr>
              <w:t>Расчетный</w:t>
            </w:r>
            <w:r>
              <w:rPr>
                <w:spacing w:val="-18"/>
                <w:sz w:val="20"/>
              </w:rPr>
              <w:t xml:space="preserve"> </w:t>
            </w:r>
            <w:r>
              <w:rPr>
                <w:spacing w:val="-4"/>
                <w:sz w:val="20"/>
              </w:rPr>
              <w:t xml:space="preserve">годовой </w:t>
            </w:r>
            <w:r>
              <w:rPr>
                <w:sz w:val="20"/>
              </w:rPr>
              <w:t xml:space="preserve">расход основного топлива, т </w:t>
            </w:r>
            <w:proofErr w:type="spellStart"/>
            <w:r>
              <w:rPr>
                <w:sz w:val="20"/>
              </w:rPr>
              <w:t>у.т</w:t>
            </w:r>
            <w:proofErr w:type="spellEnd"/>
            <w:r>
              <w:rPr>
                <w:sz w:val="20"/>
              </w:rPr>
              <w:t>.</w:t>
            </w:r>
          </w:p>
        </w:tc>
        <w:tc>
          <w:tcPr>
            <w:tcW w:w="1894" w:type="dxa"/>
            <w:textDirection w:val="btLr"/>
          </w:tcPr>
          <w:p w14:paraId="7365A597" w14:textId="77777777" w:rsidR="00DF38C3" w:rsidRDefault="00D46CFF">
            <w:pPr>
              <w:pStyle w:val="TableParagraph"/>
              <w:spacing w:before="127" w:line="249" w:lineRule="auto"/>
              <w:ind w:left="8" w:right="8"/>
              <w:rPr>
                <w:sz w:val="20"/>
              </w:rPr>
            </w:pPr>
            <w:r>
              <w:rPr>
                <w:spacing w:val="-4"/>
                <w:sz w:val="20"/>
              </w:rPr>
              <w:t>Расчетный</w:t>
            </w:r>
            <w:r>
              <w:rPr>
                <w:spacing w:val="-18"/>
                <w:sz w:val="20"/>
              </w:rPr>
              <w:t xml:space="preserve"> </w:t>
            </w:r>
            <w:r>
              <w:rPr>
                <w:spacing w:val="-4"/>
                <w:sz w:val="20"/>
              </w:rPr>
              <w:t xml:space="preserve">годовой </w:t>
            </w:r>
            <w:r>
              <w:rPr>
                <w:sz w:val="20"/>
              </w:rPr>
              <w:t>расход основного топлива, тыс. м</w:t>
            </w:r>
            <w:r>
              <w:rPr>
                <w:position w:val="6"/>
                <w:sz w:val="13"/>
              </w:rPr>
              <w:t>3</w:t>
            </w:r>
            <w:r>
              <w:rPr>
                <w:spacing w:val="40"/>
                <w:position w:val="6"/>
                <w:sz w:val="13"/>
              </w:rPr>
              <w:t xml:space="preserve"> </w:t>
            </w:r>
            <w:r>
              <w:rPr>
                <w:sz w:val="20"/>
              </w:rPr>
              <w:t xml:space="preserve">природного газа (низшая теплота сгорания 8200 </w:t>
            </w:r>
            <w:r>
              <w:rPr>
                <w:spacing w:val="-2"/>
                <w:sz w:val="20"/>
              </w:rPr>
              <w:t>Ккал/м3)</w:t>
            </w:r>
          </w:p>
        </w:tc>
      </w:tr>
      <w:tr w:rsidR="00DF38C3" w14:paraId="2FA43406" w14:textId="77777777">
        <w:trPr>
          <w:trHeight w:val="687"/>
        </w:trPr>
        <w:tc>
          <w:tcPr>
            <w:tcW w:w="2191" w:type="dxa"/>
          </w:tcPr>
          <w:p w14:paraId="7E334179" w14:textId="77777777" w:rsidR="00DF38C3" w:rsidRDefault="00D46CFF">
            <w:pPr>
              <w:pStyle w:val="TableParagraph"/>
              <w:ind w:left="289" w:right="266"/>
              <w:rPr>
                <w:sz w:val="20"/>
              </w:rPr>
            </w:pPr>
            <w:r>
              <w:rPr>
                <w:spacing w:val="-4"/>
                <w:sz w:val="20"/>
              </w:rPr>
              <w:t xml:space="preserve">Планируемая </w:t>
            </w:r>
            <w:r>
              <w:rPr>
                <w:sz w:val="20"/>
              </w:rPr>
              <w:t>БМК № 6</w:t>
            </w:r>
          </w:p>
          <w:p w14:paraId="0F63BDE4" w14:textId="77777777" w:rsidR="00DF38C3" w:rsidRDefault="00D46CFF">
            <w:pPr>
              <w:pStyle w:val="TableParagraph"/>
              <w:spacing w:line="213" w:lineRule="exact"/>
              <w:ind w:left="289" w:right="275"/>
              <w:rPr>
                <w:sz w:val="20"/>
              </w:rPr>
            </w:pPr>
            <w:r>
              <w:rPr>
                <w:sz w:val="20"/>
              </w:rPr>
              <w:t xml:space="preserve">с. </w:t>
            </w:r>
            <w:r>
              <w:rPr>
                <w:spacing w:val="-2"/>
                <w:sz w:val="20"/>
              </w:rPr>
              <w:t>Ягодное</w:t>
            </w:r>
          </w:p>
        </w:tc>
        <w:tc>
          <w:tcPr>
            <w:tcW w:w="994" w:type="dxa"/>
          </w:tcPr>
          <w:p w14:paraId="00787BEB" w14:textId="77777777" w:rsidR="00DF38C3" w:rsidRDefault="00DF38C3">
            <w:pPr>
              <w:pStyle w:val="TableParagraph"/>
              <w:spacing w:before="2"/>
              <w:jc w:val="left"/>
              <w:rPr>
                <w:sz w:val="20"/>
              </w:rPr>
            </w:pPr>
          </w:p>
          <w:p w14:paraId="2936A0AB" w14:textId="77777777" w:rsidR="00DF38C3" w:rsidRDefault="00D46CFF">
            <w:pPr>
              <w:pStyle w:val="TableParagraph"/>
              <w:ind w:left="16"/>
              <w:rPr>
                <w:sz w:val="20"/>
              </w:rPr>
            </w:pPr>
            <w:r>
              <w:rPr>
                <w:spacing w:val="-2"/>
                <w:sz w:val="20"/>
              </w:rPr>
              <w:t>0,845</w:t>
            </w:r>
          </w:p>
        </w:tc>
        <w:tc>
          <w:tcPr>
            <w:tcW w:w="1147" w:type="dxa"/>
          </w:tcPr>
          <w:p w14:paraId="2FBE7FBD" w14:textId="77777777" w:rsidR="00DF38C3" w:rsidRDefault="00DF38C3">
            <w:pPr>
              <w:pStyle w:val="TableParagraph"/>
              <w:spacing w:before="2"/>
              <w:jc w:val="left"/>
              <w:rPr>
                <w:sz w:val="20"/>
              </w:rPr>
            </w:pPr>
          </w:p>
          <w:p w14:paraId="3A373CCE" w14:textId="77777777" w:rsidR="00DF38C3" w:rsidRDefault="00D46CFF">
            <w:pPr>
              <w:pStyle w:val="TableParagraph"/>
              <w:ind w:left="11"/>
              <w:rPr>
                <w:sz w:val="20"/>
              </w:rPr>
            </w:pPr>
            <w:r>
              <w:rPr>
                <w:spacing w:val="-2"/>
                <w:sz w:val="20"/>
              </w:rPr>
              <w:t>1851,5</w:t>
            </w:r>
          </w:p>
        </w:tc>
        <w:tc>
          <w:tcPr>
            <w:tcW w:w="991" w:type="dxa"/>
          </w:tcPr>
          <w:p w14:paraId="74248370" w14:textId="77777777" w:rsidR="00DF38C3" w:rsidRDefault="00DF38C3">
            <w:pPr>
              <w:pStyle w:val="TableParagraph"/>
              <w:spacing w:before="2"/>
              <w:jc w:val="left"/>
              <w:rPr>
                <w:sz w:val="20"/>
              </w:rPr>
            </w:pPr>
          </w:p>
          <w:p w14:paraId="37D344B1" w14:textId="77777777" w:rsidR="00DF38C3" w:rsidRDefault="00D46CFF">
            <w:pPr>
              <w:pStyle w:val="TableParagraph"/>
              <w:ind w:left="28" w:right="14"/>
              <w:rPr>
                <w:sz w:val="20"/>
              </w:rPr>
            </w:pPr>
            <w:r>
              <w:rPr>
                <w:spacing w:val="-2"/>
                <w:sz w:val="20"/>
              </w:rPr>
              <w:t>131,13</w:t>
            </w:r>
          </w:p>
        </w:tc>
        <w:tc>
          <w:tcPr>
            <w:tcW w:w="991" w:type="dxa"/>
          </w:tcPr>
          <w:p w14:paraId="3EFF0E72" w14:textId="77777777" w:rsidR="00DF38C3" w:rsidRDefault="00DF38C3">
            <w:pPr>
              <w:pStyle w:val="TableParagraph"/>
              <w:spacing w:before="2"/>
              <w:jc w:val="left"/>
              <w:rPr>
                <w:sz w:val="20"/>
              </w:rPr>
            </w:pPr>
          </w:p>
          <w:p w14:paraId="59DA0494" w14:textId="77777777" w:rsidR="00DF38C3" w:rsidRDefault="00D46CFF">
            <w:pPr>
              <w:pStyle w:val="TableParagraph"/>
              <w:ind w:left="28" w:right="12"/>
              <w:rPr>
                <w:sz w:val="20"/>
              </w:rPr>
            </w:pPr>
            <w:r>
              <w:rPr>
                <w:spacing w:val="-2"/>
                <w:sz w:val="20"/>
              </w:rPr>
              <w:t>155,280</w:t>
            </w:r>
          </w:p>
        </w:tc>
        <w:tc>
          <w:tcPr>
            <w:tcW w:w="1277" w:type="dxa"/>
          </w:tcPr>
          <w:p w14:paraId="1BEE8174" w14:textId="77777777" w:rsidR="00DF38C3" w:rsidRDefault="00DF38C3">
            <w:pPr>
              <w:pStyle w:val="TableParagraph"/>
              <w:spacing w:before="2"/>
              <w:jc w:val="left"/>
              <w:rPr>
                <w:sz w:val="20"/>
              </w:rPr>
            </w:pPr>
          </w:p>
          <w:p w14:paraId="27E8F0E5" w14:textId="77777777" w:rsidR="00DF38C3" w:rsidRDefault="00D46CFF">
            <w:pPr>
              <w:pStyle w:val="TableParagraph"/>
              <w:ind w:left="19" w:right="3"/>
              <w:rPr>
                <w:sz w:val="20"/>
              </w:rPr>
            </w:pPr>
            <w:r>
              <w:rPr>
                <w:spacing w:val="-2"/>
                <w:sz w:val="20"/>
              </w:rPr>
              <w:t>287,50</w:t>
            </w:r>
          </w:p>
        </w:tc>
        <w:tc>
          <w:tcPr>
            <w:tcW w:w="1894" w:type="dxa"/>
          </w:tcPr>
          <w:p w14:paraId="2E6E4C0C" w14:textId="77777777" w:rsidR="00DF38C3" w:rsidRDefault="00DF38C3">
            <w:pPr>
              <w:pStyle w:val="TableParagraph"/>
              <w:spacing w:before="2"/>
              <w:jc w:val="left"/>
              <w:rPr>
                <w:sz w:val="20"/>
              </w:rPr>
            </w:pPr>
          </w:p>
          <w:p w14:paraId="58682D71" w14:textId="77777777" w:rsidR="00DF38C3" w:rsidRDefault="00D46CFF">
            <w:pPr>
              <w:pStyle w:val="TableParagraph"/>
              <w:ind w:left="23"/>
              <w:rPr>
                <w:sz w:val="20"/>
              </w:rPr>
            </w:pPr>
            <w:r>
              <w:rPr>
                <w:spacing w:val="-2"/>
                <w:sz w:val="20"/>
              </w:rPr>
              <w:t>249,13</w:t>
            </w:r>
          </w:p>
        </w:tc>
      </w:tr>
      <w:tr w:rsidR="00DF38C3" w14:paraId="1FA91397" w14:textId="77777777">
        <w:trPr>
          <w:trHeight w:val="690"/>
        </w:trPr>
        <w:tc>
          <w:tcPr>
            <w:tcW w:w="2191" w:type="dxa"/>
          </w:tcPr>
          <w:p w14:paraId="496C9A34"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7</w:t>
            </w:r>
          </w:p>
          <w:p w14:paraId="6664966E" w14:textId="77777777" w:rsidR="00DF38C3" w:rsidRDefault="00D46CFF">
            <w:pPr>
              <w:pStyle w:val="TableParagraph"/>
              <w:spacing w:line="209" w:lineRule="exact"/>
              <w:ind w:left="289" w:right="275"/>
              <w:rPr>
                <w:sz w:val="20"/>
              </w:rPr>
            </w:pPr>
            <w:r>
              <w:rPr>
                <w:sz w:val="20"/>
              </w:rPr>
              <w:t xml:space="preserve">с. </w:t>
            </w:r>
            <w:r>
              <w:rPr>
                <w:spacing w:val="-2"/>
                <w:sz w:val="20"/>
              </w:rPr>
              <w:t>Ягодное</w:t>
            </w:r>
          </w:p>
        </w:tc>
        <w:tc>
          <w:tcPr>
            <w:tcW w:w="994" w:type="dxa"/>
          </w:tcPr>
          <w:p w14:paraId="3BEBD620" w14:textId="77777777" w:rsidR="00DF38C3" w:rsidRDefault="00DF38C3">
            <w:pPr>
              <w:pStyle w:val="TableParagraph"/>
              <w:spacing w:before="2"/>
              <w:jc w:val="left"/>
              <w:rPr>
                <w:sz w:val="20"/>
              </w:rPr>
            </w:pPr>
          </w:p>
          <w:p w14:paraId="61824D22" w14:textId="77777777" w:rsidR="00DF38C3" w:rsidRDefault="00D46CFF">
            <w:pPr>
              <w:pStyle w:val="TableParagraph"/>
              <w:ind w:left="16"/>
              <w:rPr>
                <w:sz w:val="20"/>
              </w:rPr>
            </w:pPr>
            <w:r>
              <w:rPr>
                <w:spacing w:val="-2"/>
                <w:sz w:val="20"/>
              </w:rPr>
              <w:t>0,405</w:t>
            </w:r>
          </w:p>
        </w:tc>
        <w:tc>
          <w:tcPr>
            <w:tcW w:w="1147" w:type="dxa"/>
          </w:tcPr>
          <w:p w14:paraId="5ED60471" w14:textId="77777777" w:rsidR="00DF38C3" w:rsidRDefault="00DF38C3">
            <w:pPr>
              <w:pStyle w:val="TableParagraph"/>
              <w:spacing w:before="2"/>
              <w:jc w:val="left"/>
              <w:rPr>
                <w:sz w:val="20"/>
              </w:rPr>
            </w:pPr>
          </w:p>
          <w:p w14:paraId="53753CE4" w14:textId="77777777" w:rsidR="00DF38C3" w:rsidRDefault="00D46CFF">
            <w:pPr>
              <w:pStyle w:val="TableParagraph"/>
              <w:ind w:left="11"/>
              <w:rPr>
                <w:sz w:val="20"/>
              </w:rPr>
            </w:pPr>
            <w:r>
              <w:rPr>
                <w:spacing w:val="-2"/>
                <w:sz w:val="20"/>
              </w:rPr>
              <w:t>888,4</w:t>
            </w:r>
          </w:p>
        </w:tc>
        <w:tc>
          <w:tcPr>
            <w:tcW w:w="991" w:type="dxa"/>
          </w:tcPr>
          <w:p w14:paraId="53ADC880" w14:textId="77777777" w:rsidR="00DF38C3" w:rsidRDefault="00DF38C3">
            <w:pPr>
              <w:pStyle w:val="TableParagraph"/>
              <w:spacing w:before="2"/>
              <w:jc w:val="left"/>
              <w:rPr>
                <w:sz w:val="20"/>
              </w:rPr>
            </w:pPr>
          </w:p>
          <w:p w14:paraId="4CF1AFE4" w14:textId="77777777" w:rsidR="00DF38C3" w:rsidRDefault="00D46CFF">
            <w:pPr>
              <w:pStyle w:val="TableParagraph"/>
              <w:ind w:left="28" w:right="14"/>
              <w:rPr>
                <w:sz w:val="20"/>
              </w:rPr>
            </w:pPr>
            <w:r>
              <w:rPr>
                <w:spacing w:val="-2"/>
                <w:sz w:val="20"/>
              </w:rPr>
              <w:t>62,92</w:t>
            </w:r>
          </w:p>
        </w:tc>
        <w:tc>
          <w:tcPr>
            <w:tcW w:w="991" w:type="dxa"/>
          </w:tcPr>
          <w:p w14:paraId="6EF58C0D" w14:textId="77777777" w:rsidR="00DF38C3" w:rsidRDefault="00DF38C3">
            <w:pPr>
              <w:pStyle w:val="TableParagraph"/>
              <w:spacing w:before="2"/>
              <w:jc w:val="left"/>
              <w:rPr>
                <w:sz w:val="20"/>
              </w:rPr>
            </w:pPr>
          </w:p>
          <w:p w14:paraId="5D0AC0D6" w14:textId="77777777" w:rsidR="00DF38C3" w:rsidRDefault="00D46CFF">
            <w:pPr>
              <w:pStyle w:val="TableParagraph"/>
              <w:ind w:left="28" w:right="12"/>
              <w:rPr>
                <w:sz w:val="20"/>
              </w:rPr>
            </w:pPr>
            <w:r>
              <w:rPr>
                <w:spacing w:val="-2"/>
                <w:sz w:val="20"/>
              </w:rPr>
              <w:t>155,280</w:t>
            </w:r>
          </w:p>
        </w:tc>
        <w:tc>
          <w:tcPr>
            <w:tcW w:w="1277" w:type="dxa"/>
          </w:tcPr>
          <w:p w14:paraId="0094C429" w14:textId="77777777" w:rsidR="00DF38C3" w:rsidRDefault="00DF38C3">
            <w:pPr>
              <w:pStyle w:val="TableParagraph"/>
              <w:spacing w:before="2"/>
              <w:jc w:val="left"/>
              <w:rPr>
                <w:sz w:val="20"/>
              </w:rPr>
            </w:pPr>
          </w:p>
          <w:p w14:paraId="66361A61" w14:textId="77777777" w:rsidR="00DF38C3" w:rsidRDefault="00D46CFF">
            <w:pPr>
              <w:pStyle w:val="TableParagraph"/>
              <w:ind w:left="19" w:right="3"/>
              <w:rPr>
                <w:sz w:val="20"/>
              </w:rPr>
            </w:pPr>
            <w:r>
              <w:rPr>
                <w:spacing w:val="-2"/>
                <w:sz w:val="20"/>
              </w:rPr>
              <w:t>137,94</w:t>
            </w:r>
          </w:p>
        </w:tc>
        <w:tc>
          <w:tcPr>
            <w:tcW w:w="1894" w:type="dxa"/>
          </w:tcPr>
          <w:p w14:paraId="449EF200" w14:textId="77777777" w:rsidR="00DF38C3" w:rsidRDefault="00DF38C3">
            <w:pPr>
              <w:pStyle w:val="TableParagraph"/>
              <w:spacing w:before="2"/>
              <w:jc w:val="left"/>
              <w:rPr>
                <w:sz w:val="20"/>
              </w:rPr>
            </w:pPr>
          </w:p>
          <w:p w14:paraId="20B6CB7C" w14:textId="77777777" w:rsidR="00DF38C3" w:rsidRDefault="00D46CFF">
            <w:pPr>
              <w:pStyle w:val="TableParagraph"/>
              <w:ind w:left="23"/>
              <w:rPr>
                <w:sz w:val="20"/>
              </w:rPr>
            </w:pPr>
            <w:r>
              <w:rPr>
                <w:spacing w:val="-2"/>
                <w:sz w:val="20"/>
              </w:rPr>
              <w:t>119,54</w:t>
            </w:r>
          </w:p>
        </w:tc>
      </w:tr>
      <w:tr w:rsidR="00DF38C3" w14:paraId="0C8E39C8" w14:textId="77777777">
        <w:trPr>
          <w:trHeight w:val="690"/>
        </w:trPr>
        <w:tc>
          <w:tcPr>
            <w:tcW w:w="2191" w:type="dxa"/>
          </w:tcPr>
          <w:p w14:paraId="34613C88"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8</w:t>
            </w:r>
          </w:p>
          <w:p w14:paraId="115BFB7C" w14:textId="77777777" w:rsidR="00DF38C3" w:rsidRDefault="00D46CFF">
            <w:pPr>
              <w:pStyle w:val="TableParagraph"/>
              <w:spacing w:line="209" w:lineRule="exact"/>
              <w:ind w:left="289" w:right="275"/>
              <w:rPr>
                <w:sz w:val="20"/>
              </w:rPr>
            </w:pPr>
            <w:r>
              <w:rPr>
                <w:sz w:val="20"/>
              </w:rPr>
              <w:t xml:space="preserve">с. </w:t>
            </w:r>
            <w:r>
              <w:rPr>
                <w:spacing w:val="-2"/>
                <w:sz w:val="20"/>
              </w:rPr>
              <w:t>Ягодное</w:t>
            </w:r>
          </w:p>
        </w:tc>
        <w:tc>
          <w:tcPr>
            <w:tcW w:w="994" w:type="dxa"/>
          </w:tcPr>
          <w:p w14:paraId="10CB81DE" w14:textId="77777777" w:rsidR="00DF38C3" w:rsidRDefault="00DF38C3">
            <w:pPr>
              <w:pStyle w:val="TableParagraph"/>
              <w:spacing w:before="3"/>
              <w:jc w:val="left"/>
              <w:rPr>
                <w:sz w:val="20"/>
              </w:rPr>
            </w:pPr>
          </w:p>
          <w:p w14:paraId="6A41CF81" w14:textId="77777777" w:rsidR="00DF38C3" w:rsidRDefault="00D46CFF">
            <w:pPr>
              <w:pStyle w:val="TableParagraph"/>
              <w:ind w:left="16"/>
              <w:rPr>
                <w:sz w:val="20"/>
              </w:rPr>
            </w:pPr>
            <w:r>
              <w:rPr>
                <w:spacing w:val="-2"/>
                <w:sz w:val="20"/>
              </w:rPr>
              <w:t>0,205</w:t>
            </w:r>
          </w:p>
        </w:tc>
        <w:tc>
          <w:tcPr>
            <w:tcW w:w="1147" w:type="dxa"/>
          </w:tcPr>
          <w:p w14:paraId="79C267FE" w14:textId="77777777" w:rsidR="00DF38C3" w:rsidRDefault="00DF38C3">
            <w:pPr>
              <w:pStyle w:val="TableParagraph"/>
              <w:spacing w:before="3"/>
              <w:jc w:val="left"/>
              <w:rPr>
                <w:sz w:val="20"/>
              </w:rPr>
            </w:pPr>
          </w:p>
          <w:p w14:paraId="321C7D33" w14:textId="77777777" w:rsidR="00DF38C3" w:rsidRDefault="00D46CFF">
            <w:pPr>
              <w:pStyle w:val="TableParagraph"/>
              <w:ind w:left="11"/>
              <w:rPr>
                <w:sz w:val="20"/>
              </w:rPr>
            </w:pPr>
            <w:r>
              <w:rPr>
                <w:spacing w:val="-2"/>
                <w:sz w:val="20"/>
              </w:rPr>
              <w:t>448,8</w:t>
            </w:r>
          </w:p>
        </w:tc>
        <w:tc>
          <w:tcPr>
            <w:tcW w:w="991" w:type="dxa"/>
          </w:tcPr>
          <w:p w14:paraId="09FBE62C" w14:textId="77777777" w:rsidR="00DF38C3" w:rsidRDefault="00DF38C3">
            <w:pPr>
              <w:pStyle w:val="TableParagraph"/>
              <w:spacing w:before="3"/>
              <w:jc w:val="left"/>
              <w:rPr>
                <w:sz w:val="20"/>
              </w:rPr>
            </w:pPr>
          </w:p>
          <w:p w14:paraId="1FB9D4E4" w14:textId="77777777" w:rsidR="00DF38C3" w:rsidRDefault="00D46CFF">
            <w:pPr>
              <w:pStyle w:val="TableParagraph"/>
              <w:ind w:left="28" w:right="14"/>
              <w:rPr>
                <w:sz w:val="20"/>
              </w:rPr>
            </w:pPr>
            <w:r>
              <w:rPr>
                <w:spacing w:val="-2"/>
                <w:sz w:val="20"/>
              </w:rPr>
              <w:t>31,79</w:t>
            </w:r>
          </w:p>
        </w:tc>
        <w:tc>
          <w:tcPr>
            <w:tcW w:w="991" w:type="dxa"/>
          </w:tcPr>
          <w:p w14:paraId="3728FD6E" w14:textId="77777777" w:rsidR="00DF38C3" w:rsidRDefault="00DF38C3">
            <w:pPr>
              <w:pStyle w:val="TableParagraph"/>
              <w:spacing w:before="3"/>
              <w:jc w:val="left"/>
              <w:rPr>
                <w:sz w:val="20"/>
              </w:rPr>
            </w:pPr>
          </w:p>
          <w:p w14:paraId="3A8F2D31" w14:textId="77777777" w:rsidR="00DF38C3" w:rsidRDefault="00D46CFF">
            <w:pPr>
              <w:pStyle w:val="TableParagraph"/>
              <w:ind w:left="28" w:right="12"/>
              <w:rPr>
                <w:sz w:val="20"/>
              </w:rPr>
            </w:pPr>
            <w:r>
              <w:rPr>
                <w:spacing w:val="-2"/>
                <w:sz w:val="20"/>
              </w:rPr>
              <w:t>155,280</w:t>
            </w:r>
          </w:p>
        </w:tc>
        <w:tc>
          <w:tcPr>
            <w:tcW w:w="1277" w:type="dxa"/>
          </w:tcPr>
          <w:p w14:paraId="21C58E8A" w14:textId="77777777" w:rsidR="00DF38C3" w:rsidRDefault="00DF38C3">
            <w:pPr>
              <w:pStyle w:val="TableParagraph"/>
              <w:spacing w:before="3"/>
              <w:jc w:val="left"/>
              <w:rPr>
                <w:sz w:val="20"/>
              </w:rPr>
            </w:pPr>
          </w:p>
          <w:p w14:paraId="32FA0087" w14:textId="77777777" w:rsidR="00DF38C3" w:rsidRDefault="00D46CFF">
            <w:pPr>
              <w:pStyle w:val="TableParagraph"/>
              <w:ind w:left="19" w:right="3"/>
              <w:rPr>
                <w:sz w:val="20"/>
              </w:rPr>
            </w:pPr>
            <w:r>
              <w:rPr>
                <w:spacing w:val="-2"/>
                <w:sz w:val="20"/>
              </w:rPr>
              <w:t>69,69</w:t>
            </w:r>
          </w:p>
        </w:tc>
        <w:tc>
          <w:tcPr>
            <w:tcW w:w="1894" w:type="dxa"/>
          </w:tcPr>
          <w:p w14:paraId="3BF2FDF4" w14:textId="77777777" w:rsidR="00DF38C3" w:rsidRDefault="00DF38C3">
            <w:pPr>
              <w:pStyle w:val="TableParagraph"/>
              <w:spacing w:before="3"/>
              <w:jc w:val="left"/>
              <w:rPr>
                <w:sz w:val="20"/>
              </w:rPr>
            </w:pPr>
          </w:p>
          <w:p w14:paraId="74055B58" w14:textId="77777777" w:rsidR="00DF38C3" w:rsidRDefault="00D46CFF">
            <w:pPr>
              <w:pStyle w:val="TableParagraph"/>
              <w:ind w:left="23"/>
              <w:rPr>
                <w:sz w:val="20"/>
              </w:rPr>
            </w:pPr>
            <w:r>
              <w:rPr>
                <w:spacing w:val="-2"/>
                <w:sz w:val="20"/>
              </w:rPr>
              <w:t>60,39</w:t>
            </w:r>
          </w:p>
        </w:tc>
      </w:tr>
      <w:tr w:rsidR="00DF38C3" w14:paraId="7236751A" w14:textId="77777777">
        <w:trPr>
          <w:trHeight w:val="688"/>
        </w:trPr>
        <w:tc>
          <w:tcPr>
            <w:tcW w:w="2191" w:type="dxa"/>
          </w:tcPr>
          <w:p w14:paraId="474B560B"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9</w:t>
            </w:r>
          </w:p>
          <w:p w14:paraId="3030BA2A" w14:textId="77777777" w:rsidR="00DF38C3" w:rsidRDefault="00D46CFF">
            <w:pPr>
              <w:pStyle w:val="TableParagraph"/>
              <w:spacing w:line="206" w:lineRule="exact"/>
              <w:ind w:left="289" w:right="275"/>
              <w:rPr>
                <w:sz w:val="20"/>
              </w:rPr>
            </w:pPr>
            <w:r>
              <w:rPr>
                <w:sz w:val="20"/>
              </w:rPr>
              <w:t xml:space="preserve">с. </w:t>
            </w:r>
            <w:r>
              <w:rPr>
                <w:spacing w:val="-2"/>
                <w:sz w:val="20"/>
              </w:rPr>
              <w:t>Ягодное</w:t>
            </w:r>
          </w:p>
        </w:tc>
        <w:tc>
          <w:tcPr>
            <w:tcW w:w="994" w:type="dxa"/>
          </w:tcPr>
          <w:p w14:paraId="5862B2C0" w14:textId="77777777" w:rsidR="00DF38C3" w:rsidRDefault="00DF38C3">
            <w:pPr>
              <w:pStyle w:val="TableParagraph"/>
              <w:spacing w:before="3"/>
              <w:jc w:val="left"/>
              <w:rPr>
                <w:sz w:val="20"/>
              </w:rPr>
            </w:pPr>
          </w:p>
          <w:p w14:paraId="5D705341" w14:textId="77777777" w:rsidR="00DF38C3" w:rsidRDefault="00D46CFF">
            <w:pPr>
              <w:pStyle w:val="TableParagraph"/>
              <w:ind w:left="16"/>
              <w:rPr>
                <w:sz w:val="20"/>
              </w:rPr>
            </w:pPr>
            <w:r>
              <w:rPr>
                <w:spacing w:val="-2"/>
                <w:sz w:val="20"/>
              </w:rPr>
              <w:t>0,845</w:t>
            </w:r>
          </w:p>
        </w:tc>
        <w:tc>
          <w:tcPr>
            <w:tcW w:w="1147" w:type="dxa"/>
          </w:tcPr>
          <w:p w14:paraId="3936C6D8" w14:textId="77777777" w:rsidR="00DF38C3" w:rsidRDefault="00DF38C3">
            <w:pPr>
              <w:pStyle w:val="TableParagraph"/>
              <w:spacing w:before="3"/>
              <w:jc w:val="left"/>
              <w:rPr>
                <w:sz w:val="20"/>
              </w:rPr>
            </w:pPr>
          </w:p>
          <w:p w14:paraId="05772B55" w14:textId="77777777" w:rsidR="00DF38C3" w:rsidRDefault="00D46CFF">
            <w:pPr>
              <w:pStyle w:val="TableParagraph"/>
              <w:ind w:left="11"/>
              <w:rPr>
                <w:sz w:val="20"/>
              </w:rPr>
            </w:pPr>
            <w:r>
              <w:rPr>
                <w:spacing w:val="-2"/>
                <w:sz w:val="20"/>
              </w:rPr>
              <w:t>1851,5</w:t>
            </w:r>
          </w:p>
        </w:tc>
        <w:tc>
          <w:tcPr>
            <w:tcW w:w="991" w:type="dxa"/>
          </w:tcPr>
          <w:p w14:paraId="47C60DB5" w14:textId="77777777" w:rsidR="00DF38C3" w:rsidRDefault="00DF38C3">
            <w:pPr>
              <w:pStyle w:val="TableParagraph"/>
              <w:spacing w:before="3"/>
              <w:jc w:val="left"/>
              <w:rPr>
                <w:sz w:val="20"/>
              </w:rPr>
            </w:pPr>
          </w:p>
          <w:p w14:paraId="1408AA94" w14:textId="77777777" w:rsidR="00DF38C3" w:rsidRDefault="00D46CFF">
            <w:pPr>
              <w:pStyle w:val="TableParagraph"/>
              <w:ind w:left="28" w:right="14"/>
              <w:rPr>
                <w:sz w:val="20"/>
              </w:rPr>
            </w:pPr>
            <w:r>
              <w:rPr>
                <w:spacing w:val="-2"/>
                <w:sz w:val="20"/>
              </w:rPr>
              <w:t>131,13</w:t>
            </w:r>
          </w:p>
        </w:tc>
        <w:tc>
          <w:tcPr>
            <w:tcW w:w="991" w:type="dxa"/>
          </w:tcPr>
          <w:p w14:paraId="2B84B0BB" w14:textId="77777777" w:rsidR="00DF38C3" w:rsidRDefault="00DF38C3">
            <w:pPr>
              <w:pStyle w:val="TableParagraph"/>
              <w:spacing w:before="3"/>
              <w:jc w:val="left"/>
              <w:rPr>
                <w:sz w:val="20"/>
              </w:rPr>
            </w:pPr>
          </w:p>
          <w:p w14:paraId="1C7CBBEB" w14:textId="77777777" w:rsidR="00DF38C3" w:rsidRDefault="00D46CFF">
            <w:pPr>
              <w:pStyle w:val="TableParagraph"/>
              <w:ind w:left="28" w:right="12"/>
              <w:rPr>
                <w:sz w:val="20"/>
              </w:rPr>
            </w:pPr>
            <w:r>
              <w:rPr>
                <w:spacing w:val="-2"/>
                <w:sz w:val="20"/>
              </w:rPr>
              <w:t>155,280</w:t>
            </w:r>
          </w:p>
        </w:tc>
        <w:tc>
          <w:tcPr>
            <w:tcW w:w="1277" w:type="dxa"/>
          </w:tcPr>
          <w:p w14:paraId="7841F2DF" w14:textId="77777777" w:rsidR="00DF38C3" w:rsidRDefault="00DF38C3">
            <w:pPr>
              <w:pStyle w:val="TableParagraph"/>
              <w:spacing w:before="3"/>
              <w:jc w:val="left"/>
              <w:rPr>
                <w:sz w:val="20"/>
              </w:rPr>
            </w:pPr>
          </w:p>
          <w:p w14:paraId="150F4050" w14:textId="77777777" w:rsidR="00DF38C3" w:rsidRDefault="00D46CFF">
            <w:pPr>
              <w:pStyle w:val="TableParagraph"/>
              <w:ind w:left="19" w:right="3"/>
              <w:rPr>
                <w:sz w:val="20"/>
              </w:rPr>
            </w:pPr>
            <w:r>
              <w:rPr>
                <w:spacing w:val="-2"/>
                <w:sz w:val="20"/>
              </w:rPr>
              <w:t>287,50</w:t>
            </w:r>
          </w:p>
        </w:tc>
        <w:tc>
          <w:tcPr>
            <w:tcW w:w="1894" w:type="dxa"/>
          </w:tcPr>
          <w:p w14:paraId="0522F4BD" w14:textId="77777777" w:rsidR="00DF38C3" w:rsidRDefault="00DF38C3">
            <w:pPr>
              <w:pStyle w:val="TableParagraph"/>
              <w:spacing w:before="3"/>
              <w:jc w:val="left"/>
              <w:rPr>
                <w:sz w:val="20"/>
              </w:rPr>
            </w:pPr>
          </w:p>
          <w:p w14:paraId="2913A890" w14:textId="77777777" w:rsidR="00DF38C3" w:rsidRDefault="00D46CFF">
            <w:pPr>
              <w:pStyle w:val="TableParagraph"/>
              <w:ind w:left="23"/>
              <w:rPr>
                <w:sz w:val="20"/>
              </w:rPr>
            </w:pPr>
            <w:r>
              <w:rPr>
                <w:spacing w:val="-2"/>
                <w:sz w:val="20"/>
              </w:rPr>
              <w:t>249,13</w:t>
            </w:r>
          </w:p>
        </w:tc>
      </w:tr>
      <w:tr w:rsidR="00DF38C3" w14:paraId="02513341" w14:textId="77777777">
        <w:trPr>
          <w:trHeight w:val="690"/>
        </w:trPr>
        <w:tc>
          <w:tcPr>
            <w:tcW w:w="2191" w:type="dxa"/>
          </w:tcPr>
          <w:p w14:paraId="2E3749A7"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10</w:t>
            </w:r>
          </w:p>
          <w:p w14:paraId="1A115207" w14:textId="77777777" w:rsidR="00DF38C3" w:rsidRDefault="00D46CFF">
            <w:pPr>
              <w:pStyle w:val="TableParagraph"/>
              <w:spacing w:line="209" w:lineRule="exact"/>
              <w:ind w:left="289" w:right="275"/>
              <w:rPr>
                <w:sz w:val="20"/>
              </w:rPr>
            </w:pPr>
            <w:r>
              <w:rPr>
                <w:sz w:val="20"/>
              </w:rPr>
              <w:t xml:space="preserve">с. </w:t>
            </w:r>
            <w:r>
              <w:rPr>
                <w:spacing w:val="-2"/>
                <w:sz w:val="20"/>
              </w:rPr>
              <w:t>Ягодное</w:t>
            </w:r>
          </w:p>
        </w:tc>
        <w:tc>
          <w:tcPr>
            <w:tcW w:w="994" w:type="dxa"/>
          </w:tcPr>
          <w:p w14:paraId="25849F86" w14:textId="77777777" w:rsidR="00DF38C3" w:rsidRDefault="00DF38C3">
            <w:pPr>
              <w:pStyle w:val="TableParagraph"/>
              <w:spacing w:before="3"/>
              <w:jc w:val="left"/>
              <w:rPr>
                <w:sz w:val="20"/>
              </w:rPr>
            </w:pPr>
          </w:p>
          <w:p w14:paraId="6BE8AE5F" w14:textId="77777777" w:rsidR="00DF38C3" w:rsidRDefault="00D46CFF">
            <w:pPr>
              <w:pStyle w:val="TableParagraph"/>
              <w:ind w:left="16"/>
              <w:rPr>
                <w:sz w:val="20"/>
              </w:rPr>
            </w:pPr>
            <w:r>
              <w:rPr>
                <w:spacing w:val="-2"/>
                <w:sz w:val="20"/>
              </w:rPr>
              <w:t>0,506</w:t>
            </w:r>
          </w:p>
        </w:tc>
        <w:tc>
          <w:tcPr>
            <w:tcW w:w="1147" w:type="dxa"/>
          </w:tcPr>
          <w:p w14:paraId="5876526B" w14:textId="77777777" w:rsidR="00DF38C3" w:rsidRDefault="00DF38C3">
            <w:pPr>
              <w:pStyle w:val="TableParagraph"/>
              <w:spacing w:before="3"/>
              <w:jc w:val="left"/>
              <w:rPr>
                <w:sz w:val="20"/>
              </w:rPr>
            </w:pPr>
          </w:p>
          <w:p w14:paraId="4E44BFE4" w14:textId="77777777" w:rsidR="00DF38C3" w:rsidRDefault="00D46CFF">
            <w:pPr>
              <w:pStyle w:val="TableParagraph"/>
              <w:ind w:left="11"/>
              <w:rPr>
                <w:sz w:val="20"/>
              </w:rPr>
            </w:pPr>
            <w:r>
              <w:rPr>
                <w:spacing w:val="-2"/>
                <w:sz w:val="20"/>
              </w:rPr>
              <w:t>1109,6</w:t>
            </w:r>
          </w:p>
        </w:tc>
        <w:tc>
          <w:tcPr>
            <w:tcW w:w="991" w:type="dxa"/>
          </w:tcPr>
          <w:p w14:paraId="3E8272AF" w14:textId="77777777" w:rsidR="00DF38C3" w:rsidRDefault="00DF38C3">
            <w:pPr>
              <w:pStyle w:val="TableParagraph"/>
              <w:spacing w:before="3"/>
              <w:jc w:val="left"/>
              <w:rPr>
                <w:sz w:val="20"/>
              </w:rPr>
            </w:pPr>
          </w:p>
          <w:p w14:paraId="2D7669C9" w14:textId="77777777" w:rsidR="00DF38C3" w:rsidRDefault="00D46CFF">
            <w:pPr>
              <w:pStyle w:val="TableParagraph"/>
              <w:ind w:left="28" w:right="14"/>
              <w:rPr>
                <w:sz w:val="20"/>
              </w:rPr>
            </w:pPr>
            <w:r>
              <w:rPr>
                <w:spacing w:val="-2"/>
                <w:sz w:val="20"/>
              </w:rPr>
              <w:t>131,13</w:t>
            </w:r>
          </w:p>
        </w:tc>
        <w:tc>
          <w:tcPr>
            <w:tcW w:w="991" w:type="dxa"/>
          </w:tcPr>
          <w:p w14:paraId="32C4FF10" w14:textId="77777777" w:rsidR="00DF38C3" w:rsidRDefault="00DF38C3">
            <w:pPr>
              <w:pStyle w:val="TableParagraph"/>
              <w:spacing w:before="3"/>
              <w:jc w:val="left"/>
              <w:rPr>
                <w:sz w:val="20"/>
              </w:rPr>
            </w:pPr>
          </w:p>
          <w:p w14:paraId="4A79E7BF" w14:textId="77777777" w:rsidR="00DF38C3" w:rsidRDefault="00D46CFF">
            <w:pPr>
              <w:pStyle w:val="TableParagraph"/>
              <w:ind w:left="28" w:right="12"/>
              <w:rPr>
                <w:sz w:val="20"/>
              </w:rPr>
            </w:pPr>
            <w:r>
              <w:rPr>
                <w:spacing w:val="-2"/>
                <w:sz w:val="20"/>
              </w:rPr>
              <w:t>155,280</w:t>
            </w:r>
          </w:p>
        </w:tc>
        <w:tc>
          <w:tcPr>
            <w:tcW w:w="1277" w:type="dxa"/>
          </w:tcPr>
          <w:p w14:paraId="41BC698C" w14:textId="77777777" w:rsidR="00DF38C3" w:rsidRDefault="00DF38C3">
            <w:pPr>
              <w:pStyle w:val="TableParagraph"/>
              <w:spacing w:before="3"/>
              <w:jc w:val="left"/>
              <w:rPr>
                <w:sz w:val="20"/>
              </w:rPr>
            </w:pPr>
          </w:p>
          <w:p w14:paraId="7429ED8F" w14:textId="77777777" w:rsidR="00DF38C3" w:rsidRDefault="00D46CFF">
            <w:pPr>
              <w:pStyle w:val="TableParagraph"/>
              <w:ind w:left="19"/>
              <w:rPr>
                <w:sz w:val="20"/>
              </w:rPr>
            </w:pPr>
            <w:r>
              <w:rPr>
                <w:spacing w:val="-2"/>
                <w:sz w:val="20"/>
              </w:rPr>
              <w:t>172,295</w:t>
            </w:r>
          </w:p>
        </w:tc>
        <w:tc>
          <w:tcPr>
            <w:tcW w:w="1894" w:type="dxa"/>
          </w:tcPr>
          <w:p w14:paraId="078B6EA7" w14:textId="77777777" w:rsidR="00DF38C3" w:rsidRDefault="00DF38C3">
            <w:pPr>
              <w:pStyle w:val="TableParagraph"/>
              <w:spacing w:before="3"/>
              <w:jc w:val="left"/>
              <w:rPr>
                <w:sz w:val="20"/>
              </w:rPr>
            </w:pPr>
          </w:p>
          <w:p w14:paraId="0B20BF22" w14:textId="77777777" w:rsidR="00DF38C3" w:rsidRDefault="00D46CFF">
            <w:pPr>
              <w:pStyle w:val="TableParagraph"/>
              <w:ind w:left="23"/>
              <w:rPr>
                <w:sz w:val="20"/>
              </w:rPr>
            </w:pPr>
            <w:r>
              <w:rPr>
                <w:spacing w:val="-2"/>
                <w:sz w:val="20"/>
              </w:rPr>
              <w:t>149,30</w:t>
            </w:r>
          </w:p>
        </w:tc>
      </w:tr>
      <w:tr w:rsidR="00DF38C3" w14:paraId="29A5B5C8" w14:textId="77777777">
        <w:trPr>
          <w:trHeight w:val="690"/>
        </w:trPr>
        <w:tc>
          <w:tcPr>
            <w:tcW w:w="2191" w:type="dxa"/>
          </w:tcPr>
          <w:p w14:paraId="0027E510"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11</w:t>
            </w:r>
          </w:p>
          <w:p w14:paraId="158B3CE2" w14:textId="77777777" w:rsidR="00DF38C3" w:rsidRDefault="00D46CFF">
            <w:pPr>
              <w:pStyle w:val="TableParagraph"/>
              <w:spacing w:line="206" w:lineRule="exact"/>
              <w:ind w:left="289" w:right="275"/>
              <w:rPr>
                <w:sz w:val="20"/>
              </w:rPr>
            </w:pPr>
            <w:r>
              <w:rPr>
                <w:sz w:val="20"/>
              </w:rPr>
              <w:t xml:space="preserve">с. </w:t>
            </w:r>
            <w:r>
              <w:rPr>
                <w:spacing w:val="-2"/>
                <w:sz w:val="20"/>
              </w:rPr>
              <w:t>Ягодное</w:t>
            </w:r>
          </w:p>
        </w:tc>
        <w:tc>
          <w:tcPr>
            <w:tcW w:w="994" w:type="dxa"/>
          </w:tcPr>
          <w:p w14:paraId="19AB58B4" w14:textId="77777777" w:rsidR="00DF38C3" w:rsidRDefault="00DF38C3">
            <w:pPr>
              <w:pStyle w:val="TableParagraph"/>
              <w:spacing w:before="4"/>
              <w:jc w:val="left"/>
              <w:rPr>
                <w:sz w:val="20"/>
              </w:rPr>
            </w:pPr>
          </w:p>
          <w:p w14:paraId="5D76BA38" w14:textId="77777777" w:rsidR="00DF38C3" w:rsidRDefault="00D46CFF">
            <w:pPr>
              <w:pStyle w:val="TableParagraph"/>
              <w:ind w:left="16"/>
              <w:rPr>
                <w:sz w:val="20"/>
              </w:rPr>
            </w:pPr>
            <w:r>
              <w:rPr>
                <w:spacing w:val="-2"/>
                <w:sz w:val="20"/>
              </w:rPr>
              <w:t>0,445</w:t>
            </w:r>
          </w:p>
        </w:tc>
        <w:tc>
          <w:tcPr>
            <w:tcW w:w="1147" w:type="dxa"/>
          </w:tcPr>
          <w:p w14:paraId="2ED2E577" w14:textId="77777777" w:rsidR="00DF38C3" w:rsidRDefault="00DF38C3">
            <w:pPr>
              <w:pStyle w:val="TableParagraph"/>
              <w:spacing w:before="4"/>
              <w:jc w:val="left"/>
              <w:rPr>
                <w:sz w:val="20"/>
              </w:rPr>
            </w:pPr>
          </w:p>
          <w:p w14:paraId="6BB9C804" w14:textId="77777777" w:rsidR="00DF38C3" w:rsidRDefault="00D46CFF">
            <w:pPr>
              <w:pStyle w:val="TableParagraph"/>
              <w:ind w:left="11"/>
              <w:rPr>
                <w:sz w:val="20"/>
              </w:rPr>
            </w:pPr>
            <w:r>
              <w:rPr>
                <w:spacing w:val="-2"/>
                <w:sz w:val="20"/>
              </w:rPr>
              <w:t>976,1</w:t>
            </w:r>
          </w:p>
        </w:tc>
        <w:tc>
          <w:tcPr>
            <w:tcW w:w="991" w:type="dxa"/>
          </w:tcPr>
          <w:p w14:paraId="513B2DB9" w14:textId="77777777" w:rsidR="00DF38C3" w:rsidRDefault="00DF38C3">
            <w:pPr>
              <w:pStyle w:val="TableParagraph"/>
              <w:spacing w:before="4"/>
              <w:jc w:val="left"/>
              <w:rPr>
                <w:sz w:val="20"/>
              </w:rPr>
            </w:pPr>
          </w:p>
          <w:p w14:paraId="6655FE2D" w14:textId="77777777" w:rsidR="00DF38C3" w:rsidRDefault="00D46CFF">
            <w:pPr>
              <w:pStyle w:val="TableParagraph"/>
              <w:ind w:left="28" w:right="14"/>
              <w:rPr>
                <w:sz w:val="20"/>
              </w:rPr>
            </w:pPr>
            <w:r>
              <w:rPr>
                <w:spacing w:val="-2"/>
                <w:sz w:val="20"/>
              </w:rPr>
              <w:t>78,59</w:t>
            </w:r>
          </w:p>
        </w:tc>
        <w:tc>
          <w:tcPr>
            <w:tcW w:w="991" w:type="dxa"/>
          </w:tcPr>
          <w:p w14:paraId="0C04FABD" w14:textId="77777777" w:rsidR="00DF38C3" w:rsidRDefault="00DF38C3">
            <w:pPr>
              <w:pStyle w:val="TableParagraph"/>
              <w:spacing w:before="4"/>
              <w:jc w:val="left"/>
              <w:rPr>
                <w:sz w:val="20"/>
              </w:rPr>
            </w:pPr>
          </w:p>
          <w:p w14:paraId="3613D7D6" w14:textId="77777777" w:rsidR="00DF38C3" w:rsidRDefault="00D46CFF">
            <w:pPr>
              <w:pStyle w:val="TableParagraph"/>
              <w:ind w:left="28" w:right="12"/>
              <w:rPr>
                <w:sz w:val="20"/>
              </w:rPr>
            </w:pPr>
            <w:r>
              <w:rPr>
                <w:spacing w:val="-2"/>
                <w:sz w:val="20"/>
              </w:rPr>
              <w:t>155,280</w:t>
            </w:r>
          </w:p>
        </w:tc>
        <w:tc>
          <w:tcPr>
            <w:tcW w:w="1277" w:type="dxa"/>
          </w:tcPr>
          <w:p w14:paraId="324C08E8" w14:textId="77777777" w:rsidR="00DF38C3" w:rsidRDefault="00DF38C3">
            <w:pPr>
              <w:pStyle w:val="TableParagraph"/>
              <w:spacing w:before="4"/>
              <w:jc w:val="left"/>
              <w:rPr>
                <w:sz w:val="20"/>
              </w:rPr>
            </w:pPr>
          </w:p>
          <w:p w14:paraId="29FE6FCB" w14:textId="77777777" w:rsidR="00DF38C3" w:rsidRDefault="00D46CFF">
            <w:pPr>
              <w:pStyle w:val="TableParagraph"/>
              <w:ind w:left="19"/>
              <w:rPr>
                <w:sz w:val="20"/>
              </w:rPr>
            </w:pPr>
            <w:r>
              <w:rPr>
                <w:spacing w:val="-2"/>
                <w:sz w:val="20"/>
              </w:rPr>
              <w:t>151,562</w:t>
            </w:r>
          </w:p>
        </w:tc>
        <w:tc>
          <w:tcPr>
            <w:tcW w:w="1894" w:type="dxa"/>
          </w:tcPr>
          <w:p w14:paraId="21138B7A" w14:textId="77777777" w:rsidR="00DF38C3" w:rsidRDefault="00DF38C3">
            <w:pPr>
              <w:pStyle w:val="TableParagraph"/>
              <w:spacing w:before="4"/>
              <w:jc w:val="left"/>
              <w:rPr>
                <w:sz w:val="20"/>
              </w:rPr>
            </w:pPr>
          </w:p>
          <w:p w14:paraId="05DA7ACD" w14:textId="77777777" w:rsidR="00DF38C3" w:rsidRDefault="00D46CFF">
            <w:pPr>
              <w:pStyle w:val="TableParagraph"/>
              <w:ind w:left="23"/>
              <w:rPr>
                <w:sz w:val="20"/>
              </w:rPr>
            </w:pPr>
            <w:r>
              <w:rPr>
                <w:spacing w:val="-2"/>
                <w:sz w:val="20"/>
              </w:rPr>
              <w:t>131,34</w:t>
            </w:r>
          </w:p>
        </w:tc>
      </w:tr>
      <w:tr w:rsidR="00DF38C3" w14:paraId="69DA0FD3" w14:textId="77777777">
        <w:trPr>
          <w:trHeight w:val="687"/>
        </w:trPr>
        <w:tc>
          <w:tcPr>
            <w:tcW w:w="2191" w:type="dxa"/>
          </w:tcPr>
          <w:p w14:paraId="553B930B" w14:textId="77777777" w:rsidR="00DF38C3" w:rsidRDefault="00D46CFF">
            <w:pPr>
              <w:pStyle w:val="TableParagraph"/>
              <w:ind w:left="289" w:right="266"/>
              <w:rPr>
                <w:sz w:val="20"/>
              </w:rPr>
            </w:pPr>
            <w:r>
              <w:rPr>
                <w:spacing w:val="-4"/>
                <w:sz w:val="20"/>
              </w:rPr>
              <w:t xml:space="preserve">Планируемая </w:t>
            </w:r>
            <w:r>
              <w:rPr>
                <w:sz w:val="20"/>
              </w:rPr>
              <w:t>БМК № 12</w:t>
            </w:r>
          </w:p>
          <w:p w14:paraId="69850195" w14:textId="77777777" w:rsidR="00DF38C3" w:rsidRDefault="00D46CFF">
            <w:pPr>
              <w:pStyle w:val="TableParagraph"/>
              <w:spacing w:line="216" w:lineRule="exact"/>
              <w:ind w:left="289" w:right="275"/>
              <w:rPr>
                <w:sz w:val="20"/>
              </w:rPr>
            </w:pPr>
            <w:r>
              <w:rPr>
                <w:sz w:val="20"/>
              </w:rPr>
              <w:t xml:space="preserve">с. </w:t>
            </w:r>
            <w:r>
              <w:rPr>
                <w:spacing w:val="-2"/>
                <w:sz w:val="20"/>
              </w:rPr>
              <w:t>Ягодное</w:t>
            </w:r>
          </w:p>
        </w:tc>
        <w:tc>
          <w:tcPr>
            <w:tcW w:w="994" w:type="dxa"/>
          </w:tcPr>
          <w:p w14:paraId="2E9AA33F" w14:textId="77777777" w:rsidR="00DF38C3" w:rsidRDefault="00DF38C3">
            <w:pPr>
              <w:pStyle w:val="TableParagraph"/>
              <w:jc w:val="left"/>
              <w:rPr>
                <w:sz w:val="20"/>
              </w:rPr>
            </w:pPr>
          </w:p>
          <w:p w14:paraId="7D7573DC" w14:textId="77777777" w:rsidR="00DF38C3" w:rsidRDefault="00D46CFF">
            <w:pPr>
              <w:pStyle w:val="TableParagraph"/>
              <w:ind w:left="16"/>
              <w:rPr>
                <w:sz w:val="20"/>
              </w:rPr>
            </w:pPr>
            <w:r>
              <w:rPr>
                <w:spacing w:val="-2"/>
                <w:sz w:val="20"/>
              </w:rPr>
              <w:t>0,445</w:t>
            </w:r>
          </w:p>
        </w:tc>
        <w:tc>
          <w:tcPr>
            <w:tcW w:w="1147" w:type="dxa"/>
          </w:tcPr>
          <w:p w14:paraId="1DEAC62B" w14:textId="77777777" w:rsidR="00DF38C3" w:rsidRDefault="00DF38C3">
            <w:pPr>
              <w:pStyle w:val="TableParagraph"/>
              <w:jc w:val="left"/>
              <w:rPr>
                <w:sz w:val="20"/>
              </w:rPr>
            </w:pPr>
          </w:p>
          <w:p w14:paraId="52C13437" w14:textId="77777777" w:rsidR="00DF38C3" w:rsidRDefault="00D46CFF">
            <w:pPr>
              <w:pStyle w:val="TableParagraph"/>
              <w:ind w:left="11"/>
              <w:rPr>
                <w:sz w:val="20"/>
              </w:rPr>
            </w:pPr>
            <w:r>
              <w:rPr>
                <w:spacing w:val="-2"/>
                <w:sz w:val="20"/>
              </w:rPr>
              <w:t>976,1</w:t>
            </w:r>
          </w:p>
        </w:tc>
        <w:tc>
          <w:tcPr>
            <w:tcW w:w="991" w:type="dxa"/>
          </w:tcPr>
          <w:p w14:paraId="58FCFE97" w14:textId="77777777" w:rsidR="00DF38C3" w:rsidRDefault="00DF38C3">
            <w:pPr>
              <w:pStyle w:val="TableParagraph"/>
              <w:jc w:val="left"/>
              <w:rPr>
                <w:sz w:val="20"/>
              </w:rPr>
            </w:pPr>
          </w:p>
          <w:p w14:paraId="7CBFD42C" w14:textId="77777777" w:rsidR="00DF38C3" w:rsidRDefault="00D46CFF">
            <w:pPr>
              <w:pStyle w:val="TableParagraph"/>
              <w:ind w:left="28" w:right="14"/>
              <w:rPr>
                <w:sz w:val="20"/>
              </w:rPr>
            </w:pPr>
            <w:r>
              <w:rPr>
                <w:spacing w:val="-2"/>
                <w:sz w:val="20"/>
              </w:rPr>
              <w:t>69,13</w:t>
            </w:r>
          </w:p>
        </w:tc>
        <w:tc>
          <w:tcPr>
            <w:tcW w:w="991" w:type="dxa"/>
          </w:tcPr>
          <w:p w14:paraId="663B9CB6" w14:textId="77777777" w:rsidR="00DF38C3" w:rsidRDefault="00DF38C3">
            <w:pPr>
              <w:pStyle w:val="TableParagraph"/>
              <w:jc w:val="left"/>
              <w:rPr>
                <w:sz w:val="20"/>
              </w:rPr>
            </w:pPr>
          </w:p>
          <w:p w14:paraId="17F7CE5B" w14:textId="77777777" w:rsidR="00DF38C3" w:rsidRDefault="00D46CFF">
            <w:pPr>
              <w:pStyle w:val="TableParagraph"/>
              <w:ind w:left="28" w:right="12"/>
              <w:rPr>
                <w:sz w:val="20"/>
              </w:rPr>
            </w:pPr>
            <w:r>
              <w:rPr>
                <w:spacing w:val="-2"/>
                <w:sz w:val="20"/>
              </w:rPr>
              <w:t>155,280</w:t>
            </w:r>
          </w:p>
        </w:tc>
        <w:tc>
          <w:tcPr>
            <w:tcW w:w="1277" w:type="dxa"/>
          </w:tcPr>
          <w:p w14:paraId="18B4438A" w14:textId="77777777" w:rsidR="00DF38C3" w:rsidRDefault="00DF38C3">
            <w:pPr>
              <w:pStyle w:val="TableParagraph"/>
              <w:jc w:val="left"/>
              <w:rPr>
                <w:sz w:val="20"/>
              </w:rPr>
            </w:pPr>
          </w:p>
          <w:p w14:paraId="568FCDBD" w14:textId="77777777" w:rsidR="00DF38C3" w:rsidRDefault="00D46CFF">
            <w:pPr>
              <w:pStyle w:val="TableParagraph"/>
              <w:ind w:left="19"/>
              <w:rPr>
                <w:sz w:val="20"/>
              </w:rPr>
            </w:pPr>
            <w:r>
              <w:rPr>
                <w:spacing w:val="-2"/>
                <w:sz w:val="20"/>
              </w:rPr>
              <w:t>151,562</w:t>
            </w:r>
          </w:p>
        </w:tc>
        <w:tc>
          <w:tcPr>
            <w:tcW w:w="1894" w:type="dxa"/>
          </w:tcPr>
          <w:p w14:paraId="65D4A5DF" w14:textId="77777777" w:rsidR="00DF38C3" w:rsidRDefault="00DF38C3">
            <w:pPr>
              <w:pStyle w:val="TableParagraph"/>
              <w:jc w:val="left"/>
              <w:rPr>
                <w:sz w:val="20"/>
              </w:rPr>
            </w:pPr>
          </w:p>
          <w:p w14:paraId="29EC5087" w14:textId="77777777" w:rsidR="00DF38C3" w:rsidRDefault="00D46CFF">
            <w:pPr>
              <w:pStyle w:val="TableParagraph"/>
              <w:ind w:left="23"/>
              <w:rPr>
                <w:sz w:val="20"/>
              </w:rPr>
            </w:pPr>
            <w:r>
              <w:rPr>
                <w:spacing w:val="-2"/>
                <w:sz w:val="20"/>
              </w:rPr>
              <w:t>131,34</w:t>
            </w:r>
          </w:p>
        </w:tc>
      </w:tr>
      <w:tr w:rsidR="00DF38C3" w14:paraId="69B56C29" w14:textId="77777777">
        <w:trPr>
          <w:trHeight w:val="691"/>
        </w:trPr>
        <w:tc>
          <w:tcPr>
            <w:tcW w:w="2191" w:type="dxa"/>
          </w:tcPr>
          <w:p w14:paraId="6D9E081D"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13</w:t>
            </w:r>
          </w:p>
          <w:p w14:paraId="62AA210A" w14:textId="77777777" w:rsidR="00DF38C3" w:rsidRDefault="00D46CFF">
            <w:pPr>
              <w:pStyle w:val="TableParagraph"/>
              <w:spacing w:line="209" w:lineRule="exact"/>
              <w:ind w:left="289" w:right="275"/>
              <w:rPr>
                <w:sz w:val="20"/>
              </w:rPr>
            </w:pPr>
            <w:r>
              <w:rPr>
                <w:sz w:val="20"/>
              </w:rPr>
              <w:t xml:space="preserve">с. </w:t>
            </w:r>
            <w:r>
              <w:rPr>
                <w:spacing w:val="-2"/>
                <w:sz w:val="20"/>
              </w:rPr>
              <w:t>Ягодное</w:t>
            </w:r>
          </w:p>
        </w:tc>
        <w:tc>
          <w:tcPr>
            <w:tcW w:w="994" w:type="dxa"/>
          </w:tcPr>
          <w:p w14:paraId="33C27B0A" w14:textId="77777777" w:rsidR="00DF38C3" w:rsidRDefault="00DF38C3">
            <w:pPr>
              <w:pStyle w:val="TableParagraph"/>
              <w:spacing w:before="3"/>
              <w:jc w:val="left"/>
              <w:rPr>
                <w:sz w:val="20"/>
              </w:rPr>
            </w:pPr>
          </w:p>
          <w:p w14:paraId="46F6F285" w14:textId="77777777" w:rsidR="00DF38C3" w:rsidRDefault="00D46CFF">
            <w:pPr>
              <w:pStyle w:val="TableParagraph"/>
              <w:ind w:left="16"/>
              <w:rPr>
                <w:sz w:val="20"/>
              </w:rPr>
            </w:pPr>
            <w:r>
              <w:rPr>
                <w:spacing w:val="-2"/>
                <w:sz w:val="20"/>
              </w:rPr>
              <w:t>1,098</w:t>
            </w:r>
          </w:p>
        </w:tc>
        <w:tc>
          <w:tcPr>
            <w:tcW w:w="1147" w:type="dxa"/>
          </w:tcPr>
          <w:p w14:paraId="0AC2A186" w14:textId="77777777" w:rsidR="00DF38C3" w:rsidRDefault="00DF38C3">
            <w:pPr>
              <w:pStyle w:val="TableParagraph"/>
              <w:spacing w:before="3"/>
              <w:jc w:val="left"/>
              <w:rPr>
                <w:sz w:val="20"/>
              </w:rPr>
            </w:pPr>
          </w:p>
          <w:p w14:paraId="67BB56E9" w14:textId="77777777" w:rsidR="00DF38C3" w:rsidRDefault="00D46CFF">
            <w:pPr>
              <w:pStyle w:val="TableParagraph"/>
              <w:ind w:left="11"/>
              <w:rPr>
                <w:sz w:val="20"/>
              </w:rPr>
            </w:pPr>
            <w:r>
              <w:rPr>
                <w:spacing w:val="-2"/>
                <w:sz w:val="20"/>
              </w:rPr>
              <w:t>2407,3</w:t>
            </w:r>
          </w:p>
        </w:tc>
        <w:tc>
          <w:tcPr>
            <w:tcW w:w="991" w:type="dxa"/>
          </w:tcPr>
          <w:p w14:paraId="1902228E" w14:textId="77777777" w:rsidR="00DF38C3" w:rsidRDefault="00DF38C3">
            <w:pPr>
              <w:pStyle w:val="TableParagraph"/>
              <w:spacing w:before="3"/>
              <w:jc w:val="left"/>
              <w:rPr>
                <w:sz w:val="20"/>
              </w:rPr>
            </w:pPr>
          </w:p>
          <w:p w14:paraId="01F4695F" w14:textId="77777777" w:rsidR="00DF38C3" w:rsidRDefault="00D46CFF">
            <w:pPr>
              <w:pStyle w:val="TableParagraph"/>
              <w:ind w:left="28" w:right="14"/>
              <w:rPr>
                <w:sz w:val="20"/>
              </w:rPr>
            </w:pPr>
            <w:r>
              <w:rPr>
                <w:spacing w:val="-2"/>
                <w:sz w:val="20"/>
              </w:rPr>
              <w:t>69,13</w:t>
            </w:r>
          </w:p>
        </w:tc>
        <w:tc>
          <w:tcPr>
            <w:tcW w:w="991" w:type="dxa"/>
          </w:tcPr>
          <w:p w14:paraId="187B1571" w14:textId="77777777" w:rsidR="00DF38C3" w:rsidRDefault="00DF38C3">
            <w:pPr>
              <w:pStyle w:val="TableParagraph"/>
              <w:spacing w:before="3"/>
              <w:jc w:val="left"/>
              <w:rPr>
                <w:sz w:val="20"/>
              </w:rPr>
            </w:pPr>
          </w:p>
          <w:p w14:paraId="44F23ECF" w14:textId="77777777" w:rsidR="00DF38C3" w:rsidRDefault="00D46CFF">
            <w:pPr>
              <w:pStyle w:val="TableParagraph"/>
              <w:ind w:left="28" w:right="12"/>
              <w:rPr>
                <w:sz w:val="20"/>
              </w:rPr>
            </w:pPr>
            <w:r>
              <w:rPr>
                <w:spacing w:val="-2"/>
                <w:sz w:val="20"/>
              </w:rPr>
              <w:t>155,280</w:t>
            </w:r>
          </w:p>
        </w:tc>
        <w:tc>
          <w:tcPr>
            <w:tcW w:w="1277" w:type="dxa"/>
          </w:tcPr>
          <w:p w14:paraId="1C6062DE" w14:textId="77777777" w:rsidR="00DF38C3" w:rsidRDefault="00DF38C3">
            <w:pPr>
              <w:pStyle w:val="TableParagraph"/>
              <w:spacing w:before="3"/>
              <w:jc w:val="left"/>
              <w:rPr>
                <w:sz w:val="20"/>
              </w:rPr>
            </w:pPr>
          </w:p>
          <w:p w14:paraId="38BDA60E" w14:textId="77777777" w:rsidR="00DF38C3" w:rsidRDefault="00D46CFF">
            <w:pPr>
              <w:pStyle w:val="TableParagraph"/>
              <w:ind w:left="19"/>
              <w:rPr>
                <w:sz w:val="20"/>
              </w:rPr>
            </w:pPr>
            <w:r>
              <w:rPr>
                <w:spacing w:val="-2"/>
                <w:sz w:val="20"/>
              </w:rPr>
              <w:t>373,799</w:t>
            </w:r>
          </w:p>
        </w:tc>
        <w:tc>
          <w:tcPr>
            <w:tcW w:w="1894" w:type="dxa"/>
          </w:tcPr>
          <w:p w14:paraId="5E9844E5" w14:textId="77777777" w:rsidR="00DF38C3" w:rsidRDefault="00DF38C3">
            <w:pPr>
              <w:pStyle w:val="TableParagraph"/>
              <w:spacing w:before="3"/>
              <w:jc w:val="left"/>
              <w:rPr>
                <w:sz w:val="20"/>
              </w:rPr>
            </w:pPr>
          </w:p>
          <w:p w14:paraId="1297EEEB" w14:textId="77777777" w:rsidR="00DF38C3" w:rsidRDefault="00D46CFF">
            <w:pPr>
              <w:pStyle w:val="TableParagraph"/>
              <w:ind w:left="23"/>
              <w:rPr>
                <w:sz w:val="20"/>
              </w:rPr>
            </w:pPr>
            <w:r>
              <w:rPr>
                <w:spacing w:val="-2"/>
                <w:sz w:val="20"/>
              </w:rPr>
              <w:t>323,92</w:t>
            </w:r>
          </w:p>
        </w:tc>
      </w:tr>
      <w:tr w:rsidR="00DF38C3" w14:paraId="5903BE42" w14:textId="77777777">
        <w:trPr>
          <w:trHeight w:val="687"/>
        </w:trPr>
        <w:tc>
          <w:tcPr>
            <w:tcW w:w="2191" w:type="dxa"/>
          </w:tcPr>
          <w:p w14:paraId="700342F9"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14</w:t>
            </w:r>
          </w:p>
          <w:p w14:paraId="482D41BE" w14:textId="77777777" w:rsidR="00DF38C3" w:rsidRDefault="00D46CFF">
            <w:pPr>
              <w:pStyle w:val="TableParagraph"/>
              <w:spacing w:line="206" w:lineRule="exact"/>
              <w:ind w:left="289" w:right="275"/>
              <w:rPr>
                <w:sz w:val="20"/>
              </w:rPr>
            </w:pPr>
            <w:r>
              <w:rPr>
                <w:sz w:val="20"/>
              </w:rPr>
              <w:t xml:space="preserve">с. </w:t>
            </w:r>
            <w:r>
              <w:rPr>
                <w:spacing w:val="-2"/>
                <w:sz w:val="20"/>
              </w:rPr>
              <w:t>Ягодное</w:t>
            </w:r>
          </w:p>
        </w:tc>
        <w:tc>
          <w:tcPr>
            <w:tcW w:w="994" w:type="dxa"/>
          </w:tcPr>
          <w:p w14:paraId="0B3FF676" w14:textId="77777777" w:rsidR="00DF38C3" w:rsidRDefault="00DF38C3">
            <w:pPr>
              <w:pStyle w:val="TableParagraph"/>
              <w:spacing w:before="3"/>
              <w:jc w:val="left"/>
              <w:rPr>
                <w:sz w:val="20"/>
              </w:rPr>
            </w:pPr>
          </w:p>
          <w:p w14:paraId="2FDEB794" w14:textId="77777777" w:rsidR="00DF38C3" w:rsidRDefault="00D46CFF">
            <w:pPr>
              <w:pStyle w:val="TableParagraph"/>
              <w:ind w:left="16"/>
              <w:rPr>
                <w:sz w:val="20"/>
              </w:rPr>
            </w:pPr>
            <w:r>
              <w:rPr>
                <w:spacing w:val="-2"/>
                <w:sz w:val="20"/>
              </w:rPr>
              <w:t>0,445</w:t>
            </w:r>
          </w:p>
        </w:tc>
        <w:tc>
          <w:tcPr>
            <w:tcW w:w="1147" w:type="dxa"/>
          </w:tcPr>
          <w:p w14:paraId="0E3570C6" w14:textId="77777777" w:rsidR="00DF38C3" w:rsidRDefault="00DF38C3">
            <w:pPr>
              <w:pStyle w:val="TableParagraph"/>
              <w:spacing w:before="3"/>
              <w:jc w:val="left"/>
              <w:rPr>
                <w:sz w:val="20"/>
              </w:rPr>
            </w:pPr>
          </w:p>
          <w:p w14:paraId="333424C3" w14:textId="77777777" w:rsidR="00DF38C3" w:rsidRDefault="00D46CFF">
            <w:pPr>
              <w:pStyle w:val="TableParagraph"/>
              <w:ind w:left="11"/>
              <w:rPr>
                <w:sz w:val="20"/>
              </w:rPr>
            </w:pPr>
            <w:r>
              <w:rPr>
                <w:spacing w:val="-2"/>
                <w:sz w:val="20"/>
              </w:rPr>
              <w:t>976,1</w:t>
            </w:r>
          </w:p>
        </w:tc>
        <w:tc>
          <w:tcPr>
            <w:tcW w:w="991" w:type="dxa"/>
          </w:tcPr>
          <w:p w14:paraId="72731598" w14:textId="77777777" w:rsidR="00DF38C3" w:rsidRDefault="00DF38C3">
            <w:pPr>
              <w:pStyle w:val="TableParagraph"/>
              <w:spacing w:before="3"/>
              <w:jc w:val="left"/>
              <w:rPr>
                <w:sz w:val="20"/>
              </w:rPr>
            </w:pPr>
          </w:p>
          <w:p w14:paraId="4410505F" w14:textId="77777777" w:rsidR="00DF38C3" w:rsidRDefault="00D46CFF">
            <w:pPr>
              <w:pStyle w:val="TableParagraph"/>
              <w:ind w:left="28" w:right="14"/>
              <w:rPr>
                <w:sz w:val="20"/>
              </w:rPr>
            </w:pPr>
            <w:r>
              <w:rPr>
                <w:spacing w:val="-2"/>
                <w:sz w:val="20"/>
              </w:rPr>
              <w:t>170,50</w:t>
            </w:r>
          </w:p>
        </w:tc>
        <w:tc>
          <w:tcPr>
            <w:tcW w:w="991" w:type="dxa"/>
          </w:tcPr>
          <w:p w14:paraId="40E81292" w14:textId="77777777" w:rsidR="00DF38C3" w:rsidRDefault="00DF38C3">
            <w:pPr>
              <w:pStyle w:val="TableParagraph"/>
              <w:spacing w:before="3"/>
              <w:jc w:val="left"/>
              <w:rPr>
                <w:sz w:val="20"/>
              </w:rPr>
            </w:pPr>
          </w:p>
          <w:p w14:paraId="221D3E83" w14:textId="77777777" w:rsidR="00DF38C3" w:rsidRDefault="00D46CFF">
            <w:pPr>
              <w:pStyle w:val="TableParagraph"/>
              <w:ind w:left="28" w:right="12"/>
              <w:rPr>
                <w:sz w:val="20"/>
              </w:rPr>
            </w:pPr>
            <w:r>
              <w:rPr>
                <w:spacing w:val="-2"/>
                <w:sz w:val="20"/>
              </w:rPr>
              <w:t>155,280</w:t>
            </w:r>
          </w:p>
        </w:tc>
        <w:tc>
          <w:tcPr>
            <w:tcW w:w="1277" w:type="dxa"/>
          </w:tcPr>
          <w:p w14:paraId="56F3E867" w14:textId="77777777" w:rsidR="00DF38C3" w:rsidRDefault="00DF38C3">
            <w:pPr>
              <w:pStyle w:val="TableParagraph"/>
              <w:spacing w:before="3"/>
              <w:jc w:val="left"/>
              <w:rPr>
                <w:sz w:val="20"/>
              </w:rPr>
            </w:pPr>
          </w:p>
          <w:p w14:paraId="662795D3" w14:textId="77777777" w:rsidR="00DF38C3" w:rsidRDefault="00D46CFF">
            <w:pPr>
              <w:pStyle w:val="TableParagraph"/>
              <w:ind w:left="19"/>
              <w:rPr>
                <w:sz w:val="20"/>
              </w:rPr>
            </w:pPr>
            <w:r>
              <w:rPr>
                <w:spacing w:val="-2"/>
                <w:sz w:val="20"/>
              </w:rPr>
              <w:t>151,562</w:t>
            </w:r>
          </w:p>
        </w:tc>
        <w:tc>
          <w:tcPr>
            <w:tcW w:w="1894" w:type="dxa"/>
          </w:tcPr>
          <w:p w14:paraId="17ABBAC3" w14:textId="77777777" w:rsidR="00DF38C3" w:rsidRDefault="00DF38C3">
            <w:pPr>
              <w:pStyle w:val="TableParagraph"/>
              <w:spacing w:before="3"/>
              <w:jc w:val="left"/>
              <w:rPr>
                <w:sz w:val="20"/>
              </w:rPr>
            </w:pPr>
          </w:p>
          <w:p w14:paraId="32288F07" w14:textId="77777777" w:rsidR="00DF38C3" w:rsidRDefault="00D46CFF">
            <w:pPr>
              <w:pStyle w:val="TableParagraph"/>
              <w:ind w:left="23"/>
              <w:rPr>
                <w:sz w:val="20"/>
              </w:rPr>
            </w:pPr>
            <w:r>
              <w:rPr>
                <w:spacing w:val="-2"/>
                <w:sz w:val="20"/>
              </w:rPr>
              <w:t>131,34</w:t>
            </w:r>
          </w:p>
        </w:tc>
      </w:tr>
      <w:tr w:rsidR="00DF38C3" w14:paraId="03C73C0E" w14:textId="77777777">
        <w:trPr>
          <w:trHeight w:val="690"/>
        </w:trPr>
        <w:tc>
          <w:tcPr>
            <w:tcW w:w="2191" w:type="dxa"/>
          </w:tcPr>
          <w:p w14:paraId="7FA6C516" w14:textId="77777777" w:rsidR="00DF38C3" w:rsidRDefault="00D46CFF">
            <w:pPr>
              <w:pStyle w:val="TableParagraph"/>
              <w:spacing w:before="2"/>
              <w:ind w:left="289" w:right="266"/>
              <w:rPr>
                <w:sz w:val="20"/>
              </w:rPr>
            </w:pPr>
            <w:r>
              <w:rPr>
                <w:spacing w:val="-4"/>
                <w:sz w:val="20"/>
              </w:rPr>
              <w:t xml:space="preserve">Планируемая </w:t>
            </w:r>
            <w:r>
              <w:rPr>
                <w:sz w:val="20"/>
              </w:rPr>
              <w:t>БМК № 15</w:t>
            </w:r>
          </w:p>
          <w:p w14:paraId="3BE3D866" w14:textId="77777777" w:rsidR="00DF38C3" w:rsidRDefault="00D46CFF">
            <w:pPr>
              <w:pStyle w:val="TableParagraph"/>
              <w:spacing w:line="215" w:lineRule="exact"/>
              <w:ind w:left="289" w:right="275"/>
              <w:rPr>
                <w:sz w:val="20"/>
              </w:rPr>
            </w:pPr>
            <w:r>
              <w:rPr>
                <w:sz w:val="20"/>
              </w:rPr>
              <w:t xml:space="preserve">с. </w:t>
            </w:r>
            <w:r>
              <w:rPr>
                <w:spacing w:val="-2"/>
                <w:sz w:val="20"/>
              </w:rPr>
              <w:t>Ягодное</w:t>
            </w:r>
          </w:p>
        </w:tc>
        <w:tc>
          <w:tcPr>
            <w:tcW w:w="994" w:type="dxa"/>
          </w:tcPr>
          <w:p w14:paraId="2EF1A130" w14:textId="77777777" w:rsidR="00DF38C3" w:rsidRDefault="00DF38C3">
            <w:pPr>
              <w:pStyle w:val="TableParagraph"/>
              <w:spacing w:before="3"/>
              <w:jc w:val="left"/>
              <w:rPr>
                <w:sz w:val="20"/>
              </w:rPr>
            </w:pPr>
          </w:p>
          <w:p w14:paraId="06C18A01" w14:textId="77777777" w:rsidR="00DF38C3" w:rsidRDefault="00D46CFF">
            <w:pPr>
              <w:pStyle w:val="TableParagraph"/>
              <w:ind w:left="16"/>
              <w:rPr>
                <w:sz w:val="20"/>
              </w:rPr>
            </w:pPr>
            <w:r>
              <w:rPr>
                <w:spacing w:val="-2"/>
                <w:sz w:val="20"/>
              </w:rPr>
              <w:t>0,405</w:t>
            </w:r>
          </w:p>
        </w:tc>
        <w:tc>
          <w:tcPr>
            <w:tcW w:w="1147" w:type="dxa"/>
          </w:tcPr>
          <w:p w14:paraId="49D7FA7D" w14:textId="77777777" w:rsidR="00DF38C3" w:rsidRDefault="00DF38C3">
            <w:pPr>
              <w:pStyle w:val="TableParagraph"/>
              <w:spacing w:before="3"/>
              <w:jc w:val="left"/>
              <w:rPr>
                <w:sz w:val="20"/>
              </w:rPr>
            </w:pPr>
          </w:p>
          <w:p w14:paraId="7DB17B1A" w14:textId="77777777" w:rsidR="00DF38C3" w:rsidRDefault="00D46CFF">
            <w:pPr>
              <w:pStyle w:val="TableParagraph"/>
              <w:ind w:left="11"/>
              <w:rPr>
                <w:sz w:val="20"/>
              </w:rPr>
            </w:pPr>
            <w:r>
              <w:rPr>
                <w:spacing w:val="-2"/>
                <w:sz w:val="20"/>
              </w:rPr>
              <w:t>888,4</w:t>
            </w:r>
          </w:p>
        </w:tc>
        <w:tc>
          <w:tcPr>
            <w:tcW w:w="991" w:type="dxa"/>
          </w:tcPr>
          <w:p w14:paraId="1CCC91A7" w14:textId="77777777" w:rsidR="00DF38C3" w:rsidRDefault="00DF38C3">
            <w:pPr>
              <w:pStyle w:val="TableParagraph"/>
              <w:spacing w:before="3"/>
              <w:jc w:val="left"/>
              <w:rPr>
                <w:sz w:val="20"/>
              </w:rPr>
            </w:pPr>
          </w:p>
          <w:p w14:paraId="6EFC7B39" w14:textId="77777777" w:rsidR="00DF38C3" w:rsidRDefault="00D46CFF">
            <w:pPr>
              <w:pStyle w:val="TableParagraph"/>
              <w:ind w:left="28" w:right="14"/>
              <w:rPr>
                <w:sz w:val="20"/>
              </w:rPr>
            </w:pPr>
            <w:r>
              <w:rPr>
                <w:spacing w:val="-2"/>
                <w:sz w:val="20"/>
              </w:rPr>
              <w:t>69,13</w:t>
            </w:r>
          </w:p>
        </w:tc>
        <w:tc>
          <w:tcPr>
            <w:tcW w:w="991" w:type="dxa"/>
          </w:tcPr>
          <w:p w14:paraId="67102574" w14:textId="77777777" w:rsidR="00DF38C3" w:rsidRDefault="00DF38C3">
            <w:pPr>
              <w:pStyle w:val="TableParagraph"/>
              <w:spacing w:before="3"/>
              <w:jc w:val="left"/>
              <w:rPr>
                <w:sz w:val="20"/>
              </w:rPr>
            </w:pPr>
          </w:p>
          <w:p w14:paraId="7179B4C5" w14:textId="77777777" w:rsidR="00DF38C3" w:rsidRDefault="00D46CFF">
            <w:pPr>
              <w:pStyle w:val="TableParagraph"/>
              <w:ind w:left="28" w:right="12"/>
              <w:rPr>
                <w:sz w:val="20"/>
              </w:rPr>
            </w:pPr>
            <w:r>
              <w:rPr>
                <w:spacing w:val="-2"/>
                <w:sz w:val="20"/>
              </w:rPr>
              <w:t>155,280</w:t>
            </w:r>
          </w:p>
        </w:tc>
        <w:tc>
          <w:tcPr>
            <w:tcW w:w="1277" w:type="dxa"/>
          </w:tcPr>
          <w:p w14:paraId="6518DD67" w14:textId="77777777" w:rsidR="00DF38C3" w:rsidRDefault="00DF38C3">
            <w:pPr>
              <w:pStyle w:val="TableParagraph"/>
              <w:spacing w:before="3"/>
              <w:jc w:val="left"/>
              <w:rPr>
                <w:sz w:val="20"/>
              </w:rPr>
            </w:pPr>
          </w:p>
          <w:p w14:paraId="05F2B1BB" w14:textId="77777777" w:rsidR="00DF38C3" w:rsidRDefault="00D46CFF">
            <w:pPr>
              <w:pStyle w:val="TableParagraph"/>
              <w:ind w:left="19"/>
              <w:rPr>
                <w:sz w:val="20"/>
              </w:rPr>
            </w:pPr>
            <w:r>
              <w:rPr>
                <w:spacing w:val="-2"/>
                <w:sz w:val="20"/>
              </w:rPr>
              <w:t>137,945</w:t>
            </w:r>
          </w:p>
        </w:tc>
        <w:tc>
          <w:tcPr>
            <w:tcW w:w="1894" w:type="dxa"/>
          </w:tcPr>
          <w:p w14:paraId="4A990955" w14:textId="77777777" w:rsidR="00DF38C3" w:rsidRDefault="00DF38C3">
            <w:pPr>
              <w:pStyle w:val="TableParagraph"/>
              <w:spacing w:before="3"/>
              <w:jc w:val="left"/>
              <w:rPr>
                <w:sz w:val="20"/>
              </w:rPr>
            </w:pPr>
          </w:p>
          <w:p w14:paraId="6C07D6C5" w14:textId="77777777" w:rsidR="00DF38C3" w:rsidRDefault="00D46CFF">
            <w:pPr>
              <w:pStyle w:val="TableParagraph"/>
              <w:ind w:left="23"/>
              <w:rPr>
                <w:sz w:val="20"/>
              </w:rPr>
            </w:pPr>
            <w:r>
              <w:rPr>
                <w:spacing w:val="-2"/>
                <w:sz w:val="20"/>
              </w:rPr>
              <w:t>119,54</w:t>
            </w:r>
          </w:p>
        </w:tc>
      </w:tr>
      <w:tr w:rsidR="00DF38C3" w14:paraId="64D97279" w14:textId="77777777">
        <w:trPr>
          <w:trHeight w:val="690"/>
        </w:trPr>
        <w:tc>
          <w:tcPr>
            <w:tcW w:w="2191" w:type="dxa"/>
          </w:tcPr>
          <w:p w14:paraId="0D579B90"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16</w:t>
            </w:r>
          </w:p>
          <w:p w14:paraId="74F798CF" w14:textId="77777777" w:rsidR="00DF38C3" w:rsidRDefault="00D46CFF">
            <w:pPr>
              <w:pStyle w:val="TableParagraph"/>
              <w:spacing w:line="206" w:lineRule="exact"/>
              <w:ind w:left="289" w:right="275"/>
              <w:rPr>
                <w:sz w:val="20"/>
              </w:rPr>
            </w:pPr>
            <w:r>
              <w:rPr>
                <w:sz w:val="20"/>
              </w:rPr>
              <w:t xml:space="preserve">с. </w:t>
            </w:r>
            <w:r>
              <w:rPr>
                <w:spacing w:val="-2"/>
                <w:sz w:val="20"/>
              </w:rPr>
              <w:t>Ягодное</w:t>
            </w:r>
          </w:p>
        </w:tc>
        <w:tc>
          <w:tcPr>
            <w:tcW w:w="994" w:type="dxa"/>
          </w:tcPr>
          <w:p w14:paraId="59AE3190" w14:textId="77777777" w:rsidR="00DF38C3" w:rsidRDefault="00DF38C3">
            <w:pPr>
              <w:pStyle w:val="TableParagraph"/>
              <w:spacing w:before="4"/>
              <w:jc w:val="left"/>
              <w:rPr>
                <w:sz w:val="20"/>
              </w:rPr>
            </w:pPr>
          </w:p>
          <w:p w14:paraId="0AB03E9A" w14:textId="77777777" w:rsidR="00DF38C3" w:rsidRDefault="00D46CFF">
            <w:pPr>
              <w:pStyle w:val="TableParagraph"/>
              <w:ind w:left="16"/>
              <w:rPr>
                <w:sz w:val="20"/>
              </w:rPr>
            </w:pPr>
            <w:r>
              <w:rPr>
                <w:spacing w:val="-2"/>
                <w:sz w:val="20"/>
              </w:rPr>
              <w:t>0,506</w:t>
            </w:r>
          </w:p>
        </w:tc>
        <w:tc>
          <w:tcPr>
            <w:tcW w:w="1147" w:type="dxa"/>
          </w:tcPr>
          <w:p w14:paraId="265E52E5" w14:textId="77777777" w:rsidR="00DF38C3" w:rsidRDefault="00DF38C3">
            <w:pPr>
              <w:pStyle w:val="TableParagraph"/>
              <w:spacing w:before="4"/>
              <w:jc w:val="left"/>
              <w:rPr>
                <w:sz w:val="20"/>
              </w:rPr>
            </w:pPr>
          </w:p>
          <w:p w14:paraId="0B9ED078" w14:textId="77777777" w:rsidR="00DF38C3" w:rsidRDefault="00D46CFF">
            <w:pPr>
              <w:pStyle w:val="TableParagraph"/>
              <w:ind w:left="11"/>
              <w:rPr>
                <w:sz w:val="20"/>
              </w:rPr>
            </w:pPr>
            <w:r>
              <w:rPr>
                <w:spacing w:val="-2"/>
                <w:sz w:val="20"/>
              </w:rPr>
              <w:t>1109,6</w:t>
            </w:r>
          </w:p>
        </w:tc>
        <w:tc>
          <w:tcPr>
            <w:tcW w:w="991" w:type="dxa"/>
          </w:tcPr>
          <w:p w14:paraId="66B044B0" w14:textId="77777777" w:rsidR="00DF38C3" w:rsidRDefault="00DF38C3">
            <w:pPr>
              <w:pStyle w:val="TableParagraph"/>
              <w:spacing w:before="4"/>
              <w:jc w:val="left"/>
              <w:rPr>
                <w:sz w:val="20"/>
              </w:rPr>
            </w:pPr>
          </w:p>
          <w:p w14:paraId="1347FD84" w14:textId="77777777" w:rsidR="00DF38C3" w:rsidRDefault="00D46CFF">
            <w:pPr>
              <w:pStyle w:val="TableParagraph"/>
              <w:ind w:left="28" w:right="14"/>
              <w:rPr>
                <w:sz w:val="20"/>
              </w:rPr>
            </w:pPr>
            <w:r>
              <w:rPr>
                <w:spacing w:val="-2"/>
                <w:sz w:val="20"/>
              </w:rPr>
              <w:t>62,92</w:t>
            </w:r>
          </w:p>
        </w:tc>
        <w:tc>
          <w:tcPr>
            <w:tcW w:w="991" w:type="dxa"/>
          </w:tcPr>
          <w:p w14:paraId="4BD561CE" w14:textId="77777777" w:rsidR="00DF38C3" w:rsidRDefault="00DF38C3">
            <w:pPr>
              <w:pStyle w:val="TableParagraph"/>
              <w:spacing w:before="4"/>
              <w:jc w:val="left"/>
              <w:rPr>
                <w:sz w:val="20"/>
              </w:rPr>
            </w:pPr>
          </w:p>
          <w:p w14:paraId="54160629" w14:textId="77777777" w:rsidR="00DF38C3" w:rsidRDefault="00D46CFF">
            <w:pPr>
              <w:pStyle w:val="TableParagraph"/>
              <w:ind w:left="28" w:right="12"/>
              <w:rPr>
                <w:sz w:val="20"/>
              </w:rPr>
            </w:pPr>
            <w:r>
              <w:rPr>
                <w:spacing w:val="-2"/>
                <w:sz w:val="20"/>
              </w:rPr>
              <w:t>155,280</w:t>
            </w:r>
          </w:p>
        </w:tc>
        <w:tc>
          <w:tcPr>
            <w:tcW w:w="1277" w:type="dxa"/>
          </w:tcPr>
          <w:p w14:paraId="6BF72311" w14:textId="77777777" w:rsidR="00DF38C3" w:rsidRDefault="00DF38C3">
            <w:pPr>
              <w:pStyle w:val="TableParagraph"/>
              <w:spacing w:before="4"/>
              <w:jc w:val="left"/>
              <w:rPr>
                <w:sz w:val="20"/>
              </w:rPr>
            </w:pPr>
          </w:p>
          <w:p w14:paraId="03092AA8" w14:textId="77777777" w:rsidR="00DF38C3" w:rsidRDefault="00D46CFF">
            <w:pPr>
              <w:pStyle w:val="TableParagraph"/>
              <w:ind w:left="19"/>
              <w:rPr>
                <w:sz w:val="20"/>
              </w:rPr>
            </w:pPr>
            <w:r>
              <w:rPr>
                <w:spacing w:val="-2"/>
                <w:sz w:val="20"/>
              </w:rPr>
              <w:t>172,295</w:t>
            </w:r>
          </w:p>
        </w:tc>
        <w:tc>
          <w:tcPr>
            <w:tcW w:w="1894" w:type="dxa"/>
          </w:tcPr>
          <w:p w14:paraId="11B61CAA" w14:textId="77777777" w:rsidR="00DF38C3" w:rsidRDefault="00DF38C3">
            <w:pPr>
              <w:pStyle w:val="TableParagraph"/>
              <w:spacing w:before="4"/>
              <w:jc w:val="left"/>
              <w:rPr>
                <w:sz w:val="20"/>
              </w:rPr>
            </w:pPr>
          </w:p>
          <w:p w14:paraId="127670FE" w14:textId="77777777" w:rsidR="00DF38C3" w:rsidRDefault="00D46CFF">
            <w:pPr>
              <w:pStyle w:val="TableParagraph"/>
              <w:ind w:left="23"/>
              <w:rPr>
                <w:sz w:val="20"/>
              </w:rPr>
            </w:pPr>
            <w:r>
              <w:rPr>
                <w:spacing w:val="-2"/>
                <w:sz w:val="20"/>
              </w:rPr>
              <w:t>149,30</w:t>
            </w:r>
          </w:p>
        </w:tc>
      </w:tr>
      <w:tr w:rsidR="00DF38C3" w14:paraId="67A88B1F" w14:textId="77777777">
        <w:trPr>
          <w:trHeight w:val="687"/>
        </w:trPr>
        <w:tc>
          <w:tcPr>
            <w:tcW w:w="2191" w:type="dxa"/>
          </w:tcPr>
          <w:p w14:paraId="050980A0" w14:textId="77777777" w:rsidR="00DF38C3" w:rsidRDefault="00D46CFF">
            <w:pPr>
              <w:pStyle w:val="TableParagraph"/>
              <w:spacing w:line="244" w:lineRule="auto"/>
              <w:ind w:left="289" w:right="266"/>
              <w:rPr>
                <w:sz w:val="20"/>
              </w:rPr>
            </w:pPr>
            <w:r>
              <w:rPr>
                <w:spacing w:val="-4"/>
                <w:sz w:val="20"/>
              </w:rPr>
              <w:t xml:space="preserve">Планируемая </w:t>
            </w:r>
            <w:r>
              <w:rPr>
                <w:sz w:val="20"/>
              </w:rPr>
              <w:t>БМК № 17</w:t>
            </w:r>
          </w:p>
          <w:p w14:paraId="5898267B" w14:textId="77777777" w:rsidR="00DF38C3" w:rsidRDefault="00D46CFF">
            <w:pPr>
              <w:pStyle w:val="TableParagraph"/>
              <w:spacing w:line="206" w:lineRule="exact"/>
              <w:ind w:left="289" w:right="275"/>
              <w:rPr>
                <w:sz w:val="20"/>
              </w:rPr>
            </w:pPr>
            <w:r>
              <w:rPr>
                <w:sz w:val="20"/>
              </w:rPr>
              <w:t xml:space="preserve">с. </w:t>
            </w:r>
            <w:r>
              <w:rPr>
                <w:spacing w:val="-2"/>
                <w:sz w:val="20"/>
              </w:rPr>
              <w:t>Ягодное</w:t>
            </w:r>
          </w:p>
        </w:tc>
        <w:tc>
          <w:tcPr>
            <w:tcW w:w="994" w:type="dxa"/>
          </w:tcPr>
          <w:p w14:paraId="60092AE7" w14:textId="77777777" w:rsidR="00DF38C3" w:rsidRDefault="00DF38C3">
            <w:pPr>
              <w:pStyle w:val="TableParagraph"/>
              <w:spacing w:before="2"/>
              <w:jc w:val="left"/>
              <w:rPr>
                <w:sz w:val="20"/>
              </w:rPr>
            </w:pPr>
          </w:p>
          <w:p w14:paraId="5ABFC12C" w14:textId="77777777" w:rsidR="00DF38C3" w:rsidRDefault="00D46CFF">
            <w:pPr>
              <w:pStyle w:val="TableParagraph"/>
              <w:ind w:left="16"/>
              <w:rPr>
                <w:sz w:val="20"/>
              </w:rPr>
            </w:pPr>
            <w:r>
              <w:rPr>
                <w:spacing w:val="-2"/>
                <w:sz w:val="20"/>
              </w:rPr>
              <w:t>0,445</w:t>
            </w:r>
          </w:p>
        </w:tc>
        <w:tc>
          <w:tcPr>
            <w:tcW w:w="1147" w:type="dxa"/>
          </w:tcPr>
          <w:p w14:paraId="0962AC59" w14:textId="77777777" w:rsidR="00DF38C3" w:rsidRDefault="00DF38C3">
            <w:pPr>
              <w:pStyle w:val="TableParagraph"/>
              <w:spacing w:before="2"/>
              <w:jc w:val="left"/>
              <w:rPr>
                <w:sz w:val="20"/>
              </w:rPr>
            </w:pPr>
          </w:p>
          <w:p w14:paraId="297A935F" w14:textId="77777777" w:rsidR="00DF38C3" w:rsidRDefault="00D46CFF">
            <w:pPr>
              <w:pStyle w:val="TableParagraph"/>
              <w:ind w:left="11"/>
              <w:rPr>
                <w:sz w:val="20"/>
              </w:rPr>
            </w:pPr>
            <w:r>
              <w:rPr>
                <w:spacing w:val="-2"/>
                <w:sz w:val="20"/>
              </w:rPr>
              <w:t>976,1</w:t>
            </w:r>
          </w:p>
        </w:tc>
        <w:tc>
          <w:tcPr>
            <w:tcW w:w="991" w:type="dxa"/>
          </w:tcPr>
          <w:p w14:paraId="5E747076" w14:textId="77777777" w:rsidR="00DF38C3" w:rsidRDefault="00DF38C3">
            <w:pPr>
              <w:pStyle w:val="TableParagraph"/>
              <w:spacing w:before="2"/>
              <w:jc w:val="left"/>
              <w:rPr>
                <w:sz w:val="20"/>
              </w:rPr>
            </w:pPr>
          </w:p>
          <w:p w14:paraId="340B4D9D" w14:textId="77777777" w:rsidR="00DF38C3" w:rsidRDefault="00D46CFF">
            <w:pPr>
              <w:pStyle w:val="TableParagraph"/>
              <w:ind w:left="28" w:right="14"/>
              <w:rPr>
                <w:sz w:val="20"/>
              </w:rPr>
            </w:pPr>
            <w:r>
              <w:rPr>
                <w:spacing w:val="-2"/>
                <w:sz w:val="20"/>
              </w:rPr>
              <w:t>78,59</w:t>
            </w:r>
          </w:p>
        </w:tc>
        <w:tc>
          <w:tcPr>
            <w:tcW w:w="991" w:type="dxa"/>
          </w:tcPr>
          <w:p w14:paraId="30AD4558" w14:textId="77777777" w:rsidR="00DF38C3" w:rsidRDefault="00DF38C3">
            <w:pPr>
              <w:pStyle w:val="TableParagraph"/>
              <w:spacing w:before="2"/>
              <w:jc w:val="left"/>
              <w:rPr>
                <w:sz w:val="20"/>
              </w:rPr>
            </w:pPr>
          </w:p>
          <w:p w14:paraId="024A1B7C" w14:textId="77777777" w:rsidR="00DF38C3" w:rsidRDefault="00D46CFF">
            <w:pPr>
              <w:pStyle w:val="TableParagraph"/>
              <w:ind w:left="28" w:right="12"/>
              <w:rPr>
                <w:sz w:val="20"/>
              </w:rPr>
            </w:pPr>
            <w:r>
              <w:rPr>
                <w:spacing w:val="-2"/>
                <w:sz w:val="20"/>
              </w:rPr>
              <w:t>155,280</w:t>
            </w:r>
          </w:p>
        </w:tc>
        <w:tc>
          <w:tcPr>
            <w:tcW w:w="1277" w:type="dxa"/>
          </w:tcPr>
          <w:p w14:paraId="700D27B4" w14:textId="77777777" w:rsidR="00DF38C3" w:rsidRDefault="00DF38C3">
            <w:pPr>
              <w:pStyle w:val="TableParagraph"/>
              <w:spacing w:before="2"/>
              <w:jc w:val="left"/>
              <w:rPr>
                <w:sz w:val="20"/>
              </w:rPr>
            </w:pPr>
          </w:p>
          <w:p w14:paraId="43B9256B" w14:textId="77777777" w:rsidR="00DF38C3" w:rsidRDefault="00D46CFF">
            <w:pPr>
              <w:pStyle w:val="TableParagraph"/>
              <w:ind w:left="19"/>
              <w:rPr>
                <w:sz w:val="20"/>
              </w:rPr>
            </w:pPr>
            <w:r>
              <w:rPr>
                <w:spacing w:val="-2"/>
                <w:sz w:val="20"/>
              </w:rPr>
              <w:t>151,562</w:t>
            </w:r>
          </w:p>
        </w:tc>
        <w:tc>
          <w:tcPr>
            <w:tcW w:w="1894" w:type="dxa"/>
          </w:tcPr>
          <w:p w14:paraId="30DD628C" w14:textId="77777777" w:rsidR="00DF38C3" w:rsidRDefault="00DF38C3">
            <w:pPr>
              <w:pStyle w:val="TableParagraph"/>
              <w:spacing w:before="2"/>
              <w:jc w:val="left"/>
              <w:rPr>
                <w:sz w:val="20"/>
              </w:rPr>
            </w:pPr>
          </w:p>
          <w:p w14:paraId="381A652F" w14:textId="77777777" w:rsidR="00DF38C3" w:rsidRDefault="00D46CFF">
            <w:pPr>
              <w:pStyle w:val="TableParagraph"/>
              <w:ind w:left="23"/>
              <w:rPr>
                <w:sz w:val="20"/>
              </w:rPr>
            </w:pPr>
            <w:r>
              <w:rPr>
                <w:spacing w:val="-2"/>
                <w:sz w:val="20"/>
              </w:rPr>
              <w:t>131,34</w:t>
            </w:r>
          </w:p>
        </w:tc>
      </w:tr>
      <w:tr w:rsidR="00DF38C3" w14:paraId="138FF42D" w14:textId="77777777">
        <w:trPr>
          <w:trHeight w:val="690"/>
        </w:trPr>
        <w:tc>
          <w:tcPr>
            <w:tcW w:w="2191" w:type="dxa"/>
          </w:tcPr>
          <w:p w14:paraId="47EE164D" w14:textId="77777777" w:rsidR="00DF38C3" w:rsidRDefault="00D46CFF">
            <w:pPr>
              <w:pStyle w:val="TableParagraph"/>
              <w:spacing w:before="1"/>
              <w:ind w:left="289" w:right="266"/>
              <w:rPr>
                <w:sz w:val="20"/>
              </w:rPr>
            </w:pPr>
            <w:r>
              <w:rPr>
                <w:spacing w:val="-4"/>
                <w:sz w:val="20"/>
              </w:rPr>
              <w:t xml:space="preserve">Планируемая </w:t>
            </w:r>
            <w:r>
              <w:rPr>
                <w:sz w:val="20"/>
              </w:rPr>
              <w:t>БМК № 18</w:t>
            </w:r>
          </w:p>
          <w:p w14:paraId="13DA7359" w14:textId="77777777" w:rsidR="00DF38C3" w:rsidRDefault="00D46CFF">
            <w:pPr>
              <w:pStyle w:val="TableParagraph"/>
              <w:spacing w:line="215" w:lineRule="exact"/>
              <w:ind w:left="289" w:right="275"/>
              <w:rPr>
                <w:sz w:val="20"/>
              </w:rPr>
            </w:pPr>
            <w:r>
              <w:rPr>
                <w:sz w:val="20"/>
              </w:rPr>
              <w:t xml:space="preserve">с. </w:t>
            </w:r>
            <w:r>
              <w:rPr>
                <w:spacing w:val="-2"/>
                <w:sz w:val="20"/>
              </w:rPr>
              <w:t>Ягодное</w:t>
            </w:r>
          </w:p>
        </w:tc>
        <w:tc>
          <w:tcPr>
            <w:tcW w:w="994" w:type="dxa"/>
          </w:tcPr>
          <w:p w14:paraId="3E87DBF9" w14:textId="77777777" w:rsidR="00DF38C3" w:rsidRDefault="00DF38C3">
            <w:pPr>
              <w:pStyle w:val="TableParagraph"/>
              <w:spacing w:before="3"/>
              <w:jc w:val="left"/>
              <w:rPr>
                <w:sz w:val="20"/>
              </w:rPr>
            </w:pPr>
          </w:p>
          <w:p w14:paraId="7D0EB399" w14:textId="77777777" w:rsidR="00DF38C3" w:rsidRDefault="00D46CFF">
            <w:pPr>
              <w:pStyle w:val="TableParagraph"/>
              <w:ind w:left="16"/>
              <w:rPr>
                <w:sz w:val="20"/>
              </w:rPr>
            </w:pPr>
            <w:r>
              <w:rPr>
                <w:spacing w:val="-2"/>
                <w:sz w:val="20"/>
              </w:rPr>
              <w:t>0,445</w:t>
            </w:r>
          </w:p>
        </w:tc>
        <w:tc>
          <w:tcPr>
            <w:tcW w:w="1147" w:type="dxa"/>
          </w:tcPr>
          <w:p w14:paraId="380CF41C" w14:textId="77777777" w:rsidR="00DF38C3" w:rsidRDefault="00DF38C3">
            <w:pPr>
              <w:pStyle w:val="TableParagraph"/>
              <w:spacing w:before="3"/>
              <w:jc w:val="left"/>
              <w:rPr>
                <w:sz w:val="20"/>
              </w:rPr>
            </w:pPr>
          </w:p>
          <w:p w14:paraId="63FDB601" w14:textId="77777777" w:rsidR="00DF38C3" w:rsidRDefault="00D46CFF">
            <w:pPr>
              <w:pStyle w:val="TableParagraph"/>
              <w:ind w:left="11"/>
              <w:rPr>
                <w:sz w:val="20"/>
              </w:rPr>
            </w:pPr>
            <w:r>
              <w:rPr>
                <w:spacing w:val="-2"/>
                <w:sz w:val="20"/>
              </w:rPr>
              <w:t>976,1</w:t>
            </w:r>
          </w:p>
        </w:tc>
        <w:tc>
          <w:tcPr>
            <w:tcW w:w="991" w:type="dxa"/>
          </w:tcPr>
          <w:p w14:paraId="173C2A6B" w14:textId="77777777" w:rsidR="00DF38C3" w:rsidRDefault="00DF38C3">
            <w:pPr>
              <w:pStyle w:val="TableParagraph"/>
              <w:spacing w:before="3"/>
              <w:jc w:val="left"/>
              <w:rPr>
                <w:sz w:val="20"/>
              </w:rPr>
            </w:pPr>
          </w:p>
          <w:p w14:paraId="7A340D7B" w14:textId="77777777" w:rsidR="00DF38C3" w:rsidRDefault="00D46CFF">
            <w:pPr>
              <w:pStyle w:val="TableParagraph"/>
              <w:ind w:left="28" w:right="14"/>
              <w:rPr>
                <w:sz w:val="20"/>
              </w:rPr>
            </w:pPr>
            <w:r>
              <w:rPr>
                <w:spacing w:val="-2"/>
                <w:sz w:val="20"/>
              </w:rPr>
              <w:t>69,13</w:t>
            </w:r>
          </w:p>
        </w:tc>
        <w:tc>
          <w:tcPr>
            <w:tcW w:w="991" w:type="dxa"/>
          </w:tcPr>
          <w:p w14:paraId="39F613E1" w14:textId="77777777" w:rsidR="00DF38C3" w:rsidRDefault="00DF38C3">
            <w:pPr>
              <w:pStyle w:val="TableParagraph"/>
              <w:spacing w:before="3"/>
              <w:jc w:val="left"/>
              <w:rPr>
                <w:sz w:val="20"/>
              </w:rPr>
            </w:pPr>
          </w:p>
          <w:p w14:paraId="306583AB" w14:textId="77777777" w:rsidR="00DF38C3" w:rsidRDefault="00D46CFF">
            <w:pPr>
              <w:pStyle w:val="TableParagraph"/>
              <w:ind w:left="28" w:right="12"/>
              <w:rPr>
                <w:sz w:val="20"/>
              </w:rPr>
            </w:pPr>
            <w:r>
              <w:rPr>
                <w:spacing w:val="-2"/>
                <w:sz w:val="20"/>
              </w:rPr>
              <w:t>155,280</w:t>
            </w:r>
          </w:p>
        </w:tc>
        <w:tc>
          <w:tcPr>
            <w:tcW w:w="1277" w:type="dxa"/>
          </w:tcPr>
          <w:p w14:paraId="4179044C" w14:textId="77777777" w:rsidR="00DF38C3" w:rsidRDefault="00DF38C3">
            <w:pPr>
              <w:pStyle w:val="TableParagraph"/>
              <w:spacing w:before="3"/>
              <w:jc w:val="left"/>
              <w:rPr>
                <w:sz w:val="20"/>
              </w:rPr>
            </w:pPr>
          </w:p>
          <w:p w14:paraId="5AA6B4E5" w14:textId="77777777" w:rsidR="00DF38C3" w:rsidRDefault="00D46CFF">
            <w:pPr>
              <w:pStyle w:val="TableParagraph"/>
              <w:ind w:left="19"/>
              <w:rPr>
                <w:sz w:val="20"/>
              </w:rPr>
            </w:pPr>
            <w:r>
              <w:rPr>
                <w:spacing w:val="-2"/>
                <w:sz w:val="20"/>
              </w:rPr>
              <w:t>151,562</w:t>
            </w:r>
          </w:p>
        </w:tc>
        <w:tc>
          <w:tcPr>
            <w:tcW w:w="1894" w:type="dxa"/>
          </w:tcPr>
          <w:p w14:paraId="48769480" w14:textId="77777777" w:rsidR="00DF38C3" w:rsidRDefault="00DF38C3">
            <w:pPr>
              <w:pStyle w:val="TableParagraph"/>
              <w:spacing w:before="3"/>
              <w:jc w:val="left"/>
              <w:rPr>
                <w:sz w:val="20"/>
              </w:rPr>
            </w:pPr>
          </w:p>
          <w:p w14:paraId="082BCE24" w14:textId="77777777" w:rsidR="00DF38C3" w:rsidRDefault="00D46CFF">
            <w:pPr>
              <w:pStyle w:val="TableParagraph"/>
              <w:ind w:left="23"/>
              <w:rPr>
                <w:sz w:val="20"/>
              </w:rPr>
            </w:pPr>
            <w:r>
              <w:rPr>
                <w:spacing w:val="-2"/>
                <w:sz w:val="20"/>
              </w:rPr>
              <w:t>131,34</w:t>
            </w:r>
          </w:p>
        </w:tc>
      </w:tr>
    </w:tbl>
    <w:p w14:paraId="14972590" w14:textId="77777777" w:rsidR="00DF38C3" w:rsidRDefault="00DF38C3">
      <w:pPr>
        <w:pStyle w:val="a3"/>
        <w:spacing w:before="159"/>
      </w:pPr>
    </w:p>
    <w:p w14:paraId="0588B62B" w14:textId="77777777" w:rsidR="00DF38C3" w:rsidRDefault="00D46CFF">
      <w:pPr>
        <w:pStyle w:val="a3"/>
        <w:spacing w:line="364" w:lineRule="auto"/>
        <w:ind w:left="426" w:right="418" w:firstLine="708"/>
        <w:jc w:val="both"/>
      </w:pPr>
      <w:r>
        <w:t>На источниках тепловой энергии, расположенных на территории сельского поселения</w:t>
      </w:r>
      <w:r>
        <w:rPr>
          <w:spacing w:val="40"/>
        </w:rPr>
        <w:t xml:space="preserve"> </w:t>
      </w:r>
      <w:r>
        <w:t>Ягодное, значения перспективных топливных балансов не изменятся,</w:t>
      </w:r>
      <w:r>
        <w:rPr>
          <w:spacing w:val="40"/>
        </w:rPr>
        <w:t xml:space="preserve"> </w:t>
      </w:r>
      <w:r>
        <w:t xml:space="preserve">в связи с отсутствием подключения новых потребителей к данным системам </w:t>
      </w:r>
      <w:r>
        <w:rPr>
          <w:spacing w:val="-2"/>
        </w:rPr>
        <w:t>теплоснабжения.</w:t>
      </w:r>
    </w:p>
    <w:p w14:paraId="68C15394"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5BB04B4D" w14:textId="77777777" w:rsidR="00DF38C3" w:rsidRDefault="00D46CFF">
      <w:pPr>
        <w:pStyle w:val="1"/>
        <w:spacing w:before="78" w:line="360" w:lineRule="auto"/>
        <w:ind w:right="424" w:firstLine="708"/>
      </w:pPr>
      <w:bookmarkStart w:id="9" w:name="_TOC_250005"/>
      <w:r>
        <w:lastRenderedPageBreak/>
        <w:t xml:space="preserve">Раздел 9. Инвестиции в строительство, реконструкцию и техническое </w:t>
      </w:r>
      <w:bookmarkEnd w:id="9"/>
      <w:r>
        <w:rPr>
          <w:spacing w:val="-2"/>
        </w:rPr>
        <w:t>перевооружение.</w:t>
      </w:r>
    </w:p>
    <w:p w14:paraId="1545B074" w14:textId="77777777" w:rsidR="00DF38C3" w:rsidRDefault="00D46CFF">
      <w:pPr>
        <w:pStyle w:val="a4"/>
        <w:numPr>
          <w:ilvl w:val="1"/>
          <w:numId w:val="4"/>
        </w:numPr>
        <w:tabs>
          <w:tab w:val="left" w:pos="1043"/>
        </w:tabs>
        <w:spacing w:line="360" w:lineRule="auto"/>
        <w:ind w:right="427" w:firstLine="0"/>
        <w:jc w:val="both"/>
        <w:rPr>
          <w:rFonts w:ascii="Arial" w:hAnsi="Arial"/>
          <w:b/>
          <w:sz w:val="24"/>
        </w:rPr>
      </w:pPr>
      <w:r>
        <w:rPr>
          <w:rFonts w:ascii="Arial" w:hAnsi="Arial"/>
          <w:b/>
          <w:sz w:val="24"/>
        </w:rPr>
        <w:t>Предложения по величине необходимых инвестиций в новое строительство, реконструкцию и техническое перевооружение источников тепловой энергии.</w:t>
      </w:r>
    </w:p>
    <w:p w14:paraId="2D8EFFB3" w14:textId="77777777" w:rsidR="00DF38C3" w:rsidRDefault="00D46CFF">
      <w:pPr>
        <w:pStyle w:val="a3"/>
        <w:spacing w:before="3" w:line="364" w:lineRule="auto"/>
        <w:ind w:left="426" w:right="419" w:firstLine="708"/>
        <w:jc w:val="both"/>
      </w:pPr>
      <w:r>
        <w:t>Финансовые затраты на строительство новых источников тепловой энергии представлены в таблице 22. Оценка финансовых потребностей производилась на основании Прайс-листов представленных в приложении 1.</w:t>
      </w:r>
    </w:p>
    <w:p w14:paraId="61F43A49" w14:textId="77777777" w:rsidR="00DF38C3" w:rsidRDefault="00D46CFF">
      <w:pPr>
        <w:pStyle w:val="a3"/>
        <w:spacing w:line="367" w:lineRule="auto"/>
        <w:ind w:left="426" w:right="428"/>
        <w:jc w:val="both"/>
      </w:pPr>
      <w:r>
        <w:rPr>
          <w:w w:val="110"/>
        </w:rPr>
        <w:t>Таблица</w:t>
      </w:r>
      <w:r>
        <w:rPr>
          <w:spacing w:val="-18"/>
          <w:w w:val="110"/>
        </w:rPr>
        <w:t xml:space="preserve"> </w:t>
      </w:r>
      <w:r>
        <w:rPr>
          <w:w w:val="110"/>
        </w:rPr>
        <w:t>22</w:t>
      </w:r>
      <w:r>
        <w:rPr>
          <w:spacing w:val="-18"/>
          <w:w w:val="110"/>
        </w:rPr>
        <w:t xml:space="preserve"> </w:t>
      </w:r>
      <w:r>
        <w:rPr>
          <w:w w:val="130"/>
        </w:rPr>
        <w:t>–</w:t>
      </w:r>
      <w:r>
        <w:rPr>
          <w:spacing w:val="-20"/>
          <w:w w:val="130"/>
        </w:rPr>
        <w:t xml:space="preserve"> </w:t>
      </w:r>
      <w:r>
        <w:rPr>
          <w:w w:val="110"/>
        </w:rPr>
        <w:t>Финансовые</w:t>
      </w:r>
      <w:r>
        <w:rPr>
          <w:spacing w:val="-18"/>
          <w:w w:val="110"/>
        </w:rPr>
        <w:t xml:space="preserve"> </w:t>
      </w:r>
      <w:r>
        <w:rPr>
          <w:w w:val="110"/>
        </w:rPr>
        <w:t>потребности</w:t>
      </w:r>
      <w:r>
        <w:rPr>
          <w:spacing w:val="-17"/>
          <w:w w:val="110"/>
        </w:rPr>
        <w:t xml:space="preserve"> </w:t>
      </w:r>
      <w:r>
        <w:rPr>
          <w:w w:val="110"/>
        </w:rPr>
        <w:t>на</w:t>
      </w:r>
      <w:r>
        <w:rPr>
          <w:spacing w:val="-18"/>
          <w:w w:val="110"/>
        </w:rPr>
        <w:t xml:space="preserve"> </w:t>
      </w:r>
      <w:r>
        <w:rPr>
          <w:w w:val="110"/>
        </w:rPr>
        <w:t>строительство</w:t>
      </w:r>
      <w:r>
        <w:rPr>
          <w:spacing w:val="-17"/>
          <w:w w:val="110"/>
        </w:rPr>
        <w:t xml:space="preserve"> </w:t>
      </w:r>
      <w:r>
        <w:rPr>
          <w:w w:val="110"/>
        </w:rPr>
        <w:t>новых</w:t>
      </w:r>
      <w:r>
        <w:rPr>
          <w:spacing w:val="-18"/>
          <w:w w:val="110"/>
        </w:rPr>
        <w:t xml:space="preserve"> </w:t>
      </w:r>
      <w:r>
        <w:rPr>
          <w:w w:val="110"/>
        </w:rPr>
        <w:t>котельных</w:t>
      </w:r>
      <w:r>
        <w:rPr>
          <w:spacing w:val="-17"/>
          <w:w w:val="110"/>
        </w:rPr>
        <w:t xml:space="preserve"> </w:t>
      </w:r>
      <w:r>
        <w:rPr>
          <w:w w:val="110"/>
        </w:rPr>
        <w:t xml:space="preserve">в </w:t>
      </w:r>
      <w:r>
        <w:t>сельском поселении Ягодное (вариант 1 и вариант 2).</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27"/>
        <w:gridCol w:w="7516"/>
        <w:gridCol w:w="1843"/>
      </w:tblGrid>
      <w:tr w:rsidR="00DF38C3" w14:paraId="41141E38" w14:textId="77777777">
        <w:trPr>
          <w:trHeight w:val="1538"/>
        </w:trPr>
        <w:tc>
          <w:tcPr>
            <w:tcW w:w="427" w:type="dxa"/>
          </w:tcPr>
          <w:p w14:paraId="716CEE90" w14:textId="77777777" w:rsidR="00DF38C3" w:rsidRDefault="00DF38C3">
            <w:pPr>
              <w:pStyle w:val="TableParagraph"/>
              <w:jc w:val="left"/>
              <w:rPr>
                <w:sz w:val="20"/>
              </w:rPr>
            </w:pPr>
          </w:p>
          <w:p w14:paraId="7B0907AA" w14:textId="77777777" w:rsidR="00DF38C3" w:rsidRDefault="00DF38C3">
            <w:pPr>
              <w:pStyle w:val="TableParagraph"/>
              <w:spacing w:before="96"/>
              <w:jc w:val="left"/>
              <w:rPr>
                <w:sz w:val="20"/>
              </w:rPr>
            </w:pPr>
          </w:p>
          <w:p w14:paraId="2478009E" w14:textId="77777777" w:rsidR="00DF38C3" w:rsidRDefault="00D46CFF">
            <w:pPr>
              <w:pStyle w:val="TableParagraph"/>
              <w:spacing w:line="244" w:lineRule="auto"/>
              <w:ind w:left="83" w:right="62" w:firstLine="28"/>
              <w:jc w:val="left"/>
              <w:rPr>
                <w:sz w:val="20"/>
              </w:rPr>
            </w:pPr>
            <w:r>
              <w:rPr>
                <w:spacing w:val="-10"/>
                <w:sz w:val="20"/>
              </w:rPr>
              <w:t xml:space="preserve">№ </w:t>
            </w:r>
            <w:r>
              <w:rPr>
                <w:spacing w:val="-9"/>
                <w:sz w:val="20"/>
              </w:rPr>
              <w:t>п/п</w:t>
            </w:r>
          </w:p>
        </w:tc>
        <w:tc>
          <w:tcPr>
            <w:tcW w:w="7516" w:type="dxa"/>
          </w:tcPr>
          <w:p w14:paraId="2ABC6A9E" w14:textId="77777777" w:rsidR="00DF38C3" w:rsidRDefault="00DF38C3">
            <w:pPr>
              <w:pStyle w:val="TableParagraph"/>
              <w:jc w:val="left"/>
              <w:rPr>
                <w:sz w:val="20"/>
              </w:rPr>
            </w:pPr>
          </w:p>
          <w:p w14:paraId="1952F23D" w14:textId="77777777" w:rsidR="00DF38C3" w:rsidRDefault="00DF38C3">
            <w:pPr>
              <w:pStyle w:val="TableParagraph"/>
              <w:spacing w:before="211"/>
              <w:jc w:val="left"/>
              <w:rPr>
                <w:sz w:val="20"/>
              </w:rPr>
            </w:pPr>
          </w:p>
          <w:p w14:paraId="1E23C28A" w14:textId="77777777" w:rsidR="00DF38C3" w:rsidRDefault="00D46CFF">
            <w:pPr>
              <w:pStyle w:val="TableParagraph"/>
              <w:spacing w:before="1"/>
              <w:ind w:left="14"/>
              <w:rPr>
                <w:sz w:val="20"/>
              </w:rPr>
            </w:pPr>
            <w:r>
              <w:rPr>
                <w:spacing w:val="-2"/>
                <w:sz w:val="20"/>
              </w:rPr>
              <w:t>Описание</w:t>
            </w:r>
            <w:r>
              <w:rPr>
                <w:spacing w:val="-3"/>
                <w:sz w:val="20"/>
              </w:rPr>
              <w:t xml:space="preserve"> </w:t>
            </w:r>
            <w:r>
              <w:rPr>
                <w:spacing w:val="-2"/>
                <w:sz w:val="20"/>
              </w:rPr>
              <w:t>мероприятия</w:t>
            </w:r>
          </w:p>
        </w:tc>
        <w:tc>
          <w:tcPr>
            <w:tcW w:w="1843" w:type="dxa"/>
          </w:tcPr>
          <w:p w14:paraId="5CEADA55" w14:textId="77777777" w:rsidR="00DF38C3" w:rsidRDefault="00DF38C3">
            <w:pPr>
              <w:pStyle w:val="TableParagraph"/>
              <w:spacing w:before="92"/>
              <w:jc w:val="left"/>
              <w:rPr>
                <w:sz w:val="20"/>
              </w:rPr>
            </w:pPr>
          </w:p>
          <w:p w14:paraId="38C6E38B" w14:textId="77777777" w:rsidR="00DF38C3" w:rsidRDefault="00D46CFF">
            <w:pPr>
              <w:pStyle w:val="TableParagraph"/>
              <w:ind w:left="84" w:right="56"/>
              <w:rPr>
                <w:sz w:val="20"/>
              </w:rPr>
            </w:pPr>
            <w:r>
              <w:rPr>
                <w:spacing w:val="-4"/>
                <w:sz w:val="20"/>
              </w:rPr>
              <w:t xml:space="preserve">Ориентировочный </w:t>
            </w:r>
            <w:r>
              <w:rPr>
                <w:spacing w:val="-2"/>
                <w:sz w:val="20"/>
              </w:rPr>
              <w:t xml:space="preserve">объем </w:t>
            </w:r>
            <w:r>
              <w:rPr>
                <w:sz w:val="20"/>
              </w:rPr>
              <w:t xml:space="preserve">инвестиций, млн. </w:t>
            </w:r>
            <w:r>
              <w:rPr>
                <w:spacing w:val="-4"/>
                <w:sz w:val="20"/>
              </w:rPr>
              <w:t>руб.</w:t>
            </w:r>
          </w:p>
        </w:tc>
      </w:tr>
      <w:tr w:rsidR="00DF38C3" w14:paraId="4CDC77EE" w14:textId="77777777">
        <w:trPr>
          <w:trHeight w:val="248"/>
        </w:trPr>
        <w:tc>
          <w:tcPr>
            <w:tcW w:w="427" w:type="dxa"/>
          </w:tcPr>
          <w:p w14:paraId="3BD81233" w14:textId="77777777" w:rsidR="00DF38C3" w:rsidRDefault="00D46CFF">
            <w:pPr>
              <w:pStyle w:val="TableParagraph"/>
              <w:ind w:left="28"/>
              <w:rPr>
                <w:sz w:val="20"/>
              </w:rPr>
            </w:pPr>
            <w:r>
              <w:rPr>
                <w:spacing w:val="-10"/>
                <w:sz w:val="20"/>
              </w:rPr>
              <w:t>1</w:t>
            </w:r>
          </w:p>
        </w:tc>
        <w:tc>
          <w:tcPr>
            <w:tcW w:w="7516" w:type="dxa"/>
          </w:tcPr>
          <w:p w14:paraId="6B3F0FC8" w14:textId="77777777" w:rsidR="00DF38C3" w:rsidRDefault="00D46CFF">
            <w:pPr>
              <w:pStyle w:val="TableParagraph"/>
              <w:ind w:left="32"/>
              <w:jc w:val="left"/>
              <w:rPr>
                <w:sz w:val="20"/>
              </w:rPr>
            </w:pPr>
            <w:r>
              <w:rPr>
                <w:spacing w:val="-2"/>
                <w:sz w:val="20"/>
              </w:rPr>
              <w:t>Строительство котельной</w:t>
            </w:r>
            <w:r>
              <w:rPr>
                <w:spacing w:val="2"/>
                <w:sz w:val="20"/>
              </w:rPr>
              <w:t xml:space="preserve"> </w:t>
            </w:r>
            <w:r>
              <w:rPr>
                <w:spacing w:val="-2"/>
                <w:sz w:val="20"/>
              </w:rPr>
              <w:t>№</w:t>
            </w:r>
            <w:r>
              <w:rPr>
                <w:spacing w:val="-1"/>
                <w:sz w:val="20"/>
              </w:rPr>
              <w:t xml:space="preserve"> </w:t>
            </w:r>
            <w:r>
              <w:rPr>
                <w:spacing w:val="-2"/>
                <w:sz w:val="20"/>
              </w:rPr>
              <w:t>1</w:t>
            </w:r>
            <w:r>
              <w:rPr>
                <w:spacing w:val="-1"/>
                <w:sz w:val="20"/>
              </w:rPr>
              <w:t xml:space="preserve"> </w:t>
            </w:r>
            <w:r>
              <w:rPr>
                <w:spacing w:val="-2"/>
                <w:sz w:val="20"/>
              </w:rPr>
              <w:t>блочно-модульного</w:t>
            </w:r>
            <w:r>
              <w:rPr>
                <w:sz w:val="20"/>
              </w:rPr>
              <w:t xml:space="preserve"> </w:t>
            </w:r>
            <w:r>
              <w:rPr>
                <w:spacing w:val="-2"/>
                <w:sz w:val="20"/>
              </w:rPr>
              <w:t>типа</w:t>
            </w:r>
            <w:r>
              <w:rPr>
                <w:sz w:val="20"/>
              </w:rPr>
              <w:t xml:space="preserve"> </w:t>
            </w:r>
            <w:r>
              <w:rPr>
                <w:spacing w:val="-2"/>
                <w:sz w:val="20"/>
              </w:rPr>
              <w:t>мощностью</w:t>
            </w:r>
            <w:r>
              <w:rPr>
                <w:sz w:val="20"/>
              </w:rPr>
              <w:t xml:space="preserve"> </w:t>
            </w:r>
            <w:r>
              <w:rPr>
                <w:spacing w:val="-2"/>
                <w:sz w:val="20"/>
              </w:rPr>
              <w:t>0,65</w:t>
            </w:r>
            <w:r>
              <w:rPr>
                <w:spacing w:val="3"/>
                <w:sz w:val="20"/>
              </w:rPr>
              <w:t xml:space="preserve"> </w:t>
            </w:r>
            <w:r>
              <w:rPr>
                <w:spacing w:val="-5"/>
                <w:sz w:val="20"/>
              </w:rPr>
              <w:t>МВт</w:t>
            </w:r>
          </w:p>
        </w:tc>
        <w:tc>
          <w:tcPr>
            <w:tcW w:w="1843" w:type="dxa"/>
          </w:tcPr>
          <w:p w14:paraId="6D4D6304" w14:textId="77777777" w:rsidR="00DF38C3" w:rsidRDefault="00D46CFF">
            <w:pPr>
              <w:pStyle w:val="TableParagraph"/>
              <w:ind w:left="27"/>
              <w:rPr>
                <w:sz w:val="20"/>
              </w:rPr>
            </w:pPr>
            <w:r>
              <w:rPr>
                <w:sz w:val="20"/>
              </w:rPr>
              <w:t>2,</w:t>
            </w:r>
            <w:r>
              <w:rPr>
                <w:spacing w:val="-4"/>
                <w:sz w:val="20"/>
              </w:rPr>
              <w:t xml:space="preserve"> </w:t>
            </w:r>
            <w:r>
              <w:rPr>
                <w:spacing w:val="-5"/>
                <w:sz w:val="20"/>
              </w:rPr>
              <w:t>700</w:t>
            </w:r>
          </w:p>
        </w:tc>
      </w:tr>
      <w:tr w:rsidR="00DF38C3" w14:paraId="3F90B04A" w14:textId="77777777">
        <w:trPr>
          <w:trHeight w:val="246"/>
        </w:trPr>
        <w:tc>
          <w:tcPr>
            <w:tcW w:w="427" w:type="dxa"/>
          </w:tcPr>
          <w:p w14:paraId="40F1B975" w14:textId="77777777" w:rsidR="00DF38C3" w:rsidRDefault="00D46CFF">
            <w:pPr>
              <w:pStyle w:val="TableParagraph"/>
              <w:spacing w:line="224" w:lineRule="exact"/>
              <w:ind w:left="28"/>
              <w:rPr>
                <w:sz w:val="20"/>
              </w:rPr>
            </w:pPr>
            <w:r>
              <w:rPr>
                <w:spacing w:val="-10"/>
                <w:sz w:val="20"/>
              </w:rPr>
              <w:t>2</w:t>
            </w:r>
          </w:p>
        </w:tc>
        <w:tc>
          <w:tcPr>
            <w:tcW w:w="7516" w:type="dxa"/>
          </w:tcPr>
          <w:p w14:paraId="146488BC" w14:textId="77777777" w:rsidR="00DF38C3" w:rsidRDefault="00D46CFF">
            <w:pPr>
              <w:pStyle w:val="TableParagraph"/>
              <w:spacing w:line="224" w:lineRule="exact"/>
              <w:ind w:left="32"/>
              <w:jc w:val="left"/>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2</w:t>
            </w:r>
            <w:r>
              <w:rPr>
                <w:spacing w:val="-14"/>
                <w:sz w:val="20"/>
              </w:rPr>
              <w:t xml:space="preserve"> </w:t>
            </w:r>
            <w:r>
              <w:rPr>
                <w:sz w:val="20"/>
              </w:rPr>
              <w:t>блочно-модульного</w:t>
            </w:r>
            <w:r>
              <w:rPr>
                <w:spacing w:val="-13"/>
                <w:sz w:val="20"/>
              </w:rPr>
              <w:t xml:space="preserve"> </w:t>
            </w:r>
            <w:r>
              <w:rPr>
                <w:sz w:val="20"/>
              </w:rPr>
              <w:t>типа</w:t>
            </w:r>
            <w:r>
              <w:rPr>
                <w:spacing w:val="-13"/>
                <w:sz w:val="20"/>
              </w:rPr>
              <w:t xml:space="preserve"> </w:t>
            </w:r>
            <w:r>
              <w:rPr>
                <w:sz w:val="20"/>
              </w:rPr>
              <w:t>мощностью</w:t>
            </w:r>
            <w:r>
              <w:rPr>
                <w:spacing w:val="-11"/>
                <w:sz w:val="20"/>
              </w:rPr>
              <w:t xml:space="preserve"> </w:t>
            </w:r>
            <w:r>
              <w:rPr>
                <w:sz w:val="20"/>
              </w:rPr>
              <w:t>2</w:t>
            </w:r>
            <w:r>
              <w:rPr>
                <w:spacing w:val="-13"/>
                <w:sz w:val="20"/>
              </w:rPr>
              <w:t xml:space="preserve"> </w:t>
            </w:r>
            <w:r>
              <w:rPr>
                <w:spacing w:val="-5"/>
                <w:sz w:val="20"/>
              </w:rPr>
              <w:t>МВт</w:t>
            </w:r>
          </w:p>
        </w:tc>
        <w:tc>
          <w:tcPr>
            <w:tcW w:w="1843" w:type="dxa"/>
          </w:tcPr>
          <w:p w14:paraId="6FDE55DB" w14:textId="77777777" w:rsidR="00DF38C3" w:rsidRDefault="00D46CFF">
            <w:pPr>
              <w:pStyle w:val="TableParagraph"/>
              <w:spacing w:line="224" w:lineRule="exact"/>
              <w:ind w:left="22"/>
              <w:rPr>
                <w:sz w:val="20"/>
              </w:rPr>
            </w:pPr>
            <w:r>
              <w:rPr>
                <w:spacing w:val="-2"/>
                <w:sz w:val="20"/>
              </w:rPr>
              <w:t>4,900</w:t>
            </w:r>
          </w:p>
        </w:tc>
      </w:tr>
      <w:tr w:rsidR="00DF38C3" w14:paraId="6B1F9220" w14:textId="77777777">
        <w:trPr>
          <w:trHeight w:val="246"/>
        </w:trPr>
        <w:tc>
          <w:tcPr>
            <w:tcW w:w="427" w:type="dxa"/>
          </w:tcPr>
          <w:p w14:paraId="2CC7D8EE" w14:textId="77777777" w:rsidR="00DF38C3" w:rsidRDefault="00D46CFF">
            <w:pPr>
              <w:pStyle w:val="TableParagraph"/>
              <w:spacing w:line="225" w:lineRule="exact"/>
              <w:ind w:left="28"/>
              <w:rPr>
                <w:sz w:val="20"/>
              </w:rPr>
            </w:pPr>
            <w:r>
              <w:rPr>
                <w:spacing w:val="-10"/>
                <w:sz w:val="20"/>
              </w:rPr>
              <w:t>3</w:t>
            </w:r>
          </w:p>
        </w:tc>
        <w:tc>
          <w:tcPr>
            <w:tcW w:w="7516" w:type="dxa"/>
          </w:tcPr>
          <w:p w14:paraId="09D9F855" w14:textId="77777777" w:rsidR="00DF38C3" w:rsidRDefault="00D46CFF">
            <w:pPr>
              <w:pStyle w:val="TableParagraph"/>
              <w:spacing w:line="225" w:lineRule="exact"/>
              <w:ind w:left="32"/>
              <w:jc w:val="left"/>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3</w:t>
            </w:r>
            <w:r>
              <w:rPr>
                <w:spacing w:val="-14"/>
                <w:sz w:val="20"/>
              </w:rPr>
              <w:t xml:space="preserve"> </w:t>
            </w:r>
            <w:r>
              <w:rPr>
                <w:sz w:val="20"/>
              </w:rPr>
              <w:t>блочно-модульного</w:t>
            </w:r>
            <w:r>
              <w:rPr>
                <w:spacing w:val="-13"/>
                <w:sz w:val="20"/>
              </w:rPr>
              <w:t xml:space="preserve"> </w:t>
            </w:r>
            <w:r>
              <w:rPr>
                <w:sz w:val="20"/>
              </w:rPr>
              <w:t>типа</w:t>
            </w:r>
            <w:r>
              <w:rPr>
                <w:spacing w:val="-13"/>
                <w:sz w:val="20"/>
              </w:rPr>
              <w:t xml:space="preserve"> </w:t>
            </w:r>
            <w:r>
              <w:rPr>
                <w:sz w:val="20"/>
              </w:rPr>
              <w:t>мощностью</w:t>
            </w:r>
            <w:r>
              <w:rPr>
                <w:spacing w:val="-11"/>
                <w:sz w:val="20"/>
              </w:rPr>
              <w:t xml:space="preserve"> </w:t>
            </w:r>
            <w:r>
              <w:rPr>
                <w:sz w:val="20"/>
              </w:rPr>
              <w:t>2</w:t>
            </w:r>
            <w:r>
              <w:rPr>
                <w:spacing w:val="-13"/>
                <w:sz w:val="20"/>
              </w:rPr>
              <w:t xml:space="preserve"> </w:t>
            </w:r>
            <w:r>
              <w:rPr>
                <w:spacing w:val="-5"/>
                <w:sz w:val="20"/>
              </w:rPr>
              <w:t>МВт</w:t>
            </w:r>
          </w:p>
        </w:tc>
        <w:tc>
          <w:tcPr>
            <w:tcW w:w="1843" w:type="dxa"/>
          </w:tcPr>
          <w:p w14:paraId="0A188E81" w14:textId="77777777" w:rsidR="00DF38C3" w:rsidRDefault="00D46CFF">
            <w:pPr>
              <w:pStyle w:val="TableParagraph"/>
              <w:spacing w:line="225" w:lineRule="exact"/>
              <w:ind w:left="25"/>
              <w:rPr>
                <w:sz w:val="20"/>
              </w:rPr>
            </w:pPr>
            <w:r>
              <w:rPr>
                <w:sz w:val="20"/>
              </w:rPr>
              <w:t>4,</w:t>
            </w:r>
            <w:r>
              <w:rPr>
                <w:spacing w:val="-6"/>
                <w:sz w:val="20"/>
              </w:rPr>
              <w:t xml:space="preserve"> </w:t>
            </w:r>
            <w:r>
              <w:rPr>
                <w:spacing w:val="-5"/>
                <w:sz w:val="20"/>
              </w:rPr>
              <w:t>900</w:t>
            </w:r>
          </w:p>
        </w:tc>
      </w:tr>
      <w:tr w:rsidR="00DF38C3" w14:paraId="2216DD79" w14:textId="77777777">
        <w:trPr>
          <w:trHeight w:val="248"/>
        </w:trPr>
        <w:tc>
          <w:tcPr>
            <w:tcW w:w="427" w:type="dxa"/>
          </w:tcPr>
          <w:p w14:paraId="3535B65C" w14:textId="77777777" w:rsidR="00DF38C3" w:rsidRDefault="00D46CFF">
            <w:pPr>
              <w:pStyle w:val="TableParagraph"/>
              <w:spacing w:before="1"/>
              <w:ind w:left="28"/>
              <w:rPr>
                <w:sz w:val="20"/>
              </w:rPr>
            </w:pPr>
            <w:r>
              <w:rPr>
                <w:spacing w:val="-10"/>
                <w:sz w:val="20"/>
              </w:rPr>
              <w:t>4</w:t>
            </w:r>
          </w:p>
        </w:tc>
        <w:tc>
          <w:tcPr>
            <w:tcW w:w="7516" w:type="dxa"/>
          </w:tcPr>
          <w:p w14:paraId="68A1AE14" w14:textId="77777777" w:rsidR="00DF38C3" w:rsidRDefault="00D46CFF">
            <w:pPr>
              <w:pStyle w:val="TableParagraph"/>
              <w:spacing w:before="1"/>
              <w:ind w:left="32"/>
              <w:jc w:val="left"/>
              <w:rPr>
                <w:sz w:val="20"/>
              </w:rPr>
            </w:pPr>
            <w:r>
              <w:rPr>
                <w:spacing w:val="-2"/>
                <w:sz w:val="20"/>
              </w:rPr>
              <w:t>Строительство</w:t>
            </w:r>
            <w:r>
              <w:rPr>
                <w:spacing w:val="-3"/>
                <w:sz w:val="20"/>
              </w:rPr>
              <w:t xml:space="preserve"> </w:t>
            </w:r>
            <w:r>
              <w:rPr>
                <w:spacing w:val="-2"/>
                <w:sz w:val="20"/>
              </w:rPr>
              <w:t>котельной</w:t>
            </w:r>
            <w:r>
              <w:rPr>
                <w:spacing w:val="2"/>
                <w:sz w:val="20"/>
              </w:rPr>
              <w:t xml:space="preserve"> </w:t>
            </w:r>
            <w:r>
              <w:rPr>
                <w:spacing w:val="-2"/>
                <w:sz w:val="20"/>
              </w:rPr>
              <w:t>№ 4</w:t>
            </w:r>
            <w:r>
              <w:rPr>
                <w:spacing w:val="-3"/>
                <w:sz w:val="20"/>
              </w:rPr>
              <w:t xml:space="preserve"> </w:t>
            </w:r>
            <w:r>
              <w:rPr>
                <w:spacing w:val="-2"/>
                <w:sz w:val="20"/>
              </w:rPr>
              <w:t>блочно-модульного</w:t>
            </w:r>
            <w:r>
              <w:rPr>
                <w:spacing w:val="3"/>
                <w:sz w:val="20"/>
              </w:rPr>
              <w:t xml:space="preserve"> </w:t>
            </w:r>
            <w:r>
              <w:rPr>
                <w:spacing w:val="-2"/>
                <w:sz w:val="20"/>
              </w:rPr>
              <w:t>типа</w:t>
            </w:r>
            <w:r>
              <w:rPr>
                <w:spacing w:val="3"/>
                <w:sz w:val="20"/>
              </w:rPr>
              <w:t xml:space="preserve"> </w:t>
            </w:r>
            <w:r>
              <w:rPr>
                <w:spacing w:val="-2"/>
                <w:sz w:val="20"/>
              </w:rPr>
              <w:t>мощностью</w:t>
            </w:r>
            <w:r>
              <w:rPr>
                <w:spacing w:val="4"/>
                <w:sz w:val="20"/>
              </w:rPr>
              <w:t xml:space="preserve"> </w:t>
            </w:r>
            <w:r>
              <w:rPr>
                <w:spacing w:val="-2"/>
                <w:sz w:val="20"/>
              </w:rPr>
              <w:t>0,55</w:t>
            </w:r>
            <w:r>
              <w:rPr>
                <w:spacing w:val="3"/>
                <w:sz w:val="20"/>
              </w:rPr>
              <w:t xml:space="preserve"> </w:t>
            </w:r>
            <w:r>
              <w:rPr>
                <w:spacing w:val="-5"/>
                <w:sz w:val="20"/>
              </w:rPr>
              <w:t>МВт</w:t>
            </w:r>
          </w:p>
        </w:tc>
        <w:tc>
          <w:tcPr>
            <w:tcW w:w="1843" w:type="dxa"/>
          </w:tcPr>
          <w:p w14:paraId="1DA01A1F" w14:textId="77777777" w:rsidR="00DF38C3" w:rsidRDefault="00D46CFF">
            <w:pPr>
              <w:pStyle w:val="TableParagraph"/>
              <w:spacing w:before="1"/>
              <w:ind w:left="25"/>
              <w:rPr>
                <w:sz w:val="20"/>
              </w:rPr>
            </w:pPr>
            <w:r>
              <w:rPr>
                <w:sz w:val="20"/>
              </w:rPr>
              <w:t>2,</w:t>
            </w:r>
            <w:r>
              <w:rPr>
                <w:spacing w:val="-6"/>
                <w:sz w:val="20"/>
              </w:rPr>
              <w:t xml:space="preserve"> </w:t>
            </w:r>
            <w:r>
              <w:rPr>
                <w:spacing w:val="-5"/>
                <w:sz w:val="20"/>
              </w:rPr>
              <w:t>400</w:t>
            </w:r>
          </w:p>
        </w:tc>
      </w:tr>
      <w:tr w:rsidR="00DF38C3" w14:paraId="07B43040" w14:textId="77777777">
        <w:trPr>
          <w:trHeight w:val="246"/>
        </w:trPr>
        <w:tc>
          <w:tcPr>
            <w:tcW w:w="427" w:type="dxa"/>
          </w:tcPr>
          <w:p w14:paraId="623B2600" w14:textId="77777777" w:rsidR="00DF38C3" w:rsidRDefault="00D46CFF">
            <w:pPr>
              <w:pStyle w:val="TableParagraph"/>
              <w:spacing w:line="226" w:lineRule="exact"/>
              <w:ind w:left="28"/>
              <w:rPr>
                <w:sz w:val="20"/>
              </w:rPr>
            </w:pPr>
            <w:r>
              <w:rPr>
                <w:spacing w:val="-10"/>
                <w:sz w:val="20"/>
              </w:rPr>
              <w:t>5</w:t>
            </w:r>
          </w:p>
        </w:tc>
        <w:tc>
          <w:tcPr>
            <w:tcW w:w="7516" w:type="dxa"/>
          </w:tcPr>
          <w:p w14:paraId="122DACF0" w14:textId="77777777" w:rsidR="00DF38C3" w:rsidRDefault="00D46CFF">
            <w:pPr>
              <w:pStyle w:val="TableParagraph"/>
              <w:spacing w:line="226" w:lineRule="exact"/>
              <w:ind w:left="32"/>
              <w:jc w:val="left"/>
              <w:rPr>
                <w:sz w:val="20"/>
              </w:rPr>
            </w:pPr>
            <w:r>
              <w:rPr>
                <w:spacing w:val="-2"/>
                <w:sz w:val="20"/>
              </w:rPr>
              <w:t>Строительство котельной</w:t>
            </w:r>
            <w:r>
              <w:rPr>
                <w:sz w:val="20"/>
              </w:rPr>
              <w:t xml:space="preserve"> </w:t>
            </w:r>
            <w:r>
              <w:rPr>
                <w:spacing w:val="-2"/>
                <w:sz w:val="20"/>
              </w:rPr>
              <w:t>№</w:t>
            </w:r>
            <w:r>
              <w:rPr>
                <w:sz w:val="20"/>
              </w:rPr>
              <w:t xml:space="preserve"> </w:t>
            </w:r>
            <w:r>
              <w:rPr>
                <w:spacing w:val="-2"/>
                <w:sz w:val="20"/>
              </w:rPr>
              <w:t>5 блочно-модульного</w:t>
            </w:r>
            <w:r>
              <w:rPr>
                <w:spacing w:val="1"/>
                <w:sz w:val="20"/>
              </w:rPr>
              <w:t xml:space="preserve"> </w:t>
            </w:r>
            <w:r>
              <w:rPr>
                <w:spacing w:val="-2"/>
                <w:sz w:val="20"/>
              </w:rPr>
              <w:t>типа</w:t>
            </w:r>
            <w:r>
              <w:rPr>
                <w:spacing w:val="4"/>
                <w:sz w:val="20"/>
              </w:rPr>
              <w:t xml:space="preserve"> </w:t>
            </w:r>
            <w:r>
              <w:rPr>
                <w:spacing w:val="-2"/>
                <w:sz w:val="20"/>
              </w:rPr>
              <w:t>мощностью</w:t>
            </w:r>
            <w:r>
              <w:rPr>
                <w:spacing w:val="1"/>
                <w:sz w:val="20"/>
              </w:rPr>
              <w:t xml:space="preserve"> </w:t>
            </w:r>
            <w:r>
              <w:rPr>
                <w:spacing w:val="-2"/>
                <w:sz w:val="20"/>
              </w:rPr>
              <w:t>1,5МВт</w:t>
            </w:r>
          </w:p>
        </w:tc>
        <w:tc>
          <w:tcPr>
            <w:tcW w:w="1843" w:type="dxa"/>
          </w:tcPr>
          <w:p w14:paraId="7D502BFB" w14:textId="77777777" w:rsidR="00DF38C3" w:rsidRDefault="00D46CFF">
            <w:pPr>
              <w:pStyle w:val="TableParagraph"/>
              <w:spacing w:line="226" w:lineRule="exact"/>
              <w:ind w:left="22"/>
              <w:rPr>
                <w:sz w:val="20"/>
              </w:rPr>
            </w:pPr>
            <w:r>
              <w:rPr>
                <w:sz w:val="20"/>
              </w:rPr>
              <w:t>4,</w:t>
            </w:r>
            <w:r>
              <w:rPr>
                <w:spacing w:val="-4"/>
                <w:sz w:val="20"/>
              </w:rPr>
              <w:t xml:space="preserve"> </w:t>
            </w:r>
            <w:r>
              <w:rPr>
                <w:spacing w:val="-5"/>
                <w:sz w:val="20"/>
              </w:rPr>
              <w:t>350</w:t>
            </w:r>
          </w:p>
        </w:tc>
      </w:tr>
      <w:tr w:rsidR="00DF38C3" w14:paraId="462976F3" w14:textId="77777777">
        <w:trPr>
          <w:trHeight w:val="248"/>
        </w:trPr>
        <w:tc>
          <w:tcPr>
            <w:tcW w:w="427" w:type="dxa"/>
          </w:tcPr>
          <w:p w14:paraId="26ABC8AA" w14:textId="77777777" w:rsidR="00DF38C3" w:rsidRDefault="00D46CFF">
            <w:pPr>
              <w:pStyle w:val="TableParagraph"/>
              <w:ind w:left="28"/>
              <w:rPr>
                <w:sz w:val="20"/>
              </w:rPr>
            </w:pPr>
            <w:r>
              <w:rPr>
                <w:spacing w:val="-10"/>
                <w:sz w:val="20"/>
              </w:rPr>
              <w:t>6</w:t>
            </w:r>
          </w:p>
        </w:tc>
        <w:tc>
          <w:tcPr>
            <w:tcW w:w="7516" w:type="dxa"/>
          </w:tcPr>
          <w:p w14:paraId="273DEB30" w14:textId="77777777" w:rsidR="00DF38C3" w:rsidRDefault="00D46CFF">
            <w:pPr>
              <w:pStyle w:val="TableParagraph"/>
              <w:ind w:left="32"/>
              <w:jc w:val="left"/>
              <w:rPr>
                <w:sz w:val="20"/>
              </w:rPr>
            </w:pPr>
            <w:r>
              <w:rPr>
                <w:spacing w:val="-2"/>
                <w:sz w:val="20"/>
              </w:rPr>
              <w:t>Строительство</w:t>
            </w:r>
            <w:r>
              <w:rPr>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6</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1</w:t>
            </w:r>
            <w:r>
              <w:rPr>
                <w:sz w:val="20"/>
              </w:rPr>
              <w:t xml:space="preserve"> </w:t>
            </w:r>
            <w:r>
              <w:rPr>
                <w:spacing w:val="-5"/>
                <w:sz w:val="20"/>
              </w:rPr>
              <w:t>МВт</w:t>
            </w:r>
          </w:p>
        </w:tc>
        <w:tc>
          <w:tcPr>
            <w:tcW w:w="1843" w:type="dxa"/>
          </w:tcPr>
          <w:p w14:paraId="0D746A94" w14:textId="77777777" w:rsidR="00DF38C3" w:rsidRDefault="00D46CFF">
            <w:pPr>
              <w:pStyle w:val="TableParagraph"/>
              <w:ind w:left="22"/>
              <w:rPr>
                <w:sz w:val="20"/>
              </w:rPr>
            </w:pPr>
            <w:r>
              <w:rPr>
                <w:sz w:val="20"/>
              </w:rPr>
              <w:t>3,</w:t>
            </w:r>
            <w:r>
              <w:rPr>
                <w:spacing w:val="-4"/>
                <w:sz w:val="20"/>
              </w:rPr>
              <w:t xml:space="preserve"> </w:t>
            </w:r>
            <w:r>
              <w:rPr>
                <w:spacing w:val="-5"/>
                <w:sz w:val="20"/>
              </w:rPr>
              <w:t>780</w:t>
            </w:r>
          </w:p>
        </w:tc>
      </w:tr>
      <w:tr w:rsidR="00DF38C3" w14:paraId="3509885D" w14:textId="77777777">
        <w:trPr>
          <w:trHeight w:val="246"/>
        </w:trPr>
        <w:tc>
          <w:tcPr>
            <w:tcW w:w="427" w:type="dxa"/>
          </w:tcPr>
          <w:p w14:paraId="3FC5112F" w14:textId="77777777" w:rsidR="00DF38C3" w:rsidRDefault="00D46CFF">
            <w:pPr>
              <w:pStyle w:val="TableParagraph"/>
              <w:spacing w:line="224" w:lineRule="exact"/>
              <w:ind w:left="28"/>
              <w:rPr>
                <w:sz w:val="20"/>
              </w:rPr>
            </w:pPr>
            <w:r>
              <w:rPr>
                <w:spacing w:val="-10"/>
                <w:sz w:val="20"/>
              </w:rPr>
              <w:t>7</w:t>
            </w:r>
          </w:p>
        </w:tc>
        <w:tc>
          <w:tcPr>
            <w:tcW w:w="7516" w:type="dxa"/>
          </w:tcPr>
          <w:p w14:paraId="063107CD" w14:textId="77777777" w:rsidR="00DF38C3" w:rsidRDefault="00D46CFF">
            <w:pPr>
              <w:pStyle w:val="TableParagraph"/>
              <w:spacing w:line="224" w:lineRule="exact"/>
              <w:ind w:left="32"/>
              <w:jc w:val="left"/>
              <w:rPr>
                <w:sz w:val="20"/>
              </w:rPr>
            </w:pPr>
            <w:r>
              <w:rPr>
                <w:spacing w:val="-2"/>
                <w:sz w:val="20"/>
              </w:rPr>
              <w:t>Строительство котельной</w:t>
            </w:r>
            <w:r>
              <w:rPr>
                <w:spacing w:val="2"/>
                <w:sz w:val="20"/>
              </w:rPr>
              <w:t xml:space="preserve"> </w:t>
            </w:r>
            <w:r>
              <w:rPr>
                <w:spacing w:val="-2"/>
                <w:sz w:val="20"/>
              </w:rPr>
              <w:t>№</w:t>
            </w:r>
            <w:r>
              <w:rPr>
                <w:spacing w:val="-1"/>
                <w:sz w:val="20"/>
              </w:rPr>
              <w:t xml:space="preserve"> </w:t>
            </w:r>
            <w:r>
              <w:rPr>
                <w:spacing w:val="-2"/>
                <w:sz w:val="20"/>
              </w:rPr>
              <w:t>7</w:t>
            </w:r>
            <w:r>
              <w:rPr>
                <w:spacing w:val="-1"/>
                <w:sz w:val="20"/>
              </w:rPr>
              <w:t xml:space="preserve"> </w:t>
            </w:r>
            <w:r>
              <w:rPr>
                <w:spacing w:val="-2"/>
                <w:sz w:val="20"/>
              </w:rPr>
              <w:t>блочно-модульного</w:t>
            </w:r>
            <w:r>
              <w:rPr>
                <w:sz w:val="20"/>
              </w:rPr>
              <w:t xml:space="preserve"> </w:t>
            </w:r>
            <w:r>
              <w:rPr>
                <w:spacing w:val="-2"/>
                <w:sz w:val="20"/>
              </w:rPr>
              <w:t>типа</w:t>
            </w:r>
            <w:r>
              <w:rPr>
                <w:sz w:val="20"/>
              </w:rPr>
              <w:t xml:space="preserve"> </w:t>
            </w:r>
            <w:r>
              <w:rPr>
                <w:spacing w:val="-2"/>
                <w:sz w:val="20"/>
              </w:rPr>
              <w:t>мощностью</w:t>
            </w:r>
            <w:r>
              <w:rPr>
                <w:sz w:val="20"/>
              </w:rPr>
              <w:t xml:space="preserve"> </w:t>
            </w:r>
            <w:r>
              <w:rPr>
                <w:spacing w:val="-2"/>
                <w:sz w:val="20"/>
              </w:rPr>
              <w:t>0,55</w:t>
            </w:r>
            <w:r>
              <w:rPr>
                <w:spacing w:val="3"/>
                <w:sz w:val="20"/>
              </w:rPr>
              <w:t xml:space="preserve"> </w:t>
            </w:r>
            <w:r>
              <w:rPr>
                <w:spacing w:val="-5"/>
                <w:sz w:val="20"/>
              </w:rPr>
              <w:t>МВт</w:t>
            </w:r>
          </w:p>
        </w:tc>
        <w:tc>
          <w:tcPr>
            <w:tcW w:w="1843" w:type="dxa"/>
          </w:tcPr>
          <w:p w14:paraId="22050124" w14:textId="77777777" w:rsidR="00DF38C3" w:rsidRDefault="00D46CFF">
            <w:pPr>
              <w:pStyle w:val="TableParagraph"/>
              <w:spacing w:line="224" w:lineRule="exact"/>
              <w:ind w:left="22"/>
              <w:rPr>
                <w:sz w:val="20"/>
              </w:rPr>
            </w:pPr>
            <w:r>
              <w:rPr>
                <w:sz w:val="20"/>
              </w:rPr>
              <w:t>2,</w:t>
            </w:r>
            <w:r>
              <w:rPr>
                <w:spacing w:val="-4"/>
                <w:sz w:val="20"/>
              </w:rPr>
              <w:t xml:space="preserve"> </w:t>
            </w:r>
            <w:r>
              <w:rPr>
                <w:spacing w:val="-5"/>
                <w:sz w:val="20"/>
              </w:rPr>
              <w:t>400</w:t>
            </w:r>
          </w:p>
        </w:tc>
      </w:tr>
      <w:tr w:rsidR="00DF38C3" w14:paraId="03CC9340" w14:textId="77777777">
        <w:trPr>
          <w:trHeight w:val="248"/>
        </w:trPr>
        <w:tc>
          <w:tcPr>
            <w:tcW w:w="427" w:type="dxa"/>
          </w:tcPr>
          <w:p w14:paraId="49C119CC" w14:textId="77777777" w:rsidR="00DF38C3" w:rsidRDefault="00D46CFF">
            <w:pPr>
              <w:pStyle w:val="TableParagraph"/>
              <w:spacing w:before="1"/>
              <w:ind w:left="28"/>
              <w:rPr>
                <w:sz w:val="20"/>
              </w:rPr>
            </w:pPr>
            <w:r>
              <w:rPr>
                <w:spacing w:val="-10"/>
                <w:sz w:val="20"/>
              </w:rPr>
              <w:t>8</w:t>
            </w:r>
          </w:p>
        </w:tc>
        <w:tc>
          <w:tcPr>
            <w:tcW w:w="7516" w:type="dxa"/>
          </w:tcPr>
          <w:p w14:paraId="100781ED" w14:textId="77777777" w:rsidR="00DF38C3" w:rsidRDefault="00D46CFF">
            <w:pPr>
              <w:pStyle w:val="TableParagraph"/>
              <w:spacing w:before="1"/>
              <w:ind w:left="32"/>
              <w:jc w:val="left"/>
              <w:rPr>
                <w:sz w:val="20"/>
              </w:rPr>
            </w:pPr>
            <w:r>
              <w:rPr>
                <w:spacing w:val="-2"/>
                <w:sz w:val="20"/>
              </w:rPr>
              <w:t>Строительство</w:t>
            </w:r>
            <w:r>
              <w:rPr>
                <w:spacing w:val="-3"/>
                <w:sz w:val="20"/>
              </w:rPr>
              <w:t xml:space="preserve"> </w:t>
            </w:r>
            <w:r>
              <w:rPr>
                <w:spacing w:val="-2"/>
                <w:sz w:val="20"/>
              </w:rPr>
              <w:t>котельной</w:t>
            </w:r>
            <w:r>
              <w:rPr>
                <w:spacing w:val="3"/>
                <w:sz w:val="20"/>
              </w:rPr>
              <w:t xml:space="preserve"> </w:t>
            </w:r>
            <w:r>
              <w:rPr>
                <w:spacing w:val="-2"/>
                <w:sz w:val="20"/>
              </w:rPr>
              <w:t>№ 8 блочно-модульного</w:t>
            </w:r>
            <w:r>
              <w:rPr>
                <w:sz w:val="20"/>
              </w:rPr>
              <w:t xml:space="preserve"> </w:t>
            </w:r>
            <w:r>
              <w:rPr>
                <w:spacing w:val="-2"/>
                <w:sz w:val="20"/>
              </w:rPr>
              <w:t>типа</w:t>
            </w:r>
            <w:r>
              <w:rPr>
                <w:spacing w:val="3"/>
                <w:sz w:val="20"/>
              </w:rPr>
              <w:t xml:space="preserve"> </w:t>
            </w:r>
            <w:r>
              <w:rPr>
                <w:spacing w:val="-2"/>
                <w:sz w:val="20"/>
              </w:rPr>
              <w:t>мощностью</w:t>
            </w:r>
            <w:r>
              <w:rPr>
                <w:spacing w:val="5"/>
                <w:sz w:val="20"/>
              </w:rPr>
              <w:t xml:space="preserve"> </w:t>
            </w:r>
            <w:r>
              <w:rPr>
                <w:spacing w:val="-2"/>
                <w:sz w:val="20"/>
              </w:rPr>
              <w:t>0,25</w:t>
            </w:r>
            <w:r>
              <w:rPr>
                <w:spacing w:val="3"/>
                <w:sz w:val="20"/>
              </w:rPr>
              <w:t xml:space="preserve"> </w:t>
            </w:r>
            <w:r>
              <w:rPr>
                <w:spacing w:val="-5"/>
                <w:sz w:val="20"/>
              </w:rPr>
              <w:t>МВт</w:t>
            </w:r>
          </w:p>
        </w:tc>
        <w:tc>
          <w:tcPr>
            <w:tcW w:w="1843" w:type="dxa"/>
          </w:tcPr>
          <w:p w14:paraId="0B101A46" w14:textId="77777777" w:rsidR="00DF38C3" w:rsidRDefault="00D46CFF">
            <w:pPr>
              <w:pStyle w:val="TableParagraph"/>
              <w:spacing w:before="1"/>
              <w:ind w:left="22"/>
              <w:rPr>
                <w:sz w:val="20"/>
              </w:rPr>
            </w:pPr>
            <w:r>
              <w:rPr>
                <w:spacing w:val="-2"/>
                <w:sz w:val="20"/>
              </w:rPr>
              <w:t>1,480</w:t>
            </w:r>
          </w:p>
        </w:tc>
      </w:tr>
      <w:tr w:rsidR="00DF38C3" w14:paraId="37A0D20F" w14:textId="77777777">
        <w:trPr>
          <w:trHeight w:val="246"/>
        </w:trPr>
        <w:tc>
          <w:tcPr>
            <w:tcW w:w="427" w:type="dxa"/>
          </w:tcPr>
          <w:p w14:paraId="5A39AAFB" w14:textId="77777777" w:rsidR="00DF38C3" w:rsidRDefault="00D46CFF">
            <w:pPr>
              <w:pStyle w:val="TableParagraph"/>
              <w:spacing w:line="225" w:lineRule="exact"/>
              <w:ind w:left="28"/>
              <w:rPr>
                <w:sz w:val="20"/>
              </w:rPr>
            </w:pPr>
            <w:r>
              <w:rPr>
                <w:spacing w:val="-10"/>
                <w:sz w:val="20"/>
              </w:rPr>
              <w:t>9</w:t>
            </w:r>
          </w:p>
        </w:tc>
        <w:tc>
          <w:tcPr>
            <w:tcW w:w="7516" w:type="dxa"/>
          </w:tcPr>
          <w:p w14:paraId="716149E1" w14:textId="77777777" w:rsidR="00DF38C3" w:rsidRDefault="00D46CFF">
            <w:pPr>
              <w:pStyle w:val="TableParagraph"/>
              <w:spacing w:line="225" w:lineRule="exact"/>
              <w:ind w:left="32"/>
              <w:jc w:val="left"/>
              <w:rPr>
                <w:sz w:val="20"/>
              </w:rPr>
            </w:pPr>
            <w:r>
              <w:rPr>
                <w:sz w:val="20"/>
              </w:rPr>
              <w:t>Строительство</w:t>
            </w:r>
            <w:r>
              <w:rPr>
                <w:spacing w:val="-14"/>
                <w:sz w:val="20"/>
              </w:rPr>
              <w:t xml:space="preserve"> </w:t>
            </w:r>
            <w:r>
              <w:rPr>
                <w:sz w:val="20"/>
              </w:rPr>
              <w:t>котельной</w:t>
            </w:r>
            <w:r>
              <w:rPr>
                <w:spacing w:val="-13"/>
                <w:sz w:val="20"/>
              </w:rPr>
              <w:t xml:space="preserve"> </w:t>
            </w:r>
            <w:r>
              <w:rPr>
                <w:sz w:val="20"/>
              </w:rPr>
              <w:t>№</w:t>
            </w:r>
            <w:r>
              <w:rPr>
                <w:spacing w:val="-13"/>
                <w:sz w:val="20"/>
              </w:rPr>
              <w:t xml:space="preserve"> </w:t>
            </w:r>
            <w:r>
              <w:rPr>
                <w:sz w:val="20"/>
              </w:rPr>
              <w:t>9</w:t>
            </w:r>
            <w:r>
              <w:rPr>
                <w:spacing w:val="-14"/>
                <w:sz w:val="20"/>
              </w:rPr>
              <w:t xml:space="preserve"> </w:t>
            </w:r>
            <w:r>
              <w:rPr>
                <w:sz w:val="20"/>
              </w:rPr>
              <w:t>блочно-модульного</w:t>
            </w:r>
            <w:r>
              <w:rPr>
                <w:spacing w:val="-13"/>
                <w:sz w:val="20"/>
              </w:rPr>
              <w:t xml:space="preserve"> </w:t>
            </w:r>
            <w:r>
              <w:rPr>
                <w:sz w:val="20"/>
              </w:rPr>
              <w:t>типа</w:t>
            </w:r>
            <w:r>
              <w:rPr>
                <w:spacing w:val="-12"/>
                <w:sz w:val="20"/>
              </w:rPr>
              <w:t xml:space="preserve"> </w:t>
            </w:r>
            <w:r>
              <w:rPr>
                <w:sz w:val="20"/>
              </w:rPr>
              <w:t>мощностью</w:t>
            </w:r>
            <w:r>
              <w:rPr>
                <w:spacing w:val="-14"/>
                <w:sz w:val="20"/>
              </w:rPr>
              <w:t xml:space="preserve"> </w:t>
            </w:r>
            <w:r>
              <w:rPr>
                <w:sz w:val="20"/>
              </w:rPr>
              <w:t>1</w:t>
            </w:r>
            <w:r>
              <w:rPr>
                <w:spacing w:val="-13"/>
                <w:sz w:val="20"/>
              </w:rPr>
              <w:t xml:space="preserve"> </w:t>
            </w:r>
            <w:r>
              <w:rPr>
                <w:spacing w:val="-5"/>
                <w:sz w:val="20"/>
              </w:rPr>
              <w:t>МВт</w:t>
            </w:r>
          </w:p>
        </w:tc>
        <w:tc>
          <w:tcPr>
            <w:tcW w:w="1843" w:type="dxa"/>
          </w:tcPr>
          <w:p w14:paraId="3C5C2FC1" w14:textId="77777777" w:rsidR="00DF38C3" w:rsidRDefault="00D46CFF">
            <w:pPr>
              <w:pStyle w:val="TableParagraph"/>
              <w:spacing w:line="225" w:lineRule="exact"/>
              <w:ind w:left="22"/>
              <w:rPr>
                <w:sz w:val="20"/>
              </w:rPr>
            </w:pPr>
            <w:r>
              <w:rPr>
                <w:sz w:val="20"/>
              </w:rPr>
              <w:t>3,</w:t>
            </w:r>
            <w:r>
              <w:rPr>
                <w:spacing w:val="-4"/>
                <w:sz w:val="20"/>
              </w:rPr>
              <w:t xml:space="preserve"> </w:t>
            </w:r>
            <w:r>
              <w:rPr>
                <w:spacing w:val="-5"/>
                <w:sz w:val="20"/>
              </w:rPr>
              <w:t>780</w:t>
            </w:r>
          </w:p>
        </w:tc>
      </w:tr>
      <w:tr w:rsidR="00DF38C3" w14:paraId="58A233F4" w14:textId="77777777">
        <w:trPr>
          <w:trHeight w:val="248"/>
        </w:trPr>
        <w:tc>
          <w:tcPr>
            <w:tcW w:w="427" w:type="dxa"/>
          </w:tcPr>
          <w:p w14:paraId="2FA76636" w14:textId="77777777" w:rsidR="00DF38C3" w:rsidRDefault="00D46CFF">
            <w:pPr>
              <w:pStyle w:val="TableParagraph"/>
              <w:ind w:left="28" w:right="3"/>
              <w:rPr>
                <w:sz w:val="20"/>
              </w:rPr>
            </w:pPr>
            <w:r>
              <w:rPr>
                <w:spacing w:val="-5"/>
                <w:sz w:val="20"/>
              </w:rPr>
              <w:t>10</w:t>
            </w:r>
          </w:p>
        </w:tc>
        <w:tc>
          <w:tcPr>
            <w:tcW w:w="7516" w:type="dxa"/>
          </w:tcPr>
          <w:p w14:paraId="4408FA83" w14:textId="77777777" w:rsidR="00DF38C3" w:rsidRDefault="00D46CFF">
            <w:pPr>
              <w:pStyle w:val="TableParagraph"/>
              <w:ind w:left="32"/>
              <w:jc w:val="left"/>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10</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0,65</w:t>
            </w:r>
            <w:r>
              <w:rPr>
                <w:sz w:val="20"/>
              </w:rPr>
              <w:t xml:space="preserve"> </w:t>
            </w:r>
            <w:r>
              <w:rPr>
                <w:spacing w:val="-5"/>
                <w:sz w:val="20"/>
              </w:rPr>
              <w:t>МВт</w:t>
            </w:r>
          </w:p>
        </w:tc>
        <w:tc>
          <w:tcPr>
            <w:tcW w:w="1843" w:type="dxa"/>
          </w:tcPr>
          <w:p w14:paraId="277F45B7" w14:textId="77777777" w:rsidR="00DF38C3" w:rsidRDefault="00D46CFF">
            <w:pPr>
              <w:pStyle w:val="TableParagraph"/>
              <w:ind w:left="25"/>
              <w:rPr>
                <w:sz w:val="20"/>
              </w:rPr>
            </w:pPr>
            <w:r>
              <w:rPr>
                <w:sz w:val="20"/>
              </w:rPr>
              <w:t>2,</w:t>
            </w:r>
            <w:r>
              <w:rPr>
                <w:spacing w:val="-6"/>
                <w:sz w:val="20"/>
              </w:rPr>
              <w:t xml:space="preserve"> </w:t>
            </w:r>
            <w:r>
              <w:rPr>
                <w:spacing w:val="-5"/>
                <w:sz w:val="20"/>
              </w:rPr>
              <w:t>700</w:t>
            </w:r>
          </w:p>
        </w:tc>
      </w:tr>
      <w:tr w:rsidR="00DF38C3" w14:paraId="58B2807A" w14:textId="77777777">
        <w:trPr>
          <w:trHeight w:val="246"/>
        </w:trPr>
        <w:tc>
          <w:tcPr>
            <w:tcW w:w="427" w:type="dxa"/>
          </w:tcPr>
          <w:p w14:paraId="61AFF380" w14:textId="77777777" w:rsidR="00DF38C3" w:rsidRDefault="00D46CFF">
            <w:pPr>
              <w:pStyle w:val="TableParagraph"/>
              <w:spacing w:line="224" w:lineRule="exact"/>
              <w:ind w:left="28" w:right="3"/>
              <w:rPr>
                <w:sz w:val="20"/>
              </w:rPr>
            </w:pPr>
            <w:r>
              <w:rPr>
                <w:spacing w:val="-5"/>
                <w:sz w:val="20"/>
              </w:rPr>
              <w:t>11</w:t>
            </w:r>
          </w:p>
        </w:tc>
        <w:tc>
          <w:tcPr>
            <w:tcW w:w="7516" w:type="dxa"/>
          </w:tcPr>
          <w:p w14:paraId="361D69DD" w14:textId="77777777" w:rsidR="00DF38C3" w:rsidRDefault="00D46CFF">
            <w:pPr>
              <w:pStyle w:val="TableParagraph"/>
              <w:spacing w:line="224" w:lineRule="exact"/>
              <w:ind w:left="32"/>
              <w:jc w:val="left"/>
              <w:rPr>
                <w:sz w:val="20"/>
              </w:rPr>
            </w:pPr>
            <w:r>
              <w:rPr>
                <w:spacing w:val="-2"/>
                <w:sz w:val="20"/>
              </w:rPr>
              <w:t>Строительство котельной</w:t>
            </w:r>
            <w:r>
              <w:rPr>
                <w:sz w:val="20"/>
              </w:rPr>
              <w:t xml:space="preserve"> </w:t>
            </w:r>
            <w:r>
              <w:rPr>
                <w:spacing w:val="-2"/>
                <w:sz w:val="20"/>
              </w:rPr>
              <w:t>№</w:t>
            </w:r>
            <w:r>
              <w:rPr>
                <w:spacing w:val="-4"/>
                <w:sz w:val="20"/>
              </w:rPr>
              <w:t xml:space="preserve"> </w:t>
            </w:r>
            <w:r>
              <w:rPr>
                <w:spacing w:val="-2"/>
                <w:sz w:val="20"/>
              </w:rPr>
              <w:t>11</w:t>
            </w:r>
            <w:r>
              <w:rPr>
                <w:spacing w:val="1"/>
                <w:sz w:val="20"/>
              </w:rPr>
              <w:t xml:space="preserve"> </w:t>
            </w:r>
            <w:r>
              <w:rPr>
                <w:spacing w:val="-2"/>
                <w:sz w:val="20"/>
              </w:rPr>
              <w:t>блочно-модульного</w:t>
            </w:r>
            <w:r>
              <w:rPr>
                <w:sz w:val="20"/>
              </w:rPr>
              <w:t xml:space="preserve"> </w:t>
            </w:r>
            <w:r>
              <w:rPr>
                <w:spacing w:val="-2"/>
                <w:sz w:val="20"/>
              </w:rPr>
              <w:t>типа</w:t>
            </w:r>
            <w:r>
              <w:rPr>
                <w:spacing w:val="1"/>
                <w:sz w:val="20"/>
              </w:rPr>
              <w:t xml:space="preserve"> </w:t>
            </w:r>
            <w:r>
              <w:rPr>
                <w:spacing w:val="-2"/>
                <w:sz w:val="20"/>
              </w:rPr>
              <w:t>мощностью</w:t>
            </w:r>
            <w:r>
              <w:rPr>
                <w:spacing w:val="-1"/>
                <w:sz w:val="20"/>
              </w:rPr>
              <w:t xml:space="preserve"> </w:t>
            </w:r>
            <w:r>
              <w:rPr>
                <w:spacing w:val="-2"/>
                <w:sz w:val="20"/>
              </w:rPr>
              <w:t>0,55МВт</w:t>
            </w:r>
          </w:p>
        </w:tc>
        <w:tc>
          <w:tcPr>
            <w:tcW w:w="1843" w:type="dxa"/>
          </w:tcPr>
          <w:p w14:paraId="21732080" w14:textId="77777777" w:rsidR="00DF38C3" w:rsidRDefault="00D46CFF">
            <w:pPr>
              <w:pStyle w:val="TableParagraph"/>
              <w:spacing w:line="224" w:lineRule="exact"/>
              <w:ind w:left="22"/>
              <w:rPr>
                <w:sz w:val="20"/>
              </w:rPr>
            </w:pPr>
            <w:r>
              <w:rPr>
                <w:spacing w:val="-2"/>
                <w:sz w:val="20"/>
              </w:rPr>
              <w:t>2,400</w:t>
            </w:r>
          </w:p>
        </w:tc>
      </w:tr>
      <w:tr w:rsidR="00DF38C3" w14:paraId="040B2E6D" w14:textId="77777777">
        <w:trPr>
          <w:trHeight w:val="248"/>
        </w:trPr>
        <w:tc>
          <w:tcPr>
            <w:tcW w:w="427" w:type="dxa"/>
          </w:tcPr>
          <w:p w14:paraId="52F7A814" w14:textId="77777777" w:rsidR="00DF38C3" w:rsidRDefault="00D46CFF">
            <w:pPr>
              <w:pStyle w:val="TableParagraph"/>
              <w:spacing w:before="1"/>
              <w:ind w:left="28" w:right="3"/>
              <w:rPr>
                <w:sz w:val="20"/>
              </w:rPr>
            </w:pPr>
            <w:r>
              <w:rPr>
                <w:spacing w:val="-5"/>
                <w:sz w:val="20"/>
              </w:rPr>
              <w:t>12</w:t>
            </w:r>
          </w:p>
        </w:tc>
        <w:tc>
          <w:tcPr>
            <w:tcW w:w="7516" w:type="dxa"/>
          </w:tcPr>
          <w:p w14:paraId="01F7E65B" w14:textId="77777777" w:rsidR="00DF38C3" w:rsidRDefault="00D46CFF">
            <w:pPr>
              <w:pStyle w:val="TableParagraph"/>
              <w:spacing w:before="1"/>
              <w:ind w:left="32"/>
              <w:jc w:val="left"/>
              <w:rPr>
                <w:sz w:val="20"/>
              </w:rPr>
            </w:pPr>
            <w:r>
              <w:rPr>
                <w:spacing w:val="-2"/>
                <w:sz w:val="20"/>
              </w:rPr>
              <w:t>Строительство котельной</w:t>
            </w:r>
            <w:r>
              <w:rPr>
                <w:sz w:val="20"/>
              </w:rPr>
              <w:t xml:space="preserve"> </w:t>
            </w:r>
            <w:r>
              <w:rPr>
                <w:spacing w:val="-2"/>
                <w:sz w:val="20"/>
              </w:rPr>
              <w:t>№</w:t>
            </w:r>
            <w:r>
              <w:rPr>
                <w:spacing w:val="-1"/>
                <w:sz w:val="20"/>
              </w:rPr>
              <w:t xml:space="preserve"> </w:t>
            </w:r>
            <w:r>
              <w:rPr>
                <w:spacing w:val="-2"/>
                <w:sz w:val="20"/>
              </w:rPr>
              <w:t>12</w:t>
            </w:r>
            <w:r>
              <w:rPr>
                <w:sz w:val="20"/>
              </w:rPr>
              <w:t xml:space="preserve"> </w:t>
            </w:r>
            <w:r>
              <w:rPr>
                <w:spacing w:val="-2"/>
                <w:sz w:val="20"/>
              </w:rPr>
              <w:t>блочно-модульного</w:t>
            </w:r>
            <w:r>
              <w:rPr>
                <w:spacing w:val="1"/>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0,55</w:t>
            </w:r>
            <w:r>
              <w:rPr>
                <w:sz w:val="20"/>
              </w:rPr>
              <w:t xml:space="preserve"> </w:t>
            </w:r>
            <w:r>
              <w:rPr>
                <w:spacing w:val="-5"/>
                <w:sz w:val="20"/>
              </w:rPr>
              <w:t>МВт</w:t>
            </w:r>
          </w:p>
        </w:tc>
        <w:tc>
          <w:tcPr>
            <w:tcW w:w="1843" w:type="dxa"/>
          </w:tcPr>
          <w:p w14:paraId="1E4CD16E" w14:textId="77777777" w:rsidR="00DF38C3" w:rsidRDefault="00D46CFF">
            <w:pPr>
              <w:pStyle w:val="TableParagraph"/>
              <w:spacing w:before="1"/>
              <w:ind w:left="25"/>
              <w:rPr>
                <w:sz w:val="20"/>
              </w:rPr>
            </w:pPr>
            <w:r>
              <w:rPr>
                <w:sz w:val="20"/>
              </w:rPr>
              <w:t>2,</w:t>
            </w:r>
            <w:r>
              <w:rPr>
                <w:spacing w:val="-6"/>
                <w:sz w:val="20"/>
              </w:rPr>
              <w:t xml:space="preserve"> </w:t>
            </w:r>
            <w:r>
              <w:rPr>
                <w:spacing w:val="-5"/>
                <w:sz w:val="20"/>
              </w:rPr>
              <w:t>400</w:t>
            </w:r>
          </w:p>
        </w:tc>
      </w:tr>
      <w:tr w:rsidR="00DF38C3" w14:paraId="5725ACF1" w14:textId="77777777">
        <w:trPr>
          <w:trHeight w:val="246"/>
        </w:trPr>
        <w:tc>
          <w:tcPr>
            <w:tcW w:w="427" w:type="dxa"/>
          </w:tcPr>
          <w:p w14:paraId="3C00BE53" w14:textId="77777777" w:rsidR="00DF38C3" w:rsidRDefault="00D46CFF">
            <w:pPr>
              <w:pStyle w:val="TableParagraph"/>
              <w:spacing w:line="225" w:lineRule="exact"/>
              <w:ind w:left="28" w:right="3"/>
              <w:rPr>
                <w:sz w:val="20"/>
              </w:rPr>
            </w:pPr>
            <w:r>
              <w:rPr>
                <w:spacing w:val="-5"/>
                <w:sz w:val="20"/>
              </w:rPr>
              <w:t>13</w:t>
            </w:r>
          </w:p>
        </w:tc>
        <w:tc>
          <w:tcPr>
            <w:tcW w:w="7516" w:type="dxa"/>
          </w:tcPr>
          <w:p w14:paraId="03924EDF" w14:textId="77777777" w:rsidR="00DF38C3" w:rsidRDefault="00D46CFF">
            <w:pPr>
              <w:pStyle w:val="TableParagraph"/>
              <w:spacing w:line="225" w:lineRule="exact"/>
              <w:ind w:left="32"/>
              <w:jc w:val="left"/>
              <w:rPr>
                <w:sz w:val="20"/>
              </w:rPr>
            </w:pPr>
            <w:r>
              <w:rPr>
                <w:spacing w:val="-2"/>
                <w:sz w:val="20"/>
              </w:rPr>
              <w:t>Строительство котельной</w:t>
            </w:r>
            <w:r>
              <w:rPr>
                <w:sz w:val="20"/>
              </w:rPr>
              <w:t xml:space="preserve"> </w:t>
            </w:r>
            <w:r>
              <w:rPr>
                <w:spacing w:val="-2"/>
                <w:sz w:val="20"/>
              </w:rPr>
              <w:t>№</w:t>
            </w:r>
            <w:r>
              <w:rPr>
                <w:spacing w:val="-1"/>
                <w:sz w:val="20"/>
              </w:rPr>
              <w:t xml:space="preserve"> </w:t>
            </w:r>
            <w:r>
              <w:rPr>
                <w:spacing w:val="-2"/>
                <w:sz w:val="20"/>
              </w:rPr>
              <w:t>13</w:t>
            </w:r>
            <w:r>
              <w:rPr>
                <w:sz w:val="20"/>
              </w:rPr>
              <w:t xml:space="preserve"> </w:t>
            </w:r>
            <w:r>
              <w:rPr>
                <w:spacing w:val="-2"/>
                <w:sz w:val="20"/>
              </w:rPr>
              <w:t>блочно-модульного</w:t>
            </w:r>
            <w:r>
              <w:rPr>
                <w:spacing w:val="1"/>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 xml:space="preserve">1,5 </w:t>
            </w:r>
            <w:r>
              <w:rPr>
                <w:spacing w:val="-5"/>
                <w:sz w:val="20"/>
              </w:rPr>
              <w:t>МВт</w:t>
            </w:r>
          </w:p>
        </w:tc>
        <w:tc>
          <w:tcPr>
            <w:tcW w:w="1843" w:type="dxa"/>
          </w:tcPr>
          <w:p w14:paraId="1EE876E3" w14:textId="77777777" w:rsidR="00DF38C3" w:rsidRDefault="00D46CFF">
            <w:pPr>
              <w:pStyle w:val="TableParagraph"/>
              <w:spacing w:line="225" w:lineRule="exact"/>
              <w:ind w:left="25"/>
              <w:rPr>
                <w:sz w:val="20"/>
              </w:rPr>
            </w:pPr>
            <w:r>
              <w:rPr>
                <w:sz w:val="20"/>
              </w:rPr>
              <w:t>4,</w:t>
            </w:r>
            <w:r>
              <w:rPr>
                <w:spacing w:val="-6"/>
                <w:sz w:val="20"/>
              </w:rPr>
              <w:t xml:space="preserve"> </w:t>
            </w:r>
            <w:r>
              <w:rPr>
                <w:spacing w:val="-5"/>
                <w:sz w:val="20"/>
              </w:rPr>
              <w:t>350</w:t>
            </w:r>
          </w:p>
        </w:tc>
      </w:tr>
      <w:tr w:rsidR="00DF38C3" w14:paraId="26D9F5BC" w14:textId="77777777">
        <w:trPr>
          <w:trHeight w:val="248"/>
        </w:trPr>
        <w:tc>
          <w:tcPr>
            <w:tcW w:w="427" w:type="dxa"/>
          </w:tcPr>
          <w:p w14:paraId="5B688885" w14:textId="77777777" w:rsidR="00DF38C3" w:rsidRDefault="00D46CFF">
            <w:pPr>
              <w:pStyle w:val="TableParagraph"/>
              <w:spacing w:before="2"/>
              <w:ind w:left="28" w:right="3"/>
              <w:rPr>
                <w:sz w:val="20"/>
              </w:rPr>
            </w:pPr>
            <w:r>
              <w:rPr>
                <w:spacing w:val="-5"/>
                <w:sz w:val="20"/>
              </w:rPr>
              <w:t>14</w:t>
            </w:r>
          </w:p>
        </w:tc>
        <w:tc>
          <w:tcPr>
            <w:tcW w:w="7516" w:type="dxa"/>
          </w:tcPr>
          <w:p w14:paraId="544A3087" w14:textId="77777777" w:rsidR="00DF38C3" w:rsidRDefault="00D46CFF">
            <w:pPr>
              <w:pStyle w:val="TableParagraph"/>
              <w:spacing w:before="2"/>
              <w:ind w:left="32"/>
              <w:jc w:val="left"/>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14</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3D349F8F" w14:textId="77777777" w:rsidR="00DF38C3" w:rsidRDefault="00D46CFF">
            <w:pPr>
              <w:pStyle w:val="TableParagraph"/>
              <w:spacing w:before="2"/>
              <w:ind w:right="32"/>
              <w:rPr>
                <w:sz w:val="20"/>
              </w:rPr>
            </w:pPr>
            <w:r>
              <w:rPr>
                <w:spacing w:val="-2"/>
                <w:sz w:val="20"/>
              </w:rPr>
              <w:t>2,400</w:t>
            </w:r>
          </w:p>
        </w:tc>
      </w:tr>
      <w:tr w:rsidR="00DF38C3" w14:paraId="7A61FCEC" w14:textId="77777777">
        <w:trPr>
          <w:trHeight w:val="246"/>
        </w:trPr>
        <w:tc>
          <w:tcPr>
            <w:tcW w:w="427" w:type="dxa"/>
          </w:tcPr>
          <w:p w14:paraId="12B4FD66" w14:textId="77777777" w:rsidR="00DF38C3" w:rsidRDefault="00D46CFF">
            <w:pPr>
              <w:pStyle w:val="TableParagraph"/>
              <w:spacing w:line="226" w:lineRule="exact"/>
              <w:ind w:left="28" w:right="3"/>
              <w:rPr>
                <w:sz w:val="20"/>
              </w:rPr>
            </w:pPr>
            <w:r>
              <w:rPr>
                <w:spacing w:val="-5"/>
                <w:sz w:val="20"/>
              </w:rPr>
              <w:t>15</w:t>
            </w:r>
          </w:p>
        </w:tc>
        <w:tc>
          <w:tcPr>
            <w:tcW w:w="7516" w:type="dxa"/>
          </w:tcPr>
          <w:p w14:paraId="4469EC33" w14:textId="77777777" w:rsidR="00DF38C3" w:rsidRDefault="00D46CFF">
            <w:pPr>
              <w:pStyle w:val="TableParagraph"/>
              <w:spacing w:line="226" w:lineRule="exact"/>
              <w:ind w:left="32"/>
              <w:jc w:val="left"/>
              <w:rPr>
                <w:sz w:val="20"/>
              </w:rPr>
            </w:pPr>
            <w:r>
              <w:rPr>
                <w:spacing w:val="-2"/>
                <w:sz w:val="20"/>
              </w:rPr>
              <w:t>Строительство 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1"/>
                <w:sz w:val="20"/>
              </w:rPr>
              <w:t xml:space="preserve"> </w:t>
            </w:r>
            <w:r>
              <w:rPr>
                <w:spacing w:val="-2"/>
                <w:sz w:val="20"/>
              </w:rPr>
              <w:t>типа</w:t>
            </w:r>
            <w:r>
              <w:rPr>
                <w:sz w:val="20"/>
              </w:rPr>
              <w:t xml:space="preserve"> </w:t>
            </w:r>
            <w:r>
              <w:rPr>
                <w:spacing w:val="-2"/>
                <w:sz w:val="20"/>
              </w:rPr>
              <w:t>мощностью</w:t>
            </w:r>
            <w:r>
              <w:rPr>
                <w:spacing w:val="1"/>
                <w:sz w:val="20"/>
              </w:rPr>
              <w:t xml:space="preserve"> </w:t>
            </w:r>
            <w:r>
              <w:rPr>
                <w:spacing w:val="-2"/>
                <w:sz w:val="20"/>
              </w:rPr>
              <w:t xml:space="preserve">0,5 </w:t>
            </w:r>
            <w:r>
              <w:rPr>
                <w:spacing w:val="-5"/>
                <w:sz w:val="20"/>
              </w:rPr>
              <w:t>МВт</w:t>
            </w:r>
          </w:p>
        </w:tc>
        <w:tc>
          <w:tcPr>
            <w:tcW w:w="1843" w:type="dxa"/>
          </w:tcPr>
          <w:p w14:paraId="2E973892" w14:textId="77777777" w:rsidR="00DF38C3" w:rsidRDefault="00D46CFF">
            <w:pPr>
              <w:pStyle w:val="TableParagraph"/>
              <w:spacing w:line="226" w:lineRule="exact"/>
              <w:ind w:left="22"/>
              <w:rPr>
                <w:sz w:val="20"/>
              </w:rPr>
            </w:pPr>
            <w:r>
              <w:rPr>
                <w:spacing w:val="-2"/>
                <w:sz w:val="20"/>
              </w:rPr>
              <w:t>2,300</w:t>
            </w:r>
          </w:p>
        </w:tc>
      </w:tr>
      <w:tr w:rsidR="00DF38C3" w14:paraId="3CCE2A2A" w14:textId="77777777">
        <w:trPr>
          <w:trHeight w:val="249"/>
        </w:trPr>
        <w:tc>
          <w:tcPr>
            <w:tcW w:w="427" w:type="dxa"/>
          </w:tcPr>
          <w:p w14:paraId="1C30D94E" w14:textId="77777777" w:rsidR="00DF38C3" w:rsidRDefault="00D46CFF">
            <w:pPr>
              <w:pStyle w:val="TableParagraph"/>
              <w:ind w:left="28" w:right="3"/>
              <w:rPr>
                <w:sz w:val="20"/>
              </w:rPr>
            </w:pPr>
            <w:r>
              <w:rPr>
                <w:spacing w:val="-5"/>
                <w:sz w:val="20"/>
              </w:rPr>
              <w:t>16</w:t>
            </w:r>
          </w:p>
        </w:tc>
        <w:tc>
          <w:tcPr>
            <w:tcW w:w="7516" w:type="dxa"/>
          </w:tcPr>
          <w:p w14:paraId="190D4AA6" w14:textId="77777777" w:rsidR="00DF38C3" w:rsidRDefault="00D46CFF">
            <w:pPr>
              <w:pStyle w:val="TableParagraph"/>
              <w:ind w:left="32"/>
              <w:jc w:val="left"/>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0,65</w:t>
            </w:r>
            <w:r>
              <w:rPr>
                <w:sz w:val="20"/>
              </w:rPr>
              <w:t xml:space="preserve"> </w:t>
            </w:r>
            <w:r>
              <w:rPr>
                <w:spacing w:val="-5"/>
                <w:sz w:val="20"/>
              </w:rPr>
              <w:t>МВт</w:t>
            </w:r>
          </w:p>
        </w:tc>
        <w:tc>
          <w:tcPr>
            <w:tcW w:w="1843" w:type="dxa"/>
          </w:tcPr>
          <w:p w14:paraId="2DF57675" w14:textId="77777777" w:rsidR="00DF38C3" w:rsidRDefault="00D46CFF">
            <w:pPr>
              <w:pStyle w:val="TableParagraph"/>
              <w:ind w:left="22"/>
              <w:rPr>
                <w:sz w:val="20"/>
              </w:rPr>
            </w:pPr>
            <w:r>
              <w:rPr>
                <w:spacing w:val="-2"/>
                <w:sz w:val="20"/>
              </w:rPr>
              <w:t>2,700</w:t>
            </w:r>
          </w:p>
        </w:tc>
      </w:tr>
      <w:tr w:rsidR="00DF38C3" w14:paraId="0DA13952" w14:textId="77777777">
        <w:trPr>
          <w:trHeight w:val="245"/>
        </w:trPr>
        <w:tc>
          <w:tcPr>
            <w:tcW w:w="427" w:type="dxa"/>
          </w:tcPr>
          <w:p w14:paraId="4C3467EC" w14:textId="77777777" w:rsidR="00DF38C3" w:rsidRDefault="00D46CFF">
            <w:pPr>
              <w:pStyle w:val="TableParagraph"/>
              <w:spacing w:line="225" w:lineRule="exact"/>
              <w:ind w:left="28" w:right="3"/>
              <w:rPr>
                <w:sz w:val="20"/>
              </w:rPr>
            </w:pPr>
            <w:r>
              <w:rPr>
                <w:spacing w:val="-5"/>
                <w:sz w:val="20"/>
              </w:rPr>
              <w:t>17</w:t>
            </w:r>
          </w:p>
        </w:tc>
        <w:tc>
          <w:tcPr>
            <w:tcW w:w="7516" w:type="dxa"/>
          </w:tcPr>
          <w:p w14:paraId="11839A56" w14:textId="77777777" w:rsidR="00DF38C3" w:rsidRDefault="00D46CFF">
            <w:pPr>
              <w:pStyle w:val="TableParagraph"/>
              <w:spacing w:line="225" w:lineRule="exact"/>
              <w:ind w:left="32"/>
              <w:jc w:val="left"/>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00C4814E" w14:textId="77777777" w:rsidR="00DF38C3" w:rsidRDefault="00D46CFF">
            <w:pPr>
              <w:pStyle w:val="TableParagraph"/>
              <w:spacing w:line="225" w:lineRule="exact"/>
              <w:ind w:left="22"/>
              <w:rPr>
                <w:sz w:val="20"/>
              </w:rPr>
            </w:pPr>
            <w:r>
              <w:rPr>
                <w:spacing w:val="-2"/>
                <w:sz w:val="20"/>
              </w:rPr>
              <w:t>2,400</w:t>
            </w:r>
          </w:p>
        </w:tc>
      </w:tr>
      <w:tr w:rsidR="00DF38C3" w14:paraId="2C7695B6" w14:textId="77777777">
        <w:trPr>
          <w:trHeight w:val="249"/>
        </w:trPr>
        <w:tc>
          <w:tcPr>
            <w:tcW w:w="427" w:type="dxa"/>
          </w:tcPr>
          <w:p w14:paraId="7D20CA2A" w14:textId="77777777" w:rsidR="00DF38C3" w:rsidRDefault="00D46CFF">
            <w:pPr>
              <w:pStyle w:val="TableParagraph"/>
              <w:spacing w:before="1"/>
              <w:ind w:left="28" w:right="3"/>
              <w:rPr>
                <w:sz w:val="20"/>
              </w:rPr>
            </w:pPr>
            <w:r>
              <w:rPr>
                <w:spacing w:val="-5"/>
                <w:sz w:val="20"/>
              </w:rPr>
              <w:t>18</w:t>
            </w:r>
          </w:p>
        </w:tc>
        <w:tc>
          <w:tcPr>
            <w:tcW w:w="7516" w:type="dxa"/>
          </w:tcPr>
          <w:p w14:paraId="6DF8AE9E" w14:textId="77777777" w:rsidR="00DF38C3" w:rsidRDefault="00D46CFF">
            <w:pPr>
              <w:pStyle w:val="TableParagraph"/>
              <w:spacing w:before="1"/>
              <w:ind w:left="32"/>
              <w:jc w:val="left"/>
              <w:rPr>
                <w:sz w:val="20"/>
              </w:rPr>
            </w:pPr>
            <w:r>
              <w:rPr>
                <w:spacing w:val="-2"/>
                <w:sz w:val="20"/>
              </w:rPr>
              <w:t>Строительство</w:t>
            </w:r>
            <w:r>
              <w:rPr>
                <w:spacing w:val="-3"/>
                <w:sz w:val="20"/>
              </w:rPr>
              <w:t xml:space="preserve"> </w:t>
            </w:r>
            <w:r>
              <w:rPr>
                <w:spacing w:val="-2"/>
                <w:sz w:val="20"/>
              </w:rPr>
              <w:t>котельной</w:t>
            </w:r>
            <w:r>
              <w:rPr>
                <w:sz w:val="20"/>
              </w:rPr>
              <w:t xml:space="preserve"> </w:t>
            </w:r>
            <w:r>
              <w:rPr>
                <w:spacing w:val="-2"/>
                <w:sz w:val="20"/>
              </w:rPr>
              <w:t>№</w:t>
            </w:r>
            <w:r>
              <w:rPr>
                <w:spacing w:val="-1"/>
                <w:sz w:val="20"/>
              </w:rPr>
              <w:t xml:space="preserve"> </w:t>
            </w:r>
            <w:r>
              <w:rPr>
                <w:spacing w:val="-2"/>
                <w:sz w:val="20"/>
              </w:rPr>
              <w:t>15</w:t>
            </w:r>
            <w:r>
              <w:rPr>
                <w:sz w:val="20"/>
              </w:rPr>
              <w:t xml:space="preserve"> </w:t>
            </w:r>
            <w:r>
              <w:rPr>
                <w:spacing w:val="-2"/>
                <w:sz w:val="20"/>
              </w:rPr>
              <w:t>блочно-модульного</w:t>
            </w:r>
            <w:r>
              <w:rPr>
                <w:spacing w:val="3"/>
                <w:sz w:val="20"/>
              </w:rPr>
              <w:t xml:space="preserve"> </w:t>
            </w:r>
            <w:r>
              <w:rPr>
                <w:spacing w:val="-2"/>
                <w:sz w:val="20"/>
              </w:rPr>
              <w:t>типа</w:t>
            </w:r>
            <w:r>
              <w:rPr>
                <w:sz w:val="20"/>
              </w:rPr>
              <w:t xml:space="preserve"> </w:t>
            </w:r>
            <w:r>
              <w:rPr>
                <w:spacing w:val="-2"/>
                <w:sz w:val="20"/>
              </w:rPr>
              <w:t>мощностью 0,55</w:t>
            </w:r>
            <w:r>
              <w:rPr>
                <w:sz w:val="20"/>
              </w:rPr>
              <w:t xml:space="preserve"> </w:t>
            </w:r>
            <w:r>
              <w:rPr>
                <w:spacing w:val="-5"/>
                <w:sz w:val="20"/>
              </w:rPr>
              <w:t>МВт</w:t>
            </w:r>
          </w:p>
        </w:tc>
        <w:tc>
          <w:tcPr>
            <w:tcW w:w="1843" w:type="dxa"/>
          </w:tcPr>
          <w:p w14:paraId="784FE7A5" w14:textId="77777777" w:rsidR="00DF38C3" w:rsidRDefault="00D46CFF">
            <w:pPr>
              <w:pStyle w:val="TableParagraph"/>
              <w:spacing w:before="1"/>
              <w:ind w:left="22"/>
              <w:rPr>
                <w:sz w:val="20"/>
              </w:rPr>
            </w:pPr>
            <w:r>
              <w:rPr>
                <w:spacing w:val="-2"/>
                <w:sz w:val="20"/>
              </w:rPr>
              <w:t>2,400</w:t>
            </w:r>
          </w:p>
        </w:tc>
      </w:tr>
      <w:tr w:rsidR="00DF38C3" w14:paraId="05E03D73" w14:textId="77777777">
        <w:trPr>
          <w:trHeight w:val="257"/>
        </w:trPr>
        <w:tc>
          <w:tcPr>
            <w:tcW w:w="7943" w:type="dxa"/>
            <w:gridSpan w:val="2"/>
          </w:tcPr>
          <w:p w14:paraId="5C5A28D4" w14:textId="77777777" w:rsidR="00DF38C3" w:rsidRDefault="00D46CFF">
            <w:pPr>
              <w:pStyle w:val="TableParagraph"/>
              <w:spacing w:before="8"/>
              <w:ind w:left="15"/>
              <w:rPr>
                <w:rFonts w:ascii="Arial" w:hAnsi="Arial"/>
                <w:b/>
                <w:sz w:val="20"/>
              </w:rPr>
            </w:pPr>
            <w:r>
              <w:rPr>
                <w:rFonts w:ascii="Arial" w:hAnsi="Arial"/>
                <w:b/>
                <w:spacing w:val="-2"/>
                <w:sz w:val="20"/>
              </w:rPr>
              <w:t>Итого:</w:t>
            </w:r>
          </w:p>
        </w:tc>
        <w:tc>
          <w:tcPr>
            <w:tcW w:w="1843" w:type="dxa"/>
          </w:tcPr>
          <w:p w14:paraId="09DD3253" w14:textId="77777777" w:rsidR="00DF38C3" w:rsidRDefault="00D46CFF">
            <w:pPr>
              <w:pStyle w:val="TableParagraph"/>
              <w:spacing w:before="8"/>
              <w:ind w:left="22"/>
              <w:rPr>
                <w:rFonts w:ascii="Arial"/>
                <w:b/>
                <w:sz w:val="20"/>
              </w:rPr>
            </w:pPr>
            <w:r>
              <w:rPr>
                <w:rFonts w:ascii="Arial"/>
                <w:b/>
                <w:spacing w:val="-2"/>
                <w:sz w:val="20"/>
              </w:rPr>
              <w:t>54,74</w:t>
            </w:r>
          </w:p>
        </w:tc>
      </w:tr>
    </w:tbl>
    <w:p w14:paraId="06A20719" w14:textId="77777777" w:rsidR="00DF38C3" w:rsidRDefault="00DF38C3">
      <w:pPr>
        <w:pStyle w:val="a3"/>
        <w:spacing w:before="158"/>
      </w:pPr>
    </w:p>
    <w:p w14:paraId="10F704E7" w14:textId="77777777" w:rsidR="00DF38C3" w:rsidRDefault="00D46CFF">
      <w:pPr>
        <w:pStyle w:val="a3"/>
        <w:spacing w:line="367" w:lineRule="auto"/>
        <w:ind w:left="426" w:right="422" w:firstLine="708"/>
        <w:jc w:val="both"/>
      </w:pPr>
      <w:r>
        <w:t xml:space="preserve">Для строительства новых источников теплоснабжения в сельском </w:t>
      </w:r>
      <w:proofErr w:type="gramStart"/>
      <w:r>
        <w:t>поселении</w:t>
      </w:r>
      <w:r>
        <w:rPr>
          <w:spacing w:val="80"/>
        </w:rPr>
        <w:t xml:space="preserve">  </w:t>
      </w:r>
      <w:r>
        <w:t>Ягодное</w:t>
      </w:r>
      <w:proofErr w:type="gramEnd"/>
      <w:r>
        <w:rPr>
          <w:spacing w:val="80"/>
        </w:rPr>
        <w:t xml:space="preserve">  </w:t>
      </w:r>
      <w:proofErr w:type="gramStart"/>
      <w:r>
        <w:t>необходимы</w:t>
      </w:r>
      <w:r>
        <w:rPr>
          <w:spacing w:val="80"/>
        </w:rPr>
        <w:t xml:space="preserve">  </w:t>
      </w:r>
      <w:r>
        <w:t>капитальные</w:t>
      </w:r>
      <w:proofErr w:type="gramEnd"/>
      <w:r>
        <w:rPr>
          <w:spacing w:val="80"/>
        </w:rPr>
        <w:t xml:space="preserve">  </w:t>
      </w:r>
      <w:proofErr w:type="gramStart"/>
      <w:r>
        <w:t>вложения</w:t>
      </w:r>
      <w:r>
        <w:rPr>
          <w:spacing w:val="80"/>
        </w:rPr>
        <w:t xml:space="preserve">  </w:t>
      </w:r>
      <w:r>
        <w:t>в</w:t>
      </w:r>
      <w:proofErr w:type="gramEnd"/>
      <w:r>
        <w:rPr>
          <w:spacing w:val="80"/>
        </w:rPr>
        <w:t xml:space="preserve">  </w:t>
      </w:r>
      <w:r>
        <w:t>размере 54,74 млн. руб. (вариант 1 и вариант 2).</w:t>
      </w:r>
    </w:p>
    <w:p w14:paraId="6F83DBF2" w14:textId="77777777" w:rsidR="00DF38C3" w:rsidRDefault="00D46CFF">
      <w:pPr>
        <w:pStyle w:val="a3"/>
        <w:spacing w:line="364" w:lineRule="auto"/>
        <w:ind w:left="426" w:right="424" w:firstLine="708"/>
        <w:jc w:val="both"/>
      </w:pPr>
      <w:r>
        <w:t>Финансовые</w:t>
      </w:r>
      <w:r>
        <w:rPr>
          <w:spacing w:val="-14"/>
        </w:rPr>
        <w:t xml:space="preserve"> </w:t>
      </w:r>
      <w:r>
        <w:t>затраты</w:t>
      </w:r>
      <w:r>
        <w:rPr>
          <w:spacing w:val="-14"/>
        </w:rPr>
        <w:t xml:space="preserve"> </w:t>
      </w:r>
      <w:r>
        <w:t>на</w:t>
      </w:r>
      <w:r>
        <w:rPr>
          <w:spacing w:val="-14"/>
        </w:rPr>
        <w:t xml:space="preserve"> </w:t>
      </w:r>
      <w:r>
        <w:t>реконструкцию</w:t>
      </w:r>
      <w:r>
        <w:rPr>
          <w:spacing w:val="-11"/>
        </w:rPr>
        <w:t xml:space="preserve"> </w:t>
      </w:r>
      <w:r>
        <w:t>существующих</w:t>
      </w:r>
      <w:r>
        <w:rPr>
          <w:spacing w:val="-15"/>
        </w:rPr>
        <w:t xml:space="preserve"> </w:t>
      </w:r>
      <w:r>
        <w:t>источников</w:t>
      </w:r>
      <w:r>
        <w:rPr>
          <w:spacing w:val="-13"/>
        </w:rPr>
        <w:t xml:space="preserve"> </w:t>
      </w:r>
      <w:r>
        <w:t xml:space="preserve">тепловой энергии </w:t>
      </w:r>
      <w:proofErr w:type="spellStart"/>
      <w:r>
        <w:t>с.п</w:t>
      </w:r>
      <w:proofErr w:type="spellEnd"/>
      <w:r>
        <w:t>. Ягодное представлены в таблице 23 (вариант 4).</w:t>
      </w:r>
    </w:p>
    <w:p w14:paraId="3099BE70"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152B9B58" w14:textId="77777777" w:rsidR="00DF38C3" w:rsidRDefault="00D46CFF">
      <w:pPr>
        <w:pStyle w:val="a3"/>
        <w:spacing w:before="78" w:line="364" w:lineRule="auto"/>
        <w:ind w:left="426" w:right="419"/>
        <w:jc w:val="both"/>
      </w:pPr>
      <w:r>
        <w:rPr>
          <w:w w:val="110"/>
        </w:rPr>
        <w:lastRenderedPageBreak/>
        <w:t xml:space="preserve">Таблица 23 </w:t>
      </w:r>
      <w:r>
        <w:rPr>
          <w:w w:val="130"/>
        </w:rPr>
        <w:t xml:space="preserve">– </w:t>
      </w:r>
      <w:r>
        <w:rPr>
          <w:w w:val="110"/>
        </w:rPr>
        <w:t xml:space="preserve">Финансовые потребности на реконструкцию существующих </w:t>
      </w:r>
      <w:r>
        <w:t>котельных в сельском поселении Ягодное (вариант 4).</w:t>
      </w:r>
    </w:p>
    <w:tbl>
      <w:tblPr>
        <w:tblStyle w:val="TableNormal"/>
        <w:tblW w:w="0" w:type="auto"/>
        <w:tblInd w:w="2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88"/>
        <w:gridCol w:w="3447"/>
        <w:gridCol w:w="3447"/>
        <w:gridCol w:w="2326"/>
      </w:tblGrid>
      <w:tr w:rsidR="00DF38C3" w14:paraId="12FE1E74" w14:textId="77777777">
        <w:trPr>
          <w:trHeight w:val="687"/>
        </w:trPr>
        <w:tc>
          <w:tcPr>
            <w:tcW w:w="588" w:type="dxa"/>
          </w:tcPr>
          <w:p w14:paraId="44F32B7A" w14:textId="77777777" w:rsidR="00DF38C3" w:rsidRDefault="00D46CFF">
            <w:pPr>
              <w:pStyle w:val="TableParagraph"/>
              <w:spacing w:before="114"/>
              <w:ind w:left="162" w:right="141" w:firstLine="28"/>
              <w:jc w:val="left"/>
              <w:rPr>
                <w:sz w:val="20"/>
              </w:rPr>
            </w:pPr>
            <w:r>
              <w:rPr>
                <w:spacing w:val="-10"/>
                <w:sz w:val="20"/>
              </w:rPr>
              <w:t xml:space="preserve">№ </w:t>
            </w:r>
            <w:r>
              <w:rPr>
                <w:spacing w:val="-8"/>
                <w:sz w:val="20"/>
              </w:rPr>
              <w:t>п/п</w:t>
            </w:r>
          </w:p>
        </w:tc>
        <w:tc>
          <w:tcPr>
            <w:tcW w:w="3447" w:type="dxa"/>
          </w:tcPr>
          <w:p w14:paraId="3FD7BD1D" w14:textId="77777777" w:rsidR="00DF38C3" w:rsidRDefault="00D46CFF">
            <w:pPr>
              <w:pStyle w:val="TableParagraph"/>
              <w:spacing w:before="114"/>
              <w:ind w:left="899" w:right="486" w:hanging="365"/>
              <w:jc w:val="left"/>
              <w:rPr>
                <w:sz w:val="20"/>
              </w:rPr>
            </w:pPr>
            <w:r>
              <w:rPr>
                <w:spacing w:val="-4"/>
                <w:sz w:val="20"/>
              </w:rPr>
              <w:t>Наименование</w:t>
            </w:r>
            <w:r>
              <w:rPr>
                <w:spacing w:val="-17"/>
                <w:sz w:val="20"/>
              </w:rPr>
              <w:t xml:space="preserve"> </w:t>
            </w:r>
            <w:r>
              <w:rPr>
                <w:spacing w:val="-4"/>
                <w:sz w:val="20"/>
              </w:rPr>
              <w:t xml:space="preserve">источника </w:t>
            </w:r>
            <w:r>
              <w:rPr>
                <w:sz w:val="20"/>
              </w:rPr>
              <w:t>тепловой энергии</w:t>
            </w:r>
          </w:p>
        </w:tc>
        <w:tc>
          <w:tcPr>
            <w:tcW w:w="3447" w:type="dxa"/>
          </w:tcPr>
          <w:p w14:paraId="527EDA8D" w14:textId="77777777" w:rsidR="00DF38C3" w:rsidRDefault="00D46CFF">
            <w:pPr>
              <w:pStyle w:val="TableParagraph"/>
              <w:spacing w:before="114"/>
              <w:ind w:left="1268" w:right="486" w:hanging="646"/>
              <w:jc w:val="left"/>
              <w:rPr>
                <w:sz w:val="20"/>
              </w:rPr>
            </w:pPr>
            <w:r>
              <w:rPr>
                <w:spacing w:val="-4"/>
                <w:sz w:val="20"/>
              </w:rPr>
              <w:t>Описание</w:t>
            </w:r>
            <w:r>
              <w:rPr>
                <w:spacing w:val="-15"/>
                <w:sz w:val="20"/>
              </w:rPr>
              <w:t xml:space="preserve"> </w:t>
            </w:r>
            <w:r>
              <w:rPr>
                <w:spacing w:val="-4"/>
                <w:sz w:val="20"/>
              </w:rPr>
              <w:t xml:space="preserve">мероприятий </w:t>
            </w:r>
            <w:r>
              <w:rPr>
                <w:sz w:val="20"/>
              </w:rPr>
              <w:t>до 2033 г.</w:t>
            </w:r>
          </w:p>
        </w:tc>
        <w:tc>
          <w:tcPr>
            <w:tcW w:w="2326" w:type="dxa"/>
          </w:tcPr>
          <w:p w14:paraId="679324F8" w14:textId="77777777" w:rsidR="00DF38C3" w:rsidRDefault="00D46CFF">
            <w:pPr>
              <w:pStyle w:val="TableParagraph"/>
              <w:spacing w:line="226" w:lineRule="exact"/>
              <w:ind w:left="267" w:right="265" w:hanging="9"/>
              <w:rPr>
                <w:sz w:val="20"/>
              </w:rPr>
            </w:pPr>
            <w:r>
              <w:rPr>
                <w:spacing w:val="-2"/>
                <w:sz w:val="20"/>
              </w:rPr>
              <w:t>Ориентировочный объем</w:t>
            </w:r>
            <w:r>
              <w:rPr>
                <w:spacing w:val="-13"/>
                <w:sz w:val="20"/>
              </w:rPr>
              <w:t xml:space="preserve"> </w:t>
            </w:r>
            <w:r>
              <w:rPr>
                <w:spacing w:val="-2"/>
                <w:sz w:val="20"/>
              </w:rPr>
              <w:t xml:space="preserve">инвестиций, </w:t>
            </w:r>
            <w:r>
              <w:rPr>
                <w:sz w:val="20"/>
              </w:rPr>
              <w:t>тыс. руб.</w:t>
            </w:r>
          </w:p>
        </w:tc>
      </w:tr>
      <w:tr w:rsidR="00DF38C3" w14:paraId="3CF8FC09" w14:textId="77777777">
        <w:trPr>
          <w:trHeight w:val="690"/>
        </w:trPr>
        <w:tc>
          <w:tcPr>
            <w:tcW w:w="588" w:type="dxa"/>
          </w:tcPr>
          <w:p w14:paraId="39E3123F" w14:textId="77777777" w:rsidR="00DF38C3" w:rsidRDefault="00DF38C3">
            <w:pPr>
              <w:pStyle w:val="TableParagraph"/>
              <w:spacing w:before="1"/>
              <w:jc w:val="left"/>
              <w:rPr>
                <w:sz w:val="20"/>
              </w:rPr>
            </w:pPr>
          </w:p>
          <w:p w14:paraId="573FC703" w14:textId="77777777" w:rsidR="00DF38C3" w:rsidRDefault="00D46CFF">
            <w:pPr>
              <w:pStyle w:val="TableParagraph"/>
              <w:ind w:left="26"/>
              <w:rPr>
                <w:sz w:val="20"/>
              </w:rPr>
            </w:pPr>
            <w:r>
              <w:rPr>
                <w:spacing w:val="-10"/>
                <w:sz w:val="20"/>
              </w:rPr>
              <w:t>1</w:t>
            </w:r>
          </w:p>
        </w:tc>
        <w:tc>
          <w:tcPr>
            <w:tcW w:w="3447" w:type="dxa"/>
          </w:tcPr>
          <w:p w14:paraId="44C2ACE9" w14:textId="77777777" w:rsidR="00DF38C3" w:rsidRDefault="00D46CFF">
            <w:pPr>
              <w:pStyle w:val="TableParagraph"/>
              <w:spacing w:before="112" w:line="244" w:lineRule="auto"/>
              <w:ind w:left="1233" w:right="318" w:hanging="833"/>
              <w:jc w:val="left"/>
              <w:rPr>
                <w:sz w:val="20"/>
              </w:rPr>
            </w:pPr>
            <w:r>
              <w:rPr>
                <w:spacing w:val="-2"/>
                <w:sz w:val="20"/>
              </w:rPr>
              <w:t>Центральная</w:t>
            </w:r>
            <w:r>
              <w:rPr>
                <w:spacing w:val="-13"/>
                <w:sz w:val="20"/>
              </w:rPr>
              <w:t xml:space="preserve"> </w:t>
            </w:r>
            <w:r>
              <w:rPr>
                <w:spacing w:val="-2"/>
                <w:sz w:val="20"/>
              </w:rPr>
              <w:t>Котельная</w:t>
            </w:r>
            <w:r>
              <w:rPr>
                <w:spacing w:val="-10"/>
                <w:sz w:val="20"/>
              </w:rPr>
              <w:t xml:space="preserve"> </w:t>
            </w:r>
            <w:r>
              <w:rPr>
                <w:spacing w:val="-2"/>
                <w:sz w:val="20"/>
              </w:rPr>
              <w:t xml:space="preserve">№1 </w:t>
            </w:r>
            <w:r>
              <w:rPr>
                <w:sz w:val="20"/>
              </w:rPr>
              <w:t>с. Ягодное</w:t>
            </w:r>
          </w:p>
        </w:tc>
        <w:tc>
          <w:tcPr>
            <w:tcW w:w="3447" w:type="dxa"/>
          </w:tcPr>
          <w:p w14:paraId="7B7032EB" w14:textId="77777777" w:rsidR="00DF38C3" w:rsidRDefault="00D46CFF">
            <w:pPr>
              <w:pStyle w:val="TableParagraph"/>
              <w:ind w:left="140" w:right="123"/>
              <w:rPr>
                <w:sz w:val="20"/>
              </w:rPr>
            </w:pPr>
            <w:r>
              <w:rPr>
                <w:spacing w:val="-2"/>
                <w:sz w:val="20"/>
              </w:rPr>
              <w:t>Реконструкция</w:t>
            </w:r>
            <w:r>
              <w:rPr>
                <w:spacing w:val="-15"/>
                <w:sz w:val="20"/>
              </w:rPr>
              <w:t xml:space="preserve"> </w:t>
            </w:r>
            <w:r>
              <w:rPr>
                <w:spacing w:val="-2"/>
                <w:sz w:val="20"/>
              </w:rPr>
              <w:t>котельной.</w:t>
            </w:r>
            <w:r>
              <w:rPr>
                <w:spacing w:val="-13"/>
                <w:sz w:val="20"/>
              </w:rPr>
              <w:t xml:space="preserve"> </w:t>
            </w:r>
            <w:r>
              <w:rPr>
                <w:spacing w:val="-2"/>
                <w:sz w:val="20"/>
              </w:rPr>
              <w:t xml:space="preserve">Замена </w:t>
            </w:r>
            <w:r>
              <w:rPr>
                <w:sz w:val="20"/>
              </w:rPr>
              <w:t>изношенных котлоагрегатов</w:t>
            </w:r>
          </w:p>
          <w:p w14:paraId="1A5E5E21" w14:textId="77777777" w:rsidR="00DF38C3" w:rsidRDefault="00D46CFF">
            <w:pPr>
              <w:pStyle w:val="TableParagraph"/>
              <w:spacing w:line="215" w:lineRule="exact"/>
              <w:ind w:left="12"/>
              <w:rPr>
                <w:sz w:val="20"/>
              </w:rPr>
            </w:pPr>
            <w:r>
              <w:rPr>
                <w:sz w:val="20"/>
              </w:rPr>
              <w:t>НР-18</w:t>
            </w:r>
            <w:r>
              <w:rPr>
                <w:spacing w:val="-6"/>
                <w:sz w:val="20"/>
              </w:rPr>
              <w:t xml:space="preserve"> </w:t>
            </w:r>
            <w:r>
              <w:rPr>
                <w:sz w:val="20"/>
              </w:rPr>
              <w:t>(5</w:t>
            </w:r>
            <w:r>
              <w:rPr>
                <w:spacing w:val="-2"/>
                <w:sz w:val="20"/>
              </w:rPr>
              <w:t xml:space="preserve"> </w:t>
            </w:r>
            <w:r>
              <w:rPr>
                <w:sz w:val="20"/>
              </w:rPr>
              <w:t>шт.)</w:t>
            </w:r>
            <w:r>
              <w:rPr>
                <w:spacing w:val="44"/>
                <w:sz w:val="20"/>
              </w:rPr>
              <w:t xml:space="preserve"> </w:t>
            </w:r>
            <w:r>
              <w:rPr>
                <w:sz w:val="20"/>
              </w:rPr>
              <w:t>на</w:t>
            </w:r>
            <w:r>
              <w:rPr>
                <w:spacing w:val="-2"/>
                <w:sz w:val="20"/>
              </w:rPr>
              <w:t xml:space="preserve"> аналогичные</w:t>
            </w:r>
          </w:p>
        </w:tc>
        <w:tc>
          <w:tcPr>
            <w:tcW w:w="2326" w:type="dxa"/>
          </w:tcPr>
          <w:p w14:paraId="314DDC19" w14:textId="77777777" w:rsidR="00DF38C3" w:rsidRDefault="00DF38C3">
            <w:pPr>
              <w:pStyle w:val="TableParagraph"/>
              <w:spacing w:before="1"/>
              <w:jc w:val="left"/>
              <w:rPr>
                <w:sz w:val="20"/>
              </w:rPr>
            </w:pPr>
          </w:p>
          <w:p w14:paraId="13018932" w14:textId="77777777" w:rsidR="00DF38C3" w:rsidRDefault="00D46CFF">
            <w:pPr>
              <w:pStyle w:val="TableParagraph"/>
              <w:ind w:left="13"/>
              <w:rPr>
                <w:sz w:val="20"/>
              </w:rPr>
            </w:pPr>
            <w:r>
              <w:rPr>
                <w:spacing w:val="-2"/>
                <w:sz w:val="20"/>
              </w:rPr>
              <w:t>1500,00</w:t>
            </w:r>
          </w:p>
        </w:tc>
      </w:tr>
      <w:tr w:rsidR="00DF38C3" w14:paraId="7DEACC8D" w14:textId="77777777">
        <w:trPr>
          <w:trHeight w:val="918"/>
        </w:trPr>
        <w:tc>
          <w:tcPr>
            <w:tcW w:w="588" w:type="dxa"/>
          </w:tcPr>
          <w:p w14:paraId="36E9B9F0" w14:textId="77777777" w:rsidR="00DF38C3" w:rsidRDefault="00DF38C3">
            <w:pPr>
              <w:pStyle w:val="TableParagraph"/>
              <w:spacing w:before="117"/>
              <w:jc w:val="left"/>
              <w:rPr>
                <w:sz w:val="20"/>
              </w:rPr>
            </w:pPr>
          </w:p>
          <w:p w14:paraId="3F8F0FC4" w14:textId="77777777" w:rsidR="00DF38C3" w:rsidRDefault="00D46CFF">
            <w:pPr>
              <w:pStyle w:val="TableParagraph"/>
              <w:ind w:left="26"/>
              <w:rPr>
                <w:sz w:val="20"/>
              </w:rPr>
            </w:pPr>
            <w:r>
              <w:rPr>
                <w:spacing w:val="-10"/>
                <w:sz w:val="20"/>
              </w:rPr>
              <w:t>2</w:t>
            </w:r>
          </w:p>
        </w:tc>
        <w:tc>
          <w:tcPr>
            <w:tcW w:w="3447" w:type="dxa"/>
          </w:tcPr>
          <w:p w14:paraId="6E5CBB66" w14:textId="77777777" w:rsidR="00DF38C3" w:rsidRDefault="00DF38C3">
            <w:pPr>
              <w:pStyle w:val="TableParagraph"/>
              <w:spacing w:before="2"/>
              <w:jc w:val="left"/>
              <w:rPr>
                <w:sz w:val="20"/>
              </w:rPr>
            </w:pPr>
          </w:p>
          <w:p w14:paraId="768E3927" w14:textId="77777777" w:rsidR="00DF38C3" w:rsidRDefault="00D46CFF">
            <w:pPr>
              <w:pStyle w:val="TableParagraph"/>
              <w:spacing w:line="244" w:lineRule="auto"/>
              <w:ind w:left="1233" w:right="318" w:hanging="833"/>
              <w:jc w:val="left"/>
              <w:rPr>
                <w:sz w:val="20"/>
              </w:rPr>
            </w:pPr>
            <w:r>
              <w:rPr>
                <w:spacing w:val="-2"/>
                <w:sz w:val="20"/>
              </w:rPr>
              <w:t>Центральная</w:t>
            </w:r>
            <w:r>
              <w:rPr>
                <w:spacing w:val="-13"/>
                <w:sz w:val="20"/>
              </w:rPr>
              <w:t xml:space="preserve"> </w:t>
            </w:r>
            <w:r>
              <w:rPr>
                <w:spacing w:val="-2"/>
                <w:sz w:val="20"/>
              </w:rPr>
              <w:t>Котельная</w:t>
            </w:r>
            <w:r>
              <w:rPr>
                <w:spacing w:val="-10"/>
                <w:sz w:val="20"/>
              </w:rPr>
              <w:t xml:space="preserve"> </w:t>
            </w:r>
            <w:r>
              <w:rPr>
                <w:spacing w:val="-2"/>
                <w:sz w:val="20"/>
              </w:rPr>
              <w:t xml:space="preserve">№2 </w:t>
            </w:r>
            <w:r>
              <w:rPr>
                <w:sz w:val="20"/>
              </w:rPr>
              <w:t>с. Ягодное</w:t>
            </w:r>
          </w:p>
        </w:tc>
        <w:tc>
          <w:tcPr>
            <w:tcW w:w="3447" w:type="dxa"/>
          </w:tcPr>
          <w:p w14:paraId="49338C2C" w14:textId="77777777" w:rsidR="00DF38C3" w:rsidRDefault="00D46CFF">
            <w:pPr>
              <w:pStyle w:val="TableParagraph"/>
              <w:spacing w:line="242" w:lineRule="auto"/>
              <w:ind w:left="140" w:right="123"/>
              <w:rPr>
                <w:sz w:val="20"/>
              </w:rPr>
            </w:pPr>
            <w:r>
              <w:rPr>
                <w:spacing w:val="-2"/>
                <w:sz w:val="20"/>
              </w:rPr>
              <w:t>Реконструкция</w:t>
            </w:r>
            <w:r>
              <w:rPr>
                <w:spacing w:val="-15"/>
                <w:sz w:val="20"/>
              </w:rPr>
              <w:t xml:space="preserve"> </w:t>
            </w:r>
            <w:r>
              <w:rPr>
                <w:spacing w:val="-2"/>
                <w:sz w:val="20"/>
              </w:rPr>
              <w:t>котельной.</w:t>
            </w:r>
            <w:r>
              <w:rPr>
                <w:spacing w:val="-15"/>
                <w:sz w:val="20"/>
              </w:rPr>
              <w:t xml:space="preserve"> </w:t>
            </w:r>
            <w:r>
              <w:rPr>
                <w:spacing w:val="-2"/>
                <w:sz w:val="20"/>
              </w:rPr>
              <w:t xml:space="preserve">Замена </w:t>
            </w:r>
            <w:r>
              <w:rPr>
                <w:sz w:val="20"/>
              </w:rPr>
              <w:t>изношенных котлоагрегатов КСВа-1,0гН (4 шт.) на</w:t>
            </w:r>
          </w:p>
          <w:p w14:paraId="59954954" w14:textId="77777777" w:rsidR="00DF38C3" w:rsidRDefault="00D46CFF">
            <w:pPr>
              <w:pStyle w:val="TableParagraph"/>
              <w:spacing w:line="213" w:lineRule="exact"/>
              <w:ind w:left="140" w:right="123"/>
              <w:rPr>
                <w:sz w:val="20"/>
              </w:rPr>
            </w:pPr>
            <w:r>
              <w:rPr>
                <w:spacing w:val="-2"/>
                <w:sz w:val="20"/>
              </w:rPr>
              <w:t>аналогичные</w:t>
            </w:r>
          </w:p>
        </w:tc>
        <w:tc>
          <w:tcPr>
            <w:tcW w:w="2326" w:type="dxa"/>
          </w:tcPr>
          <w:p w14:paraId="4F2AF115" w14:textId="77777777" w:rsidR="00DF38C3" w:rsidRDefault="00DF38C3">
            <w:pPr>
              <w:pStyle w:val="TableParagraph"/>
              <w:spacing w:before="117"/>
              <w:jc w:val="left"/>
              <w:rPr>
                <w:sz w:val="20"/>
              </w:rPr>
            </w:pPr>
          </w:p>
          <w:p w14:paraId="3D6F9D1A" w14:textId="77777777" w:rsidR="00DF38C3" w:rsidRDefault="00D46CFF">
            <w:pPr>
              <w:pStyle w:val="TableParagraph"/>
              <w:ind w:left="13"/>
              <w:rPr>
                <w:sz w:val="20"/>
              </w:rPr>
            </w:pPr>
            <w:r>
              <w:rPr>
                <w:spacing w:val="-2"/>
                <w:sz w:val="20"/>
              </w:rPr>
              <w:t>2565,320</w:t>
            </w:r>
          </w:p>
        </w:tc>
      </w:tr>
      <w:tr w:rsidR="00DF38C3" w14:paraId="6B43F036" w14:textId="77777777">
        <w:trPr>
          <w:trHeight w:val="920"/>
        </w:trPr>
        <w:tc>
          <w:tcPr>
            <w:tcW w:w="588" w:type="dxa"/>
          </w:tcPr>
          <w:p w14:paraId="33B642D2" w14:textId="77777777" w:rsidR="00DF38C3" w:rsidRDefault="00DF38C3">
            <w:pPr>
              <w:pStyle w:val="TableParagraph"/>
              <w:spacing w:before="118"/>
              <w:jc w:val="left"/>
              <w:rPr>
                <w:sz w:val="20"/>
              </w:rPr>
            </w:pPr>
          </w:p>
          <w:p w14:paraId="722E4708" w14:textId="77777777" w:rsidR="00DF38C3" w:rsidRDefault="00D46CFF">
            <w:pPr>
              <w:pStyle w:val="TableParagraph"/>
              <w:ind w:left="26"/>
              <w:rPr>
                <w:sz w:val="20"/>
              </w:rPr>
            </w:pPr>
            <w:r>
              <w:rPr>
                <w:spacing w:val="-10"/>
                <w:sz w:val="20"/>
              </w:rPr>
              <w:t>3</w:t>
            </w:r>
          </w:p>
        </w:tc>
        <w:tc>
          <w:tcPr>
            <w:tcW w:w="3447" w:type="dxa"/>
          </w:tcPr>
          <w:p w14:paraId="7467E874" w14:textId="77777777" w:rsidR="00DF38C3" w:rsidRDefault="00D46CFF">
            <w:pPr>
              <w:pStyle w:val="TableParagraph"/>
              <w:spacing w:line="244" w:lineRule="auto"/>
              <w:ind w:left="467" w:right="450"/>
              <w:rPr>
                <w:sz w:val="20"/>
              </w:rPr>
            </w:pPr>
            <w:r>
              <w:rPr>
                <w:sz w:val="20"/>
              </w:rPr>
              <w:t xml:space="preserve">Автономная Котельная </w:t>
            </w:r>
            <w:r>
              <w:rPr>
                <w:spacing w:val="-2"/>
                <w:sz w:val="20"/>
              </w:rPr>
              <w:t>амбулаторного</w:t>
            </w:r>
            <w:r>
              <w:rPr>
                <w:spacing w:val="-12"/>
                <w:sz w:val="20"/>
              </w:rPr>
              <w:t xml:space="preserve"> </w:t>
            </w:r>
            <w:r>
              <w:rPr>
                <w:spacing w:val="-2"/>
                <w:sz w:val="20"/>
              </w:rPr>
              <w:t xml:space="preserve">отделения </w:t>
            </w:r>
            <w:r>
              <w:rPr>
                <w:sz w:val="20"/>
              </w:rPr>
              <w:t>с.</w:t>
            </w:r>
            <w:r>
              <w:rPr>
                <w:spacing w:val="40"/>
                <w:sz w:val="20"/>
              </w:rPr>
              <w:t xml:space="preserve"> </w:t>
            </w:r>
            <w:r>
              <w:rPr>
                <w:sz w:val="20"/>
              </w:rPr>
              <w:t>Ягодное</w:t>
            </w:r>
          </w:p>
        </w:tc>
        <w:tc>
          <w:tcPr>
            <w:tcW w:w="3447" w:type="dxa"/>
          </w:tcPr>
          <w:p w14:paraId="514D8F5E" w14:textId="77777777" w:rsidR="00DF38C3" w:rsidRDefault="00D46CFF">
            <w:pPr>
              <w:pStyle w:val="TableParagraph"/>
              <w:spacing w:before="114" w:line="242" w:lineRule="auto"/>
              <w:ind w:left="140" w:right="123"/>
              <w:rPr>
                <w:sz w:val="20"/>
              </w:rPr>
            </w:pPr>
            <w:r>
              <w:rPr>
                <w:spacing w:val="-2"/>
                <w:sz w:val="20"/>
              </w:rPr>
              <w:t>Реконструкция</w:t>
            </w:r>
            <w:r>
              <w:rPr>
                <w:spacing w:val="-15"/>
                <w:sz w:val="20"/>
              </w:rPr>
              <w:t xml:space="preserve"> </w:t>
            </w:r>
            <w:r>
              <w:rPr>
                <w:spacing w:val="-2"/>
                <w:sz w:val="20"/>
              </w:rPr>
              <w:t>котельной.</w:t>
            </w:r>
            <w:r>
              <w:rPr>
                <w:spacing w:val="-13"/>
                <w:sz w:val="20"/>
              </w:rPr>
              <w:t xml:space="preserve"> </w:t>
            </w:r>
            <w:r>
              <w:rPr>
                <w:spacing w:val="-2"/>
                <w:sz w:val="20"/>
              </w:rPr>
              <w:t xml:space="preserve">Замена </w:t>
            </w:r>
            <w:r>
              <w:rPr>
                <w:sz w:val="20"/>
              </w:rPr>
              <w:t>изношенных котлоагрегатов Хопер-100 (1шт.)</w:t>
            </w:r>
            <w:r>
              <w:rPr>
                <w:spacing w:val="-1"/>
                <w:sz w:val="20"/>
              </w:rPr>
              <w:t xml:space="preserve"> </w:t>
            </w:r>
            <w:r>
              <w:rPr>
                <w:sz w:val="20"/>
              </w:rPr>
              <w:t>на аналогичные</w:t>
            </w:r>
          </w:p>
        </w:tc>
        <w:tc>
          <w:tcPr>
            <w:tcW w:w="2326" w:type="dxa"/>
          </w:tcPr>
          <w:p w14:paraId="2781F246" w14:textId="77777777" w:rsidR="00DF38C3" w:rsidRDefault="00DF38C3">
            <w:pPr>
              <w:pStyle w:val="TableParagraph"/>
              <w:spacing w:before="118"/>
              <w:jc w:val="left"/>
              <w:rPr>
                <w:sz w:val="20"/>
              </w:rPr>
            </w:pPr>
          </w:p>
          <w:p w14:paraId="3F383B33" w14:textId="77777777" w:rsidR="00DF38C3" w:rsidRDefault="00D46CFF">
            <w:pPr>
              <w:pStyle w:val="TableParagraph"/>
              <w:ind w:left="13"/>
              <w:rPr>
                <w:sz w:val="20"/>
              </w:rPr>
            </w:pPr>
            <w:r>
              <w:rPr>
                <w:spacing w:val="-2"/>
                <w:sz w:val="20"/>
              </w:rPr>
              <w:t>86,671</w:t>
            </w:r>
          </w:p>
        </w:tc>
      </w:tr>
      <w:tr w:rsidR="00DF38C3" w14:paraId="09C03625" w14:textId="77777777">
        <w:trPr>
          <w:trHeight w:val="230"/>
        </w:trPr>
        <w:tc>
          <w:tcPr>
            <w:tcW w:w="7482" w:type="dxa"/>
            <w:gridSpan w:val="3"/>
          </w:tcPr>
          <w:p w14:paraId="28633BE8" w14:textId="77777777" w:rsidR="00DF38C3" w:rsidRDefault="00D46CFF">
            <w:pPr>
              <w:pStyle w:val="TableParagraph"/>
              <w:spacing w:line="210" w:lineRule="exact"/>
              <w:ind w:left="16"/>
              <w:rPr>
                <w:rFonts w:ascii="Arial" w:hAnsi="Arial"/>
                <w:b/>
                <w:sz w:val="20"/>
              </w:rPr>
            </w:pPr>
            <w:r>
              <w:rPr>
                <w:rFonts w:ascii="Arial" w:hAnsi="Arial"/>
                <w:b/>
                <w:spacing w:val="-2"/>
                <w:sz w:val="20"/>
              </w:rPr>
              <w:t>Итого:</w:t>
            </w:r>
          </w:p>
        </w:tc>
        <w:tc>
          <w:tcPr>
            <w:tcW w:w="2326" w:type="dxa"/>
          </w:tcPr>
          <w:p w14:paraId="01FE0987" w14:textId="77777777" w:rsidR="00DF38C3" w:rsidRDefault="00D46CFF">
            <w:pPr>
              <w:pStyle w:val="TableParagraph"/>
              <w:spacing w:line="210" w:lineRule="exact"/>
              <w:ind w:left="13"/>
              <w:rPr>
                <w:rFonts w:ascii="Arial"/>
                <w:b/>
                <w:sz w:val="20"/>
              </w:rPr>
            </w:pPr>
            <w:r>
              <w:rPr>
                <w:rFonts w:ascii="Arial"/>
                <w:b/>
                <w:spacing w:val="-2"/>
                <w:sz w:val="20"/>
              </w:rPr>
              <w:t>4151,991</w:t>
            </w:r>
          </w:p>
        </w:tc>
      </w:tr>
    </w:tbl>
    <w:p w14:paraId="2DE9E277" w14:textId="77777777" w:rsidR="00DF38C3" w:rsidRDefault="00DF38C3">
      <w:pPr>
        <w:pStyle w:val="a3"/>
        <w:spacing w:before="145"/>
      </w:pPr>
    </w:p>
    <w:p w14:paraId="00A1C278" w14:textId="77777777" w:rsidR="00DF38C3" w:rsidRDefault="00D46CFF">
      <w:pPr>
        <w:pStyle w:val="a3"/>
        <w:spacing w:line="364" w:lineRule="auto"/>
        <w:ind w:left="426" w:right="349" w:firstLine="708"/>
        <w:jc w:val="both"/>
      </w:pPr>
      <w:r>
        <w:t>Для реконструкции существующих источника теплоснабжения в сельском поселении</w:t>
      </w:r>
      <w:r>
        <w:rPr>
          <w:spacing w:val="-1"/>
        </w:rPr>
        <w:t xml:space="preserve"> </w:t>
      </w:r>
      <w:r>
        <w:t>Ягодное</w:t>
      </w:r>
      <w:r>
        <w:rPr>
          <w:spacing w:val="-3"/>
        </w:rPr>
        <w:t xml:space="preserve"> </w:t>
      </w:r>
      <w:r>
        <w:t>необходимы</w:t>
      </w:r>
      <w:r>
        <w:rPr>
          <w:spacing w:val="-1"/>
        </w:rPr>
        <w:t xml:space="preserve"> </w:t>
      </w:r>
      <w:r>
        <w:t>капитальные</w:t>
      </w:r>
      <w:r>
        <w:rPr>
          <w:spacing w:val="-3"/>
        </w:rPr>
        <w:t xml:space="preserve"> </w:t>
      </w:r>
      <w:r>
        <w:t>вложения</w:t>
      </w:r>
      <w:r>
        <w:rPr>
          <w:spacing w:val="-4"/>
        </w:rPr>
        <w:t xml:space="preserve"> </w:t>
      </w:r>
      <w:r>
        <w:t>в</w:t>
      </w:r>
      <w:r>
        <w:rPr>
          <w:spacing w:val="-2"/>
        </w:rPr>
        <w:t xml:space="preserve"> </w:t>
      </w:r>
      <w:r>
        <w:t>размере</w:t>
      </w:r>
      <w:r>
        <w:rPr>
          <w:spacing w:val="40"/>
        </w:rPr>
        <w:t xml:space="preserve"> </w:t>
      </w:r>
      <w:r>
        <w:t>4,152</w:t>
      </w:r>
      <w:r>
        <w:rPr>
          <w:spacing w:val="-3"/>
        </w:rPr>
        <w:t xml:space="preserve"> </w:t>
      </w:r>
      <w:r>
        <w:t>млн.</w:t>
      </w:r>
      <w:r>
        <w:rPr>
          <w:spacing w:val="-3"/>
        </w:rPr>
        <w:t xml:space="preserve"> </w:t>
      </w:r>
      <w:r>
        <w:t>руб. (вариант 4).</w:t>
      </w:r>
    </w:p>
    <w:p w14:paraId="58AE389E" w14:textId="77777777" w:rsidR="00DF38C3" w:rsidRDefault="00D46CFF">
      <w:pPr>
        <w:pStyle w:val="a4"/>
        <w:numPr>
          <w:ilvl w:val="1"/>
          <w:numId w:val="4"/>
        </w:numPr>
        <w:tabs>
          <w:tab w:val="left" w:pos="880"/>
        </w:tabs>
        <w:spacing w:before="262" w:line="360" w:lineRule="auto"/>
        <w:ind w:right="424" w:firstLine="0"/>
        <w:jc w:val="both"/>
        <w:rPr>
          <w:rFonts w:ascii="Arial" w:hAnsi="Arial"/>
          <w:b/>
          <w:sz w:val="24"/>
        </w:rPr>
      </w:pPr>
      <w:r>
        <w:rPr>
          <w:rFonts w:ascii="Arial" w:hAnsi="Arial"/>
          <w:b/>
          <w:sz w:val="24"/>
        </w:rPr>
        <w:t>Предложения по величине необходимых инвестиций в строительство, реконструкцию и техническое перевооружение тепловых сетей, насосных станций и тепловых пунктов.</w:t>
      </w:r>
    </w:p>
    <w:p w14:paraId="2EBEDE61" w14:textId="77777777" w:rsidR="00DF38C3" w:rsidRDefault="00D46CFF">
      <w:pPr>
        <w:pStyle w:val="a3"/>
        <w:spacing w:before="5" w:line="364" w:lineRule="auto"/>
        <w:ind w:left="426" w:right="417" w:firstLine="708"/>
        <w:jc w:val="both"/>
      </w:pPr>
      <w:r>
        <w:t>Оценка денежных затрат на строительство новых трубопроводов с пенополиуретановой</w:t>
      </w:r>
      <w:r>
        <w:rPr>
          <w:spacing w:val="-11"/>
        </w:rPr>
        <w:t xml:space="preserve"> </w:t>
      </w:r>
      <w:r>
        <w:t>изоляцией</w:t>
      </w:r>
      <w:r>
        <w:rPr>
          <w:spacing w:val="-9"/>
        </w:rPr>
        <w:t xml:space="preserve"> </w:t>
      </w:r>
      <w:r>
        <w:t>производилась</w:t>
      </w:r>
      <w:r>
        <w:rPr>
          <w:spacing w:val="-7"/>
        </w:rPr>
        <w:t xml:space="preserve"> </w:t>
      </w:r>
      <w:r>
        <w:t>по</w:t>
      </w:r>
      <w:r>
        <w:rPr>
          <w:spacing w:val="-8"/>
        </w:rPr>
        <w:t xml:space="preserve"> </w:t>
      </w:r>
      <w:r>
        <w:t>укрупненным</w:t>
      </w:r>
      <w:r>
        <w:rPr>
          <w:spacing w:val="-10"/>
        </w:rPr>
        <w:t xml:space="preserve"> </w:t>
      </w:r>
      <w:r>
        <w:t>нормативам</w:t>
      </w:r>
      <w:r>
        <w:rPr>
          <w:spacing w:val="-8"/>
        </w:rPr>
        <w:t xml:space="preserve"> </w:t>
      </w:r>
      <w:r>
        <w:t>цены строительства НЦС 81-02-13-2020 Сборник № 13. Наружные тепловые сети. (Таблица 13-06-002)</w:t>
      </w:r>
    </w:p>
    <w:p w14:paraId="6B65F5D2" w14:textId="77777777" w:rsidR="00DF38C3" w:rsidRDefault="00D46CFF">
      <w:pPr>
        <w:pStyle w:val="a3"/>
        <w:spacing w:line="367" w:lineRule="auto"/>
        <w:ind w:left="426" w:right="421" w:firstLine="708"/>
        <w:jc w:val="both"/>
      </w:pPr>
      <w:r>
        <w:t>Финансовые затраты на строительство новых тепловых сетей</w:t>
      </w:r>
      <w:r>
        <w:rPr>
          <w:spacing w:val="40"/>
        </w:rPr>
        <w:t xml:space="preserve"> </w:t>
      </w:r>
      <w:r>
        <w:t>представлены в таблице 24 (вариант 2).</w:t>
      </w:r>
    </w:p>
    <w:p w14:paraId="4194572D" w14:textId="77777777" w:rsidR="00DF38C3" w:rsidRDefault="00D46CFF">
      <w:pPr>
        <w:pStyle w:val="a3"/>
        <w:spacing w:line="367" w:lineRule="auto"/>
        <w:ind w:left="426" w:right="426"/>
        <w:jc w:val="both"/>
      </w:pPr>
      <w:r>
        <w:t>Таблица 24 – Финансовые потребности на строительство новых тепловых сетей в сельском поселении Ягодное (вариант 1 и вариант 2)</w:t>
      </w: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99"/>
        <w:gridCol w:w="4560"/>
        <w:gridCol w:w="1680"/>
        <w:gridCol w:w="1315"/>
      </w:tblGrid>
      <w:tr w:rsidR="00DF38C3" w14:paraId="26980A30" w14:textId="77777777">
        <w:trPr>
          <w:trHeight w:val="921"/>
          <w:jc w:val="right"/>
        </w:trPr>
        <w:tc>
          <w:tcPr>
            <w:tcW w:w="540" w:type="dxa"/>
          </w:tcPr>
          <w:p w14:paraId="72E123C0" w14:textId="77777777" w:rsidR="00DF38C3" w:rsidRDefault="00D46CFF">
            <w:pPr>
              <w:pStyle w:val="TableParagraph"/>
              <w:spacing w:before="221" w:line="244" w:lineRule="auto"/>
              <w:ind w:left="136" w:right="119" w:firstLine="28"/>
              <w:jc w:val="left"/>
              <w:rPr>
                <w:sz w:val="20"/>
              </w:rPr>
            </w:pPr>
            <w:r>
              <w:rPr>
                <w:spacing w:val="-10"/>
                <w:sz w:val="20"/>
              </w:rPr>
              <w:t xml:space="preserve">№ </w:t>
            </w:r>
            <w:r>
              <w:rPr>
                <w:spacing w:val="-8"/>
                <w:sz w:val="20"/>
              </w:rPr>
              <w:t>п/п</w:t>
            </w:r>
          </w:p>
        </w:tc>
        <w:tc>
          <w:tcPr>
            <w:tcW w:w="2099" w:type="dxa"/>
          </w:tcPr>
          <w:p w14:paraId="422564C0" w14:textId="77777777" w:rsidR="00DF38C3" w:rsidRDefault="00DF38C3">
            <w:pPr>
              <w:pStyle w:val="TableParagraph"/>
              <w:spacing w:before="110"/>
              <w:jc w:val="left"/>
              <w:rPr>
                <w:sz w:val="20"/>
              </w:rPr>
            </w:pPr>
          </w:p>
          <w:p w14:paraId="2F96F816" w14:textId="77777777" w:rsidR="00DF38C3" w:rsidRDefault="00D46CFF">
            <w:pPr>
              <w:pStyle w:val="TableParagraph"/>
              <w:ind w:left="564"/>
              <w:jc w:val="left"/>
              <w:rPr>
                <w:sz w:val="20"/>
              </w:rPr>
            </w:pPr>
            <w:r>
              <w:rPr>
                <w:spacing w:val="-2"/>
                <w:sz w:val="20"/>
              </w:rPr>
              <w:t>Котельная</w:t>
            </w:r>
          </w:p>
        </w:tc>
        <w:tc>
          <w:tcPr>
            <w:tcW w:w="4560" w:type="dxa"/>
          </w:tcPr>
          <w:p w14:paraId="4DB831C4" w14:textId="77777777" w:rsidR="00DF38C3" w:rsidRDefault="00DF38C3">
            <w:pPr>
              <w:pStyle w:val="TableParagraph"/>
              <w:spacing w:before="110"/>
              <w:jc w:val="left"/>
              <w:rPr>
                <w:sz w:val="20"/>
              </w:rPr>
            </w:pPr>
          </w:p>
          <w:p w14:paraId="2E5A1AE0" w14:textId="77777777" w:rsidR="00DF38C3" w:rsidRDefault="00D46CFF">
            <w:pPr>
              <w:pStyle w:val="TableParagraph"/>
              <w:ind w:left="14"/>
              <w:rPr>
                <w:sz w:val="20"/>
              </w:rPr>
            </w:pPr>
            <w:r>
              <w:rPr>
                <w:sz w:val="20"/>
              </w:rPr>
              <w:t>Вид</w:t>
            </w:r>
            <w:r>
              <w:rPr>
                <w:spacing w:val="-8"/>
                <w:sz w:val="20"/>
              </w:rPr>
              <w:t xml:space="preserve"> </w:t>
            </w:r>
            <w:r>
              <w:rPr>
                <w:spacing w:val="-2"/>
                <w:sz w:val="20"/>
              </w:rPr>
              <w:t>работ</w:t>
            </w:r>
          </w:p>
        </w:tc>
        <w:tc>
          <w:tcPr>
            <w:tcW w:w="1680" w:type="dxa"/>
          </w:tcPr>
          <w:p w14:paraId="51C5C1B7" w14:textId="77777777" w:rsidR="00DF38C3" w:rsidRDefault="00D46CFF">
            <w:pPr>
              <w:pStyle w:val="TableParagraph"/>
              <w:spacing w:line="237" w:lineRule="auto"/>
              <w:ind w:left="22" w:right="2"/>
              <w:rPr>
                <w:sz w:val="20"/>
              </w:rPr>
            </w:pPr>
            <w:r>
              <w:rPr>
                <w:spacing w:val="-4"/>
                <w:sz w:val="20"/>
              </w:rPr>
              <w:t xml:space="preserve">Протяженность </w:t>
            </w:r>
            <w:r>
              <w:rPr>
                <w:sz w:val="20"/>
              </w:rPr>
              <w:t xml:space="preserve">участка (в </w:t>
            </w:r>
            <w:r>
              <w:rPr>
                <w:spacing w:val="-2"/>
                <w:sz w:val="20"/>
              </w:rPr>
              <w:t xml:space="preserve">однотрубном </w:t>
            </w:r>
            <w:proofErr w:type="spellStart"/>
            <w:r>
              <w:rPr>
                <w:sz w:val="20"/>
              </w:rPr>
              <w:t>исчисл</w:t>
            </w:r>
            <w:proofErr w:type="spellEnd"/>
            <w:r>
              <w:rPr>
                <w:sz w:val="20"/>
              </w:rPr>
              <w:t>.),</w:t>
            </w:r>
            <w:r>
              <w:rPr>
                <w:spacing w:val="-4"/>
                <w:sz w:val="20"/>
              </w:rPr>
              <w:t xml:space="preserve"> </w:t>
            </w:r>
            <w:r>
              <w:rPr>
                <w:sz w:val="20"/>
              </w:rPr>
              <w:t>м</w:t>
            </w:r>
          </w:p>
        </w:tc>
        <w:tc>
          <w:tcPr>
            <w:tcW w:w="1315" w:type="dxa"/>
          </w:tcPr>
          <w:p w14:paraId="2AA5681E" w14:textId="77777777" w:rsidR="00DF38C3" w:rsidRDefault="00D46CFF">
            <w:pPr>
              <w:pStyle w:val="TableParagraph"/>
              <w:spacing w:before="221" w:line="244" w:lineRule="auto"/>
              <w:ind w:left="250" w:hanging="118"/>
              <w:jc w:val="left"/>
              <w:rPr>
                <w:sz w:val="20"/>
              </w:rPr>
            </w:pPr>
            <w:r>
              <w:rPr>
                <w:spacing w:val="-4"/>
                <w:sz w:val="20"/>
              </w:rPr>
              <w:t xml:space="preserve">Стоимость, </w:t>
            </w:r>
            <w:r>
              <w:rPr>
                <w:sz w:val="20"/>
              </w:rPr>
              <w:t>тыс. руб.</w:t>
            </w:r>
          </w:p>
        </w:tc>
      </w:tr>
      <w:tr w:rsidR="00DF38C3" w14:paraId="3001D4F1" w14:textId="77777777">
        <w:trPr>
          <w:trHeight w:val="1148"/>
          <w:jc w:val="right"/>
        </w:trPr>
        <w:tc>
          <w:tcPr>
            <w:tcW w:w="540" w:type="dxa"/>
          </w:tcPr>
          <w:p w14:paraId="31CB8B43" w14:textId="77777777" w:rsidR="00DF38C3" w:rsidRDefault="00DF38C3">
            <w:pPr>
              <w:pStyle w:val="TableParagraph"/>
              <w:spacing w:before="225"/>
              <w:jc w:val="left"/>
              <w:rPr>
                <w:sz w:val="20"/>
              </w:rPr>
            </w:pPr>
          </w:p>
          <w:p w14:paraId="68AA492D" w14:textId="77777777" w:rsidR="00DF38C3" w:rsidRDefault="00D46CFF">
            <w:pPr>
              <w:pStyle w:val="TableParagraph"/>
              <w:ind w:left="22"/>
              <w:rPr>
                <w:sz w:val="20"/>
              </w:rPr>
            </w:pPr>
            <w:r>
              <w:rPr>
                <w:spacing w:val="-10"/>
                <w:sz w:val="20"/>
              </w:rPr>
              <w:t>1</w:t>
            </w:r>
          </w:p>
        </w:tc>
        <w:tc>
          <w:tcPr>
            <w:tcW w:w="2099" w:type="dxa"/>
          </w:tcPr>
          <w:p w14:paraId="67C63A42" w14:textId="77777777" w:rsidR="00DF38C3" w:rsidRDefault="00D46CFF">
            <w:pPr>
              <w:pStyle w:val="TableParagraph"/>
              <w:spacing w:before="221" w:line="244" w:lineRule="auto"/>
              <w:ind w:left="242" w:right="222"/>
              <w:rPr>
                <w:sz w:val="20"/>
              </w:rPr>
            </w:pPr>
            <w:r>
              <w:rPr>
                <w:spacing w:val="-4"/>
                <w:sz w:val="20"/>
              </w:rPr>
              <w:t xml:space="preserve">Планируемая </w:t>
            </w:r>
            <w:r>
              <w:rPr>
                <w:sz w:val="20"/>
              </w:rPr>
              <w:t>БМК №1</w:t>
            </w:r>
          </w:p>
          <w:p w14:paraId="3AB5D9EE"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6D766523"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212DC35" w14:textId="77777777" w:rsidR="00DF38C3" w:rsidRDefault="00D46CFF">
            <w:pPr>
              <w:pStyle w:val="TableParagraph"/>
              <w:spacing w:line="221" w:lineRule="exact"/>
              <w:ind w:left="111"/>
              <w:jc w:val="left"/>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5896DE0E" w14:textId="77777777" w:rsidR="00DF38C3" w:rsidRDefault="00D46CFF">
            <w:pPr>
              <w:pStyle w:val="TableParagraph"/>
              <w:spacing w:line="226" w:lineRule="exac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2ED1A238" w14:textId="77777777" w:rsidR="00DF38C3" w:rsidRDefault="00DF38C3">
            <w:pPr>
              <w:pStyle w:val="TableParagraph"/>
              <w:spacing w:before="225"/>
              <w:jc w:val="left"/>
              <w:rPr>
                <w:sz w:val="20"/>
              </w:rPr>
            </w:pPr>
          </w:p>
          <w:p w14:paraId="3B48FDBC" w14:textId="77777777" w:rsidR="00DF38C3" w:rsidRDefault="00D46CFF">
            <w:pPr>
              <w:pStyle w:val="TableParagraph"/>
              <w:ind w:left="22"/>
              <w:rPr>
                <w:sz w:val="20"/>
              </w:rPr>
            </w:pPr>
            <w:r>
              <w:rPr>
                <w:spacing w:val="-5"/>
                <w:sz w:val="20"/>
              </w:rPr>
              <w:t>100</w:t>
            </w:r>
          </w:p>
        </w:tc>
        <w:tc>
          <w:tcPr>
            <w:tcW w:w="1315" w:type="dxa"/>
          </w:tcPr>
          <w:p w14:paraId="7A3AE265" w14:textId="77777777" w:rsidR="00DF38C3" w:rsidRDefault="00DF38C3">
            <w:pPr>
              <w:pStyle w:val="TableParagraph"/>
              <w:spacing w:before="225"/>
              <w:jc w:val="left"/>
              <w:rPr>
                <w:sz w:val="20"/>
              </w:rPr>
            </w:pPr>
          </w:p>
          <w:p w14:paraId="400C395F" w14:textId="77777777" w:rsidR="00DF38C3" w:rsidRDefault="00D46CFF">
            <w:pPr>
              <w:pStyle w:val="TableParagraph"/>
              <w:ind w:left="24" w:right="4"/>
              <w:rPr>
                <w:sz w:val="20"/>
              </w:rPr>
            </w:pPr>
            <w:r>
              <w:rPr>
                <w:spacing w:val="-2"/>
                <w:sz w:val="20"/>
              </w:rPr>
              <w:t>626,4</w:t>
            </w:r>
          </w:p>
        </w:tc>
      </w:tr>
      <w:tr w:rsidR="00DF38C3" w14:paraId="44B16E1C" w14:textId="77777777">
        <w:trPr>
          <w:trHeight w:val="1151"/>
          <w:jc w:val="right"/>
        </w:trPr>
        <w:tc>
          <w:tcPr>
            <w:tcW w:w="540" w:type="dxa"/>
          </w:tcPr>
          <w:p w14:paraId="5152FCD0" w14:textId="77777777" w:rsidR="00DF38C3" w:rsidRDefault="00DF38C3">
            <w:pPr>
              <w:pStyle w:val="TableParagraph"/>
              <w:spacing w:before="223"/>
              <w:jc w:val="left"/>
              <w:rPr>
                <w:sz w:val="20"/>
              </w:rPr>
            </w:pPr>
          </w:p>
          <w:p w14:paraId="77B99A8A" w14:textId="77777777" w:rsidR="00DF38C3" w:rsidRDefault="00D46CFF">
            <w:pPr>
              <w:pStyle w:val="TableParagraph"/>
              <w:ind w:left="22"/>
              <w:rPr>
                <w:sz w:val="20"/>
              </w:rPr>
            </w:pPr>
            <w:r>
              <w:rPr>
                <w:spacing w:val="-10"/>
                <w:sz w:val="20"/>
              </w:rPr>
              <w:t>2</w:t>
            </w:r>
          </w:p>
        </w:tc>
        <w:tc>
          <w:tcPr>
            <w:tcW w:w="2099" w:type="dxa"/>
          </w:tcPr>
          <w:p w14:paraId="266A9E50" w14:textId="77777777" w:rsidR="00DF38C3" w:rsidRDefault="00D46CFF">
            <w:pPr>
              <w:pStyle w:val="TableParagraph"/>
              <w:spacing w:before="221" w:line="244" w:lineRule="auto"/>
              <w:ind w:left="242" w:right="222"/>
              <w:rPr>
                <w:sz w:val="20"/>
              </w:rPr>
            </w:pPr>
            <w:r>
              <w:rPr>
                <w:spacing w:val="-4"/>
                <w:sz w:val="20"/>
              </w:rPr>
              <w:t xml:space="preserve">Планируемая </w:t>
            </w:r>
            <w:r>
              <w:rPr>
                <w:sz w:val="20"/>
              </w:rPr>
              <w:t>БМК №2</w:t>
            </w:r>
          </w:p>
          <w:p w14:paraId="63483867"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64A8C359"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395B17CE" w14:textId="77777777" w:rsidR="00DF38C3" w:rsidRDefault="00D46CFF">
            <w:pPr>
              <w:pStyle w:val="TableParagraph"/>
              <w:spacing w:line="225" w:lineRule="exact"/>
              <w:ind w:left="111"/>
              <w:jc w:val="left"/>
              <w:rPr>
                <w:sz w:val="20"/>
              </w:rPr>
            </w:pPr>
            <w:r>
              <w:rPr>
                <w:sz w:val="20"/>
              </w:rPr>
              <w:t>Ø</w:t>
            </w:r>
            <w:r>
              <w:rPr>
                <w:spacing w:val="-4"/>
                <w:sz w:val="20"/>
              </w:rPr>
              <w:t xml:space="preserve"> </w:t>
            </w:r>
            <w:r>
              <w:rPr>
                <w:sz w:val="20"/>
              </w:rPr>
              <w:t>159</w:t>
            </w:r>
            <w:r>
              <w:rPr>
                <w:spacing w:val="-4"/>
                <w:sz w:val="20"/>
              </w:rPr>
              <w:t xml:space="preserve"> </w:t>
            </w:r>
            <w:r>
              <w:rPr>
                <w:sz w:val="20"/>
              </w:rPr>
              <w:t>–</w:t>
            </w:r>
            <w:r>
              <w:rPr>
                <w:spacing w:val="-3"/>
                <w:sz w:val="20"/>
              </w:rPr>
              <w:t xml:space="preserve"> </w:t>
            </w:r>
            <w:r>
              <w:rPr>
                <w:sz w:val="20"/>
              </w:rPr>
              <w:t>100</w:t>
            </w:r>
            <w:r>
              <w:rPr>
                <w:spacing w:val="-3"/>
                <w:sz w:val="20"/>
              </w:rPr>
              <w:t xml:space="preserve"> </w:t>
            </w:r>
            <w:r>
              <w:rPr>
                <w:sz w:val="20"/>
              </w:rPr>
              <w:t>м,</w:t>
            </w:r>
            <w:r>
              <w:rPr>
                <w:spacing w:val="-5"/>
                <w:sz w:val="20"/>
              </w:rPr>
              <w:t xml:space="preserve"> </w:t>
            </w:r>
            <w:r>
              <w:rPr>
                <w:sz w:val="20"/>
              </w:rPr>
              <w:t>в</w:t>
            </w:r>
            <w:r>
              <w:rPr>
                <w:spacing w:val="-2"/>
                <w:sz w:val="20"/>
              </w:rPr>
              <w:t xml:space="preserve"> </w:t>
            </w:r>
            <w:r>
              <w:rPr>
                <w:sz w:val="20"/>
              </w:rPr>
              <w:t>однотрубном</w:t>
            </w:r>
            <w:r>
              <w:rPr>
                <w:spacing w:val="-3"/>
                <w:sz w:val="20"/>
              </w:rPr>
              <w:t xml:space="preserve"> </w:t>
            </w:r>
            <w:r>
              <w:rPr>
                <w:spacing w:val="-2"/>
                <w:sz w:val="20"/>
              </w:rPr>
              <w:t>исчислении,</w:t>
            </w:r>
          </w:p>
          <w:p w14:paraId="76AD17F1" w14:textId="77777777" w:rsidR="00DF38C3" w:rsidRDefault="00D46CFF">
            <w:pPr>
              <w:pStyle w:val="TableParagraph"/>
              <w:spacing w:before="11" w:line="228" w:lineRule="auto"/>
              <w:ind w:left="111"/>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697C7E25" w14:textId="77777777" w:rsidR="00DF38C3" w:rsidRDefault="00DF38C3">
            <w:pPr>
              <w:pStyle w:val="TableParagraph"/>
              <w:spacing w:before="223"/>
              <w:jc w:val="left"/>
              <w:rPr>
                <w:sz w:val="20"/>
              </w:rPr>
            </w:pPr>
          </w:p>
          <w:p w14:paraId="68004C8C" w14:textId="77777777" w:rsidR="00DF38C3" w:rsidRDefault="00D46CFF">
            <w:pPr>
              <w:pStyle w:val="TableParagraph"/>
              <w:ind w:left="22"/>
              <w:rPr>
                <w:sz w:val="20"/>
              </w:rPr>
            </w:pPr>
            <w:r>
              <w:rPr>
                <w:spacing w:val="-5"/>
                <w:sz w:val="20"/>
              </w:rPr>
              <w:t>100</w:t>
            </w:r>
          </w:p>
        </w:tc>
        <w:tc>
          <w:tcPr>
            <w:tcW w:w="1315" w:type="dxa"/>
          </w:tcPr>
          <w:p w14:paraId="6E858168" w14:textId="77777777" w:rsidR="00DF38C3" w:rsidRDefault="00DF38C3">
            <w:pPr>
              <w:pStyle w:val="TableParagraph"/>
              <w:spacing w:before="223"/>
              <w:jc w:val="left"/>
              <w:rPr>
                <w:sz w:val="20"/>
              </w:rPr>
            </w:pPr>
          </w:p>
          <w:p w14:paraId="12C257DD" w14:textId="77777777" w:rsidR="00DF38C3" w:rsidRDefault="00D46CFF">
            <w:pPr>
              <w:pStyle w:val="TableParagraph"/>
              <w:ind w:left="24" w:right="4"/>
              <w:rPr>
                <w:sz w:val="20"/>
              </w:rPr>
            </w:pPr>
            <w:r>
              <w:rPr>
                <w:spacing w:val="-2"/>
                <w:sz w:val="20"/>
              </w:rPr>
              <w:t>702,4</w:t>
            </w:r>
          </w:p>
        </w:tc>
      </w:tr>
    </w:tbl>
    <w:p w14:paraId="65DA042F" w14:textId="77777777" w:rsidR="00DF38C3" w:rsidRDefault="00DF38C3">
      <w:pPr>
        <w:pStyle w:val="TableParagraph"/>
        <w:rPr>
          <w:sz w:val="20"/>
        </w:rPr>
        <w:sectPr w:rsidR="00DF38C3">
          <w:pgSz w:w="11910" w:h="16850"/>
          <w:pgMar w:top="1040" w:right="425" w:bottom="1260" w:left="1275" w:header="0" w:footer="1009" w:gutter="0"/>
          <w:cols w:space="720"/>
        </w:sectPr>
      </w:pPr>
    </w:p>
    <w:p w14:paraId="77DF5B02" w14:textId="77777777" w:rsidR="00DF38C3" w:rsidRDefault="00D46CFF">
      <w:pPr>
        <w:pStyle w:val="a3"/>
        <w:spacing w:before="82"/>
        <w:ind w:right="448"/>
        <w:jc w:val="right"/>
      </w:pPr>
      <w:r>
        <w:lastRenderedPageBreak/>
        <w:t>Продолжение</w:t>
      </w:r>
      <w:r>
        <w:rPr>
          <w:spacing w:val="-16"/>
        </w:rPr>
        <w:t xml:space="preserve"> </w:t>
      </w:r>
      <w:r>
        <w:t>таблицы</w:t>
      </w:r>
      <w:r>
        <w:rPr>
          <w:spacing w:val="-14"/>
        </w:rPr>
        <w:t xml:space="preserve"> </w:t>
      </w:r>
      <w:r>
        <w:rPr>
          <w:spacing w:val="-5"/>
        </w:rPr>
        <w:t>24</w:t>
      </w:r>
    </w:p>
    <w:p w14:paraId="4EB3570F" w14:textId="77777777" w:rsidR="00DF38C3" w:rsidRDefault="00DF38C3">
      <w:pPr>
        <w:pStyle w:val="a3"/>
        <w:spacing w:before="3"/>
        <w:rPr>
          <w:sz w:val="12"/>
        </w:rPr>
      </w:pPr>
    </w:p>
    <w:tbl>
      <w:tblPr>
        <w:tblStyle w:val="TableNormal"/>
        <w:tblW w:w="0" w:type="auto"/>
        <w:jc w:val="righ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99"/>
        <w:gridCol w:w="4560"/>
        <w:gridCol w:w="1680"/>
        <w:gridCol w:w="1315"/>
      </w:tblGrid>
      <w:tr w:rsidR="00DF38C3" w14:paraId="6F74E914" w14:textId="77777777">
        <w:trPr>
          <w:trHeight w:val="921"/>
          <w:jc w:val="right"/>
        </w:trPr>
        <w:tc>
          <w:tcPr>
            <w:tcW w:w="540" w:type="dxa"/>
          </w:tcPr>
          <w:p w14:paraId="511FB3B0" w14:textId="77777777" w:rsidR="00DF38C3" w:rsidRDefault="00DF38C3">
            <w:pPr>
              <w:pStyle w:val="TableParagraph"/>
              <w:spacing w:before="2"/>
              <w:jc w:val="left"/>
              <w:rPr>
                <w:sz w:val="20"/>
              </w:rPr>
            </w:pPr>
          </w:p>
          <w:p w14:paraId="483D4D97" w14:textId="77777777" w:rsidR="00DF38C3" w:rsidRDefault="00D46CFF">
            <w:pPr>
              <w:pStyle w:val="TableParagraph"/>
              <w:spacing w:line="244" w:lineRule="auto"/>
              <w:ind w:left="136" w:right="119" w:firstLine="28"/>
              <w:jc w:val="left"/>
              <w:rPr>
                <w:sz w:val="20"/>
              </w:rPr>
            </w:pPr>
            <w:r>
              <w:rPr>
                <w:spacing w:val="-10"/>
                <w:sz w:val="20"/>
              </w:rPr>
              <w:t xml:space="preserve">№ </w:t>
            </w:r>
            <w:r>
              <w:rPr>
                <w:spacing w:val="-8"/>
                <w:sz w:val="20"/>
              </w:rPr>
              <w:t>п/п</w:t>
            </w:r>
          </w:p>
        </w:tc>
        <w:tc>
          <w:tcPr>
            <w:tcW w:w="2099" w:type="dxa"/>
          </w:tcPr>
          <w:p w14:paraId="72D66DD9" w14:textId="77777777" w:rsidR="00DF38C3" w:rsidRDefault="00DF38C3">
            <w:pPr>
              <w:pStyle w:val="TableParagraph"/>
              <w:spacing w:before="119"/>
              <w:jc w:val="left"/>
              <w:rPr>
                <w:sz w:val="20"/>
              </w:rPr>
            </w:pPr>
          </w:p>
          <w:p w14:paraId="27410F6D" w14:textId="77777777" w:rsidR="00DF38C3" w:rsidRDefault="00D46CFF">
            <w:pPr>
              <w:pStyle w:val="TableParagraph"/>
              <w:spacing w:before="1"/>
              <w:ind w:left="564"/>
              <w:jc w:val="left"/>
              <w:rPr>
                <w:sz w:val="20"/>
              </w:rPr>
            </w:pPr>
            <w:r>
              <w:rPr>
                <w:spacing w:val="-2"/>
                <w:sz w:val="20"/>
              </w:rPr>
              <w:t>Котельная</w:t>
            </w:r>
          </w:p>
        </w:tc>
        <w:tc>
          <w:tcPr>
            <w:tcW w:w="4560" w:type="dxa"/>
          </w:tcPr>
          <w:p w14:paraId="05F98A2A" w14:textId="77777777" w:rsidR="00DF38C3" w:rsidRDefault="00DF38C3">
            <w:pPr>
              <w:pStyle w:val="TableParagraph"/>
              <w:spacing w:before="119"/>
              <w:jc w:val="left"/>
              <w:rPr>
                <w:sz w:val="20"/>
              </w:rPr>
            </w:pPr>
          </w:p>
          <w:p w14:paraId="51361E43" w14:textId="77777777" w:rsidR="00DF38C3" w:rsidRDefault="00D46CFF">
            <w:pPr>
              <w:pStyle w:val="TableParagraph"/>
              <w:spacing w:before="1"/>
              <w:ind w:left="14"/>
              <w:rPr>
                <w:sz w:val="20"/>
              </w:rPr>
            </w:pPr>
            <w:r>
              <w:rPr>
                <w:sz w:val="20"/>
              </w:rPr>
              <w:t>Вид</w:t>
            </w:r>
            <w:r>
              <w:rPr>
                <w:spacing w:val="-8"/>
                <w:sz w:val="20"/>
              </w:rPr>
              <w:t xml:space="preserve"> </w:t>
            </w:r>
            <w:r>
              <w:rPr>
                <w:spacing w:val="-2"/>
                <w:sz w:val="20"/>
              </w:rPr>
              <w:t>работ</w:t>
            </w:r>
          </w:p>
        </w:tc>
        <w:tc>
          <w:tcPr>
            <w:tcW w:w="1680" w:type="dxa"/>
          </w:tcPr>
          <w:p w14:paraId="2433C23D" w14:textId="77777777" w:rsidR="00DF38C3" w:rsidRDefault="00D46CFF">
            <w:pPr>
              <w:pStyle w:val="TableParagraph"/>
              <w:spacing w:before="2" w:line="237" w:lineRule="auto"/>
              <w:ind w:left="22" w:right="2"/>
              <w:rPr>
                <w:sz w:val="20"/>
              </w:rPr>
            </w:pPr>
            <w:r>
              <w:rPr>
                <w:spacing w:val="-4"/>
                <w:sz w:val="20"/>
              </w:rPr>
              <w:t xml:space="preserve">Протяженность </w:t>
            </w:r>
            <w:r>
              <w:rPr>
                <w:sz w:val="20"/>
              </w:rPr>
              <w:t xml:space="preserve">участка (в </w:t>
            </w:r>
            <w:r>
              <w:rPr>
                <w:spacing w:val="-2"/>
                <w:sz w:val="20"/>
              </w:rPr>
              <w:t xml:space="preserve">однотрубном </w:t>
            </w:r>
            <w:proofErr w:type="spellStart"/>
            <w:r>
              <w:rPr>
                <w:sz w:val="20"/>
              </w:rPr>
              <w:t>исчисл</w:t>
            </w:r>
            <w:proofErr w:type="spellEnd"/>
            <w:r>
              <w:rPr>
                <w:sz w:val="20"/>
              </w:rPr>
              <w:t>.),</w:t>
            </w:r>
            <w:r>
              <w:rPr>
                <w:spacing w:val="-4"/>
                <w:sz w:val="20"/>
              </w:rPr>
              <w:t xml:space="preserve"> </w:t>
            </w:r>
            <w:r>
              <w:rPr>
                <w:sz w:val="20"/>
              </w:rPr>
              <w:t>м</w:t>
            </w:r>
          </w:p>
        </w:tc>
        <w:tc>
          <w:tcPr>
            <w:tcW w:w="1315" w:type="dxa"/>
          </w:tcPr>
          <w:p w14:paraId="70AF6617" w14:textId="77777777" w:rsidR="00DF38C3" w:rsidRDefault="00DF38C3">
            <w:pPr>
              <w:pStyle w:val="TableParagraph"/>
              <w:spacing w:before="2"/>
              <w:jc w:val="left"/>
              <w:rPr>
                <w:sz w:val="20"/>
              </w:rPr>
            </w:pPr>
          </w:p>
          <w:p w14:paraId="13EC6895" w14:textId="77777777" w:rsidR="00DF38C3" w:rsidRDefault="00D46CFF">
            <w:pPr>
              <w:pStyle w:val="TableParagraph"/>
              <w:spacing w:line="244" w:lineRule="auto"/>
              <w:ind w:left="250" w:hanging="118"/>
              <w:jc w:val="left"/>
              <w:rPr>
                <w:sz w:val="20"/>
              </w:rPr>
            </w:pPr>
            <w:r>
              <w:rPr>
                <w:spacing w:val="-4"/>
                <w:sz w:val="20"/>
              </w:rPr>
              <w:t xml:space="preserve">Стоимость, </w:t>
            </w:r>
            <w:r>
              <w:rPr>
                <w:sz w:val="20"/>
              </w:rPr>
              <w:t>тыс. руб.</w:t>
            </w:r>
          </w:p>
        </w:tc>
      </w:tr>
      <w:tr w:rsidR="00DF38C3" w14:paraId="2DFE914B" w14:textId="77777777">
        <w:trPr>
          <w:trHeight w:val="1148"/>
          <w:jc w:val="right"/>
        </w:trPr>
        <w:tc>
          <w:tcPr>
            <w:tcW w:w="540" w:type="dxa"/>
          </w:tcPr>
          <w:p w14:paraId="731E9302" w14:textId="77777777" w:rsidR="00DF38C3" w:rsidRDefault="00DF38C3">
            <w:pPr>
              <w:pStyle w:val="TableParagraph"/>
              <w:jc w:val="left"/>
              <w:rPr>
                <w:sz w:val="20"/>
              </w:rPr>
            </w:pPr>
          </w:p>
          <w:p w14:paraId="76FA9F8C" w14:textId="77777777" w:rsidR="00DF38C3" w:rsidRDefault="00DF38C3">
            <w:pPr>
              <w:pStyle w:val="TableParagraph"/>
              <w:spacing w:before="4"/>
              <w:jc w:val="left"/>
              <w:rPr>
                <w:sz w:val="20"/>
              </w:rPr>
            </w:pPr>
          </w:p>
          <w:p w14:paraId="07C7A663" w14:textId="77777777" w:rsidR="00DF38C3" w:rsidRDefault="00D46CFF">
            <w:pPr>
              <w:pStyle w:val="TableParagraph"/>
              <w:ind w:left="22"/>
              <w:rPr>
                <w:sz w:val="20"/>
              </w:rPr>
            </w:pPr>
            <w:r>
              <w:rPr>
                <w:spacing w:val="-10"/>
                <w:sz w:val="20"/>
              </w:rPr>
              <w:t>3</w:t>
            </w:r>
          </w:p>
        </w:tc>
        <w:tc>
          <w:tcPr>
            <w:tcW w:w="2099" w:type="dxa"/>
          </w:tcPr>
          <w:p w14:paraId="1146E66E" w14:textId="77777777" w:rsidR="00DF38C3" w:rsidRDefault="00DF38C3">
            <w:pPr>
              <w:pStyle w:val="TableParagraph"/>
              <w:spacing w:before="2"/>
              <w:jc w:val="left"/>
              <w:rPr>
                <w:sz w:val="20"/>
              </w:rPr>
            </w:pPr>
          </w:p>
          <w:p w14:paraId="6802C1DB" w14:textId="77777777" w:rsidR="00DF38C3" w:rsidRDefault="00D46CFF">
            <w:pPr>
              <w:pStyle w:val="TableParagraph"/>
              <w:ind w:left="242" w:right="222"/>
              <w:rPr>
                <w:sz w:val="20"/>
              </w:rPr>
            </w:pPr>
            <w:r>
              <w:rPr>
                <w:spacing w:val="-4"/>
                <w:sz w:val="20"/>
              </w:rPr>
              <w:t xml:space="preserve">Планируемая </w:t>
            </w:r>
            <w:r>
              <w:rPr>
                <w:sz w:val="20"/>
              </w:rPr>
              <w:t>БМК №3</w:t>
            </w:r>
          </w:p>
          <w:p w14:paraId="4CD3DBBB" w14:textId="77777777" w:rsidR="00DF38C3" w:rsidRDefault="00D46CFF">
            <w:pPr>
              <w:pStyle w:val="TableParagraph"/>
              <w:spacing w:before="8"/>
              <w:ind w:left="31" w:right="17"/>
              <w:rPr>
                <w:sz w:val="20"/>
              </w:rPr>
            </w:pPr>
            <w:r>
              <w:rPr>
                <w:sz w:val="20"/>
              </w:rPr>
              <w:t>с.</w:t>
            </w:r>
            <w:r>
              <w:rPr>
                <w:spacing w:val="-2"/>
                <w:sz w:val="20"/>
              </w:rPr>
              <w:t xml:space="preserve"> Ягодное</w:t>
            </w:r>
          </w:p>
        </w:tc>
        <w:tc>
          <w:tcPr>
            <w:tcW w:w="4560" w:type="dxa"/>
          </w:tcPr>
          <w:p w14:paraId="76A1615C"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820EAC1" w14:textId="77777777" w:rsidR="00DF38C3" w:rsidRDefault="00D46CFF">
            <w:pPr>
              <w:pStyle w:val="TableParagraph"/>
              <w:spacing w:before="9" w:line="235" w:lineRule="auto"/>
              <w:ind w:left="111"/>
              <w:jc w:val="left"/>
              <w:rPr>
                <w:sz w:val="20"/>
              </w:rPr>
            </w:pPr>
            <w:r>
              <w:rPr>
                <w:sz w:val="20"/>
              </w:rPr>
              <w:t>Ø</w:t>
            </w:r>
            <w:r>
              <w:rPr>
                <w:spacing w:val="-7"/>
                <w:sz w:val="20"/>
              </w:rPr>
              <w:t xml:space="preserve"> </w:t>
            </w:r>
            <w:r>
              <w:rPr>
                <w:sz w:val="20"/>
              </w:rPr>
              <w:t>159</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0" w:type="dxa"/>
          </w:tcPr>
          <w:p w14:paraId="11DAA9FC" w14:textId="77777777" w:rsidR="00DF38C3" w:rsidRDefault="00DF38C3">
            <w:pPr>
              <w:pStyle w:val="TableParagraph"/>
              <w:jc w:val="left"/>
              <w:rPr>
                <w:sz w:val="20"/>
              </w:rPr>
            </w:pPr>
          </w:p>
          <w:p w14:paraId="0CB7E10C" w14:textId="77777777" w:rsidR="00DF38C3" w:rsidRDefault="00DF38C3">
            <w:pPr>
              <w:pStyle w:val="TableParagraph"/>
              <w:spacing w:before="4"/>
              <w:jc w:val="left"/>
              <w:rPr>
                <w:sz w:val="20"/>
              </w:rPr>
            </w:pPr>
          </w:p>
          <w:p w14:paraId="05413B31" w14:textId="77777777" w:rsidR="00DF38C3" w:rsidRDefault="00D46CFF">
            <w:pPr>
              <w:pStyle w:val="TableParagraph"/>
              <w:ind w:left="22"/>
              <w:rPr>
                <w:sz w:val="20"/>
              </w:rPr>
            </w:pPr>
            <w:r>
              <w:rPr>
                <w:spacing w:val="-5"/>
                <w:sz w:val="20"/>
              </w:rPr>
              <w:t>100</w:t>
            </w:r>
          </w:p>
        </w:tc>
        <w:tc>
          <w:tcPr>
            <w:tcW w:w="1315" w:type="dxa"/>
          </w:tcPr>
          <w:p w14:paraId="32887243" w14:textId="77777777" w:rsidR="00DF38C3" w:rsidRDefault="00DF38C3">
            <w:pPr>
              <w:pStyle w:val="TableParagraph"/>
              <w:jc w:val="left"/>
              <w:rPr>
                <w:sz w:val="20"/>
              </w:rPr>
            </w:pPr>
          </w:p>
          <w:p w14:paraId="3794354E" w14:textId="77777777" w:rsidR="00DF38C3" w:rsidRDefault="00DF38C3">
            <w:pPr>
              <w:pStyle w:val="TableParagraph"/>
              <w:spacing w:before="4"/>
              <w:jc w:val="left"/>
              <w:rPr>
                <w:sz w:val="20"/>
              </w:rPr>
            </w:pPr>
          </w:p>
          <w:p w14:paraId="4BCDB752" w14:textId="77777777" w:rsidR="00DF38C3" w:rsidRDefault="00D46CFF">
            <w:pPr>
              <w:pStyle w:val="TableParagraph"/>
              <w:ind w:left="24" w:right="4"/>
              <w:rPr>
                <w:sz w:val="20"/>
              </w:rPr>
            </w:pPr>
            <w:r>
              <w:rPr>
                <w:spacing w:val="-2"/>
                <w:sz w:val="20"/>
              </w:rPr>
              <w:t>702,4</w:t>
            </w:r>
          </w:p>
        </w:tc>
      </w:tr>
      <w:tr w:rsidR="00DF38C3" w14:paraId="75CCFE30" w14:textId="77777777">
        <w:trPr>
          <w:trHeight w:val="1149"/>
          <w:jc w:val="right"/>
        </w:trPr>
        <w:tc>
          <w:tcPr>
            <w:tcW w:w="540" w:type="dxa"/>
          </w:tcPr>
          <w:p w14:paraId="1A18AF2F" w14:textId="77777777" w:rsidR="00DF38C3" w:rsidRDefault="00DF38C3">
            <w:pPr>
              <w:pStyle w:val="TableParagraph"/>
              <w:jc w:val="left"/>
              <w:rPr>
                <w:sz w:val="20"/>
              </w:rPr>
            </w:pPr>
          </w:p>
          <w:p w14:paraId="400555BF" w14:textId="77777777" w:rsidR="00DF38C3" w:rsidRDefault="00DF38C3">
            <w:pPr>
              <w:pStyle w:val="TableParagraph"/>
              <w:spacing w:before="6"/>
              <w:jc w:val="left"/>
              <w:rPr>
                <w:sz w:val="20"/>
              </w:rPr>
            </w:pPr>
          </w:p>
          <w:p w14:paraId="27B758A7" w14:textId="77777777" w:rsidR="00DF38C3" w:rsidRDefault="00D46CFF">
            <w:pPr>
              <w:pStyle w:val="TableParagraph"/>
              <w:ind w:left="22"/>
              <w:rPr>
                <w:sz w:val="20"/>
              </w:rPr>
            </w:pPr>
            <w:r>
              <w:rPr>
                <w:spacing w:val="-10"/>
                <w:sz w:val="20"/>
              </w:rPr>
              <w:t>4</w:t>
            </w:r>
          </w:p>
        </w:tc>
        <w:tc>
          <w:tcPr>
            <w:tcW w:w="2099" w:type="dxa"/>
          </w:tcPr>
          <w:p w14:paraId="3FD0D775" w14:textId="77777777" w:rsidR="00DF38C3" w:rsidRDefault="00DF38C3">
            <w:pPr>
              <w:pStyle w:val="TableParagraph"/>
              <w:spacing w:before="2"/>
              <w:jc w:val="left"/>
              <w:rPr>
                <w:sz w:val="20"/>
              </w:rPr>
            </w:pPr>
          </w:p>
          <w:p w14:paraId="49E686B5"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№4</w:t>
            </w:r>
          </w:p>
          <w:p w14:paraId="2BCABA7A" w14:textId="77777777" w:rsidR="00DF38C3" w:rsidRDefault="00D46CFF">
            <w:pPr>
              <w:pStyle w:val="TableParagraph"/>
              <w:spacing w:line="218" w:lineRule="exact"/>
              <w:ind w:left="31" w:right="17"/>
              <w:rPr>
                <w:sz w:val="20"/>
              </w:rPr>
            </w:pPr>
            <w:r>
              <w:rPr>
                <w:sz w:val="20"/>
              </w:rPr>
              <w:t>с.</w:t>
            </w:r>
            <w:r>
              <w:rPr>
                <w:spacing w:val="-2"/>
                <w:sz w:val="20"/>
              </w:rPr>
              <w:t xml:space="preserve"> Ягодное</w:t>
            </w:r>
          </w:p>
        </w:tc>
        <w:tc>
          <w:tcPr>
            <w:tcW w:w="4560" w:type="dxa"/>
          </w:tcPr>
          <w:p w14:paraId="1B60A34E"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656597AA" w14:textId="77777777" w:rsidR="00DF38C3" w:rsidRDefault="00D46CFF">
            <w:pPr>
              <w:pStyle w:val="TableParagraph"/>
              <w:spacing w:before="1" w:line="235" w:lineRule="auto"/>
              <w:ind w:left="111"/>
              <w:jc w:val="left"/>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0" w:type="dxa"/>
          </w:tcPr>
          <w:p w14:paraId="057834AC" w14:textId="77777777" w:rsidR="00DF38C3" w:rsidRDefault="00DF38C3">
            <w:pPr>
              <w:pStyle w:val="TableParagraph"/>
              <w:jc w:val="left"/>
              <w:rPr>
                <w:sz w:val="20"/>
              </w:rPr>
            </w:pPr>
          </w:p>
          <w:p w14:paraId="6F894AC7" w14:textId="77777777" w:rsidR="00DF38C3" w:rsidRDefault="00DF38C3">
            <w:pPr>
              <w:pStyle w:val="TableParagraph"/>
              <w:spacing w:before="6"/>
              <w:jc w:val="left"/>
              <w:rPr>
                <w:sz w:val="20"/>
              </w:rPr>
            </w:pPr>
          </w:p>
          <w:p w14:paraId="01069927" w14:textId="77777777" w:rsidR="00DF38C3" w:rsidRDefault="00D46CFF">
            <w:pPr>
              <w:pStyle w:val="TableParagraph"/>
              <w:ind w:left="22"/>
              <w:rPr>
                <w:sz w:val="20"/>
              </w:rPr>
            </w:pPr>
            <w:r>
              <w:rPr>
                <w:spacing w:val="-5"/>
                <w:sz w:val="20"/>
              </w:rPr>
              <w:t>100</w:t>
            </w:r>
          </w:p>
        </w:tc>
        <w:tc>
          <w:tcPr>
            <w:tcW w:w="1315" w:type="dxa"/>
          </w:tcPr>
          <w:p w14:paraId="752E0D29" w14:textId="77777777" w:rsidR="00DF38C3" w:rsidRDefault="00DF38C3">
            <w:pPr>
              <w:pStyle w:val="TableParagraph"/>
              <w:jc w:val="left"/>
              <w:rPr>
                <w:sz w:val="20"/>
              </w:rPr>
            </w:pPr>
          </w:p>
          <w:p w14:paraId="02BBCD3E" w14:textId="77777777" w:rsidR="00DF38C3" w:rsidRDefault="00DF38C3">
            <w:pPr>
              <w:pStyle w:val="TableParagraph"/>
              <w:spacing w:before="6"/>
              <w:jc w:val="left"/>
              <w:rPr>
                <w:sz w:val="20"/>
              </w:rPr>
            </w:pPr>
          </w:p>
          <w:p w14:paraId="79BD7F63" w14:textId="77777777" w:rsidR="00DF38C3" w:rsidRDefault="00D46CFF">
            <w:pPr>
              <w:pStyle w:val="TableParagraph"/>
              <w:ind w:left="24" w:right="4"/>
              <w:rPr>
                <w:sz w:val="20"/>
              </w:rPr>
            </w:pPr>
            <w:r>
              <w:rPr>
                <w:spacing w:val="-2"/>
                <w:sz w:val="20"/>
              </w:rPr>
              <w:t>626,4</w:t>
            </w:r>
          </w:p>
        </w:tc>
      </w:tr>
      <w:tr w:rsidR="00DF38C3" w14:paraId="5145A862" w14:textId="77777777">
        <w:trPr>
          <w:trHeight w:val="1148"/>
          <w:jc w:val="right"/>
        </w:trPr>
        <w:tc>
          <w:tcPr>
            <w:tcW w:w="540" w:type="dxa"/>
          </w:tcPr>
          <w:p w14:paraId="544066B5" w14:textId="77777777" w:rsidR="00DF38C3" w:rsidRDefault="00DF38C3">
            <w:pPr>
              <w:pStyle w:val="TableParagraph"/>
              <w:jc w:val="left"/>
              <w:rPr>
                <w:sz w:val="20"/>
              </w:rPr>
            </w:pPr>
          </w:p>
          <w:p w14:paraId="45B0FD8D" w14:textId="77777777" w:rsidR="00DF38C3" w:rsidRDefault="00DF38C3">
            <w:pPr>
              <w:pStyle w:val="TableParagraph"/>
              <w:spacing w:before="6"/>
              <w:jc w:val="left"/>
              <w:rPr>
                <w:sz w:val="20"/>
              </w:rPr>
            </w:pPr>
          </w:p>
          <w:p w14:paraId="31FBF539" w14:textId="77777777" w:rsidR="00DF38C3" w:rsidRDefault="00D46CFF">
            <w:pPr>
              <w:pStyle w:val="TableParagraph"/>
              <w:spacing w:before="1"/>
              <w:ind w:left="22"/>
              <w:rPr>
                <w:sz w:val="20"/>
              </w:rPr>
            </w:pPr>
            <w:r>
              <w:rPr>
                <w:spacing w:val="-10"/>
                <w:sz w:val="20"/>
              </w:rPr>
              <w:t>5</w:t>
            </w:r>
          </w:p>
        </w:tc>
        <w:tc>
          <w:tcPr>
            <w:tcW w:w="2099" w:type="dxa"/>
          </w:tcPr>
          <w:p w14:paraId="29FB4DDF" w14:textId="77777777" w:rsidR="00DF38C3" w:rsidRDefault="00DF38C3">
            <w:pPr>
              <w:pStyle w:val="TableParagraph"/>
              <w:spacing w:before="2"/>
              <w:jc w:val="left"/>
              <w:rPr>
                <w:sz w:val="20"/>
              </w:rPr>
            </w:pPr>
          </w:p>
          <w:p w14:paraId="28E72666" w14:textId="77777777" w:rsidR="00DF38C3" w:rsidRDefault="00D46CFF">
            <w:pPr>
              <w:pStyle w:val="TableParagraph"/>
              <w:spacing w:before="1" w:line="244" w:lineRule="auto"/>
              <w:ind w:left="242" w:right="222"/>
              <w:rPr>
                <w:sz w:val="20"/>
              </w:rPr>
            </w:pPr>
            <w:r>
              <w:rPr>
                <w:spacing w:val="-4"/>
                <w:sz w:val="20"/>
              </w:rPr>
              <w:t xml:space="preserve">Планируемая </w:t>
            </w:r>
            <w:r>
              <w:rPr>
                <w:sz w:val="20"/>
              </w:rPr>
              <w:t>БМК №5</w:t>
            </w:r>
          </w:p>
          <w:p w14:paraId="46B8EE59"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3F9C9743"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563B164" w14:textId="77777777" w:rsidR="00DF38C3" w:rsidRDefault="00D46CFF">
            <w:pPr>
              <w:pStyle w:val="TableParagraph"/>
              <w:spacing w:line="221" w:lineRule="exact"/>
              <w:ind w:left="111"/>
              <w:jc w:val="left"/>
              <w:rPr>
                <w:sz w:val="20"/>
              </w:rPr>
            </w:pPr>
            <w:r>
              <w:rPr>
                <w:sz w:val="20"/>
              </w:rPr>
              <w:t>Ø</w:t>
            </w:r>
            <w:r>
              <w:rPr>
                <w:spacing w:val="-1"/>
                <w:sz w:val="20"/>
              </w:rPr>
              <w:t xml:space="preserve"> </w:t>
            </w:r>
            <w:r>
              <w:rPr>
                <w:sz w:val="20"/>
              </w:rPr>
              <w:t>133</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0C99312F" w14:textId="77777777" w:rsidR="00DF38C3" w:rsidRDefault="00D46CFF">
            <w:pPr>
              <w:pStyle w:val="TableParagraph"/>
              <w:spacing w:line="23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6C008242" w14:textId="77777777" w:rsidR="00DF38C3" w:rsidRDefault="00DF38C3">
            <w:pPr>
              <w:pStyle w:val="TableParagraph"/>
              <w:jc w:val="left"/>
              <w:rPr>
                <w:sz w:val="20"/>
              </w:rPr>
            </w:pPr>
          </w:p>
          <w:p w14:paraId="6A9201EE" w14:textId="77777777" w:rsidR="00DF38C3" w:rsidRDefault="00DF38C3">
            <w:pPr>
              <w:pStyle w:val="TableParagraph"/>
              <w:spacing w:before="6"/>
              <w:jc w:val="left"/>
              <w:rPr>
                <w:sz w:val="20"/>
              </w:rPr>
            </w:pPr>
          </w:p>
          <w:p w14:paraId="7E60ED49" w14:textId="77777777" w:rsidR="00DF38C3" w:rsidRDefault="00D46CFF">
            <w:pPr>
              <w:pStyle w:val="TableParagraph"/>
              <w:spacing w:before="1"/>
              <w:ind w:left="22"/>
              <w:rPr>
                <w:sz w:val="20"/>
              </w:rPr>
            </w:pPr>
            <w:r>
              <w:rPr>
                <w:spacing w:val="-5"/>
                <w:sz w:val="20"/>
              </w:rPr>
              <w:t>100</w:t>
            </w:r>
          </w:p>
        </w:tc>
        <w:tc>
          <w:tcPr>
            <w:tcW w:w="1315" w:type="dxa"/>
          </w:tcPr>
          <w:p w14:paraId="677C03F3" w14:textId="77777777" w:rsidR="00DF38C3" w:rsidRDefault="00DF38C3">
            <w:pPr>
              <w:pStyle w:val="TableParagraph"/>
              <w:jc w:val="left"/>
              <w:rPr>
                <w:sz w:val="20"/>
              </w:rPr>
            </w:pPr>
          </w:p>
          <w:p w14:paraId="1BB079FD" w14:textId="77777777" w:rsidR="00DF38C3" w:rsidRDefault="00DF38C3">
            <w:pPr>
              <w:pStyle w:val="TableParagraph"/>
              <w:spacing w:before="6"/>
              <w:jc w:val="left"/>
              <w:rPr>
                <w:sz w:val="20"/>
              </w:rPr>
            </w:pPr>
          </w:p>
          <w:p w14:paraId="5C44AA49" w14:textId="77777777" w:rsidR="00DF38C3" w:rsidRDefault="00D46CFF">
            <w:pPr>
              <w:pStyle w:val="TableParagraph"/>
              <w:spacing w:before="1"/>
              <w:ind w:left="24" w:right="4"/>
              <w:rPr>
                <w:sz w:val="20"/>
              </w:rPr>
            </w:pPr>
            <w:r>
              <w:rPr>
                <w:spacing w:val="-2"/>
                <w:sz w:val="20"/>
              </w:rPr>
              <w:t>662,6</w:t>
            </w:r>
          </w:p>
        </w:tc>
      </w:tr>
      <w:tr w:rsidR="00DF38C3" w14:paraId="10ED0F83" w14:textId="77777777">
        <w:trPr>
          <w:trHeight w:val="1151"/>
          <w:jc w:val="right"/>
        </w:trPr>
        <w:tc>
          <w:tcPr>
            <w:tcW w:w="540" w:type="dxa"/>
          </w:tcPr>
          <w:p w14:paraId="785986B9" w14:textId="77777777" w:rsidR="00DF38C3" w:rsidRDefault="00DF38C3">
            <w:pPr>
              <w:pStyle w:val="TableParagraph"/>
              <w:jc w:val="left"/>
              <w:rPr>
                <w:sz w:val="20"/>
              </w:rPr>
            </w:pPr>
          </w:p>
          <w:p w14:paraId="1D926038" w14:textId="77777777" w:rsidR="00DF38C3" w:rsidRDefault="00DF38C3">
            <w:pPr>
              <w:pStyle w:val="TableParagraph"/>
              <w:spacing w:before="7"/>
              <w:jc w:val="left"/>
              <w:rPr>
                <w:sz w:val="20"/>
              </w:rPr>
            </w:pPr>
          </w:p>
          <w:p w14:paraId="1382054F" w14:textId="77777777" w:rsidR="00DF38C3" w:rsidRDefault="00D46CFF">
            <w:pPr>
              <w:pStyle w:val="TableParagraph"/>
              <w:ind w:left="22"/>
              <w:rPr>
                <w:sz w:val="20"/>
              </w:rPr>
            </w:pPr>
            <w:r>
              <w:rPr>
                <w:spacing w:val="-10"/>
                <w:sz w:val="20"/>
              </w:rPr>
              <w:t>6</w:t>
            </w:r>
          </w:p>
        </w:tc>
        <w:tc>
          <w:tcPr>
            <w:tcW w:w="2099" w:type="dxa"/>
          </w:tcPr>
          <w:p w14:paraId="7E126DAE" w14:textId="77777777" w:rsidR="00DF38C3" w:rsidRDefault="00DF38C3">
            <w:pPr>
              <w:pStyle w:val="TableParagraph"/>
              <w:spacing w:before="3"/>
              <w:jc w:val="left"/>
              <w:rPr>
                <w:sz w:val="20"/>
              </w:rPr>
            </w:pPr>
          </w:p>
          <w:p w14:paraId="24069F14"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№6</w:t>
            </w:r>
          </w:p>
          <w:p w14:paraId="2D118747"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147F6D70"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7960F77" w14:textId="77777777" w:rsidR="00DF38C3" w:rsidRDefault="00D46CFF">
            <w:pPr>
              <w:pStyle w:val="TableParagraph"/>
              <w:spacing w:line="230" w:lineRule="exact"/>
              <w:ind w:left="111"/>
              <w:jc w:val="left"/>
              <w:rPr>
                <w:sz w:val="20"/>
              </w:rPr>
            </w:pPr>
            <w:r>
              <w:rPr>
                <w:sz w:val="20"/>
              </w:rPr>
              <w:t>Ø</w:t>
            </w:r>
            <w:r>
              <w:rPr>
                <w:spacing w:val="-7"/>
                <w:sz w:val="20"/>
              </w:rPr>
              <w:t xml:space="preserve"> </w:t>
            </w:r>
            <w:r>
              <w:rPr>
                <w:sz w:val="20"/>
              </w:rPr>
              <w:t>133</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w:t>
            </w:r>
            <w:r>
              <w:rPr>
                <w:spacing w:val="-8"/>
                <w:sz w:val="20"/>
              </w:rPr>
              <w:t xml:space="preserve"> </w:t>
            </w:r>
            <w:r>
              <w:rPr>
                <w:sz w:val="20"/>
              </w:rPr>
              <w:t>изоляция)</w:t>
            </w:r>
          </w:p>
        </w:tc>
        <w:tc>
          <w:tcPr>
            <w:tcW w:w="1680" w:type="dxa"/>
          </w:tcPr>
          <w:p w14:paraId="52DC47C2" w14:textId="77777777" w:rsidR="00DF38C3" w:rsidRDefault="00DF38C3">
            <w:pPr>
              <w:pStyle w:val="TableParagraph"/>
              <w:jc w:val="left"/>
              <w:rPr>
                <w:sz w:val="20"/>
              </w:rPr>
            </w:pPr>
          </w:p>
          <w:p w14:paraId="67B9BD4F" w14:textId="77777777" w:rsidR="00DF38C3" w:rsidRDefault="00DF38C3">
            <w:pPr>
              <w:pStyle w:val="TableParagraph"/>
              <w:spacing w:before="7"/>
              <w:jc w:val="left"/>
              <w:rPr>
                <w:sz w:val="20"/>
              </w:rPr>
            </w:pPr>
          </w:p>
          <w:p w14:paraId="5BA065C0" w14:textId="77777777" w:rsidR="00DF38C3" w:rsidRDefault="00D46CFF">
            <w:pPr>
              <w:pStyle w:val="TableParagraph"/>
              <w:ind w:left="22"/>
              <w:rPr>
                <w:sz w:val="20"/>
              </w:rPr>
            </w:pPr>
            <w:r>
              <w:rPr>
                <w:spacing w:val="-5"/>
                <w:sz w:val="20"/>
              </w:rPr>
              <w:t>100</w:t>
            </w:r>
          </w:p>
        </w:tc>
        <w:tc>
          <w:tcPr>
            <w:tcW w:w="1315" w:type="dxa"/>
          </w:tcPr>
          <w:p w14:paraId="336C5FBA" w14:textId="77777777" w:rsidR="00DF38C3" w:rsidRDefault="00DF38C3">
            <w:pPr>
              <w:pStyle w:val="TableParagraph"/>
              <w:jc w:val="left"/>
              <w:rPr>
                <w:sz w:val="20"/>
              </w:rPr>
            </w:pPr>
          </w:p>
          <w:p w14:paraId="5FA12867" w14:textId="77777777" w:rsidR="00DF38C3" w:rsidRDefault="00DF38C3">
            <w:pPr>
              <w:pStyle w:val="TableParagraph"/>
              <w:spacing w:before="122"/>
              <w:jc w:val="left"/>
              <w:rPr>
                <w:sz w:val="20"/>
              </w:rPr>
            </w:pPr>
          </w:p>
          <w:p w14:paraId="4497DC59" w14:textId="77777777" w:rsidR="00DF38C3" w:rsidRDefault="00D46CFF">
            <w:pPr>
              <w:pStyle w:val="TableParagraph"/>
              <w:ind w:left="24" w:right="4"/>
              <w:rPr>
                <w:sz w:val="20"/>
              </w:rPr>
            </w:pPr>
            <w:r>
              <w:rPr>
                <w:spacing w:val="-2"/>
                <w:sz w:val="20"/>
              </w:rPr>
              <w:t>662,6</w:t>
            </w:r>
          </w:p>
        </w:tc>
      </w:tr>
      <w:tr w:rsidR="00DF38C3" w14:paraId="000AEBCD" w14:textId="77777777">
        <w:trPr>
          <w:trHeight w:val="1149"/>
          <w:jc w:val="right"/>
        </w:trPr>
        <w:tc>
          <w:tcPr>
            <w:tcW w:w="540" w:type="dxa"/>
          </w:tcPr>
          <w:p w14:paraId="7178CB82" w14:textId="77777777" w:rsidR="00DF38C3" w:rsidRDefault="00DF38C3">
            <w:pPr>
              <w:pStyle w:val="TableParagraph"/>
              <w:jc w:val="left"/>
              <w:rPr>
                <w:sz w:val="20"/>
              </w:rPr>
            </w:pPr>
          </w:p>
          <w:p w14:paraId="42243FE6" w14:textId="77777777" w:rsidR="00DF38C3" w:rsidRDefault="00DF38C3">
            <w:pPr>
              <w:pStyle w:val="TableParagraph"/>
              <w:spacing w:before="7"/>
              <w:jc w:val="left"/>
              <w:rPr>
                <w:sz w:val="20"/>
              </w:rPr>
            </w:pPr>
          </w:p>
          <w:p w14:paraId="03B43632" w14:textId="77777777" w:rsidR="00DF38C3" w:rsidRDefault="00D46CFF">
            <w:pPr>
              <w:pStyle w:val="TableParagraph"/>
              <w:ind w:left="22"/>
              <w:rPr>
                <w:sz w:val="20"/>
              </w:rPr>
            </w:pPr>
            <w:r>
              <w:rPr>
                <w:spacing w:val="-10"/>
                <w:sz w:val="20"/>
              </w:rPr>
              <w:t>7</w:t>
            </w:r>
          </w:p>
        </w:tc>
        <w:tc>
          <w:tcPr>
            <w:tcW w:w="2099" w:type="dxa"/>
          </w:tcPr>
          <w:p w14:paraId="338FD543" w14:textId="77777777" w:rsidR="00DF38C3" w:rsidRDefault="00DF38C3">
            <w:pPr>
              <w:pStyle w:val="TableParagraph"/>
              <w:spacing w:before="3"/>
              <w:jc w:val="left"/>
              <w:rPr>
                <w:sz w:val="20"/>
              </w:rPr>
            </w:pPr>
          </w:p>
          <w:p w14:paraId="2FF52E8D"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№7</w:t>
            </w:r>
          </w:p>
          <w:p w14:paraId="6C07AE70" w14:textId="77777777" w:rsidR="00DF38C3" w:rsidRDefault="00D46CFF">
            <w:pPr>
              <w:pStyle w:val="TableParagraph"/>
              <w:spacing w:line="218" w:lineRule="exact"/>
              <w:ind w:left="31" w:right="17"/>
              <w:rPr>
                <w:sz w:val="20"/>
              </w:rPr>
            </w:pPr>
            <w:r>
              <w:rPr>
                <w:sz w:val="20"/>
              </w:rPr>
              <w:t>с.</w:t>
            </w:r>
            <w:r>
              <w:rPr>
                <w:spacing w:val="-2"/>
                <w:sz w:val="20"/>
              </w:rPr>
              <w:t xml:space="preserve"> Ягодное</w:t>
            </w:r>
          </w:p>
        </w:tc>
        <w:tc>
          <w:tcPr>
            <w:tcW w:w="4560" w:type="dxa"/>
          </w:tcPr>
          <w:p w14:paraId="7DBBE902"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CE6E857" w14:textId="77777777" w:rsidR="00DF38C3" w:rsidRDefault="00D46CFF">
            <w:pPr>
              <w:pStyle w:val="TableParagraph"/>
              <w:spacing w:line="225" w:lineRule="exact"/>
              <w:ind w:left="111"/>
              <w:jc w:val="left"/>
              <w:rPr>
                <w:sz w:val="20"/>
              </w:rPr>
            </w:pPr>
            <w:r>
              <w:rPr>
                <w:sz w:val="20"/>
              </w:rPr>
              <w:t>Ø</w:t>
            </w:r>
            <w:r>
              <w:rPr>
                <w:spacing w:val="-4"/>
                <w:sz w:val="20"/>
              </w:rPr>
              <w:t xml:space="preserve"> </w:t>
            </w:r>
            <w:r>
              <w:rPr>
                <w:sz w:val="20"/>
              </w:rPr>
              <w:t>89</w:t>
            </w:r>
            <w:r>
              <w:rPr>
                <w:spacing w:val="-2"/>
                <w:sz w:val="20"/>
              </w:rPr>
              <w:t xml:space="preserve"> </w:t>
            </w:r>
            <w:r>
              <w:rPr>
                <w:sz w:val="20"/>
              </w:rPr>
              <w:t>–</w:t>
            </w:r>
            <w:r>
              <w:rPr>
                <w:spacing w:val="-6"/>
                <w:sz w:val="20"/>
              </w:rPr>
              <w:t xml:space="preserve"> </w:t>
            </w:r>
            <w:r>
              <w:rPr>
                <w:sz w:val="20"/>
              </w:rPr>
              <w:t>100</w:t>
            </w:r>
            <w:r>
              <w:rPr>
                <w:spacing w:val="-2"/>
                <w:sz w:val="20"/>
              </w:rPr>
              <w:t xml:space="preserve"> </w:t>
            </w:r>
            <w:r>
              <w:rPr>
                <w:sz w:val="20"/>
              </w:rPr>
              <w:t>м,</w:t>
            </w:r>
            <w:r>
              <w:rPr>
                <w:spacing w:val="-5"/>
                <w:sz w:val="20"/>
              </w:rPr>
              <w:t xml:space="preserve"> </w:t>
            </w:r>
            <w:r>
              <w:rPr>
                <w:sz w:val="20"/>
              </w:rPr>
              <w:t>в</w:t>
            </w:r>
            <w:r>
              <w:rPr>
                <w:spacing w:val="-4"/>
                <w:sz w:val="20"/>
              </w:rPr>
              <w:t xml:space="preserve"> </w:t>
            </w:r>
            <w:r>
              <w:rPr>
                <w:sz w:val="20"/>
              </w:rPr>
              <w:t>однотрубном</w:t>
            </w:r>
            <w:r>
              <w:rPr>
                <w:spacing w:val="-3"/>
                <w:sz w:val="20"/>
              </w:rPr>
              <w:t xml:space="preserve"> </w:t>
            </w:r>
            <w:r>
              <w:rPr>
                <w:spacing w:val="-2"/>
                <w:sz w:val="20"/>
              </w:rPr>
              <w:t>исчислении,</w:t>
            </w:r>
          </w:p>
          <w:p w14:paraId="316C19C3" w14:textId="77777777" w:rsidR="00DF38C3" w:rsidRDefault="00D46CFF">
            <w:pPr>
              <w:pStyle w:val="TableParagraph"/>
              <w:spacing w:before="8" w:line="228" w:lineRule="auto"/>
              <w:ind w:left="111"/>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1B25249C" w14:textId="77777777" w:rsidR="00DF38C3" w:rsidRDefault="00DF38C3">
            <w:pPr>
              <w:pStyle w:val="TableParagraph"/>
              <w:jc w:val="left"/>
              <w:rPr>
                <w:sz w:val="20"/>
              </w:rPr>
            </w:pPr>
          </w:p>
          <w:p w14:paraId="7AFA352F" w14:textId="77777777" w:rsidR="00DF38C3" w:rsidRDefault="00DF38C3">
            <w:pPr>
              <w:pStyle w:val="TableParagraph"/>
              <w:spacing w:before="7"/>
              <w:jc w:val="left"/>
              <w:rPr>
                <w:sz w:val="20"/>
              </w:rPr>
            </w:pPr>
          </w:p>
          <w:p w14:paraId="6BD734F9" w14:textId="77777777" w:rsidR="00DF38C3" w:rsidRDefault="00D46CFF">
            <w:pPr>
              <w:pStyle w:val="TableParagraph"/>
              <w:ind w:left="22"/>
              <w:rPr>
                <w:sz w:val="20"/>
              </w:rPr>
            </w:pPr>
            <w:r>
              <w:rPr>
                <w:spacing w:val="-5"/>
                <w:sz w:val="20"/>
              </w:rPr>
              <w:t>100</w:t>
            </w:r>
          </w:p>
        </w:tc>
        <w:tc>
          <w:tcPr>
            <w:tcW w:w="1315" w:type="dxa"/>
          </w:tcPr>
          <w:p w14:paraId="3A1819B0" w14:textId="77777777" w:rsidR="00DF38C3" w:rsidRDefault="00DF38C3">
            <w:pPr>
              <w:pStyle w:val="TableParagraph"/>
              <w:jc w:val="left"/>
              <w:rPr>
                <w:sz w:val="20"/>
              </w:rPr>
            </w:pPr>
          </w:p>
          <w:p w14:paraId="499E37B3" w14:textId="77777777" w:rsidR="00DF38C3" w:rsidRDefault="00DF38C3">
            <w:pPr>
              <w:pStyle w:val="TableParagraph"/>
              <w:spacing w:before="7"/>
              <w:jc w:val="left"/>
              <w:rPr>
                <w:sz w:val="20"/>
              </w:rPr>
            </w:pPr>
          </w:p>
          <w:p w14:paraId="55CBA1CC" w14:textId="77777777" w:rsidR="00DF38C3" w:rsidRDefault="00D46CFF">
            <w:pPr>
              <w:pStyle w:val="TableParagraph"/>
              <w:ind w:left="24" w:right="4"/>
              <w:rPr>
                <w:sz w:val="20"/>
              </w:rPr>
            </w:pPr>
            <w:r>
              <w:rPr>
                <w:spacing w:val="-2"/>
                <w:sz w:val="20"/>
              </w:rPr>
              <w:t>580,6</w:t>
            </w:r>
          </w:p>
        </w:tc>
      </w:tr>
      <w:tr w:rsidR="00DF38C3" w14:paraId="67B0E617" w14:textId="77777777">
        <w:trPr>
          <w:trHeight w:val="1148"/>
          <w:jc w:val="right"/>
        </w:trPr>
        <w:tc>
          <w:tcPr>
            <w:tcW w:w="540" w:type="dxa"/>
          </w:tcPr>
          <w:p w14:paraId="3E04BF09" w14:textId="77777777" w:rsidR="00DF38C3" w:rsidRDefault="00DF38C3">
            <w:pPr>
              <w:pStyle w:val="TableParagraph"/>
              <w:jc w:val="left"/>
              <w:rPr>
                <w:sz w:val="20"/>
              </w:rPr>
            </w:pPr>
          </w:p>
          <w:p w14:paraId="57219283" w14:textId="77777777" w:rsidR="00DF38C3" w:rsidRDefault="00DF38C3">
            <w:pPr>
              <w:pStyle w:val="TableParagraph"/>
              <w:spacing w:before="7"/>
              <w:jc w:val="left"/>
              <w:rPr>
                <w:sz w:val="20"/>
              </w:rPr>
            </w:pPr>
          </w:p>
          <w:p w14:paraId="3DFE95B0" w14:textId="77777777" w:rsidR="00DF38C3" w:rsidRDefault="00D46CFF">
            <w:pPr>
              <w:pStyle w:val="TableParagraph"/>
              <w:spacing w:before="1"/>
              <w:ind w:left="22"/>
              <w:rPr>
                <w:sz w:val="20"/>
              </w:rPr>
            </w:pPr>
            <w:r>
              <w:rPr>
                <w:spacing w:val="-10"/>
                <w:sz w:val="20"/>
              </w:rPr>
              <w:t>8</w:t>
            </w:r>
          </w:p>
        </w:tc>
        <w:tc>
          <w:tcPr>
            <w:tcW w:w="2099" w:type="dxa"/>
          </w:tcPr>
          <w:p w14:paraId="6AC16291" w14:textId="77777777" w:rsidR="00DF38C3" w:rsidRDefault="00DF38C3">
            <w:pPr>
              <w:pStyle w:val="TableParagraph"/>
              <w:spacing w:before="3"/>
              <w:jc w:val="left"/>
              <w:rPr>
                <w:sz w:val="20"/>
              </w:rPr>
            </w:pPr>
          </w:p>
          <w:p w14:paraId="17EF4885" w14:textId="77777777" w:rsidR="00DF38C3" w:rsidRDefault="00D46CFF">
            <w:pPr>
              <w:pStyle w:val="TableParagraph"/>
              <w:spacing w:before="1" w:line="244" w:lineRule="auto"/>
              <w:ind w:left="242" w:right="222"/>
              <w:rPr>
                <w:sz w:val="20"/>
              </w:rPr>
            </w:pPr>
            <w:r>
              <w:rPr>
                <w:spacing w:val="-4"/>
                <w:sz w:val="20"/>
              </w:rPr>
              <w:t xml:space="preserve">Планируемая </w:t>
            </w:r>
            <w:r>
              <w:rPr>
                <w:sz w:val="20"/>
              </w:rPr>
              <w:t>БМК №8</w:t>
            </w:r>
          </w:p>
          <w:p w14:paraId="51BDC2C0"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77E50E92"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296CFA8A" w14:textId="77777777" w:rsidR="00DF38C3" w:rsidRDefault="00D46CFF">
            <w:pPr>
              <w:pStyle w:val="TableParagraph"/>
              <w:spacing w:line="221" w:lineRule="exact"/>
              <w:ind w:left="111"/>
              <w:jc w:val="left"/>
              <w:rPr>
                <w:sz w:val="20"/>
              </w:rPr>
            </w:pPr>
            <w:r>
              <w:rPr>
                <w:sz w:val="20"/>
              </w:rPr>
              <w:t>Ø</w:t>
            </w:r>
            <w:r>
              <w:rPr>
                <w:spacing w:val="-1"/>
                <w:sz w:val="20"/>
              </w:rPr>
              <w:t xml:space="preserve"> </w:t>
            </w:r>
            <w:r>
              <w:rPr>
                <w:sz w:val="20"/>
              </w:rPr>
              <w:t>76</w:t>
            </w:r>
            <w:r>
              <w:rPr>
                <w:spacing w:val="3"/>
                <w:sz w:val="20"/>
              </w:rPr>
              <w:t xml:space="preserve"> </w:t>
            </w:r>
            <w:r>
              <w:rPr>
                <w:sz w:val="20"/>
              </w:rPr>
              <w:t>–</w:t>
            </w:r>
            <w:r>
              <w:rPr>
                <w:spacing w:val="-1"/>
                <w:sz w:val="20"/>
              </w:rPr>
              <w:t xml:space="preserve"> </w:t>
            </w:r>
            <w:r>
              <w:rPr>
                <w:sz w:val="20"/>
              </w:rPr>
              <w:t>100</w:t>
            </w:r>
            <w:r>
              <w:rPr>
                <w:spacing w:val="6"/>
                <w:sz w:val="20"/>
              </w:rPr>
              <w:t xml:space="preserve"> </w:t>
            </w:r>
            <w:r>
              <w:rPr>
                <w:sz w:val="20"/>
              </w:rPr>
              <w:t>м,</w:t>
            </w:r>
            <w:r>
              <w:rPr>
                <w:spacing w:val="-3"/>
                <w:sz w:val="20"/>
              </w:rPr>
              <w:t xml:space="preserve"> </w:t>
            </w:r>
            <w:r>
              <w:rPr>
                <w:sz w:val="20"/>
              </w:rPr>
              <w:t>в</w:t>
            </w:r>
            <w:r>
              <w:rPr>
                <w:spacing w:val="3"/>
                <w:sz w:val="20"/>
              </w:rPr>
              <w:t xml:space="preserve"> </w:t>
            </w:r>
            <w:r>
              <w:rPr>
                <w:sz w:val="20"/>
              </w:rPr>
              <w:t xml:space="preserve">однотрубном </w:t>
            </w:r>
            <w:r>
              <w:rPr>
                <w:spacing w:val="-2"/>
                <w:sz w:val="20"/>
              </w:rPr>
              <w:t>исчислении,</w:t>
            </w:r>
          </w:p>
          <w:p w14:paraId="54D45194" w14:textId="77777777" w:rsidR="00DF38C3" w:rsidRDefault="00D46CFF">
            <w:pPr>
              <w:pStyle w:val="TableParagraph"/>
              <w:spacing w:line="23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704A859C" w14:textId="77777777" w:rsidR="00DF38C3" w:rsidRDefault="00DF38C3">
            <w:pPr>
              <w:pStyle w:val="TableParagraph"/>
              <w:jc w:val="left"/>
              <w:rPr>
                <w:sz w:val="20"/>
              </w:rPr>
            </w:pPr>
          </w:p>
          <w:p w14:paraId="75F4B29F" w14:textId="77777777" w:rsidR="00DF38C3" w:rsidRDefault="00DF38C3">
            <w:pPr>
              <w:pStyle w:val="TableParagraph"/>
              <w:spacing w:before="7"/>
              <w:jc w:val="left"/>
              <w:rPr>
                <w:sz w:val="20"/>
              </w:rPr>
            </w:pPr>
          </w:p>
          <w:p w14:paraId="47756ED4" w14:textId="77777777" w:rsidR="00DF38C3" w:rsidRDefault="00D46CFF">
            <w:pPr>
              <w:pStyle w:val="TableParagraph"/>
              <w:spacing w:before="1"/>
              <w:ind w:left="22"/>
              <w:rPr>
                <w:sz w:val="20"/>
              </w:rPr>
            </w:pPr>
            <w:r>
              <w:rPr>
                <w:spacing w:val="-5"/>
                <w:sz w:val="20"/>
              </w:rPr>
              <w:t>100</w:t>
            </w:r>
          </w:p>
        </w:tc>
        <w:tc>
          <w:tcPr>
            <w:tcW w:w="1315" w:type="dxa"/>
          </w:tcPr>
          <w:p w14:paraId="7F299899" w14:textId="77777777" w:rsidR="00DF38C3" w:rsidRDefault="00DF38C3">
            <w:pPr>
              <w:pStyle w:val="TableParagraph"/>
              <w:jc w:val="left"/>
              <w:rPr>
                <w:sz w:val="20"/>
              </w:rPr>
            </w:pPr>
          </w:p>
          <w:p w14:paraId="79D020C3" w14:textId="77777777" w:rsidR="00DF38C3" w:rsidRDefault="00DF38C3">
            <w:pPr>
              <w:pStyle w:val="TableParagraph"/>
              <w:spacing w:before="7"/>
              <w:jc w:val="left"/>
              <w:rPr>
                <w:sz w:val="20"/>
              </w:rPr>
            </w:pPr>
          </w:p>
          <w:p w14:paraId="4085CA5B" w14:textId="77777777" w:rsidR="00DF38C3" w:rsidRDefault="00D46CFF">
            <w:pPr>
              <w:pStyle w:val="TableParagraph"/>
              <w:spacing w:before="1"/>
              <w:ind w:left="24" w:right="4"/>
              <w:rPr>
                <w:sz w:val="20"/>
              </w:rPr>
            </w:pPr>
            <w:r>
              <w:rPr>
                <w:spacing w:val="-2"/>
                <w:sz w:val="20"/>
              </w:rPr>
              <w:t>580,6</w:t>
            </w:r>
          </w:p>
        </w:tc>
      </w:tr>
      <w:tr w:rsidR="00DF38C3" w14:paraId="41734D71" w14:textId="77777777">
        <w:trPr>
          <w:trHeight w:val="1150"/>
          <w:jc w:val="right"/>
        </w:trPr>
        <w:tc>
          <w:tcPr>
            <w:tcW w:w="540" w:type="dxa"/>
          </w:tcPr>
          <w:p w14:paraId="0877E2D1" w14:textId="77777777" w:rsidR="00DF38C3" w:rsidRDefault="00DF38C3">
            <w:pPr>
              <w:pStyle w:val="TableParagraph"/>
              <w:jc w:val="left"/>
              <w:rPr>
                <w:sz w:val="20"/>
              </w:rPr>
            </w:pPr>
          </w:p>
          <w:p w14:paraId="7A4512F6" w14:textId="77777777" w:rsidR="00DF38C3" w:rsidRDefault="00DF38C3">
            <w:pPr>
              <w:pStyle w:val="TableParagraph"/>
              <w:spacing w:before="8"/>
              <w:jc w:val="left"/>
              <w:rPr>
                <w:sz w:val="20"/>
              </w:rPr>
            </w:pPr>
          </w:p>
          <w:p w14:paraId="46F5598F" w14:textId="77777777" w:rsidR="00DF38C3" w:rsidRDefault="00D46CFF">
            <w:pPr>
              <w:pStyle w:val="TableParagraph"/>
              <w:ind w:left="22"/>
              <w:rPr>
                <w:sz w:val="20"/>
              </w:rPr>
            </w:pPr>
            <w:r>
              <w:rPr>
                <w:spacing w:val="-10"/>
                <w:sz w:val="20"/>
              </w:rPr>
              <w:t>9</w:t>
            </w:r>
          </w:p>
        </w:tc>
        <w:tc>
          <w:tcPr>
            <w:tcW w:w="2099" w:type="dxa"/>
          </w:tcPr>
          <w:p w14:paraId="4D7995E5" w14:textId="77777777" w:rsidR="00DF38C3" w:rsidRDefault="00DF38C3">
            <w:pPr>
              <w:pStyle w:val="TableParagraph"/>
              <w:spacing w:before="4"/>
              <w:jc w:val="left"/>
              <w:rPr>
                <w:sz w:val="20"/>
              </w:rPr>
            </w:pPr>
          </w:p>
          <w:p w14:paraId="4C784EF4"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№9</w:t>
            </w:r>
          </w:p>
          <w:p w14:paraId="3E79BB89"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5F1C48E4" w14:textId="77777777" w:rsidR="00DF38C3" w:rsidRDefault="00D46CFF">
            <w:pPr>
              <w:pStyle w:val="TableParagraph"/>
              <w:spacing w:line="244" w:lineRule="auto"/>
              <w:ind w:left="111" w:right="885"/>
              <w:jc w:val="both"/>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200 м, а именно:</w:t>
            </w:r>
          </w:p>
          <w:p w14:paraId="5B252FAA" w14:textId="77777777" w:rsidR="00DF38C3" w:rsidRDefault="00D46CFF">
            <w:pPr>
              <w:pStyle w:val="TableParagraph"/>
              <w:spacing w:before="2" w:line="235" w:lineRule="auto"/>
              <w:ind w:left="111" w:right="718"/>
              <w:jc w:val="both"/>
              <w:rPr>
                <w:sz w:val="20"/>
              </w:rPr>
            </w:pPr>
            <w:r>
              <w:rPr>
                <w:sz w:val="20"/>
              </w:rPr>
              <w:t>Ø</w:t>
            </w:r>
            <w:r>
              <w:rPr>
                <w:spacing w:val="-5"/>
                <w:sz w:val="20"/>
              </w:rPr>
              <w:t xml:space="preserve"> </w:t>
            </w:r>
            <w:r>
              <w:rPr>
                <w:sz w:val="20"/>
              </w:rPr>
              <w:t>108</w:t>
            </w:r>
            <w:r>
              <w:rPr>
                <w:spacing w:val="-4"/>
                <w:sz w:val="20"/>
              </w:rPr>
              <w:t xml:space="preserve"> </w:t>
            </w:r>
            <w:r>
              <w:rPr>
                <w:sz w:val="20"/>
              </w:rPr>
              <w:t>–</w:t>
            </w:r>
            <w:r>
              <w:rPr>
                <w:spacing w:val="-4"/>
                <w:sz w:val="20"/>
              </w:rPr>
              <w:t xml:space="preserve"> </w:t>
            </w:r>
            <w:r>
              <w:rPr>
                <w:sz w:val="20"/>
              </w:rPr>
              <w:t>100</w:t>
            </w:r>
            <w:r>
              <w:rPr>
                <w:spacing w:val="-4"/>
                <w:sz w:val="20"/>
              </w:rPr>
              <w:t xml:space="preserve"> </w:t>
            </w:r>
            <w:r>
              <w:rPr>
                <w:sz w:val="20"/>
              </w:rPr>
              <w:t>м,</w:t>
            </w:r>
            <w:r>
              <w:rPr>
                <w:spacing w:val="-6"/>
                <w:sz w:val="20"/>
              </w:rPr>
              <w:t xml:space="preserve"> </w:t>
            </w:r>
            <w:r>
              <w:rPr>
                <w:sz w:val="20"/>
              </w:rPr>
              <w:t>Ø</w:t>
            </w:r>
            <w:r>
              <w:rPr>
                <w:spacing w:val="-2"/>
                <w:sz w:val="20"/>
              </w:rPr>
              <w:t xml:space="preserve"> </w:t>
            </w:r>
            <w:r>
              <w:rPr>
                <w:sz w:val="20"/>
              </w:rPr>
              <w:t>108</w:t>
            </w:r>
            <w:r>
              <w:rPr>
                <w:spacing w:val="-4"/>
                <w:sz w:val="20"/>
              </w:rPr>
              <w:t xml:space="preserve"> </w:t>
            </w:r>
            <w:r>
              <w:rPr>
                <w:sz w:val="20"/>
              </w:rPr>
              <w:t>–</w:t>
            </w:r>
            <w:r>
              <w:rPr>
                <w:spacing w:val="-7"/>
                <w:sz w:val="20"/>
              </w:rPr>
              <w:t xml:space="preserve"> </w:t>
            </w:r>
            <w:r>
              <w:rPr>
                <w:sz w:val="20"/>
              </w:rPr>
              <w:t>40</w:t>
            </w:r>
            <w:r>
              <w:rPr>
                <w:spacing w:val="-4"/>
                <w:sz w:val="20"/>
              </w:rPr>
              <w:t xml:space="preserve"> </w:t>
            </w:r>
            <w:r>
              <w:rPr>
                <w:sz w:val="20"/>
              </w:rPr>
              <w:t>в</w:t>
            </w:r>
            <w:r>
              <w:rPr>
                <w:spacing w:val="-6"/>
                <w:sz w:val="20"/>
              </w:rPr>
              <w:t xml:space="preserve"> </w:t>
            </w:r>
            <w:r>
              <w:rPr>
                <w:sz w:val="20"/>
              </w:rPr>
              <w:t>однотрубном исчислении, надземный тип прокладки (Пенополиуретановая изоляция)</w:t>
            </w:r>
          </w:p>
        </w:tc>
        <w:tc>
          <w:tcPr>
            <w:tcW w:w="1680" w:type="dxa"/>
          </w:tcPr>
          <w:p w14:paraId="3CA2689F" w14:textId="77777777" w:rsidR="00DF38C3" w:rsidRDefault="00DF38C3">
            <w:pPr>
              <w:pStyle w:val="TableParagraph"/>
              <w:jc w:val="left"/>
              <w:rPr>
                <w:sz w:val="20"/>
              </w:rPr>
            </w:pPr>
          </w:p>
          <w:p w14:paraId="3D9469C3" w14:textId="77777777" w:rsidR="00DF38C3" w:rsidRDefault="00DF38C3">
            <w:pPr>
              <w:pStyle w:val="TableParagraph"/>
              <w:spacing w:before="8"/>
              <w:jc w:val="left"/>
              <w:rPr>
                <w:sz w:val="20"/>
              </w:rPr>
            </w:pPr>
          </w:p>
          <w:p w14:paraId="01AA3B0E" w14:textId="77777777" w:rsidR="00DF38C3" w:rsidRDefault="00D46CFF">
            <w:pPr>
              <w:pStyle w:val="TableParagraph"/>
              <w:ind w:left="22"/>
              <w:rPr>
                <w:sz w:val="20"/>
              </w:rPr>
            </w:pPr>
            <w:r>
              <w:rPr>
                <w:spacing w:val="-5"/>
                <w:sz w:val="20"/>
              </w:rPr>
              <w:t>200</w:t>
            </w:r>
          </w:p>
        </w:tc>
        <w:tc>
          <w:tcPr>
            <w:tcW w:w="1315" w:type="dxa"/>
          </w:tcPr>
          <w:p w14:paraId="7AA83A0F" w14:textId="77777777" w:rsidR="00DF38C3" w:rsidRDefault="00DF38C3">
            <w:pPr>
              <w:pStyle w:val="TableParagraph"/>
              <w:jc w:val="left"/>
              <w:rPr>
                <w:sz w:val="20"/>
              </w:rPr>
            </w:pPr>
          </w:p>
          <w:p w14:paraId="22C85793" w14:textId="77777777" w:rsidR="00DF38C3" w:rsidRDefault="00DF38C3">
            <w:pPr>
              <w:pStyle w:val="TableParagraph"/>
              <w:spacing w:before="8"/>
              <w:jc w:val="left"/>
              <w:rPr>
                <w:sz w:val="20"/>
              </w:rPr>
            </w:pPr>
          </w:p>
          <w:p w14:paraId="7AD466A9" w14:textId="77777777" w:rsidR="00DF38C3" w:rsidRDefault="00D46CFF">
            <w:pPr>
              <w:pStyle w:val="TableParagraph"/>
              <w:ind w:left="24"/>
              <w:rPr>
                <w:sz w:val="20"/>
              </w:rPr>
            </w:pPr>
            <w:r>
              <w:rPr>
                <w:spacing w:val="-4"/>
                <w:sz w:val="20"/>
              </w:rPr>
              <w:t>1252</w:t>
            </w:r>
          </w:p>
        </w:tc>
      </w:tr>
      <w:tr w:rsidR="00DF38C3" w14:paraId="6074DC96" w14:textId="77777777">
        <w:trPr>
          <w:trHeight w:val="1149"/>
          <w:jc w:val="right"/>
        </w:trPr>
        <w:tc>
          <w:tcPr>
            <w:tcW w:w="540" w:type="dxa"/>
          </w:tcPr>
          <w:p w14:paraId="7F6EBF30" w14:textId="77777777" w:rsidR="00DF38C3" w:rsidRDefault="00DF38C3">
            <w:pPr>
              <w:pStyle w:val="TableParagraph"/>
              <w:jc w:val="left"/>
              <w:rPr>
                <w:sz w:val="20"/>
              </w:rPr>
            </w:pPr>
          </w:p>
          <w:p w14:paraId="56A99E28" w14:textId="77777777" w:rsidR="00DF38C3" w:rsidRDefault="00DF38C3">
            <w:pPr>
              <w:pStyle w:val="TableParagraph"/>
              <w:spacing w:before="3"/>
              <w:jc w:val="left"/>
              <w:rPr>
                <w:sz w:val="20"/>
              </w:rPr>
            </w:pPr>
          </w:p>
          <w:p w14:paraId="442538FA" w14:textId="77777777" w:rsidR="00DF38C3" w:rsidRDefault="00D46CFF">
            <w:pPr>
              <w:pStyle w:val="TableParagraph"/>
              <w:spacing w:before="1"/>
              <w:ind w:left="22" w:right="2"/>
              <w:rPr>
                <w:sz w:val="20"/>
              </w:rPr>
            </w:pPr>
            <w:r>
              <w:rPr>
                <w:spacing w:val="-5"/>
                <w:sz w:val="20"/>
              </w:rPr>
              <w:t>10</w:t>
            </w:r>
          </w:p>
        </w:tc>
        <w:tc>
          <w:tcPr>
            <w:tcW w:w="2099" w:type="dxa"/>
          </w:tcPr>
          <w:p w14:paraId="63079D7E" w14:textId="77777777" w:rsidR="00DF38C3" w:rsidRDefault="00DF38C3">
            <w:pPr>
              <w:pStyle w:val="TableParagraph"/>
              <w:spacing w:before="2"/>
              <w:jc w:val="left"/>
              <w:rPr>
                <w:sz w:val="20"/>
              </w:rPr>
            </w:pPr>
          </w:p>
          <w:p w14:paraId="3631E056" w14:textId="77777777" w:rsidR="00DF38C3" w:rsidRDefault="00D46CFF">
            <w:pPr>
              <w:pStyle w:val="TableParagraph"/>
              <w:ind w:left="242" w:right="222"/>
              <w:rPr>
                <w:sz w:val="20"/>
              </w:rPr>
            </w:pPr>
            <w:r>
              <w:rPr>
                <w:spacing w:val="-4"/>
                <w:sz w:val="20"/>
              </w:rPr>
              <w:t xml:space="preserve">Планируемая </w:t>
            </w:r>
            <w:r>
              <w:rPr>
                <w:sz w:val="20"/>
              </w:rPr>
              <w:t>БМК №10</w:t>
            </w:r>
          </w:p>
          <w:p w14:paraId="32781CDC" w14:textId="77777777" w:rsidR="00DF38C3" w:rsidRDefault="00D46CFF">
            <w:pPr>
              <w:pStyle w:val="TableParagraph"/>
              <w:spacing w:before="8"/>
              <w:ind w:left="31" w:right="17"/>
              <w:rPr>
                <w:sz w:val="20"/>
              </w:rPr>
            </w:pPr>
            <w:r>
              <w:rPr>
                <w:sz w:val="20"/>
              </w:rPr>
              <w:t>с.</w:t>
            </w:r>
            <w:r>
              <w:rPr>
                <w:spacing w:val="-2"/>
                <w:sz w:val="20"/>
              </w:rPr>
              <w:t xml:space="preserve"> Ягодное</w:t>
            </w:r>
          </w:p>
        </w:tc>
        <w:tc>
          <w:tcPr>
            <w:tcW w:w="4560" w:type="dxa"/>
          </w:tcPr>
          <w:p w14:paraId="44F7E0B0" w14:textId="77777777" w:rsidR="00DF38C3" w:rsidRDefault="00D46CFF">
            <w:pPr>
              <w:pStyle w:val="TableParagraph"/>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473A5B0" w14:textId="77777777" w:rsidR="00DF38C3" w:rsidRDefault="00D46CFF">
            <w:pPr>
              <w:pStyle w:val="TableParagraph"/>
              <w:spacing w:before="1"/>
              <w:ind w:left="111"/>
              <w:jc w:val="left"/>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13A84468" w14:textId="77777777" w:rsidR="00DF38C3" w:rsidRDefault="00D46CFF">
            <w:pPr>
              <w:pStyle w:val="TableParagraph"/>
              <w:spacing w:line="23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3954F9D0" w14:textId="77777777" w:rsidR="00DF38C3" w:rsidRDefault="00DF38C3">
            <w:pPr>
              <w:pStyle w:val="TableParagraph"/>
              <w:jc w:val="left"/>
              <w:rPr>
                <w:sz w:val="20"/>
              </w:rPr>
            </w:pPr>
          </w:p>
          <w:p w14:paraId="0C00649A" w14:textId="77777777" w:rsidR="00DF38C3" w:rsidRDefault="00DF38C3">
            <w:pPr>
              <w:pStyle w:val="TableParagraph"/>
              <w:spacing w:before="3"/>
              <w:jc w:val="left"/>
              <w:rPr>
                <w:sz w:val="20"/>
              </w:rPr>
            </w:pPr>
          </w:p>
          <w:p w14:paraId="062018BA" w14:textId="77777777" w:rsidR="00DF38C3" w:rsidRDefault="00D46CFF">
            <w:pPr>
              <w:pStyle w:val="TableParagraph"/>
              <w:spacing w:before="1"/>
              <w:ind w:left="22"/>
              <w:rPr>
                <w:sz w:val="20"/>
              </w:rPr>
            </w:pPr>
            <w:r>
              <w:rPr>
                <w:spacing w:val="-5"/>
                <w:sz w:val="20"/>
              </w:rPr>
              <w:t>100</w:t>
            </w:r>
          </w:p>
        </w:tc>
        <w:tc>
          <w:tcPr>
            <w:tcW w:w="1315" w:type="dxa"/>
          </w:tcPr>
          <w:p w14:paraId="18615491" w14:textId="77777777" w:rsidR="00DF38C3" w:rsidRDefault="00DF38C3">
            <w:pPr>
              <w:pStyle w:val="TableParagraph"/>
              <w:jc w:val="left"/>
              <w:rPr>
                <w:sz w:val="20"/>
              </w:rPr>
            </w:pPr>
          </w:p>
          <w:p w14:paraId="68F5EC9B" w14:textId="77777777" w:rsidR="00DF38C3" w:rsidRDefault="00DF38C3">
            <w:pPr>
              <w:pStyle w:val="TableParagraph"/>
              <w:spacing w:before="3"/>
              <w:jc w:val="left"/>
              <w:rPr>
                <w:sz w:val="20"/>
              </w:rPr>
            </w:pPr>
          </w:p>
          <w:p w14:paraId="3D82DD69" w14:textId="77777777" w:rsidR="00DF38C3" w:rsidRDefault="00D46CFF">
            <w:pPr>
              <w:pStyle w:val="TableParagraph"/>
              <w:spacing w:before="1"/>
              <w:ind w:left="24" w:right="4"/>
              <w:rPr>
                <w:sz w:val="20"/>
              </w:rPr>
            </w:pPr>
            <w:r>
              <w:rPr>
                <w:spacing w:val="-2"/>
                <w:sz w:val="20"/>
              </w:rPr>
              <w:t>626,4</w:t>
            </w:r>
          </w:p>
        </w:tc>
      </w:tr>
      <w:tr w:rsidR="00DF38C3" w14:paraId="4382FEF4" w14:textId="77777777">
        <w:trPr>
          <w:trHeight w:val="1149"/>
          <w:jc w:val="right"/>
        </w:trPr>
        <w:tc>
          <w:tcPr>
            <w:tcW w:w="540" w:type="dxa"/>
          </w:tcPr>
          <w:p w14:paraId="7E3F3F5B" w14:textId="77777777" w:rsidR="00DF38C3" w:rsidRDefault="00DF38C3">
            <w:pPr>
              <w:pStyle w:val="TableParagraph"/>
              <w:jc w:val="left"/>
              <w:rPr>
                <w:sz w:val="20"/>
              </w:rPr>
            </w:pPr>
          </w:p>
          <w:p w14:paraId="5B6E703B" w14:textId="77777777" w:rsidR="00DF38C3" w:rsidRDefault="00DF38C3">
            <w:pPr>
              <w:pStyle w:val="TableParagraph"/>
              <w:spacing w:before="6"/>
              <w:jc w:val="left"/>
              <w:rPr>
                <w:sz w:val="20"/>
              </w:rPr>
            </w:pPr>
          </w:p>
          <w:p w14:paraId="36D4701C" w14:textId="77777777" w:rsidR="00DF38C3" w:rsidRDefault="00D46CFF">
            <w:pPr>
              <w:pStyle w:val="TableParagraph"/>
              <w:ind w:left="22" w:right="2"/>
              <w:rPr>
                <w:sz w:val="20"/>
              </w:rPr>
            </w:pPr>
            <w:r>
              <w:rPr>
                <w:spacing w:val="-5"/>
                <w:sz w:val="20"/>
              </w:rPr>
              <w:t>11</w:t>
            </w:r>
          </w:p>
        </w:tc>
        <w:tc>
          <w:tcPr>
            <w:tcW w:w="2099" w:type="dxa"/>
          </w:tcPr>
          <w:p w14:paraId="0EDDB280" w14:textId="77777777" w:rsidR="00DF38C3" w:rsidRDefault="00DF38C3">
            <w:pPr>
              <w:pStyle w:val="TableParagraph"/>
              <w:spacing w:before="2"/>
              <w:jc w:val="left"/>
              <w:rPr>
                <w:sz w:val="20"/>
              </w:rPr>
            </w:pPr>
          </w:p>
          <w:p w14:paraId="6A15812F"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№11</w:t>
            </w:r>
          </w:p>
          <w:p w14:paraId="5609DA1D"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530175E8"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7A152A48" w14:textId="77777777" w:rsidR="00DF38C3" w:rsidRDefault="00D46CFF">
            <w:pPr>
              <w:pStyle w:val="TableParagraph"/>
              <w:spacing w:before="3"/>
              <w:ind w:left="111"/>
              <w:jc w:val="left"/>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190406AB" w14:textId="77777777" w:rsidR="00DF38C3" w:rsidRDefault="00D46CFF">
            <w:pPr>
              <w:pStyle w:val="TableParagraph"/>
              <w:spacing w:line="22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4A8080FF" w14:textId="77777777" w:rsidR="00DF38C3" w:rsidRDefault="00DF38C3">
            <w:pPr>
              <w:pStyle w:val="TableParagraph"/>
              <w:jc w:val="left"/>
              <w:rPr>
                <w:sz w:val="20"/>
              </w:rPr>
            </w:pPr>
          </w:p>
          <w:p w14:paraId="3EE19D4A" w14:textId="77777777" w:rsidR="00DF38C3" w:rsidRDefault="00DF38C3">
            <w:pPr>
              <w:pStyle w:val="TableParagraph"/>
              <w:spacing w:before="6"/>
              <w:jc w:val="left"/>
              <w:rPr>
                <w:sz w:val="20"/>
              </w:rPr>
            </w:pPr>
          </w:p>
          <w:p w14:paraId="705BF3E0" w14:textId="77777777" w:rsidR="00DF38C3" w:rsidRDefault="00D46CFF">
            <w:pPr>
              <w:pStyle w:val="TableParagraph"/>
              <w:ind w:left="22"/>
              <w:rPr>
                <w:sz w:val="20"/>
              </w:rPr>
            </w:pPr>
            <w:r>
              <w:rPr>
                <w:spacing w:val="-5"/>
                <w:sz w:val="20"/>
              </w:rPr>
              <w:t>100</w:t>
            </w:r>
          </w:p>
        </w:tc>
        <w:tc>
          <w:tcPr>
            <w:tcW w:w="1315" w:type="dxa"/>
          </w:tcPr>
          <w:p w14:paraId="12A7C9F8" w14:textId="77777777" w:rsidR="00DF38C3" w:rsidRDefault="00DF38C3">
            <w:pPr>
              <w:pStyle w:val="TableParagraph"/>
              <w:jc w:val="left"/>
              <w:rPr>
                <w:sz w:val="20"/>
              </w:rPr>
            </w:pPr>
          </w:p>
          <w:p w14:paraId="49FBF0A8" w14:textId="77777777" w:rsidR="00DF38C3" w:rsidRDefault="00DF38C3">
            <w:pPr>
              <w:pStyle w:val="TableParagraph"/>
              <w:spacing w:before="6"/>
              <w:jc w:val="left"/>
              <w:rPr>
                <w:sz w:val="20"/>
              </w:rPr>
            </w:pPr>
          </w:p>
          <w:p w14:paraId="614C3465" w14:textId="77777777" w:rsidR="00DF38C3" w:rsidRDefault="00D46CFF">
            <w:pPr>
              <w:pStyle w:val="TableParagraph"/>
              <w:ind w:left="24" w:right="4"/>
              <w:rPr>
                <w:sz w:val="20"/>
              </w:rPr>
            </w:pPr>
            <w:r>
              <w:rPr>
                <w:spacing w:val="-2"/>
                <w:sz w:val="20"/>
              </w:rPr>
              <w:t>626,4</w:t>
            </w:r>
          </w:p>
        </w:tc>
      </w:tr>
      <w:tr w:rsidR="00DF38C3" w14:paraId="77747333" w14:textId="77777777">
        <w:trPr>
          <w:trHeight w:val="1148"/>
          <w:jc w:val="right"/>
        </w:trPr>
        <w:tc>
          <w:tcPr>
            <w:tcW w:w="540" w:type="dxa"/>
          </w:tcPr>
          <w:p w14:paraId="137B9E93" w14:textId="77777777" w:rsidR="00DF38C3" w:rsidRDefault="00DF38C3">
            <w:pPr>
              <w:pStyle w:val="TableParagraph"/>
              <w:jc w:val="left"/>
              <w:rPr>
                <w:sz w:val="20"/>
              </w:rPr>
            </w:pPr>
          </w:p>
          <w:p w14:paraId="087F2F45" w14:textId="77777777" w:rsidR="00DF38C3" w:rsidRDefault="00DF38C3">
            <w:pPr>
              <w:pStyle w:val="TableParagraph"/>
              <w:spacing w:before="6"/>
              <w:jc w:val="left"/>
              <w:rPr>
                <w:sz w:val="20"/>
              </w:rPr>
            </w:pPr>
          </w:p>
          <w:p w14:paraId="12451095" w14:textId="77777777" w:rsidR="00DF38C3" w:rsidRDefault="00D46CFF">
            <w:pPr>
              <w:pStyle w:val="TableParagraph"/>
              <w:ind w:left="22" w:right="2"/>
              <w:rPr>
                <w:sz w:val="20"/>
              </w:rPr>
            </w:pPr>
            <w:r>
              <w:rPr>
                <w:spacing w:val="-5"/>
                <w:sz w:val="20"/>
              </w:rPr>
              <w:t>12</w:t>
            </w:r>
          </w:p>
        </w:tc>
        <w:tc>
          <w:tcPr>
            <w:tcW w:w="2099" w:type="dxa"/>
          </w:tcPr>
          <w:p w14:paraId="7E99E58A" w14:textId="77777777" w:rsidR="00DF38C3" w:rsidRDefault="00DF38C3">
            <w:pPr>
              <w:pStyle w:val="TableParagraph"/>
              <w:spacing w:before="2"/>
              <w:jc w:val="left"/>
              <w:rPr>
                <w:sz w:val="20"/>
              </w:rPr>
            </w:pPr>
          </w:p>
          <w:p w14:paraId="7107CEEC"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№12</w:t>
            </w:r>
          </w:p>
          <w:p w14:paraId="539A343C"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5DD2CF6A"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5"/>
                <w:sz w:val="20"/>
              </w:rPr>
              <w:t xml:space="preserve"> </w:t>
            </w:r>
            <w:r>
              <w:rPr>
                <w:spacing w:val="-2"/>
                <w:sz w:val="20"/>
              </w:rPr>
              <w:t xml:space="preserve">сетей общей </w:t>
            </w:r>
            <w:r>
              <w:rPr>
                <w:sz w:val="20"/>
              </w:rPr>
              <w:t>протяженностью 100 м, а именно:</w:t>
            </w:r>
          </w:p>
          <w:p w14:paraId="7B6C0BBE" w14:textId="77777777" w:rsidR="00DF38C3" w:rsidRDefault="00D46CFF">
            <w:pPr>
              <w:pStyle w:val="TableParagraph"/>
              <w:spacing w:line="221" w:lineRule="exact"/>
              <w:ind w:left="111"/>
              <w:jc w:val="left"/>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7B0B69FC" w14:textId="77777777" w:rsidR="00DF38C3" w:rsidRDefault="00D46CFF">
            <w:pPr>
              <w:pStyle w:val="TableParagraph"/>
              <w:spacing w:line="23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7FEDF363" w14:textId="77777777" w:rsidR="00DF38C3" w:rsidRDefault="00DF38C3">
            <w:pPr>
              <w:pStyle w:val="TableParagraph"/>
              <w:jc w:val="left"/>
              <w:rPr>
                <w:sz w:val="20"/>
              </w:rPr>
            </w:pPr>
          </w:p>
          <w:p w14:paraId="669F0D21" w14:textId="77777777" w:rsidR="00DF38C3" w:rsidRDefault="00DF38C3">
            <w:pPr>
              <w:pStyle w:val="TableParagraph"/>
              <w:spacing w:before="6"/>
              <w:jc w:val="left"/>
              <w:rPr>
                <w:sz w:val="20"/>
              </w:rPr>
            </w:pPr>
          </w:p>
          <w:p w14:paraId="7EC7A80A" w14:textId="77777777" w:rsidR="00DF38C3" w:rsidRDefault="00D46CFF">
            <w:pPr>
              <w:pStyle w:val="TableParagraph"/>
              <w:ind w:left="22"/>
              <w:rPr>
                <w:sz w:val="20"/>
              </w:rPr>
            </w:pPr>
            <w:r>
              <w:rPr>
                <w:spacing w:val="-5"/>
                <w:sz w:val="20"/>
              </w:rPr>
              <w:t>100</w:t>
            </w:r>
          </w:p>
        </w:tc>
        <w:tc>
          <w:tcPr>
            <w:tcW w:w="1315" w:type="dxa"/>
          </w:tcPr>
          <w:p w14:paraId="4C868DE7" w14:textId="77777777" w:rsidR="00DF38C3" w:rsidRDefault="00DF38C3">
            <w:pPr>
              <w:pStyle w:val="TableParagraph"/>
              <w:jc w:val="left"/>
              <w:rPr>
                <w:sz w:val="20"/>
              </w:rPr>
            </w:pPr>
          </w:p>
          <w:p w14:paraId="60FEC3F0" w14:textId="77777777" w:rsidR="00DF38C3" w:rsidRDefault="00DF38C3">
            <w:pPr>
              <w:pStyle w:val="TableParagraph"/>
              <w:spacing w:before="6"/>
              <w:jc w:val="left"/>
              <w:rPr>
                <w:sz w:val="20"/>
              </w:rPr>
            </w:pPr>
          </w:p>
          <w:p w14:paraId="28AFB30B" w14:textId="77777777" w:rsidR="00DF38C3" w:rsidRDefault="00D46CFF">
            <w:pPr>
              <w:pStyle w:val="TableParagraph"/>
              <w:ind w:left="24" w:right="4"/>
              <w:rPr>
                <w:sz w:val="20"/>
              </w:rPr>
            </w:pPr>
            <w:r>
              <w:rPr>
                <w:spacing w:val="-2"/>
                <w:sz w:val="20"/>
              </w:rPr>
              <w:t>626,4</w:t>
            </w:r>
          </w:p>
        </w:tc>
      </w:tr>
      <w:tr w:rsidR="00DF38C3" w14:paraId="6A694A30" w14:textId="77777777">
        <w:trPr>
          <w:trHeight w:val="1151"/>
          <w:jc w:val="right"/>
        </w:trPr>
        <w:tc>
          <w:tcPr>
            <w:tcW w:w="540" w:type="dxa"/>
          </w:tcPr>
          <w:p w14:paraId="4974734C" w14:textId="77777777" w:rsidR="00DF38C3" w:rsidRDefault="00DF38C3">
            <w:pPr>
              <w:pStyle w:val="TableParagraph"/>
              <w:jc w:val="left"/>
              <w:rPr>
                <w:sz w:val="20"/>
              </w:rPr>
            </w:pPr>
          </w:p>
          <w:p w14:paraId="1378098C" w14:textId="77777777" w:rsidR="00DF38C3" w:rsidRDefault="00DF38C3">
            <w:pPr>
              <w:pStyle w:val="TableParagraph"/>
              <w:spacing w:before="6"/>
              <w:jc w:val="left"/>
              <w:rPr>
                <w:sz w:val="20"/>
              </w:rPr>
            </w:pPr>
          </w:p>
          <w:p w14:paraId="7F12F8A7" w14:textId="77777777" w:rsidR="00DF38C3" w:rsidRDefault="00D46CFF">
            <w:pPr>
              <w:pStyle w:val="TableParagraph"/>
              <w:spacing w:before="1"/>
              <w:ind w:left="22" w:right="2"/>
              <w:rPr>
                <w:sz w:val="20"/>
              </w:rPr>
            </w:pPr>
            <w:r>
              <w:rPr>
                <w:spacing w:val="-5"/>
                <w:sz w:val="20"/>
              </w:rPr>
              <w:t>13</w:t>
            </w:r>
          </w:p>
        </w:tc>
        <w:tc>
          <w:tcPr>
            <w:tcW w:w="2099" w:type="dxa"/>
          </w:tcPr>
          <w:p w14:paraId="15DA12BC" w14:textId="77777777" w:rsidR="00DF38C3" w:rsidRDefault="00DF38C3">
            <w:pPr>
              <w:pStyle w:val="TableParagraph"/>
              <w:spacing w:before="2"/>
              <w:jc w:val="left"/>
              <w:rPr>
                <w:sz w:val="20"/>
              </w:rPr>
            </w:pPr>
          </w:p>
          <w:p w14:paraId="6A0D77B5" w14:textId="77777777" w:rsidR="00DF38C3" w:rsidRDefault="00D46CFF">
            <w:pPr>
              <w:pStyle w:val="TableParagraph"/>
              <w:spacing w:before="1" w:line="244" w:lineRule="auto"/>
              <w:ind w:left="242" w:right="222"/>
              <w:rPr>
                <w:sz w:val="20"/>
              </w:rPr>
            </w:pPr>
            <w:r>
              <w:rPr>
                <w:spacing w:val="-4"/>
                <w:sz w:val="20"/>
              </w:rPr>
              <w:t xml:space="preserve">Планируемая </w:t>
            </w:r>
            <w:r>
              <w:rPr>
                <w:sz w:val="20"/>
              </w:rPr>
              <w:t>БМК №13</w:t>
            </w:r>
          </w:p>
          <w:p w14:paraId="21B64A8D"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6956B6FF"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 xml:space="preserve">тепловых сетей общей </w:t>
            </w:r>
            <w:r>
              <w:rPr>
                <w:sz w:val="20"/>
              </w:rPr>
              <w:t>протяженностью 100 м, а именно:</w:t>
            </w:r>
          </w:p>
          <w:p w14:paraId="3EB7422F" w14:textId="77777777" w:rsidR="00DF38C3" w:rsidRDefault="00D46CFF">
            <w:pPr>
              <w:pStyle w:val="TableParagraph"/>
              <w:spacing w:line="230" w:lineRule="exact"/>
              <w:ind w:left="111"/>
              <w:jc w:val="left"/>
              <w:rPr>
                <w:sz w:val="20"/>
              </w:rPr>
            </w:pPr>
            <w:r>
              <w:rPr>
                <w:sz w:val="20"/>
              </w:rPr>
              <w:t>Ø</w:t>
            </w:r>
            <w:r>
              <w:rPr>
                <w:spacing w:val="-7"/>
                <w:sz w:val="20"/>
              </w:rPr>
              <w:t xml:space="preserve"> </w:t>
            </w:r>
            <w:r>
              <w:rPr>
                <w:sz w:val="20"/>
              </w:rPr>
              <w:t>133</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w:t>
            </w:r>
            <w:r>
              <w:rPr>
                <w:spacing w:val="-8"/>
                <w:sz w:val="20"/>
              </w:rPr>
              <w:t xml:space="preserve"> </w:t>
            </w:r>
            <w:r>
              <w:rPr>
                <w:sz w:val="20"/>
              </w:rPr>
              <w:t>изоляция)</w:t>
            </w:r>
          </w:p>
        </w:tc>
        <w:tc>
          <w:tcPr>
            <w:tcW w:w="1680" w:type="dxa"/>
          </w:tcPr>
          <w:p w14:paraId="1772CDFB" w14:textId="77777777" w:rsidR="00DF38C3" w:rsidRDefault="00DF38C3">
            <w:pPr>
              <w:pStyle w:val="TableParagraph"/>
              <w:jc w:val="left"/>
              <w:rPr>
                <w:sz w:val="20"/>
              </w:rPr>
            </w:pPr>
          </w:p>
          <w:p w14:paraId="2A54E5E9" w14:textId="77777777" w:rsidR="00DF38C3" w:rsidRDefault="00DF38C3">
            <w:pPr>
              <w:pStyle w:val="TableParagraph"/>
              <w:spacing w:before="6"/>
              <w:jc w:val="left"/>
              <w:rPr>
                <w:sz w:val="20"/>
              </w:rPr>
            </w:pPr>
          </w:p>
          <w:p w14:paraId="1604D950" w14:textId="77777777" w:rsidR="00DF38C3" w:rsidRDefault="00D46CFF">
            <w:pPr>
              <w:pStyle w:val="TableParagraph"/>
              <w:spacing w:before="1"/>
              <w:ind w:left="22"/>
              <w:rPr>
                <w:sz w:val="20"/>
              </w:rPr>
            </w:pPr>
            <w:r>
              <w:rPr>
                <w:spacing w:val="-5"/>
                <w:sz w:val="20"/>
              </w:rPr>
              <w:t>100</w:t>
            </w:r>
          </w:p>
        </w:tc>
        <w:tc>
          <w:tcPr>
            <w:tcW w:w="1315" w:type="dxa"/>
          </w:tcPr>
          <w:p w14:paraId="53119858" w14:textId="77777777" w:rsidR="00DF38C3" w:rsidRDefault="00DF38C3">
            <w:pPr>
              <w:pStyle w:val="TableParagraph"/>
              <w:jc w:val="left"/>
              <w:rPr>
                <w:sz w:val="20"/>
              </w:rPr>
            </w:pPr>
          </w:p>
          <w:p w14:paraId="650E5058" w14:textId="77777777" w:rsidR="00DF38C3" w:rsidRDefault="00DF38C3">
            <w:pPr>
              <w:pStyle w:val="TableParagraph"/>
              <w:spacing w:before="6"/>
              <w:jc w:val="left"/>
              <w:rPr>
                <w:sz w:val="20"/>
              </w:rPr>
            </w:pPr>
          </w:p>
          <w:p w14:paraId="712D1AC7" w14:textId="77777777" w:rsidR="00DF38C3" w:rsidRDefault="00D46CFF">
            <w:pPr>
              <w:pStyle w:val="TableParagraph"/>
              <w:spacing w:before="1"/>
              <w:ind w:left="24" w:right="4"/>
              <w:rPr>
                <w:sz w:val="20"/>
              </w:rPr>
            </w:pPr>
            <w:r>
              <w:rPr>
                <w:spacing w:val="-2"/>
                <w:sz w:val="20"/>
              </w:rPr>
              <w:t>662,6</w:t>
            </w:r>
          </w:p>
        </w:tc>
      </w:tr>
    </w:tbl>
    <w:p w14:paraId="6450040E" w14:textId="77777777" w:rsidR="00DF38C3" w:rsidRDefault="00DF38C3">
      <w:pPr>
        <w:pStyle w:val="TableParagraph"/>
        <w:rPr>
          <w:sz w:val="20"/>
        </w:rPr>
        <w:sectPr w:rsidR="00DF38C3">
          <w:pgSz w:w="11910" w:h="16850"/>
          <w:pgMar w:top="760" w:right="425" w:bottom="1260" w:left="1275" w:header="0" w:footer="1009" w:gutter="0"/>
          <w:cols w:space="720"/>
        </w:sectPr>
      </w:pPr>
    </w:p>
    <w:p w14:paraId="6CB86726" w14:textId="77777777" w:rsidR="00DF38C3" w:rsidRDefault="00D46CFF">
      <w:pPr>
        <w:pStyle w:val="a3"/>
        <w:spacing w:before="82"/>
        <w:ind w:right="448"/>
        <w:jc w:val="right"/>
      </w:pPr>
      <w:r>
        <w:lastRenderedPageBreak/>
        <w:t>Продолжение</w:t>
      </w:r>
      <w:r>
        <w:rPr>
          <w:spacing w:val="-16"/>
        </w:rPr>
        <w:t xml:space="preserve"> </w:t>
      </w:r>
      <w:r>
        <w:t>таблицы</w:t>
      </w:r>
      <w:r>
        <w:rPr>
          <w:spacing w:val="-14"/>
        </w:rPr>
        <w:t xml:space="preserve"> </w:t>
      </w:r>
      <w:r>
        <w:rPr>
          <w:spacing w:val="-5"/>
        </w:rPr>
        <w:t>24</w:t>
      </w:r>
    </w:p>
    <w:p w14:paraId="795A0361" w14:textId="77777777" w:rsidR="00DF38C3" w:rsidRDefault="00DF38C3">
      <w:pPr>
        <w:pStyle w:val="a3"/>
        <w:spacing w:before="3"/>
        <w:rPr>
          <w:sz w:val="12"/>
        </w:rPr>
      </w:pPr>
    </w:p>
    <w:tbl>
      <w:tblPr>
        <w:tblStyle w:val="TableNormal"/>
        <w:tblW w:w="0" w:type="auto"/>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99"/>
        <w:gridCol w:w="4560"/>
        <w:gridCol w:w="1680"/>
        <w:gridCol w:w="1315"/>
      </w:tblGrid>
      <w:tr w:rsidR="00DF38C3" w14:paraId="16F29349" w14:textId="77777777">
        <w:trPr>
          <w:trHeight w:val="921"/>
        </w:trPr>
        <w:tc>
          <w:tcPr>
            <w:tcW w:w="540" w:type="dxa"/>
          </w:tcPr>
          <w:p w14:paraId="0D4093B5" w14:textId="77777777" w:rsidR="00DF38C3" w:rsidRDefault="00DF38C3">
            <w:pPr>
              <w:pStyle w:val="TableParagraph"/>
              <w:spacing w:before="2"/>
              <w:jc w:val="left"/>
              <w:rPr>
                <w:sz w:val="20"/>
              </w:rPr>
            </w:pPr>
          </w:p>
          <w:p w14:paraId="016F36C9" w14:textId="77777777" w:rsidR="00DF38C3" w:rsidRDefault="00D46CFF">
            <w:pPr>
              <w:pStyle w:val="TableParagraph"/>
              <w:spacing w:line="244" w:lineRule="auto"/>
              <w:ind w:left="136" w:right="119" w:firstLine="28"/>
              <w:jc w:val="left"/>
              <w:rPr>
                <w:sz w:val="20"/>
              </w:rPr>
            </w:pPr>
            <w:r>
              <w:rPr>
                <w:spacing w:val="-10"/>
                <w:sz w:val="20"/>
              </w:rPr>
              <w:t xml:space="preserve">№ </w:t>
            </w:r>
            <w:r>
              <w:rPr>
                <w:spacing w:val="-8"/>
                <w:sz w:val="20"/>
              </w:rPr>
              <w:t>п/п</w:t>
            </w:r>
          </w:p>
        </w:tc>
        <w:tc>
          <w:tcPr>
            <w:tcW w:w="2099" w:type="dxa"/>
          </w:tcPr>
          <w:p w14:paraId="2295810E" w14:textId="77777777" w:rsidR="00DF38C3" w:rsidRDefault="00DF38C3">
            <w:pPr>
              <w:pStyle w:val="TableParagraph"/>
              <w:spacing w:before="119"/>
              <w:jc w:val="left"/>
              <w:rPr>
                <w:sz w:val="20"/>
              </w:rPr>
            </w:pPr>
          </w:p>
          <w:p w14:paraId="5C84CD3A" w14:textId="77777777" w:rsidR="00DF38C3" w:rsidRDefault="00D46CFF">
            <w:pPr>
              <w:pStyle w:val="TableParagraph"/>
              <w:spacing w:before="1"/>
              <w:ind w:left="564"/>
              <w:jc w:val="left"/>
              <w:rPr>
                <w:sz w:val="20"/>
              </w:rPr>
            </w:pPr>
            <w:r>
              <w:rPr>
                <w:spacing w:val="-2"/>
                <w:sz w:val="20"/>
              </w:rPr>
              <w:t>Котельная</w:t>
            </w:r>
          </w:p>
        </w:tc>
        <w:tc>
          <w:tcPr>
            <w:tcW w:w="4560" w:type="dxa"/>
          </w:tcPr>
          <w:p w14:paraId="6DC218ED" w14:textId="77777777" w:rsidR="00DF38C3" w:rsidRDefault="00DF38C3">
            <w:pPr>
              <w:pStyle w:val="TableParagraph"/>
              <w:spacing w:before="119"/>
              <w:jc w:val="left"/>
              <w:rPr>
                <w:sz w:val="20"/>
              </w:rPr>
            </w:pPr>
          </w:p>
          <w:p w14:paraId="4A431F01" w14:textId="77777777" w:rsidR="00DF38C3" w:rsidRDefault="00D46CFF">
            <w:pPr>
              <w:pStyle w:val="TableParagraph"/>
              <w:spacing w:before="1"/>
              <w:ind w:left="14"/>
              <w:rPr>
                <w:sz w:val="20"/>
              </w:rPr>
            </w:pPr>
            <w:r>
              <w:rPr>
                <w:sz w:val="20"/>
              </w:rPr>
              <w:t>Вид</w:t>
            </w:r>
            <w:r>
              <w:rPr>
                <w:spacing w:val="-8"/>
                <w:sz w:val="20"/>
              </w:rPr>
              <w:t xml:space="preserve"> </w:t>
            </w:r>
            <w:r>
              <w:rPr>
                <w:spacing w:val="-2"/>
                <w:sz w:val="20"/>
              </w:rPr>
              <w:t>работ</w:t>
            </w:r>
          </w:p>
        </w:tc>
        <w:tc>
          <w:tcPr>
            <w:tcW w:w="1680" w:type="dxa"/>
          </w:tcPr>
          <w:p w14:paraId="0C093A37" w14:textId="77777777" w:rsidR="00DF38C3" w:rsidRDefault="00D46CFF">
            <w:pPr>
              <w:pStyle w:val="TableParagraph"/>
              <w:spacing w:before="2" w:line="237" w:lineRule="auto"/>
              <w:ind w:left="22" w:right="2"/>
              <w:rPr>
                <w:sz w:val="20"/>
              </w:rPr>
            </w:pPr>
            <w:r>
              <w:rPr>
                <w:spacing w:val="-4"/>
                <w:sz w:val="20"/>
              </w:rPr>
              <w:t xml:space="preserve">Протяженность </w:t>
            </w:r>
            <w:r>
              <w:rPr>
                <w:sz w:val="20"/>
              </w:rPr>
              <w:t xml:space="preserve">участка (в </w:t>
            </w:r>
            <w:r>
              <w:rPr>
                <w:spacing w:val="-2"/>
                <w:sz w:val="20"/>
              </w:rPr>
              <w:t xml:space="preserve">однотрубном </w:t>
            </w:r>
            <w:proofErr w:type="spellStart"/>
            <w:r>
              <w:rPr>
                <w:sz w:val="20"/>
              </w:rPr>
              <w:t>исчисл</w:t>
            </w:r>
            <w:proofErr w:type="spellEnd"/>
            <w:r>
              <w:rPr>
                <w:sz w:val="20"/>
              </w:rPr>
              <w:t>.),</w:t>
            </w:r>
            <w:r>
              <w:rPr>
                <w:spacing w:val="-4"/>
                <w:sz w:val="20"/>
              </w:rPr>
              <w:t xml:space="preserve"> </w:t>
            </w:r>
            <w:r>
              <w:rPr>
                <w:sz w:val="20"/>
              </w:rPr>
              <w:t>м</w:t>
            </w:r>
          </w:p>
        </w:tc>
        <w:tc>
          <w:tcPr>
            <w:tcW w:w="1315" w:type="dxa"/>
          </w:tcPr>
          <w:p w14:paraId="590B0315" w14:textId="77777777" w:rsidR="00DF38C3" w:rsidRDefault="00DF38C3">
            <w:pPr>
              <w:pStyle w:val="TableParagraph"/>
              <w:spacing w:before="2"/>
              <w:jc w:val="left"/>
              <w:rPr>
                <w:sz w:val="20"/>
              </w:rPr>
            </w:pPr>
          </w:p>
          <w:p w14:paraId="168211D3" w14:textId="77777777" w:rsidR="00DF38C3" w:rsidRDefault="00D46CFF">
            <w:pPr>
              <w:pStyle w:val="TableParagraph"/>
              <w:spacing w:line="244" w:lineRule="auto"/>
              <w:ind w:left="250" w:hanging="118"/>
              <w:jc w:val="left"/>
              <w:rPr>
                <w:sz w:val="20"/>
              </w:rPr>
            </w:pPr>
            <w:r>
              <w:rPr>
                <w:spacing w:val="-4"/>
                <w:sz w:val="20"/>
              </w:rPr>
              <w:t xml:space="preserve">Стоимость, </w:t>
            </w:r>
            <w:r>
              <w:rPr>
                <w:sz w:val="20"/>
              </w:rPr>
              <w:t>тыс. руб.</w:t>
            </w:r>
          </w:p>
        </w:tc>
      </w:tr>
      <w:tr w:rsidR="00DF38C3" w14:paraId="7E9BDC03" w14:textId="77777777">
        <w:trPr>
          <w:trHeight w:val="1148"/>
        </w:trPr>
        <w:tc>
          <w:tcPr>
            <w:tcW w:w="540" w:type="dxa"/>
          </w:tcPr>
          <w:p w14:paraId="730923DE" w14:textId="77777777" w:rsidR="00DF38C3" w:rsidRDefault="00DF38C3">
            <w:pPr>
              <w:pStyle w:val="TableParagraph"/>
              <w:jc w:val="left"/>
              <w:rPr>
                <w:sz w:val="20"/>
              </w:rPr>
            </w:pPr>
          </w:p>
          <w:p w14:paraId="40B1FF5F" w14:textId="77777777" w:rsidR="00DF38C3" w:rsidRDefault="00DF38C3">
            <w:pPr>
              <w:pStyle w:val="TableParagraph"/>
              <w:spacing w:before="4"/>
              <w:jc w:val="left"/>
              <w:rPr>
                <w:sz w:val="20"/>
              </w:rPr>
            </w:pPr>
          </w:p>
          <w:p w14:paraId="079EC5F1" w14:textId="77777777" w:rsidR="00DF38C3" w:rsidRDefault="00D46CFF">
            <w:pPr>
              <w:pStyle w:val="TableParagraph"/>
              <w:ind w:left="22" w:right="2"/>
              <w:rPr>
                <w:sz w:val="20"/>
              </w:rPr>
            </w:pPr>
            <w:r>
              <w:rPr>
                <w:spacing w:val="-5"/>
                <w:sz w:val="20"/>
              </w:rPr>
              <w:t>14</w:t>
            </w:r>
          </w:p>
        </w:tc>
        <w:tc>
          <w:tcPr>
            <w:tcW w:w="2099" w:type="dxa"/>
          </w:tcPr>
          <w:p w14:paraId="711C6DA3" w14:textId="77777777" w:rsidR="00DF38C3" w:rsidRDefault="00DF38C3">
            <w:pPr>
              <w:pStyle w:val="TableParagraph"/>
              <w:spacing w:before="2"/>
              <w:jc w:val="left"/>
              <w:rPr>
                <w:sz w:val="20"/>
              </w:rPr>
            </w:pPr>
          </w:p>
          <w:p w14:paraId="6AA7042B" w14:textId="77777777" w:rsidR="00DF38C3" w:rsidRDefault="00D46CFF">
            <w:pPr>
              <w:pStyle w:val="TableParagraph"/>
              <w:ind w:left="242" w:right="222"/>
              <w:rPr>
                <w:sz w:val="20"/>
              </w:rPr>
            </w:pPr>
            <w:r>
              <w:rPr>
                <w:spacing w:val="-4"/>
                <w:sz w:val="20"/>
              </w:rPr>
              <w:t xml:space="preserve">Планируемая </w:t>
            </w:r>
            <w:r>
              <w:rPr>
                <w:sz w:val="20"/>
              </w:rPr>
              <w:t>БМК №14</w:t>
            </w:r>
          </w:p>
          <w:p w14:paraId="2457CC80" w14:textId="77777777" w:rsidR="00DF38C3" w:rsidRDefault="00D46CFF">
            <w:pPr>
              <w:pStyle w:val="TableParagraph"/>
              <w:spacing w:before="8"/>
              <w:ind w:left="31" w:right="17"/>
              <w:rPr>
                <w:sz w:val="20"/>
              </w:rPr>
            </w:pPr>
            <w:r>
              <w:rPr>
                <w:sz w:val="20"/>
              </w:rPr>
              <w:t>с.</w:t>
            </w:r>
            <w:r>
              <w:rPr>
                <w:spacing w:val="-2"/>
                <w:sz w:val="20"/>
              </w:rPr>
              <w:t xml:space="preserve"> Ягодное</w:t>
            </w:r>
          </w:p>
        </w:tc>
        <w:tc>
          <w:tcPr>
            <w:tcW w:w="4560" w:type="dxa"/>
          </w:tcPr>
          <w:p w14:paraId="574D0D09"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41F9F77F" w14:textId="77777777" w:rsidR="00DF38C3" w:rsidRDefault="00D46CFF">
            <w:pPr>
              <w:pStyle w:val="TableParagraph"/>
              <w:spacing w:before="9" w:line="235" w:lineRule="auto"/>
              <w:ind w:left="111"/>
              <w:jc w:val="left"/>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0" w:type="dxa"/>
          </w:tcPr>
          <w:p w14:paraId="2D98AC30" w14:textId="77777777" w:rsidR="00DF38C3" w:rsidRDefault="00DF38C3">
            <w:pPr>
              <w:pStyle w:val="TableParagraph"/>
              <w:jc w:val="left"/>
              <w:rPr>
                <w:sz w:val="20"/>
              </w:rPr>
            </w:pPr>
          </w:p>
          <w:p w14:paraId="55127A3D" w14:textId="77777777" w:rsidR="00DF38C3" w:rsidRDefault="00DF38C3">
            <w:pPr>
              <w:pStyle w:val="TableParagraph"/>
              <w:spacing w:before="4"/>
              <w:jc w:val="left"/>
              <w:rPr>
                <w:sz w:val="20"/>
              </w:rPr>
            </w:pPr>
          </w:p>
          <w:p w14:paraId="40E856F8" w14:textId="77777777" w:rsidR="00DF38C3" w:rsidRDefault="00D46CFF">
            <w:pPr>
              <w:pStyle w:val="TableParagraph"/>
              <w:ind w:left="22"/>
              <w:rPr>
                <w:sz w:val="20"/>
              </w:rPr>
            </w:pPr>
            <w:r>
              <w:rPr>
                <w:spacing w:val="-5"/>
                <w:sz w:val="20"/>
              </w:rPr>
              <w:t>100</w:t>
            </w:r>
          </w:p>
        </w:tc>
        <w:tc>
          <w:tcPr>
            <w:tcW w:w="1315" w:type="dxa"/>
          </w:tcPr>
          <w:p w14:paraId="2C5D35A5" w14:textId="77777777" w:rsidR="00DF38C3" w:rsidRDefault="00DF38C3">
            <w:pPr>
              <w:pStyle w:val="TableParagraph"/>
              <w:jc w:val="left"/>
              <w:rPr>
                <w:sz w:val="20"/>
              </w:rPr>
            </w:pPr>
          </w:p>
          <w:p w14:paraId="0EDFD4B5" w14:textId="77777777" w:rsidR="00DF38C3" w:rsidRDefault="00DF38C3">
            <w:pPr>
              <w:pStyle w:val="TableParagraph"/>
              <w:spacing w:before="4"/>
              <w:jc w:val="left"/>
              <w:rPr>
                <w:sz w:val="20"/>
              </w:rPr>
            </w:pPr>
          </w:p>
          <w:p w14:paraId="3BEFEE75" w14:textId="77777777" w:rsidR="00DF38C3" w:rsidRDefault="00D46CFF">
            <w:pPr>
              <w:pStyle w:val="TableParagraph"/>
              <w:ind w:left="24" w:right="4"/>
              <w:rPr>
                <w:sz w:val="20"/>
              </w:rPr>
            </w:pPr>
            <w:r>
              <w:rPr>
                <w:spacing w:val="-2"/>
                <w:sz w:val="20"/>
              </w:rPr>
              <w:t>626,4</w:t>
            </w:r>
          </w:p>
        </w:tc>
      </w:tr>
      <w:tr w:rsidR="00DF38C3" w14:paraId="00F61412" w14:textId="77777777">
        <w:trPr>
          <w:trHeight w:val="1149"/>
        </w:trPr>
        <w:tc>
          <w:tcPr>
            <w:tcW w:w="540" w:type="dxa"/>
          </w:tcPr>
          <w:p w14:paraId="3C54534E" w14:textId="77777777" w:rsidR="00DF38C3" w:rsidRDefault="00DF38C3">
            <w:pPr>
              <w:pStyle w:val="TableParagraph"/>
              <w:jc w:val="left"/>
              <w:rPr>
                <w:sz w:val="20"/>
              </w:rPr>
            </w:pPr>
          </w:p>
          <w:p w14:paraId="0A0CA6B0" w14:textId="77777777" w:rsidR="00DF38C3" w:rsidRDefault="00DF38C3">
            <w:pPr>
              <w:pStyle w:val="TableParagraph"/>
              <w:spacing w:before="6"/>
              <w:jc w:val="left"/>
              <w:rPr>
                <w:sz w:val="20"/>
              </w:rPr>
            </w:pPr>
          </w:p>
          <w:p w14:paraId="22636F21" w14:textId="77777777" w:rsidR="00DF38C3" w:rsidRDefault="00D46CFF">
            <w:pPr>
              <w:pStyle w:val="TableParagraph"/>
              <w:ind w:left="22" w:right="2"/>
              <w:rPr>
                <w:sz w:val="20"/>
              </w:rPr>
            </w:pPr>
            <w:r>
              <w:rPr>
                <w:spacing w:val="-5"/>
                <w:sz w:val="20"/>
              </w:rPr>
              <w:t>15</w:t>
            </w:r>
          </w:p>
        </w:tc>
        <w:tc>
          <w:tcPr>
            <w:tcW w:w="2099" w:type="dxa"/>
          </w:tcPr>
          <w:p w14:paraId="5BAAF983" w14:textId="77777777" w:rsidR="00DF38C3" w:rsidRDefault="00DF38C3">
            <w:pPr>
              <w:pStyle w:val="TableParagraph"/>
              <w:spacing w:before="2"/>
              <w:jc w:val="left"/>
              <w:rPr>
                <w:sz w:val="20"/>
              </w:rPr>
            </w:pPr>
          </w:p>
          <w:p w14:paraId="4932FD17"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№15</w:t>
            </w:r>
          </w:p>
          <w:p w14:paraId="442447C7" w14:textId="77777777" w:rsidR="00DF38C3" w:rsidRDefault="00D46CFF">
            <w:pPr>
              <w:pStyle w:val="TableParagraph"/>
              <w:spacing w:line="218" w:lineRule="exact"/>
              <w:ind w:left="31" w:right="17"/>
              <w:rPr>
                <w:sz w:val="20"/>
              </w:rPr>
            </w:pPr>
            <w:r>
              <w:rPr>
                <w:sz w:val="20"/>
              </w:rPr>
              <w:t>с.</w:t>
            </w:r>
            <w:r>
              <w:rPr>
                <w:spacing w:val="-2"/>
                <w:sz w:val="20"/>
              </w:rPr>
              <w:t xml:space="preserve"> Ягодное</w:t>
            </w:r>
          </w:p>
        </w:tc>
        <w:tc>
          <w:tcPr>
            <w:tcW w:w="4560" w:type="dxa"/>
          </w:tcPr>
          <w:p w14:paraId="3EE270C3"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100CD005" w14:textId="77777777" w:rsidR="00DF38C3" w:rsidRDefault="00D46CFF">
            <w:pPr>
              <w:pStyle w:val="TableParagraph"/>
              <w:spacing w:before="1" w:line="235" w:lineRule="auto"/>
              <w:ind w:left="111"/>
              <w:jc w:val="left"/>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 изоляция)</w:t>
            </w:r>
          </w:p>
        </w:tc>
        <w:tc>
          <w:tcPr>
            <w:tcW w:w="1680" w:type="dxa"/>
          </w:tcPr>
          <w:p w14:paraId="569507DD" w14:textId="77777777" w:rsidR="00DF38C3" w:rsidRDefault="00DF38C3">
            <w:pPr>
              <w:pStyle w:val="TableParagraph"/>
              <w:jc w:val="left"/>
              <w:rPr>
                <w:sz w:val="20"/>
              </w:rPr>
            </w:pPr>
          </w:p>
          <w:p w14:paraId="2E5B7E08" w14:textId="77777777" w:rsidR="00DF38C3" w:rsidRDefault="00DF38C3">
            <w:pPr>
              <w:pStyle w:val="TableParagraph"/>
              <w:spacing w:before="6"/>
              <w:jc w:val="left"/>
              <w:rPr>
                <w:sz w:val="20"/>
              </w:rPr>
            </w:pPr>
          </w:p>
          <w:p w14:paraId="06FEBD18" w14:textId="77777777" w:rsidR="00DF38C3" w:rsidRDefault="00D46CFF">
            <w:pPr>
              <w:pStyle w:val="TableParagraph"/>
              <w:ind w:left="22"/>
              <w:rPr>
                <w:sz w:val="20"/>
              </w:rPr>
            </w:pPr>
            <w:r>
              <w:rPr>
                <w:spacing w:val="-5"/>
                <w:sz w:val="20"/>
              </w:rPr>
              <w:t>100</w:t>
            </w:r>
          </w:p>
        </w:tc>
        <w:tc>
          <w:tcPr>
            <w:tcW w:w="1315" w:type="dxa"/>
          </w:tcPr>
          <w:p w14:paraId="75A9006E" w14:textId="77777777" w:rsidR="00DF38C3" w:rsidRDefault="00DF38C3">
            <w:pPr>
              <w:pStyle w:val="TableParagraph"/>
              <w:jc w:val="left"/>
              <w:rPr>
                <w:sz w:val="20"/>
              </w:rPr>
            </w:pPr>
          </w:p>
          <w:p w14:paraId="6F827D6F" w14:textId="77777777" w:rsidR="00DF38C3" w:rsidRDefault="00DF38C3">
            <w:pPr>
              <w:pStyle w:val="TableParagraph"/>
              <w:spacing w:before="6"/>
              <w:jc w:val="left"/>
              <w:rPr>
                <w:sz w:val="20"/>
              </w:rPr>
            </w:pPr>
          </w:p>
          <w:p w14:paraId="7C1306BA" w14:textId="77777777" w:rsidR="00DF38C3" w:rsidRDefault="00D46CFF">
            <w:pPr>
              <w:pStyle w:val="TableParagraph"/>
              <w:ind w:left="24" w:right="4"/>
              <w:rPr>
                <w:sz w:val="20"/>
              </w:rPr>
            </w:pPr>
            <w:r>
              <w:rPr>
                <w:spacing w:val="-2"/>
                <w:sz w:val="20"/>
              </w:rPr>
              <w:t>626,4</w:t>
            </w:r>
          </w:p>
        </w:tc>
      </w:tr>
      <w:tr w:rsidR="00DF38C3" w14:paraId="21D20F18" w14:textId="77777777">
        <w:trPr>
          <w:trHeight w:val="1148"/>
        </w:trPr>
        <w:tc>
          <w:tcPr>
            <w:tcW w:w="540" w:type="dxa"/>
          </w:tcPr>
          <w:p w14:paraId="7B6CABCF" w14:textId="77777777" w:rsidR="00DF38C3" w:rsidRDefault="00DF38C3">
            <w:pPr>
              <w:pStyle w:val="TableParagraph"/>
              <w:jc w:val="left"/>
              <w:rPr>
                <w:sz w:val="20"/>
              </w:rPr>
            </w:pPr>
          </w:p>
          <w:p w14:paraId="13082A06" w14:textId="77777777" w:rsidR="00DF38C3" w:rsidRDefault="00DF38C3">
            <w:pPr>
              <w:pStyle w:val="TableParagraph"/>
              <w:spacing w:before="6"/>
              <w:jc w:val="left"/>
              <w:rPr>
                <w:sz w:val="20"/>
              </w:rPr>
            </w:pPr>
          </w:p>
          <w:p w14:paraId="3B40F6EE" w14:textId="77777777" w:rsidR="00DF38C3" w:rsidRDefault="00D46CFF">
            <w:pPr>
              <w:pStyle w:val="TableParagraph"/>
              <w:spacing w:before="1"/>
              <w:ind w:left="22" w:right="2"/>
              <w:rPr>
                <w:sz w:val="20"/>
              </w:rPr>
            </w:pPr>
            <w:r>
              <w:rPr>
                <w:spacing w:val="-5"/>
                <w:sz w:val="20"/>
              </w:rPr>
              <w:t>16</w:t>
            </w:r>
          </w:p>
        </w:tc>
        <w:tc>
          <w:tcPr>
            <w:tcW w:w="2099" w:type="dxa"/>
          </w:tcPr>
          <w:p w14:paraId="464DDEA1" w14:textId="77777777" w:rsidR="00DF38C3" w:rsidRDefault="00DF38C3">
            <w:pPr>
              <w:pStyle w:val="TableParagraph"/>
              <w:spacing w:before="2"/>
              <w:jc w:val="left"/>
              <w:rPr>
                <w:sz w:val="20"/>
              </w:rPr>
            </w:pPr>
          </w:p>
          <w:p w14:paraId="34629BFC" w14:textId="77777777" w:rsidR="00DF38C3" w:rsidRDefault="00D46CFF">
            <w:pPr>
              <w:pStyle w:val="TableParagraph"/>
              <w:spacing w:before="1" w:line="244" w:lineRule="auto"/>
              <w:ind w:left="242" w:right="222"/>
              <w:rPr>
                <w:sz w:val="20"/>
              </w:rPr>
            </w:pPr>
            <w:r>
              <w:rPr>
                <w:spacing w:val="-4"/>
                <w:sz w:val="20"/>
              </w:rPr>
              <w:t xml:space="preserve">Планируемая </w:t>
            </w:r>
            <w:r>
              <w:rPr>
                <w:sz w:val="20"/>
              </w:rPr>
              <w:t>БМК №16</w:t>
            </w:r>
          </w:p>
          <w:p w14:paraId="4606CFB0"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0E5A752C"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3F4DD17B" w14:textId="77777777" w:rsidR="00DF38C3" w:rsidRDefault="00D46CFF">
            <w:pPr>
              <w:pStyle w:val="TableParagraph"/>
              <w:spacing w:line="221" w:lineRule="exact"/>
              <w:ind w:left="111"/>
              <w:jc w:val="left"/>
              <w:rPr>
                <w:sz w:val="20"/>
              </w:rPr>
            </w:pPr>
            <w:r>
              <w:rPr>
                <w:sz w:val="20"/>
              </w:rPr>
              <w:t>Ø</w:t>
            </w:r>
            <w:r>
              <w:rPr>
                <w:spacing w:val="-1"/>
                <w:sz w:val="20"/>
              </w:rPr>
              <w:t xml:space="preserve"> </w:t>
            </w:r>
            <w:r>
              <w:rPr>
                <w:sz w:val="20"/>
              </w:rPr>
              <w:t>108</w:t>
            </w:r>
            <w:r>
              <w:rPr>
                <w:spacing w:val="4"/>
                <w:sz w:val="20"/>
              </w:rPr>
              <w:t xml:space="preserve"> </w:t>
            </w:r>
            <w:r>
              <w:rPr>
                <w:sz w:val="20"/>
              </w:rPr>
              <w:t>–</w:t>
            </w:r>
            <w:r>
              <w:rPr>
                <w:spacing w:val="-1"/>
                <w:sz w:val="20"/>
              </w:rPr>
              <w:t xml:space="preserve"> </w:t>
            </w:r>
            <w:r>
              <w:rPr>
                <w:sz w:val="20"/>
              </w:rPr>
              <w:t>100</w:t>
            </w:r>
            <w:r>
              <w:rPr>
                <w:spacing w:val="2"/>
                <w:sz w:val="20"/>
              </w:rPr>
              <w:t xml:space="preserve"> </w:t>
            </w:r>
            <w:r>
              <w:rPr>
                <w:sz w:val="20"/>
              </w:rPr>
              <w:t>м,</w:t>
            </w:r>
            <w:r>
              <w:rPr>
                <w:spacing w:val="2"/>
                <w:sz w:val="20"/>
              </w:rPr>
              <w:t xml:space="preserve"> </w:t>
            </w:r>
            <w:r>
              <w:rPr>
                <w:sz w:val="20"/>
              </w:rPr>
              <w:t xml:space="preserve">в однотрубном </w:t>
            </w:r>
            <w:r>
              <w:rPr>
                <w:spacing w:val="-2"/>
                <w:sz w:val="20"/>
              </w:rPr>
              <w:t>исчислении,</w:t>
            </w:r>
          </w:p>
          <w:p w14:paraId="276A33E0" w14:textId="77777777" w:rsidR="00DF38C3" w:rsidRDefault="00D46CFF">
            <w:pPr>
              <w:pStyle w:val="TableParagraph"/>
              <w:spacing w:line="230" w:lineRule="atLeast"/>
              <w:ind w:left="111" w:right="1419"/>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3054EA33" w14:textId="77777777" w:rsidR="00DF38C3" w:rsidRDefault="00DF38C3">
            <w:pPr>
              <w:pStyle w:val="TableParagraph"/>
              <w:jc w:val="left"/>
              <w:rPr>
                <w:sz w:val="20"/>
              </w:rPr>
            </w:pPr>
          </w:p>
          <w:p w14:paraId="44A9677D" w14:textId="77777777" w:rsidR="00DF38C3" w:rsidRDefault="00DF38C3">
            <w:pPr>
              <w:pStyle w:val="TableParagraph"/>
              <w:spacing w:before="6"/>
              <w:jc w:val="left"/>
              <w:rPr>
                <w:sz w:val="20"/>
              </w:rPr>
            </w:pPr>
          </w:p>
          <w:p w14:paraId="31F412C2" w14:textId="77777777" w:rsidR="00DF38C3" w:rsidRDefault="00D46CFF">
            <w:pPr>
              <w:pStyle w:val="TableParagraph"/>
              <w:spacing w:before="1"/>
              <w:ind w:left="22"/>
              <w:rPr>
                <w:sz w:val="20"/>
              </w:rPr>
            </w:pPr>
            <w:r>
              <w:rPr>
                <w:spacing w:val="-5"/>
                <w:sz w:val="20"/>
              </w:rPr>
              <w:t>100</w:t>
            </w:r>
          </w:p>
        </w:tc>
        <w:tc>
          <w:tcPr>
            <w:tcW w:w="1315" w:type="dxa"/>
          </w:tcPr>
          <w:p w14:paraId="7B8068FA" w14:textId="77777777" w:rsidR="00DF38C3" w:rsidRDefault="00DF38C3">
            <w:pPr>
              <w:pStyle w:val="TableParagraph"/>
              <w:jc w:val="left"/>
              <w:rPr>
                <w:sz w:val="20"/>
              </w:rPr>
            </w:pPr>
          </w:p>
          <w:p w14:paraId="08482A1F" w14:textId="77777777" w:rsidR="00DF38C3" w:rsidRDefault="00DF38C3">
            <w:pPr>
              <w:pStyle w:val="TableParagraph"/>
              <w:spacing w:before="6"/>
              <w:jc w:val="left"/>
              <w:rPr>
                <w:sz w:val="20"/>
              </w:rPr>
            </w:pPr>
          </w:p>
          <w:p w14:paraId="53849EEF" w14:textId="77777777" w:rsidR="00DF38C3" w:rsidRDefault="00D46CFF">
            <w:pPr>
              <w:pStyle w:val="TableParagraph"/>
              <w:spacing w:before="1"/>
              <w:ind w:left="24" w:right="4"/>
              <w:rPr>
                <w:sz w:val="20"/>
              </w:rPr>
            </w:pPr>
            <w:r>
              <w:rPr>
                <w:spacing w:val="-2"/>
                <w:sz w:val="20"/>
              </w:rPr>
              <w:t>626,4</w:t>
            </w:r>
          </w:p>
        </w:tc>
      </w:tr>
      <w:tr w:rsidR="00DF38C3" w14:paraId="45092514" w14:textId="77777777">
        <w:trPr>
          <w:trHeight w:val="1151"/>
        </w:trPr>
        <w:tc>
          <w:tcPr>
            <w:tcW w:w="540" w:type="dxa"/>
          </w:tcPr>
          <w:p w14:paraId="1299BE26" w14:textId="77777777" w:rsidR="00DF38C3" w:rsidRDefault="00DF38C3">
            <w:pPr>
              <w:pStyle w:val="TableParagraph"/>
              <w:jc w:val="left"/>
              <w:rPr>
                <w:sz w:val="20"/>
              </w:rPr>
            </w:pPr>
          </w:p>
          <w:p w14:paraId="2F2074A6" w14:textId="77777777" w:rsidR="00DF38C3" w:rsidRDefault="00DF38C3">
            <w:pPr>
              <w:pStyle w:val="TableParagraph"/>
              <w:spacing w:before="7"/>
              <w:jc w:val="left"/>
              <w:rPr>
                <w:sz w:val="20"/>
              </w:rPr>
            </w:pPr>
          </w:p>
          <w:p w14:paraId="0B27CAAA" w14:textId="77777777" w:rsidR="00DF38C3" w:rsidRDefault="00D46CFF">
            <w:pPr>
              <w:pStyle w:val="TableParagraph"/>
              <w:ind w:left="22" w:right="2"/>
              <w:rPr>
                <w:sz w:val="20"/>
              </w:rPr>
            </w:pPr>
            <w:r>
              <w:rPr>
                <w:spacing w:val="-5"/>
                <w:sz w:val="20"/>
              </w:rPr>
              <w:t>17</w:t>
            </w:r>
          </w:p>
        </w:tc>
        <w:tc>
          <w:tcPr>
            <w:tcW w:w="2099" w:type="dxa"/>
          </w:tcPr>
          <w:p w14:paraId="1096A4BE" w14:textId="77777777" w:rsidR="00DF38C3" w:rsidRDefault="00DF38C3">
            <w:pPr>
              <w:pStyle w:val="TableParagraph"/>
              <w:spacing w:before="3"/>
              <w:jc w:val="left"/>
              <w:rPr>
                <w:sz w:val="20"/>
              </w:rPr>
            </w:pPr>
          </w:p>
          <w:p w14:paraId="7E3ABD59"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№17</w:t>
            </w:r>
          </w:p>
          <w:p w14:paraId="2E7F059B" w14:textId="77777777" w:rsidR="00DF38C3" w:rsidRDefault="00D46CFF">
            <w:pPr>
              <w:pStyle w:val="TableParagraph"/>
              <w:spacing w:line="221" w:lineRule="exact"/>
              <w:ind w:left="31" w:right="17"/>
              <w:rPr>
                <w:sz w:val="20"/>
              </w:rPr>
            </w:pPr>
            <w:r>
              <w:rPr>
                <w:sz w:val="20"/>
              </w:rPr>
              <w:t>с.</w:t>
            </w:r>
            <w:r>
              <w:rPr>
                <w:spacing w:val="-2"/>
                <w:sz w:val="20"/>
              </w:rPr>
              <w:t xml:space="preserve"> Ягодное</w:t>
            </w:r>
          </w:p>
        </w:tc>
        <w:tc>
          <w:tcPr>
            <w:tcW w:w="4560" w:type="dxa"/>
          </w:tcPr>
          <w:p w14:paraId="5A06D1F7" w14:textId="77777777" w:rsidR="00DF38C3" w:rsidRDefault="00D46CFF">
            <w:pPr>
              <w:pStyle w:val="TableParagraph"/>
              <w:spacing w:before="1"/>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52B1D595" w14:textId="77777777" w:rsidR="00DF38C3" w:rsidRDefault="00D46CFF">
            <w:pPr>
              <w:pStyle w:val="TableParagraph"/>
              <w:spacing w:line="230" w:lineRule="exact"/>
              <w:ind w:left="111"/>
              <w:jc w:val="left"/>
              <w:rPr>
                <w:sz w:val="20"/>
              </w:rPr>
            </w:pPr>
            <w:r>
              <w:rPr>
                <w:sz w:val="20"/>
              </w:rPr>
              <w:t>Ø</w:t>
            </w:r>
            <w:r>
              <w:rPr>
                <w:spacing w:val="-7"/>
                <w:sz w:val="20"/>
              </w:rPr>
              <w:t xml:space="preserve"> </w:t>
            </w:r>
            <w:r>
              <w:rPr>
                <w:sz w:val="20"/>
              </w:rPr>
              <w:t>108</w:t>
            </w:r>
            <w:r>
              <w:rPr>
                <w:spacing w:val="-6"/>
                <w:sz w:val="20"/>
              </w:rPr>
              <w:t xml:space="preserve"> </w:t>
            </w:r>
            <w:r>
              <w:rPr>
                <w:sz w:val="20"/>
              </w:rPr>
              <w:t>–</w:t>
            </w:r>
            <w:r>
              <w:rPr>
                <w:spacing w:val="-6"/>
                <w:sz w:val="20"/>
              </w:rPr>
              <w:t xml:space="preserve"> </w:t>
            </w:r>
            <w:r>
              <w:rPr>
                <w:sz w:val="20"/>
              </w:rPr>
              <w:t>100</w:t>
            </w:r>
            <w:r>
              <w:rPr>
                <w:spacing w:val="-6"/>
                <w:sz w:val="20"/>
              </w:rPr>
              <w:t xml:space="preserve"> </w:t>
            </w:r>
            <w:r>
              <w:rPr>
                <w:sz w:val="20"/>
              </w:rPr>
              <w:t>м,</w:t>
            </w:r>
            <w:r>
              <w:rPr>
                <w:spacing w:val="-7"/>
                <w:sz w:val="20"/>
              </w:rPr>
              <w:t xml:space="preserve"> </w:t>
            </w:r>
            <w:r>
              <w:rPr>
                <w:sz w:val="20"/>
              </w:rPr>
              <w:t>в</w:t>
            </w:r>
            <w:r>
              <w:rPr>
                <w:spacing w:val="-5"/>
                <w:sz w:val="20"/>
              </w:rPr>
              <w:t xml:space="preserve"> </w:t>
            </w:r>
            <w:r>
              <w:rPr>
                <w:sz w:val="20"/>
              </w:rPr>
              <w:t>однотрубном</w:t>
            </w:r>
            <w:r>
              <w:rPr>
                <w:spacing w:val="-6"/>
                <w:sz w:val="20"/>
              </w:rPr>
              <w:t xml:space="preserve"> </w:t>
            </w:r>
            <w:r>
              <w:rPr>
                <w:sz w:val="20"/>
              </w:rPr>
              <w:t>исчислении, надземный тип прокладки (Пенополиуретановая</w:t>
            </w:r>
            <w:r>
              <w:rPr>
                <w:spacing w:val="-8"/>
                <w:sz w:val="20"/>
              </w:rPr>
              <w:t xml:space="preserve"> </w:t>
            </w:r>
            <w:r>
              <w:rPr>
                <w:sz w:val="20"/>
              </w:rPr>
              <w:t>изоляция)</w:t>
            </w:r>
          </w:p>
        </w:tc>
        <w:tc>
          <w:tcPr>
            <w:tcW w:w="1680" w:type="dxa"/>
          </w:tcPr>
          <w:p w14:paraId="0B5BA1B4" w14:textId="77777777" w:rsidR="00DF38C3" w:rsidRDefault="00DF38C3">
            <w:pPr>
              <w:pStyle w:val="TableParagraph"/>
              <w:jc w:val="left"/>
              <w:rPr>
                <w:sz w:val="20"/>
              </w:rPr>
            </w:pPr>
          </w:p>
          <w:p w14:paraId="5557316F" w14:textId="77777777" w:rsidR="00DF38C3" w:rsidRDefault="00DF38C3">
            <w:pPr>
              <w:pStyle w:val="TableParagraph"/>
              <w:spacing w:before="7"/>
              <w:jc w:val="left"/>
              <w:rPr>
                <w:sz w:val="20"/>
              </w:rPr>
            </w:pPr>
          </w:p>
          <w:p w14:paraId="0D104E43" w14:textId="77777777" w:rsidR="00DF38C3" w:rsidRDefault="00D46CFF">
            <w:pPr>
              <w:pStyle w:val="TableParagraph"/>
              <w:ind w:left="22"/>
              <w:rPr>
                <w:sz w:val="20"/>
              </w:rPr>
            </w:pPr>
            <w:r>
              <w:rPr>
                <w:spacing w:val="-5"/>
                <w:sz w:val="20"/>
              </w:rPr>
              <w:t>100</w:t>
            </w:r>
          </w:p>
        </w:tc>
        <w:tc>
          <w:tcPr>
            <w:tcW w:w="1315" w:type="dxa"/>
          </w:tcPr>
          <w:p w14:paraId="45971923" w14:textId="77777777" w:rsidR="00DF38C3" w:rsidRDefault="00DF38C3">
            <w:pPr>
              <w:pStyle w:val="TableParagraph"/>
              <w:jc w:val="left"/>
              <w:rPr>
                <w:sz w:val="20"/>
              </w:rPr>
            </w:pPr>
          </w:p>
          <w:p w14:paraId="50AC216A" w14:textId="77777777" w:rsidR="00DF38C3" w:rsidRDefault="00DF38C3">
            <w:pPr>
              <w:pStyle w:val="TableParagraph"/>
              <w:spacing w:before="7"/>
              <w:jc w:val="left"/>
              <w:rPr>
                <w:sz w:val="20"/>
              </w:rPr>
            </w:pPr>
          </w:p>
          <w:p w14:paraId="768AC735" w14:textId="77777777" w:rsidR="00DF38C3" w:rsidRDefault="00D46CFF">
            <w:pPr>
              <w:pStyle w:val="TableParagraph"/>
              <w:ind w:left="24" w:right="4"/>
              <w:rPr>
                <w:sz w:val="20"/>
              </w:rPr>
            </w:pPr>
            <w:r>
              <w:rPr>
                <w:spacing w:val="-2"/>
                <w:sz w:val="20"/>
              </w:rPr>
              <w:t>626,4</w:t>
            </w:r>
          </w:p>
        </w:tc>
      </w:tr>
      <w:tr w:rsidR="00DF38C3" w14:paraId="6B4ED1DC" w14:textId="77777777">
        <w:trPr>
          <w:trHeight w:val="1149"/>
        </w:trPr>
        <w:tc>
          <w:tcPr>
            <w:tcW w:w="540" w:type="dxa"/>
          </w:tcPr>
          <w:p w14:paraId="0AE04E9B" w14:textId="77777777" w:rsidR="00DF38C3" w:rsidRDefault="00DF38C3">
            <w:pPr>
              <w:pStyle w:val="TableParagraph"/>
              <w:jc w:val="left"/>
              <w:rPr>
                <w:sz w:val="20"/>
              </w:rPr>
            </w:pPr>
          </w:p>
          <w:p w14:paraId="5A3437B8" w14:textId="77777777" w:rsidR="00DF38C3" w:rsidRDefault="00DF38C3">
            <w:pPr>
              <w:pStyle w:val="TableParagraph"/>
              <w:spacing w:before="7"/>
              <w:jc w:val="left"/>
              <w:rPr>
                <w:sz w:val="20"/>
              </w:rPr>
            </w:pPr>
          </w:p>
          <w:p w14:paraId="204A7C84" w14:textId="77777777" w:rsidR="00DF38C3" w:rsidRDefault="00D46CFF">
            <w:pPr>
              <w:pStyle w:val="TableParagraph"/>
              <w:ind w:left="22" w:right="2"/>
              <w:rPr>
                <w:sz w:val="20"/>
              </w:rPr>
            </w:pPr>
            <w:r>
              <w:rPr>
                <w:spacing w:val="-5"/>
                <w:sz w:val="20"/>
              </w:rPr>
              <w:t>18</w:t>
            </w:r>
          </w:p>
        </w:tc>
        <w:tc>
          <w:tcPr>
            <w:tcW w:w="2099" w:type="dxa"/>
          </w:tcPr>
          <w:p w14:paraId="6497924B" w14:textId="77777777" w:rsidR="00DF38C3" w:rsidRDefault="00DF38C3">
            <w:pPr>
              <w:pStyle w:val="TableParagraph"/>
              <w:spacing w:before="3"/>
              <w:jc w:val="left"/>
              <w:rPr>
                <w:sz w:val="20"/>
              </w:rPr>
            </w:pPr>
          </w:p>
          <w:p w14:paraId="25D425E2" w14:textId="77777777" w:rsidR="00DF38C3" w:rsidRDefault="00D46CFF">
            <w:pPr>
              <w:pStyle w:val="TableParagraph"/>
              <w:spacing w:line="244" w:lineRule="auto"/>
              <w:ind w:left="242" w:right="222"/>
              <w:rPr>
                <w:sz w:val="20"/>
              </w:rPr>
            </w:pPr>
            <w:r>
              <w:rPr>
                <w:spacing w:val="-4"/>
                <w:sz w:val="20"/>
              </w:rPr>
              <w:t xml:space="preserve">Планируемая </w:t>
            </w:r>
            <w:r>
              <w:rPr>
                <w:sz w:val="20"/>
              </w:rPr>
              <w:t>БМК №18</w:t>
            </w:r>
          </w:p>
          <w:p w14:paraId="56BE1263" w14:textId="77777777" w:rsidR="00DF38C3" w:rsidRDefault="00D46CFF">
            <w:pPr>
              <w:pStyle w:val="TableParagraph"/>
              <w:spacing w:line="218" w:lineRule="exact"/>
              <w:ind w:left="31" w:right="17"/>
              <w:rPr>
                <w:sz w:val="20"/>
              </w:rPr>
            </w:pPr>
            <w:r>
              <w:rPr>
                <w:sz w:val="20"/>
              </w:rPr>
              <w:t>с.</w:t>
            </w:r>
            <w:r>
              <w:rPr>
                <w:spacing w:val="-2"/>
                <w:sz w:val="20"/>
              </w:rPr>
              <w:t xml:space="preserve"> Ягодное</w:t>
            </w:r>
          </w:p>
        </w:tc>
        <w:tc>
          <w:tcPr>
            <w:tcW w:w="4560" w:type="dxa"/>
          </w:tcPr>
          <w:p w14:paraId="54D43E26" w14:textId="77777777" w:rsidR="00DF38C3" w:rsidRDefault="00D46CFF">
            <w:pPr>
              <w:pStyle w:val="TableParagraph"/>
              <w:spacing w:line="244" w:lineRule="auto"/>
              <w:ind w:left="111"/>
              <w:jc w:val="left"/>
              <w:rPr>
                <w:sz w:val="20"/>
              </w:rPr>
            </w:pPr>
            <w:r>
              <w:rPr>
                <w:spacing w:val="-2"/>
                <w:sz w:val="20"/>
              </w:rPr>
              <w:t>Строительство</w:t>
            </w:r>
            <w:r>
              <w:rPr>
                <w:spacing w:val="-5"/>
                <w:sz w:val="20"/>
              </w:rPr>
              <w:t xml:space="preserve"> </w:t>
            </w:r>
            <w:r>
              <w:rPr>
                <w:spacing w:val="-2"/>
                <w:sz w:val="20"/>
              </w:rPr>
              <w:t>тепловых</w:t>
            </w:r>
            <w:r>
              <w:rPr>
                <w:spacing w:val="-3"/>
                <w:sz w:val="20"/>
              </w:rPr>
              <w:t xml:space="preserve"> </w:t>
            </w:r>
            <w:r>
              <w:rPr>
                <w:spacing w:val="-2"/>
                <w:sz w:val="20"/>
              </w:rPr>
              <w:t>сетей</w:t>
            </w:r>
            <w:r>
              <w:rPr>
                <w:spacing w:val="-5"/>
                <w:sz w:val="20"/>
              </w:rPr>
              <w:t xml:space="preserve"> </w:t>
            </w:r>
            <w:r>
              <w:rPr>
                <w:spacing w:val="-2"/>
                <w:sz w:val="20"/>
              </w:rPr>
              <w:t xml:space="preserve">общей </w:t>
            </w:r>
            <w:r>
              <w:rPr>
                <w:sz w:val="20"/>
              </w:rPr>
              <w:t>протяженностью 100 м, а именно:</w:t>
            </w:r>
          </w:p>
          <w:p w14:paraId="6D611E01" w14:textId="77777777" w:rsidR="00DF38C3" w:rsidRDefault="00D46CFF">
            <w:pPr>
              <w:pStyle w:val="TableParagraph"/>
              <w:spacing w:line="225" w:lineRule="exact"/>
              <w:ind w:left="111"/>
              <w:jc w:val="left"/>
              <w:rPr>
                <w:sz w:val="20"/>
              </w:rPr>
            </w:pPr>
            <w:r>
              <w:rPr>
                <w:sz w:val="20"/>
              </w:rPr>
              <w:t>Ø</w:t>
            </w:r>
            <w:r>
              <w:rPr>
                <w:spacing w:val="-4"/>
                <w:sz w:val="20"/>
              </w:rPr>
              <w:t xml:space="preserve"> </w:t>
            </w:r>
            <w:r>
              <w:rPr>
                <w:sz w:val="20"/>
              </w:rPr>
              <w:t>108</w:t>
            </w:r>
            <w:r>
              <w:rPr>
                <w:spacing w:val="-4"/>
                <w:sz w:val="20"/>
              </w:rPr>
              <w:t xml:space="preserve"> </w:t>
            </w:r>
            <w:r>
              <w:rPr>
                <w:sz w:val="20"/>
              </w:rPr>
              <w:t>–</w:t>
            </w:r>
            <w:r>
              <w:rPr>
                <w:spacing w:val="-3"/>
                <w:sz w:val="20"/>
              </w:rPr>
              <w:t xml:space="preserve"> </w:t>
            </w:r>
            <w:r>
              <w:rPr>
                <w:sz w:val="20"/>
              </w:rPr>
              <w:t>100</w:t>
            </w:r>
            <w:r>
              <w:rPr>
                <w:spacing w:val="-3"/>
                <w:sz w:val="20"/>
              </w:rPr>
              <w:t xml:space="preserve"> </w:t>
            </w:r>
            <w:r>
              <w:rPr>
                <w:sz w:val="20"/>
              </w:rPr>
              <w:t>м,</w:t>
            </w:r>
            <w:r>
              <w:rPr>
                <w:spacing w:val="-5"/>
                <w:sz w:val="20"/>
              </w:rPr>
              <w:t xml:space="preserve"> </w:t>
            </w:r>
            <w:r>
              <w:rPr>
                <w:sz w:val="20"/>
              </w:rPr>
              <w:t>в</w:t>
            </w:r>
            <w:r>
              <w:rPr>
                <w:spacing w:val="-2"/>
                <w:sz w:val="20"/>
              </w:rPr>
              <w:t xml:space="preserve"> </w:t>
            </w:r>
            <w:r>
              <w:rPr>
                <w:sz w:val="20"/>
              </w:rPr>
              <w:t>однотрубном</w:t>
            </w:r>
            <w:r>
              <w:rPr>
                <w:spacing w:val="-3"/>
                <w:sz w:val="20"/>
              </w:rPr>
              <w:t xml:space="preserve"> </w:t>
            </w:r>
            <w:r>
              <w:rPr>
                <w:spacing w:val="-2"/>
                <w:sz w:val="20"/>
              </w:rPr>
              <w:t>исчислении,</w:t>
            </w:r>
          </w:p>
          <w:p w14:paraId="41C90346" w14:textId="77777777" w:rsidR="00DF38C3" w:rsidRDefault="00D46CFF">
            <w:pPr>
              <w:pStyle w:val="TableParagraph"/>
              <w:spacing w:before="8" w:line="228" w:lineRule="auto"/>
              <w:ind w:left="111"/>
              <w:jc w:val="left"/>
              <w:rPr>
                <w:sz w:val="20"/>
              </w:rPr>
            </w:pPr>
            <w:r>
              <w:rPr>
                <w:sz w:val="20"/>
              </w:rPr>
              <w:t xml:space="preserve">надземный тип прокладки </w:t>
            </w:r>
            <w:r>
              <w:rPr>
                <w:spacing w:val="-2"/>
                <w:sz w:val="20"/>
              </w:rPr>
              <w:t>(Пенополиуретановая</w:t>
            </w:r>
            <w:r>
              <w:rPr>
                <w:spacing w:val="-12"/>
                <w:sz w:val="20"/>
              </w:rPr>
              <w:t xml:space="preserve"> </w:t>
            </w:r>
            <w:r>
              <w:rPr>
                <w:spacing w:val="-2"/>
                <w:sz w:val="20"/>
              </w:rPr>
              <w:t>изоляция)</w:t>
            </w:r>
          </w:p>
        </w:tc>
        <w:tc>
          <w:tcPr>
            <w:tcW w:w="1680" w:type="dxa"/>
          </w:tcPr>
          <w:p w14:paraId="578F7875" w14:textId="77777777" w:rsidR="00DF38C3" w:rsidRDefault="00DF38C3">
            <w:pPr>
              <w:pStyle w:val="TableParagraph"/>
              <w:jc w:val="left"/>
              <w:rPr>
                <w:sz w:val="20"/>
              </w:rPr>
            </w:pPr>
          </w:p>
          <w:p w14:paraId="360D0D27" w14:textId="77777777" w:rsidR="00DF38C3" w:rsidRDefault="00DF38C3">
            <w:pPr>
              <w:pStyle w:val="TableParagraph"/>
              <w:spacing w:before="7"/>
              <w:jc w:val="left"/>
              <w:rPr>
                <w:sz w:val="20"/>
              </w:rPr>
            </w:pPr>
          </w:p>
          <w:p w14:paraId="2DBE532E" w14:textId="77777777" w:rsidR="00DF38C3" w:rsidRDefault="00D46CFF">
            <w:pPr>
              <w:pStyle w:val="TableParagraph"/>
              <w:ind w:left="22"/>
              <w:rPr>
                <w:sz w:val="20"/>
              </w:rPr>
            </w:pPr>
            <w:r>
              <w:rPr>
                <w:spacing w:val="-5"/>
                <w:sz w:val="20"/>
              </w:rPr>
              <w:t>100</w:t>
            </w:r>
          </w:p>
        </w:tc>
        <w:tc>
          <w:tcPr>
            <w:tcW w:w="1315" w:type="dxa"/>
          </w:tcPr>
          <w:p w14:paraId="7989E685" w14:textId="77777777" w:rsidR="00DF38C3" w:rsidRDefault="00DF38C3">
            <w:pPr>
              <w:pStyle w:val="TableParagraph"/>
              <w:jc w:val="left"/>
              <w:rPr>
                <w:sz w:val="20"/>
              </w:rPr>
            </w:pPr>
          </w:p>
          <w:p w14:paraId="3A5D8237" w14:textId="77777777" w:rsidR="00DF38C3" w:rsidRDefault="00DF38C3">
            <w:pPr>
              <w:pStyle w:val="TableParagraph"/>
              <w:spacing w:before="7"/>
              <w:jc w:val="left"/>
              <w:rPr>
                <w:sz w:val="20"/>
              </w:rPr>
            </w:pPr>
          </w:p>
          <w:p w14:paraId="3059423C" w14:textId="77777777" w:rsidR="00DF38C3" w:rsidRDefault="00D46CFF">
            <w:pPr>
              <w:pStyle w:val="TableParagraph"/>
              <w:ind w:left="24" w:right="4"/>
              <w:rPr>
                <w:sz w:val="20"/>
              </w:rPr>
            </w:pPr>
            <w:r>
              <w:rPr>
                <w:spacing w:val="-2"/>
                <w:sz w:val="20"/>
              </w:rPr>
              <w:t>626,4</w:t>
            </w:r>
          </w:p>
        </w:tc>
      </w:tr>
      <w:tr w:rsidR="00DF38C3" w14:paraId="79BF7C42" w14:textId="77777777">
        <w:trPr>
          <w:trHeight w:val="230"/>
        </w:trPr>
        <w:tc>
          <w:tcPr>
            <w:tcW w:w="8879" w:type="dxa"/>
            <w:gridSpan w:val="4"/>
          </w:tcPr>
          <w:p w14:paraId="49D5CB80" w14:textId="77777777" w:rsidR="00DF38C3" w:rsidRDefault="00D46CFF">
            <w:pPr>
              <w:pStyle w:val="TableParagraph"/>
              <w:spacing w:line="210" w:lineRule="exact"/>
              <w:ind w:left="12"/>
              <w:rPr>
                <w:rFonts w:ascii="Arial" w:hAnsi="Arial"/>
                <w:b/>
                <w:sz w:val="20"/>
              </w:rPr>
            </w:pPr>
            <w:r>
              <w:rPr>
                <w:rFonts w:ascii="Arial" w:hAnsi="Arial"/>
                <w:b/>
                <w:spacing w:val="-2"/>
                <w:sz w:val="20"/>
              </w:rPr>
              <w:t>Итого:</w:t>
            </w:r>
          </w:p>
        </w:tc>
        <w:tc>
          <w:tcPr>
            <w:tcW w:w="1315" w:type="dxa"/>
          </w:tcPr>
          <w:p w14:paraId="29ECBA9A" w14:textId="77777777" w:rsidR="00DF38C3" w:rsidRDefault="00D46CFF">
            <w:pPr>
              <w:pStyle w:val="TableParagraph"/>
              <w:spacing w:line="210" w:lineRule="exact"/>
              <w:ind w:left="24" w:right="2"/>
              <w:rPr>
                <w:rFonts w:ascii="Arial"/>
                <w:b/>
                <w:sz w:val="20"/>
              </w:rPr>
            </w:pPr>
            <w:r>
              <w:rPr>
                <w:rFonts w:ascii="Arial"/>
                <w:b/>
                <w:spacing w:val="-2"/>
                <w:sz w:val="20"/>
              </w:rPr>
              <w:t>12069,8</w:t>
            </w:r>
          </w:p>
        </w:tc>
      </w:tr>
    </w:tbl>
    <w:p w14:paraId="420EF9C5" w14:textId="77777777" w:rsidR="00DF38C3" w:rsidRDefault="00DF38C3">
      <w:pPr>
        <w:pStyle w:val="a3"/>
        <w:spacing w:before="77"/>
      </w:pPr>
    </w:p>
    <w:p w14:paraId="5390D5E7" w14:textId="77777777" w:rsidR="00DF38C3" w:rsidRDefault="00D46CFF">
      <w:pPr>
        <w:spacing w:before="1" w:line="364" w:lineRule="auto"/>
        <w:ind w:left="426" w:right="427" w:firstLine="708"/>
        <w:jc w:val="both"/>
        <w:rPr>
          <w:sz w:val="20"/>
        </w:rPr>
      </w:pPr>
      <w:r>
        <w:rPr>
          <w:sz w:val="20"/>
        </w:rPr>
        <w:t>Примечание: стоимость указана по среднерыночным ценам объектов аналогов. Конечная стоимость работ устанавливается после обследования теплофикационного оборудования, и составления проектно-сметной документации.</w:t>
      </w:r>
    </w:p>
    <w:p w14:paraId="766AE8DD" w14:textId="77777777" w:rsidR="00DF38C3" w:rsidRDefault="00DF38C3">
      <w:pPr>
        <w:pStyle w:val="a3"/>
        <w:spacing w:before="17"/>
        <w:rPr>
          <w:sz w:val="20"/>
        </w:rPr>
      </w:pPr>
    </w:p>
    <w:p w14:paraId="7E746057" w14:textId="77777777" w:rsidR="00DF38C3" w:rsidRDefault="00D46CFF">
      <w:pPr>
        <w:pStyle w:val="a3"/>
        <w:spacing w:line="364" w:lineRule="auto"/>
        <w:ind w:left="426" w:right="415" w:firstLine="708"/>
        <w:jc w:val="both"/>
      </w:pPr>
      <w:r>
        <w:t>Для строительства новых тепловых сетей общей протяженностью ориентировочно 1900 м (в однотрубном исчислении) необходимы капитальные вложения в размере 12, 07 млн. руб. (вариант 1 и вариант 2).</w:t>
      </w:r>
    </w:p>
    <w:p w14:paraId="51A0E5C3" w14:textId="77777777" w:rsidR="00DF38C3" w:rsidRDefault="00D46CFF">
      <w:pPr>
        <w:pStyle w:val="a3"/>
        <w:spacing w:before="2" w:line="364" w:lineRule="auto"/>
        <w:ind w:left="426" w:right="421" w:firstLine="708"/>
        <w:jc w:val="both"/>
      </w:pPr>
      <w:r>
        <w:t xml:space="preserve">На территории </w:t>
      </w:r>
      <w:proofErr w:type="spellStart"/>
      <w:r>
        <w:t>с.п</w:t>
      </w:r>
      <w:proofErr w:type="spellEnd"/>
      <w:r>
        <w:t>. Ягодное требуется реконструкция тепловых сетей котельной №1 и котельной №2. Изношенные трубопроводы подлежат замене на новые трубопроводы с пенополиуретановой изоляцией.</w:t>
      </w:r>
    </w:p>
    <w:p w14:paraId="249B42EE" w14:textId="77777777" w:rsidR="00DF38C3" w:rsidRDefault="00D46CFF">
      <w:pPr>
        <w:pStyle w:val="a3"/>
        <w:spacing w:line="364" w:lineRule="auto"/>
        <w:ind w:left="426" w:right="421" w:firstLine="736"/>
        <w:jc w:val="both"/>
      </w:pPr>
      <w:r>
        <w:t>Сводные данные по реконструкции существующих тепловых сетей приведены в таблицах 25 (вариант 4).</w:t>
      </w:r>
    </w:p>
    <w:p w14:paraId="73637D2C"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4AC60396" w14:textId="77777777" w:rsidR="00DF38C3" w:rsidRDefault="00D46CFF">
      <w:pPr>
        <w:pStyle w:val="a3"/>
        <w:tabs>
          <w:tab w:val="left" w:pos="2104"/>
          <w:tab w:val="left" w:pos="2459"/>
          <w:tab w:val="left" w:pos="6200"/>
        </w:tabs>
        <w:spacing w:before="82" w:line="364" w:lineRule="auto"/>
        <w:ind w:left="426" w:right="452"/>
      </w:pPr>
      <w:r>
        <w:rPr>
          <w:w w:val="110"/>
        </w:rPr>
        <w:lastRenderedPageBreak/>
        <w:t>Таблица</w:t>
      </w:r>
      <w:r>
        <w:rPr>
          <w:spacing w:val="80"/>
          <w:w w:val="110"/>
        </w:rPr>
        <w:t xml:space="preserve"> </w:t>
      </w:r>
      <w:r>
        <w:rPr>
          <w:w w:val="110"/>
        </w:rPr>
        <w:t>25</w:t>
      </w:r>
      <w:r>
        <w:tab/>
      </w:r>
      <w:r>
        <w:rPr>
          <w:spacing w:val="-10"/>
          <w:w w:val="130"/>
        </w:rPr>
        <w:t>–</w:t>
      </w:r>
      <w:r>
        <w:tab/>
      </w:r>
      <w:r>
        <w:rPr>
          <w:w w:val="110"/>
        </w:rPr>
        <w:t>Финансовые</w:t>
      </w:r>
      <w:r>
        <w:rPr>
          <w:spacing w:val="40"/>
          <w:w w:val="110"/>
        </w:rPr>
        <w:t xml:space="preserve"> </w:t>
      </w:r>
      <w:r>
        <w:rPr>
          <w:w w:val="110"/>
        </w:rPr>
        <w:t>потребности</w:t>
      </w:r>
      <w:r>
        <w:rPr>
          <w:spacing w:val="40"/>
          <w:w w:val="110"/>
        </w:rPr>
        <w:t xml:space="preserve"> </w:t>
      </w:r>
      <w:r>
        <w:rPr>
          <w:w w:val="110"/>
        </w:rPr>
        <w:t>на</w:t>
      </w:r>
      <w:r>
        <w:tab/>
        <w:t>реконструкцию</w:t>
      </w:r>
      <w:r>
        <w:rPr>
          <w:spacing w:val="40"/>
        </w:rPr>
        <w:t xml:space="preserve"> </w:t>
      </w:r>
      <w:r>
        <w:t xml:space="preserve">существующих тепловых сетей </w:t>
      </w:r>
      <w:proofErr w:type="spellStart"/>
      <w:r>
        <w:t>с.п</w:t>
      </w:r>
      <w:proofErr w:type="spellEnd"/>
      <w:r>
        <w:t>. Ягодное (вариант 4).</w:t>
      </w:r>
    </w:p>
    <w:tbl>
      <w:tblPr>
        <w:tblStyle w:val="TableNormal"/>
        <w:tblW w:w="0" w:type="auto"/>
        <w:tblInd w:w="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40"/>
        <w:gridCol w:w="2099"/>
        <w:gridCol w:w="4560"/>
        <w:gridCol w:w="1680"/>
        <w:gridCol w:w="1315"/>
      </w:tblGrid>
      <w:tr w:rsidR="00DF38C3" w14:paraId="10621B91" w14:textId="77777777">
        <w:trPr>
          <w:trHeight w:val="918"/>
        </w:trPr>
        <w:tc>
          <w:tcPr>
            <w:tcW w:w="540" w:type="dxa"/>
          </w:tcPr>
          <w:p w14:paraId="29845C0C" w14:textId="77777777" w:rsidR="00DF38C3" w:rsidRDefault="00DF38C3">
            <w:pPr>
              <w:pStyle w:val="TableParagraph"/>
              <w:spacing w:before="3"/>
              <w:jc w:val="left"/>
              <w:rPr>
                <w:sz w:val="20"/>
              </w:rPr>
            </w:pPr>
          </w:p>
          <w:p w14:paraId="55CC07EF" w14:textId="77777777" w:rsidR="00DF38C3" w:rsidRDefault="00D46CFF">
            <w:pPr>
              <w:pStyle w:val="TableParagraph"/>
              <w:ind w:left="136" w:right="119" w:firstLine="28"/>
              <w:jc w:val="left"/>
              <w:rPr>
                <w:sz w:val="20"/>
              </w:rPr>
            </w:pPr>
            <w:r>
              <w:rPr>
                <w:spacing w:val="-10"/>
                <w:sz w:val="20"/>
              </w:rPr>
              <w:t xml:space="preserve">№ </w:t>
            </w:r>
            <w:r>
              <w:rPr>
                <w:spacing w:val="-8"/>
                <w:sz w:val="20"/>
              </w:rPr>
              <w:t>п/п</w:t>
            </w:r>
          </w:p>
        </w:tc>
        <w:tc>
          <w:tcPr>
            <w:tcW w:w="2099" w:type="dxa"/>
          </w:tcPr>
          <w:p w14:paraId="0F5931EC" w14:textId="77777777" w:rsidR="00DF38C3" w:rsidRDefault="00DF38C3">
            <w:pPr>
              <w:pStyle w:val="TableParagraph"/>
              <w:spacing w:before="116"/>
              <w:jc w:val="left"/>
              <w:rPr>
                <w:sz w:val="20"/>
              </w:rPr>
            </w:pPr>
          </w:p>
          <w:p w14:paraId="6BDCD2E5" w14:textId="77777777" w:rsidR="00DF38C3" w:rsidRDefault="00D46CFF">
            <w:pPr>
              <w:pStyle w:val="TableParagraph"/>
              <w:ind w:left="564"/>
              <w:jc w:val="left"/>
              <w:rPr>
                <w:sz w:val="20"/>
              </w:rPr>
            </w:pPr>
            <w:r>
              <w:rPr>
                <w:spacing w:val="-2"/>
                <w:sz w:val="20"/>
              </w:rPr>
              <w:t>Котельная</w:t>
            </w:r>
          </w:p>
        </w:tc>
        <w:tc>
          <w:tcPr>
            <w:tcW w:w="4560" w:type="dxa"/>
          </w:tcPr>
          <w:p w14:paraId="119382D2" w14:textId="77777777" w:rsidR="00DF38C3" w:rsidRDefault="00DF38C3">
            <w:pPr>
              <w:pStyle w:val="TableParagraph"/>
              <w:spacing w:before="116"/>
              <w:jc w:val="left"/>
              <w:rPr>
                <w:sz w:val="20"/>
              </w:rPr>
            </w:pPr>
          </w:p>
          <w:p w14:paraId="630E6DDB" w14:textId="77777777" w:rsidR="00DF38C3" w:rsidRDefault="00D46CFF">
            <w:pPr>
              <w:pStyle w:val="TableParagraph"/>
              <w:ind w:left="14"/>
              <w:rPr>
                <w:sz w:val="20"/>
              </w:rPr>
            </w:pPr>
            <w:r>
              <w:rPr>
                <w:sz w:val="20"/>
              </w:rPr>
              <w:t>Вид</w:t>
            </w:r>
            <w:r>
              <w:rPr>
                <w:spacing w:val="-8"/>
                <w:sz w:val="20"/>
              </w:rPr>
              <w:t xml:space="preserve"> </w:t>
            </w:r>
            <w:r>
              <w:rPr>
                <w:spacing w:val="-2"/>
                <w:sz w:val="20"/>
              </w:rPr>
              <w:t>работ</w:t>
            </w:r>
          </w:p>
        </w:tc>
        <w:tc>
          <w:tcPr>
            <w:tcW w:w="1680" w:type="dxa"/>
          </w:tcPr>
          <w:p w14:paraId="3B9953E9" w14:textId="77777777" w:rsidR="00DF38C3" w:rsidRDefault="00D46CFF">
            <w:pPr>
              <w:pStyle w:val="TableParagraph"/>
              <w:spacing w:before="1" w:line="237" w:lineRule="auto"/>
              <w:ind w:left="22" w:right="2"/>
              <w:rPr>
                <w:sz w:val="20"/>
              </w:rPr>
            </w:pPr>
            <w:r>
              <w:rPr>
                <w:spacing w:val="-4"/>
                <w:sz w:val="20"/>
              </w:rPr>
              <w:t xml:space="preserve">Протяженность </w:t>
            </w:r>
            <w:r>
              <w:rPr>
                <w:sz w:val="20"/>
              </w:rPr>
              <w:t xml:space="preserve">участка (в </w:t>
            </w:r>
            <w:r>
              <w:rPr>
                <w:spacing w:val="-2"/>
                <w:sz w:val="20"/>
              </w:rPr>
              <w:t xml:space="preserve">однотрубном </w:t>
            </w:r>
            <w:proofErr w:type="spellStart"/>
            <w:r>
              <w:rPr>
                <w:sz w:val="20"/>
              </w:rPr>
              <w:t>исчисл</w:t>
            </w:r>
            <w:proofErr w:type="spellEnd"/>
            <w:r>
              <w:rPr>
                <w:sz w:val="20"/>
              </w:rPr>
              <w:t>.),</w:t>
            </w:r>
            <w:r>
              <w:rPr>
                <w:spacing w:val="-4"/>
                <w:sz w:val="20"/>
              </w:rPr>
              <w:t xml:space="preserve"> </w:t>
            </w:r>
            <w:r>
              <w:rPr>
                <w:sz w:val="20"/>
              </w:rPr>
              <w:t>м</w:t>
            </w:r>
          </w:p>
        </w:tc>
        <w:tc>
          <w:tcPr>
            <w:tcW w:w="1315" w:type="dxa"/>
          </w:tcPr>
          <w:p w14:paraId="0434D3F6" w14:textId="77777777" w:rsidR="00DF38C3" w:rsidRDefault="00DF38C3">
            <w:pPr>
              <w:pStyle w:val="TableParagraph"/>
              <w:spacing w:before="3"/>
              <w:jc w:val="left"/>
              <w:rPr>
                <w:sz w:val="20"/>
              </w:rPr>
            </w:pPr>
          </w:p>
          <w:p w14:paraId="79B42E53" w14:textId="77777777" w:rsidR="00DF38C3" w:rsidRDefault="00D46CFF">
            <w:pPr>
              <w:pStyle w:val="TableParagraph"/>
              <w:ind w:left="250" w:hanging="118"/>
              <w:jc w:val="left"/>
              <w:rPr>
                <w:sz w:val="20"/>
              </w:rPr>
            </w:pPr>
            <w:r>
              <w:rPr>
                <w:spacing w:val="-4"/>
                <w:sz w:val="20"/>
              </w:rPr>
              <w:t xml:space="preserve">Стоимость, </w:t>
            </w:r>
            <w:r>
              <w:rPr>
                <w:sz w:val="20"/>
              </w:rPr>
              <w:t>тыс. руб.</w:t>
            </w:r>
          </w:p>
        </w:tc>
      </w:tr>
      <w:tr w:rsidR="00DF38C3" w14:paraId="3BFEC553" w14:textId="77777777">
        <w:trPr>
          <w:trHeight w:val="1379"/>
        </w:trPr>
        <w:tc>
          <w:tcPr>
            <w:tcW w:w="540" w:type="dxa"/>
          </w:tcPr>
          <w:p w14:paraId="1EC8556E" w14:textId="77777777" w:rsidR="00DF38C3" w:rsidRDefault="00DF38C3">
            <w:pPr>
              <w:pStyle w:val="TableParagraph"/>
              <w:jc w:val="left"/>
              <w:rPr>
                <w:sz w:val="20"/>
              </w:rPr>
            </w:pPr>
          </w:p>
          <w:p w14:paraId="068228F1" w14:textId="77777777" w:rsidR="00DF38C3" w:rsidRDefault="00DF38C3">
            <w:pPr>
              <w:pStyle w:val="TableParagraph"/>
              <w:spacing w:before="120"/>
              <w:jc w:val="left"/>
              <w:rPr>
                <w:sz w:val="20"/>
              </w:rPr>
            </w:pPr>
          </w:p>
          <w:p w14:paraId="4A696012" w14:textId="77777777" w:rsidR="00DF38C3" w:rsidRDefault="00D46CFF">
            <w:pPr>
              <w:pStyle w:val="TableParagraph"/>
              <w:ind w:left="22"/>
              <w:rPr>
                <w:sz w:val="20"/>
              </w:rPr>
            </w:pPr>
            <w:r>
              <w:rPr>
                <w:spacing w:val="-10"/>
                <w:sz w:val="20"/>
              </w:rPr>
              <w:t>1</w:t>
            </w:r>
          </w:p>
        </w:tc>
        <w:tc>
          <w:tcPr>
            <w:tcW w:w="2099" w:type="dxa"/>
          </w:tcPr>
          <w:p w14:paraId="4797670F" w14:textId="77777777" w:rsidR="00DF38C3" w:rsidRDefault="00DF38C3">
            <w:pPr>
              <w:pStyle w:val="TableParagraph"/>
              <w:spacing w:before="118"/>
              <w:jc w:val="left"/>
              <w:rPr>
                <w:sz w:val="20"/>
              </w:rPr>
            </w:pPr>
          </w:p>
          <w:p w14:paraId="16598018" w14:textId="77777777" w:rsidR="00DF38C3" w:rsidRDefault="00D46CFF">
            <w:pPr>
              <w:pStyle w:val="TableParagraph"/>
              <w:spacing w:line="242" w:lineRule="auto"/>
              <w:ind w:left="396" w:right="377" w:firstLine="4"/>
              <w:rPr>
                <w:sz w:val="20"/>
              </w:rPr>
            </w:pPr>
            <w:r>
              <w:rPr>
                <w:spacing w:val="-2"/>
                <w:sz w:val="20"/>
              </w:rPr>
              <w:t>Центральная котельная</w:t>
            </w:r>
            <w:r>
              <w:rPr>
                <w:spacing w:val="-15"/>
                <w:sz w:val="20"/>
              </w:rPr>
              <w:t xml:space="preserve"> </w:t>
            </w:r>
            <w:r>
              <w:rPr>
                <w:spacing w:val="-2"/>
                <w:sz w:val="20"/>
              </w:rPr>
              <w:t xml:space="preserve">№1 </w:t>
            </w:r>
            <w:r>
              <w:rPr>
                <w:sz w:val="20"/>
              </w:rPr>
              <w:t>с. Ягодное</w:t>
            </w:r>
          </w:p>
        </w:tc>
        <w:tc>
          <w:tcPr>
            <w:tcW w:w="4560" w:type="dxa"/>
          </w:tcPr>
          <w:p w14:paraId="0293E3CD" w14:textId="77777777" w:rsidR="00DF38C3" w:rsidRDefault="00D46CFF">
            <w:pPr>
              <w:pStyle w:val="TableParagraph"/>
              <w:spacing w:line="226" w:lineRule="exact"/>
              <w:ind w:left="111"/>
              <w:jc w:val="left"/>
              <w:rPr>
                <w:sz w:val="20"/>
              </w:rPr>
            </w:pPr>
            <w:r>
              <w:rPr>
                <w:spacing w:val="-4"/>
                <w:sz w:val="20"/>
              </w:rPr>
              <w:t>Реконструкция</w:t>
            </w:r>
            <w:r>
              <w:rPr>
                <w:spacing w:val="7"/>
                <w:sz w:val="20"/>
              </w:rPr>
              <w:t xml:space="preserve"> </w:t>
            </w:r>
            <w:r>
              <w:rPr>
                <w:spacing w:val="-4"/>
                <w:sz w:val="20"/>
              </w:rPr>
              <w:t>тепловых</w:t>
            </w:r>
            <w:r>
              <w:rPr>
                <w:spacing w:val="11"/>
                <w:sz w:val="20"/>
              </w:rPr>
              <w:t xml:space="preserve"> </w:t>
            </w:r>
            <w:r>
              <w:rPr>
                <w:spacing w:val="-4"/>
                <w:sz w:val="20"/>
              </w:rPr>
              <w:t>сетей</w:t>
            </w:r>
          </w:p>
          <w:p w14:paraId="7E96E318" w14:textId="77777777" w:rsidR="00DF38C3" w:rsidRDefault="00D46CFF">
            <w:pPr>
              <w:pStyle w:val="TableParagraph"/>
              <w:spacing w:before="4"/>
              <w:ind w:left="111" w:right="350"/>
              <w:jc w:val="left"/>
              <w:rPr>
                <w:sz w:val="20"/>
              </w:rPr>
            </w:pPr>
            <w:r>
              <w:rPr>
                <w:sz w:val="20"/>
              </w:rPr>
              <w:t>общей протяженностью 2262 м, а именно: Ø</w:t>
            </w:r>
            <w:r>
              <w:rPr>
                <w:spacing w:val="7"/>
                <w:sz w:val="20"/>
              </w:rPr>
              <w:t xml:space="preserve"> </w:t>
            </w:r>
            <w:r>
              <w:rPr>
                <w:sz w:val="20"/>
              </w:rPr>
              <w:t>219</w:t>
            </w:r>
            <w:r>
              <w:rPr>
                <w:spacing w:val="13"/>
                <w:sz w:val="20"/>
              </w:rPr>
              <w:t xml:space="preserve"> </w:t>
            </w:r>
            <w:r>
              <w:rPr>
                <w:sz w:val="20"/>
              </w:rPr>
              <w:t>–</w:t>
            </w:r>
            <w:r>
              <w:rPr>
                <w:spacing w:val="5"/>
                <w:sz w:val="20"/>
              </w:rPr>
              <w:t xml:space="preserve"> </w:t>
            </w:r>
            <w:r>
              <w:rPr>
                <w:sz w:val="20"/>
              </w:rPr>
              <w:t>642</w:t>
            </w:r>
            <w:r>
              <w:rPr>
                <w:spacing w:val="8"/>
                <w:sz w:val="20"/>
              </w:rPr>
              <w:t xml:space="preserve"> </w:t>
            </w:r>
            <w:r>
              <w:rPr>
                <w:sz w:val="20"/>
              </w:rPr>
              <w:t>м,</w:t>
            </w:r>
            <w:r>
              <w:rPr>
                <w:spacing w:val="8"/>
                <w:sz w:val="20"/>
              </w:rPr>
              <w:t xml:space="preserve"> </w:t>
            </w:r>
            <w:r>
              <w:rPr>
                <w:sz w:val="20"/>
              </w:rPr>
              <w:t>Ø</w:t>
            </w:r>
            <w:r>
              <w:rPr>
                <w:spacing w:val="9"/>
                <w:sz w:val="20"/>
              </w:rPr>
              <w:t xml:space="preserve"> </w:t>
            </w:r>
            <w:r>
              <w:rPr>
                <w:sz w:val="20"/>
              </w:rPr>
              <w:t>108</w:t>
            </w:r>
            <w:r>
              <w:rPr>
                <w:spacing w:val="10"/>
                <w:sz w:val="20"/>
              </w:rPr>
              <w:t xml:space="preserve"> </w:t>
            </w:r>
            <w:r>
              <w:rPr>
                <w:sz w:val="20"/>
              </w:rPr>
              <w:t>–</w:t>
            </w:r>
            <w:r>
              <w:rPr>
                <w:spacing w:val="7"/>
                <w:sz w:val="20"/>
              </w:rPr>
              <w:t xml:space="preserve"> </w:t>
            </w:r>
            <w:r>
              <w:rPr>
                <w:sz w:val="20"/>
              </w:rPr>
              <w:t>688</w:t>
            </w:r>
            <w:r>
              <w:rPr>
                <w:spacing w:val="9"/>
                <w:sz w:val="20"/>
              </w:rPr>
              <w:t xml:space="preserve"> </w:t>
            </w:r>
            <w:r>
              <w:rPr>
                <w:sz w:val="20"/>
              </w:rPr>
              <w:t>м,</w:t>
            </w:r>
            <w:r>
              <w:rPr>
                <w:spacing w:val="6"/>
                <w:sz w:val="20"/>
              </w:rPr>
              <w:t xml:space="preserve"> </w:t>
            </w:r>
            <w:r>
              <w:rPr>
                <w:sz w:val="20"/>
              </w:rPr>
              <w:t>Ø</w:t>
            </w:r>
            <w:r>
              <w:rPr>
                <w:spacing w:val="7"/>
                <w:sz w:val="20"/>
              </w:rPr>
              <w:t xml:space="preserve"> </w:t>
            </w:r>
            <w:r>
              <w:rPr>
                <w:sz w:val="20"/>
              </w:rPr>
              <w:t>57</w:t>
            </w:r>
            <w:r>
              <w:rPr>
                <w:spacing w:val="8"/>
                <w:sz w:val="20"/>
              </w:rPr>
              <w:t xml:space="preserve"> </w:t>
            </w:r>
            <w:r>
              <w:rPr>
                <w:sz w:val="20"/>
              </w:rPr>
              <w:t>–</w:t>
            </w:r>
            <w:r>
              <w:rPr>
                <w:spacing w:val="12"/>
                <w:sz w:val="20"/>
              </w:rPr>
              <w:t xml:space="preserve"> </w:t>
            </w:r>
            <w:r>
              <w:rPr>
                <w:sz w:val="20"/>
              </w:rPr>
              <w:t>700</w:t>
            </w:r>
            <w:r>
              <w:rPr>
                <w:spacing w:val="8"/>
                <w:sz w:val="20"/>
              </w:rPr>
              <w:t xml:space="preserve"> </w:t>
            </w:r>
            <w:r>
              <w:rPr>
                <w:spacing w:val="-5"/>
                <w:sz w:val="20"/>
              </w:rPr>
              <w:t>м,</w:t>
            </w:r>
          </w:p>
          <w:p w14:paraId="7D9315B0" w14:textId="77777777" w:rsidR="00DF38C3" w:rsidRDefault="00D46CFF">
            <w:pPr>
              <w:pStyle w:val="TableParagraph"/>
              <w:spacing w:before="9" w:line="235" w:lineRule="auto"/>
              <w:ind w:left="111"/>
              <w:jc w:val="left"/>
              <w:rPr>
                <w:sz w:val="20"/>
              </w:rPr>
            </w:pPr>
            <w:r>
              <w:rPr>
                <w:sz w:val="20"/>
              </w:rPr>
              <w:t>Ø</w:t>
            </w:r>
            <w:r>
              <w:rPr>
                <w:spacing w:val="-5"/>
                <w:sz w:val="20"/>
              </w:rPr>
              <w:t xml:space="preserve"> </w:t>
            </w:r>
            <w:r>
              <w:rPr>
                <w:sz w:val="20"/>
              </w:rPr>
              <w:t>89</w:t>
            </w:r>
            <w:r>
              <w:rPr>
                <w:spacing w:val="-4"/>
                <w:sz w:val="20"/>
              </w:rPr>
              <w:t xml:space="preserve"> </w:t>
            </w:r>
            <w:r>
              <w:rPr>
                <w:sz w:val="20"/>
              </w:rPr>
              <w:t>–</w:t>
            </w:r>
            <w:r>
              <w:rPr>
                <w:spacing w:val="-7"/>
                <w:sz w:val="20"/>
              </w:rPr>
              <w:t xml:space="preserve"> </w:t>
            </w:r>
            <w:r>
              <w:rPr>
                <w:sz w:val="20"/>
              </w:rPr>
              <w:t>232</w:t>
            </w:r>
            <w:r>
              <w:rPr>
                <w:spacing w:val="-4"/>
                <w:sz w:val="20"/>
              </w:rPr>
              <w:t xml:space="preserve"> </w:t>
            </w:r>
            <w:r>
              <w:rPr>
                <w:sz w:val="20"/>
              </w:rPr>
              <w:t>м,</w:t>
            </w:r>
            <w:r>
              <w:rPr>
                <w:spacing w:val="-6"/>
                <w:sz w:val="20"/>
              </w:rPr>
              <w:t xml:space="preserve"> </w:t>
            </w:r>
            <w:r>
              <w:rPr>
                <w:sz w:val="20"/>
              </w:rPr>
              <w:t>в</w:t>
            </w:r>
            <w:r>
              <w:rPr>
                <w:spacing w:val="-6"/>
                <w:sz w:val="20"/>
              </w:rPr>
              <w:t xml:space="preserve"> </w:t>
            </w:r>
            <w:r>
              <w:rPr>
                <w:sz w:val="20"/>
              </w:rPr>
              <w:t>однотрубном</w:t>
            </w:r>
            <w:r>
              <w:rPr>
                <w:spacing w:val="-4"/>
                <w:sz w:val="20"/>
              </w:rPr>
              <w:t xml:space="preserve"> </w:t>
            </w:r>
            <w:r>
              <w:rPr>
                <w:sz w:val="20"/>
              </w:rPr>
              <w:t>исчислении,</w:t>
            </w:r>
            <w:r>
              <w:rPr>
                <w:spacing w:val="-6"/>
                <w:sz w:val="20"/>
              </w:rPr>
              <w:t xml:space="preserve"> </w:t>
            </w:r>
            <w:r>
              <w:rPr>
                <w:sz w:val="20"/>
              </w:rPr>
              <w:t>с прокладкой трубопроводов в лотках (Пенополиуретановая изоляция)</w:t>
            </w:r>
          </w:p>
        </w:tc>
        <w:tc>
          <w:tcPr>
            <w:tcW w:w="1680" w:type="dxa"/>
          </w:tcPr>
          <w:p w14:paraId="0EB40F88" w14:textId="77777777" w:rsidR="00DF38C3" w:rsidRDefault="00DF38C3">
            <w:pPr>
              <w:pStyle w:val="TableParagraph"/>
              <w:jc w:val="left"/>
              <w:rPr>
                <w:sz w:val="20"/>
              </w:rPr>
            </w:pPr>
          </w:p>
          <w:p w14:paraId="2CC47AFF" w14:textId="77777777" w:rsidR="00DF38C3" w:rsidRDefault="00DF38C3">
            <w:pPr>
              <w:pStyle w:val="TableParagraph"/>
              <w:spacing w:before="120"/>
              <w:jc w:val="left"/>
              <w:rPr>
                <w:sz w:val="20"/>
              </w:rPr>
            </w:pPr>
          </w:p>
          <w:p w14:paraId="08AF5105" w14:textId="77777777" w:rsidR="00DF38C3" w:rsidRDefault="00D46CFF">
            <w:pPr>
              <w:pStyle w:val="TableParagraph"/>
              <w:ind w:left="22" w:right="3"/>
              <w:rPr>
                <w:sz w:val="20"/>
              </w:rPr>
            </w:pPr>
            <w:r>
              <w:rPr>
                <w:spacing w:val="-4"/>
                <w:sz w:val="20"/>
              </w:rPr>
              <w:t>2262</w:t>
            </w:r>
          </w:p>
        </w:tc>
        <w:tc>
          <w:tcPr>
            <w:tcW w:w="1315" w:type="dxa"/>
          </w:tcPr>
          <w:p w14:paraId="48C3F220" w14:textId="77777777" w:rsidR="00DF38C3" w:rsidRDefault="00DF38C3">
            <w:pPr>
              <w:pStyle w:val="TableParagraph"/>
              <w:jc w:val="left"/>
              <w:rPr>
                <w:sz w:val="20"/>
              </w:rPr>
            </w:pPr>
          </w:p>
          <w:p w14:paraId="202C9024" w14:textId="77777777" w:rsidR="00DF38C3" w:rsidRDefault="00DF38C3">
            <w:pPr>
              <w:pStyle w:val="TableParagraph"/>
              <w:spacing w:before="120"/>
              <w:jc w:val="left"/>
              <w:rPr>
                <w:sz w:val="20"/>
              </w:rPr>
            </w:pPr>
          </w:p>
          <w:p w14:paraId="68A278BC" w14:textId="77777777" w:rsidR="00DF38C3" w:rsidRDefault="00D46CFF">
            <w:pPr>
              <w:pStyle w:val="TableParagraph"/>
              <w:ind w:left="24" w:right="7"/>
              <w:rPr>
                <w:sz w:val="20"/>
              </w:rPr>
            </w:pPr>
            <w:r>
              <w:rPr>
                <w:spacing w:val="-2"/>
                <w:sz w:val="20"/>
              </w:rPr>
              <w:t>23931,00</w:t>
            </w:r>
          </w:p>
        </w:tc>
      </w:tr>
      <w:tr w:rsidR="00DF38C3" w14:paraId="1DBDE765" w14:textId="77777777">
        <w:trPr>
          <w:trHeight w:val="1380"/>
        </w:trPr>
        <w:tc>
          <w:tcPr>
            <w:tcW w:w="540" w:type="dxa"/>
          </w:tcPr>
          <w:p w14:paraId="37E4D2C0" w14:textId="77777777" w:rsidR="00DF38C3" w:rsidRDefault="00DF38C3">
            <w:pPr>
              <w:pStyle w:val="TableParagraph"/>
              <w:jc w:val="left"/>
              <w:rPr>
                <w:sz w:val="20"/>
              </w:rPr>
            </w:pPr>
          </w:p>
          <w:p w14:paraId="6075E22B" w14:textId="77777777" w:rsidR="00DF38C3" w:rsidRDefault="00DF38C3">
            <w:pPr>
              <w:pStyle w:val="TableParagraph"/>
              <w:spacing w:before="120"/>
              <w:jc w:val="left"/>
              <w:rPr>
                <w:sz w:val="20"/>
              </w:rPr>
            </w:pPr>
          </w:p>
          <w:p w14:paraId="25728455" w14:textId="77777777" w:rsidR="00DF38C3" w:rsidRDefault="00D46CFF">
            <w:pPr>
              <w:pStyle w:val="TableParagraph"/>
              <w:ind w:left="22"/>
              <w:rPr>
                <w:sz w:val="20"/>
              </w:rPr>
            </w:pPr>
            <w:r>
              <w:rPr>
                <w:spacing w:val="-10"/>
                <w:sz w:val="20"/>
              </w:rPr>
              <w:t>2</w:t>
            </w:r>
          </w:p>
        </w:tc>
        <w:tc>
          <w:tcPr>
            <w:tcW w:w="2099" w:type="dxa"/>
          </w:tcPr>
          <w:p w14:paraId="354B7C42" w14:textId="77777777" w:rsidR="00DF38C3" w:rsidRDefault="00DF38C3">
            <w:pPr>
              <w:pStyle w:val="TableParagraph"/>
              <w:spacing w:before="116"/>
              <w:jc w:val="left"/>
              <w:rPr>
                <w:sz w:val="20"/>
              </w:rPr>
            </w:pPr>
          </w:p>
          <w:p w14:paraId="2BEABF7A" w14:textId="77777777" w:rsidR="00DF38C3" w:rsidRDefault="00D46CFF">
            <w:pPr>
              <w:pStyle w:val="TableParagraph"/>
              <w:spacing w:line="244" w:lineRule="auto"/>
              <w:ind w:left="396" w:right="377" w:firstLine="4"/>
              <w:rPr>
                <w:sz w:val="20"/>
              </w:rPr>
            </w:pPr>
            <w:r>
              <w:rPr>
                <w:spacing w:val="-2"/>
                <w:sz w:val="20"/>
              </w:rPr>
              <w:t>Центральная котельная</w:t>
            </w:r>
            <w:r>
              <w:rPr>
                <w:spacing w:val="-15"/>
                <w:sz w:val="20"/>
              </w:rPr>
              <w:t xml:space="preserve"> </w:t>
            </w:r>
            <w:r>
              <w:rPr>
                <w:spacing w:val="-2"/>
                <w:sz w:val="20"/>
              </w:rPr>
              <w:t xml:space="preserve">№2 </w:t>
            </w:r>
            <w:r>
              <w:rPr>
                <w:sz w:val="20"/>
              </w:rPr>
              <w:t>с. Ягодное</w:t>
            </w:r>
          </w:p>
        </w:tc>
        <w:tc>
          <w:tcPr>
            <w:tcW w:w="4560" w:type="dxa"/>
          </w:tcPr>
          <w:p w14:paraId="67C07A71" w14:textId="77777777" w:rsidR="00DF38C3" w:rsidRDefault="00D46CFF">
            <w:pPr>
              <w:pStyle w:val="TableParagraph"/>
              <w:ind w:left="111"/>
              <w:jc w:val="left"/>
              <w:rPr>
                <w:sz w:val="20"/>
              </w:rPr>
            </w:pPr>
            <w:r>
              <w:rPr>
                <w:spacing w:val="-4"/>
                <w:sz w:val="20"/>
              </w:rPr>
              <w:t>Реконструкция</w:t>
            </w:r>
            <w:r>
              <w:rPr>
                <w:spacing w:val="7"/>
                <w:sz w:val="20"/>
              </w:rPr>
              <w:t xml:space="preserve"> </w:t>
            </w:r>
            <w:r>
              <w:rPr>
                <w:spacing w:val="-4"/>
                <w:sz w:val="20"/>
              </w:rPr>
              <w:t>тепловых</w:t>
            </w:r>
            <w:r>
              <w:rPr>
                <w:spacing w:val="11"/>
                <w:sz w:val="20"/>
              </w:rPr>
              <w:t xml:space="preserve"> </w:t>
            </w:r>
            <w:r>
              <w:rPr>
                <w:spacing w:val="-4"/>
                <w:sz w:val="20"/>
              </w:rPr>
              <w:t>сетей</w:t>
            </w:r>
          </w:p>
          <w:p w14:paraId="5E263A0F" w14:textId="77777777" w:rsidR="00DF38C3" w:rsidRDefault="00D46CFF">
            <w:pPr>
              <w:pStyle w:val="TableParagraph"/>
              <w:spacing w:before="1"/>
              <w:ind w:left="111"/>
              <w:jc w:val="left"/>
              <w:rPr>
                <w:sz w:val="20"/>
              </w:rPr>
            </w:pPr>
            <w:r>
              <w:rPr>
                <w:sz w:val="20"/>
              </w:rPr>
              <w:t>общей</w:t>
            </w:r>
            <w:r>
              <w:rPr>
                <w:spacing w:val="-14"/>
                <w:sz w:val="20"/>
              </w:rPr>
              <w:t xml:space="preserve"> </w:t>
            </w:r>
            <w:r>
              <w:rPr>
                <w:sz w:val="20"/>
              </w:rPr>
              <w:t>протяженностью</w:t>
            </w:r>
            <w:r>
              <w:rPr>
                <w:spacing w:val="-9"/>
                <w:sz w:val="20"/>
              </w:rPr>
              <w:t xml:space="preserve"> </w:t>
            </w:r>
            <w:r>
              <w:rPr>
                <w:sz w:val="20"/>
              </w:rPr>
              <w:t>3046</w:t>
            </w:r>
            <w:r>
              <w:rPr>
                <w:spacing w:val="-10"/>
                <w:sz w:val="20"/>
              </w:rPr>
              <w:t xml:space="preserve"> </w:t>
            </w:r>
            <w:r>
              <w:rPr>
                <w:sz w:val="20"/>
              </w:rPr>
              <w:t>м,</w:t>
            </w:r>
            <w:r>
              <w:rPr>
                <w:spacing w:val="-13"/>
                <w:sz w:val="20"/>
              </w:rPr>
              <w:t xml:space="preserve"> </w:t>
            </w:r>
            <w:r>
              <w:rPr>
                <w:sz w:val="20"/>
              </w:rPr>
              <w:t>а</w:t>
            </w:r>
            <w:r>
              <w:rPr>
                <w:spacing w:val="-10"/>
                <w:sz w:val="20"/>
              </w:rPr>
              <w:t xml:space="preserve"> </w:t>
            </w:r>
            <w:r>
              <w:rPr>
                <w:spacing w:val="-2"/>
                <w:sz w:val="20"/>
              </w:rPr>
              <w:t>именно:</w:t>
            </w:r>
          </w:p>
          <w:p w14:paraId="7B8E38B2" w14:textId="77777777" w:rsidR="00DF38C3" w:rsidRDefault="00D46CFF">
            <w:pPr>
              <w:pStyle w:val="TableParagraph"/>
              <w:spacing w:before="4"/>
              <w:ind w:left="111"/>
              <w:jc w:val="left"/>
              <w:rPr>
                <w:sz w:val="20"/>
              </w:rPr>
            </w:pPr>
            <w:r>
              <w:rPr>
                <w:sz w:val="20"/>
              </w:rPr>
              <w:t>Ø</w:t>
            </w:r>
            <w:r>
              <w:rPr>
                <w:spacing w:val="7"/>
                <w:sz w:val="20"/>
              </w:rPr>
              <w:t xml:space="preserve"> </w:t>
            </w:r>
            <w:r>
              <w:rPr>
                <w:sz w:val="20"/>
              </w:rPr>
              <w:t>108</w:t>
            </w:r>
            <w:r>
              <w:rPr>
                <w:spacing w:val="13"/>
                <w:sz w:val="20"/>
              </w:rPr>
              <w:t xml:space="preserve"> </w:t>
            </w:r>
            <w:r>
              <w:rPr>
                <w:sz w:val="20"/>
              </w:rPr>
              <w:t>–</w:t>
            </w:r>
            <w:r>
              <w:rPr>
                <w:spacing w:val="5"/>
                <w:sz w:val="20"/>
              </w:rPr>
              <w:t xml:space="preserve"> </w:t>
            </w:r>
            <w:r>
              <w:rPr>
                <w:sz w:val="20"/>
              </w:rPr>
              <w:t>1168</w:t>
            </w:r>
            <w:r>
              <w:rPr>
                <w:spacing w:val="9"/>
                <w:sz w:val="20"/>
              </w:rPr>
              <w:t xml:space="preserve"> </w:t>
            </w:r>
            <w:r>
              <w:rPr>
                <w:sz w:val="20"/>
              </w:rPr>
              <w:t>м,</w:t>
            </w:r>
            <w:r>
              <w:rPr>
                <w:spacing w:val="6"/>
                <w:sz w:val="20"/>
              </w:rPr>
              <w:t xml:space="preserve"> </w:t>
            </w:r>
            <w:r>
              <w:rPr>
                <w:sz w:val="20"/>
              </w:rPr>
              <w:t>Ø</w:t>
            </w:r>
            <w:r>
              <w:rPr>
                <w:spacing w:val="9"/>
                <w:sz w:val="20"/>
              </w:rPr>
              <w:t xml:space="preserve"> </w:t>
            </w:r>
            <w:r>
              <w:rPr>
                <w:sz w:val="20"/>
              </w:rPr>
              <w:t>159</w:t>
            </w:r>
            <w:r>
              <w:rPr>
                <w:spacing w:val="9"/>
                <w:sz w:val="20"/>
              </w:rPr>
              <w:t xml:space="preserve"> </w:t>
            </w:r>
            <w:r>
              <w:rPr>
                <w:sz w:val="20"/>
              </w:rPr>
              <w:t>–</w:t>
            </w:r>
            <w:r>
              <w:rPr>
                <w:spacing w:val="8"/>
                <w:sz w:val="20"/>
              </w:rPr>
              <w:t xml:space="preserve"> </w:t>
            </w:r>
            <w:r>
              <w:rPr>
                <w:sz w:val="20"/>
              </w:rPr>
              <w:t>36</w:t>
            </w:r>
            <w:r>
              <w:rPr>
                <w:spacing w:val="8"/>
                <w:sz w:val="20"/>
              </w:rPr>
              <w:t xml:space="preserve"> </w:t>
            </w:r>
            <w:r>
              <w:rPr>
                <w:sz w:val="20"/>
              </w:rPr>
              <w:t>м,</w:t>
            </w:r>
            <w:r>
              <w:rPr>
                <w:spacing w:val="7"/>
                <w:sz w:val="20"/>
              </w:rPr>
              <w:t xml:space="preserve"> </w:t>
            </w:r>
            <w:r>
              <w:rPr>
                <w:sz w:val="20"/>
              </w:rPr>
              <w:t>Ø</w:t>
            </w:r>
            <w:r>
              <w:rPr>
                <w:spacing w:val="7"/>
                <w:sz w:val="20"/>
              </w:rPr>
              <w:t xml:space="preserve"> </w:t>
            </w:r>
            <w:r>
              <w:rPr>
                <w:sz w:val="20"/>
              </w:rPr>
              <w:t>57</w:t>
            </w:r>
            <w:r>
              <w:rPr>
                <w:spacing w:val="9"/>
                <w:sz w:val="20"/>
              </w:rPr>
              <w:t xml:space="preserve"> </w:t>
            </w:r>
            <w:r>
              <w:rPr>
                <w:sz w:val="20"/>
              </w:rPr>
              <w:t>–</w:t>
            </w:r>
            <w:r>
              <w:rPr>
                <w:spacing w:val="12"/>
                <w:sz w:val="20"/>
              </w:rPr>
              <w:t xml:space="preserve"> </w:t>
            </w:r>
            <w:r>
              <w:rPr>
                <w:sz w:val="20"/>
              </w:rPr>
              <w:t>1346</w:t>
            </w:r>
            <w:r>
              <w:rPr>
                <w:spacing w:val="8"/>
                <w:sz w:val="20"/>
              </w:rPr>
              <w:t xml:space="preserve"> </w:t>
            </w:r>
            <w:r>
              <w:rPr>
                <w:spacing w:val="-5"/>
                <w:sz w:val="20"/>
              </w:rPr>
              <w:t>м,</w:t>
            </w:r>
          </w:p>
          <w:p w14:paraId="1A221068" w14:textId="77777777" w:rsidR="00DF38C3" w:rsidRDefault="00D46CFF">
            <w:pPr>
              <w:pStyle w:val="TableParagraph"/>
              <w:spacing w:line="230" w:lineRule="atLeast"/>
              <w:ind w:left="111"/>
              <w:jc w:val="left"/>
              <w:rPr>
                <w:sz w:val="20"/>
              </w:rPr>
            </w:pPr>
            <w:r>
              <w:rPr>
                <w:sz w:val="20"/>
              </w:rPr>
              <w:t>Ø</w:t>
            </w:r>
            <w:r>
              <w:rPr>
                <w:spacing w:val="-2"/>
                <w:sz w:val="20"/>
              </w:rPr>
              <w:t xml:space="preserve"> </w:t>
            </w:r>
            <w:r>
              <w:rPr>
                <w:sz w:val="20"/>
              </w:rPr>
              <w:t>89</w:t>
            </w:r>
            <w:r>
              <w:rPr>
                <w:spacing w:val="-4"/>
                <w:sz w:val="20"/>
              </w:rPr>
              <w:t xml:space="preserve"> </w:t>
            </w:r>
            <w:r>
              <w:rPr>
                <w:sz w:val="20"/>
              </w:rPr>
              <w:t>–</w:t>
            </w:r>
            <w:r>
              <w:rPr>
                <w:spacing w:val="-2"/>
                <w:sz w:val="20"/>
              </w:rPr>
              <w:t xml:space="preserve"> </w:t>
            </w:r>
            <w:r>
              <w:rPr>
                <w:sz w:val="20"/>
              </w:rPr>
              <w:t>496 м,</w:t>
            </w:r>
            <w:r>
              <w:rPr>
                <w:spacing w:val="-4"/>
                <w:sz w:val="20"/>
              </w:rPr>
              <w:t xml:space="preserve"> </w:t>
            </w:r>
            <w:r>
              <w:rPr>
                <w:sz w:val="20"/>
              </w:rPr>
              <w:t>в</w:t>
            </w:r>
            <w:r>
              <w:rPr>
                <w:spacing w:val="-2"/>
                <w:sz w:val="20"/>
              </w:rPr>
              <w:t xml:space="preserve"> </w:t>
            </w:r>
            <w:r>
              <w:rPr>
                <w:sz w:val="20"/>
              </w:rPr>
              <w:t>однотрубном</w:t>
            </w:r>
            <w:r>
              <w:rPr>
                <w:spacing w:val="-4"/>
                <w:sz w:val="20"/>
              </w:rPr>
              <w:t xml:space="preserve"> </w:t>
            </w:r>
            <w:r>
              <w:rPr>
                <w:sz w:val="20"/>
              </w:rPr>
              <w:t>исчислении,</w:t>
            </w:r>
            <w:r>
              <w:rPr>
                <w:spacing w:val="-2"/>
                <w:sz w:val="20"/>
              </w:rPr>
              <w:t xml:space="preserve"> </w:t>
            </w:r>
            <w:r>
              <w:rPr>
                <w:sz w:val="20"/>
              </w:rPr>
              <w:t>с прокладкой трубопроводов в лотках (Пенополиуретановая изоляция)</w:t>
            </w:r>
          </w:p>
        </w:tc>
        <w:tc>
          <w:tcPr>
            <w:tcW w:w="1680" w:type="dxa"/>
          </w:tcPr>
          <w:p w14:paraId="27DC367B" w14:textId="77777777" w:rsidR="00DF38C3" w:rsidRDefault="00DF38C3">
            <w:pPr>
              <w:pStyle w:val="TableParagraph"/>
              <w:jc w:val="left"/>
              <w:rPr>
                <w:sz w:val="20"/>
              </w:rPr>
            </w:pPr>
          </w:p>
          <w:p w14:paraId="4622D836" w14:textId="77777777" w:rsidR="00DF38C3" w:rsidRDefault="00DF38C3">
            <w:pPr>
              <w:pStyle w:val="TableParagraph"/>
              <w:spacing w:before="120"/>
              <w:jc w:val="left"/>
              <w:rPr>
                <w:sz w:val="20"/>
              </w:rPr>
            </w:pPr>
          </w:p>
          <w:p w14:paraId="41CD6D0E" w14:textId="77777777" w:rsidR="00DF38C3" w:rsidRDefault="00D46CFF">
            <w:pPr>
              <w:pStyle w:val="TableParagraph"/>
              <w:ind w:left="22" w:right="3"/>
              <w:rPr>
                <w:sz w:val="20"/>
              </w:rPr>
            </w:pPr>
            <w:r>
              <w:rPr>
                <w:spacing w:val="-4"/>
                <w:sz w:val="20"/>
              </w:rPr>
              <w:t>3046</w:t>
            </w:r>
          </w:p>
        </w:tc>
        <w:tc>
          <w:tcPr>
            <w:tcW w:w="1315" w:type="dxa"/>
          </w:tcPr>
          <w:p w14:paraId="00DD78F9" w14:textId="77777777" w:rsidR="00DF38C3" w:rsidRDefault="00DF38C3">
            <w:pPr>
              <w:pStyle w:val="TableParagraph"/>
              <w:jc w:val="left"/>
              <w:rPr>
                <w:sz w:val="20"/>
              </w:rPr>
            </w:pPr>
          </w:p>
          <w:p w14:paraId="4B76957D" w14:textId="77777777" w:rsidR="00DF38C3" w:rsidRDefault="00DF38C3">
            <w:pPr>
              <w:pStyle w:val="TableParagraph"/>
              <w:spacing w:before="120"/>
              <w:jc w:val="left"/>
              <w:rPr>
                <w:sz w:val="20"/>
              </w:rPr>
            </w:pPr>
          </w:p>
          <w:p w14:paraId="1F51BC9F" w14:textId="77777777" w:rsidR="00DF38C3" w:rsidRDefault="00D46CFF">
            <w:pPr>
              <w:pStyle w:val="TableParagraph"/>
              <w:ind w:left="24" w:right="7"/>
              <w:rPr>
                <w:sz w:val="20"/>
              </w:rPr>
            </w:pPr>
            <w:r>
              <w:rPr>
                <w:spacing w:val="-2"/>
                <w:sz w:val="20"/>
              </w:rPr>
              <w:t>28612,00</w:t>
            </w:r>
          </w:p>
        </w:tc>
      </w:tr>
      <w:tr w:rsidR="00DF38C3" w14:paraId="26614A56" w14:textId="77777777">
        <w:trPr>
          <w:trHeight w:val="230"/>
        </w:trPr>
        <w:tc>
          <w:tcPr>
            <w:tcW w:w="8879" w:type="dxa"/>
            <w:gridSpan w:val="4"/>
          </w:tcPr>
          <w:p w14:paraId="1962DA0C" w14:textId="77777777" w:rsidR="00DF38C3" w:rsidRDefault="00D46CFF">
            <w:pPr>
              <w:pStyle w:val="TableParagraph"/>
              <w:spacing w:line="209" w:lineRule="exact"/>
              <w:ind w:left="12"/>
              <w:rPr>
                <w:rFonts w:ascii="Arial" w:hAnsi="Arial"/>
                <w:b/>
                <w:sz w:val="20"/>
              </w:rPr>
            </w:pPr>
            <w:r>
              <w:rPr>
                <w:rFonts w:ascii="Arial" w:hAnsi="Arial"/>
                <w:b/>
                <w:spacing w:val="-2"/>
                <w:sz w:val="20"/>
              </w:rPr>
              <w:t>Итого:</w:t>
            </w:r>
          </w:p>
        </w:tc>
        <w:tc>
          <w:tcPr>
            <w:tcW w:w="1315" w:type="dxa"/>
          </w:tcPr>
          <w:p w14:paraId="0053B55C" w14:textId="77777777" w:rsidR="00DF38C3" w:rsidRDefault="00D46CFF">
            <w:pPr>
              <w:pStyle w:val="TableParagraph"/>
              <w:spacing w:line="209" w:lineRule="exact"/>
              <w:ind w:left="24" w:right="7"/>
              <w:rPr>
                <w:rFonts w:ascii="Arial"/>
                <w:b/>
                <w:sz w:val="20"/>
              </w:rPr>
            </w:pPr>
            <w:r>
              <w:rPr>
                <w:rFonts w:ascii="Arial"/>
                <w:b/>
                <w:spacing w:val="-2"/>
                <w:sz w:val="20"/>
              </w:rPr>
              <w:t>52543,00</w:t>
            </w:r>
          </w:p>
        </w:tc>
      </w:tr>
    </w:tbl>
    <w:p w14:paraId="7D6D9CC2" w14:textId="77777777" w:rsidR="00DF38C3" w:rsidRDefault="00D46CFF">
      <w:pPr>
        <w:pStyle w:val="a3"/>
        <w:spacing w:before="1" w:line="364" w:lineRule="auto"/>
        <w:ind w:left="426" w:right="424" w:firstLine="708"/>
        <w:jc w:val="both"/>
      </w:pPr>
      <w:r>
        <w:t>Для замены тепловых сетей подлежащих реконструкции, общей протяженностью 5308 м. (в однотрубном исчислении) необходимы капитальные вложения в размере 52,543 млн. руб.</w:t>
      </w:r>
    </w:p>
    <w:p w14:paraId="7123ACB2" w14:textId="77777777" w:rsidR="00DF38C3" w:rsidRDefault="00DF38C3">
      <w:pPr>
        <w:pStyle w:val="a3"/>
      </w:pPr>
    </w:p>
    <w:p w14:paraId="00A50A00" w14:textId="77777777" w:rsidR="00DF38C3" w:rsidRDefault="00DF38C3">
      <w:pPr>
        <w:pStyle w:val="a3"/>
        <w:spacing w:before="6"/>
      </w:pPr>
    </w:p>
    <w:p w14:paraId="567D53AD" w14:textId="77777777" w:rsidR="00DF38C3" w:rsidRDefault="00D46CFF">
      <w:pPr>
        <w:pStyle w:val="a4"/>
        <w:numPr>
          <w:ilvl w:val="1"/>
          <w:numId w:val="4"/>
        </w:numPr>
        <w:tabs>
          <w:tab w:val="left" w:pos="897"/>
        </w:tabs>
        <w:spacing w:before="1" w:line="360" w:lineRule="auto"/>
        <w:ind w:right="425" w:firstLine="0"/>
        <w:jc w:val="both"/>
        <w:rPr>
          <w:rFonts w:ascii="Arial" w:hAnsi="Arial"/>
          <w:b/>
          <w:sz w:val="24"/>
        </w:rPr>
      </w:pPr>
      <w:r>
        <w:rPr>
          <w:rFonts w:ascii="Arial" w:hAnsi="Arial"/>
          <w:b/>
          <w:sz w:val="24"/>
        </w:rPr>
        <w:t>Решения по величине инвестиций в строительство, реконструкцию и техническое перевооружение в связи с изменениями температурного графика и гидравлического режима работы системы теплоснабжения.</w:t>
      </w:r>
    </w:p>
    <w:p w14:paraId="20FFFE19" w14:textId="77777777" w:rsidR="00DF38C3" w:rsidRDefault="00D46CFF">
      <w:pPr>
        <w:pStyle w:val="a3"/>
        <w:spacing w:before="5" w:line="364" w:lineRule="auto"/>
        <w:ind w:left="426" w:right="424" w:firstLine="708"/>
        <w:jc w:val="both"/>
      </w:pPr>
      <w:r>
        <w:t>Инвестиции</w:t>
      </w:r>
      <w:r>
        <w:rPr>
          <w:spacing w:val="-11"/>
        </w:rPr>
        <w:t xml:space="preserve"> </w:t>
      </w:r>
      <w:r>
        <w:t>в</w:t>
      </w:r>
      <w:r>
        <w:rPr>
          <w:spacing w:val="-9"/>
        </w:rPr>
        <w:t xml:space="preserve"> </w:t>
      </w:r>
      <w:r>
        <w:t>строительство,</w:t>
      </w:r>
      <w:r>
        <w:rPr>
          <w:spacing w:val="-8"/>
        </w:rPr>
        <w:t xml:space="preserve"> </w:t>
      </w:r>
      <w:r>
        <w:t>реконструкцию</w:t>
      </w:r>
      <w:r>
        <w:rPr>
          <w:spacing w:val="-12"/>
        </w:rPr>
        <w:t xml:space="preserve"> </w:t>
      </w:r>
      <w:r>
        <w:t>и</w:t>
      </w:r>
      <w:r>
        <w:rPr>
          <w:spacing w:val="-11"/>
        </w:rPr>
        <w:t xml:space="preserve"> </w:t>
      </w:r>
      <w:r>
        <w:t>техническое</w:t>
      </w:r>
      <w:r>
        <w:rPr>
          <w:spacing w:val="-10"/>
        </w:rPr>
        <w:t xml:space="preserve"> </w:t>
      </w:r>
      <w:r>
        <w:t>перевооружение в связи с изменениями температурного графика и гидравлического режима работы системы теплоснабжения не требуются.</w:t>
      </w:r>
    </w:p>
    <w:p w14:paraId="17C3D9C1"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4F857E54" w14:textId="77777777" w:rsidR="00DF38C3" w:rsidRDefault="00D46CFF">
      <w:pPr>
        <w:pStyle w:val="1"/>
        <w:spacing w:before="78" w:line="360" w:lineRule="auto"/>
        <w:ind w:right="425" w:firstLine="775"/>
      </w:pPr>
      <w:bookmarkStart w:id="10" w:name="_TOC_250004"/>
      <w:r>
        <w:lastRenderedPageBreak/>
        <w:t xml:space="preserve">Раздел 10. Решение об определении единой теплоснабжающей </w:t>
      </w:r>
      <w:bookmarkEnd w:id="10"/>
      <w:r>
        <w:rPr>
          <w:spacing w:val="-2"/>
        </w:rPr>
        <w:t>организации.</w:t>
      </w:r>
    </w:p>
    <w:p w14:paraId="4F4C45B7" w14:textId="77777777" w:rsidR="00DF38C3" w:rsidRDefault="00D46CFF">
      <w:pPr>
        <w:pStyle w:val="a3"/>
        <w:spacing w:before="4" w:line="364" w:lineRule="auto"/>
        <w:ind w:left="426" w:right="418" w:firstLine="708"/>
        <w:jc w:val="both"/>
      </w:pPr>
      <w:r>
        <w:t>Критерии определения единой теплоснабжающей организации определены постановлением Правительства Российской Федерации №808 от 08.08.2012 "Об организации теплоснабжения в Российской Федерации и о внесении изменений в некоторые акты Правительства Российской Федерации.</w:t>
      </w:r>
    </w:p>
    <w:p w14:paraId="3C1B5838" w14:textId="77777777" w:rsidR="00DF38C3" w:rsidRDefault="00D46CFF">
      <w:pPr>
        <w:pStyle w:val="a3"/>
        <w:spacing w:line="367" w:lineRule="auto"/>
        <w:ind w:left="426" w:right="417" w:firstLine="708"/>
        <w:jc w:val="both"/>
      </w:pPr>
      <w:r>
        <w:t>Статус единой теплоснабжающей организации присваивается теплоснабжающей и (или) теплосетевой организации решением органа местного самоуправления (далее - уполномоченные органы) при утверждении схемы теплоснабжения поселения, городского округа.</w:t>
      </w:r>
    </w:p>
    <w:p w14:paraId="001434EA" w14:textId="77777777" w:rsidR="00DF38C3" w:rsidRDefault="00D46CFF">
      <w:pPr>
        <w:pStyle w:val="a3"/>
        <w:spacing w:line="367" w:lineRule="auto"/>
        <w:ind w:left="426" w:right="422" w:firstLine="708"/>
        <w:jc w:val="both"/>
      </w:pPr>
      <w:r>
        <w:t>В проекте схемы теплоснабжения должны быть определены границы зон деятельности единой теплоснабжающей организации (организаций). Границы зоны (зон) деятельности единой теплоснабжающей организации (организаций) определяются границами системы теплоснабжения.</w:t>
      </w:r>
    </w:p>
    <w:p w14:paraId="223E9CF2" w14:textId="77777777" w:rsidR="00DF38C3" w:rsidRDefault="00D46CFF">
      <w:pPr>
        <w:pStyle w:val="a3"/>
        <w:spacing w:line="367" w:lineRule="auto"/>
        <w:ind w:left="426" w:right="429" w:firstLine="708"/>
        <w:jc w:val="both"/>
      </w:pPr>
      <w:r>
        <w:t>В случае если на территории поселения, городского округа существуют несколько систем теплоснабжения, уполномоченные органы вправе:</w:t>
      </w:r>
    </w:p>
    <w:p w14:paraId="5717C2A3" w14:textId="77777777" w:rsidR="00DF38C3" w:rsidRDefault="00D46CFF">
      <w:pPr>
        <w:pStyle w:val="a4"/>
        <w:numPr>
          <w:ilvl w:val="0"/>
          <w:numId w:val="3"/>
        </w:numPr>
        <w:tabs>
          <w:tab w:val="left" w:pos="1402"/>
        </w:tabs>
        <w:spacing w:line="364" w:lineRule="auto"/>
        <w:ind w:right="418" w:firstLine="708"/>
        <w:rPr>
          <w:sz w:val="24"/>
        </w:rPr>
      </w:pPr>
      <w:r>
        <w:rPr>
          <w:sz w:val="24"/>
        </w:rPr>
        <w:t>определить единую теплоснабжающую организацию (организации) в каждой из систем теплоснабжения, расположенных в границах поселения, городского округа;</w:t>
      </w:r>
    </w:p>
    <w:p w14:paraId="4592BCB5" w14:textId="77777777" w:rsidR="00DF38C3" w:rsidRDefault="00D46CFF">
      <w:pPr>
        <w:pStyle w:val="a4"/>
        <w:numPr>
          <w:ilvl w:val="0"/>
          <w:numId w:val="3"/>
        </w:numPr>
        <w:tabs>
          <w:tab w:val="left" w:pos="1611"/>
        </w:tabs>
        <w:spacing w:line="364" w:lineRule="auto"/>
        <w:ind w:right="427" w:firstLine="708"/>
        <w:rPr>
          <w:sz w:val="24"/>
        </w:rPr>
      </w:pPr>
      <w:r>
        <w:rPr>
          <w:sz w:val="24"/>
        </w:rPr>
        <w:t>определить на несколько систем теплоснабжения единую теплоснабжающую организацию.</w:t>
      </w:r>
    </w:p>
    <w:p w14:paraId="295E4F43" w14:textId="77777777" w:rsidR="00DF38C3" w:rsidRDefault="00D46CFF">
      <w:pPr>
        <w:pStyle w:val="a3"/>
        <w:spacing w:line="364" w:lineRule="auto"/>
        <w:ind w:left="426" w:right="419" w:firstLine="708"/>
        <w:jc w:val="both"/>
      </w:pPr>
      <w:r>
        <w:t>Для присвоения организации статуса единой теплоснабжающей организации на территории поселения, городского округа лица, владеющие на праве собственности или ином законном основании источниками тепловой энергии и (или) тепловыми сетями, подают в уполномоченный орган в течение 1 месяца с даты опубликования (размещения) в установленном порядке проекта схемы теплоснабжения заявку на присвоение организации статуса единой теплоснабжающей организации с указанием зоны ее деятельности. К заявке прилагается бухгалтерская отчетность, составленная на последнюю отчетную дату перед подачей заявки, с отметкой налогового органа о ее принятии.</w:t>
      </w:r>
    </w:p>
    <w:p w14:paraId="22137936" w14:textId="77777777" w:rsidR="00DF38C3" w:rsidRDefault="00D46CFF">
      <w:pPr>
        <w:pStyle w:val="a3"/>
        <w:spacing w:line="364" w:lineRule="auto"/>
        <w:ind w:left="426" w:right="352" w:firstLine="708"/>
        <w:jc w:val="both"/>
      </w:pPr>
      <w:r>
        <w:t>Уполномоченные органы обязаны в течение 3 рабочих дней с даты окончания срока для подачи заявок разместить сведения о принятых заявках на сайте поселения, городского округа, на сайте соответствующего субъекта Российской</w:t>
      </w:r>
      <w:r>
        <w:rPr>
          <w:spacing w:val="-12"/>
        </w:rPr>
        <w:t xml:space="preserve"> </w:t>
      </w:r>
      <w:r>
        <w:t>Федерации</w:t>
      </w:r>
      <w:r>
        <w:rPr>
          <w:spacing w:val="-12"/>
        </w:rPr>
        <w:t xml:space="preserve"> </w:t>
      </w:r>
      <w:r>
        <w:t>в</w:t>
      </w:r>
      <w:r>
        <w:rPr>
          <w:spacing w:val="-10"/>
        </w:rPr>
        <w:t xml:space="preserve"> </w:t>
      </w:r>
      <w:r>
        <w:t>информационно-телекоммуникационной</w:t>
      </w:r>
      <w:r>
        <w:rPr>
          <w:spacing w:val="-12"/>
        </w:rPr>
        <w:t xml:space="preserve"> </w:t>
      </w:r>
      <w:r>
        <w:t>сети</w:t>
      </w:r>
      <w:r>
        <w:rPr>
          <w:spacing w:val="-14"/>
        </w:rPr>
        <w:t xml:space="preserve"> </w:t>
      </w:r>
      <w:r>
        <w:t>"Интернет".</w:t>
      </w:r>
    </w:p>
    <w:p w14:paraId="601DC51D"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711FC1B9" w14:textId="77777777" w:rsidR="00DF38C3" w:rsidRDefault="00D46CFF">
      <w:pPr>
        <w:pStyle w:val="a3"/>
        <w:spacing w:before="82" w:line="364" w:lineRule="auto"/>
        <w:ind w:left="426" w:right="419" w:firstLine="708"/>
        <w:jc w:val="both"/>
      </w:pPr>
      <w:r>
        <w:lastRenderedPageBreak/>
        <w:t>В случае если органы местного самоуправления не имеют возможности размещать соответствующую информацию на своих официальных сайтах, необходимая информация может размещаться на официальном сайте субъекта Российской Федерации, в границах которого находится соответствующее муниципальное образование. Поселения, входящие в муниципальный район, могут размещать необходимую информацию на официальном сайте этого муниципального района.</w:t>
      </w:r>
    </w:p>
    <w:p w14:paraId="6A57CE64" w14:textId="77777777" w:rsidR="00DF38C3" w:rsidRDefault="00D46CFF">
      <w:pPr>
        <w:pStyle w:val="a3"/>
        <w:spacing w:before="2" w:line="364" w:lineRule="auto"/>
        <w:ind w:left="426" w:right="414" w:firstLine="708"/>
        <w:jc w:val="both"/>
      </w:pPr>
      <w:r>
        <w:t>В случае если в отношении одной зоны деятельности единой теплоснабжающей организации подана 1 заявка от лица, владеющего на праве собственности или ином законном основании источниками тепловой энергии и (или) тепловыми сетями в соответствующей зоне деятельности единой теплоснабжающей организации, то статус единой теплоснабжающей организации присваивается указанному лицу. В случае если в отношении одной зоны деятельности единой теплоснабжающей организации подано несколько заявок от лиц, владеющих на праве собственности или ином законном основании источниками тепловой энергии и</w:t>
      </w:r>
      <w:r>
        <w:rPr>
          <w:spacing w:val="-5"/>
        </w:rPr>
        <w:t xml:space="preserve"> </w:t>
      </w:r>
      <w:r>
        <w:t>(или)</w:t>
      </w:r>
      <w:r>
        <w:rPr>
          <w:spacing w:val="-1"/>
        </w:rPr>
        <w:t xml:space="preserve"> </w:t>
      </w:r>
      <w:r>
        <w:t>тепловыми сетями в соответствующей</w:t>
      </w:r>
      <w:r>
        <w:rPr>
          <w:spacing w:val="-2"/>
        </w:rPr>
        <w:t xml:space="preserve"> </w:t>
      </w:r>
      <w:r>
        <w:t>зоне деятельности единой теплоснабжающей организации, уполномоченный орган присваивает статус единой теплоснабжающей организации в соответствии с нижеперечисленными критериями.</w:t>
      </w:r>
    </w:p>
    <w:p w14:paraId="4595B9A7" w14:textId="77777777" w:rsidR="00DF38C3" w:rsidRDefault="00D46CFF">
      <w:pPr>
        <w:pStyle w:val="a3"/>
        <w:spacing w:before="1"/>
        <w:ind w:left="1134"/>
        <w:jc w:val="both"/>
      </w:pPr>
      <w:r>
        <w:rPr>
          <w:spacing w:val="-2"/>
        </w:rPr>
        <w:t>Критериями</w:t>
      </w:r>
      <w:r>
        <w:rPr>
          <w:spacing w:val="-7"/>
        </w:rPr>
        <w:t xml:space="preserve"> </w:t>
      </w:r>
      <w:r>
        <w:rPr>
          <w:spacing w:val="-2"/>
        </w:rPr>
        <w:t>определения</w:t>
      </w:r>
      <w:r>
        <w:rPr>
          <w:spacing w:val="-6"/>
        </w:rPr>
        <w:t xml:space="preserve"> </w:t>
      </w:r>
      <w:r>
        <w:rPr>
          <w:spacing w:val="-2"/>
        </w:rPr>
        <w:t>единой</w:t>
      </w:r>
      <w:r>
        <w:rPr>
          <w:spacing w:val="-7"/>
        </w:rPr>
        <w:t xml:space="preserve"> </w:t>
      </w:r>
      <w:r>
        <w:rPr>
          <w:spacing w:val="-2"/>
        </w:rPr>
        <w:t>теплоснабжающей</w:t>
      </w:r>
      <w:r>
        <w:rPr>
          <w:spacing w:val="-5"/>
        </w:rPr>
        <w:t xml:space="preserve"> </w:t>
      </w:r>
      <w:r>
        <w:rPr>
          <w:spacing w:val="-2"/>
        </w:rPr>
        <w:t>организации являются:</w:t>
      </w:r>
    </w:p>
    <w:p w14:paraId="1C002804" w14:textId="77777777" w:rsidR="00DF38C3" w:rsidRDefault="00D46CFF">
      <w:pPr>
        <w:pStyle w:val="a4"/>
        <w:numPr>
          <w:ilvl w:val="0"/>
          <w:numId w:val="3"/>
        </w:numPr>
        <w:tabs>
          <w:tab w:val="left" w:pos="1431"/>
        </w:tabs>
        <w:spacing w:before="144" w:line="367" w:lineRule="auto"/>
        <w:ind w:right="421" w:firstLine="708"/>
        <w:rPr>
          <w:sz w:val="24"/>
        </w:rPr>
      </w:pPr>
      <w:r>
        <w:rPr>
          <w:sz w:val="24"/>
        </w:rPr>
        <w:t>владение на праве собственности или ином законном основании источниками тепловой энергии с наибольшей рабочей тепловой мощностью и (или) тепловыми сетями с наибольшей емкостью в границах зоны деятельности единой теплоснабжающей организации;</w:t>
      </w:r>
    </w:p>
    <w:p w14:paraId="4D0BEDF4" w14:textId="77777777" w:rsidR="00DF38C3" w:rsidRDefault="00D46CFF">
      <w:pPr>
        <w:pStyle w:val="a4"/>
        <w:numPr>
          <w:ilvl w:val="0"/>
          <w:numId w:val="3"/>
        </w:numPr>
        <w:tabs>
          <w:tab w:val="left" w:pos="1282"/>
        </w:tabs>
        <w:spacing w:line="260" w:lineRule="exact"/>
        <w:ind w:left="1282" w:hanging="148"/>
        <w:rPr>
          <w:sz w:val="24"/>
        </w:rPr>
      </w:pPr>
      <w:r>
        <w:rPr>
          <w:spacing w:val="-2"/>
          <w:sz w:val="24"/>
        </w:rPr>
        <w:t>размер</w:t>
      </w:r>
      <w:r>
        <w:rPr>
          <w:spacing w:val="-3"/>
          <w:sz w:val="24"/>
        </w:rPr>
        <w:t xml:space="preserve"> </w:t>
      </w:r>
      <w:r>
        <w:rPr>
          <w:spacing w:val="-2"/>
          <w:sz w:val="24"/>
        </w:rPr>
        <w:t>собственного</w:t>
      </w:r>
      <w:r>
        <w:rPr>
          <w:spacing w:val="-3"/>
          <w:sz w:val="24"/>
        </w:rPr>
        <w:t xml:space="preserve"> </w:t>
      </w:r>
      <w:r>
        <w:rPr>
          <w:spacing w:val="-2"/>
          <w:sz w:val="24"/>
        </w:rPr>
        <w:t>капитала;</w:t>
      </w:r>
    </w:p>
    <w:p w14:paraId="5DB494F0" w14:textId="77777777" w:rsidR="00DF38C3" w:rsidRDefault="00D46CFF">
      <w:pPr>
        <w:pStyle w:val="a4"/>
        <w:numPr>
          <w:ilvl w:val="0"/>
          <w:numId w:val="3"/>
        </w:numPr>
        <w:tabs>
          <w:tab w:val="left" w:pos="1344"/>
        </w:tabs>
        <w:spacing w:before="146" w:line="364" w:lineRule="auto"/>
        <w:ind w:right="423" w:firstLine="708"/>
        <w:rPr>
          <w:sz w:val="24"/>
        </w:rPr>
      </w:pPr>
      <w:r>
        <w:rPr>
          <w:sz w:val="24"/>
        </w:rPr>
        <w:t>способность в лучшей мере обеспечить надежность теплоснабжения в соответствующей системе теплоснабжения.</w:t>
      </w:r>
    </w:p>
    <w:p w14:paraId="73C29938" w14:textId="77777777" w:rsidR="00DF38C3" w:rsidRDefault="00D46CFF">
      <w:pPr>
        <w:pStyle w:val="a3"/>
        <w:spacing w:line="367" w:lineRule="auto"/>
        <w:ind w:left="426" w:right="421" w:firstLine="708"/>
        <w:jc w:val="both"/>
      </w:pPr>
      <w:r>
        <w:t>Для определения указанных критериев уполномоченный орган при разработке схемы теплоснабжения вправе запрашивать у теплоснабжающих и теплосетевых организаций соответствующие сведения.</w:t>
      </w:r>
    </w:p>
    <w:p w14:paraId="0B7CF7FA" w14:textId="77777777" w:rsidR="00DF38C3" w:rsidRDefault="00D46CFF">
      <w:pPr>
        <w:pStyle w:val="a3"/>
        <w:spacing w:before="1" w:line="364" w:lineRule="auto"/>
        <w:ind w:left="426" w:right="416" w:firstLine="708"/>
        <w:jc w:val="both"/>
      </w:pPr>
      <w:r>
        <w:t>В случае если заявка на присвоение статуса единой теплоснабжающей организации подана организацией, которая владеет на праве собственности или ином законном основании источниками тепловой энергии с наибольшей рабочей тепловой мощностью и тепловыми сетями с наибольшей емкостью в границах зоны</w:t>
      </w:r>
      <w:r>
        <w:rPr>
          <w:spacing w:val="80"/>
          <w:w w:val="150"/>
        </w:rPr>
        <w:t xml:space="preserve"> </w:t>
      </w:r>
      <w:r>
        <w:t>деятельности</w:t>
      </w:r>
      <w:r>
        <w:rPr>
          <w:spacing w:val="80"/>
          <w:w w:val="150"/>
        </w:rPr>
        <w:t xml:space="preserve"> </w:t>
      </w:r>
      <w:r>
        <w:t>единой</w:t>
      </w:r>
      <w:r>
        <w:rPr>
          <w:spacing w:val="80"/>
          <w:w w:val="150"/>
        </w:rPr>
        <w:t xml:space="preserve"> </w:t>
      </w:r>
      <w:r>
        <w:t>теплоснабжающей</w:t>
      </w:r>
      <w:r>
        <w:rPr>
          <w:spacing w:val="80"/>
          <w:w w:val="150"/>
        </w:rPr>
        <w:t xml:space="preserve"> </w:t>
      </w:r>
      <w:r>
        <w:t>организации,</w:t>
      </w:r>
      <w:r>
        <w:rPr>
          <w:spacing w:val="80"/>
          <w:w w:val="150"/>
        </w:rPr>
        <w:t xml:space="preserve"> </w:t>
      </w:r>
      <w:r>
        <w:t>статус</w:t>
      </w:r>
      <w:r>
        <w:rPr>
          <w:spacing w:val="80"/>
          <w:w w:val="150"/>
        </w:rPr>
        <w:t xml:space="preserve"> </w:t>
      </w:r>
      <w:r>
        <w:t>единой</w:t>
      </w:r>
    </w:p>
    <w:p w14:paraId="5441E465"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7EE3E7D4" w14:textId="77777777" w:rsidR="00DF38C3" w:rsidRDefault="00D46CFF">
      <w:pPr>
        <w:pStyle w:val="a3"/>
        <w:spacing w:before="82"/>
        <w:ind w:left="426"/>
        <w:jc w:val="both"/>
      </w:pPr>
      <w:r>
        <w:rPr>
          <w:spacing w:val="-2"/>
        </w:rPr>
        <w:lastRenderedPageBreak/>
        <w:t>теплоснабжающей</w:t>
      </w:r>
      <w:r>
        <w:rPr>
          <w:spacing w:val="-7"/>
        </w:rPr>
        <w:t xml:space="preserve"> </w:t>
      </w:r>
      <w:r>
        <w:rPr>
          <w:spacing w:val="-2"/>
        </w:rPr>
        <w:t>организации</w:t>
      </w:r>
      <w:r>
        <w:rPr>
          <w:spacing w:val="-5"/>
        </w:rPr>
        <w:t xml:space="preserve"> </w:t>
      </w:r>
      <w:r>
        <w:rPr>
          <w:spacing w:val="-2"/>
        </w:rPr>
        <w:t>присваивается</w:t>
      </w:r>
      <w:r>
        <w:rPr>
          <w:spacing w:val="-3"/>
        </w:rPr>
        <w:t xml:space="preserve"> </w:t>
      </w:r>
      <w:r>
        <w:rPr>
          <w:spacing w:val="-2"/>
        </w:rPr>
        <w:t>данной</w:t>
      </w:r>
      <w:r>
        <w:rPr>
          <w:spacing w:val="-5"/>
        </w:rPr>
        <w:t xml:space="preserve"> </w:t>
      </w:r>
      <w:r>
        <w:rPr>
          <w:spacing w:val="-2"/>
        </w:rPr>
        <w:t>организации.</w:t>
      </w:r>
    </w:p>
    <w:p w14:paraId="0841BADD" w14:textId="77777777" w:rsidR="00DF38C3" w:rsidRDefault="00D46CFF">
      <w:pPr>
        <w:pStyle w:val="a3"/>
        <w:spacing w:before="141" w:line="364" w:lineRule="auto"/>
        <w:ind w:left="426" w:right="421" w:firstLine="708"/>
        <w:jc w:val="both"/>
      </w:pPr>
      <w:r>
        <w:t>Показатели рабочей мощности источников тепловой энергии и емкости тепловых сетей определяются на основании данных схемы (проекта схемы) теплоснабжения поселения, городского округа.</w:t>
      </w:r>
    </w:p>
    <w:p w14:paraId="5CAA53BA" w14:textId="77777777" w:rsidR="00DF38C3" w:rsidRDefault="00D46CFF">
      <w:pPr>
        <w:pStyle w:val="a3"/>
        <w:spacing w:before="3" w:line="364" w:lineRule="auto"/>
        <w:ind w:left="426" w:right="419" w:firstLine="708"/>
        <w:jc w:val="both"/>
      </w:pPr>
      <w:r>
        <w:t>В случае если заявки на присвоение статуса единой теплоснабжающей организации</w:t>
      </w:r>
      <w:r>
        <w:rPr>
          <w:spacing w:val="-5"/>
        </w:rPr>
        <w:t xml:space="preserve"> </w:t>
      </w:r>
      <w:r>
        <w:t>поданы</w:t>
      </w:r>
      <w:r>
        <w:rPr>
          <w:spacing w:val="-6"/>
        </w:rPr>
        <w:t xml:space="preserve"> </w:t>
      </w:r>
      <w:r>
        <w:t>от</w:t>
      </w:r>
      <w:r>
        <w:rPr>
          <w:spacing w:val="-2"/>
        </w:rPr>
        <w:t xml:space="preserve"> </w:t>
      </w:r>
      <w:r>
        <w:t>организации,</w:t>
      </w:r>
      <w:r>
        <w:rPr>
          <w:spacing w:val="-2"/>
        </w:rPr>
        <w:t xml:space="preserve"> </w:t>
      </w:r>
      <w:r>
        <w:t>которая</w:t>
      </w:r>
      <w:r>
        <w:rPr>
          <w:spacing w:val="-5"/>
        </w:rPr>
        <w:t xml:space="preserve"> </w:t>
      </w:r>
      <w:r>
        <w:t>владеет</w:t>
      </w:r>
      <w:r>
        <w:rPr>
          <w:spacing w:val="-4"/>
        </w:rPr>
        <w:t xml:space="preserve"> </w:t>
      </w:r>
      <w:r>
        <w:t>на</w:t>
      </w:r>
      <w:r>
        <w:rPr>
          <w:spacing w:val="-4"/>
        </w:rPr>
        <w:t xml:space="preserve"> </w:t>
      </w:r>
      <w:r>
        <w:t>праве</w:t>
      </w:r>
      <w:r>
        <w:rPr>
          <w:spacing w:val="-4"/>
        </w:rPr>
        <w:t xml:space="preserve"> </w:t>
      </w:r>
      <w:r>
        <w:t>собственности</w:t>
      </w:r>
      <w:r>
        <w:rPr>
          <w:spacing w:val="-5"/>
        </w:rPr>
        <w:t xml:space="preserve"> </w:t>
      </w:r>
      <w:r>
        <w:t>или ином законном основании источниками тепловой энергии с наибольшей рабочей тепловой мощностью, и от организации, которая владеет на праве собственности или ином законном основании тепловыми сетями с наибольшей емкостью в границах зоны деятельности единой теплоснабжающей организации, статус единой теплоснабжающей организации присваивается той организации из указанных, которая имеет наибольший размер собственного капитала. В случае если размеры собственных капиталов этих организаций различаются не более чем на 5 процентов, статус единой</w:t>
      </w:r>
      <w:r>
        <w:rPr>
          <w:spacing w:val="-1"/>
        </w:rPr>
        <w:t xml:space="preserve"> </w:t>
      </w:r>
      <w:r>
        <w:t>теплоснабжающей</w:t>
      </w:r>
      <w:r>
        <w:rPr>
          <w:spacing w:val="-1"/>
        </w:rPr>
        <w:t xml:space="preserve"> </w:t>
      </w:r>
      <w:r>
        <w:t>организации присваивается организации,</w:t>
      </w:r>
      <w:r>
        <w:rPr>
          <w:spacing w:val="-1"/>
        </w:rPr>
        <w:t xml:space="preserve"> </w:t>
      </w:r>
      <w:r>
        <w:t>способной</w:t>
      </w:r>
      <w:r>
        <w:rPr>
          <w:spacing w:val="-3"/>
        </w:rPr>
        <w:t xml:space="preserve"> </w:t>
      </w:r>
      <w:r>
        <w:t>в</w:t>
      </w:r>
      <w:r>
        <w:rPr>
          <w:spacing w:val="-4"/>
        </w:rPr>
        <w:t xml:space="preserve"> </w:t>
      </w:r>
      <w:r>
        <w:t>лучшей</w:t>
      </w:r>
      <w:r>
        <w:rPr>
          <w:spacing w:val="-1"/>
        </w:rPr>
        <w:t xml:space="preserve"> </w:t>
      </w:r>
      <w:r>
        <w:t>мере</w:t>
      </w:r>
      <w:r>
        <w:rPr>
          <w:spacing w:val="-2"/>
        </w:rPr>
        <w:t xml:space="preserve"> </w:t>
      </w:r>
      <w:r>
        <w:t>обеспечить</w:t>
      </w:r>
      <w:r>
        <w:rPr>
          <w:spacing w:val="-2"/>
        </w:rPr>
        <w:t xml:space="preserve"> </w:t>
      </w:r>
      <w:r>
        <w:t>надежность</w:t>
      </w:r>
      <w:r>
        <w:rPr>
          <w:spacing w:val="-4"/>
        </w:rPr>
        <w:t xml:space="preserve"> </w:t>
      </w:r>
      <w:r>
        <w:t>теплоснабжения</w:t>
      </w:r>
      <w:r>
        <w:rPr>
          <w:spacing w:val="-4"/>
        </w:rPr>
        <w:t xml:space="preserve"> </w:t>
      </w:r>
      <w:r>
        <w:t>в соответствующей системе теплоснабжения.</w:t>
      </w:r>
    </w:p>
    <w:p w14:paraId="0D5ADD31" w14:textId="77777777" w:rsidR="00DF38C3" w:rsidRDefault="00D46CFF">
      <w:pPr>
        <w:pStyle w:val="a3"/>
        <w:spacing w:before="1" w:line="367" w:lineRule="auto"/>
        <w:ind w:left="426" w:right="420" w:firstLine="708"/>
        <w:jc w:val="both"/>
      </w:pPr>
      <w:r>
        <w:t>Размер собственного капитала определяется по данным бухгалтерской отчетности, составленной на последнюю отчетную дату перед подачей заявки на присвоение организации статуса единой теплоснабжающей организации с отметкой налогового органа о ее принятии.</w:t>
      </w:r>
    </w:p>
    <w:p w14:paraId="71E45360" w14:textId="77777777" w:rsidR="00DF38C3" w:rsidRDefault="00D46CFF">
      <w:pPr>
        <w:pStyle w:val="a3"/>
        <w:spacing w:line="364" w:lineRule="auto"/>
        <w:ind w:left="426" w:right="417" w:firstLine="708"/>
        <w:jc w:val="both"/>
      </w:pPr>
      <w:r>
        <w:t>Способность в лучшей мере обеспечить надежность теплоснабжения в соответствующей системе теплоснабжения определяется наличием у</w:t>
      </w:r>
      <w:r>
        <w:rPr>
          <w:spacing w:val="40"/>
        </w:rPr>
        <w:t xml:space="preserve"> </w:t>
      </w:r>
      <w:r>
        <w:t>организации технических возможностей и квалифицированного персонала по наладке, мониторингу, диспетчеризации, переключениям и оперативному управлению гидравлическими и температурными режимами системы теплоснабжения и обосновывается в схеме теплоснабжения.</w:t>
      </w:r>
    </w:p>
    <w:p w14:paraId="5F5F7B04" w14:textId="77777777" w:rsidR="00DF38C3" w:rsidRDefault="00D46CFF">
      <w:pPr>
        <w:pStyle w:val="a3"/>
        <w:spacing w:line="364" w:lineRule="auto"/>
        <w:ind w:left="426" w:right="416" w:firstLine="708"/>
        <w:jc w:val="both"/>
      </w:pPr>
      <w:r>
        <w:t>В случае если организациями не подано ни одной заявки на присвоение статуса единой теплоснабжающей организации, статус единой теплоснабжающей организации присваивается организации, владеющей в соответствующей зоне деятельности источниками тепловой энергии с наибольшей рабочей тепловой мощностью и (или) тепловыми сетями с наибольшей тепловой емкостью.</w:t>
      </w:r>
    </w:p>
    <w:p w14:paraId="6CFF2D14" w14:textId="77777777" w:rsidR="00DF38C3" w:rsidRDefault="00D46CFF">
      <w:pPr>
        <w:pStyle w:val="a3"/>
        <w:spacing w:line="362" w:lineRule="auto"/>
        <w:ind w:left="426" w:right="419" w:firstLine="708"/>
        <w:jc w:val="both"/>
      </w:pPr>
      <w:r>
        <w:t>Единая теплоснабжающая организация при осуществлении своей деятельности обязана:</w:t>
      </w:r>
    </w:p>
    <w:p w14:paraId="1471564C" w14:textId="77777777" w:rsidR="00DF38C3" w:rsidRDefault="00D46CFF">
      <w:pPr>
        <w:pStyle w:val="a4"/>
        <w:numPr>
          <w:ilvl w:val="0"/>
          <w:numId w:val="3"/>
        </w:numPr>
        <w:tabs>
          <w:tab w:val="left" w:pos="1519"/>
        </w:tabs>
        <w:spacing w:before="2" w:line="364" w:lineRule="auto"/>
        <w:ind w:right="426" w:firstLine="708"/>
        <w:rPr>
          <w:sz w:val="24"/>
        </w:rPr>
      </w:pPr>
      <w:r>
        <w:rPr>
          <w:sz w:val="24"/>
        </w:rPr>
        <w:t>заключать и исполнять договоры теплоснабжения с любыми обратившимися</w:t>
      </w:r>
      <w:r>
        <w:rPr>
          <w:spacing w:val="80"/>
          <w:sz w:val="24"/>
        </w:rPr>
        <w:t xml:space="preserve"> </w:t>
      </w:r>
      <w:r>
        <w:rPr>
          <w:sz w:val="24"/>
        </w:rPr>
        <w:t>к</w:t>
      </w:r>
      <w:r>
        <w:rPr>
          <w:spacing w:val="80"/>
          <w:sz w:val="24"/>
        </w:rPr>
        <w:t xml:space="preserve"> </w:t>
      </w:r>
      <w:r>
        <w:rPr>
          <w:sz w:val="24"/>
        </w:rPr>
        <w:t>ней</w:t>
      </w:r>
      <w:r>
        <w:rPr>
          <w:spacing w:val="80"/>
          <w:sz w:val="24"/>
        </w:rPr>
        <w:t xml:space="preserve"> </w:t>
      </w:r>
      <w:r>
        <w:rPr>
          <w:sz w:val="24"/>
        </w:rPr>
        <w:t>потребителями</w:t>
      </w:r>
      <w:r>
        <w:rPr>
          <w:spacing w:val="80"/>
          <w:sz w:val="24"/>
        </w:rPr>
        <w:t xml:space="preserve"> </w:t>
      </w:r>
      <w:r>
        <w:rPr>
          <w:sz w:val="24"/>
        </w:rPr>
        <w:t>тепловой</w:t>
      </w:r>
      <w:r>
        <w:rPr>
          <w:spacing w:val="80"/>
          <w:sz w:val="24"/>
        </w:rPr>
        <w:t xml:space="preserve"> </w:t>
      </w:r>
      <w:r>
        <w:rPr>
          <w:sz w:val="24"/>
        </w:rPr>
        <w:t>энергии,</w:t>
      </w:r>
      <w:r>
        <w:rPr>
          <w:spacing w:val="80"/>
          <w:sz w:val="24"/>
        </w:rPr>
        <w:t xml:space="preserve"> </w:t>
      </w:r>
      <w:proofErr w:type="spellStart"/>
      <w:r>
        <w:rPr>
          <w:sz w:val="24"/>
        </w:rPr>
        <w:t>теплопотребляющие</w:t>
      </w:r>
      <w:proofErr w:type="spellEnd"/>
    </w:p>
    <w:p w14:paraId="5B08692A" w14:textId="77777777" w:rsidR="00DF38C3" w:rsidRDefault="00DF38C3">
      <w:pPr>
        <w:pStyle w:val="a4"/>
        <w:spacing w:line="364" w:lineRule="auto"/>
        <w:rPr>
          <w:sz w:val="24"/>
        </w:rPr>
        <w:sectPr w:rsidR="00DF38C3">
          <w:pgSz w:w="11910" w:h="16850"/>
          <w:pgMar w:top="760" w:right="425" w:bottom="1260" w:left="1275" w:header="0" w:footer="1009" w:gutter="0"/>
          <w:cols w:space="720"/>
        </w:sectPr>
      </w:pPr>
    </w:p>
    <w:p w14:paraId="6CB75C01" w14:textId="77777777" w:rsidR="00DF38C3" w:rsidRDefault="00D46CFF">
      <w:pPr>
        <w:pStyle w:val="a3"/>
        <w:spacing w:before="82" w:line="364" w:lineRule="auto"/>
        <w:ind w:left="426" w:right="421"/>
        <w:jc w:val="both"/>
      </w:pPr>
      <w:r>
        <w:lastRenderedPageBreak/>
        <w:t>установки которых находятся в данной системе теплоснабжения при условии соблюдения указанными потребителями выданных им в соответствии с законодательством о градостроительной деятельности технических условий подключения к тепловым сетям;</w:t>
      </w:r>
    </w:p>
    <w:p w14:paraId="515173D8" w14:textId="77777777" w:rsidR="00DF38C3" w:rsidRDefault="00D46CFF">
      <w:pPr>
        <w:pStyle w:val="a4"/>
        <w:numPr>
          <w:ilvl w:val="0"/>
          <w:numId w:val="3"/>
        </w:numPr>
        <w:tabs>
          <w:tab w:val="left" w:pos="1294"/>
        </w:tabs>
        <w:spacing w:before="2" w:line="364" w:lineRule="auto"/>
        <w:ind w:right="421" w:firstLine="708"/>
        <w:rPr>
          <w:sz w:val="24"/>
        </w:rPr>
      </w:pPr>
      <w:r>
        <w:rPr>
          <w:sz w:val="24"/>
        </w:rPr>
        <w:t>заключать и исполнять договоры поставки тепловой энергии (мощности) и (или) теплоносителя в отношении объема тепловой нагрузки, распределенной в соответствии со схемой теплоснабжения;</w:t>
      </w:r>
    </w:p>
    <w:p w14:paraId="3CD60B72" w14:textId="77777777" w:rsidR="00DF38C3" w:rsidRDefault="00D46CFF">
      <w:pPr>
        <w:pStyle w:val="a4"/>
        <w:numPr>
          <w:ilvl w:val="0"/>
          <w:numId w:val="3"/>
        </w:numPr>
        <w:tabs>
          <w:tab w:val="left" w:pos="1335"/>
        </w:tabs>
        <w:spacing w:line="364" w:lineRule="auto"/>
        <w:ind w:right="419" w:firstLine="708"/>
        <w:rPr>
          <w:sz w:val="24"/>
        </w:rPr>
      </w:pPr>
      <w:r>
        <w:rPr>
          <w:sz w:val="24"/>
        </w:rPr>
        <w:t>заключать и исполнять договоры оказания услуг по передаче тепловой энергии, теплоносителя в объеме, необходимом для обеспечения</w:t>
      </w:r>
      <w:r>
        <w:rPr>
          <w:spacing w:val="40"/>
          <w:sz w:val="24"/>
        </w:rPr>
        <w:t xml:space="preserve"> </w:t>
      </w:r>
      <w:r>
        <w:rPr>
          <w:sz w:val="24"/>
        </w:rPr>
        <w:t>теплоснабжения потребителей тепловой энергии с учетом потерь тепловой энергии, теплоносителя при их передаче.</w:t>
      </w:r>
    </w:p>
    <w:p w14:paraId="7A81F66B" w14:textId="77777777" w:rsidR="00DF38C3" w:rsidRDefault="00D46CFF">
      <w:pPr>
        <w:pStyle w:val="a3"/>
        <w:spacing w:line="364" w:lineRule="auto"/>
        <w:ind w:left="426" w:right="424" w:firstLine="708"/>
        <w:jc w:val="both"/>
      </w:pPr>
      <w:r>
        <w:t>Организация может утратить статус единой</w:t>
      </w:r>
      <w:r>
        <w:rPr>
          <w:spacing w:val="-2"/>
        </w:rPr>
        <w:t xml:space="preserve"> </w:t>
      </w:r>
      <w:r>
        <w:t>теплоснабжающей организации в следующих случаях:</w:t>
      </w:r>
    </w:p>
    <w:p w14:paraId="66D75730" w14:textId="77777777" w:rsidR="00DF38C3" w:rsidRDefault="00D46CFF">
      <w:pPr>
        <w:pStyle w:val="a3"/>
        <w:spacing w:before="2" w:line="364" w:lineRule="auto"/>
        <w:ind w:left="426" w:right="416" w:firstLine="708"/>
        <w:jc w:val="both"/>
      </w:pPr>
      <w:r>
        <w:t>систематическое (3 и более раза в течение 12 месяцев) неисполнение или ненадлежащее</w:t>
      </w:r>
      <w:r>
        <w:rPr>
          <w:spacing w:val="-1"/>
        </w:rPr>
        <w:t xml:space="preserve"> </w:t>
      </w:r>
      <w:r>
        <w:t>исполнение обязательств, предусмотренных условиями договоров теплоснабжения. Факт неисполнения или ненадлежащего исполнения обязательств должен быть подтвержден вступившими в законную силу решениями</w:t>
      </w:r>
      <w:r>
        <w:rPr>
          <w:spacing w:val="-2"/>
        </w:rPr>
        <w:t xml:space="preserve"> </w:t>
      </w:r>
      <w:r>
        <w:t>федерального антимонопольного</w:t>
      </w:r>
      <w:r>
        <w:rPr>
          <w:spacing w:val="-1"/>
        </w:rPr>
        <w:t xml:space="preserve"> </w:t>
      </w:r>
      <w:r>
        <w:t>органа,</w:t>
      </w:r>
      <w:r>
        <w:rPr>
          <w:spacing w:val="-2"/>
        </w:rPr>
        <w:t xml:space="preserve"> </w:t>
      </w:r>
      <w:r>
        <w:t>и</w:t>
      </w:r>
      <w:r>
        <w:rPr>
          <w:spacing w:val="-4"/>
        </w:rPr>
        <w:t xml:space="preserve"> </w:t>
      </w:r>
      <w:r>
        <w:t>(или) его</w:t>
      </w:r>
      <w:r>
        <w:rPr>
          <w:spacing w:val="-1"/>
        </w:rPr>
        <w:t xml:space="preserve"> </w:t>
      </w:r>
      <w:r>
        <w:t>территориальных органов, и (или) судов;</w:t>
      </w:r>
    </w:p>
    <w:p w14:paraId="6E38B110" w14:textId="77777777" w:rsidR="00DF38C3" w:rsidRDefault="00D46CFF">
      <w:pPr>
        <w:pStyle w:val="a3"/>
        <w:spacing w:line="364" w:lineRule="auto"/>
        <w:ind w:left="426" w:right="426" w:firstLine="708"/>
        <w:jc w:val="both"/>
      </w:pPr>
      <w:r>
        <w:t>Границы зоны деятельности единой теплоснабжающей организации могут быть изменены в следующих случаях:</w:t>
      </w:r>
    </w:p>
    <w:p w14:paraId="0FEDB0D8" w14:textId="77777777" w:rsidR="00DF38C3" w:rsidRDefault="00D46CFF">
      <w:pPr>
        <w:pStyle w:val="a4"/>
        <w:numPr>
          <w:ilvl w:val="0"/>
          <w:numId w:val="3"/>
        </w:numPr>
        <w:tabs>
          <w:tab w:val="left" w:pos="1412"/>
        </w:tabs>
        <w:spacing w:before="1" w:line="364" w:lineRule="auto"/>
        <w:ind w:right="417" w:firstLine="708"/>
        <w:rPr>
          <w:sz w:val="24"/>
        </w:rPr>
      </w:pPr>
      <w:r>
        <w:rPr>
          <w:sz w:val="24"/>
        </w:rPr>
        <w:t xml:space="preserve">подключение к системе теплоснабжения новых </w:t>
      </w:r>
      <w:proofErr w:type="spellStart"/>
      <w:r>
        <w:rPr>
          <w:sz w:val="24"/>
        </w:rPr>
        <w:t>теплопотребляющих</w:t>
      </w:r>
      <w:proofErr w:type="spellEnd"/>
      <w:r>
        <w:rPr>
          <w:sz w:val="24"/>
        </w:rPr>
        <w:t xml:space="preserve"> установок, источников тепловой энергии или тепловых сетей, или их отключение от системы теплоснабжения;</w:t>
      </w:r>
    </w:p>
    <w:p w14:paraId="2CA61607" w14:textId="77777777" w:rsidR="00DF38C3" w:rsidRDefault="00D46CFF">
      <w:pPr>
        <w:pStyle w:val="a4"/>
        <w:numPr>
          <w:ilvl w:val="0"/>
          <w:numId w:val="3"/>
        </w:numPr>
        <w:tabs>
          <w:tab w:val="left" w:pos="1282"/>
        </w:tabs>
        <w:spacing w:line="269" w:lineRule="exact"/>
        <w:ind w:left="1282" w:hanging="148"/>
        <w:rPr>
          <w:sz w:val="24"/>
        </w:rPr>
      </w:pPr>
      <w:r>
        <w:rPr>
          <w:spacing w:val="-2"/>
          <w:sz w:val="24"/>
        </w:rPr>
        <w:t>технологическое</w:t>
      </w:r>
      <w:r>
        <w:rPr>
          <w:spacing w:val="-6"/>
          <w:sz w:val="24"/>
        </w:rPr>
        <w:t xml:space="preserve"> </w:t>
      </w:r>
      <w:r>
        <w:rPr>
          <w:spacing w:val="-2"/>
          <w:sz w:val="24"/>
        </w:rPr>
        <w:t>объединение</w:t>
      </w:r>
      <w:r>
        <w:rPr>
          <w:spacing w:val="1"/>
          <w:sz w:val="24"/>
        </w:rPr>
        <w:t xml:space="preserve"> </w:t>
      </w:r>
      <w:r>
        <w:rPr>
          <w:spacing w:val="-2"/>
          <w:sz w:val="24"/>
        </w:rPr>
        <w:t>или</w:t>
      </w:r>
      <w:r>
        <w:rPr>
          <w:spacing w:val="-3"/>
          <w:sz w:val="24"/>
        </w:rPr>
        <w:t xml:space="preserve"> </w:t>
      </w:r>
      <w:r>
        <w:rPr>
          <w:spacing w:val="-2"/>
          <w:sz w:val="24"/>
        </w:rPr>
        <w:t>разделение</w:t>
      </w:r>
      <w:r>
        <w:rPr>
          <w:sz w:val="24"/>
        </w:rPr>
        <w:t xml:space="preserve"> </w:t>
      </w:r>
      <w:r>
        <w:rPr>
          <w:spacing w:val="-2"/>
          <w:sz w:val="24"/>
        </w:rPr>
        <w:t>систем</w:t>
      </w:r>
      <w:r>
        <w:rPr>
          <w:spacing w:val="-5"/>
          <w:sz w:val="24"/>
        </w:rPr>
        <w:t xml:space="preserve"> </w:t>
      </w:r>
      <w:r>
        <w:rPr>
          <w:spacing w:val="-2"/>
          <w:sz w:val="24"/>
        </w:rPr>
        <w:t>теплоснабжения.</w:t>
      </w:r>
    </w:p>
    <w:p w14:paraId="7AA7CFEC" w14:textId="77777777" w:rsidR="00DF38C3" w:rsidRDefault="00D46CFF">
      <w:pPr>
        <w:pStyle w:val="a3"/>
        <w:spacing w:before="146" w:line="364" w:lineRule="auto"/>
        <w:ind w:left="426" w:right="421" w:firstLine="708"/>
        <w:jc w:val="both"/>
      </w:pPr>
      <w:r>
        <w:t>Сведения</w:t>
      </w:r>
      <w:r>
        <w:rPr>
          <w:spacing w:val="-9"/>
        </w:rPr>
        <w:t xml:space="preserve"> </w:t>
      </w:r>
      <w:r>
        <w:t>об</w:t>
      </w:r>
      <w:r>
        <w:rPr>
          <w:spacing w:val="-9"/>
        </w:rPr>
        <w:t xml:space="preserve"> </w:t>
      </w:r>
      <w:r>
        <w:t>изменении</w:t>
      </w:r>
      <w:r>
        <w:rPr>
          <w:spacing w:val="-8"/>
        </w:rPr>
        <w:t xml:space="preserve"> </w:t>
      </w:r>
      <w:r>
        <w:t>границ</w:t>
      </w:r>
      <w:r>
        <w:rPr>
          <w:spacing w:val="-9"/>
        </w:rPr>
        <w:t xml:space="preserve"> </w:t>
      </w:r>
      <w:r>
        <w:t>зон</w:t>
      </w:r>
      <w:r>
        <w:rPr>
          <w:spacing w:val="-10"/>
        </w:rPr>
        <w:t xml:space="preserve"> </w:t>
      </w:r>
      <w:r>
        <w:t>деятельности</w:t>
      </w:r>
      <w:r>
        <w:rPr>
          <w:spacing w:val="-6"/>
        </w:rPr>
        <w:t xml:space="preserve"> </w:t>
      </w:r>
      <w:r>
        <w:t>единой</w:t>
      </w:r>
      <w:r>
        <w:rPr>
          <w:spacing w:val="-8"/>
        </w:rPr>
        <w:t xml:space="preserve"> </w:t>
      </w:r>
      <w:r>
        <w:t>теплоснабжающей организации, а также сведения о присвоении другой организации статуса единой теплоснабжающей организации подлежат внесению в схему теплоснабжения при ее актуализации.</w:t>
      </w:r>
    </w:p>
    <w:p w14:paraId="12E09895" w14:textId="77777777" w:rsidR="00DF38C3" w:rsidRDefault="00D46CFF">
      <w:pPr>
        <w:pStyle w:val="a3"/>
        <w:spacing w:before="2" w:line="364" w:lineRule="auto"/>
        <w:ind w:left="426" w:right="416" w:firstLine="708"/>
        <w:jc w:val="both"/>
      </w:pPr>
      <w:r>
        <w:t>В договоре теплоснабжения с единой теплоснабжающей организацией предусматривается</w:t>
      </w:r>
      <w:r>
        <w:rPr>
          <w:spacing w:val="-4"/>
        </w:rPr>
        <w:t xml:space="preserve"> </w:t>
      </w:r>
      <w:r>
        <w:t>право потребителя,</w:t>
      </w:r>
      <w:r>
        <w:rPr>
          <w:spacing w:val="-1"/>
        </w:rPr>
        <w:t xml:space="preserve"> </w:t>
      </w:r>
      <w:r>
        <w:t>не</w:t>
      </w:r>
      <w:r>
        <w:rPr>
          <w:spacing w:val="-3"/>
        </w:rPr>
        <w:t xml:space="preserve"> </w:t>
      </w:r>
      <w:r>
        <w:t>имеющего задолженности</w:t>
      </w:r>
      <w:r>
        <w:rPr>
          <w:spacing w:val="-1"/>
        </w:rPr>
        <w:t xml:space="preserve"> </w:t>
      </w:r>
      <w:r>
        <w:t>по</w:t>
      </w:r>
      <w:r>
        <w:rPr>
          <w:spacing w:val="-3"/>
        </w:rPr>
        <w:t xml:space="preserve"> </w:t>
      </w:r>
      <w:r>
        <w:t>договору, отказаться от исполнения договора теплоснабжения с единой теплоснабжающей организацией и заключить договор теплоснабжения с иной теплоснабжающей организацией</w:t>
      </w:r>
      <w:r>
        <w:rPr>
          <w:spacing w:val="-3"/>
        </w:rPr>
        <w:t xml:space="preserve"> </w:t>
      </w:r>
      <w:r>
        <w:t>(иным</w:t>
      </w:r>
      <w:r>
        <w:rPr>
          <w:spacing w:val="-4"/>
        </w:rPr>
        <w:t xml:space="preserve"> </w:t>
      </w:r>
      <w:r>
        <w:t>владельцем источника</w:t>
      </w:r>
      <w:r>
        <w:rPr>
          <w:spacing w:val="-2"/>
        </w:rPr>
        <w:t xml:space="preserve"> </w:t>
      </w:r>
      <w:r>
        <w:t>тепловой</w:t>
      </w:r>
      <w:r>
        <w:rPr>
          <w:spacing w:val="-1"/>
        </w:rPr>
        <w:t xml:space="preserve"> </w:t>
      </w:r>
      <w:r>
        <w:t>энергии) в соответствующей системе теплоснабжения на весь объем или часть объема потребления тепловой</w:t>
      </w:r>
    </w:p>
    <w:p w14:paraId="4D4A4BBE"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36489A08" w14:textId="77777777" w:rsidR="00DF38C3" w:rsidRDefault="00D46CFF">
      <w:pPr>
        <w:pStyle w:val="a3"/>
        <w:spacing w:before="82"/>
        <w:ind w:left="426"/>
        <w:jc w:val="both"/>
      </w:pPr>
      <w:r>
        <w:lastRenderedPageBreak/>
        <w:t>энергии</w:t>
      </w:r>
      <w:r>
        <w:rPr>
          <w:spacing w:val="-9"/>
        </w:rPr>
        <w:t xml:space="preserve"> </w:t>
      </w:r>
      <w:r>
        <w:t>(мощности)</w:t>
      </w:r>
      <w:r>
        <w:rPr>
          <w:spacing w:val="-7"/>
        </w:rPr>
        <w:t xml:space="preserve"> </w:t>
      </w:r>
      <w:r>
        <w:t>и</w:t>
      </w:r>
      <w:r>
        <w:rPr>
          <w:spacing w:val="-10"/>
        </w:rPr>
        <w:t xml:space="preserve"> </w:t>
      </w:r>
      <w:r>
        <w:t>(или)</w:t>
      </w:r>
      <w:r>
        <w:rPr>
          <w:spacing w:val="-9"/>
        </w:rPr>
        <w:t xml:space="preserve"> </w:t>
      </w:r>
      <w:r>
        <w:rPr>
          <w:spacing w:val="-2"/>
        </w:rPr>
        <w:t>теплоносителя.</w:t>
      </w:r>
    </w:p>
    <w:p w14:paraId="1A49EEDD" w14:textId="77777777" w:rsidR="00DF38C3" w:rsidRDefault="00D46CFF">
      <w:pPr>
        <w:pStyle w:val="a3"/>
        <w:spacing w:before="141" w:line="364" w:lineRule="auto"/>
        <w:ind w:left="426" w:right="416" w:firstLine="708"/>
        <w:jc w:val="both"/>
      </w:pPr>
      <w:r>
        <w:t>При заключении договора теплоснабжения с иным владельцем источника тепловой энергии потребитель обязан возместить единой теплоснабжающей организации убытки, связанные с переходом от единой теплоснабжающей организации к теплоснабжению непосредственно от источника тепловой энергии, в размере, рассчитанном единой теплоснабжающей организацией и согласованном с органом исполнительной власти субъекта Российской Федерации в области государственного регулирования тарифов.</w:t>
      </w:r>
    </w:p>
    <w:p w14:paraId="215D527A" w14:textId="77777777" w:rsidR="00DF38C3" w:rsidRDefault="00D46CFF">
      <w:pPr>
        <w:pStyle w:val="a3"/>
        <w:spacing w:before="2" w:line="364" w:lineRule="auto"/>
        <w:ind w:left="426" w:right="418" w:firstLine="708"/>
        <w:jc w:val="both"/>
      </w:pPr>
      <w:r>
        <w:t>Размер</w:t>
      </w:r>
      <w:r>
        <w:rPr>
          <w:spacing w:val="-5"/>
        </w:rPr>
        <w:t xml:space="preserve"> </w:t>
      </w:r>
      <w:r>
        <w:t>убытков</w:t>
      </w:r>
      <w:r>
        <w:rPr>
          <w:spacing w:val="-4"/>
        </w:rPr>
        <w:t xml:space="preserve"> </w:t>
      </w:r>
      <w:r>
        <w:t>определяется</w:t>
      </w:r>
      <w:r>
        <w:rPr>
          <w:spacing w:val="-4"/>
        </w:rPr>
        <w:t xml:space="preserve"> </w:t>
      </w:r>
      <w:r>
        <w:t>в</w:t>
      </w:r>
      <w:r>
        <w:rPr>
          <w:spacing w:val="-4"/>
        </w:rPr>
        <w:t xml:space="preserve"> </w:t>
      </w:r>
      <w:r>
        <w:t>виде разницы</w:t>
      </w:r>
      <w:r>
        <w:rPr>
          <w:spacing w:val="-3"/>
        </w:rPr>
        <w:t xml:space="preserve"> </w:t>
      </w:r>
      <w:r>
        <w:t>между</w:t>
      </w:r>
      <w:r>
        <w:rPr>
          <w:spacing w:val="-6"/>
        </w:rPr>
        <w:t xml:space="preserve"> </w:t>
      </w:r>
      <w:r>
        <w:t>необходимой</w:t>
      </w:r>
      <w:r>
        <w:rPr>
          <w:spacing w:val="-1"/>
        </w:rPr>
        <w:t xml:space="preserve"> </w:t>
      </w:r>
      <w:r>
        <w:t>валовой выручкой единой теплоснабжающей организации, рассчитанной за период с даты расторжения договора до окончания текущего периода регулирования тарифов с учетом снижения затрат, связанных с обслуживанием такого потребителя, и выручкой единой теплоснабжающей организации от продажи тепловой энергии (мощности) и (или) теплоносителя в течение указанного периода без учета такого потребителя по установленным тарифам, но не выше суммы, необходимой для компенсации соответствующей части экономически обоснованных расходов единой теплоснабжающей организации по поставке тепловой энергии (мощности) и (или) теплоносителя для нужд населения и иных категорий потребителей, которые не учтены в тарифах, установленных для этих категорий потребителей.</w:t>
      </w:r>
    </w:p>
    <w:p w14:paraId="1431E305" w14:textId="77777777" w:rsidR="00DF38C3" w:rsidRDefault="00D46CFF">
      <w:pPr>
        <w:pStyle w:val="a3"/>
        <w:spacing w:before="4" w:line="364" w:lineRule="auto"/>
        <w:ind w:left="426" w:right="415" w:firstLine="708"/>
        <w:jc w:val="both"/>
      </w:pPr>
      <w:r>
        <w:t>Отказ потребителя от исполнения договора теплоснабжения с единой теплоснабжающей организацией и заключение договора теплоснабжения с иным владельцем источника тепловой энергии допускается в следующих случаях:</w:t>
      </w:r>
    </w:p>
    <w:p w14:paraId="58DF0258" w14:textId="77777777" w:rsidR="00DF38C3" w:rsidRDefault="00D46CFF">
      <w:pPr>
        <w:pStyle w:val="a4"/>
        <w:numPr>
          <w:ilvl w:val="0"/>
          <w:numId w:val="3"/>
        </w:numPr>
        <w:tabs>
          <w:tab w:val="left" w:pos="1327"/>
        </w:tabs>
        <w:spacing w:line="364" w:lineRule="auto"/>
        <w:ind w:right="423" w:firstLine="708"/>
        <w:rPr>
          <w:sz w:val="24"/>
        </w:rPr>
      </w:pPr>
      <w:r>
        <w:rPr>
          <w:sz w:val="24"/>
        </w:rPr>
        <w:t xml:space="preserve">подключение </w:t>
      </w:r>
      <w:proofErr w:type="spellStart"/>
      <w:r>
        <w:rPr>
          <w:sz w:val="24"/>
        </w:rPr>
        <w:t>теплопотребляющих</w:t>
      </w:r>
      <w:proofErr w:type="spellEnd"/>
      <w:r>
        <w:rPr>
          <w:sz w:val="24"/>
        </w:rPr>
        <w:t xml:space="preserve"> установок потребителя к коллекторам источников тепловой энергии, принадлежащих иному владельцу источников тепловой энергии, с которым заключается договор теплоснабжения;</w:t>
      </w:r>
    </w:p>
    <w:p w14:paraId="7E69C767" w14:textId="77777777" w:rsidR="00DF38C3" w:rsidRDefault="00D46CFF">
      <w:pPr>
        <w:pStyle w:val="a4"/>
        <w:numPr>
          <w:ilvl w:val="0"/>
          <w:numId w:val="3"/>
        </w:numPr>
        <w:tabs>
          <w:tab w:val="left" w:pos="1335"/>
        </w:tabs>
        <w:spacing w:before="2" w:line="364" w:lineRule="auto"/>
        <w:ind w:right="422" w:firstLine="708"/>
        <w:rPr>
          <w:sz w:val="24"/>
        </w:rPr>
      </w:pPr>
      <w:r>
        <w:rPr>
          <w:sz w:val="24"/>
        </w:rPr>
        <w:t>поставка тепловой энергии, теплоносителя в тепловые сети, к которым подключен потребитель, только с источников тепловой энергии, принадлежащих иному владельцу источника тепловой энергии;</w:t>
      </w:r>
    </w:p>
    <w:p w14:paraId="3B13A7AA" w14:textId="77777777" w:rsidR="00DF38C3" w:rsidRDefault="00D46CFF">
      <w:pPr>
        <w:pStyle w:val="a4"/>
        <w:numPr>
          <w:ilvl w:val="0"/>
          <w:numId w:val="3"/>
        </w:numPr>
        <w:tabs>
          <w:tab w:val="left" w:pos="1335"/>
        </w:tabs>
        <w:spacing w:line="364" w:lineRule="auto"/>
        <w:ind w:right="418" w:firstLine="708"/>
        <w:rPr>
          <w:sz w:val="24"/>
        </w:rPr>
      </w:pPr>
      <w:r>
        <w:rPr>
          <w:sz w:val="24"/>
        </w:rPr>
        <w:t>поставка тепловой энергии, теплоносителя в тепловые сети, к которым подключен потребитель, с источников тепловой энергии, принадлежащих иным владельцам источников тепловой энергии, при обеспечении раздельного учета исполнения обязательств по поставке тепловой энергии, теплоносителя потребителям с источников тепловой энергии, принадлежащих разным лицам.</w:t>
      </w:r>
    </w:p>
    <w:p w14:paraId="7C13F84D" w14:textId="77777777" w:rsidR="00DF38C3" w:rsidRDefault="00D46CFF">
      <w:pPr>
        <w:pStyle w:val="a3"/>
        <w:spacing w:before="1" w:line="364" w:lineRule="auto"/>
        <w:ind w:left="426" w:right="421" w:firstLine="708"/>
        <w:jc w:val="both"/>
      </w:pPr>
      <w:r>
        <w:t>Отказ потребителя от исполнения договора теплоснабжения с единой теплоснабжающей организацией и заключение договора теплоснабжения с иным</w:t>
      </w:r>
    </w:p>
    <w:p w14:paraId="2529901F"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468AA956" w14:textId="77777777" w:rsidR="00DF38C3" w:rsidRDefault="00D46CFF">
      <w:pPr>
        <w:pStyle w:val="a3"/>
        <w:spacing w:before="82"/>
        <w:ind w:left="426"/>
        <w:jc w:val="both"/>
      </w:pPr>
      <w:r>
        <w:lastRenderedPageBreak/>
        <w:t>владельцем</w:t>
      </w:r>
      <w:r>
        <w:rPr>
          <w:spacing w:val="-18"/>
        </w:rPr>
        <w:t xml:space="preserve"> </w:t>
      </w:r>
      <w:r>
        <w:t>источника</w:t>
      </w:r>
      <w:r>
        <w:rPr>
          <w:spacing w:val="-16"/>
        </w:rPr>
        <w:t xml:space="preserve"> </w:t>
      </w:r>
      <w:r>
        <w:t>тепловой</w:t>
      </w:r>
      <w:r>
        <w:rPr>
          <w:spacing w:val="-16"/>
        </w:rPr>
        <w:t xml:space="preserve"> </w:t>
      </w:r>
      <w:r>
        <w:t>энергии</w:t>
      </w:r>
      <w:r>
        <w:rPr>
          <w:spacing w:val="-15"/>
        </w:rPr>
        <w:t xml:space="preserve"> </w:t>
      </w:r>
      <w:r>
        <w:t>допускается</w:t>
      </w:r>
      <w:r>
        <w:rPr>
          <w:spacing w:val="-13"/>
        </w:rPr>
        <w:t xml:space="preserve"> </w:t>
      </w:r>
      <w:r>
        <w:t>в</w:t>
      </w:r>
      <w:r>
        <w:rPr>
          <w:spacing w:val="-15"/>
        </w:rPr>
        <w:t xml:space="preserve"> </w:t>
      </w:r>
      <w:r>
        <w:t>следующих</w:t>
      </w:r>
      <w:r>
        <w:rPr>
          <w:spacing w:val="-14"/>
        </w:rPr>
        <w:t xml:space="preserve"> </w:t>
      </w:r>
      <w:r>
        <w:rPr>
          <w:spacing w:val="-2"/>
        </w:rPr>
        <w:t>случаях:</w:t>
      </w:r>
    </w:p>
    <w:p w14:paraId="508F2B4C" w14:textId="77777777" w:rsidR="00DF38C3" w:rsidRDefault="00D46CFF">
      <w:pPr>
        <w:pStyle w:val="a4"/>
        <w:numPr>
          <w:ilvl w:val="0"/>
          <w:numId w:val="3"/>
        </w:numPr>
        <w:tabs>
          <w:tab w:val="left" w:pos="1327"/>
        </w:tabs>
        <w:spacing w:before="141" w:line="364" w:lineRule="auto"/>
        <w:ind w:right="423" w:firstLine="708"/>
        <w:rPr>
          <w:sz w:val="24"/>
        </w:rPr>
      </w:pPr>
      <w:r>
        <w:rPr>
          <w:sz w:val="24"/>
        </w:rPr>
        <w:t xml:space="preserve">подключение </w:t>
      </w:r>
      <w:proofErr w:type="spellStart"/>
      <w:r>
        <w:rPr>
          <w:sz w:val="24"/>
        </w:rPr>
        <w:t>теплопотребляющих</w:t>
      </w:r>
      <w:proofErr w:type="spellEnd"/>
      <w:r>
        <w:rPr>
          <w:sz w:val="24"/>
        </w:rPr>
        <w:t xml:space="preserve"> установок потребителя к коллекторам источников тепловой энергии, принадлежащих иному владельцу источников тепловой энергии, с которым заключается договор теплоснабжения;</w:t>
      </w:r>
    </w:p>
    <w:p w14:paraId="1F7CE165" w14:textId="77777777" w:rsidR="00DF38C3" w:rsidRDefault="00D46CFF">
      <w:pPr>
        <w:pStyle w:val="a4"/>
        <w:numPr>
          <w:ilvl w:val="0"/>
          <w:numId w:val="3"/>
        </w:numPr>
        <w:tabs>
          <w:tab w:val="left" w:pos="1335"/>
        </w:tabs>
        <w:spacing w:before="3" w:line="364" w:lineRule="auto"/>
        <w:ind w:right="420" w:firstLine="708"/>
        <w:rPr>
          <w:sz w:val="24"/>
        </w:rPr>
      </w:pPr>
      <w:r>
        <w:rPr>
          <w:sz w:val="24"/>
        </w:rPr>
        <w:t>поставка тепловой энергии, теплоносителя в тепловые сети, к которым подключен потребитель, только с источников тепловой энергии, принадлежащих иному владельцу источника тепловой энергии;</w:t>
      </w:r>
    </w:p>
    <w:p w14:paraId="14DFB0EB" w14:textId="77777777" w:rsidR="00DF38C3" w:rsidRDefault="00D46CFF">
      <w:pPr>
        <w:pStyle w:val="a4"/>
        <w:numPr>
          <w:ilvl w:val="0"/>
          <w:numId w:val="3"/>
        </w:numPr>
        <w:tabs>
          <w:tab w:val="left" w:pos="1335"/>
        </w:tabs>
        <w:spacing w:line="364" w:lineRule="auto"/>
        <w:ind w:right="419" w:firstLine="708"/>
        <w:rPr>
          <w:sz w:val="24"/>
        </w:rPr>
      </w:pPr>
      <w:r>
        <w:rPr>
          <w:sz w:val="24"/>
        </w:rPr>
        <w:t>поставка тепловой энергии, теплоносителя в тепловые сети, к которым подключен потребитель, с источников тепловой энергии, принадлежащих иным владельцам источников тепловой энергии, при обеспечении раздельного учета исполнения обязательств по поставке тепловой энергии, теплоносителя потребителям с источников тепловой энергии, принадлежащих разным лицам.</w:t>
      </w:r>
    </w:p>
    <w:p w14:paraId="6492D6F3" w14:textId="77777777" w:rsidR="00DF38C3" w:rsidRDefault="00D46CFF">
      <w:pPr>
        <w:pStyle w:val="a3"/>
        <w:spacing w:line="364" w:lineRule="auto"/>
        <w:ind w:left="426" w:right="420" w:firstLine="708"/>
        <w:jc w:val="both"/>
      </w:pPr>
      <w:r>
        <w:t>Заключение договора с иным владельцем источника тепловой энергии не должно приводить к снижению надежности теплоснабжения для других потребителей. Если</w:t>
      </w:r>
      <w:r>
        <w:rPr>
          <w:spacing w:val="-2"/>
        </w:rPr>
        <w:t xml:space="preserve"> </w:t>
      </w:r>
      <w:r>
        <w:t>по</w:t>
      </w:r>
      <w:r>
        <w:rPr>
          <w:spacing w:val="-1"/>
        </w:rPr>
        <w:t xml:space="preserve"> </w:t>
      </w:r>
      <w:r>
        <w:t>оценке</w:t>
      </w:r>
      <w:r>
        <w:rPr>
          <w:spacing w:val="-1"/>
        </w:rPr>
        <w:t xml:space="preserve"> </w:t>
      </w:r>
      <w:r>
        <w:t>единой теплоснабжающей</w:t>
      </w:r>
      <w:r>
        <w:rPr>
          <w:spacing w:val="-2"/>
        </w:rPr>
        <w:t xml:space="preserve"> </w:t>
      </w:r>
      <w:r>
        <w:t>организации</w:t>
      </w:r>
      <w:r>
        <w:rPr>
          <w:spacing w:val="-2"/>
        </w:rPr>
        <w:t xml:space="preserve"> </w:t>
      </w:r>
      <w:r>
        <w:t>происходит снижение надежности теплоснабжения для других потребителей, данный факт доводится до потребителя тепловой энергии в письменной форме и потребитель тепловой</w:t>
      </w:r>
      <w:r>
        <w:rPr>
          <w:spacing w:val="-6"/>
        </w:rPr>
        <w:t xml:space="preserve"> </w:t>
      </w:r>
      <w:r>
        <w:t>энергии</w:t>
      </w:r>
      <w:r>
        <w:rPr>
          <w:spacing w:val="-8"/>
        </w:rPr>
        <w:t xml:space="preserve"> </w:t>
      </w:r>
      <w:r>
        <w:t>не</w:t>
      </w:r>
      <w:r>
        <w:rPr>
          <w:spacing w:val="-5"/>
        </w:rPr>
        <w:t xml:space="preserve"> </w:t>
      </w:r>
      <w:r>
        <w:t>вправе</w:t>
      </w:r>
      <w:r>
        <w:rPr>
          <w:spacing w:val="-7"/>
        </w:rPr>
        <w:t xml:space="preserve"> </w:t>
      </w:r>
      <w:r>
        <w:t>отказаться</w:t>
      </w:r>
      <w:r>
        <w:rPr>
          <w:spacing w:val="-6"/>
        </w:rPr>
        <w:t xml:space="preserve"> </w:t>
      </w:r>
      <w:r>
        <w:t>от</w:t>
      </w:r>
      <w:r>
        <w:rPr>
          <w:spacing w:val="-8"/>
        </w:rPr>
        <w:t xml:space="preserve"> </w:t>
      </w:r>
      <w:r>
        <w:t>исполнения</w:t>
      </w:r>
      <w:r>
        <w:rPr>
          <w:spacing w:val="-4"/>
        </w:rPr>
        <w:t xml:space="preserve"> </w:t>
      </w:r>
      <w:r>
        <w:t>договора</w:t>
      </w:r>
      <w:r>
        <w:rPr>
          <w:spacing w:val="-7"/>
        </w:rPr>
        <w:t xml:space="preserve"> </w:t>
      </w:r>
      <w:r>
        <w:t>теплоснабжения</w:t>
      </w:r>
      <w:r>
        <w:rPr>
          <w:spacing w:val="-6"/>
        </w:rPr>
        <w:t xml:space="preserve"> </w:t>
      </w:r>
      <w:r>
        <w:t>с единой теплоснабжающей организацией.</w:t>
      </w:r>
    </w:p>
    <w:p w14:paraId="704D0F3A" w14:textId="77777777" w:rsidR="00DF38C3" w:rsidRDefault="00D46CFF">
      <w:pPr>
        <w:pStyle w:val="a3"/>
        <w:spacing w:before="3" w:line="364" w:lineRule="auto"/>
        <w:ind w:left="426" w:right="415" w:firstLine="708"/>
        <w:jc w:val="both"/>
      </w:pPr>
      <w:r>
        <w:t>Потери тепловой энергии и теплоносителя в тепловых сетях компенсируются теплосетевыми организациями (покупателями) путем производства на собственных источниках тепловой энергии или путем приобретения тепловой энергии и теплоносителя у единой теплоснабжающей организации по регулируемым ценам (тарифам). В случае если единая теплоснабжающая организация не владеет на праве собственности или ином законном основании источниками тепловой энергии, она закупает тепловую энергию (мощность) и (или) теплоноситель для компенсации потерь у владельцев источников тепловой энергии в системе теплоснабжения на основании договоров поставки тепловой энергии (мощности) и (или) теплоносителя.</w:t>
      </w:r>
    </w:p>
    <w:p w14:paraId="574E13F0" w14:textId="77777777" w:rsidR="00DF38C3" w:rsidRDefault="00D46CFF">
      <w:pPr>
        <w:pStyle w:val="a3"/>
        <w:spacing w:before="4" w:line="364" w:lineRule="auto"/>
        <w:ind w:left="426" w:right="414" w:firstLine="708"/>
        <w:jc w:val="both"/>
      </w:pPr>
      <w:r>
        <w:t>Таким образом, доминирующим критерием определения единой теплоснабжающей организации является владение на праве собственности или ином законном праве источниками тепловой энергии наибольшей мощности и тепловыми сетями наибольшей емкости.</w:t>
      </w:r>
    </w:p>
    <w:p w14:paraId="695FBF5E"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193D698B" w14:textId="77777777" w:rsidR="00DF38C3" w:rsidRDefault="00D46CFF">
      <w:pPr>
        <w:pStyle w:val="a3"/>
        <w:spacing w:before="82" w:line="364" w:lineRule="auto"/>
        <w:ind w:left="426" w:right="416" w:firstLine="708"/>
        <w:jc w:val="both"/>
      </w:pPr>
      <w:r>
        <w:lastRenderedPageBreak/>
        <w:t xml:space="preserve">На настоящий момент на территории сельского поселения Ягодное данным условиям отвечает организация: МП муниципального района Ставропольский </w:t>
      </w:r>
      <w:r>
        <w:rPr>
          <w:spacing w:val="-2"/>
        </w:rPr>
        <w:t>"</w:t>
      </w:r>
      <w:proofErr w:type="spellStart"/>
      <w:r>
        <w:rPr>
          <w:spacing w:val="-2"/>
        </w:rPr>
        <w:t>СтавропольРесурсСервис</w:t>
      </w:r>
      <w:proofErr w:type="spellEnd"/>
      <w:r>
        <w:rPr>
          <w:spacing w:val="-2"/>
        </w:rPr>
        <w:t>".</w:t>
      </w:r>
    </w:p>
    <w:p w14:paraId="6406BEA7" w14:textId="77777777" w:rsidR="00DF38C3" w:rsidRDefault="00D46CFF">
      <w:pPr>
        <w:pStyle w:val="a3"/>
        <w:spacing w:line="364" w:lineRule="auto"/>
        <w:ind w:left="426" w:right="417" w:firstLine="708"/>
        <w:jc w:val="both"/>
      </w:pPr>
      <w:r>
        <w:t>МП муниципального района Ставропольский "</w:t>
      </w:r>
      <w:proofErr w:type="spellStart"/>
      <w:r>
        <w:t>СтавропольРесурсСервис</w:t>
      </w:r>
      <w:proofErr w:type="spellEnd"/>
      <w:r>
        <w:t xml:space="preserve">" осуществляет деятельность по производству и передаче тепловой энергии в </w:t>
      </w:r>
      <w:proofErr w:type="spellStart"/>
      <w:r>
        <w:t>с.п</w:t>
      </w:r>
      <w:proofErr w:type="spellEnd"/>
      <w:r>
        <w:t xml:space="preserve">. </w:t>
      </w:r>
      <w:r>
        <w:rPr>
          <w:spacing w:val="-2"/>
        </w:rPr>
        <w:t>Ягодное.</w:t>
      </w:r>
    </w:p>
    <w:p w14:paraId="71CCFF9B" w14:textId="77777777" w:rsidR="00DF38C3" w:rsidRDefault="00D46CFF">
      <w:pPr>
        <w:pStyle w:val="a3"/>
        <w:spacing w:line="364" w:lineRule="auto"/>
        <w:ind w:left="426" w:right="423" w:firstLine="708"/>
        <w:jc w:val="both"/>
      </w:pPr>
      <w:r>
        <w:t>Организация имеет необходимый персонал и техническое оснащение для осуществления эксплуатации и проведения ремонтных работ объектов производства и передачи тепловой энергии.</w:t>
      </w:r>
    </w:p>
    <w:p w14:paraId="6076CF93" w14:textId="77777777" w:rsidR="00DF38C3" w:rsidRDefault="00D46CFF">
      <w:pPr>
        <w:pStyle w:val="a3"/>
        <w:spacing w:before="2" w:line="364" w:lineRule="auto"/>
        <w:ind w:left="426" w:right="415" w:firstLine="708"/>
        <w:jc w:val="both"/>
      </w:pPr>
      <w:r>
        <w:t>На основании критериев определения единой теплоснабжающей организации, установленных в правилах организации теплоснабжения, утвержденных Правительством Российской Федерации, предлагается определить единой теплоснабжающей организацией сельского поселения Ягодное Муниципальное предприятие «Производственное объединение жилищно- коммунального хозяйства» муниципального района Ставропольский.</w:t>
      </w:r>
    </w:p>
    <w:p w14:paraId="49061464"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09491FF1" w14:textId="77777777" w:rsidR="00DF38C3" w:rsidRDefault="00D46CFF">
      <w:pPr>
        <w:pStyle w:val="1"/>
        <w:spacing w:before="78" w:line="360" w:lineRule="auto"/>
        <w:ind w:right="422" w:firstLine="734"/>
      </w:pPr>
      <w:bookmarkStart w:id="11" w:name="_TOC_250003"/>
      <w:bookmarkEnd w:id="11"/>
      <w:r>
        <w:lastRenderedPageBreak/>
        <w:t>Раздел 11. Решения о распределении тепловой нагрузки между источниками тепловой энергии.</w:t>
      </w:r>
    </w:p>
    <w:p w14:paraId="555B0B55" w14:textId="77777777" w:rsidR="00DF38C3" w:rsidRDefault="00D46CFF">
      <w:pPr>
        <w:pStyle w:val="a3"/>
        <w:spacing w:before="4" w:line="364" w:lineRule="auto"/>
        <w:ind w:left="426" w:right="415" w:firstLine="708"/>
        <w:jc w:val="both"/>
      </w:pPr>
      <w:r>
        <w:t xml:space="preserve">В </w:t>
      </w:r>
      <w:proofErr w:type="spellStart"/>
      <w:r>
        <w:t>с.п</w:t>
      </w:r>
      <w:proofErr w:type="spellEnd"/>
      <w:r>
        <w:t xml:space="preserve">. Ягодное распределение тепловой нагрузки между источниками не планируется. Источники тепловой энергии между собой технологически не </w:t>
      </w:r>
      <w:r>
        <w:rPr>
          <w:spacing w:val="-2"/>
        </w:rPr>
        <w:t>связаны.</w:t>
      </w:r>
    </w:p>
    <w:p w14:paraId="20CEB138" w14:textId="77777777" w:rsidR="00DF38C3" w:rsidRDefault="00D46CFF">
      <w:pPr>
        <w:pStyle w:val="a3"/>
        <w:spacing w:line="364" w:lineRule="auto"/>
        <w:ind w:left="426" w:right="421" w:firstLine="708"/>
        <w:jc w:val="both"/>
      </w:pPr>
      <w:r>
        <w:t>Распределение тепловой нагрузки между источниками тепловой энергии определяется в соответствии со статьей. 18. федерального закона от 27.07.2010</w:t>
      </w:r>
    </w:p>
    <w:p w14:paraId="3471760E" w14:textId="77777777" w:rsidR="00DF38C3" w:rsidRDefault="00D46CFF">
      <w:pPr>
        <w:pStyle w:val="a3"/>
        <w:ind w:left="426"/>
        <w:jc w:val="both"/>
      </w:pPr>
      <w:r>
        <w:t>№</w:t>
      </w:r>
      <w:r>
        <w:rPr>
          <w:spacing w:val="-3"/>
        </w:rPr>
        <w:t xml:space="preserve"> </w:t>
      </w:r>
      <w:r>
        <w:t>190-ФЗ</w:t>
      </w:r>
      <w:r>
        <w:rPr>
          <w:spacing w:val="-6"/>
        </w:rPr>
        <w:t xml:space="preserve"> </w:t>
      </w:r>
      <w:r>
        <w:t>«О</w:t>
      </w:r>
      <w:r>
        <w:rPr>
          <w:spacing w:val="-4"/>
        </w:rPr>
        <w:t xml:space="preserve"> </w:t>
      </w:r>
      <w:r>
        <w:rPr>
          <w:spacing w:val="-2"/>
        </w:rPr>
        <w:t>теплоснабжении».</w:t>
      </w:r>
    </w:p>
    <w:p w14:paraId="7FCAC036" w14:textId="77777777" w:rsidR="00DF38C3" w:rsidRDefault="00D46CFF">
      <w:pPr>
        <w:pStyle w:val="a3"/>
        <w:spacing w:before="143" w:line="364" w:lineRule="auto"/>
        <w:ind w:left="426" w:right="415" w:firstLine="708"/>
        <w:jc w:val="both"/>
      </w:pPr>
      <w:r>
        <w:t>Статья 18 Федерального закона от 27 июля 2010 года № 190-ФЗ: «Для распределения тепловой нагрузки потребителей тепловой энергии все теплоснабжающие организации, владеющие источниками тепловой энергии в данной системе теплоснабжения, обязаны представить в уполномоченный орган заявку, содержащую сведения:</w:t>
      </w:r>
    </w:p>
    <w:p w14:paraId="203CE29D" w14:textId="77777777" w:rsidR="00DF38C3" w:rsidRDefault="00D46CFF">
      <w:pPr>
        <w:pStyle w:val="a4"/>
        <w:numPr>
          <w:ilvl w:val="2"/>
          <w:numId w:val="4"/>
        </w:numPr>
        <w:tabs>
          <w:tab w:val="left" w:pos="1435"/>
        </w:tabs>
        <w:spacing w:before="2" w:line="364" w:lineRule="auto"/>
        <w:ind w:right="418" w:firstLine="708"/>
        <w:jc w:val="both"/>
        <w:rPr>
          <w:sz w:val="24"/>
        </w:rPr>
      </w:pPr>
      <w:r>
        <w:rPr>
          <w:sz w:val="24"/>
        </w:rPr>
        <w:t>о количестве тепловой энергии, которую теплоснабжающая организация обязуется поставлять потребителям и теплоснабжающим организациям в данной системе теплоснабжения;</w:t>
      </w:r>
    </w:p>
    <w:p w14:paraId="5ACE5269" w14:textId="77777777" w:rsidR="00DF38C3" w:rsidRDefault="00D46CFF">
      <w:pPr>
        <w:pStyle w:val="a4"/>
        <w:numPr>
          <w:ilvl w:val="2"/>
          <w:numId w:val="4"/>
        </w:numPr>
        <w:tabs>
          <w:tab w:val="left" w:pos="1634"/>
        </w:tabs>
        <w:spacing w:line="367" w:lineRule="auto"/>
        <w:ind w:right="422" w:firstLine="708"/>
        <w:jc w:val="both"/>
        <w:rPr>
          <w:sz w:val="24"/>
        </w:rPr>
      </w:pPr>
      <w:r>
        <w:rPr>
          <w:sz w:val="24"/>
        </w:rPr>
        <w:t>об объеме мощности источников тепловой энергии, которую теплоснабжающая организация обязуется поддерживать;</w:t>
      </w:r>
    </w:p>
    <w:p w14:paraId="383C7AE2" w14:textId="77777777" w:rsidR="00DF38C3" w:rsidRDefault="00D46CFF">
      <w:pPr>
        <w:pStyle w:val="a4"/>
        <w:numPr>
          <w:ilvl w:val="2"/>
          <w:numId w:val="4"/>
        </w:numPr>
        <w:tabs>
          <w:tab w:val="left" w:pos="1411"/>
        </w:tabs>
        <w:spacing w:line="364" w:lineRule="auto"/>
        <w:ind w:right="421" w:firstLine="708"/>
        <w:jc w:val="both"/>
        <w:rPr>
          <w:sz w:val="24"/>
        </w:rPr>
      </w:pPr>
      <w:r>
        <w:rPr>
          <w:sz w:val="24"/>
        </w:rPr>
        <w:t>о</w:t>
      </w:r>
      <w:r>
        <w:rPr>
          <w:spacing w:val="-5"/>
          <w:sz w:val="24"/>
        </w:rPr>
        <w:t xml:space="preserve"> </w:t>
      </w:r>
      <w:r>
        <w:rPr>
          <w:sz w:val="24"/>
        </w:rPr>
        <w:t>действующих</w:t>
      </w:r>
      <w:r>
        <w:rPr>
          <w:spacing w:val="-1"/>
          <w:sz w:val="24"/>
        </w:rPr>
        <w:t xml:space="preserve"> </w:t>
      </w:r>
      <w:r>
        <w:rPr>
          <w:sz w:val="24"/>
        </w:rPr>
        <w:t>тарифах</w:t>
      </w:r>
      <w:r>
        <w:rPr>
          <w:spacing w:val="-6"/>
          <w:sz w:val="24"/>
        </w:rPr>
        <w:t xml:space="preserve"> </w:t>
      </w:r>
      <w:r>
        <w:rPr>
          <w:sz w:val="24"/>
        </w:rPr>
        <w:t>в сфере</w:t>
      </w:r>
      <w:r>
        <w:rPr>
          <w:spacing w:val="-5"/>
          <w:sz w:val="24"/>
        </w:rPr>
        <w:t xml:space="preserve"> </w:t>
      </w:r>
      <w:r>
        <w:rPr>
          <w:sz w:val="24"/>
        </w:rPr>
        <w:t>теплоснабжения</w:t>
      </w:r>
      <w:r>
        <w:rPr>
          <w:spacing w:val="-4"/>
          <w:sz w:val="24"/>
        </w:rPr>
        <w:t xml:space="preserve"> </w:t>
      </w:r>
      <w:r>
        <w:rPr>
          <w:sz w:val="24"/>
        </w:rPr>
        <w:t>и</w:t>
      </w:r>
      <w:r>
        <w:rPr>
          <w:spacing w:val="-3"/>
          <w:sz w:val="24"/>
        </w:rPr>
        <w:t xml:space="preserve"> </w:t>
      </w:r>
      <w:r>
        <w:rPr>
          <w:sz w:val="24"/>
        </w:rPr>
        <w:t>прогнозных</w:t>
      </w:r>
      <w:r>
        <w:rPr>
          <w:spacing w:val="-3"/>
          <w:sz w:val="24"/>
        </w:rPr>
        <w:t xml:space="preserve"> </w:t>
      </w:r>
      <w:r>
        <w:rPr>
          <w:sz w:val="24"/>
        </w:rPr>
        <w:t>удельных переменных расходах на производство тепловой энергии, теплоносителя и поддержание мощности».</w:t>
      </w:r>
    </w:p>
    <w:p w14:paraId="034309CB" w14:textId="77777777" w:rsidR="00DF38C3" w:rsidRDefault="00DF38C3">
      <w:pPr>
        <w:pStyle w:val="a4"/>
        <w:spacing w:line="364" w:lineRule="auto"/>
        <w:rPr>
          <w:sz w:val="24"/>
        </w:rPr>
        <w:sectPr w:rsidR="00DF38C3">
          <w:pgSz w:w="11910" w:h="16850"/>
          <w:pgMar w:top="760" w:right="425" w:bottom="1260" w:left="1275" w:header="0" w:footer="1009" w:gutter="0"/>
          <w:cols w:space="720"/>
        </w:sectPr>
      </w:pPr>
    </w:p>
    <w:p w14:paraId="3DDB747B" w14:textId="77777777" w:rsidR="00DF38C3" w:rsidRDefault="00D46CFF">
      <w:pPr>
        <w:pStyle w:val="1"/>
        <w:spacing w:before="78"/>
        <w:ind w:left="1134"/>
      </w:pPr>
      <w:bookmarkStart w:id="12" w:name="_TOC_250002"/>
      <w:r>
        <w:lastRenderedPageBreak/>
        <w:t>Раздел</w:t>
      </w:r>
      <w:r>
        <w:rPr>
          <w:spacing w:val="-16"/>
        </w:rPr>
        <w:t xml:space="preserve"> </w:t>
      </w:r>
      <w:r>
        <w:t>12.</w:t>
      </w:r>
      <w:r>
        <w:rPr>
          <w:spacing w:val="-8"/>
        </w:rPr>
        <w:t xml:space="preserve"> </w:t>
      </w:r>
      <w:r>
        <w:t>Решение</w:t>
      </w:r>
      <w:r>
        <w:rPr>
          <w:spacing w:val="-7"/>
        </w:rPr>
        <w:t xml:space="preserve"> </w:t>
      </w:r>
      <w:r>
        <w:t>по</w:t>
      </w:r>
      <w:r>
        <w:rPr>
          <w:spacing w:val="-6"/>
        </w:rPr>
        <w:t xml:space="preserve"> </w:t>
      </w:r>
      <w:r>
        <w:t>бесхозяйным</w:t>
      </w:r>
      <w:r>
        <w:rPr>
          <w:spacing w:val="-5"/>
        </w:rPr>
        <w:t xml:space="preserve"> </w:t>
      </w:r>
      <w:r>
        <w:t>тепловым</w:t>
      </w:r>
      <w:r>
        <w:rPr>
          <w:spacing w:val="-8"/>
        </w:rPr>
        <w:t xml:space="preserve"> </w:t>
      </w:r>
      <w:bookmarkEnd w:id="12"/>
      <w:r>
        <w:rPr>
          <w:spacing w:val="-2"/>
        </w:rPr>
        <w:t>сетям.</w:t>
      </w:r>
    </w:p>
    <w:p w14:paraId="27107452" w14:textId="77777777" w:rsidR="00DF38C3" w:rsidRDefault="00D46CFF">
      <w:pPr>
        <w:pStyle w:val="a3"/>
        <w:spacing w:before="141" w:line="364" w:lineRule="auto"/>
        <w:ind w:left="426" w:right="418" w:firstLine="708"/>
        <w:jc w:val="both"/>
      </w:pPr>
      <w:r>
        <w:t>На момент разработки настоящей схемы теплоснабжения в границах сельского поселения Ягодное Самарской области не выявлено участков бесхозяйных тепловых сетей.</w:t>
      </w:r>
    </w:p>
    <w:p w14:paraId="3D4B2BE8" w14:textId="77777777" w:rsidR="00DF38C3" w:rsidRDefault="00D46CFF">
      <w:pPr>
        <w:pStyle w:val="a3"/>
        <w:spacing w:before="2" w:line="364" w:lineRule="auto"/>
        <w:ind w:left="426" w:right="427" w:firstLine="708"/>
        <w:jc w:val="both"/>
      </w:pPr>
      <w:r>
        <w:t>В случае обнаружения таковых в последующем, необходимо руководствоваться Статья 15, пункт 6.</w:t>
      </w:r>
      <w:r>
        <w:rPr>
          <w:spacing w:val="-2"/>
        </w:rPr>
        <w:t xml:space="preserve"> </w:t>
      </w:r>
      <w:r>
        <w:t>Федерального закона от</w:t>
      </w:r>
      <w:r>
        <w:rPr>
          <w:spacing w:val="-2"/>
        </w:rPr>
        <w:t xml:space="preserve"> </w:t>
      </w:r>
      <w:r>
        <w:t>27 июля 2010 года</w:t>
      </w:r>
    </w:p>
    <w:p w14:paraId="07E02D04" w14:textId="77777777" w:rsidR="00DF38C3" w:rsidRDefault="00D46CFF">
      <w:pPr>
        <w:pStyle w:val="a3"/>
        <w:ind w:left="426"/>
        <w:jc w:val="both"/>
      </w:pPr>
      <w:r>
        <w:t>№</w:t>
      </w:r>
      <w:r>
        <w:rPr>
          <w:spacing w:val="15"/>
        </w:rPr>
        <w:t xml:space="preserve"> </w:t>
      </w:r>
      <w:r>
        <w:t>190-</w:t>
      </w:r>
      <w:r>
        <w:rPr>
          <w:spacing w:val="-5"/>
        </w:rPr>
        <w:t>ФЗ.</w:t>
      </w:r>
    </w:p>
    <w:p w14:paraId="3E2B9BBD" w14:textId="77777777" w:rsidR="00DF38C3" w:rsidRDefault="00D46CFF">
      <w:pPr>
        <w:pStyle w:val="a3"/>
        <w:spacing w:before="141"/>
        <w:ind w:left="1134"/>
        <w:jc w:val="both"/>
      </w:pPr>
      <w:r>
        <w:t>Статья</w:t>
      </w:r>
      <w:r>
        <w:rPr>
          <w:spacing w:val="15"/>
        </w:rPr>
        <w:t xml:space="preserve"> </w:t>
      </w:r>
      <w:r>
        <w:t>15,</w:t>
      </w:r>
      <w:r>
        <w:rPr>
          <w:spacing w:val="21"/>
        </w:rPr>
        <w:t xml:space="preserve"> </w:t>
      </w:r>
      <w:r>
        <w:t>пункт</w:t>
      </w:r>
      <w:r>
        <w:rPr>
          <w:spacing w:val="19"/>
        </w:rPr>
        <w:t xml:space="preserve"> </w:t>
      </w:r>
      <w:r>
        <w:t>6.</w:t>
      </w:r>
      <w:r>
        <w:rPr>
          <w:spacing w:val="16"/>
        </w:rPr>
        <w:t xml:space="preserve"> </w:t>
      </w:r>
      <w:r>
        <w:t>Федерального</w:t>
      </w:r>
      <w:r>
        <w:rPr>
          <w:spacing w:val="22"/>
        </w:rPr>
        <w:t xml:space="preserve"> </w:t>
      </w:r>
      <w:r>
        <w:t>закона</w:t>
      </w:r>
      <w:r>
        <w:rPr>
          <w:spacing w:val="16"/>
        </w:rPr>
        <w:t xml:space="preserve"> </w:t>
      </w:r>
      <w:r>
        <w:t>от</w:t>
      </w:r>
      <w:r>
        <w:rPr>
          <w:spacing w:val="21"/>
        </w:rPr>
        <w:t xml:space="preserve"> </w:t>
      </w:r>
      <w:r>
        <w:t>27</w:t>
      </w:r>
      <w:r>
        <w:rPr>
          <w:spacing w:val="17"/>
        </w:rPr>
        <w:t xml:space="preserve"> </w:t>
      </w:r>
      <w:r>
        <w:t>июля</w:t>
      </w:r>
      <w:r>
        <w:rPr>
          <w:spacing w:val="20"/>
        </w:rPr>
        <w:t xml:space="preserve"> </w:t>
      </w:r>
      <w:r>
        <w:t>2010</w:t>
      </w:r>
      <w:r>
        <w:rPr>
          <w:spacing w:val="20"/>
        </w:rPr>
        <w:t xml:space="preserve"> </w:t>
      </w:r>
      <w:r>
        <w:t>года</w:t>
      </w:r>
      <w:r>
        <w:rPr>
          <w:spacing w:val="24"/>
        </w:rPr>
        <w:t xml:space="preserve"> </w:t>
      </w:r>
      <w:r>
        <w:t>№</w:t>
      </w:r>
      <w:r>
        <w:rPr>
          <w:spacing w:val="19"/>
        </w:rPr>
        <w:t xml:space="preserve"> </w:t>
      </w:r>
      <w:r>
        <w:t>190-</w:t>
      </w:r>
      <w:r>
        <w:rPr>
          <w:spacing w:val="-5"/>
        </w:rPr>
        <w:t>ФЗ:</w:t>
      </w:r>
    </w:p>
    <w:p w14:paraId="2A027EB9" w14:textId="77777777" w:rsidR="00DF38C3" w:rsidRDefault="00D46CFF">
      <w:pPr>
        <w:pStyle w:val="a3"/>
        <w:spacing w:before="144" w:line="364" w:lineRule="auto"/>
        <w:ind w:left="426" w:right="414"/>
        <w:jc w:val="both"/>
      </w:pPr>
      <w:r>
        <w:t>«В случае выявления бесхозяйных тепловых сетей (тепловых сетей, не имеющих эксплуатирующей организации) орган местного самоуправления поселения до признания права собственности на указанные бесхозяйные тепловые сети в течении тридцати дней с даты их выявления обязан определить теплосетевую организацию, тепловые сети которой непосредственно соединены с указанными бесхозяйными тепловыми сетями, или единую теплоснабжающую организацию в системе теплоснабжения, в которую входят указанные бесхозяйные тепловые сети и, которая осуществляет содержание и обслуживание указанных бесхозяйных тепловых сетей. Орган регулирования обязан включить затраты на содержание и обслуживание бесхозяйных тепловых сетей в тарифы соответствующей организации на следующий период регулирования».</w:t>
      </w:r>
    </w:p>
    <w:p w14:paraId="3CC4499D" w14:textId="77777777" w:rsidR="00DF38C3" w:rsidRDefault="00DF38C3">
      <w:pPr>
        <w:pStyle w:val="a3"/>
        <w:spacing w:line="364" w:lineRule="auto"/>
        <w:jc w:val="both"/>
        <w:sectPr w:rsidR="00DF38C3">
          <w:pgSz w:w="11910" w:h="16850"/>
          <w:pgMar w:top="760" w:right="425" w:bottom="1260" w:left="1275" w:header="0" w:footer="1009" w:gutter="0"/>
          <w:cols w:space="720"/>
        </w:sectPr>
      </w:pPr>
    </w:p>
    <w:p w14:paraId="5148CDAC" w14:textId="77777777" w:rsidR="00DF38C3" w:rsidRDefault="00D46CFF">
      <w:pPr>
        <w:pStyle w:val="1"/>
        <w:spacing w:before="78" w:line="360" w:lineRule="auto"/>
        <w:ind w:right="420" w:firstLine="734"/>
      </w:pPr>
      <w:bookmarkStart w:id="13" w:name="_TOC_250001"/>
      <w:bookmarkEnd w:id="13"/>
      <w:r>
        <w:lastRenderedPageBreak/>
        <w:t>Раздел 13. Синхронизация схемы теплоснабжения со схемой газоснабжения и газификации субъекта Российской Федерации и (или) поселения, схемой и программой развития электроэнергетики, а также со схемой водоснабжения и водоотведения.</w:t>
      </w:r>
    </w:p>
    <w:p w14:paraId="71071DD1" w14:textId="77777777" w:rsidR="00DF38C3" w:rsidRDefault="00D46CFF">
      <w:pPr>
        <w:pStyle w:val="a4"/>
        <w:numPr>
          <w:ilvl w:val="1"/>
          <w:numId w:val="2"/>
        </w:numPr>
        <w:tabs>
          <w:tab w:val="left" w:pos="1230"/>
        </w:tabs>
        <w:spacing w:before="1" w:line="360" w:lineRule="auto"/>
        <w:ind w:right="421" w:firstLine="0"/>
        <w:jc w:val="both"/>
        <w:rPr>
          <w:rFonts w:ascii="Arial" w:hAnsi="Arial"/>
          <w:b/>
          <w:sz w:val="24"/>
        </w:rPr>
      </w:pPr>
      <w:r>
        <w:rPr>
          <w:rFonts w:ascii="Arial" w:hAnsi="Arial"/>
          <w:b/>
          <w:sz w:val="24"/>
        </w:rPr>
        <w:t>Описание решений (на основе утвержденной региональной (межрегиональной) программы газификации жилищно-коммунального хозяйства, промышленных и иных организаций) о развитии соответствующей системы газоснабжения в части обеспечения топливом источников тепловой энергии.</w:t>
      </w:r>
    </w:p>
    <w:p w14:paraId="390FCF11" w14:textId="77777777" w:rsidR="00DF38C3" w:rsidRDefault="00D46CFF">
      <w:pPr>
        <w:pStyle w:val="a3"/>
        <w:spacing w:before="2" w:line="364" w:lineRule="auto"/>
        <w:ind w:left="426" w:right="414" w:firstLine="775"/>
        <w:jc w:val="both"/>
      </w:pPr>
      <w:proofErr w:type="gramStart"/>
      <w:r>
        <w:t>Согласно генеральному плану</w:t>
      </w:r>
      <w:proofErr w:type="gramEnd"/>
      <w:r>
        <w:t xml:space="preserve"> газораспределение на территории Ставропольского</w:t>
      </w:r>
      <w:r>
        <w:rPr>
          <w:spacing w:val="40"/>
        </w:rPr>
        <w:t xml:space="preserve"> </w:t>
      </w:r>
      <w:r>
        <w:t xml:space="preserve">района от магистральных АГРС до потребителей, осуществляет ОАО «Средневолжская газовая компания». Понижение давления газа производится в ГРП. В селе имеется два ГРП: одно на въезде в село, в районе конторы ОПХ, второе в районе котельной. Газопровод высокого давления Р=12 кг/см2 проложен от АГРС, расположенной за южной границей землепользования на землях совхоза им. Степана Разина, вдоль дороги Тольятти </w:t>
      </w:r>
      <w:r>
        <w:rPr>
          <w:w w:val="130"/>
        </w:rPr>
        <w:t xml:space="preserve">– </w:t>
      </w:r>
      <w:r>
        <w:t xml:space="preserve">Ягодное и далее по ул. </w:t>
      </w:r>
      <w:proofErr w:type="spellStart"/>
      <w:r>
        <w:t>Грачѐва</w:t>
      </w:r>
      <w:proofErr w:type="spellEnd"/>
      <w:r>
        <w:t>.</w:t>
      </w:r>
    </w:p>
    <w:p w14:paraId="2E8787A2" w14:textId="77777777" w:rsidR="00DF38C3" w:rsidRDefault="00D46CFF">
      <w:pPr>
        <w:pStyle w:val="a3"/>
        <w:spacing w:before="4"/>
        <w:ind w:left="1134"/>
        <w:jc w:val="both"/>
      </w:pPr>
      <w:r>
        <w:rPr>
          <w:spacing w:val="-2"/>
        </w:rPr>
        <w:t>После</w:t>
      </w:r>
      <w:r>
        <w:rPr>
          <w:spacing w:val="-5"/>
        </w:rPr>
        <w:t xml:space="preserve"> </w:t>
      </w:r>
      <w:r>
        <w:rPr>
          <w:spacing w:val="-2"/>
        </w:rPr>
        <w:t>ГРП</w:t>
      </w:r>
      <w:r>
        <w:rPr>
          <w:spacing w:val="-8"/>
        </w:rPr>
        <w:t xml:space="preserve"> </w:t>
      </w:r>
      <w:r>
        <w:rPr>
          <w:spacing w:val="-2"/>
        </w:rPr>
        <w:t>по</w:t>
      </w:r>
      <w:r>
        <w:rPr>
          <w:spacing w:val="-5"/>
        </w:rPr>
        <w:t xml:space="preserve"> </w:t>
      </w:r>
      <w:r>
        <w:rPr>
          <w:spacing w:val="-2"/>
        </w:rPr>
        <w:t>газопроводам низкого</w:t>
      </w:r>
      <w:r>
        <w:rPr>
          <w:spacing w:val="-6"/>
        </w:rPr>
        <w:t xml:space="preserve"> </w:t>
      </w:r>
      <w:r>
        <w:rPr>
          <w:spacing w:val="-2"/>
        </w:rPr>
        <w:t>давления</w:t>
      </w:r>
      <w:r>
        <w:rPr>
          <w:spacing w:val="-4"/>
        </w:rPr>
        <w:t xml:space="preserve"> </w:t>
      </w:r>
      <w:r>
        <w:rPr>
          <w:spacing w:val="-2"/>
        </w:rPr>
        <w:t>газ</w:t>
      </w:r>
      <w:r>
        <w:rPr>
          <w:spacing w:val="-4"/>
        </w:rPr>
        <w:t xml:space="preserve"> </w:t>
      </w:r>
      <w:proofErr w:type="spellStart"/>
      <w:r>
        <w:rPr>
          <w:spacing w:val="-2"/>
        </w:rPr>
        <w:t>подаѐтся</w:t>
      </w:r>
      <w:proofErr w:type="spellEnd"/>
      <w:r>
        <w:rPr>
          <w:spacing w:val="-1"/>
        </w:rPr>
        <w:t xml:space="preserve"> </w:t>
      </w:r>
      <w:r>
        <w:rPr>
          <w:spacing w:val="-2"/>
        </w:rPr>
        <w:t>потребителям.</w:t>
      </w:r>
    </w:p>
    <w:p w14:paraId="206B1E21" w14:textId="77777777" w:rsidR="00DF38C3" w:rsidRDefault="00D46CFF">
      <w:pPr>
        <w:pStyle w:val="a3"/>
        <w:spacing w:before="142" w:line="367" w:lineRule="auto"/>
        <w:ind w:left="426" w:right="418" w:firstLine="708"/>
        <w:jc w:val="both"/>
      </w:pPr>
      <w:r>
        <w:t>Подача</w:t>
      </w:r>
      <w:r>
        <w:rPr>
          <w:spacing w:val="-13"/>
        </w:rPr>
        <w:t xml:space="preserve"> </w:t>
      </w:r>
      <w:r>
        <w:t>газа</w:t>
      </w:r>
      <w:r>
        <w:rPr>
          <w:spacing w:val="-11"/>
        </w:rPr>
        <w:t xml:space="preserve"> </w:t>
      </w:r>
      <w:r>
        <w:t>предусматривается</w:t>
      </w:r>
      <w:r>
        <w:rPr>
          <w:spacing w:val="-12"/>
        </w:rPr>
        <w:t xml:space="preserve"> </w:t>
      </w:r>
      <w:r>
        <w:t>на</w:t>
      </w:r>
      <w:r>
        <w:rPr>
          <w:spacing w:val="-13"/>
        </w:rPr>
        <w:t xml:space="preserve"> </w:t>
      </w:r>
      <w:r>
        <w:t>коммунально-бытовые</w:t>
      </w:r>
      <w:r>
        <w:rPr>
          <w:spacing w:val="-11"/>
        </w:rPr>
        <w:t xml:space="preserve"> </w:t>
      </w:r>
      <w:r>
        <w:t>нужды</w:t>
      </w:r>
      <w:r>
        <w:rPr>
          <w:spacing w:val="-13"/>
        </w:rPr>
        <w:t xml:space="preserve"> </w:t>
      </w:r>
      <w:r>
        <w:t>населения и на отопительно-производственные котельные.</w:t>
      </w:r>
    </w:p>
    <w:p w14:paraId="486FAE61" w14:textId="77777777" w:rsidR="00DF38C3" w:rsidRDefault="00D46CFF">
      <w:pPr>
        <w:pStyle w:val="a4"/>
        <w:numPr>
          <w:ilvl w:val="1"/>
          <w:numId w:val="2"/>
        </w:numPr>
        <w:tabs>
          <w:tab w:val="left" w:pos="1026"/>
        </w:tabs>
        <w:spacing w:line="360" w:lineRule="auto"/>
        <w:ind w:right="427" w:firstLine="0"/>
        <w:jc w:val="both"/>
        <w:rPr>
          <w:rFonts w:ascii="Arial" w:hAnsi="Arial"/>
          <w:b/>
          <w:sz w:val="24"/>
        </w:rPr>
      </w:pPr>
      <w:r>
        <w:rPr>
          <w:rFonts w:ascii="Arial" w:hAnsi="Arial"/>
          <w:b/>
          <w:sz w:val="24"/>
        </w:rPr>
        <w:t xml:space="preserve">Описание проблем организации газоснабжения источников тепловой </w:t>
      </w:r>
      <w:r>
        <w:rPr>
          <w:rFonts w:ascii="Arial" w:hAnsi="Arial"/>
          <w:b/>
          <w:spacing w:val="-2"/>
          <w:sz w:val="24"/>
        </w:rPr>
        <w:t>энергии.</w:t>
      </w:r>
    </w:p>
    <w:p w14:paraId="7F81A9A2" w14:textId="77777777" w:rsidR="00DF38C3" w:rsidRDefault="00D46CFF">
      <w:pPr>
        <w:pStyle w:val="a3"/>
        <w:spacing w:line="367" w:lineRule="auto"/>
        <w:ind w:left="426" w:right="352" w:firstLine="734"/>
        <w:jc w:val="both"/>
      </w:pPr>
      <w:r>
        <w:t>Основным</w:t>
      </w:r>
      <w:r>
        <w:rPr>
          <w:spacing w:val="-3"/>
        </w:rPr>
        <w:t xml:space="preserve"> </w:t>
      </w:r>
      <w:r>
        <w:t>видом</w:t>
      </w:r>
      <w:r>
        <w:rPr>
          <w:spacing w:val="-3"/>
        </w:rPr>
        <w:t xml:space="preserve"> </w:t>
      </w:r>
      <w:r>
        <w:t>топлива</w:t>
      </w:r>
      <w:r>
        <w:rPr>
          <w:spacing w:val="-4"/>
        </w:rPr>
        <w:t xml:space="preserve"> </w:t>
      </w:r>
      <w:r>
        <w:t>в</w:t>
      </w:r>
      <w:r>
        <w:rPr>
          <w:spacing w:val="-3"/>
        </w:rPr>
        <w:t xml:space="preserve"> </w:t>
      </w:r>
      <w:r>
        <w:t>котельных</w:t>
      </w:r>
      <w:r>
        <w:rPr>
          <w:spacing w:val="-5"/>
        </w:rPr>
        <w:t xml:space="preserve"> </w:t>
      </w:r>
      <w:proofErr w:type="spellStart"/>
      <w:r>
        <w:t>с.п</w:t>
      </w:r>
      <w:proofErr w:type="spellEnd"/>
      <w:r>
        <w:t>.</w:t>
      </w:r>
      <w:r>
        <w:rPr>
          <w:spacing w:val="-4"/>
        </w:rPr>
        <w:t xml:space="preserve"> </w:t>
      </w:r>
      <w:r>
        <w:t>Ягодное</w:t>
      </w:r>
      <w:r>
        <w:rPr>
          <w:spacing w:val="-1"/>
        </w:rPr>
        <w:t xml:space="preserve"> </w:t>
      </w:r>
      <w:r>
        <w:t>является</w:t>
      </w:r>
      <w:r>
        <w:rPr>
          <w:spacing w:val="-3"/>
        </w:rPr>
        <w:t xml:space="preserve"> </w:t>
      </w:r>
      <w:r>
        <w:t>природный</w:t>
      </w:r>
      <w:r>
        <w:rPr>
          <w:spacing w:val="-2"/>
        </w:rPr>
        <w:t xml:space="preserve"> </w:t>
      </w:r>
      <w:r>
        <w:t>газ. Топливо на данные источники теплоснабжения поступает по существующим системам газораспределения и газопотребления. Проблемы с организацией газоснабжения существующих источников тепловой энергии отсутствуют.</w:t>
      </w:r>
    </w:p>
    <w:p w14:paraId="2C55A95C" w14:textId="77777777" w:rsidR="00DF38C3" w:rsidRDefault="00D46CFF">
      <w:pPr>
        <w:pStyle w:val="a4"/>
        <w:numPr>
          <w:ilvl w:val="1"/>
          <w:numId w:val="2"/>
        </w:numPr>
        <w:tabs>
          <w:tab w:val="left" w:pos="1571"/>
          <w:tab w:val="left" w:pos="2418"/>
          <w:tab w:val="left" w:pos="2550"/>
          <w:tab w:val="left" w:pos="3508"/>
          <w:tab w:val="left" w:pos="4091"/>
          <w:tab w:val="left" w:pos="5051"/>
          <w:tab w:val="left" w:pos="6253"/>
          <w:tab w:val="left" w:pos="6680"/>
          <w:tab w:val="left" w:pos="6728"/>
          <w:tab w:val="left" w:pos="7564"/>
          <w:tab w:val="left" w:pos="8272"/>
          <w:tab w:val="left" w:pos="8588"/>
          <w:tab w:val="left" w:pos="9332"/>
        </w:tabs>
        <w:spacing w:line="360" w:lineRule="auto"/>
        <w:ind w:right="434" w:firstLine="67"/>
        <w:jc w:val="left"/>
        <w:rPr>
          <w:rFonts w:ascii="Arial" w:hAnsi="Arial"/>
          <w:b/>
          <w:sz w:val="24"/>
        </w:rPr>
      </w:pPr>
      <w:r>
        <w:rPr>
          <w:rFonts w:ascii="Arial" w:hAnsi="Arial"/>
          <w:b/>
          <w:spacing w:val="-2"/>
          <w:sz w:val="24"/>
        </w:rPr>
        <w:t>Предложения</w:t>
      </w:r>
      <w:r>
        <w:rPr>
          <w:rFonts w:ascii="Arial" w:hAnsi="Arial"/>
          <w:b/>
          <w:sz w:val="24"/>
        </w:rPr>
        <w:tab/>
      </w:r>
      <w:r>
        <w:rPr>
          <w:rFonts w:ascii="Arial" w:hAnsi="Arial"/>
          <w:b/>
          <w:spacing w:val="-6"/>
          <w:sz w:val="24"/>
        </w:rPr>
        <w:t>по</w:t>
      </w:r>
      <w:r>
        <w:rPr>
          <w:rFonts w:ascii="Arial" w:hAnsi="Arial"/>
          <w:b/>
          <w:sz w:val="24"/>
        </w:rPr>
        <w:tab/>
      </w:r>
      <w:r>
        <w:rPr>
          <w:rFonts w:ascii="Arial" w:hAnsi="Arial"/>
          <w:b/>
          <w:spacing w:val="-54"/>
          <w:sz w:val="24"/>
        </w:rPr>
        <w:t xml:space="preserve"> </w:t>
      </w:r>
      <w:r>
        <w:rPr>
          <w:rFonts w:ascii="Arial" w:hAnsi="Arial"/>
          <w:b/>
          <w:sz w:val="24"/>
        </w:rPr>
        <w:t>корректировке,</w:t>
      </w:r>
      <w:r>
        <w:rPr>
          <w:rFonts w:ascii="Arial" w:hAnsi="Arial"/>
          <w:b/>
          <w:sz w:val="24"/>
        </w:rPr>
        <w:tab/>
      </w:r>
      <w:r>
        <w:rPr>
          <w:rFonts w:ascii="Arial" w:hAnsi="Arial"/>
          <w:b/>
          <w:spacing w:val="-2"/>
          <w:sz w:val="24"/>
        </w:rPr>
        <w:t>утвержденной</w:t>
      </w:r>
      <w:r>
        <w:rPr>
          <w:rFonts w:ascii="Arial" w:hAnsi="Arial"/>
          <w:b/>
          <w:sz w:val="24"/>
        </w:rPr>
        <w:tab/>
      </w:r>
      <w:r>
        <w:rPr>
          <w:rFonts w:ascii="Arial" w:hAnsi="Arial"/>
          <w:b/>
          <w:spacing w:val="-2"/>
          <w:sz w:val="24"/>
        </w:rPr>
        <w:t>(разработке) региональной</w:t>
      </w:r>
      <w:r>
        <w:rPr>
          <w:rFonts w:ascii="Arial" w:hAnsi="Arial"/>
          <w:b/>
          <w:sz w:val="24"/>
        </w:rPr>
        <w:tab/>
      </w:r>
      <w:r>
        <w:rPr>
          <w:rFonts w:ascii="Arial" w:hAnsi="Arial"/>
          <w:b/>
          <w:spacing w:val="-2"/>
          <w:sz w:val="24"/>
        </w:rPr>
        <w:t>(межрегиональной)</w:t>
      </w:r>
      <w:r>
        <w:rPr>
          <w:rFonts w:ascii="Arial" w:hAnsi="Arial"/>
          <w:b/>
          <w:sz w:val="24"/>
        </w:rPr>
        <w:tab/>
      </w:r>
      <w:r>
        <w:rPr>
          <w:rFonts w:ascii="Arial" w:hAnsi="Arial"/>
          <w:b/>
          <w:spacing w:val="-2"/>
          <w:sz w:val="24"/>
        </w:rPr>
        <w:t>программы</w:t>
      </w:r>
      <w:r>
        <w:rPr>
          <w:rFonts w:ascii="Arial" w:hAnsi="Arial"/>
          <w:b/>
          <w:sz w:val="24"/>
        </w:rPr>
        <w:tab/>
      </w:r>
      <w:r>
        <w:rPr>
          <w:rFonts w:ascii="Arial" w:hAnsi="Arial"/>
          <w:b/>
          <w:sz w:val="24"/>
        </w:rPr>
        <w:tab/>
      </w:r>
      <w:r>
        <w:rPr>
          <w:rFonts w:ascii="Arial" w:hAnsi="Arial"/>
          <w:b/>
          <w:spacing w:val="-2"/>
          <w:sz w:val="24"/>
        </w:rPr>
        <w:t>газификации</w:t>
      </w:r>
      <w:r>
        <w:rPr>
          <w:rFonts w:ascii="Arial" w:hAnsi="Arial"/>
          <w:b/>
          <w:sz w:val="24"/>
        </w:rPr>
        <w:tab/>
      </w:r>
      <w:r>
        <w:rPr>
          <w:rFonts w:ascii="Arial" w:hAnsi="Arial"/>
          <w:b/>
          <w:sz w:val="24"/>
        </w:rPr>
        <w:tab/>
      </w:r>
      <w:r>
        <w:rPr>
          <w:rFonts w:ascii="Arial" w:hAnsi="Arial"/>
          <w:b/>
          <w:spacing w:val="-2"/>
          <w:sz w:val="24"/>
        </w:rPr>
        <w:t>жилищно- коммунального</w:t>
      </w:r>
      <w:r>
        <w:rPr>
          <w:rFonts w:ascii="Arial" w:hAnsi="Arial"/>
          <w:b/>
          <w:sz w:val="24"/>
        </w:rPr>
        <w:tab/>
      </w:r>
      <w:r>
        <w:rPr>
          <w:rFonts w:ascii="Arial" w:hAnsi="Arial"/>
          <w:b/>
          <w:sz w:val="24"/>
        </w:rPr>
        <w:tab/>
      </w:r>
      <w:r>
        <w:rPr>
          <w:rFonts w:ascii="Arial" w:hAnsi="Arial"/>
          <w:b/>
          <w:spacing w:val="-2"/>
          <w:sz w:val="24"/>
        </w:rPr>
        <w:t>хозяйства,</w:t>
      </w:r>
      <w:r>
        <w:rPr>
          <w:rFonts w:ascii="Arial" w:hAnsi="Arial"/>
          <w:b/>
          <w:sz w:val="24"/>
        </w:rPr>
        <w:tab/>
      </w:r>
      <w:r>
        <w:rPr>
          <w:rFonts w:ascii="Arial" w:hAnsi="Arial"/>
          <w:b/>
          <w:spacing w:val="-2"/>
          <w:sz w:val="24"/>
        </w:rPr>
        <w:t>промышленных</w:t>
      </w:r>
      <w:r>
        <w:rPr>
          <w:rFonts w:ascii="Arial" w:hAnsi="Arial"/>
          <w:b/>
          <w:sz w:val="24"/>
        </w:rPr>
        <w:tab/>
      </w:r>
      <w:r>
        <w:rPr>
          <w:rFonts w:ascii="Arial" w:hAnsi="Arial"/>
          <w:b/>
          <w:spacing w:val="-46"/>
          <w:sz w:val="24"/>
        </w:rPr>
        <w:t xml:space="preserve"> </w:t>
      </w:r>
      <w:r>
        <w:rPr>
          <w:rFonts w:ascii="Arial" w:hAnsi="Arial"/>
          <w:b/>
          <w:sz w:val="24"/>
        </w:rPr>
        <w:t>и</w:t>
      </w:r>
      <w:r>
        <w:rPr>
          <w:rFonts w:ascii="Arial" w:hAnsi="Arial"/>
          <w:b/>
          <w:sz w:val="24"/>
        </w:rPr>
        <w:tab/>
      </w:r>
      <w:r>
        <w:rPr>
          <w:rFonts w:ascii="Arial" w:hAnsi="Arial"/>
          <w:b/>
          <w:spacing w:val="-4"/>
          <w:sz w:val="24"/>
        </w:rPr>
        <w:t>иных</w:t>
      </w:r>
      <w:r>
        <w:rPr>
          <w:rFonts w:ascii="Arial" w:hAnsi="Arial"/>
          <w:b/>
          <w:sz w:val="24"/>
        </w:rPr>
        <w:tab/>
      </w:r>
      <w:r>
        <w:rPr>
          <w:rFonts w:ascii="Arial" w:hAnsi="Arial"/>
          <w:b/>
          <w:spacing w:val="-2"/>
          <w:sz w:val="24"/>
        </w:rPr>
        <w:t>организаций</w:t>
      </w:r>
      <w:r>
        <w:rPr>
          <w:rFonts w:ascii="Arial" w:hAnsi="Arial"/>
          <w:b/>
          <w:sz w:val="24"/>
        </w:rPr>
        <w:tab/>
      </w:r>
      <w:r>
        <w:rPr>
          <w:rFonts w:ascii="Arial" w:hAnsi="Arial"/>
          <w:b/>
          <w:spacing w:val="-4"/>
          <w:sz w:val="24"/>
        </w:rPr>
        <w:t xml:space="preserve">для </w:t>
      </w:r>
      <w:r>
        <w:rPr>
          <w:rFonts w:ascii="Arial" w:hAnsi="Arial"/>
          <w:b/>
          <w:sz w:val="24"/>
        </w:rPr>
        <w:t>обеспечения</w:t>
      </w:r>
      <w:r>
        <w:rPr>
          <w:rFonts w:ascii="Arial" w:hAnsi="Arial"/>
          <w:b/>
          <w:spacing w:val="40"/>
          <w:sz w:val="24"/>
        </w:rPr>
        <w:t xml:space="preserve"> </w:t>
      </w:r>
      <w:r>
        <w:rPr>
          <w:rFonts w:ascii="Arial" w:hAnsi="Arial"/>
          <w:b/>
          <w:sz w:val="24"/>
        </w:rPr>
        <w:t>согласованности</w:t>
      </w:r>
      <w:r>
        <w:rPr>
          <w:rFonts w:ascii="Arial" w:hAnsi="Arial"/>
          <w:b/>
          <w:spacing w:val="40"/>
          <w:sz w:val="24"/>
        </w:rPr>
        <w:t xml:space="preserve"> </w:t>
      </w:r>
      <w:r>
        <w:rPr>
          <w:rFonts w:ascii="Arial" w:hAnsi="Arial"/>
          <w:b/>
          <w:sz w:val="24"/>
        </w:rPr>
        <w:t>такой</w:t>
      </w:r>
      <w:r>
        <w:rPr>
          <w:rFonts w:ascii="Arial" w:hAnsi="Arial"/>
          <w:b/>
          <w:spacing w:val="40"/>
          <w:sz w:val="24"/>
        </w:rPr>
        <w:t xml:space="preserve"> </w:t>
      </w:r>
      <w:r>
        <w:rPr>
          <w:rFonts w:ascii="Arial" w:hAnsi="Arial"/>
          <w:b/>
          <w:sz w:val="24"/>
        </w:rPr>
        <w:t>программы</w:t>
      </w:r>
      <w:r>
        <w:rPr>
          <w:rFonts w:ascii="Arial" w:hAnsi="Arial"/>
          <w:b/>
          <w:spacing w:val="40"/>
          <w:sz w:val="24"/>
        </w:rPr>
        <w:t xml:space="preserve"> </w:t>
      </w:r>
      <w:r>
        <w:rPr>
          <w:rFonts w:ascii="Arial" w:hAnsi="Arial"/>
          <w:b/>
          <w:sz w:val="24"/>
        </w:rPr>
        <w:t>с</w:t>
      </w:r>
      <w:r>
        <w:rPr>
          <w:rFonts w:ascii="Arial" w:hAnsi="Arial"/>
          <w:b/>
          <w:spacing w:val="40"/>
          <w:sz w:val="24"/>
        </w:rPr>
        <w:t xml:space="preserve"> </w:t>
      </w:r>
      <w:r>
        <w:rPr>
          <w:rFonts w:ascii="Arial" w:hAnsi="Arial"/>
          <w:b/>
          <w:sz w:val="24"/>
        </w:rPr>
        <w:t>указанными</w:t>
      </w:r>
      <w:r>
        <w:rPr>
          <w:rFonts w:ascii="Arial" w:hAnsi="Arial"/>
          <w:b/>
          <w:spacing w:val="40"/>
          <w:sz w:val="24"/>
        </w:rPr>
        <w:t xml:space="preserve"> </w:t>
      </w:r>
      <w:r>
        <w:rPr>
          <w:rFonts w:ascii="Arial" w:hAnsi="Arial"/>
          <w:b/>
          <w:sz w:val="24"/>
        </w:rPr>
        <w:t>в</w:t>
      </w:r>
      <w:r>
        <w:rPr>
          <w:rFonts w:ascii="Arial" w:hAnsi="Arial"/>
          <w:b/>
          <w:spacing w:val="40"/>
          <w:sz w:val="24"/>
        </w:rPr>
        <w:t xml:space="preserve"> </w:t>
      </w:r>
      <w:r>
        <w:rPr>
          <w:rFonts w:ascii="Arial" w:hAnsi="Arial"/>
          <w:b/>
          <w:sz w:val="24"/>
        </w:rPr>
        <w:t>схеме</w:t>
      </w:r>
      <w:r>
        <w:rPr>
          <w:rFonts w:ascii="Arial" w:hAnsi="Arial"/>
          <w:b/>
          <w:spacing w:val="40"/>
          <w:sz w:val="24"/>
        </w:rPr>
        <w:t xml:space="preserve"> </w:t>
      </w:r>
      <w:r>
        <w:rPr>
          <w:rFonts w:ascii="Arial" w:hAnsi="Arial"/>
          <w:b/>
          <w:sz w:val="24"/>
        </w:rPr>
        <w:t>теплоснабжения решениями о развитии источников тепловой энергии и систем теплоснабжения.</w:t>
      </w:r>
    </w:p>
    <w:p w14:paraId="6D4EEB7C" w14:textId="77777777" w:rsidR="00DF38C3" w:rsidRDefault="00D46CFF">
      <w:pPr>
        <w:pStyle w:val="a3"/>
        <w:spacing w:line="367" w:lineRule="auto"/>
        <w:ind w:left="426" w:right="440" w:firstLine="708"/>
      </w:pPr>
      <w:r>
        <w:rPr>
          <w:spacing w:val="-2"/>
        </w:rPr>
        <w:t>При</w:t>
      </w:r>
      <w:r>
        <w:rPr>
          <w:spacing w:val="-18"/>
        </w:rPr>
        <w:t xml:space="preserve"> </w:t>
      </w:r>
      <w:r>
        <w:rPr>
          <w:spacing w:val="-2"/>
        </w:rPr>
        <w:t>корректировке</w:t>
      </w:r>
      <w:r>
        <w:rPr>
          <w:spacing w:val="-15"/>
        </w:rPr>
        <w:t xml:space="preserve"> </w:t>
      </w:r>
      <w:r>
        <w:rPr>
          <w:spacing w:val="-2"/>
        </w:rPr>
        <w:t>программы</w:t>
      </w:r>
      <w:r>
        <w:rPr>
          <w:spacing w:val="-15"/>
        </w:rPr>
        <w:t xml:space="preserve"> </w:t>
      </w:r>
      <w:r>
        <w:rPr>
          <w:spacing w:val="-2"/>
        </w:rPr>
        <w:t>газификации</w:t>
      </w:r>
      <w:r>
        <w:rPr>
          <w:spacing w:val="-16"/>
        </w:rPr>
        <w:t xml:space="preserve"> </w:t>
      </w:r>
      <w:r>
        <w:rPr>
          <w:spacing w:val="-2"/>
        </w:rPr>
        <w:t xml:space="preserve">жилищно-коммунального </w:t>
      </w:r>
      <w:r>
        <w:t>хозяйства, промышленных и иных организаций на территории сельского</w:t>
      </w:r>
    </w:p>
    <w:p w14:paraId="07ACF5AD" w14:textId="77777777" w:rsidR="00DF38C3" w:rsidRDefault="00DF38C3">
      <w:pPr>
        <w:pStyle w:val="a3"/>
        <w:spacing w:line="367" w:lineRule="auto"/>
        <w:sectPr w:rsidR="00DF38C3">
          <w:pgSz w:w="11910" w:h="16850"/>
          <w:pgMar w:top="760" w:right="425" w:bottom="1260" w:left="1275" w:header="0" w:footer="1009" w:gutter="0"/>
          <w:cols w:space="720"/>
        </w:sectPr>
      </w:pPr>
    </w:p>
    <w:p w14:paraId="1159AA9E" w14:textId="77777777" w:rsidR="00DF38C3" w:rsidRDefault="00D46CFF">
      <w:pPr>
        <w:pStyle w:val="a3"/>
        <w:spacing w:before="82" w:line="364" w:lineRule="auto"/>
        <w:ind w:left="426"/>
      </w:pPr>
      <w:r>
        <w:lastRenderedPageBreak/>
        <w:t>поселения</w:t>
      </w:r>
      <w:r>
        <w:rPr>
          <w:spacing w:val="31"/>
        </w:rPr>
        <w:t xml:space="preserve"> </w:t>
      </w:r>
      <w:r>
        <w:t>Ягодное</w:t>
      </w:r>
      <w:r>
        <w:rPr>
          <w:spacing w:val="40"/>
        </w:rPr>
        <w:t xml:space="preserve"> </w:t>
      </w:r>
      <w:r>
        <w:t>предлагается</w:t>
      </w:r>
      <w:r>
        <w:rPr>
          <w:spacing w:val="33"/>
        </w:rPr>
        <w:t xml:space="preserve"> </w:t>
      </w:r>
      <w:r>
        <w:t>учесть</w:t>
      </w:r>
      <w:r>
        <w:rPr>
          <w:spacing w:val="35"/>
        </w:rPr>
        <w:t xml:space="preserve"> </w:t>
      </w:r>
      <w:r>
        <w:t>необходимость</w:t>
      </w:r>
      <w:r>
        <w:rPr>
          <w:spacing w:val="33"/>
        </w:rPr>
        <w:t xml:space="preserve"> </w:t>
      </w:r>
      <w:r>
        <w:t>строительства</w:t>
      </w:r>
      <w:r>
        <w:rPr>
          <w:spacing w:val="33"/>
        </w:rPr>
        <w:t xml:space="preserve"> </w:t>
      </w:r>
      <w:r>
        <w:t>новых котельных по приоритетному варианту развития системы теплоснабжения.</w:t>
      </w:r>
    </w:p>
    <w:p w14:paraId="37F32ECA" w14:textId="77777777" w:rsidR="00DF38C3" w:rsidRDefault="00D46CFF">
      <w:pPr>
        <w:spacing w:line="360" w:lineRule="auto"/>
        <w:ind w:left="426" w:right="423" w:firstLine="67"/>
        <w:jc w:val="both"/>
        <w:rPr>
          <w:rFonts w:ascii="Arial" w:hAnsi="Arial"/>
          <w:b/>
          <w:sz w:val="24"/>
        </w:rPr>
      </w:pPr>
      <w:r>
        <w:rPr>
          <w:rFonts w:ascii="Arial" w:hAnsi="Arial"/>
          <w:b/>
          <w:sz w:val="24"/>
        </w:rPr>
        <w:t>13.4. Описание решений (вырабатываемых с учетом положений утвержденной схемы и программы развития Единой энергетической системы России) о строительстве, реконструкции, техническом перевооружении, выводе из эксплуатации источников тепловой энергии и генерирующих объектов, включая входящее в их состав оборудование, функционирующих в режиме комбинированной выработки электрической и тепловой энергии, в части перспективных балансов тепловой мощности в схемах теплоснабжения.</w:t>
      </w:r>
    </w:p>
    <w:p w14:paraId="0756C87D" w14:textId="77777777" w:rsidR="00DF38C3" w:rsidRDefault="00D46CFF">
      <w:pPr>
        <w:pStyle w:val="a3"/>
        <w:spacing w:line="367" w:lineRule="auto"/>
        <w:ind w:left="426" w:right="418" w:firstLine="734"/>
        <w:jc w:val="both"/>
      </w:pPr>
      <w:r>
        <w:t>Размещение источников, функционирующих в режиме комбинированной выработки</w:t>
      </w:r>
      <w:r>
        <w:rPr>
          <w:spacing w:val="-6"/>
        </w:rPr>
        <w:t xml:space="preserve"> </w:t>
      </w:r>
      <w:r>
        <w:t>электрической</w:t>
      </w:r>
      <w:r>
        <w:rPr>
          <w:spacing w:val="-3"/>
        </w:rPr>
        <w:t xml:space="preserve"> </w:t>
      </w:r>
      <w:r>
        <w:t>и</w:t>
      </w:r>
      <w:r>
        <w:rPr>
          <w:spacing w:val="-6"/>
        </w:rPr>
        <w:t xml:space="preserve"> </w:t>
      </w:r>
      <w:r>
        <w:t>тепловой</w:t>
      </w:r>
      <w:r>
        <w:rPr>
          <w:spacing w:val="-6"/>
        </w:rPr>
        <w:t xml:space="preserve"> </w:t>
      </w:r>
      <w:r>
        <w:t>энергии,</w:t>
      </w:r>
      <w:r>
        <w:rPr>
          <w:spacing w:val="-3"/>
        </w:rPr>
        <w:t xml:space="preserve"> </w:t>
      </w:r>
      <w:r>
        <w:t>на</w:t>
      </w:r>
      <w:r>
        <w:rPr>
          <w:spacing w:val="-5"/>
        </w:rPr>
        <w:t xml:space="preserve"> </w:t>
      </w:r>
      <w:r>
        <w:t>территории</w:t>
      </w:r>
      <w:r>
        <w:rPr>
          <w:spacing w:val="-1"/>
        </w:rPr>
        <w:t xml:space="preserve"> </w:t>
      </w:r>
      <w:r>
        <w:t>сельского</w:t>
      </w:r>
      <w:r>
        <w:rPr>
          <w:spacing w:val="-2"/>
        </w:rPr>
        <w:t xml:space="preserve"> </w:t>
      </w:r>
      <w:r>
        <w:t>поселения Ягодное, не намечается.</w:t>
      </w:r>
    </w:p>
    <w:p w14:paraId="2756135E" w14:textId="77777777" w:rsidR="00DF38C3" w:rsidRDefault="00D46CFF">
      <w:pPr>
        <w:pStyle w:val="a4"/>
        <w:numPr>
          <w:ilvl w:val="1"/>
          <w:numId w:val="1"/>
        </w:numPr>
        <w:tabs>
          <w:tab w:val="left" w:pos="1384"/>
        </w:tabs>
        <w:spacing w:line="360" w:lineRule="auto"/>
        <w:ind w:right="419" w:firstLine="67"/>
        <w:jc w:val="both"/>
        <w:rPr>
          <w:rFonts w:ascii="Arial" w:hAnsi="Arial"/>
          <w:b/>
          <w:sz w:val="24"/>
        </w:rPr>
      </w:pPr>
      <w:r>
        <w:rPr>
          <w:rFonts w:ascii="Arial" w:hAnsi="Arial"/>
          <w:b/>
          <w:sz w:val="24"/>
        </w:rPr>
        <w:t>Предложения по строительству генерирующих объектов, функционирующих в режиме комбинированной выработки электрической и тепловой энергии, указанных в схеме теплоснабжения, для их учета при разработке схемы</w:t>
      </w:r>
      <w:r>
        <w:rPr>
          <w:rFonts w:ascii="Arial" w:hAnsi="Arial"/>
          <w:b/>
          <w:spacing w:val="-3"/>
          <w:sz w:val="24"/>
        </w:rPr>
        <w:t xml:space="preserve"> </w:t>
      </w:r>
      <w:r>
        <w:rPr>
          <w:rFonts w:ascii="Arial" w:hAnsi="Arial"/>
          <w:b/>
          <w:sz w:val="24"/>
        </w:rPr>
        <w:t>и</w:t>
      </w:r>
      <w:r>
        <w:rPr>
          <w:rFonts w:ascii="Arial" w:hAnsi="Arial"/>
          <w:b/>
          <w:spacing w:val="-3"/>
          <w:sz w:val="24"/>
        </w:rPr>
        <w:t xml:space="preserve"> </w:t>
      </w:r>
      <w:r>
        <w:rPr>
          <w:rFonts w:ascii="Arial" w:hAnsi="Arial"/>
          <w:b/>
          <w:sz w:val="24"/>
        </w:rPr>
        <w:t>программы</w:t>
      </w:r>
      <w:r>
        <w:rPr>
          <w:rFonts w:ascii="Arial" w:hAnsi="Arial"/>
          <w:b/>
          <w:spacing w:val="-2"/>
          <w:sz w:val="24"/>
        </w:rPr>
        <w:t xml:space="preserve"> </w:t>
      </w:r>
      <w:r>
        <w:rPr>
          <w:rFonts w:ascii="Arial" w:hAnsi="Arial"/>
          <w:b/>
          <w:sz w:val="24"/>
        </w:rPr>
        <w:t>перспективного</w:t>
      </w:r>
      <w:r>
        <w:rPr>
          <w:rFonts w:ascii="Arial" w:hAnsi="Arial"/>
          <w:b/>
          <w:spacing w:val="-1"/>
          <w:sz w:val="24"/>
        </w:rPr>
        <w:t xml:space="preserve"> </w:t>
      </w:r>
      <w:r>
        <w:rPr>
          <w:rFonts w:ascii="Arial" w:hAnsi="Arial"/>
          <w:b/>
          <w:sz w:val="24"/>
        </w:rPr>
        <w:t>развития</w:t>
      </w:r>
      <w:r>
        <w:rPr>
          <w:rFonts w:ascii="Arial" w:hAnsi="Arial"/>
          <w:b/>
          <w:spacing w:val="-3"/>
          <w:sz w:val="24"/>
        </w:rPr>
        <w:t xml:space="preserve"> </w:t>
      </w:r>
      <w:r>
        <w:rPr>
          <w:rFonts w:ascii="Arial" w:hAnsi="Arial"/>
          <w:b/>
          <w:sz w:val="24"/>
        </w:rPr>
        <w:t xml:space="preserve">электроэнергетики субъекта Российской Федерации, схемы и программы развития Единой энергетической системы России, содержащие в том числе описание участия указанных объектов в перспективных балансах тепловой мощности и </w:t>
      </w:r>
      <w:r>
        <w:rPr>
          <w:rFonts w:ascii="Arial" w:hAnsi="Arial"/>
          <w:b/>
          <w:spacing w:val="-2"/>
          <w:sz w:val="24"/>
        </w:rPr>
        <w:t>энергии.</w:t>
      </w:r>
    </w:p>
    <w:p w14:paraId="2C31BA37" w14:textId="77777777" w:rsidR="00DF38C3" w:rsidRDefault="00D46CFF">
      <w:pPr>
        <w:pStyle w:val="a3"/>
        <w:spacing w:line="364" w:lineRule="auto"/>
        <w:ind w:left="426" w:right="418" w:firstLine="734"/>
        <w:jc w:val="both"/>
      </w:pPr>
      <w:r>
        <w:t>Размещение источников, функционирующих в режиме комбинированной выработки</w:t>
      </w:r>
      <w:r>
        <w:rPr>
          <w:spacing w:val="-6"/>
        </w:rPr>
        <w:t xml:space="preserve"> </w:t>
      </w:r>
      <w:r>
        <w:t>электрической</w:t>
      </w:r>
      <w:r>
        <w:rPr>
          <w:spacing w:val="-3"/>
        </w:rPr>
        <w:t xml:space="preserve"> </w:t>
      </w:r>
      <w:r>
        <w:t>и</w:t>
      </w:r>
      <w:r>
        <w:rPr>
          <w:spacing w:val="-6"/>
        </w:rPr>
        <w:t xml:space="preserve"> </w:t>
      </w:r>
      <w:r>
        <w:t>тепловой</w:t>
      </w:r>
      <w:r>
        <w:rPr>
          <w:spacing w:val="-6"/>
        </w:rPr>
        <w:t xml:space="preserve"> </w:t>
      </w:r>
      <w:r>
        <w:t>энергии,</w:t>
      </w:r>
      <w:r>
        <w:rPr>
          <w:spacing w:val="-3"/>
        </w:rPr>
        <w:t xml:space="preserve"> </w:t>
      </w:r>
      <w:r>
        <w:t>на</w:t>
      </w:r>
      <w:r>
        <w:rPr>
          <w:spacing w:val="-5"/>
        </w:rPr>
        <w:t xml:space="preserve"> </w:t>
      </w:r>
      <w:r>
        <w:t>территории</w:t>
      </w:r>
      <w:r>
        <w:rPr>
          <w:spacing w:val="-1"/>
        </w:rPr>
        <w:t xml:space="preserve"> </w:t>
      </w:r>
      <w:r>
        <w:t>сельского</w:t>
      </w:r>
      <w:r>
        <w:rPr>
          <w:spacing w:val="-2"/>
        </w:rPr>
        <w:t xml:space="preserve"> </w:t>
      </w:r>
      <w:r>
        <w:t>поселения Ягодное, не намечается.</w:t>
      </w:r>
    </w:p>
    <w:p w14:paraId="0AC1AB3F" w14:textId="77777777" w:rsidR="00DF38C3" w:rsidRDefault="00D46CFF">
      <w:pPr>
        <w:pStyle w:val="a4"/>
        <w:numPr>
          <w:ilvl w:val="1"/>
          <w:numId w:val="1"/>
        </w:numPr>
        <w:tabs>
          <w:tab w:val="left" w:pos="1021"/>
        </w:tabs>
        <w:spacing w:line="360" w:lineRule="auto"/>
        <w:ind w:right="1072" w:firstLine="67"/>
        <w:jc w:val="left"/>
        <w:rPr>
          <w:rFonts w:ascii="Arial" w:hAnsi="Arial"/>
          <w:b/>
          <w:sz w:val="24"/>
        </w:rPr>
      </w:pPr>
      <w:r>
        <w:rPr>
          <w:rFonts w:ascii="Arial" w:hAnsi="Arial"/>
          <w:b/>
          <w:sz w:val="24"/>
        </w:rPr>
        <w:t>Описание решений (вырабатываемых с учетом положений утвержденной</w:t>
      </w:r>
      <w:r>
        <w:rPr>
          <w:rFonts w:ascii="Arial" w:hAnsi="Arial"/>
          <w:b/>
          <w:spacing w:val="-17"/>
          <w:sz w:val="24"/>
        </w:rPr>
        <w:t xml:space="preserve"> </w:t>
      </w:r>
      <w:r>
        <w:rPr>
          <w:rFonts w:ascii="Arial" w:hAnsi="Arial"/>
          <w:b/>
          <w:sz w:val="24"/>
        </w:rPr>
        <w:t>схемы</w:t>
      </w:r>
      <w:r>
        <w:rPr>
          <w:rFonts w:ascii="Arial" w:hAnsi="Arial"/>
          <w:b/>
          <w:spacing w:val="-15"/>
          <w:sz w:val="24"/>
        </w:rPr>
        <w:t xml:space="preserve"> </w:t>
      </w:r>
      <w:r>
        <w:rPr>
          <w:rFonts w:ascii="Arial" w:hAnsi="Arial"/>
          <w:b/>
          <w:sz w:val="24"/>
        </w:rPr>
        <w:t>водоснабжения</w:t>
      </w:r>
      <w:r>
        <w:rPr>
          <w:rFonts w:ascii="Arial" w:hAnsi="Arial"/>
          <w:b/>
          <w:spacing w:val="-15"/>
          <w:sz w:val="24"/>
        </w:rPr>
        <w:t xml:space="preserve"> </w:t>
      </w:r>
      <w:r>
        <w:rPr>
          <w:rFonts w:ascii="Arial" w:hAnsi="Arial"/>
          <w:b/>
          <w:sz w:val="24"/>
        </w:rPr>
        <w:t>поселения,</w:t>
      </w:r>
      <w:r>
        <w:rPr>
          <w:rFonts w:ascii="Arial" w:hAnsi="Arial"/>
          <w:b/>
          <w:spacing w:val="-17"/>
          <w:sz w:val="24"/>
        </w:rPr>
        <w:t xml:space="preserve"> </w:t>
      </w:r>
      <w:r>
        <w:rPr>
          <w:rFonts w:ascii="Arial" w:hAnsi="Arial"/>
          <w:b/>
          <w:sz w:val="24"/>
        </w:rPr>
        <w:t>городского</w:t>
      </w:r>
      <w:r>
        <w:rPr>
          <w:rFonts w:ascii="Arial" w:hAnsi="Arial"/>
          <w:b/>
          <w:spacing w:val="-17"/>
          <w:sz w:val="24"/>
        </w:rPr>
        <w:t xml:space="preserve"> </w:t>
      </w:r>
      <w:r>
        <w:rPr>
          <w:rFonts w:ascii="Arial" w:hAnsi="Arial"/>
          <w:b/>
          <w:sz w:val="24"/>
        </w:rPr>
        <w:t>поселения, города федерального значения) о развитии соответствующей системы водоснабжения в части, относящейся к системам теплоснабжения.</w:t>
      </w:r>
    </w:p>
    <w:p w14:paraId="42D34C81" w14:textId="77777777" w:rsidR="00DF38C3" w:rsidRDefault="00D46CFF">
      <w:pPr>
        <w:pStyle w:val="a3"/>
        <w:ind w:left="1161"/>
      </w:pPr>
      <w:r>
        <w:rPr>
          <w:spacing w:val="-2"/>
        </w:rPr>
        <w:t>Указанные</w:t>
      </w:r>
      <w:r>
        <w:rPr>
          <w:spacing w:val="-9"/>
        </w:rPr>
        <w:t xml:space="preserve"> </w:t>
      </w:r>
      <w:r>
        <w:rPr>
          <w:spacing w:val="-2"/>
        </w:rPr>
        <w:t>решения</w:t>
      </w:r>
      <w:r>
        <w:rPr>
          <w:spacing w:val="-7"/>
        </w:rPr>
        <w:t xml:space="preserve"> </w:t>
      </w:r>
      <w:r>
        <w:rPr>
          <w:spacing w:val="-2"/>
        </w:rPr>
        <w:t>не предусмотрены.</w:t>
      </w:r>
    </w:p>
    <w:p w14:paraId="3F2AC8AE" w14:textId="77777777" w:rsidR="00DF38C3" w:rsidRDefault="00D46CFF">
      <w:pPr>
        <w:pStyle w:val="a4"/>
        <w:numPr>
          <w:ilvl w:val="1"/>
          <w:numId w:val="1"/>
        </w:numPr>
        <w:tabs>
          <w:tab w:val="left" w:pos="954"/>
        </w:tabs>
        <w:spacing w:before="134"/>
        <w:ind w:left="954" w:hanging="528"/>
        <w:jc w:val="both"/>
        <w:rPr>
          <w:rFonts w:ascii="Arial" w:hAnsi="Arial"/>
          <w:b/>
          <w:sz w:val="24"/>
        </w:rPr>
      </w:pPr>
      <w:r>
        <w:rPr>
          <w:rFonts w:ascii="Arial" w:hAnsi="Arial"/>
          <w:b/>
          <w:sz w:val="24"/>
        </w:rPr>
        <w:t>Предложения</w:t>
      </w:r>
      <w:r>
        <w:rPr>
          <w:rFonts w:ascii="Arial" w:hAnsi="Arial"/>
          <w:b/>
          <w:spacing w:val="-16"/>
          <w:sz w:val="24"/>
        </w:rPr>
        <w:t xml:space="preserve"> </w:t>
      </w:r>
      <w:r>
        <w:rPr>
          <w:rFonts w:ascii="Arial" w:hAnsi="Arial"/>
          <w:b/>
          <w:sz w:val="24"/>
        </w:rPr>
        <w:t>по</w:t>
      </w:r>
      <w:r>
        <w:rPr>
          <w:rFonts w:ascii="Arial" w:hAnsi="Arial"/>
          <w:b/>
          <w:spacing w:val="-11"/>
          <w:sz w:val="24"/>
        </w:rPr>
        <w:t xml:space="preserve"> </w:t>
      </w:r>
      <w:r>
        <w:rPr>
          <w:rFonts w:ascii="Arial" w:hAnsi="Arial"/>
          <w:b/>
          <w:sz w:val="24"/>
        </w:rPr>
        <w:t>корректировке,</w:t>
      </w:r>
      <w:r>
        <w:rPr>
          <w:rFonts w:ascii="Arial" w:hAnsi="Arial"/>
          <w:b/>
          <w:spacing w:val="-10"/>
          <w:sz w:val="24"/>
        </w:rPr>
        <w:t xml:space="preserve"> </w:t>
      </w:r>
      <w:r>
        <w:rPr>
          <w:rFonts w:ascii="Arial" w:hAnsi="Arial"/>
          <w:b/>
          <w:sz w:val="24"/>
        </w:rPr>
        <w:t>утвержденной</w:t>
      </w:r>
      <w:r>
        <w:rPr>
          <w:rFonts w:ascii="Arial" w:hAnsi="Arial"/>
          <w:b/>
          <w:spacing w:val="-13"/>
          <w:sz w:val="24"/>
        </w:rPr>
        <w:t xml:space="preserve"> </w:t>
      </w:r>
      <w:r>
        <w:rPr>
          <w:rFonts w:ascii="Arial" w:hAnsi="Arial"/>
          <w:b/>
          <w:spacing w:val="-2"/>
          <w:sz w:val="24"/>
        </w:rPr>
        <w:t>(разработке)</w:t>
      </w:r>
    </w:p>
    <w:p w14:paraId="6761908D" w14:textId="77777777" w:rsidR="00DF38C3" w:rsidRDefault="00D46CFF">
      <w:pPr>
        <w:spacing w:before="139" w:line="360" w:lineRule="auto"/>
        <w:ind w:left="426" w:right="425"/>
        <w:jc w:val="both"/>
        <w:rPr>
          <w:rFonts w:ascii="Arial" w:hAnsi="Arial"/>
          <w:b/>
          <w:sz w:val="24"/>
        </w:rPr>
      </w:pPr>
      <w:r>
        <w:rPr>
          <w:rFonts w:ascii="Arial" w:hAnsi="Arial"/>
          <w:b/>
          <w:sz w:val="24"/>
        </w:rPr>
        <w:t>схемы водоснабжения поселения, городского поселения, города федерального значения для обеспечения согласованности такой схемы и указанных в схеме теплоснабжения решений о развитии источников тепловой энергии и систем теплоснабжения.</w:t>
      </w:r>
    </w:p>
    <w:p w14:paraId="24F36D28" w14:textId="77777777" w:rsidR="00DF38C3" w:rsidRDefault="00D46CFF">
      <w:pPr>
        <w:pStyle w:val="a3"/>
        <w:spacing w:before="4"/>
        <w:ind w:left="1161"/>
      </w:pPr>
      <w:r>
        <w:rPr>
          <w:spacing w:val="-2"/>
        </w:rPr>
        <w:t>Указанные</w:t>
      </w:r>
      <w:r>
        <w:rPr>
          <w:spacing w:val="-15"/>
        </w:rPr>
        <w:t xml:space="preserve"> </w:t>
      </w:r>
      <w:r>
        <w:rPr>
          <w:spacing w:val="-2"/>
        </w:rPr>
        <w:t>предложения</w:t>
      </w:r>
      <w:r>
        <w:rPr>
          <w:spacing w:val="-9"/>
        </w:rPr>
        <w:t xml:space="preserve"> </w:t>
      </w:r>
      <w:r>
        <w:rPr>
          <w:spacing w:val="-2"/>
        </w:rPr>
        <w:t>не</w:t>
      </w:r>
      <w:r>
        <w:rPr>
          <w:spacing w:val="-6"/>
        </w:rPr>
        <w:t xml:space="preserve"> </w:t>
      </w:r>
      <w:r>
        <w:rPr>
          <w:spacing w:val="-2"/>
        </w:rPr>
        <w:t>предусмотрены.</w:t>
      </w:r>
    </w:p>
    <w:p w14:paraId="29AF5BA5" w14:textId="77777777" w:rsidR="00DF38C3" w:rsidRDefault="00DF38C3">
      <w:pPr>
        <w:pStyle w:val="a3"/>
        <w:sectPr w:rsidR="00DF38C3">
          <w:pgSz w:w="11910" w:h="16850"/>
          <w:pgMar w:top="760" w:right="425" w:bottom="1260" w:left="1275" w:header="0" w:footer="1009" w:gutter="0"/>
          <w:cols w:space="720"/>
        </w:sectPr>
      </w:pPr>
    </w:p>
    <w:p w14:paraId="475B80B0" w14:textId="77777777" w:rsidR="00DF38C3" w:rsidRDefault="00D46CFF">
      <w:pPr>
        <w:pStyle w:val="1"/>
        <w:spacing w:before="78"/>
        <w:ind w:left="1163" w:hanging="29"/>
        <w:jc w:val="left"/>
      </w:pPr>
      <w:bookmarkStart w:id="14" w:name="_TOC_250000"/>
      <w:r>
        <w:lastRenderedPageBreak/>
        <w:t>Раздел</w:t>
      </w:r>
      <w:r>
        <w:rPr>
          <w:spacing w:val="-15"/>
        </w:rPr>
        <w:t xml:space="preserve"> </w:t>
      </w:r>
      <w:r>
        <w:t>14.</w:t>
      </w:r>
      <w:r>
        <w:rPr>
          <w:spacing w:val="-11"/>
        </w:rPr>
        <w:t xml:space="preserve"> </w:t>
      </w:r>
      <w:r>
        <w:t>Индикаторы,</w:t>
      </w:r>
      <w:r>
        <w:rPr>
          <w:spacing w:val="-7"/>
        </w:rPr>
        <w:t xml:space="preserve"> </w:t>
      </w:r>
      <w:r>
        <w:t>развития</w:t>
      </w:r>
      <w:r>
        <w:rPr>
          <w:spacing w:val="-11"/>
        </w:rPr>
        <w:t xml:space="preserve"> </w:t>
      </w:r>
      <w:r>
        <w:t>систем</w:t>
      </w:r>
      <w:r>
        <w:rPr>
          <w:spacing w:val="-7"/>
        </w:rPr>
        <w:t xml:space="preserve"> </w:t>
      </w:r>
      <w:r>
        <w:t>теплоснабжения</w:t>
      </w:r>
      <w:r>
        <w:rPr>
          <w:spacing w:val="-7"/>
        </w:rPr>
        <w:t xml:space="preserve"> </w:t>
      </w:r>
      <w:proofErr w:type="spellStart"/>
      <w:r>
        <w:t>с.п</w:t>
      </w:r>
      <w:proofErr w:type="spellEnd"/>
      <w:r>
        <w:t>.</w:t>
      </w:r>
      <w:bookmarkEnd w:id="14"/>
      <w:r>
        <w:rPr>
          <w:spacing w:val="-2"/>
        </w:rPr>
        <w:t xml:space="preserve"> Ягодное.</w:t>
      </w:r>
    </w:p>
    <w:p w14:paraId="1C64BF2D" w14:textId="77777777" w:rsidR="00DF38C3" w:rsidRDefault="00D46CFF">
      <w:pPr>
        <w:pStyle w:val="a3"/>
        <w:spacing w:before="141" w:line="367" w:lineRule="auto"/>
        <w:ind w:left="426" w:firstLine="736"/>
      </w:pPr>
      <w:r>
        <w:t>Индикаторы</w:t>
      </w:r>
      <w:r>
        <w:rPr>
          <w:spacing w:val="-6"/>
        </w:rPr>
        <w:t xml:space="preserve"> </w:t>
      </w:r>
      <w:r>
        <w:t>развития</w:t>
      </w:r>
      <w:r>
        <w:rPr>
          <w:spacing w:val="-7"/>
        </w:rPr>
        <w:t xml:space="preserve"> </w:t>
      </w:r>
      <w:r>
        <w:t>систем</w:t>
      </w:r>
      <w:r>
        <w:rPr>
          <w:spacing w:val="-5"/>
        </w:rPr>
        <w:t xml:space="preserve"> </w:t>
      </w:r>
      <w:r>
        <w:t>теплоснабжения</w:t>
      </w:r>
      <w:r>
        <w:rPr>
          <w:spacing w:val="-7"/>
        </w:rPr>
        <w:t xml:space="preserve"> </w:t>
      </w:r>
      <w:proofErr w:type="spellStart"/>
      <w:r>
        <w:t>с.п</w:t>
      </w:r>
      <w:proofErr w:type="spellEnd"/>
      <w:r>
        <w:t>.</w:t>
      </w:r>
      <w:r>
        <w:rPr>
          <w:spacing w:val="-6"/>
        </w:rPr>
        <w:t xml:space="preserve"> </w:t>
      </w:r>
      <w:r>
        <w:t>Ягодное</w:t>
      </w:r>
      <w:r>
        <w:rPr>
          <w:spacing w:val="-6"/>
        </w:rPr>
        <w:t xml:space="preserve"> </w:t>
      </w:r>
      <w:r>
        <w:t>представлены</w:t>
      </w:r>
      <w:r>
        <w:rPr>
          <w:spacing w:val="-6"/>
        </w:rPr>
        <w:t xml:space="preserve"> </w:t>
      </w:r>
      <w:r>
        <w:t>в таблице 26.</w:t>
      </w:r>
    </w:p>
    <w:p w14:paraId="6006CFA7" w14:textId="77777777" w:rsidR="00DF38C3" w:rsidRDefault="00D46CFF">
      <w:pPr>
        <w:pStyle w:val="a3"/>
        <w:spacing w:line="266" w:lineRule="exact"/>
        <w:ind w:left="493"/>
      </w:pPr>
      <w:r>
        <w:t>Таблица</w:t>
      </w:r>
      <w:r>
        <w:rPr>
          <w:spacing w:val="-15"/>
        </w:rPr>
        <w:t xml:space="preserve"> </w:t>
      </w:r>
      <w:r>
        <w:t>26</w:t>
      </w:r>
      <w:r>
        <w:rPr>
          <w:spacing w:val="-14"/>
        </w:rPr>
        <w:t xml:space="preserve"> </w:t>
      </w:r>
      <w:r>
        <w:t>-</w:t>
      </w:r>
      <w:r>
        <w:rPr>
          <w:spacing w:val="-14"/>
        </w:rPr>
        <w:t xml:space="preserve"> </w:t>
      </w:r>
      <w:r>
        <w:t>Индикаторы</w:t>
      </w:r>
      <w:r>
        <w:rPr>
          <w:spacing w:val="-15"/>
        </w:rPr>
        <w:t xml:space="preserve"> </w:t>
      </w:r>
      <w:r>
        <w:t>развития</w:t>
      </w:r>
      <w:r>
        <w:rPr>
          <w:spacing w:val="-15"/>
        </w:rPr>
        <w:t xml:space="preserve"> </w:t>
      </w:r>
      <w:r>
        <w:t>систем</w:t>
      </w:r>
      <w:r>
        <w:rPr>
          <w:spacing w:val="-14"/>
        </w:rPr>
        <w:t xml:space="preserve"> </w:t>
      </w:r>
      <w:r>
        <w:t>теплоснабжения</w:t>
      </w:r>
      <w:r>
        <w:rPr>
          <w:spacing w:val="-12"/>
        </w:rPr>
        <w:t xml:space="preserve"> </w:t>
      </w:r>
      <w:proofErr w:type="spellStart"/>
      <w:r>
        <w:t>с.п</w:t>
      </w:r>
      <w:proofErr w:type="spellEnd"/>
      <w:r>
        <w:t>.</w:t>
      </w:r>
      <w:r>
        <w:rPr>
          <w:spacing w:val="-15"/>
        </w:rPr>
        <w:t xml:space="preserve"> </w:t>
      </w:r>
      <w:r>
        <w:rPr>
          <w:spacing w:val="-2"/>
        </w:rPr>
        <w:t>Ягодное</w:t>
      </w:r>
    </w:p>
    <w:p w14:paraId="00591D40" w14:textId="77777777" w:rsidR="00DF38C3" w:rsidRDefault="00DF38C3">
      <w:pPr>
        <w:pStyle w:val="a3"/>
        <w:spacing w:before="8" w:after="1"/>
        <w:rPr>
          <w:sz w:val="12"/>
        </w:rPr>
      </w:pPr>
    </w:p>
    <w:tbl>
      <w:tblPr>
        <w:tblStyle w:val="TableNormal"/>
        <w:tblW w:w="0" w:type="auto"/>
        <w:tblInd w:w="39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494"/>
        <w:gridCol w:w="3742"/>
        <w:gridCol w:w="919"/>
        <w:gridCol w:w="2267"/>
        <w:gridCol w:w="2037"/>
      </w:tblGrid>
      <w:tr w:rsidR="00DF38C3" w14:paraId="51557F6D" w14:textId="77777777">
        <w:trPr>
          <w:trHeight w:val="460"/>
        </w:trPr>
        <w:tc>
          <w:tcPr>
            <w:tcW w:w="494" w:type="dxa"/>
            <w:tcBorders>
              <w:bottom w:val="single" w:sz="4" w:space="0" w:color="000000"/>
            </w:tcBorders>
          </w:tcPr>
          <w:p w14:paraId="75C3E315" w14:textId="77777777" w:rsidR="00DF38C3" w:rsidRDefault="00D46CFF">
            <w:pPr>
              <w:pStyle w:val="TableParagraph"/>
              <w:spacing w:line="226" w:lineRule="exact"/>
              <w:ind w:left="145"/>
              <w:jc w:val="left"/>
              <w:rPr>
                <w:sz w:val="20"/>
              </w:rPr>
            </w:pPr>
            <w:r>
              <w:rPr>
                <w:spacing w:val="-10"/>
                <w:sz w:val="20"/>
              </w:rPr>
              <w:t>№</w:t>
            </w:r>
          </w:p>
          <w:p w14:paraId="76EB9DBB" w14:textId="77777777" w:rsidR="00DF38C3" w:rsidRDefault="00D46CFF">
            <w:pPr>
              <w:pStyle w:val="TableParagraph"/>
              <w:spacing w:before="4" w:line="210" w:lineRule="exact"/>
              <w:ind w:left="119"/>
              <w:jc w:val="left"/>
              <w:rPr>
                <w:sz w:val="20"/>
              </w:rPr>
            </w:pPr>
            <w:r>
              <w:rPr>
                <w:spacing w:val="-5"/>
                <w:sz w:val="20"/>
              </w:rPr>
              <w:t>п/п</w:t>
            </w:r>
          </w:p>
        </w:tc>
        <w:tc>
          <w:tcPr>
            <w:tcW w:w="3742" w:type="dxa"/>
            <w:tcBorders>
              <w:bottom w:val="single" w:sz="4" w:space="0" w:color="000000"/>
            </w:tcBorders>
          </w:tcPr>
          <w:p w14:paraId="480EF5F6" w14:textId="77777777" w:rsidR="00DF38C3" w:rsidRDefault="00D46CFF">
            <w:pPr>
              <w:pStyle w:val="TableParagraph"/>
              <w:spacing w:before="115"/>
              <w:ind w:left="121" w:right="81"/>
              <w:rPr>
                <w:sz w:val="20"/>
              </w:rPr>
            </w:pPr>
            <w:r>
              <w:rPr>
                <w:spacing w:val="-2"/>
                <w:sz w:val="20"/>
              </w:rPr>
              <w:t>Индикатор</w:t>
            </w:r>
          </w:p>
        </w:tc>
        <w:tc>
          <w:tcPr>
            <w:tcW w:w="919" w:type="dxa"/>
            <w:tcBorders>
              <w:bottom w:val="single" w:sz="4" w:space="0" w:color="000000"/>
              <w:right w:val="single" w:sz="4" w:space="0" w:color="000000"/>
            </w:tcBorders>
          </w:tcPr>
          <w:p w14:paraId="00FEAEEB" w14:textId="77777777" w:rsidR="00DF38C3" w:rsidRDefault="00D46CFF">
            <w:pPr>
              <w:pStyle w:val="TableParagraph"/>
              <w:spacing w:before="115"/>
              <w:ind w:left="47" w:right="15"/>
              <w:rPr>
                <w:sz w:val="20"/>
              </w:rPr>
            </w:pPr>
            <w:proofErr w:type="spellStart"/>
            <w:r>
              <w:rPr>
                <w:spacing w:val="-2"/>
                <w:sz w:val="20"/>
              </w:rPr>
              <w:t>Ед.изм</w:t>
            </w:r>
            <w:proofErr w:type="spellEnd"/>
            <w:r>
              <w:rPr>
                <w:spacing w:val="-2"/>
                <w:sz w:val="20"/>
              </w:rPr>
              <w:t>.</w:t>
            </w:r>
          </w:p>
        </w:tc>
        <w:tc>
          <w:tcPr>
            <w:tcW w:w="2267" w:type="dxa"/>
            <w:tcBorders>
              <w:left w:val="single" w:sz="4" w:space="0" w:color="000000"/>
              <w:bottom w:val="single" w:sz="4" w:space="0" w:color="000000"/>
              <w:right w:val="single" w:sz="4" w:space="0" w:color="000000"/>
            </w:tcBorders>
          </w:tcPr>
          <w:p w14:paraId="45892AF6" w14:textId="77777777" w:rsidR="00DF38C3" w:rsidRDefault="00D46CFF">
            <w:pPr>
              <w:pStyle w:val="TableParagraph"/>
              <w:spacing w:before="115"/>
              <w:ind w:left="55" w:right="17"/>
              <w:rPr>
                <w:sz w:val="20"/>
              </w:rPr>
            </w:pPr>
            <w:r>
              <w:rPr>
                <w:spacing w:val="-2"/>
                <w:sz w:val="20"/>
              </w:rPr>
              <w:t>Базовое</w:t>
            </w:r>
            <w:r>
              <w:rPr>
                <w:spacing w:val="-11"/>
                <w:sz w:val="20"/>
              </w:rPr>
              <w:t xml:space="preserve"> </w:t>
            </w:r>
            <w:r>
              <w:rPr>
                <w:spacing w:val="-2"/>
                <w:sz w:val="20"/>
              </w:rPr>
              <w:t>значение</w:t>
            </w:r>
          </w:p>
        </w:tc>
        <w:tc>
          <w:tcPr>
            <w:tcW w:w="2037" w:type="dxa"/>
            <w:tcBorders>
              <w:left w:val="single" w:sz="4" w:space="0" w:color="000000"/>
              <w:bottom w:val="single" w:sz="4" w:space="0" w:color="000000"/>
              <w:right w:val="single" w:sz="4" w:space="0" w:color="000000"/>
            </w:tcBorders>
          </w:tcPr>
          <w:p w14:paraId="3A42050C" w14:textId="77777777" w:rsidR="00DF38C3" w:rsidRDefault="00D46CFF">
            <w:pPr>
              <w:pStyle w:val="TableParagraph"/>
              <w:spacing w:line="226" w:lineRule="exact"/>
              <w:ind w:left="57" w:right="17"/>
              <w:rPr>
                <w:sz w:val="20"/>
              </w:rPr>
            </w:pPr>
            <w:r>
              <w:rPr>
                <w:spacing w:val="-2"/>
                <w:sz w:val="20"/>
              </w:rPr>
              <w:t>Перспективное</w:t>
            </w:r>
          </w:p>
          <w:p w14:paraId="11C86EF6" w14:textId="77777777" w:rsidR="00DF38C3" w:rsidRDefault="00D46CFF">
            <w:pPr>
              <w:pStyle w:val="TableParagraph"/>
              <w:spacing w:before="4" w:line="210" w:lineRule="exact"/>
              <w:ind w:left="57" w:right="36"/>
              <w:rPr>
                <w:sz w:val="20"/>
              </w:rPr>
            </w:pPr>
            <w:r>
              <w:rPr>
                <w:spacing w:val="-2"/>
                <w:sz w:val="20"/>
              </w:rPr>
              <w:t>значение</w:t>
            </w:r>
            <w:r>
              <w:rPr>
                <w:spacing w:val="-10"/>
                <w:sz w:val="20"/>
              </w:rPr>
              <w:t xml:space="preserve"> </w:t>
            </w:r>
            <w:r>
              <w:rPr>
                <w:spacing w:val="-2"/>
                <w:sz w:val="20"/>
              </w:rPr>
              <w:t>до</w:t>
            </w:r>
            <w:r>
              <w:rPr>
                <w:spacing w:val="-7"/>
                <w:sz w:val="20"/>
              </w:rPr>
              <w:t xml:space="preserve"> </w:t>
            </w:r>
            <w:r>
              <w:rPr>
                <w:spacing w:val="-2"/>
                <w:sz w:val="20"/>
              </w:rPr>
              <w:t>2033г.</w:t>
            </w:r>
          </w:p>
        </w:tc>
      </w:tr>
      <w:tr w:rsidR="00DF38C3" w14:paraId="3DB3D63A" w14:textId="77777777">
        <w:trPr>
          <w:trHeight w:val="1128"/>
        </w:trPr>
        <w:tc>
          <w:tcPr>
            <w:tcW w:w="494" w:type="dxa"/>
            <w:tcBorders>
              <w:top w:val="single" w:sz="4" w:space="0" w:color="000000"/>
            </w:tcBorders>
          </w:tcPr>
          <w:p w14:paraId="58064AF1" w14:textId="77777777" w:rsidR="00DF38C3" w:rsidRDefault="00DF38C3">
            <w:pPr>
              <w:pStyle w:val="TableParagraph"/>
              <w:spacing w:before="219"/>
              <w:jc w:val="left"/>
              <w:rPr>
                <w:sz w:val="20"/>
              </w:rPr>
            </w:pPr>
          </w:p>
          <w:p w14:paraId="0475F14C" w14:textId="77777777" w:rsidR="00DF38C3" w:rsidRDefault="00D46CFF">
            <w:pPr>
              <w:pStyle w:val="TableParagraph"/>
              <w:spacing w:before="1"/>
              <w:ind w:left="47"/>
              <w:rPr>
                <w:sz w:val="20"/>
              </w:rPr>
            </w:pPr>
            <w:r>
              <w:rPr>
                <w:spacing w:val="-10"/>
                <w:sz w:val="20"/>
              </w:rPr>
              <w:t>1</w:t>
            </w:r>
          </w:p>
        </w:tc>
        <w:tc>
          <w:tcPr>
            <w:tcW w:w="3742" w:type="dxa"/>
            <w:tcBorders>
              <w:top w:val="single" w:sz="4" w:space="0" w:color="000000"/>
            </w:tcBorders>
          </w:tcPr>
          <w:p w14:paraId="3BB699BF" w14:textId="77777777" w:rsidR="00DF38C3" w:rsidRDefault="00D46CFF">
            <w:pPr>
              <w:pStyle w:val="TableParagraph"/>
              <w:spacing w:before="100" w:line="244" w:lineRule="auto"/>
              <w:ind w:left="116" w:right="42"/>
              <w:jc w:val="left"/>
              <w:rPr>
                <w:sz w:val="20"/>
              </w:rPr>
            </w:pPr>
            <w:r>
              <w:rPr>
                <w:sz w:val="20"/>
              </w:rPr>
              <w:t xml:space="preserve">Количество прекращений подачи </w:t>
            </w:r>
            <w:r>
              <w:rPr>
                <w:spacing w:val="-2"/>
                <w:sz w:val="20"/>
              </w:rPr>
              <w:t>тепловой</w:t>
            </w:r>
            <w:r>
              <w:rPr>
                <w:spacing w:val="-5"/>
                <w:sz w:val="20"/>
              </w:rPr>
              <w:t xml:space="preserve"> </w:t>
            </w:r>
            <w:r>
              <w:rPr>
                <w:spacing w:val="-2"/>
                <w:sz w:val="20"/>
              </w:rPr>
              <w:t>энергии,</w:t>
            </w:r>
            <w:r>
              <w:rPr>
                <w:spacing w:val="-5"/>
                <w:sz w:val="20"/>
              </w:rPr>
              <w:t xml:space="preserve"> </w:t>
            </w:r>
            <w:r>
              <w:rPr>
                <w:spacing w:val="-2"/>
                <w:sz w:val="20"/>
              </w:rPr>
              <w:t xml:space="preserve">теплоносителя в </w:t>
            </w:r>
            <w:r>
              <w:rPr>
                <w:sz w:val="20"/>
              </w:rPr>
              <w:t>результате технологических нарушений на тепловых сетях</w:t>
            </w:r>
          </w:p>
        </w:tc>
        <w:tc>
          <w:tcPr>
            <w:tcW w:w="919" w:type="dxa"/>
            <w:tcBorders>
              <w:top w:val="single" w:sz="4" w:space="0" w:color="000000"/>
              <w:right w:val="single" w:sz="4" w:space="0" w:color="000000"/>
            </w:tcBorders>
          </w:tcPr>
          <w:p w14:paraId="67350382" w14:textId="77777777" w:rsidR="00DF38C3" w:rsidRDefault="00DF38C3">
            <w:pPr>
              <w:pStyle w:val="TableParagraph"/>
              <w:spacing w:before="219"/>
              <w:jc w:val="left"/>
              <w:rPr>
                <w:sz w:val="20"/>
              </w:rPr>
            </w:pPr>
          </w:p>
          <w:p w14:paraId="77D48B3C" w14:textId="77777777" w:rsidR="00DF38C3" w:rsidRDefault="00D46CFF">
            <w:pPr>
              <w:pStyle w:val="TableParagraph"/>
              <w:spacing w:before="1"/>
              <w:ind w:left="47" w:right="15"/>
              <w:rPr>
                <w:sz w:val="20"/>
              </w:rPr>
            </w:pPr>
            <w:r>
              <w:rPr>
                <w:spacing w:val="-5"/>
                <w:sz w:val="20"/>
              </w:rPr>
              <w:t>Ед.</w:t>
            </w:r>
          </w:p>
        </w:tc>
        <w:tc>
          <w:tcPr>
            <w:tcW w:w="2267" w:type="dxa"/>
            <w:tcBorders>
              <w:top w:val="single" w:sz="4" w:space="0" w:color="000000"/>
              <w:left w:val="single" w:sz="4" w:space="0" w:color="000000"/>
              <w:right w:val="single" w:sz="4" w:space="0" w:color="000000"/>
            </w:tcBorders>
          </w:tcPr>
          <w:p w14:paraId="2FEE640D" w14:textId="77777777" w:rsidR="00DF38C3" w:rsidRDefault="00DF38C3">
            <w:pPr>
              <w:pStyle w:val="TableParagraph"/>
              <w:spacing w:before="219"/>
              <w:jc w:val="left"/>
              <w:rPr>
                <w:sz w:val="20"/>
              </w:rPr>
            </w:pPr>
          </w:p>
          <w:p w14:paraId="678105E3" w14:textId="77777777" w:rsidR="00DF38C3" w:rsidRDefault="00D46CFF">
            <w:pPr>
              <w:pStyle w:val="TableParagraph"/>
              <w:spacing w:before="1"/>
              <w:ind w:left="55" w:right="11"/>
              <w:rPr>
                <w:sz w:val="20"/>
              </w:rPr>
            </w:pPr>
            <w:r>
              <w:rPr>
                <w:spacing w:val="-10"/>
                <w:sz w:val="20"/>
              </w:rPr>
              <w:t>-</w:t>
            </w:r>
          </w:p>
        </w:tc>
        <w:tc>
          <w:tcPr>
            <w:tcW w:w="2037" w:type="dxa"/>
            <w:tcBorders>
              <w:top w:val="single" w:sz="4" w:space="0" w:color="000000"/>
              <w:left w:val="single" w:sz="4" w:space="0" w:color="000000"/>
              <w:right w:val="single" w:sz="4" w:space="0" w:color="000000"/>
            </w:tcBorders>
          </w:tcPr>
          <w:p w14:paraId="5BCBB406" w14:textId="77777777" w:rsidR="00DF38C3" w:rsidRDefault="00DF38C3">
            <w:pPr>
              <w:pStyle w:val="TableParagraph"/>
              <w:spacing w:before="219"/>
              <w:jc w:val="left"/>
              <w:rPr>
                <w:sz w:val="20"/>
              </w:rPr>
            </w:pPr>
          </w:p>
          <w:p w14:paraId="30C62CDD" w14:textId="77777777" w:rsidR="00DF38C3" w:rsidRDefault="00D46CFF">
            <w:pPr>
              <w:pStyle w:val="TableParagraph"/>
              <w:spacing w:before="1"/>
              <w:ind w:left="57" w:right="11"/>
              <w:rPr>
                <w:sz w:val="20"/>
              </w:rPr>
            </w:pPr>
            <w:r>
              <w:rPr>
                <w:spacing w:val="-10"/>
                <w:sz w:val="20"/>
              </w:rPr>
              <w:t>-</w:t>
            </w:r>
          </w:p>
        </w:tc>
      </w:tr>
      <w:tr w:rsidR="00DF38C3" w14:paraId="7FFE998D" w14:textId="77777777">
        <w:trPr>
          <w:trHeight w:val="1149"/>
        </w:trPr>
        <w:tc>
          <w:tcPr>
            <w:tcW w:w="494" w:type="dxa"/>
            <w:tcBorders>
              <w:bottom w:val="single" w:sz="4" w:space="0" w:color="000000"/>
            </w:tcBorders>
          </w:tcPr>
          <w:p w14:paraId="372E54E6" w14:textId="77777777" w:rsidR="00DF38C3" w:rsidRDefault="00DF38C3">
            <w:pPr>
              <w:pStyle w:val="TableParagraph"/>
              <w:jc w:val="left"/>
              <w:rPr>
                <w:sz w:val="20"/>
              </w:rPr>
            </w:pPr>
          </w:p>
          <w:p w14:paraId="077BCFA1" w14:textId="77777777" w:rsidR="00DF38C3" w:rsidRDefault="00DF38C3">
            <w:pPr>
              <w:pStyle w:val="TableParagraph"/>
              <w:spacing w:before="3"/>
              <w:jc w:val="left"/>
              <w:rPr>
                <w:sz w:val="20"/>
              </w:rPr>
            </w:pPr>
          </w:p>
          <w:p w14:paraId="33D8FF53" w14:textId="77777777" w:rsidR="00DF38C3" w:rsidRDefault="00D46CFF">
            <w:pPr>
              <w:pStyle w:val="TableParagraph"/>
              <w:spacing w:before="1"/>
              <w:ind w:left="47"/>
              <w:rPr>
                <w:sz w:val="20"/>
              </w:rPr>
            </w:pPr>
            <w:r>
              <w:rPr>
                <w:spacing w:val="-10"/>
                <w:sz w:val="20"/>
              </w:rPr>
              <w:t>2</w:t>
            </w:r>
          </w:p>
        </w:tc>
        <w:tc>
          <w:tcPr>
            <w:tcW w:w="3742" w:type="dxa"/>
            <w:tcBorders>
              <w:bottom w:val="single" w:sz="4" w:space="0" w:color="000000"/>
            </w:tcBorders>
          </w:tcPr>
          <w:p w14:paraId="26C7D098" w14:textId="77777777" w:rsidR="00DF38C3" w:rsidRDefault="00D46CFF">
            <w:pPr>
              <w:pStyle w:val="TableParagraph"/>
              <w:ind w:left="116" w:right="42"/>
              <w:jc w:val="left"/>
              <w:rPr>
                <w:sz w:val="20"/>
              </w:rPr>
            </w:pPr>
            <w:r>
              <w:rPr>
                <w:sz w:val="20"/>
              </w:rPr>
              <w:t>Количество прекращений подачи тепловой</w:t>
            </w:r>
            <w:r>
              <w:rPr>
                <w:spacing w:val="-14"/>
                <w:sz w:val="20"/>
              </w:rPr>
              <w:t xml:space="preserve"> </w:t>
            </w:r>
            <w:r>
              <w:rPr>
                <w:sz w:val="20"/>
              </w:rPr>
              <w:t>энергии,</w:t>
            </w:r>
            <w:r>
              <w:rPr>
                <w:spacing w:val="-13"/>
                <w:sz w:val="20"/>
              </w:rPr>
              <w:t xml:space="preserve"> </w:t>
            </w:r>
            <w:r>
              <w:rPr>
                <w:sz w:val="20"/>
              </w:rPr>
              <w:t>теплоносителя</w:t>
            </w:r>
            <w:r>
              <w:rPr>
                <w:spacing w:val="-13"/>
                <w:sz w:val="20"/>
              </w:rPr>
              <w:t xml:space="preserve"> </w:t>
            </w:r>
            <w:r>
              <w:rPr>
                <w:sz w:val="20"/>
              </w:rPr>
              <w:t>в результате технологических</w:t>
            </w:r>
          </w:p>
          <w:p w14:paraId="5A9A2EF5" w14:textId="77777777" w:rsidR="00DF38C3" w:rsidRDefault="00D46CFF">
            <w:pPr>
              <w:pStyle w:val="TableParagraph"/>
              <w:spacing w:before="10" w:line="230" w:lineRule="auto"/>
              <w:ind w:left="116" w:right="42"/>
              <w:jc w:val="left"/>
              <w:rPr>
                <w:sz w:val="20"/>
              </w:rPr>
            </w:pPr>
            <w:r>
              <w:rPr>
                <w:spacing w:val="-2"/>
                <w:sz w:val="20"/>
              </w:rPr>
              <w:t>нарушений</w:t>
            </w:r>
            <w:r>
              <w:rPr>
                <w:spacing w:val="-10"/>
                <w:sz w:val="20"/>
              </w:rPr>
              <w:t xml:space="preserve"> </w:t>
            </w:r>
            <w:r>
              <w:rPr>
                <w:spacing w:val="-2"/>
                <w:sz w:val="20"/>
              </w:rPr>
              <w:t>на</w:t>
            </w:r>
            <w:r>
              <w:rPr>
                <w:spacing w:val="-7"/>
                <w:sz w:val="20"/>
              </w:rPr>
              <w:t xml:space="preserve"> </w:t>
            </w:r>
            <w:r>
              <w:rPr>
                <w:spacing w:val="-2"/>
                <w:sz w:val="20"/>
              </w:rPr>
              <w:t>источниках</w:t>
            </w:r>
            <w:r>
              <w:rPr>
                <w:spacing w:val="-7"/>
                <w:sz w:val="20"/>
              </w:rPr>
              <w:t xml:space="preserve"> </w:t>
            </w:r>
            <w:r>
              <w:rPr>
                <w:spacing w:val="-2"/>
                <w:sz w:val="20"/>
              </w:rPr>
              <w:t>тепловой энергии</w:t>
            </w:r>
          </w:p>
        </w:tc>
        <w:tc>
          <w:tcPr>
            <w:tcW w:w="919" w:type="dxa"/>
            <w:tcBorders>
              <w:bottom w:val="single" w:sz="4" w:space="0" w:color="000000"/>
              <w:right w:val="single" w:sz="4" w:space="0" w:color="000000"/>
            </w:tcBorders>
          </w:tcPr>
          <w:p w14:paraId="680861BD" w14:textId="77777777" w:rsidR="00DF38C3" w:rsidRDefault="00DF38C3">
            <w:pPr>
              <w:pStyle w:val="TableParagraph"/>
              <w:jc w:val="left"/>
              <w:rPr>
                <w:sz w:val="20"/>
              </w:rPr>
            </w:pPr>
          </w:p>
          <w:p w14:paraId="249A8FB7" w14:textId="77777777" w:rsidR="00DF38C3" w:rsidRDefault="00DF38C3">
            <w:pPr>
              <w:pStyle w:val="TableParagraph"/>
              <w:spacing w:before="3"/>
              <w:jc w:val="left"/>
              <w:rPr>
                <w:sz w:val="20"/>
              </w:rPr>
            </w:pPr>
          </w:p>
          <w:p w14:paraId="58882337" w14:textId="77777777" w:rsidR="00DF38C3" w:rsidRDefault="00D46CFF">
            <w:pPr>
              <w:pStyle w:val="TableParagraph"/>
              <w:spacing w:before="1"/>
              <w:ind w:left="47" w:right="15"/>
              <w:rPr>
                <w:sz w:val="20"/>
              </w:rPr>
            </w:pPr>
            <w:r>
              <w:rPr>
                <w:spacing w:val="-5"/>
                <w:sz w:val="20"/>
              </w:rPr>
              <w:t>Ед.</w:t>
            </w:r>
          </w:p>
        </w:tc>
        <w:tc>
          <w:tcPr>
            <w:tcW w:w="2267" w:type="dxa"/>
            <w:tcBorders>
              <w:left w:val="single" w:sz="4" w:space="0" w:color="000000"/>
              <w:bottom w:val="single" w:sz="4" w:space="0" w:color="000000"/>
              <w:right w:val="single" w:sz="4" w:space="0" w:color="000000"/>
            </w:tcBorders>
          </w:tcPr>
          <w:p w14:paraId="79BBD69C" w14:textId="77777777" w:rsidR="00DF38C3" w:rsidRDefault="00DF38C3">
            <w:pPr>
              <w:pStyle w:val="TableParagraph"/>
              <w:jc w:val="left"/>
              <w:rPr>
                <w:sz w:val="20"/>
              </w:rPr>
            </w:pPr>
          </w:p>
          <w:p w14:paraId="36251283" w14:textId="77777777" w:rsidR="00DF38C3" w:rsidRDefault="00DF38C3">
            <w:pPr>
              <w:pStyle w:val="TableParagraph"/>
              <w:spacing w:before="3"/>
              <w:jc w:val="left"/>
              <w:rPr>
                <w:sz w:val="20"/>
              </w:rPr>
            </w:pPr>
          </w:p>
          <w:p w14:paraId="4743FE89" w14:textId="77777777" w:rsidR="00DF38C3" w:rsidRDefault="00D46CFF">
            <w:pPr>
              <w:pStyle w:val="TableParagraph"/>
              <w:spacing w:before="1"/>
              <w:ind w:left="55" w:right="11"/>
              <w:rPr>
                <w:sz w:val="20"/>
              </w:rPr>
            </w:pPr>
            <w:r>
              <w:rPr>
                <w:spacing w:val="-10"/>
                <w:sz w:val="20"/>
              </w:rPr>
              <w:t>-</w:t>
            </w:r>
          </w:p>
        </w:tc>
        <w:tc>
          <w:tcPr>
            <w:tcW w:w="2037" w:type="dxa"/>
            <w:tcBorders>
              <w:left w:val="single" w:sz="4" w:space="0" w:color="000000"/>
              <w:bottom w:val="single" w:sz="4" w:space="0" w:color="000000"/>
              <w:right w:val="single" w:sz="4" w:space="0" w:color="000000"/>
            </w:tcBorders>
          </w:tcPr>
          <w:p w14:paraId="1688AA89" w14:textId="77777777" w:rsidR="00DF38C3" w:rsidRDefault="00DF38C3">
            <w:pPr>
              <w:pStyle w:val="TableParagraph"/>
              <w:jc w:val="left"/>
              <w:rPr>
                <w:sz w:val="20"/>
              </w:rPr>
            </w:pPr>
          </w:p>
          <w:p w14:paraId="1402F84E" w14:textId="77777777" w:rsidR="00DF38C3" w:rsidRDefault="00DF38C3">
            <w:pPr>
              <w:pStyle w:val="TableParagraph"/>
              <w:spacing w:before="3"/>
              <w:jc w:val="left"/>
              <w:rPr>
                <w:sz w:val="20"/>
              </w:rPr>
            </w:pPr>
          </w:p>
          <w:p w14:paraId="50FC7418" w14:textId="77777777" w:rsidR="00DF38C3" w:rsidRDefault="00D46CFF">
            <w:pPr>
              <w:pStyle w:val="TableParagraph"/>
              <w:spacing w:before="1"/>
              <w:ind w:left="57" w:right="11"/>
              <w:rPr>
                <w:sz w:val="20"/>
              </w:rPr>
            </w:pPr>
            <w:r>
              <w:rPr>
                <w:spacing w:val="-10"/>
                <w:sz w:val="20"/>
              </w:rPr>
              <w:t>-</w:t>
            </w:r>
          </w:p>
        </w:tc>
      </w:tr>
      <w:tr w:rsidR="00DF38C3" w14:paraId="12D22C6D" w14:textId="77777777">
        <w:trPr>
          <w:trHeight w:val="1149"/>
        </w:trPr>
        <w:tc>
          <w:tcPr>
            <w:tcW w:w="494" w:type="dxa"/>
            <w:tcBorders>
              <w:top w:val="single" w:sz="4" w:space="0" w:color="000000"/>
              <w:bottom w:val="single" w:sz="4" w:space="0" w:color="000000"/>
            </w:tcBorders>
          </w:tcPr>
          <w:p w14:paraId="6555B872" w14:textId="77777777" w:rsidR="00DF38C3" w:rsidRDefault="00DF38C3">
            <w:pPr>
              <w:pStyle w:val="TableParagraph"/>
              <w:jc w:val="left"/>
              <w:rPr>
                <w:sz w:val="20"/>
              </w:rPr>
            </w:pPr>
          </w:p>
          <w:p w14:paraId="2491E1EE" w14:textId="77777777" w:rsidR="00DF38C3" w:rsidRDefault="00DF38C3">
            <w:pPr>
              <w:pStyle w:val="TableParagraph"/>
              <w:spacing w:before="6"/>
              <w:jc w:val="left"/>
              <w:rPr>
                <w:sz w:val="20"/>
              </w:rPr>
            </w:pPr>
          </w:p>
          <w:p w14:paraId="0B952C40" w14:textId="77777777" w:rsidR="00DF38C3" w:rsidRDefault="00D46CFF">
            <w:pPr>
              <w:pStyle w:val="TableParagraph"/>
              <w:ind w:left="47"/>
              <w:rPr>
                <w:sz w:val="20"/>
              </w:rPr>
            </w:pPr>
            <w:r>
              <w:rPr>
                <w:spacing w:val="-10"/>
                <w:sz w:val="20"/>
              </w:rPr>
              <w:t>3</w:t>
            </w:r>
          </w:p>
        </w:tc>
        <w:tc>
          <w:tcPr>
            <w:tcW w:w="3742" w:type="dxa"/>
            <w:tcBorders>
              <w:top w:val="single" w:sz="4" w:space="0" w:color="000000"/>
              <w:bottom w:val="single" w:sz="4" w:space="0" w:color="000000"/>
            </w:tcBorders>
          </w:tcPr>
          <w:p w14:paraId="74CF3CFB" w14:textId="77777777" w:rsidR="00DF38C3" w:rsidRDefault="00D46CFF">
            <w:pPr>
              <w:pStyle w:val="TableParagraph"/>
              <w:spacing w:before="116" w:line="242" w:lineRule="auto"/>
              <w:ind w:left="116" w:right="42"/>
              <w:jc w:val="left"/>
              <w:rPr>
                <w:sz w:val="20"/>
              </w:rPr>
            </w:pPr>
            <w:r>
              <w:rPr>
                <w:spacing w:val="-2"/>
                <w:sz w:val="20"/>
              </w:rPr>
              <w:t>Удельный</w:t>
            </w:r>
            <w:r>
              <w:rPr>
                <w:spacing w:val="-5"/>
                <w:sz w:val="20"/>
              </w:rPr>
              <w:t xml:space="preserve"> </w:t>
            </w:r>
            <w:r>
              <w:rPr>
                <w:spacing w:val="-2"/>
                <w:sz w:val="20"/>
              </w:rPr>
              <w:t>расход</w:t>
            </w:r>
            <w:r>
              <w:rPr>
                <w:spacing w:val="-5"/>
                <w:sz w:val="20"/>
              </w:rPr>
              <w:t xml:space="preserve"> </w:t>
            </w:r>
            <w:r>
              <w:rPr>
                <w:spacing w:val="-2"/>
                <w:sz w:val="20"/>
              </w:rPr>
              <w:t>условного</w:t>
            </w:r>
            <w:r>
              <w:rPr>
                <w:spacing w:val="-7"/>
                <w:sz w:val="20"/>
              </w:rPr>
              <w:t xml:space="preserve"> </w:t>
            </w:r>
            <w:r>
              <w:rPr>
                <w:spacing w:val="-2"/>
                <w:sz w:val="20"/>
              </w:rPr>
              <w:t xml:space="preserve">топлива </w:t>
            </w:r>
            <w:r>
              <w:rPr>
                <w:sz w:val="20"/>
              </w:rPr>
              <w:t>на единицу тепловой энергии, отпускаемой с коллекторов источников тепловой энергии</w:t>
            </w:r>
          </w:p>
        </w:tc>
        <w:tc>
          <w:tcPr>
            <w:tcW w:w="919" w:type="dxa"/>
            <w:tcBorders>
              <w:top w:val="single" w:sz="4" w:space="0" w:color="000000"/>
              <w:bottom w:val="single" w:sz="4" w:space="0" w:color="000000"/>
              <w:right w:val="single" w:sz="4" w:space="0" w:color="000000"/>
            </w:tcBorders>
          </w:tcPr>
          <w:p w14:paraId="4D63700E" w14:textId="77777777" w:rsidR="00DF38C3" w:rsidRDefault="00DF38C3">
            <w:pPr>
              <w:pStyle w:val="TableParagraph"/>
              <w:jc w:val="left"/>
              <w:rPr>
                <w:sz w:val="20"/>
              </w:rPr>
            </w:pPr>
          </w:p>
          <w:p w14:paraId="7ACEA120" w14:textId="77777777" w:rsidR="00DF38C3" w:rsidRDefault="00DF38C3">
            <w:pPr>
              <w:pStyle w:val="TableParagraph"/>
              <w:spacing w:before="6"/>
              <w:jc w:val="left"/>
              <w:rPr>
                <w:sz w:val="20"/>
              </w:rPr>
            </w:pPr>
          </w:p>
          <w:p w14:paraId="640832DF" w14:textId="77777777" w:rsidR="00DF38C3" w:rsidRDefault="00D46CFF">
            <w:pPr>
              <w:pStyle w:val="TableParagraph"/>
              <w:ind w:left="47"/>
              <w:rPr>
                <w:sz w:val="20"/>
              </w:rPr>
            </w:pPr>
            <w:proofErr w:type="spellStart"/>
            <w:r>
              <w:rPr>
                <w:spacing w:val="-2"/>
                <w:sz w:val="20"/>
              </w:rPr>
              <w:t>у.т</w:t>
            </w:r>
            <w:proofErr w:type="spellEnd"/>
            <w:r>
              <w:rPr>
                <w:spacing w:val="-2"/>
                <w:sz w:val="20"/>
              </w:rPr>
              <w:t>./Гкал</w:t>
            </w:r>
          </w:p>
        </w:tc>
        <w:tc>
          <w:tcPr>
            <w:tcW w:w="2267" w:type="dxa"/>
            <w:tcBorders>
              <w:top w:val="single" w:sz="4" w:space="0" w:color="000000"/>
              <w:left w:val="single" w:sz="4" w:space="0" w:color="000000"/>
              <w:bottom w:val="single" w:sz="4" w:space="0" w:color="000000"/>
              <w:right w:val="single" w:sz="4" w:space="0" w:color="000000"/>
            </w:tcBorders>
          </w:tcPr>
          <w:p w14:paraId="299484BB" w14:textId="77777777" w:rsidR="00DF38C3" w:rsidRDefault="00D46CFF">
            <w:pPr>
              <w:pStyle w:val="TableParagraph"/>
              <w:spacing w:line="242" w:lineRule="auto"/>
              <w:ind w:left="23"/>
              <w:jc w:val="left"/>
              <w:rPr>
                <w:sz w:val="20"/>
              </w:rPr>
            </w:pPr>
            <w:r>
              <w:rPr>
                <w:sz w:val="20"/>
              </w:rPr>
              <w:t>Информация по удельным</w:t>
            </w:r>
            <w:r>
              <w:rPr>
                <w:spacing w:val="40"/>
                <w:sz w:val="20"/>
              </w:rPr>
              <w:t xml:space="preserve"> </w:t>
            </w:r>
            <w:r>
              <w:rPr>
                <w:sz w:val="20"/>
              </w:rPr>
              <w:t>расходам условного топлива</w:t>
            </w:r>
          </w:p>
          <w:p w14:paraId="41B4CD1B" w14:textId="77777777" w:rsidR="00DF38C3" w:rsidRDefault="00D46CFF">
            <w:pPr>
              <w:pStyle w:val="TableParagraph"/>
              <w:spacing w:line="228" w:lineRule="exact"/>
              <w:ind w:left="23"/>
              <w:jc w:val="left"/>
              <w:rPr>
                <w:sz w:val="20"/>
              </w:rPr>
            </w:pPr>
            <w:r>
              <w:rPr>
                <w:spacing w:val="-2"/>
                <w:sz w:val="20"/>
              </w:rPr>
              <w:t>приведена</w:t>
            </w:r>
            <w:r>
              <w:rPr>
                <w:spacing w:val="-13"/>
                <w:sz w:val="20"/>
              </w:rPr>
              <w:t xml:space="preserve"> </w:t>
            </w:r>
            <w:r>
              <w:rPr>
                <w:spacing w:val="-2"/>
                <w:sz w:val="20"/>
              </w:rPr>
              <w:t>в</w:t>
            </w:r>
            <w:r>
              <w:rPr>
                <w:spacing w:val="-13"/>
                <w:sz w:val="20"/>
              </w:rPr>
              <w:t xml:space="preserve"> </w:t>
            </w:r>
            <w:r>
              <w:rPr>
                <w:spacing w:val="-2"/>
                <w:sz w:val="20"/>
              </w:rPr>
              <w:t>пункте</w:t>
            </w:r>
            <w:r>
              <w:rPr>
                <w:spacing w:val="-13"/>
                <w:sz w:val="20"/>
              </w:rPr>
              <w:t xml:space="preserve"> </w:t>
            </w:r>
            <w:r>
              <w:rPr>
                <w:spacing w:val="-2"/>
                <w:sz w:val="20"/>
              </w:rPr>
              <w:t xml:space="preserve">8.1, </w:t>
            </w:r>
            <w:r>
              <w:rPr>
                <w:sz w:val="20"/>
              </w:rPr>
              <w:t>таблица 21.</w:t>
            </w:r>
          </w:p>
        </w:tc>
        <w:tc>
          <w:tcPr>
            <w:tcW w:w="2037" w:type="dxa"/>
            <w:tcBorders>
              <w:top w:val="single" w:sz="4" w:space="0" w:color="000000"/>
              <w:left w:val="single" w:sz="4" w:space="0" w:color="000000"/>
              <w:bottom w:val="single" w:sz="4" w:space="0" w:color="000000"/>
              <w:right w:val="single" w:sz="4" w:space="0" w:color="000000"/>
            </w:tcBorders>
          </w:tcPr>
          <w:p w14:paraId="502D501C" w14:textId="77777777" w:rsidR="00DF38C3" w:rsidRDefault="00D46CFF">
            <w:pPr>
              <w:pStyle w:val="TableParagraph"/>
              <w:spacing w:line="242" w:lineRule="auto"/>
              <w:ind w:left="24"/>
              <w:jc w:val="left"/>
              <w:rPr>
                <w:sz w:val="20"/>
              </w:rPr>
            </w:pPr>
            <w:r>
              <w:rPr>
                <w:sz w:val="20"/>
              </w:rPr>
              <w:t xml:space="preserve">Информация по </w:t>
            </w:r>
            <w:r>
              <w:rPr>
                <w:spacing w:val="-4"/>
                <w:sz w:val="20"/>
              </w:rPr>
              <w:t>удельным</w:t>
            </w:r>
            <w:r>
              <w:rPr>
                <w:spacing w:val="-18"/>
                <w:sz w:val="20"/>
              </w:rPr>
              <w:t xml:space="preserve"> </w:t>
            </w:r>
            <w:r>
              <w:rPr>
                <w:spacing w:val="-4"/>
                <w:sz w:val="20"/>
              </w:rPr>
              <w:t xml:space="preserve">расходам </w:t>
            </w:r>
            <w:r>
              <w:rPr>
                <w:sz w:val="20"/>
              </w:rPr>
              <w:t>условного топлива</w:t>
            </w:r>
          </w:p>
          <w:p w14:paraId="75673110" w14:textId="77777777" w:rsidR="00DF38C3" w:rsidRDefault="00D46CFF">
            <w:pPr>
              <w:pStyle w:val="TableParagraph"/>
              <w:spacing w:line="228" w:lineRule="exact"/>
              <w:ind w:left="24"/>
              <w:jc w:val="left"/>
              <w:rPr>
                <w:sz w:val="20"/>
              </w:rPr>
            </w:pPr>
            <w:r>
              <w:rPr>
                <w:spacing w:val="-2"/>
                <w:sz w:val="20"/>
              </w:rPr>
              <w:t>приведена</w:t>
            </w:r>
            <w:r>
              <w:rPr>
                <w:spacing w:val="-13"/>
                <w:sz w:val="20"/>
              </w:rPr>
              <w:t xml:space="preserve"> </w:t>
            </w:r>
            <w:r>
              <w:rPr>
                <w:spacing w:val="-2"/>
                <w:sz w:val="20"/>
              </w:rPr>
              <w:t>в</w:t>
            </w:r>
            <w:r>
              <w:rPr>
                <w:spacing w:val="-13"/>
                <w:sz w:val="20"/>
              </w:rPr>
              <w:t xml:space="preserve"> </w:t>
            </w:r>
            <w:r>
              <w:rPr>
                <w:spacing w:val="-2"/>
                <w:sz w:val="20"/>
              </w:rPr>
              <w:t xml:space="preserve">пункте </w:t>
            </w:r>
            <w:r>
              <w:rPr>
                <w:sz w:val="20"/>
              </w:rPr>
              <w:t>8.1, таблица 21.</w:t>
            </w:r>
          </w:p>
        </w:tc>
      </w:tr>
      <w:tr w:rsidR="00DF38C3" w14:paraId="60BB41B5" w14:textId="77777777">
        <w:trPr>
          <w:trHeight w:val="1280"/>
        </w:trPr>
        <w:tc>
          <w:tcPr>
            <w:tcW w:w="494" w:type="dxa"/>
            <w:tcBorders>
              <w:top w:val="single" w:sz="4" w:space="0" w:color="000000"/>
              <w:bottom w:val="single" w:sz="4" w:space="0" w:color="000000"/>
            </w:tcBorders>
          </w:tcPr>
          <w:p w14:paraId="23FEFD95" w14:textId="77777777" w:rsidR="00DF38C3" w:rsidRDefault="00DF38C3">
            <w:pPr>
              <w:pStyle w:val="TableParagraph"/>
              <w:jc w:val="left"/>
              <w:rPr>
                <w:sz w:val="20"/>
              </w:rPr>
            </w:pPr>
          </w:p>
          <w:p w14:paraId="08530883" w14:textId="77777777" w:rsidR="00DF38C3" w:rsidRDefault="00DF38C3">
            <w:pPr>
              <w:pStyle w:val="TableParagraph"/>
              <w:spacing w:before="71"/>
              <w:jc w:val="left"/>
              <w:rPr>
                <w:sz w:val="20"/>
              </w:rPr>
            </w:pPr>
          </w:p>
          <w:p w14:paraId="747A32B9" w14:textId="77777777" w:rsidR="00DF38C3" w:rsidRDefault="00D46CFF">
            <w:pPr>
              <w:pStyle w:val="TableParagraph"/>
              <w:ind w:left="47"/>
              <w:rPr>
                <w:sz w:val="20"/>
              </w:rPr>
            </w:pPr>
            <w:r>
              <w:rPr>
                <w:spacing w:val="-10"/>
                <w:sz w:val="20"/>
              </w:rPr>
              <w:t>4</w:t>
            </w:r>
          </w:p>
        </w:tc>
        <w:tc>
          <w:tcPr>
            <w:tcW w:w="3742" w:type="dxa"/>
            <w:tcBorders>
              <w:top w:val="single" w:sz="4" w:space="0" w:color="000000"/>
              <w:bottom w:val="single" w:sz="4" w:space="0" w:color="000000"/>
            </w:tcBorders>
          </w:tcPr>
          <w:p w14:paraId="0EF8D8B3" w14:textId="77777777" w:rsidR="00DF38C3" w:rsidRDefault="00D46CFF">
            <w:pPr>
              <w:pStyle w:val="TableParagraph"/>
              <w:spacing w:before="65" w:line="244" w:lineRule="auto"/>
              <w:ind w:left="116" w:right="42"/>
              <w:jc w:val="left"/>
              <w:rPr>
                <w:sz w:val="20"/>
              </w:rPr>
            </w:pPr>
            <w:r>
              <w:rPr>
                <w:sz w:val="20"/>
              </w:rPr>
              <w:t xml:space="preserve">Отношение величины </w:t>
            </w:r>
            <w:r>
              <w:rPr>
                <w:spacing w:val="-2"/>
                <w:sz w:val="20"/>
              </w:rPr>
              <w:t>технологических</w:t>
            </w:r>
            <w:r>
              <w:rPr>
                <w:spacing w:val="-8"/>
                <w:sz w:val="20"/>
              </w:rPr>
              <w:t xml:space="preserve"> </w:t>
            </w:r>
            <w:r>
              <w:rPr>
                <w:spacing w:val="-2"/>
                <w:sz w:val="20"/>
              </w:rPr>
              <w:t xml:space="preserve">потерь тепловой </w:t>
            </w:r>
            <w:r>
              <w:rPr>
                <w:sz w:val="20"/>
              </w:rPr>
              <w:t>энергии, теплоносителя к материальной характеристике тепловой сети</w:t>
            </w:r>
          </w:p>
        </w:tc>
        <w:tc>
          <w:tcPr>
            <w:tcW w:w="919" w:type="dxa"/>
            <w:tcBorders>
              <w:top w:val="single" w:sz="4" w:space="0" w:color="000000"/>
              <w:bottom w:val="single" w:sz="4" w:space="0" w:color="000000"/>
              <w:right w:val="single" w:sz="4" w:space="0" w:color="000000"/>
            </w:tcBorders>
          </w:tcPr>
          <w:p w14:paraId="7B9DF74F" w14:textId="77777777" w:rsidR="00DF38C3" w:rsidRDefault="00DF38C3">
            <w:pPr>
              <w:pStyle w:val="TableParagraph"/>
              <w:jc w:val="left"/>
              <w:rPr>
                <w:sz w:val="20"/>
              </w:rPr>
            </w:pPr>
          </w:p>
          <w:p w14:paraId="762578F3" w14:textId="77777777" w:rsidR="00DF38C3" w:rsidRDefault="00DF38C3">
            <w:pPr>
              <w:pStyle w:val="TableParagraph"/>
              <w:spacing w:before="71"/>
              <w:jc w:val="left"/>
              <w:rPr>
                <w:sz w:val="20"/>
              </w:rPr>
            </w:pPr>
          </w:p>
          <w:p w14:paraId="169DE7CF" w14:textId="77777777" w:rsidR="00DF38C3" w:rsidRDefault="00D46CFF">
            <w:pPr>
              <w:pStyle w:val="TableParagraph"/>
              <w:ind w:left="47"/>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42D2A878" w14:textId="77777777" w:rsidR="00DF38C3" w:rsidRDefault="00DF38C3">
            <w:pPr>
              <w:pStyle w:val="TableParagraph"/>
              <w:jc w:val="left"/>
              <w:rPr>
                <w:rFonts w:ascii="Times New Roman"/>
                <w:sz w:val="20"/>
              </w:rPr>
            </w:pPr>
          </w:p>
        </w:tc>
        <w:tc>
          <w:tcPr>
            <w:tcW w:w="2037" w:type="dxa"/>
            <w:tcBorders>
              <w:top w:val="single" w:sz="4" w:space="0" w:color="000000"/>
              <w:left w:val="single" w:sz="4" w:space="0" w:color="000000"/>
              <w:bottom w:val="single" w:sz="4" w:space="0" w:color="000000"/>
              <w:right w:val="single" w:sz="4" w:space="0" w:color="000000"/>
            </w:tcBorders>
          </w:tcPr>
          <w:p w14:paraId="2695ED3F" w14:textId="77777777" w:rsidR="00DF38C3" w:rsidRDefault="00DF38C3">
            <w:pPr>
              <w:pStyle w:val="TableParagraph"/>
              <w:jc w:val="left"/>
              <w:rPr>
                <w:rFonts w:ascii="Times New Roman"/>
                <w:sz w:val="20"/>
              </w:rPr>
            </w:pPr>
          </w:p>
        </w:tc>
      </w:tr>
      <w:tr w:rsidR="00DF38C3" w14:paraId="26492214" w14:textId="77777777">
        <w:trPr>
          <w:trHeight w:val="460"/>
        </w:trPr>
        <w:tc>
          <w:tcPr>
            <w:tcW w:w="494" w:type="dxa"/>
            <w:tcBorders>
              <w:top w:val="single" w:sz="4" w:space="0" w:color="000000"/>
              <w:bottom w:val="single" w:sz="4" w:space="0" w:color="000000"/>
            </w:tcBorders>
          </w:tcPr>
          <w:p w14:paraId="0AD4A2F6" w14:textId="77777777" w:rsidR="00DF38C3" w:rsidRDefault="00D46CFF">
            <w:pPr>
              <w:pStyle w:val="TableParagraph"/>
              <w:spacing w:before="114"/>
              <w:ind w:left="47" w:right="2"/>
              <w:rPr>
                <w:sz w:val="20"/>
              </w:rPr>
            </w:pPr>
            <w:r>
              <w:rPr>
                <w:spacing w:val="-5"/>
                <w:sz w:val="20"/>
              </w:rPr>
              <w:t>4.1</w:t>
            </w:r>
          </w:p>
        </w:tc>
        <w:tc>
          <w:tcPr>
            <w:tcW w:w="3742" w:type="dxa"/>
            <w:tcBorders>
              <w:top w:val="single" w:sz="4" w:space="0" w:color="000000"/>
              <w:bottom w:val="single" w:sz="4" w:space="0" w:color="000000"/>
            </w:tcBorders>
          </w:tcPr>
          <w:p w14:paraId="1A7C618E" w14:textId="77777777" w:rsidR="00DF38C3" w:rsidRDefault="00D46CFF">
            <w:pPr>
              <w:pStyle w:val="TableParagraph"/>
              <w:spacing w:line="225" w:lineRule="exact"/>
              <w:ind w:left="118" w:right="118"/>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7"/>
                <w:sz w:val="20"/>
              </w:rPr>
              <w:t>№1</w:t>
            </w:r>
          </w:p>
          <w:p w14:paraId="30B7422E" w14:textId="77777777" w:rsidR="00DF38C3" w:rsidRDefault="00D46CFF">
            <w:pPr>
              <w:pStyle w:val="TableParagraph"/>
              <w:spacing w:before="4" w:line="211" w:lineRule="exact"/>
              <w:ind w:left="118" w:right="83"/>
              <w:rPr>
                <w:sz w:val="20"/>
              </w:rPr>
            </w:pPr>
            <w:r>
              <w:rPr>
                <w:sz w:val="20"/>
              </w:rPr>
              <w:t>с.</w:t>
            </w:r>
            <w:r>
              <w:rPr>
                <w:spacing w:val="-2"/>
                <w:sz w:val="20"/>
              </w:rPr>
              <w:t xml:space="preserve"> Ягодное</w:t>
            </w:r>
          </w:p>
        </w:tc>
        <w:tc>
          <w:tcPr>
            <w:tcW w:w="919" w:type="dxa"/>
            <w:tcBorders>
              <w:top w:val="single" w:sz="4" w:space="0" w:color="000000"/>
              <w:bottom w:val="single" w:sz="4" w:space="0" w:color="000000"/>
              <w:right w:val="single" w:sz="4" w:space="0" w:color="000000"/>
            </w:tcBorders>
          </w:tcPr>
          <w:p w14:paraId="01729E08" w14:textId="77777777" w:rsidR="00DF38C3" w:rsidRDefault="00D46CFF">
            <w:pPr>
              <w:pStyle w:val="TableParagraph"/>
              <w:spacing w:before="114"/>
              <w:ind w:left="47"/>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252538AE" w14:textId="77777777" w:rsidR="00DF38C3" w:rsidRDefault="00D46CFF">
            <w:pPr>
              <w:pStyle w:val="TableParagraph"/>
              <w:spacing w:before="114"/>
              <w:ind w:left="55" w:right="2"/>
              <w:rPr>
                <w:sz w:val="20"/>
              </w:rPr>
            </w:pPr>
            <w:r>
              <w:rPr>
                <w:spacing w:val="-2"/>
                <w:sz w:val="20"/>
              </w:rPr>
              <w:t>1,799</w:t>
            </w:r>
          </w:p>
        </w:tc>
        <w:tc>
          <w:tcPr>
            <w:tcW w:w="2037" w:type="dxa"/>
            <w:tcBorders>
              <w:top w:val="single" w:sz="4" w:space="0" w:color="000000"/>
              <w:left w:val="single" w:sz="4" w:space="0" w:color="000000"/>
              <w:bottom w:val="single" w:sz="4" w:space="0" w:color="000000"/>
              <w:right w:val="single" w:sz="4" w:space="0" w:color="000000"/>
            </w:tcBorders>
          </w:tcPr>
          <w:p w14:paraId="1FFC1F4A" w14:textId="77777777" w:rsidR="00DF38C3" w:rsidRDefault="00D46CFF">
            <w:pPr>
              <w:pStyle w:val="TableParagraph"/>
              <w:spacing w:before="114"/>
              <w:ind w:left="57" w:right="7"/>
              <w:rPr>
                <w:sz w:val="20"/>
              </w:rPr>
            </w:pPr>
            <w:r>
              <w:rPr>
                <w:spacing w:val="-2"/>
                <w:sz w:val="20"/>
              </w:rPr>
              <w:t>1,799</w:t>
            </w:r>
          </w:p>
        </w:tc>
      </w:tr>
      <w:tr w:rsidR="00DF38C3" w14:paraId="422B8382" w14:textId="77777777">
        <w:trPr>
          <w:trHeight w:val="460"/>
        </w:trPr>
        <w:tc>
          <w:tcPr>
            <w:tcW w:w="494" w:type="dxa"/>
            <w:tcBorders>
              <w:top w:val="single" w:sz="4" w:space="0" w:color="000000"/>
              <w:bottom w:val="single" w:sz="4" w:space="0" w:color="000000"/>
            </w:tcBorders>
          </w:tcPr>
          <w:p w14:paraId="5EAD2055" w14:textId="77777777" w:rsidR="00DF38C3" w:rsidRDefault="00D46CFF">
            <w:pPr>
              <w:pStyle w:val="TableParagraph"/>
              <w:spacing w:before="114"/>
              <w:ind w:left="47" w:right="2"/>
              <w:rPr>
                <w:sz w:val="20"/>
              </w:rPr>
            </w:pPr>
            <w:r>
              <w:rPr>
                <w:spacing w:val="-5"/>
                <w:sz w:val="20"/>
              </w:rPr>
              <w:t>4.2</w:t>
            </w:r>
          </w:p>
        </w:tc>
        <w:tc>
          <w:tcPr>
            <w:tcW w:w="3742" w:type="dxa"/>
            <w:tcBorders>
              <w:top w:val="single" w:sz="4" w:space="0" w:color="000000"/>
              <w:bottom w:val="single" w:sz="4" w:space="0" w:color="000000"/>
            </w:tcBorders>
          </w:tcPr>
          <w:p w14:paraId="32BE54E1" w14:textId="77777777" w:rsidR="00DF38C3" w:rsidRDefault="00D46CFF">
            <w:pPr>
              <w:pStyle w:val="TableParagraph"/>
              <w:spacing w:line="225" w:lineRule="exact"/>
              <w:ind w:left="118" w:right="118"/>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7"/>
                <w:sz w:val="20"/>
              </w:rPr>
              <w:t>№2</w:t>
            </w:r>
          </w:p>
          <w:p w14:paraId="4ACAFE6D" w14:textId="77777777" w:rsidR="00DF38C3" w:rsidRDefault="00D46CFF">
            <w:pPr>
              <w:pStyle w:val="TableParagraph"/>
              <w:spacing w:before="4" w:line="211" w:lineRule="exact"/>
              <w:ind w:left="118" w:right="83"/>
              <w:rPr>
                <w:sz w:val="20"/>
              </w:rPr>
            </w:pPr>
            <w:r>
              <w:rPr>
                <w:sz w:val="20"/>
              </w:rPr>
              <w:t>с.</w:t>
            </w:r>
            <w:r>
              <w:rPr>
                <w:spacing w:val="-2"/>
                <w:sz w:val="20"/>
              </w:rPr>
              <w:t xml:space="preserve"> Ягодное</w:t>
            </w:r>
          </w:p>
        </w:tc>
        <w:tc>
          <w:tcPr>
            <w:tcW w:w="919" w:type="dxa"/>
            <w:tcBorders>
              <w:top w:val="single" w:sz="4" w:space="0" w:color="000000"/>
              <w:bottom w:val="single" w:sz="4" w:space="0" w:color="000000"/>
              <w:right w:val="single" w:sz="4" w:space="0" w:color="000000"/>
            </w:tcBorders>
          </w:tcPr>
          <w:p w14:paraId="688F6866" w14:textId="77777777" w:rsidR="00DF38C3" w:rsidRDefault="00D46CFF">
            <w:pPr>
              <w:pStyle w:val="TableParagraph"/>
              <w:spacing w:before="114"/>
              <w:ind w:left="47"/>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60A4F1DC" w14:textId="77777777" w:rsidR="00DF38C3" w:rsidRDefault="00D46CFF">
            <w:pPr>
              <w:pStyle w:val="TableParagraph"/>
              <w:spacing w:before="114"/>
              <w:ind w:left="55" w:right="2"/>
              <w:rPr>
                <w:sz w:val="20"/>
              </w:rPr>
            </w:pPr>
            <w:r>
              <w:rPr>
                <w:spacing w:val="-2"/>
                <w:sz w:val="20"/>
              </w:rPr>
              <w:t>2,094</w:t>
            </w:r>
          </w:p>
        </w:tc>
        <w:tc>
          <w:tcPr>
            <w:tcW w:w="2037" w:type="dxa"/>
            <w:tcBorders>
              <w:top w:val="single" w:sz="4" w:space="0" w:color="000000"/>
              <w:left w:val="single" w:sz="4" w:space="0" w:color="000000"/>
              <w:bottom w:val="single" w:sz="4" w:space="0" w:color="000000"/>
              <w:right w:val="single" w:sz="4" w:space="0" w:color="000000"/>
            </w:tcBorders>
          </w:tcPr>
          <w:p w14:paraId="32DF78D6" w14:textId="77777777" w:rsidR="00DF38C3" w:rsidRDefault="00D46CFF">
            <w:pPr>
              <w:pStyle w:val="TableParagraph"/>
              <w:spacing w:before="114"/>
              <w:ind w:left="57" w:right="7"/>
              <w:rPr>
                <w:sz w:val="20"/>
              </w:rPr>
            </w:pPr>
            <w:r>
              <w:rPr>
                <w:spacing w:val="-2"/>
                <w:sz w:val="20"/>
              </w:rPr>
              <w:t>2,094</w:t>
            </w:r>
          </w:p>
        </w:tc>
      </w:tr>
      <w:tr w:rsidR="00DF38C3" w14:paraId="0384E49D" w14:textId="77777777">
        <w:trPr>
          <w:trHeight w:val="688"/>
        </w:trPr>
        <w:tc>
          <w:tcPr>
            <w:tcW w:w="494" w:type="dxa"/>
            <w:tcBorders>
              <w:top w:val="single" w:sz="4" w:space="0" w:color="000000"/>
              <w:bottom w:val="single" w:sz="4" w:space="0" w:color="000000"/>
            </w:tcBorders>
          </w:tcPr>
          <w:p w14:paraId="1A60DCEF" w14:textId="77777777" w:rsidR="00DF38C3" w:rsidRDefault="00DF38C3">
            <w:pPr>
              <w:pStyle w:val="TableParagraph"/>
              <w:spacing w:before="1"/>
              <w:jc w:val="left"/>
              <w:rPr>
                <w:sz w:val="20"/>
              </w:rPr>
            </w:pPr>
          </w:p>
          <w:p w14:paraId="110873FA" w14:textId="77777777" w:rsidR="00DF38C3" w:rsidRDefault="00D46CFF">
            <w:pPr>
              <w:pStyle w:val="TableParagraph"/>
              <w:ind w:left="47" w:right="2"/>
              <w:rPr>
                <w:sz w:val="20"/>
              </w:rPr>
            </w:pPr>
            <w:r>
              <w:rPr>
                <w:spacing w:val="-5"/>
                <w:sz w:val="20"/>
              </w:rPr>
              <w:t>4.3</w:t>
            </w:r>
          </w:p>
        </w:tc>
        <w:tc>
          <w:tcPr>
            <w:tcW w:w="3742" w:type="dxa"/>
            <w:tcBorders>
              <w:top w:val="single" w:sz="4" w:space="0" w:color="000000"/>
              <w:bottom w:val="single" w:sz="4" w:space="0" w:color="000000"/>
            </w:tcBorders>
          </w:tcPr>
          <w:p w14:paraId="0C55E550" w14:textId="77777777" w:rsidR="00DF38C3" w:rsidRDefault="00D46CFF">
            <w:pPr>
              <w:pStyle w:val="TableParagraph"/>
              <w:spacing w:line="225" w:lineRule="exact"/>
              <w:ind w:left="118" w:right="81"/>
              <w:rPr>
                <w:sz w:val="20"/>
              </w:rPr>
            </w:pPr>
            <w:r>
              <w:rPr>
                <w:spacing w:val="-2"/>
                <w:sz w:val="20"/>
              </w:rPr>
              <w:t>Автономная</w:t>
            </w:r>
          </w:p>
          <w:p w14:paraId="564AD6F9" w14:textId="77777777" w:rsidR="00DF38C3" w:rsidRDefault="00D46CFF">
            <w:pPr>
              <w:pStyle w:val="TableParagraph"/>
              <w:spacing w:line="226" w:lineRule="exact"/>
              <w:ind w:left="118" w:right="84"/>
              <w:rPr>
                <w:sz w:val="20"/>
              </w:rPr>
            </w:pPr>
            <w:r>
              <w:rPr>
                <w:spacing w:val="-2"/>
                <w:sz w:val="20"/>
              </w:rPr>
              <w:t>котельная</w:t>
            </w:r>
            <w:r>
              <w:rPr>
                <w:spacing w:val="-6"/>
                <w:sz w:val="20"/>
              </w:rPr>
              <w:t xml:space="preserve"> </w:t>
            </w:r>
            <w:r>
              <w:rPr>
                <w:spacing w:val="-2"/>
                <w:sz w:val="20"/>
              </w:rPr>
              <w:t>амбулаторного</w:t>
            </w:r>
            <w:r>
              <w:rPr>
                <w:sz w:val="20"/>
              </w:rPr>
              <w:t xml:space="preserve"> </w:t>
            </w:r>
            <w:r>
              <w:rPr>
                <w:spacing w:val="-2"/>
                <w:sz w:val="20"/>
              </w:rPr>
              <w:t>отделения</w:t>
            </w:r>
          </w:p>
          <w:p w14:paraId="1025EF0B" w14:textId="77777777" w:rsidR="00DF38C3" w:rsidRDefault="00D46CFF">
            <w:pPr>
              <w:pStyle w:val="TableParagraph"/>
              <w:spacing w:before="4" w:line="214" w:lineRule="exact"/>
              <w:ind w:left="118" w:right="85"/>
              <w:rPr>
                <w:sz w:val="20"/>
              </w:rPr>
            </w:pPr>
            <w:r>
              <w:rPr>
                <w:sz w:val="20"/>
              </w:rPr>
              <w:t>с.</w:t>
            </w:r>
            <w:r>
              <w:rPr>
                <w:spacing w:val="-5"/>
                <w:sz w:val="20"/>
              </w:rPr>
              <w:t xml:space="preserve"> </w:t>
            </w:r>
            <w:r>
              <w:rPr>
                <w:spacing w:val="-2"/>
                <w:sz w:val="20"/>
              </w:rPr>
              <w:t>Ягодное</w:t>
            </w:r>
          </w:p>
        </w:tc>
        <w:tc>
          <w:tcPr>
            <w:tcW w:w="919" w:type="dxa"/>
            <w:tcBorders>
              <w:top w:val="single" w:sz="4" w:space="0" w:color="000000"/>
              <w:bottom w:val="single" w:sz="4" w:space="0" w:color="000000"/>
              <w:right w:val="single" w:sz="4" w:space="0" w:color="000000"/>
            </w:tcBorders>
          </w:tcPr>
          <w:p w14:paraId="1A5031A5" w14:textId="77777777" w:rsidR="00DF38C3" w:rsidRDefault="00DF38C3">
            <w:pPr>
              <w:pStyle w:val="TableParagraph"/>
              <w:spacing w:before="1"/>
              <w:jc w:val="left"/>
              <w:rPr>
                <w:sz w:val="20"/>
              </w:rPr>
            </w:pPr>
          </w:p>
          <w:p w14:paraId="118D46B5" w14:textId="77777777" w:rsidR="00DF38C3" w:rsidRDefault="00D46CFF">
            <w:pPr>
              <w:pStyle w:val="TableParagraph"/>
              <w:ind w:left="47"/>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73DE5755" w14:textId="77777777" w:rsidR="00DF38C3" w:rsidRDefault="00DF38C3">
            <w:pPr>
              <w:pStyle w:val="TableParagraph"/>
              <w:spacing w:before="1"/>
              <w:jc w:val="left"/>
              <w:rPr>
                <w:sz w:val="20"/>
              </w:rPr>
            </w:pPr>
          </w:p>
          <w:p w14:paraId="33C93FF5" w14:textId="77777777" w:rsidR="00DF38C3" w:rsidRDefault="00D46CFF">
            <w:pPr>
              <w:pStyle w:val="TableParagraph"/>
              <w:ind w:left="55" w:right="2"/>
              <w:rPr>
                <w:sz w:val="20"/>
              </w:rPr>
            </w:pPr>
            <w:r>
              <w:rPr>
                <w:spacing w:val="-2"/>
                <w:sz w:val="20"/>
              </w:rPr>
              <w:t>2,121</w:t>
            </w:r>
          </w:p>
        </w:tc>
        <w:tc>
          <w:tcPr>
            <w:tcW w:w="2037" w:type="dxa"/>
            <w:tcBorders>
              <w:top w:val="single" w:sz="4" w:space="0" w:color="000000"/>
              <w:left w:val="single" w:sz="4" w:space="0" w:color="000000"/>
              <w:bottom w:val="single" w:sz="4" w:space="0" w:color="000000"/>
              <w:right w:val="single" w:sz="4" w:space="0" w:color="000000"/>
            </w:tcBorders>
          </w:tcPr>
          <w:p w14:paraId="4AA75905" w14:textId="77777777" w:rsidR="00DF38C3" w:rsidRDefault="00DF38C3">
            <w:pPr>
              <w:pStyle w:val="TableParagraph"/>
              <w:spacing w:before="1"/>
              <w:jc w:val="left"/>
              <w:rPr>
                <w:sz w:val="20"/>
              </w:rPr>
            </w:pPr>
          </w:p>
          <w:p w14:paraId="110EE571" w14:textId="77777777" w:rsidR="00DF38C3" w:rsidRDefault="00D46CFF">
            <w:pPr>
              <w:pStyle w:val="TableParagraph"/>
              <w:ind w:left="57" w:right="7"/>
              <w:rPr>
                <w:sz w:val="20"/>
              </w:rPr>
            </w:pPr>
            <w:r>
              <w:rPr>
                <w:spacing w:val="-2"/>
                <w:sz w:val="20"/>
              </w:rPr>
              <w:t>2,121</w:t>
            </w:r>
          </w:p>
        </w:tc>
      </w:tr>
      <w:tr w:rsidR="00DF38C3" w14:paraId="5D9232F2" w14:textId="77777777">
        <w:trPr>
          <w:trHeight w:val="460"/>
        </w:trPr>
        <w:tc>
          <w:tcPr>
            <w:tcW w:w="494" w:type="dxa"/>
            <w:tcBorders>
              <w:top w:val="single" w:sz="4" w:space="0" w:color="000000"/>
              <w:bottom w:val="single" w:sz="4" w:space="0" w:color="000000"/>
            </w:tcBorders>
          </w:tcPr>
          <w:p w14:paraId="1C43163B" w14:textId="77777777" w:rsidR="00DF38C3" w:rsidRDefault="00D46CFF">
            <w:pPr>
              <w:pStyle w:val="TableParagraph"/>
              <w:spacing w:before="114"/>
              <w:ind w:left="47" w:right="2"/>
              <w:rPr>
                <w:sz w:val="20"/>
              </w:rPr>
            </w:pPr>
            <w:r>
              <w:rPr>
                <w:spacing w:val="-5"/>
                <w:sz w:val="20"/>
              </w:rPr>
              <w:t>4.4</w:t>
            </w:r>
          </w:p>
        </w:tc>
        <w:tc>
          <w:tcPr>
            <w:tcW w:w="3742" w:type="dxa"/>
            <w:tcBorders>
              <w:top w:val="single" w:sz="4" w:space="0" w:color="000000"/>
              <w:bottom w:val="single" w:sz="4" w:space="0" w:color="000000"/>
            </w:tcBorders>
          </w:tcPr>
          <w:p w14:paraId="54B89BF1" w14:textId="77777777" w:rsidR="00DF38C3" w:rsidRDefault="00D46CFF">
            <w:pPr>
              <w:pStyle w:val="TableParagraph"/>
              <w:spacing w:line="225" w:lineRule="exact"/>
              <w:ind w:left="464"/>
              <w:jc w:val="left"/>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4"/>
                <w:sz w:val="20"/>
              </w:rPr>
              <w:t>«Алые</w:t>
            </w:r>
          </w:p>
          <w:p w14:paraId="49434378" w14:textId="77777777" w:rsidR="00DF38C3" w:rsidRDefault="00D46CFF">
            <w:pPr>
              <w:pStyle w:val="TableParagraph"/>
              <w:spacing w:before="4" w:line="211" w:lineRule="exact"/>
              <w:ind w:left="1412"/>
              <w:jc w:val="left"/>
              <w:rPr>
                <w:sz w:val="20"/>
              </w:rPr>
            </w:pPr>
            <w:r>
              <w:rPr>
                <w:sz w:val="20"/>
              </w:rPr>
              <w:t>паруса»</w:t>
            </w:r>
            <w:r>
              <w:rPr>
                <w:spacing w:val="-5"/>
                <w:sz w:val="20"/>
              </w:rPr>
              <w:t xml:space="preserve"> </w:t>
            </w:r>
            <w:r>
              <w:rPr>
                <w:sz w:val="20"/>
              </w:rPr>
              <w:t>с.</w:t>
            </w:r>
            <w:r>
              <w:rPr>
                <w:spacing w:val="-6"/>
                <w:sz w:val="20"/>
              </w:rPr>
              <w:t xml:space="preserve"> </w:t>
            </w:r>
            <w:r>
              <w:rPr>
                <w:spacing w:val="-2"/>
                <w:sz w:val="20"/>
              </w:rPr>
              <w:t>Ягодное</w:t>
            </w:r>
          </w:p>
        </w:tc>
        <w:tc>
          <w:tcPr>
            <w:tcW w:w="919" w:type="dxa"/>
            <w:tcBorders>
              <w:top w:val="single" w:sz="4" w:space="0" w:color="000000"/>
              <w:bottom w:val="single" w:sz="4" w:space="0" w:color="000000"/>
              <w:right w:val="single" w:sz="4" w:space="0" w:color="000000"/>
            </w:tcBorders>
          </w:tcPr>
          <w:p w14:paraId="3480210B" w14:textId="77777777" w:rsidR="00DF38C3" w:rsidRDefault="00D46CFF">
            <w:pPr>
              <w:pStyle w:val="TableParagraph"/>
              <w:spacing w:before="114"/>
              <w:ind w:left="47"/>
              <w:rPr>
                <w:position w:val="6"/>
                <w:sz w:val="13"/>
              </w:rPr>
            </w:pPr>
            <w:r>
              <w:rPr>
                <w:spacing w:val="-4"/>
                <w:sz w:val="20"/>
              </w:rPr>
              <w:t>Гкал/</w:t>
            </w:r>
            <w:r>
              <w:rPr>
                <w:spacing w:val="-6"/>
                <w:sz w:val="20"/>
              </w:rPr>
              <w:t xml:space="preserve"> </w:t>
            </w:r>
            <w:r>
              <w:rPr>
                <w:spacing w:val="-7"/>
                <w:sz w:val="20"/>
              </w:rPr>
              <w:t>м</w:t>
            </w:r>
            <w:r>
              <w:rPr>
                <w:spacing w:val="-7"/>
                <w:position w:val="6"/>
                <w:sz w:val="13"/>
              </w:rPr>
              <w:t>2</w:t>
            </w:r>
          </w:p>
        </w:tc>
        <w:tc>
          <w:tcPr>
            <w:tcW w:w="2267" w:type="dxa"/>
            <w:tcBorders>
              <w:top w:val="single" w:sz="4" w:space="0" w:color="000000"/>
              <w:left w:val="single" w:sz="4" w:space="0" w:color="000000"/>
              <w:bottom w:val="single" w:sz="4" w:space="0" w:color="000000"/>
              <w:right w:val="single" w:sz="4" w:space="0" w:color="000000"/>
            </w:tcBorders>
          </w:tcPr>
          <w:p w14:paraId="328083A8" w14:textId="77777777" w:rsidR="00DF38C3" w:rsidRDefault="00D46CFF">
            <w:pPr>
              <w:pStyle w:val="TableParagraph"/>
              <w:spacing w:before="114"/>
              <w:ind w:left="55" w:right="1"/>
              <w:rPr>
                <w:sz w:val="20"/>
              </w:rPr>
            </w:pPr>
            <w:r>
              <w:rPr>
                <w:spacing w:val="-10"/>
                <w:sz w:val="20"/>
              </w:rPr>
              <w:t>-</w:t>
            </w:r>
          </w:p>
        </w:tc>
        <w:tc>
          <w:tcPr>
            <w:tcW w:w="2037" w:type="dxa"/>
            <w:tcBorders>
              <w:top w:val="single" w:sz="4" w:space="0" w:color="000000"/>
              <w:left w:val="single" w:sz="4" w:space="0" w:color="000000"/>
              <w:bottom w:val="single" w:sz="4" w:space="0" w:color="000000"/>
              <w:right w:val="single" w:sz="4" w:space="0" w:color="000000"/>
            </w:tcBorders>
          </w:tcPr>
          <w:p w14:paraId="074783A6" w14:textId="77777777" w:rsidR="00DF38C3" w:rsidRDefault="00D46CFF">
            <w:pPr>
              <w:pStyle w:val="TableParagraph"/>
              <w:spacing w:before="114"/>
              <w:ind w:left="57" w:right="6"/>
              <w:rPr>
                <w:sz w:val="20"/>
              </w:rPr>
            </w:pPr>
            <w:r>
              <w:rPr>
                <w:spacing w:val="-10"/>
                <w:sz w:val="20"/>
              </w:rPr>
              <w:t>-</w:t>
            </w:r>
          </w:p>
        </w:tc>
      </w:tr>
      <w:tr w:rsidR="00DF38C3" w14:paraId="65CA779B" w14:textId="77777777">
        <w:trPr>
          <w:trHeight w:val="298"/>
        </w:trPr>
        <w:tc>
          <w:tcPr>
            <w:tcW w:w="494" w:type="dxa"/>
            <w:tcBorders>
              <w:top w:val="single" w:sz="4" w:space="0" w:color="000000"/>
              <w:bottom w:val="single" w:sz="4" w:space="0" w:color="000000"/>
            </w:tcBorders>
          </w:tcPr>
          <w:p w14:paraId="4CB95E3B" w14:textId="77777777" w:rsidR="00DF38C3" w:rsidRDefault="00D46CFF">
            <w:pPr>
              <w:pStyle w:val="TableParagraph"/>
              <w:spacing w:before="35"/>
              <w:ind w:left="47"/>
              <w:rPr>
                <w:sz w:val="20"/>
              </w:rPr>
            </w:pPr>
            <w:r>
              <w:rPr>
                <w:spacing w:val="-10"/>
                <w:sz w:val="20"/>
              </w:rPr>
              <w:t>5</w:t>
            </w:r>
          </w:p>
        </w:tc>
        <w:tc>
          <w:tcPr>
            <w:tcW w:w="8965" w:type="dxa"/>
            <w:gridSpan w:val="4"/>
            <w:tcBorders>
              <w:top w:val="single" w:sz="4" w:space="0" w:color="000000"/>
              <w:bottom w:val="single" w:sz="4" w:space="0" w:color="000000"/>
              <w:right w:val="single" w:sz="4" w:space="0" w:color="000000"/>
            </w:tcBorders>
          </w:tcPr>
          <w:p w14:paraId="7E60E1FC" w14:textId="77777777" w:rsidR="00DF38C3" w:rsidRDefault="00D46CFF">
            <w:pPr>
              <w:pStyle w:val="TableParagraph"/>
              <w:spacing w:before="35"/>
              <w:ind w:left="47"/>
              <w:rPr>
                <w:sz w:val="20"/>
              </w:rPr>
            </w:pPr>
            <w:r>
              <w:rPr>
                <w:spacing w:val="-2"/>
                <w:sz w:val="20"/>
              </w:rPr>
              <w:t>Коэффициент</w:t>
            </w:r>
            <w:r>
              <w:rPr>
                <w:spacing w:val="-7"/>
                <w:sz w:val="20"/>
              </w:rPr>
              <w:t xml:space="preserve"> </w:t>
            </w:r>
            <w:r>
              <w:rPr>
                <w:spacing w:val="-2"/>
                <w:sz w:val="20"/>
              </w:rPr>
              <w:t>использования установленной</w:t>
            </w:r>
            <w:r>
              <w:rPr>
                <w:spacing w:val="-10"/>
                <w:sz w:val="20"/>
              </w:rPr>
              <w:t xml:space="preserve"> </w:t>
            </w:r>
            <w:r>
              <w:rPr>
                <w:spacing w:val="-2"/>
                <w:sz w:val="20"/>
              </w:rPr>
              <w:t>тепловой</w:t>
            </w:r>
            <w:r>
              <w:rPr>
                <w:spacing w:val="-8"/>
                <w:sz w:val="20"/>
              </w:rPr>
              <w:t xml:space="preserve"> </w:t>
            </w:r>
            <w:r>
              <w:rPr>
                <w:spacing w:val="-2"/>
                <w:sz w:val="20"/>
              </w:rPr>
              <w:t>мощности</w:t>
            </w:r>
          </w:p>
        </w:tc>
      </w:tr>
      <w:tr w:rsidR="00DF38C3" w14:paraId="2978620E" w14:textId="77777777">
        <w:trPr>
          <w:trHeight w:val="460"/>
        </w:trPr>
        <w:tc>
          <w:tcPr>
            <w:tcW w:w="494" w:type="dxa"/>
            <w:tcBorders>
              <w:top w:val="single" w:sz="4" w:space="0" w:color="000000"/>
              <w:bottom w:val="single" w:sz="4" w:space="0" w:color="000000"/>
            </w:tcBorders>
          </w:tcPr>
          <w:p w14:paraId="235B6747" w14:textId="77777777" w:rsidR="00DF38C3" w:rsidRDefault="00D46CFF">
            <w:pPr>
              <w:pStyle w:val="TableParagraph"/>
              <w:spacing w:before="112"/>
              <w:ind w:left="47" w:right="2"/>
              <w:rPr>
                <w:sz w:val="20"/>
              </w:rPr>
            </w:pPr>
            <w:r>
              <w:rPr>
                <w:spacing w:val="-5"/>
                <w:sz w:val="20"/>
              </w:rPr>
              <w:t>5.1</w:t>
            </w:r>
          </w:p>
        </w:tc>
        <w:tc>
          <w:tcPr>
            <w:tcW w:w="3742" w:type="dxa"/>
            <w:tcBorders>
              <w:top w:val="single" w:sz="4" w:space="0" w:color="000000"/>
              <w:bottom w:val="single" w:sz="4" w:space="0" w:color="000000"/>
            </w:tcBorders>
          </w:tcPr>
          <w:p w14:paraId="0495CCD6" w14:textId="77777777" w:rsidR="00DF38C3" w:rsidRDefault="00D46CFF">
            <w:pPr>
              <w:pStyle w:val="TableParagraph"/>
              <w:spacing w:line="228" w:lineRule="exact"/>
              <w:ind w:left="1384" w:right="470" w:hanging="819"/>
              <w:jc w:val="left"/>
              <w:rPr>
                <w:sz w:val="20"/>
              </w:rPr>
            </w:pPr>
            <w:r>
              <w:rPr>
                <w:spacing w:val="-2"/>
                <w:sz w:val="20"/>
              </w:rPr>
              <w:t>Центральная</w:t>
            </w:r>
            <w:r>
              <w:rPr>
                <w:spacing w:val="-11"/>
                <w:sz w:val="20"/>
              </w:rPr>
              <w:t xml:space="preserve"> </w:t>
            </w:r>
            <w:r>
              <w:rPr>
                <w:spacing w:val="-2"/>
                <w:sz w:val="20"/>
              </w:rPr>
              <w:t>котельная</w:t>
            </w:r>
            <w:r>
              <w:rPr>
                <w:spacing w:val="-11"/>
                <w:sz w:val="20"/>
              </w:rPr>
              <w:t xml:space="preserve"> </w:t>
            </w:r>
            <w:r>
              <w:rPr>
                <w:spacing w:val="-2"/>
                <w:sz w:val="20"/>
              </w:rPr>
              <w:t xml:space="preserve">№1 </w:t>
            </w:r>
            <w:r>
              <w:rPr>
                <w:sz w:val="20"/>
              </w:rPr>
              <w:t>с. Ягодное</w:t>
            </w:r>
          </w:p>
        </w:tc>
        <w:tc>
          <w:tcPr>
            <w:tcW w:w="919" w:type="dxa"/>
            <w:tcBorders>
              <w:top w:val="single" w:sz="4" w:space="0" w:color="000000"/>
              <w:bottom w:val="single" w:sz="4" w:space="0" w:color="000000"/>
              <w:right w:val="single" w:sz="4" w:space="0" w:color="000000"/>
            </w:tcBorders>
          </w:tcPr>
          <w:p w14:paraId="01DFF082" w14:textId="77777777" w:rsidR="00DF38C3" w:rsidRDefault="00DF38C3">
            <w:pPr>
              <w:pStyle w:val="TableParagraph"/>
              <w:jc w:val="left"/>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071A58A3" w14:textId="77777777" w:rsidR="00DF38C3" w:rsidRDefault="00D46CFF">
            <w:pPr>
              <w:pStyle w:val="TableParagraph"/>
              <w:spacing w:before="112"/>
              <w:ind w:left="55"/>
              <w:rPr>
                <w:sz w:val="20"/>
              </w:rPr>
            </w:pPr>
            <w:r>
              <w:rPr>
                <w:spacing w:val="-4"/>
                <w:sz w:val="20"/>
              </w:rPr>
              <w:t>0,64</w:t>
            </w:r>
          </w:p>
        </w:tc>
        <w:tc>
          <w:tcPr>
            <w:tcW w:w="2037" w:type="dxa"/>
            <w:tcBorders>
              <w:top w:val="single" w:sz="4" w:space="0" w:color="000000"/>
              <w:left w:val="single" w:sz="4" w:space="0" w:color="000000"/>
              <w:bottom w:val="single" w:sz="4" w:space="0" w:color="000000"/>
              <w:right w:val="single" w:sz="4" w:space="0" w:color="000000"/>
            </w:tcBorders>
          </w:tcPr>
          <w:p w14:paraId="18C71B8B" w14:textId="77777777" w:rsidR="00DF38C3" w:rsidRDefault="00D46CFF">
            <w:pPr>
              <w:pStyle w:val="TableParagraph"/>
              <w:spacing w:before="112"/>
              <w:ind w:left="57"/>
              <w:rPr>
                <w:sz w:val="20"/>
              </w:rPr>
            </w:pPr>
            <w:r>
              <w:rPr>
                <w:spacing w:val="-4"/>
                <w:sz w:val="20"/>
              </w:rPr>
              <w:t>0,64</w:t>
            </w:r>
          </w:p>
        </w:tc>
      </w:tr>
      <w:tr w:rsidR="00DF38C3" w14:paraId="7C3831C9" w14:textId="77777777">
        <w:trPr>
          <w:trHeight w:val="460"/>
        </w:trPr>
        <w:tc>
          <w:tcPr>
            <w:tcW w:w="494" w:type="dxa"/>
            <w:tcBorders>
              <w:top w:val="single" w:sz="4" w:space="0" w:color="000000"/>
              <w:bottom w:val="single" w:sz="4" w:space="0" w:color="000000"/>
            </w:tcBorders>
          </w:tcPr>
          <w:p w14:paraId="0A567105" w14:textId="77777777" w:rsidR="00DF38C3" w:rsidRDefault="00D46CFF">
            <w:pPr>
              <w:pStyle w:val="TableParagraph"/>
              <w:spacing w:before="113"/>
              <w:ind w:left="47" w:right="2"/>
              <w:rPr>
                <w:sz w:val="20"/>
              </w:rPr>
            </w:pPr>
            <w:r>
              <w:rPr>
                <w:spacing w:val="-5"/>
                <w:sz w:val="20"/>
              </w:rPr>
              <w:t>5.2</w:t>
            </w:r>
          </w:p>
        </w:tc>
        <w:tc>
          <w:tcPr>
            <w:tcW w:w="3742" w:type="dxa"/>
            <w:tcBorders>
              <w:top w:val="single" w:sz="4" w:space="0" w:color="000000"/>
              <w:bottom w:val="single" w:sz="4" w:space="0" w:color="000000"/>
            </w:tcBorders>
          </w:tcPr>
          <w:p w14:paraId="313A71F2" w14:textId="77777777" w:rsidR="00DF38C3" w:rsidRDefault="00D46CFF">
            <w:pPr>
              <w:pStyle w:val="TableParagraph"/>
              <w:spacing w:line="224" w:lineRule="exact"/>
              <w:ind w:left="118" w:right="118"/>
              <w:rPr>
                <w:sz w:val="20"/>
              </w:rPr>
            </w:pPr>
            <w:r>
              <w:rPr>
                <w:spacing w:val="-2"/>
                <w:sz w:val="20"/>
              </w:rPr>
              <w:t>Центральная</w:t>
            </w:r>
            <w:r>
              <w:rPr>
                <w:spacing w:val="-5"/>
                <w:sz w:val="20"/>
              </w:rPr>
              <w:t xml:space="preserve"> </w:t>
            </w:r>
            <w:r>
              <w:rPr>
                <w:spacing w:val="-2"/>
                <w:sz w:val="20"/>
              </w:rPr>
              <w:t>котельная</w:t>
            </w:r>
            <w:r>
              <w:rPr>
                <w:spacing w:val="-5"/>
                <w:sz w:val="20"/>
              </w:rPr>
              <w:t xml:space="preserve"> </w:t>
            </w:r>
            <w:r>
              <w:rPr>
                <w:spacing w:val="-7"/>
                <w:sz w:val="20"/>
              </w:rPr>
              <w:t>№2</w:t>
            </w:r>
          </w:p>
          <w:p w14:paraId="2A3217AF" w14:textId="77777777" w:rsidR="00DF38C3" w:rsidRDefault="00D46CFF">
            <w:pPr>
              <w:pStyle w:val="TableParagraph"/>
              <w:spacing w:before="4" w:line="212" w:lineRule="exact"/>
              <w:ind w:left="118" w:right="83"/>
              <w:rPr>
                <w:sz w:val="20"/>
              </w:rPr>
            </w:pPr>
            <w:r>
              <w:rPr>
                <w:sz w:val="20"/>
              </w:rPr>
              <w:t>с.</w:t>
            </w:r>
            <w:r>
              <w:rPr>
                <w:spacing w:val="-2"/>
                <w:sz w:val="20"/>
              </w:rPr>
              <w:t xml:space="preserve"> Ягодное</w:t>
            </w:r>
          </w:p>
        </w:tc>
        <w:tc>
          <w:tcPr>
            <w:tcW w:w="919" w:type="dxa"/>
            <w:tcBorders>
              <w:top w:val="single" w:sz="4" w:space="0" w:color="000000"/>
              <w:bottom w:val="single" w:sz="4" w:space="0" w:color="000000"/>
              <w:right w:val="single" w:sz="4" w:space="0" w:color="000000"/>
            </w:tcBorders>
          </w:tcPr>
          <w:p w14:paraId="5EC370B2" w14:textId="77777777" w:rsidR="00DF38C3" w:rsidRDefault="00DF38C3">
            <w:pPr>
              <w:pStyle w:val="TableParagraph"/>
              <w:jc w:val="left"/>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0AC7563D" w14:textId="77777777" w:rsidR="00DF38C3" w:rsidRDefault="00D46CFF">
            <w:pPr>
              <w:pStyle w:val="TableParagraph"/>
              <w:spacing w:before="113"/>
              <w:ind w:left="55"/>
              <w:rPr>
                <w:sz w:val="20"/>
              </w:rPr>
            </w:pPr>
            <w:r>
              <w:rPr>
                <w:spacing w:val="-4"/>
                <w:sz w:val="20"/>
              </w:rPr>
              <w:t>0,68</w:t>
            </w:r>
          </w:p>
        </w:tc>
        <w:tc>
          <w:tcPr>
            <w:tcW w:w="2037" w:type="dxa"/>
            <w:tcBorders>
              <w:top w:val="single" w:sz="4" w:space="0" w:color="000000"/>
              <w:left w:val="single" w:sz="4" w:space="0" w:color="000000"/>
              <w:bottom w:val="single" w:sz="4" w:space="0" w:color="000000"/>
              <w:right w:val="single" w:sz="4" w:space="0" w:color="000000"/>
            </w:tcBorders>
          </w:tcPr>
          <w:p w14:paraId="1C441DCE" w14:textId="77777777" w:rsidR="00DF38C3" w:rsidRDefault="00D46CFF">
            <w:pPr>
              <w:pStyle w:val="TableParagraph"/>
              <w:spacing w:before="113"/>
              <w:ind w:left="57"/>
              <w:rPr>
                <w:sz w:val="20"/>
              </w:rPr>
            </w:pPr>
            <w:r>
              <w:rPr>
                <w:spacing w:val="-4"/>
                <w:sz w:val="20"/>
              </w:rPr>
              <w:t>0,68</w:t>
            </w:r>
          </w:p>
        </w:tc>
      </w:tr>
      <w:tr w:rsidR="00DF38C3" w14:paraId="10230866" w14:textId="77777777">
        <w:trPr>
          <w:trHeight w:val="687"/>
        </w:trPr>
        <w:tc>
          <w:tcPr>
            <w:tcW w:w="494" w:type="dxa"/>
            <w:tcBorders>
              <w:top w:val="single" w:sz="4" w:space="0" w:color="000000"/>
              <w:bottom w:val="single" w:sz="4" w:space="0" w:color="000000"/>
            </w:tcBorders>
          </w:tcPr>
          <w:p w14:paraId="12DAF6F1" w14:textId="77777777" w:rsidR="00DF38C3" w:rsidRDefault="00DF38C3">
            <w:pPr>
              <w:pStyle w:val="TableParagraph"/>
              <w:spacing w:before="2"/>
              <w:jc w:val="left"/>
              <w:rPr>
                <w:sz w:val="20"/>
              </w:rPr>
            </w:pPr>
          </w:p>
          <w:p w14:paraId="75402608" w14:textId="77777777" w:rsidR="00DF38C3" w:rsidRDefault="00D46CFF">
            <w:pPr>
              <w:pStyle w:val="TableParagraph"/>
              <w:ind w:left="47" w:right="2"/>
              <w:rPr>
                <w:sz w:val="20"/>
              </w:rPr>
            </w:pPr>
            <w:r>
              <w:rPr>
                <w:spacing w:val="-5"/>
                <w:sz w:val="20"/>
              </w:rPr>
              <w:t>5.3</w:t>
            </w:r>
          </w:p>
        </w:tc>
        <w:tc>
          <w:tcPr>
            <w:tcW w:w="3742" w:type="dxa"/>
            <w:tcBorders>
              <w:top w:val="single" w:sz="4" w:space="0" w:color="000000"/>
              <w:bottom w:val="single" w:sz="4" w:space="0" w:color="000000"/>
            </w:tcBorders>
          </w:tcPr>
          <w:p w14:paraId="390000BC" w14:textId="77777777" w:rsidR="00DF38C3" w:rsidRDefault="00D46CFF">
            <w:pPr>
              <w:pStyle w:val="TableParagraph"/>
              <w:spacing w:line="224" w:lineRule="exact"/>
              <w:ind w:left="118" w:right="81"/>
              <w:rPr>
                <w:sz w:val="20"/>
              </w:rPr>
            </w:pPr>
            <w:r>
              <w:rPr>
                <w:spacing w:val="-2"/>
                <w:sz w:val="20"/>
              </w:rPr>
              <w:t>Автономная</w:t>
            </w:r>
          </w:p>
          <w:p w14:paraId="502901A4" w14:textId="77777777" w:rsidR="00DF38C3" w:rsidRDefault="00D46CFF">
            <w:pPr>
              <w:pStyle w:val="TableParagraph"/>
              <w:spacing w:line="228" w:lineRule="exact"/>
              <w:ind w:left="118" w:right="81"/>
              <w:rPr>
                <w:sz w:val="20"/>
              </w:rPr>
            </w:pPr>
            <w:r>
              <w:rPr>
                <w:spacing w:val="-2"/>
                <w:sz w:val="20"/>
              </w:rPr>
              <w:t>котельная</w:t>
            </w:r>
            <w:r>
              <w:rPr>
                <w:spacing w:val="-6"/>
                <w:sz w:val="20"/>
              </w:rPr>
              <w:t xml:space="preserve"> </w:t>
            </w:r>
            <w:r>
              <w:rPr>
                <w:spacing w:val="-2"/>
                <w:sz w:val="20"/>
              </w:rPr>
              <w:t xml:space="preserve">амбулаторного отделения </w:t>
            </w:r>
            <w:r>
              <w:rPr>
                <w:sz w:val="20"/>
              </w:rPr>
              <w:t>с. Ягодное</w:t>
            </w:r>
          </w:p>
        </w:tc>
        <w:tc>
          <w:tcPr>
            <w:tcW w:w="919" w:type="dxa"/>
            <w:tcBorders>
              <w:top w:val="single" w:sz="4" w:space="0" w:color="000000"/>
              <w:bottom w:val="single" w:sz="4" w:space="0" w:color="000000"/>
              <w:right w:val="single" w:sz="4" w:space="0" w:color="000000"/>
            </w:tcBorders>
          </w:tcPr>
          <w:p w14:paraId="5030C625" w14:textId="77777777" w:rsidR="00DF38C3" w:rsidRDefault="00DF38C3">
            <w:pPr>
              <w:pStyle w:val="TableParagraph"/>
              <w:jc w:val="left"/>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7A2E63E9" w14:textId="77777777" w:rsidR="00DF38C3" w:rsidRDefault="00DF38C3">
            <w:pPr>
              <w:pStyle w:val="TableParagraph"/>
              <w:spacing w:before="2"/>
              <w:jc w:val="left"/>
              <w:rPr>
                <w:sz w:val="20"/>
              </w:rPr>
            </w:pPr>
          </w:p>
          <w:p w14:paraId="60BBE61E" w14:textId="77777777" w:rsidR="00DF38C3" w:rsidRDefault="00D46CFF">
            <w:pPr>
              <w:pStyle w:val="TableParagraph"/>
              <w:ind w:left="55"/>
              <w:rPr>
                <w:sz w:val="20"/>
              </w:rPr>
            </w:pPr>
            <w:r>
              <w:rPr>
                <w:spacing w:val="-4"/>
                <w:sz w:val="20"/>
              </w:rPr>
              <w:t>1,00</w:t>
            </w:r>
          </w:p>
        </w:tc>
        <w:tc>
          <w:tcPr>
            <w:tcW w:w="2037" w:type="dxa"/>
            <w:tcBorders>
              <w:top w:val="single" w:sz="4" w:space="0" w:color="000000"/>
              <w:left w:val="single" w:sz="4" w:space="0" w:color="000000"/>
              <w:bottom w:val="single" w:sz="4" w:space="0" w:color="000000"/>
              <w:right w:val="single" w:sz="4" w:space="0" w:color="000000"/>
            </w:tcBorders>
          </w:tcPr>
          <w:p w14:paraId="2377EC22" w14:textId="77777777" w:rsidR="00DF38C3" w:rsidRDefault="00DF38C3">
            <w:pPr>
              <w:pStyle w:val="TableParagraph"/>
              <w:spacing w:before="2"/>
              <w:jc w:val="left"/>
              <w:rPr>
                <w:sz w:val="20"/>
              </w:rPr>
            </w:pPr>
          </w:p>
          <w:p w14:paraId="4AAAA905" w14:textId="77777777" w:rsidR="00DF38C3" w:rsidRDefault="00D46CFF">
            <w:pPr>
              <w:pStyle w:val="TableParagraph"/>
              <w:ind w:left="57"/>
              <w:rPr>
                <w:sz w:val="20"/>
              </w:rPr>
            </w:pPr>
            <w:r>
              <w:rPr>
                <w:spacing w:val="-4"/>
                <w:sz w:val="20"/>
              </w:rPr>
              <w:t>1,00</w:t>
            </w:r>
          </w:p>
        </w:tc>
      </w:tr>
      <w:tr w:rsidR="00DF38C3" w14:paraId="6D51922D" w14:textId="77777777">
        <w:trPr>
          <w:trHeight w:val="921"/>
        </w:trPr>
        <w:tc>
          <w:tcPr>
            <w:tcW w:w="494" w:type="dxa"/>
            <w:tcBorders>
              <w:top w:val="single" w:sz="4" w:space="0" w:color="000000"/>
              <w:bottom w:val="single" w:sz="4" w:space="0" w:color="000000"/>
            </w:tcBorders>
          </w:tcPr>
          <w:p w14:paraId="2B05F3E4" w14:textId="77777777" w:rsidR="00DF38C3" w:rsidRDefault="00DF38C3">
            <w:pPr>
              <w:pStyle w:val="TableParagraph"/>
              <w:spacing w:before="117"/>
              <w:jc w:val="left"/>
              <w:rPr>
                <w:sz w:val="20"/>
              </w:rPr>
            </w:pPr>
          </w:p>
          <w:p w14:paraId="1E6A4C92" w14:textId="77777777" w:rsidR="00DF38C3" w:rsidRDefault="00D46CFF">
            <w:pPr>
              <w:pStyle w:val="TableParagraph"/>
              <w:spacing w:before="1"/>
              <w:ind w:left="47" w:right="2"/>
              <w:rPr>
                <w:sz w:val="20"/>
              </w:rPr>
            </w:pPr>
            <w:r>
              <w:rPr>
                <w:spacing w:val="-5"/>
                <w:sz w:val="20"/>
              </w:rPr>
              <w:t>5.4</w:t>
            </w:r>
          </w:p>
        </w:tc>
        <w:tc>
          <w:tcPr>
            <w:tcW w:w="3742" w:type="dxa"/>
            <w:tcBorders>
              <w:top w:val="single" w:sz="4" w:space="0" w:color="000000"/>
              <w:bottom w:val="single" w:sz="4" w:space="0" w:color="000000"/>
            </w:tcBorders>
          </w:tcPr>
          <w:p w14:paraId="6F082F3D" w14:textId="77777777" w:rsidR="00DF38C3" w:rsidRDefault="00D46CFF">
            <w:pPr>
              <w:pStyle w:val="TableParagraph"/>
              <w:spacing w:line="223" w:lineRule="auto"/>
              <w:ind w:left="978" w:right="42" w:hanging="548"/>
              <w:jc w:val="left"/>
              <w:rPr>
                <w:sz w:val="20"/>
              </w:rPr>
            </w:pPr>
            <w:r>
              <w:rPr>
                <w:spacing w:val="-2"/>
                <w:sz w:val="20"/>
              </w:rPr>
              <w:t>Центральная</w:t>
            </w:r>
            <w:r>
              <w:rPr>
                <w:spacing w:val="-8"/>
                <w:sz w:val="20"/>
              </w:rPr>
              <w:t xml:space="preserve"> </w:t>
            </w:r>
            <w:r>
              <w:rPr>
                <w:spacing w:val="-2"/>
                <w:sz w:val="20"/>
              </w:rPr>
              <w:t>котельная</w:t>
            </w:r>
            <w:r>
              <w:rPr>
                <w:spacing w:val="-8"/>
                <w:sz w:val="20"/>
              </w:rPr>
              <w:t xml:space="preserve"> </w:t>
            </w:r>
            <w:r>
              <w:rPr>
                <w:spacing w:val="-2"/>
                <w:sz w:val="20"/>
              </w:rPr>
              <w:t xml:space="preserve">«Алые </w:t>
            </w:r>
            <w:r>
              <w:rPr>
                <w:sz w:val="20"/>
              </w:rPr>
              <w:t>паруса» с. Ягодное</w:t>
            </w:r>
          </w:p>
        </w:tc>
        <w:tc>
          <w:tcPr>
            <w:tcW w:w="919" w:type="dxa"/>
            <w:tcBorders>
              <w:top w:val="single" w:sz="4" w:space="0" w:color="000000"/>
              <w:bottom w:val="single" w:sz="4" w:space="0" w:color="000000"/>
              <w:right w:val="single" w:sz="4" w:space="0" w:color="000000"/>
            </w:tcBorders>
          </w:tcPr>
          <w:p w14:paraId="28092BD3" w14:textId="77777777" w:rsidR="00DF38C3" w:rsidRDefault="00DF38C3">
            <w:pPr>
              <w:pStyle w:val="TableParagraph"/>
              <w:jc w:val="left"/>
              <w:rPr>
                <w:rFonts w:ascii="Times New Roman"/>
                <w:sz w:val="20"/>
              </w:rPr>
            </w:pPr>
          </w:p>
        </w:tc>
        <w:tc>
          <w:tcPr>
            <w:tcW w:w="2267" w:type="dxa"/>
            <w:tcBorders>
              <w:top w:val="single" w:sz="4" w:space="0" w:color="000000"/>
              <w:left w:val="single" w:sz="4" w:space="0" w:color="000000"/>
              <w:bottom w:val="single" w:sz="4" w:space="0" w:color="000000"/>
              <w:right w:val="single" w:sz="4" w:space="0" w:color="000000"/>
            </w:tcBorders>
          </w:tcPr>
          <w:p w14:paraId="02E31074" w14:textId="77777777" w:rsidR="00DF38C3" w:rsidRDefault="00DF38C3">
            <w:pPr>
              <w:pStyle w:val="TableParagraph"/>
              <w:spacing w:before="120"/>
              <w:jc w:val="left"/>
              <w:rPr>
                <w:sz w:val="20"/>
              </w:rPr>
            </w:pPr>
          </w:p>
          <w:p w14:paraId="5BFADA9A" w14:textId="77777777" w:rsidR="00DF38C3" w:rsidRDefault="00D46CFF">
            <w:pPr>
              <w:pStyle w:val="TableParagraph"/>
              <w:ind w:left="55" w:right="41"/>
              <w:rPr>
                <w:sz w:val="20"/>
              </w:rPr>
            </w:pPr>
            <w:r>
              <w:rPr>
                <w:spacing w:val="-5"/>
                <w:sz w:val="20"/>
              </w:rPr>
              <w:t>0.1</w:t>
            </w:r>
          </w:p>
        </w:tc>
        <w:tc>
          <w:tcPr>
            <w:tcW w:w="2037" w:type="dxa"/>
            <w:tcBorders>
              <w:top w:val="single" w:sz="4" w:space="0" w:color="000000"/>
              <w:left w:val="single" w:sz="4" w:space="0" w:color="000000"/>
              <w:bottom w:val="single" w:sz="4" w:space="0" w:color="000000"/>
              <w:right w:val="single" w:sz="4" w:space="0" w:color="000000"/>
            </w:tcBorders>
          </w:tcPr>
          <w:p w14:paraId="41A12315" w14:textId="77777777" w:rsidR="00DF38C3" w:rsidRDefault="00DF38C3">
            <w:pPr>
              <w:pStyle w:val="TableParagraph"/>
              <w:spacing w:before="120"/>
              <w:jc w:val="left"/>
              <w:rPr>
                <w:sz w:val="20"/>
              </w:rPr>
            </w:pPr>
          </w:p>
          <w:p w14:paraId="5DCBC501" w14:textId="77777777" w:rsidR="00DF38C3" w:rsidRDefault="00D46CFF">
            <w:pPr>
              <w:pStyle w:val="TableParagraph"/>
              <w:ind w:left="57" w:right="41"/>
              <w:rPr>
                <w:sz w:val="20"/>
              </w:rPr>
            </w:pPr>
            <w:r>
              <w:rPr>
                <w:spacing w:val="-5"/>
                <w:sz w:val="20"/>
              </w:rPr>
              <w:t>0.1</w:t>
            </w:r>
          </w:p>
        </w:tc>
      </w:tr>
      <w:tr w:rsidR="00DF38C3" w14:paraId="4EC004B5" w14:textId="77777777">
        <w:trPr>
          <w:trHeight w:val="917"/>
        </w:trPr>
        <w:tc>
          <w:tcPr>
            <w:tcW w:w="494" w:type="dxa"/>
            <w:tcBorders>
              <w:top w:val="single" w:sz="4" w:space="0" w:color="000000"/>
              <w:bottom w:val="single" w:sz="4" w:space="0" w:color="000000"/>
            </w:tcBorders>
          </w:tcPr>
          <w:p w14:paraId="6D61A7E1" w14:textId="77777777" w:rsidR="00DF38C3" w:rsidRDefault="00DF38C3">
            <w:pPr>
              <w:pStyle w:val="TableParagraph"/>
              <w:spacing w:before="115"/>
              <w:jc w:val="left"/>
              <w:rPr>
                <w:sz w:val="20"/>
              </w:rPr>
            </w:pPr>
          </w:p>
          <w:p w14:paraId="5672535B" w14:textId="77777777" w:rsidR="00DF38C3" w:rsidRDefault="00D46CFF">
            <w:pPr>
              <w:pStyle w:val="TableParagraph"/>
              <w:ind w:left="47"/>
              <w:rPr>
                <w:sz w:val="20"/>
              </w:rPr>
            </w:pPr>
            <w:r>
              <w:rPr>
                <w:spacing w:val="-10"/>
                <w:sz w:val="20"/>
              </w:rPr>
              <w:t>6</w:t>
            </w:r>
          </w:p>
        </w:tc>
        <w:tc>
          <w:tcPr>
            <w:tcW w:w="3742" w:type="dxa"/>
            <w:tcBorders>
              <w:top w:val="single" w:sz="4" w:space="0" w:color="000000"/>
              <w:bottom w:val="single" w:sz="4" w:space="0" w:color="000000"/>
            </w:tcBorders>
          </w:tcPr>
          <w:p w14:paraId="7AF4A432" w14:textId="77777777" w:rsidR="00DF38C3" w:rsidRDefault="00D46CFF">
            <w:pPr>
              <w:pStyle w:val="TableParagraph"/>
              <w:spacing w:line="237" w:lineRule="auto"/>
              <w:ind w:left="116" w:right="42"/>
              <w:jc w:val="left"/>
              <w:rPr>
                <w:sz w:val="20"/>
              </w:rPr>
            </w:pPr>
            <w:r>
              <w:rPr>
                <w:sz w:val="20"/>
              </w:rPr>
              <w:t xml:space="preserve">Удельная материальная характеристика тепловых сетей, </w:t>
            </w:r>
            <w:r>
              <w:rPr>
                <w:spacing w:val="-2"/>
                <w:sz w:val="20"/>
              </w:rPr>
              <w:t>приведенная</w:t>
            </w:r>
            <w:r>
              <w:rPr>
                <w:spacing w:val="-8"/>
                <w:sz w:val="20"/>
              </w:rPr>
              <w:t xml:space="preserve"> </w:t>
            </w:r>
            <w:r>
              <w:rPr>
                <w:spacing w:val="-2"/>
                <w:sz w:val="20"/>
              </w:rPr>
              <w:t>к</w:t>
            </w:r>
            <w:r>
              <w:rPr>
                <w:spacing w:val="-9"/>
                <w:sz w:val="20"/>
              </w:rPr>
              <w:t xml:space="preserve"> </w:t>
            </w:r>
            <w:r>
              <w:rPr>
                <w:spacing w:val="-2"/>
                <w:sz w:val="20"/>
              </w:rPr>
              <w:t>расчетной</w:t>
            </w:r>
            <w:r>
              <w:rPr>
                <w:spacing w:val="-4"/>
                <w:sz w:val="20"/>
              </w:rPr>
              <w:t xml:space="preserve"> </w:t>
            </w:r>
            <w:r>
              <w:rPr>
                <w:spacing w:val="-2"/>
                <w:sz w:val="20"/>
              </w:rPr>
              <w:t>тепловой нагрузке</w:t>
            </w:r>
          </w:p>
        </w:tc>
        <w:tc>
          <w:tcPr>
            <w:tcW w:w="919" w:type="dxa"/>
            <w:tcBorders>
              <w:top w:val="single" w:sz="4" w:space="0" w:color="000000"/>
              <w:bottom w:val="single" w:sz="4" w:space="0" w:color="000000"/>
              <w:right w:val="single" w:sz="4" w:space="0" w:color="000000"/>
            </w:tcBorders>
          </w:tcPr>
          <w:p w14:paraId="164BFFB6" w14:textId="77777777" w:rsidR="00DF38C3" w:rsidRDefault="00DF38C3">
            <w:pPr>
              <w:pStyle w:val="TableParagraph"/>
              <w:spacing w:before="115"/>
              <w:jc w:val="left"/>
              <w:rPr>
                <w:sz w:val="20"/>
              </w:rPr>
            </w:pPr>
          </w:p>
          <w:p w14:paraId="7C9DB22B" w14:textId="77777777" w:rsidR="00DF38C3" w:rsidRDefault="00D46CFF">
            <w:pPr>
              <w:pStyle w:val="TableParagraph"/>
              <w:ind w:left="47" w:right="2"/>
              <w:rPr>
                <w:sz w:val="20"/>
              </w:rPr>
            </w:pPr>
            <w:r>
              <w:rPr>
                <w:spacing w:val="-2"/>
                <w:sz w:val="20"/>
              </w:rPr>
              <w:t>м</w:t>
            </w:r>
            <w:r>
              <w:rPr>
                <w:spacing w:val="-2"/>
                <w:position w:val="6"/>
                <w:sz w:val="13"/>
              </w:rPr>
              <w:t>2</w:t>
            </w:r>
            <w:r>
              <w:rPr>
                <w:spacing w:val="-2"/>
                <w:sz w:val="20"/>
              </w:rPr>
              <w:t>/Гкал</w:t>
            </w:r>
          </w:p>
        </w:tc>
        <w:tc>
          <w:tcPr>
            <w:tcW w:w="2267" w:type="dxa"/>
            <w:tcBorders>
              <w:top w:val="single" w:sz="4" w:space="0" w:color="000000"/>
              <w:left w:val="single" w:sz="4" w:space="0" w:color="000000"/>
              <w:bottom w:val="single" w:sz="4" w:space="0" w:color="000000"/>
              <w:right w:val="single" w:sz="4" w:space="0" w:color="000000"/>
            </w:tcBorders>
          </w:tcPr>
          <w:p w14:paraId="48C91FA5" w14:textId="77777777" w:rsidR="00DF38C3" w:rsidRDefault="00D46CFF">
            <w:pPr>
              <w:pStyle w:val="TableParagraph"/>
              <w:spacing w:line="225" w:lineRule="exact"/>
              <w:ind w:left="55" w:right="39"/>
              <w:rPr>
                <w:sz w:val="20"/>
              </w:rPr>
            </w:pPr>
            <w:r>
              <w:rPr>
                <w:spacing w:val="-10"/>
                <w:sz w:val="20"/>
              </w:rPr>
              <w:t>-</w:t>
            </w:r>
          </w:p>
        </w:tc>
        <w:tc>
          <w:tcPr>
            <w:tcW w:w="2037" w:type="dxa"/>
            <w:tcBorders>
              <w:top w:val="single" w:sz="4" w:space="0" w:color="000000"/>
              <w:left w:val="single" w:sz="4" w:space="0" w:color="000000"/>
              <w:bottom w:val="single" w:sz="4" w:space="0" w:color="000000"/>
              <w:right w:val="single" w:sz="4" w:space="0" w:color="000000"/>
            </w:tcBorders>
          </w:tcPr>
          <w:p w14:paraId="66CFD8E0" w14:textId="77777777" w:rsidR="00DF38C3" w:rsidRDefault="00D46CFF">
            <w:pPr>
              <w:pStyle w:val="TableParagraph"/>
              <w:spacing w:line="225" w:lineRule="exact"/>
              <w:ind w:left="57" w:right="40"/>
              <w:rPr>
                <w:sz w:val="20"/>
              </w:rPr>
            </w:pPr>
            <w:r>
              <w:rPr>
                <w:spacing w:val="-10"/>
                <w:sz w:val="20"/>
              </w:rPr>
              <w:t>-</w:t>
            </w:r>
          </w:p>
        </w:tc>
      </w:tr>
    </w:tbl>
    <w:p w14:paraId="37816CD8" w14:textId="77777777" w:rsidR="00DF38C3" w:rsidRDefault="00DF38C3">
      <w:pPr>
        <w:pStyle w:val="TableParagraph"/>
        <w:spacing w:line="225" w:lineRule="exact"/>
        <w:rPr>
          <w:sz w:val="20"/>
        </w:rPr>
        <w:sectPr w:rsidR="00DF38C3">
          <w:pgSz w:w="11910" w:h="16850"/>
          <w:pgMar w:top="760" w:right="425" w:bottom="1260" w:left="1275" w:header="0" w:footer="1009" w:gutter="0"/>
          <w:cols w:space="720"/>
        </w:sectPr>
      </w:pPr>
    </w:p>
    <w:p w14:paraId="7B39732E" w14:textId="77777777" w:rsidR="00DF38C3" w:rsidRDefault="00D46CFF">
      <w:pPr>
        <w:pStyle w:val="a3"/>
        <w:spacing w:before="82"/>
        <w:ind w:right="448"/>
        <w:jc w:val="right"/>
      </w:pPr>
      <w:r>
        <w:lastRenderedPageBreak/>
        <w:t>Продолжение</w:t>
      </w:r>
      <w:r>
        <w:rPr>
          <w:spacing w:val="-16"/>
        </w:rPr>
        <w:t xml:space="preserve"> </w:t>
      </w:r>
      <w:r>
        <w:t>таблицы</w:t>
      </w:r>
      <w:r>
        <w:rPr>
          <w:spacing w:val="-14"/>
        </w:rPr>
        <w:t xml:space="preserve"> </w:t>
      </w:r>
      <w:r>
        <w:rPr>
          <w:spacing w:val="-5"/>
        </w:rPr>
        <w:t>26</w:t>
      </w:r>
    </w:p>
    <w:p w14:paraId="6604AE4F" w14:textId="77777777" w:rsidR="00DF38C3" w:rsidRDefault="00DF38C3">
      <w:pPr>
        <w:pStyle w:val="a3"/>
        <w:spacing w:before="3"/>
        <w:rPr>
          <w:sz w:val="12"/>
        </w:rPr>
      </w:pPr>
    </w:p>
    <w:tbl>
      <w:tblPr>
        <w:tblStyle w:val="TableNormal"/>
        <w:tblW w:w="0" w:type="auto"/>
        <w:tblInd w:w="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94"/>
        <w:gridCol w:w="3737"/>
        <w:gridCol w:w="924"/>
        <w:gridCol w:w="2268"/>
        <w:gridCol w:w="2038"/>
      </w:tblGrid>
      <w:tr w:rsidR="00DF38C3" w14:paraId="6340E607" w14:textId="77777777">
        <w:trPr>
          <w:trHeight w:val="460"/>
        </w:trPr>
        <w:tc>
          <w:tcPr>
            <w:tcW w:w="494" w:type="dxa"/>
            <w:tcBorders>
              <w:left w:val="single" w:sz="8" w:space="0" w:color="000000"/>
              <w:right w:val="single" w:sz="8" w:space="0" w:color="000000"/>
            </w:tcBorders>
          </w:tcPr>
          <w:p w14:paraId="5C9FFD9D" w14:textId="77777777" w:rsidR="00DF38C3" w:rsidRDefault="00D46CFF">
            <w:pPr>
              <w:pStyle w:val="TableParagraph"/>
              <w:spacing w:line="228" w:lineRule="exact"/>
              <w:ind w:left="119" w:right="88" w:firstLine="26"/>
              <w:jc w:val="left"/>
              <w:rPr>
                <w:sz w:val="20"/>
              </w:rPr>
            </w:pPr>
            <w:r>
              <w:rPr>
                <w:spacing w:val="-10"/>
                <w:sz w:val="20"/>
              </w:rPr>
              <w:t xml:space="preserve">№ </w:t>
            </w:r>
            <w:r>
              <w:rPr>
                <w:spacing w:val="-9"/>
                <w:sz w:val="20"/>
              </w:rPr>
              <w:t>п/п</w:t>
            </w:r>
          </w:p>
        </w:tc>
        <w:tc>
          <w:tcPr>
            <w:tcW w:w="3737" w:type="dxa"/>
            <w:tcBorders>
              <w:left w:val="single" w:sz="8" w:space="0" w:color="000000"/>
              <w:right w:val="single" w:sz="8" w:space="0" w:color="000000"/>
            </w:tcBorders>
          </w:tcPr>
          <w:p w14:paraId="00D165FA" w14:textId="77777777" w:rsidR="00DF38C3" w:rsidRDefault="00D46CFF">
            <w:pPr>
              <w:pStyle w:val="TableParagraph"/>
              <w:spacing w:before="116"/>
              <w:ind w:left="113" w:right="78"/>
              <w:rPr>
                <w:sz w:val="20"/>
              </w:rPr>
            </w:pPr>
            <w:r>
              <w:rPr>
                <w:spacing w:val="-2"/>
                <w:sz w:val="20"/>
              </w:rPr>
              <w:t>Индикатор</w:t>
            </w:r>
          </w:p>
        </w:tc>
        <w:tc>
          <w:tcPr>
            <w:tcW w:w="924" w:type="dxa"/>
            <w:tcBorders>
              <w:left w:val="single" w:sz="8" w:space="0" w:color="000000"/>
            </w:tcBorders>
          </w:tcPr>
          <w:p w14:paraId="7C41D78C" w14:textId="77777777" w:rsidR="00DF38C3" w:rsidRDefault="00D46CFF">
            <w:pPr>
              <w:pStyle w:val="TableParagraph"/>
              <w:spacing w:before="116"/>
              <w:ind w:left="53" w:right="6"/>
              <w:rPr>
                <w:sz w:val="20"/>
              </w:rPr>
            </w:pPr>
            <w:proofErr w:type="spellStart"/>
            <w:r>
              <w:rPr>
                <w:spacing w:val="-2"/>
                <w:sz w:val="20"/>
              </w:rPr>
              <w:t>Ед.изм</w:t>
            </w:r>
            <w:proofErr w:type="spellEnd"/>
            <w:r>
              <w:rPr>
                <w:spacing w:val="-2"/>
                <w:sz w:val="20"/>
              </w:rPr>
              <w:t>.</w:t>
            </w:r>
          </w:p>
        </w:tc>
        <w:tc>
          <w:tcPr>
            <w:tcW w:w="2268" w:type="dxa"/>
          </w:tcPr>
          <w:p w14:paraId="04F70AC1" w14:textId="77777777" w:rsidR="00DF38C3" w:rsidRDefault="00D46CFF">
            <w:pPr>
              <w:pStyle w:val="TableParagraph"/>
              <w:spacing w:before="116"/>
              <w:ind w:left="59" w:right="7"/>
              <w:rPr>
                <w:sz w:val="20"/>
              </w:rPr>
            </w:pPr>
            <w:r>
              <w:rPr>
                <w:spacing w:val="-2"/>
                <w:sz w:val="20"/>
              </w:rPr>
              <w:t>Базовое</w:t>
            </w:r>
            <w:r>
              <w:rPr>
                <w:spacing w:val="-11"/>
                <w:sz w:val="20"/>
              </w:rPr>
              <w:t xml:space="preserve"> </w:t>
            </w:r>
            <w:r>
              <w:rPr>
                <w:spacing w:val="-2"/>
                <w:sz w:val="20"/>
              </w:rPr>
              <w:t>значение</w:t>
            </w:r>
          </w:p>
        </w:tc>
        <w:tc>
          <w:tcPr>
            <w:tcW w:w="2038" w:type="dxa"/>
          </w:tcPr>
          <w:p w14:paraId="1464348E" w14:textId="77777777" w:rsidR="00DF38C3" w:rsidRDefault="00D46CFF">
            <w:pPr>
              <w:pStyle w:val="TableParagraph"/>
              <w:spacing w:line="228" w:lineRule="exact"/>
              <w:ind w:left="121" w:firstLine="208"/>
              <w:jc w:val="left"/>
              <w:rPr>
                <w:sz w:val="20"/>
              </w:rPr>
            </w:pPr>
            <w:r>
              <w:rPr>
                <w:spacing w:val="-2"/>
                <w:sz w:val="20"/>
              </w:rPr>
              <w:t>Перспективное значение</w:t>
            </w:r>
            <w:r>
              <w:rPr>
                <w:spacing w:val="-13"/>
                <w:sz w:val="20"/>
              </w:rPr>
              <w:t xml:space="preserve"> </w:t>
            </w:r>
            <w:r>
              <w:rPr>
                <w:spacing w:val="-2"/>
                <w:sz w:val="20"/>
              </w:rPr>
              <w:t>до</w:t>
            </w:r>
            <w:r>
              <w:rPr>
                <w:spacing w:val="-13"/>
                <w:sz w:val="20"/>
              </w:rPr>
              <w:t xml:space="preserve"> </w:t>
            </w:r>
            <w:r>
              <w:rPr>
                <w:spacing w:val="-2"/>
                <w:sz w:val="20"/>
              </w:rPr>
              <w:t>2033</w:t>
            </w:r>
            <w:r>
              <w:rPr>
                <w:spacing w:val="-13"/>
                <w:sz w:val="20"/>
              </w:rPr>
              <w:t xml:space="preserve"> </w:t>
            </w:r>
            <w:r>
              <w:rPr>
                <w:spacing w:val="-2"/>
                <w:sz w:val="20"/>
              </w:rPr>
              <w:t>г.</w:t>
            </w:r>
          </w:p>
        </w:tc>
      </w:tr>
      <w:tr w:rsidR="00DF38C3" w14:paraId="63168BC5" w14:textId="77777777">
        <w:trPr>
          <w:trHeight w:val="460"/>
        </w:trPr>
        <w:tc>
          <w:tcPr>
            <w:tcW w:w="494" w:type="dxa"/>
            <w:tcBorders>
              <w:left w:val="single" w:sz="8" w:space="0" w:color="000000"/>
              <w:right w:val="single" w:sz="8" w:space="0" w:color="000000"/>
            </w:tcBorders>
          </w:tcPr>
          <w:p w14:paraId="4BC58E75" w14:textId="77777777" w:rsidR="00DF38C3" w:rsidRDefault="00D46CFF">
            <w:pPr>
              <w:pStyle w:val="TableParagraph"/>
              <w:spacing w:before="116"/>
              <w:ind w:left="47" w:right="2"/>
              <w:rPr>
                <w:sz w:val="20"/>
              </w:rPr>
            </w:pPr>
            <w:r>
              <w:rPr>
                <w:spacing w:val="-5"/>
                <w:sz w:val="20"/>
              </w:rPr>
              <w:t>6.1</w:t>
            </w:r>
          </w:p>
        </w:tc>
        <w:tc>
          <w:tcPr>
            <w:tcW w:w="3737" w:type="dxa"/>
            <w:tcBorders>
              <w:left w:val="single" w:sz="8" w:space="0" w:color="000000"/>
              <w:right w:val="single" w:sz="8" w:space="0" w:color="000000"/>
            </w:tcBorders>
          </w:tcPr>
          <w:p w14:paraId="74F6F844" w14:textId="77777777" w:rsidR="00DF38C3" w:rsidRDefault="00D46CFF">
            <w:pPr>
              <w:pStyle w:val="TableParagraph"/>
              <w:spacing w:line="225" w:lineRule="exact"/>
              <w:ind w:left="113" w:right="113"/>
              <w:rPr>
                <w:sz w:val="20"/>
              </w:rPr>
            </w:pPr>
            <w:r>
              <w:rPr>
                <w:spacing w:val="-2"/>
                <w:sz w:val="20"/>
              </w:rPr>
              <w:t>Центральная</w:t>
            </w:r>
            <w:r>
              <w:rPr>
                <w:spacing w:val="-8"/>
                <w:sz w:val="20"/>
              </w:rPr>
              <w:t xml:space="preserve"> </w:t>
            </w:r>
            <w:r>
              <w:rPr>
                <w:spacing w:val="-2"/>
                <w:sz w:val="20"/>
              </w:rPr>
              <w:t>котельная</w:t>
            </w:r>
            <w:r>
              <w:rPr>
                <w:sz w:val="20"/>
              </w:rPr>
              <w:t xml:space="preserve"> </w:t>
            </w:r>
            <w:r>
              <w:rPr>
                <w:spacing w:val="-7"/>
                <w:sz w:val="20"/>
              </w:rPr>
              <w:t>№1</w:t>
            </w:r>
          </w:p>
          <w:p w14:paraId="419F39C5" w14:textId="77777777" w:rsidR="00DF38C3" w:rsidRDefault="00D46CFF">
            <w:pPr>
              <w:pStyle w:val="TableParagraph"/>
              <w:spacing w:before="4" w:line="211" w:lineRule="exact"/>
              <w:ind w:left="113" w:right="78"/>
              <w:rPr>
                <w:sz w:val="20"/>
              </w:rPr>
            </w:pPr>
            <w:r>
              <w:rPr>
                <w:sz w:val="20"/>
              </w:rPr>
              <w:t>с.</w:t>
            </w:r>
            <w:r>
              <w:rPr>
                <w:spacing w:val="-2"/>
                <w:sz w:val="20"/>
              </w:rPr>
              <w:t xml:space="preserve"> Ягодное</w:t>
            </w:r>
          </w:p>
        </w:tc>
        <w:tc>
          <w:tcPr>
            <w:tcW w:w="924" w:type="dxa"/>
            <w:tcBorders>
              <w:left w:val="single" w:sz="8" w:space="0" w:color="000000"/>
            </w:tcBorders>
          </w:tcPr>
          <w:p w14:paraId="14781828" w14:textId="77777777" w:rsidR="00DF38C3" w:rsidRDefault="00D46CFF">
            <w:pPr>
              <w:pStyle w:val="TableParagraph"/>
              <w:spacing w:before="116"/>
              <w:ind w:left="53" w:right="3"/>
              <w:rPr>
                <w:sz w:val="20"/>
              </w:rPr>
            </w:pPr>
            <w:r>
              <w:rPr>
                <w:spacing w:val="-2"/>
                <w:sz w:val="20"/>
              </w:rPr>
              <w:t>м</w:t>
            </w:r>
            <w:r>
              <w:rPr>
                <w:spacing w:val="-2"/>
                <w:position w:val="6"/>
                <w:sz w:val="13"/>
              </w:rPr>
              <w:t>2</w:t>
            </w:r>
            <w:r>
              <w:rPr>
                <w:spacing w:val="-2"/>
                <w:sz w:val="20"/>
              </w:rPr>
              <w:t>/Гкал</w:t>
            </w:r>
          </w:p>
        </w:tc>
        <w:tc>
          <w:tcPr>
            <w:tcW w:w="2268" w:type="dxa"/>
          </w:tcPr>
          <w:p w14:paraId="5E4364FC" w14:textId="77777777" w:rsidR="00DF38C3" w:rsidRDefault="00D46CFF">
            <w:pPr>
              <w:pStyle w:val="TableParagraph"/>
              <w:spacing w:before="116"/>
              <w:ind w:left="59" w:right="7"/>
              <w:rPr>
                <w:sz w:val="20"/>
              </w:rPr>
            </w:pPr>
            <w:r>
              <w:rPr>
                <w:spacing w:val="-2"/>
                <w:sz w:val="20"/>
              </w:rPr>
              <w:t>0,176</w:t>
            </w:r>
          </w:p>
        </w:tc>
        <w:tc>
          <w:tcPr>
            <w:tcW w:w="2038" w:type="dxa"/>
          </w:tcPr>
          <w:p w14:paraId="5A860910" w14:textId="77777777" w:rsidR="00DF38C3" w:rsidRDefault="00D46CFF">
            <w:pPr>
              <w:pStyle w:val="TableParagraph"/>
              <w:spacing w:before="116"/>
              <w:ind w:left="63" w:right="16"/>
              <w:rPr>
                <w:sz w:val="20"/>
              </w:rPr>
            </w:pPr>
            <w:r>
              <w:rPr>
                <w:spacing w:val="-2"/>
                <w:sz w:val="20"/>
              </w:rPr>
              <w:t>0,176</w:t>
            </w:r>
          </w:p>
        </w:tc>
      </w:tr>
      <w:tr w:rsidR="00DF38C3" w14:paraId="5B09C3CC" w14:textId="77777777">
        <w:trPr>
          <w:trHeight w:val="460"/>
        </w:trPr>
        <w:tc>
          <w:tcPr>
            <w:tcW w:w="494" w:type="dxa"/>
            <w:tcBorders>
              <w:left w:val="single" w:sz="8" w:space="0" w:color="000000"/>
              <w:right w:val="single" w:sz="8" w:space="0" w:color="000000"/>
            </w:tcBorders>
          </w:tcPr>
          <w:p w14:paraId="72FCE00D" w14:textId="77777777" w:rsidR="00DF38C3" w:rsidRDefault="00D46CFF">
            <w:pPr>
              <w:pStyle w:val="TableParagraph"/>
              <w:spacing w:before="114"/>
              <w:ind w:left="47" w:right="2"/>
              <w:rPr>
                <w:sz w:val="20"/>
              </w:rPr>
            </w:pPr>
            <w:r>
              <w:rPr>
                <w:spacing w:val="-5"/>
                <w:sz w:val="20"/>
              </w:rPr>
              <w:t>6.2</w:t>
            </w:r>
          </w:p>
        </w:tc>
        <w:tc>
          <w:tcPr>
            <w:tcW w:w="3737" w:type="dxa"/>
            <w:tcBorders>
              <w:left w:val="single" w:sz="8" w:space="0" w:color="000000"/>
              <w:right w:val="single" w:sz="8" w:space="0" w:color="000000"/>
            </w:tcBorders>
          </w:tcPr>
          <w:p w14:paraId="6A2C4A9B" w14:textId="77777777" w:rsidR="00DF38C3" w:rsidRDefault="00D46CFF">
            <w:pPr>
              <w:pStyle w:val="TableParagraph"/>
              <w:spacing w:line="225" w:lineRule="exact"/>
              <w:ind w:left="113" w:right="113"/>
              <w:rPr>
                <w:sz w:val="20"/>
              </w:rPr>
            </w:pPr>
            <w:r>
              <w:rPr>
                <w:spacing w:val="-2"/>
                <w:sz w:val="20"/>
              </w:rPr>
              <w:t>Центральная</w:t>
            </w:r>
            <w:r>
              <w:rPr>
                <w:spacing w:val="-8"/>
                <w:sz w:val="20"/>
              </w:rPr>
              <w:t xml:space="preserve"> </w:t>
            </w:r>
            <w:r>
              <w:rPr>
                <w:spacing w:val="-2"/>
                <w:sz w:val="20"/>
              </w:rPr>
              <w:t>котельная</w:t>
            </w:r>
            <w:r>
              <w:rPr>
                <w:sz w:val="20"/>
              </w:rPr>
              <w:t xml:space="preserve"> </w:t>
            </w:r>
            <w:r>
              <w:rPr>
                <w:spacing w:val="-7"/>
                <w:sz w:val="20"/>
              </w:rPr>
              <w:t>№2</w:t>
            </w:r>
          </w:p>
          <w:p w14:paraId="40370E20" w14:textId="77777777" w:rsidR="00DF38C3" w:rsidRDefault="00D46CFF">
            <w:pPr>
              <w:pStyle w:val="TableParagraph"/>
              <w:spacing w:before="4" w:line="211" w:lineRule="exact"/>
              <w:ind w:left="113" w:right="78"/>
              <w:rPr>
                <w:sz w:val="20"/>
              </w:rPr>
            </w:pPr>
            <w:r>
              <w:rPr>
                <w:sz w:val="20"/>
              </w:rPr>
              <w:t>с.</w:t>
            </w:r>
            <w:r>
              <w:rPr>
                <w:spacing w:val="-2"/>
                <w:sz w:val="20"/>
              </w:rPr>
              <w:t xml:space="preserve"> Ягодное</w:t>
            </w:r>
          </w:p>
        </w:tc>
        <w:tc>
          <w:tcPr>
            <w:tcW w:w="924" w:type="dxa"/>
            <w:tcBorders>
              <w:left w:val="single" w:sz="8" w:space="0" w:color="000000"/>
            </w:tcBorders>
          </w:tcPr>
          <w:p w14:paraId="1B25B818" w14:textId="77777777" w:rsidR="00DF38C3" w:rsidRDefault="00D46CFF">
            <w:pPr>
              <w:pStyle w:val="TableParagraph"/>
              <w:spacing w:before="114"/>
              <w:ind w:left="53" w:right="3"/>
              <w:rPr>
                <w:sz w:val="20"/>
              </w:rPr>
            </w:pPr>
            <w:r>
              <w:rPr>
                <w:spacing w:val="-2"/>
                <w:sz w:val="20"/>
              </w:rPr>
              <w:t>м</w:t>
            </w:r>
            <w:r>
              <w:rPr>
                <w:spacing w:val="-2"/>
                <w:position w:val="6"/>
                <w:sz w:val="13"/>
              </w:rPr>
              <w:t>2</w:t>
            </w:r>
            <w:r>
              <w:rPr>
                <w:spacing w:val="-2"/>
                <w:sz w:val="20"/>
              </w:rPr>
              <w:t>/Гкал</w:t>
            </w:r>
          </w:p>
        </w:tc>
        <w:tc>
          <w:tcPr>
            <w:tcW w:w="2268" w:type="dxa"/>
          </w:tcPr>
          <w:p w14:paraId="11143BBA" w14:textId="77777777" w:rsidR="00DF38C3" w:rsidRDefault="00D46CFF">
            <w:pPr>
              <w:pStyle w:val="TableParagraph"/>
              <w:spacing w:before="114"/>
              <w:ind w:left="59" w:right="7"/>
              <w:rPr>
                <w:sz w:val="20"/>
              </w:rPr>
            </w:pPr>
            <w:r>
              <w:rPr>
                <w:spacing w:val="-2"/>
                <w:sz w:val="20"/>
              </w:rPr>
              <w:t>0,123</w:t>
            </w:r>
          </w:p>
        </w:tc>
        <w:tc>
          <w:tcPr>
            <w:tcW w:w="2038" w:type="dxa"/>
          </w:tcPr>
          <w:p w14:paraId="5043FB3A" w14:textId="77777777" w:rsidR="00DF38C3" w:rsidRDefault="00D46CFF">
            <w:pPr>
              <w:pStyle w:val="TableParagraph"/>
              <w:spacing w:before="114"/>
              <w:ind w:left="63" w:right="16"/>
              <w:rPr>
                <w:sz w:val="20"/>
              </w:rPr>
            </w:pPr>
            <w:r>
              <w:rPr>
                <w:spacing w:val="-2"/>
                <w:sz w:val="20"/>
              </w:rPr>
              <w:t>0,123</w:t>
            </w:r>
          </w:p>
        </w:tc>
      </w:tr>
      <w:tr w:rsidR="00DF38C3" w14:paraId="41515AE8" w14:textId="77777777">
        <w:trPr>
          <w:trHeight w:val="687"/>
        </w:trPr>
        <w:tc>
          <w:tcPr>
            <w:tcW w:w="494" w:type="dxa"/>
            <w:tcBorders>
              <w:left w:val="single" w:sz="8" w:space="0" w:color="000000"/>
              <w:right w:val="single" w:sz="8" w:space="0" w:color="000000"/>
            </w:tcBorders>
          </w:tcPr>
          <w:p w14:paraId="20A9603F" w14:textId="77777777" w:rsidR="00DF38C3" w:rsidRDefault="00DF38C3">
            <w:pPr>
              <w:pStyle w:val="TableParagraph"/>
              <w:spacing w:before="3"/>
              <w:jc w:val="left"/>
              <w:rPr>
                <w:sz w:val="20"/>
              </w:rPr>
            </w:pPr>
          </w:p>
          <w:p w14:paraId="1CDE2363" w14:textId="77777777" w:rsidR="00DF38C3" w:rsidRDefault="00D46CFF">
            <w:pPr>
              <w:pStyle w:val="TableParagraph"/>
              <w:ind w:left="47" w:right="2"/>
              <w:rPr>
                <w:sz w:val="20"/>
              </w:rPr>
            </w:pPr>
            <w:r>
              <w:rPr>
                <w:spacing w:val="-5"/>
                <w:sz w:val="20"/>
              </w:rPr>
              <w:t>6.3</w:t>
            </w:r>
          </w:p>
        </w:tc>
        <w:tc>
          <w:tcPr>
            <w:tcW w:w="3737" w:type="dxa"/>
            <w:tcBorders>
              <w:left w:val="single" w:sz="8" w:space="0" w:color="000000"/>
              <w:right w:val="single" w:sz="8" w:space="0" w:color="000000"/>
            </w:tcBorders>
          </w:tcPr>
          <w:p w14:paraId="11003FEB" w14:textId="77777777" w:rsidR="00DF38C3" w:rsidRDefault="00D46CFF">
            <w:pPr>
              <w:pStyle w:val="TableParagraph"/>
              <w:spacing w:line="225" w:lineRule="exact"/>
              <w:ind w:left="120" w:right="78"/>
              <w:rPr>
                <w:sz w:val="20"/>
              </w:rPr>
            </w:pPr>
            <w:r>
              <w:rPr>
                <w:spacing w:val="-2"/>
                <w:sz w:val="20"/>
              </w:rPr>
              <w:t>Автономная</w:t>
            </w:r>
          </w:p>
          <w:p w14:paraId="51A0E1A1" w14:textId="77777777" w:rsidR="00DF38C3" w:rsidRDefault="00D46CFF">
            <w:pPr>
              <w:pStyle w:val="TableParagraph"/>
              <w:spacing w:line="226" w:lineRule="exact"/>
              <w:ind w:left="113" w:right="78"/>
              <w:rPr>
                <w:sz w:val="20"/>
              </w:rPr>
            </w:pPr>
            <w:r>
              <w:rPr>
                <w:spacing w:val="-2"/>
                <w:sz w:val="20"/>
              </w:rPr>
              <w:t>котельная</w:t>
            </w:r>
            <w:r>
              <w:rPr>
                <w:spacing w:val="-3"/>
                <w:sz w:val="20"/>
              </w:rPr>
              <w:t xml:space="preserve"> </w:t>
            </w:r>
            <w:r>
              <w:rPr>
                <w:spacing w:val="-2"/>
                <w:sz w:val="20"/>
              </w:rPr>
              <w:t xml:space="preserve">амбулаторного отделения </w:t>
            </w:r>
            <w:r>
              <w:rPr>
                <w:sz w:val="20"/>
              </w:rPr>
              <w:t>с. Ягодное</w:t>
            </w:r>
          </w:p>
        </w:tc>
        <w:tc>
          <w:tcPr>
            <w:tcW w:w="924" w:type="dxa"/>
            <w:tcBorders>
              <w:left w:val="single" w:sz="8" w:space="0" w:color="000000"/>
            </w:tcBorders>
          </w:tcPr>
          <w:p w14:paraId="23FCAD5D" w14:textId="77777777" w:rsidR="00DF38C3" w:rsidRDefault="00DF38C3">
            <w:pPr>
              <w:pStyle w:val="TableParagraph"/>
              <w:spacing w:before="3"/>
              <w:jc w:val="left"/>
              <w:rPr>
                <w:sz w:val="20"/>
              </w:rPr>
            </w:pPr>
          </w:p>
          <w:p w14:paraId="2F939464" w14:textId="77777777" w:rsidR="00DF38C3" w:rsidRDefault="00D46CFF">
            <w:pPr>
              <w:pStyle w:val="TableParagraph"/>
              <w:ind w:left="53" w:right="3"/>
              <w:rPr>
                <w:sz w:val="20"/>
              </w:rPr>
            </w:pPr>
            <w:r>
              <w:rPr>
                <w:spacing w:val="-2"/>
                <w:sz w:val="20"/>
              </w:rPr>
              <w:t>м</w:t>
            </w:r>
            <w:r>
              <w:rPr>
                <w:spacing w:val="-2"/>
                <w:position w:val="6"/>
                <w:sz w:val="13"/>
              </w:rPr>
              <w:t>2</w:t>
            </w:r>
            <w:r>
              <w:rPr>
                <w:spacing w:val="-2"/>
                <w:sz w:val="20"/>
              </w:rPr>
              <w:t>/Гкал</w:t>
            </w:r>
          </w:p>
        </w:tc>
        <w:tc>
          <w:tcPr>
            <w:tcW w:w="2268" w:type="dxa"/>
          </w:tcPr>
          <w:p w14:paraId="4BB07E5E" w14:textId="77777777" w:rsidR="00DF38C3" w:rsidRDefault="00DF38C3">
            <w:pPr>
              <w:pStyle w:val="TableParagraph"/>
              <w:spacing w:before="3"/>
              <w:jc w:val="left"/>
              <w:rPr>
                <w:sz w:val="20"/>
              </w:rPr>
            </w:pPr>
          </w:p>
          <w:p w14:paraId="4CECC546" w14:textId="77777777" w:rsidR="00DF38C3" w:rsidRDefault="00D46CFF">
            <w:pPr>
              <w:pStyle w:val="TableParagraph"/>
              <w:ind w:left="59" w:right="7"/>
              <w:rPr>
                <w:sz w:val="20"/>
              </w:rPr>
            </w:pPr>
            <w:r>
              <w:rPr>
                <w:spacing w:val="-2"/>
                <w:sz w:val="20"/>
              </w:rPr>
              <w:t>0,082</w:t>
            </w:r>
          </w:p>
        </w:tc>
        <w:tc>
          <w:tcPr>
            <w:tcW w:w="2038" w:type="dxa"/>
          </w:tcPr>
          <w:p w14:paraId="3258E233" w14:textId="77777777" w:rsidR="00DF38C3" w:rsidRDefault="00DF38C3">
            <w:pPr>
              <w:pStyle w:val="TableParagraph"/>
              <w:spacing w:before="3"/>
              <w:jc w:val="left"/>
              <w:rPr>
                <w:sz w:val="20"/>
              </w:rPr>
            </w:pPr>
          </w:p>
          <w:p w14:paraId="16EA9B37" w14:textId="77777777" w:rsidR="00DF38C3" w:rsidRDefault="00D46CFF">
            <w:pPr>
              <w:pStyle w:val="TableParagraph"/>
              <w:ind w:left="63" w:right="16"/>
              <w:rPr>
                <w:sz w:val="20"/>
              </w:rPr>
            </w:pPr>
            <w:r>
              <w:rPr>
                <w:spacing w:val="-2"/>
                <w:sz w:val="20"/>
              </w:rPr>
              <w:t>0,082</w:t>
            </w:r>
          </w:p>
        </w:tc>
      </w:tr>
      <w:tr w:rsidR="00DF38C3" w14:paraId="3F235135" w14:textId="77777777">
        <w:trPr>
          <w:trHeight w:val="690"/>
        </w:trPr>
        <w:tc>
          <w:tcPr>
            <w:tcW w:w="494" w:type="dxa"/>
            <w:tcBorders>
              <w:left w:val="single" w:sz="8" w:space="0" w:color="000000"/>
              <w:right w:val="single" w:sz="8" w:space="0" w:color="000000"/>
            </w:tcBorders>
          </w:tcPr>
          <w:p w14:paraId="69194C86" w14:textId="77777777" w:rsidR="00DF38C3" w:rsidRDefault="00DF38C3">
            <w:pPr>
              <w:pStyle w:val="TableParagraph"/>
              <w:spacing w:before="3"/>
              <w:jc w:val="left"/>
              <w:rPr>
                <w:sz w:val="20"/>
              </w:rPr>
            </w:pPr>
          </w:p>
          <w:p w14:paraId="0A998D25" w14:textId="77777777" w:rsidR="00DF38C3" w:rsidRDefault="00D46CFF">
            <w:pPr>
              <w:pStyle w:val="TableParagraph"/>
              <w:spacing w:before="1"/>
              <w:ind w:left="47"/>
              <w:rPr>
                <w:sz w:val="20"/>
              </w:rPr>
            </w:pPr>
            <w:r>
              <w:rPr>
                <w:spacing w:val="-10"/>
                <w:sz w:val="20"/>
              </w:rPr>
              <w:t>7</w:t>
            </w:r>
          </w:p>
        </w:tc>
        <w:tc>
          <w:tcPr>
            <w:tcW w:w="3737" w:type="dxa"/>
            <w:tcBorders>
              <w:left w:val="single" w:sz="8" w:space="0" w:color="000000"/>
              <w:right w:val="single" w:sz="8" w:space="0" w:color="000000"/>
            </w:tcBorders>
          </w:tcPr>
          <w:p w14:paraId="3FC87D76" w14:textId="77777777" w:rsidR="00DF38C3" w:rsidRDefault="00D46CFF">
            <w:pPr>
              <w:pStyle w:val="TableParagraph"/>
              <w:spacing w:line="230" w:lineRule="exact"/>
              <w:ind w:left="116" w:right="45"/>
              <w:jc w:val="left"/>
              <w:rPr>
                <w:sz w:val="20"/>
              </w:rPr>
            </w:pPr>
            <w:r>
              <w:rPr>
                <w:sz w:val="20"/>
              </w:rPr>
              <w:t xml:space="preserve">Доля тепловой энергии, </w:t>
            </w:r>
            <w:r>
              <w:rPr>
                <w:spacing w:val="-2"/>
                <w:sz w:val="20"/>
              </w:rPr>
              <w:t>выработанной</w:t>
            </w:r>
            <w:r>
              <w:rPr>
                <w:spacing w:val="-12"/>
                <w:sz w:val="20"/>
              </w:rPr>
              <w:t xml:space="preserve"> </w:t>
            </w:r>
            <w:r>
              <w:rPr>
                <w:spacing w:val="-2"/>
                <w:sz w:val="20"/>
              </w:rPr>
              <w:t>в</w:t>
            </w:r>
            <w:r>
              <w:rPr>
                <w:spacing w:val="-11"/>
                <w:sz w:val="20"/>
              </w:rPr>
              <w:t xml:space="preserve"> </w:t>
            </w:r>
            <w:r>
              <w:rPr>
                <w:spacing w:val="-2"/>
                <w:sz w:val="20"/>
              </w:rPr>
              <w:t>комбинированном режиме</w:t>
            </w:r>
          </w:p>
        </w:tc>
        <w:tc>
          <w:tcPr>
            <w:tcW w:w="924" w:type="dxa"/>
            <w:tcBorders>
              <w:left w:val="single" w:sz="8" w:space="0" w:color="000000"/>
            </w:tcBorders>
          </w:tcPr>
          <w:p w14:paraId="0981FA7A" w14:textId="77777777" w:rsidR="00DF38C3" w:rsidRDefault="00DF38C3">
            <w:pPr>
              <w:pStyle w:val="TableParagraph"/>
              <w:spacing w:before="3"/>
              <w:jc w:val="left"/>
              <w:rPr>
                <w:sz w:val="20"/>
              </w:rPr>
            </w:pPr>
          </w:p>
          <w:p w14:paraId="5A72CF4B" w14:textId="77777777" w:rsidR="00DF38C3" w:rsidRDefault="00D46CFF">
            <w:pPr>
              <w:pStyle w:val="TableParagraph"/>
              <w:spacing w:before="1"/>
              <w:ind w:left="53"/>
              <w:rPr>
                <w:sz w:val="20"/>
              </w:rPr>
            </w:pPr>
            <w:r>
              <w:rPr>
                <w:spacing w:val="-10"/>
                <w:sz w:val="20"/>
              </w:rPr>
              <w:t>%</w:t>
            </w:r>
          </w:p>
        </w:tc>
        <w:tc>
          <w:tcPr>
            <w:tcW w:w="2268" w:type="dxa"/>
          </w:tcPr>
          <w:p w14:paraId="01875A33" w14:textId="77777777" w:rsidR="00DF38C3" w:rsidRDefault="00DF38C3">
            <w:pPr>
              <w:pStyle w:val="TableParagraph"/>
              <w:spacing w:before="3"/>
              <w:jc w:val="left"/>
              <w:rPr>
                <w:sz w:val="20"/>
              </w:rPr>
            </w:pPr>
          </w:p>
          <w:p w14:paraId="409C03DC" w14:textId="77777777" w:rsidR="00DF38C3" w:rsidRDefault="00D46CFF">
            <w:pPr>
              <w:pStyle w:val="TableParagraph"/>
              <w:spacing w:before="1"/>
              <w:ind w:left="59"/>
              <w:rPr>
                <w:sz w:val="20"/>
              </w:rPr>
            </w:pPr>
            <w:r>
              <w:rPr>
                <w:spacing w:val="-10"/>
                <w:sz w:val="20"/>
              </w:rPr>
              <w:t>0</w:t>
            </w:r>
          </w:p>
        </w:tc>
        <w:tc>
          <w:tcPr>
            <w:tcW w:w="2038" w:type="dxa"/>
          </w:tcPr>
          <w:p w14:paraId="3C4CE4A4" w14:textId="77777777" w:rsidR="00DF38C3" w:rsidRDefault="00DF38C3">
            <w:pPr>
              <w:pStyle w:val="TableParagraph"/>
              <w:spacing w:before="3"/>
              <w:jc w:val="left"/>
              <w:rPr>
                <w:sz w:val="20"/>
              </w:rPr>
            </w:pPr>
          </w:p>
          <w:p w14:paraId="6CEC4516" w14:textId="77777777" w:rsidR="00DF38C3" w:rsidRDefault="00D46CFF">
            <w:pPr>
              <w:pStyle w:val="TableParagraph"/>
              <w:spacing w:before="1"/>
              <w:ind w:left="63"/>
              <w:rPr>
                <w:sz w:val="20"/>
              </w:rPr>
            </w:pPr>
            <w:r>
              <w:rPr>
                <w:spacing w:val="-10"/>
                <w:sz w:val="20"/>
              </w:rPr>
              <w:t>0</w:t>
            </w:r>
          </w:p>
        </w:tc>
      </w:tr>
      <w:tr w:rsidR="00DF38C3" w14:paraId="3067EC53" w14:textId="77777777">
        <w:trPr>
          <w:trHeight w:val="460"/>
        </w:trPr>
        <w:tc>
          <w:tcPr>
            <w:tcW w:w="494" w:type="dxa"/>
            <w:tcBorders>
              <w:left w:val="single" w:sz="8" w:space="0" w:color="000000"/>
              <w:right w:val="single" w:sz="8" w:space="0" w:color="000000"/>
            </w:tcBorders>
          </w:tcPr>
          <w:p w14:paraId="48EF2D9A" w14:textId="77777777" w:rsidR="00DF38C3" w:rsidRDefault="00D46CFF">
            <w:pPr>
              <w:pStyle w:val="TableParagraph"/>
              <w:spacing w:before="116"/>
              <w:ind w:left="47"/>
              <w:rPr>
                <w:sz w:val="20"/>
              </w:rPr>
            </w:pPr>
            <w:r>
              <w:rPr>
                <w:spacing w:val="-10"/>
                <w:sz w:val="20"/>
              </w:rPr>
              <w:t>8</w:t>
            </w:r>
          </w:p>
        </w:tc>
        <w:tc>
          <w:tcPr>
            <w:tcW w:w="3737" w:type="dxa"/>
            <w:tcBorders>
              <w:left w:val="single" w:sz="8" w:space="0" w:color="000000"/>
              <w:right w:val="single" w:sz="8" w:space="0" w:color="000000"/>
            </w:tcBorders>
          </w:tcPr>
          <w:p w14:paraId="1AB55480" w14:textId="77777777" w:rsidR="00DF38C3" w:rsidRDefault="00D46CFF">
            <w:pPr>
              <w:pStyle w:val="TableParagraph"/>
              <w:spacing w:line="228" w:lineRule="exact"/>
              <w:ind w:left="116" w:right="45"/>
              <w:jc w:val="left"/>
              <w:rPr>
                <w:sz w:val="20"/>
              </w:rPr>
            </w:pPr>
            <w:r>
              <w:rPr>
                <w:spacing w:val="-2"/>
                <w:sz w:val="20"/>
              </w:rPr>
              <w:t>Удельный</w:t>
            </w:r>
            <w:r>
              <w:rPr>
                <w:spacing w:val="-5"/>
                <w:sz w:val="20"/>
              </w:rPr>
              <w:t xml:space="preserve"> </w:t>
            </w:r>
            <w:r>
              <w:rPr>
                <w:spacing w:val="-2"/>
                <w:sz w:val="20"/>
              </w:rPr>
              <w:t>расход</w:t>
            </w:r>
            <w:r>
              <w:rPr>
                <w:spacing w:val="-5"/>
                <w:sz w:val="20"/>
              </w:rPr>
              <w:t xml:space="preserve"> </w:t>
            </w:r>
            <w:r>
              <w:rPr>
                <w:spacing w:val="-2"/>
                <w:sz w:val="20"/>
              </w:rPr>
              <w:t>условного</w:t>
            </w:r>
            <w:r>
              <w:rPr>
                <w:spacing w:val="-7"/>
                <w:sz w:val="20"/>
              </w:rPr>
              <w:t xml:space="preserve"> </w:t>
            </w:r>
            <w:r>
              <w:rPr>
                <w:spacing w:val="-2"/>
                <w:sz w:val="20"/>
              </w:rPr>
              <w:t xml:space="preserve">топлива </w:t>
            </w:r>
            <w:r>
              <w:rPr>
                <w:sz w:val="20"/>
              </w:rPr>
              <w:t>на отпуск электрической энергии</w:t>
            </w:r>
          </w:p>
        </w:tc>
        <w:tc>
          <w:tcPr>
            <w:tcW w:w="924" w:type="dxa"/>
            <w:tcBorders>
              <w:left w:val="single" w:sz="8" w:space="0" w:color="000000"/>
            </w:tcBorders>
          </w:tcPr>
          <w:p w14:paraId="39776707" w14:textId="77777777" w:rsidR="00DF38C3" w:rsidRDefault="00D46CFF">
            <w:pPr>
              <w:pStyle w:val="TableParagraph"/>
              <w:spacing w:before="116"/>
              <w:ind w:left="42" w:right="-15"/>
              <w:rPr>
                <w:sz w:val="20"/>
              </w:rPr>
            </w:pPr>
            <w:proofErr w:type="spellStart"/>
            <w:r>
              <w:rPr>
                <w:sz w:val="20"/>
              </w:rPr>
              <w:t>т.у.т</w:t>
            </w:r>
            <w:proofErr w:type="spellEnd"/>
            <w:r>
              <w:rPr>
                <w:sz w:val="20"/>
              </w:rPr>
              <w:t>./</w:t>
            </w:r>
            <w:r>
              <w:rPr>
                <w:spacing w:val="-12"/>
                <w:sz w:val="20"/>
              </w:rPr>
              <w:t xml:space="preserve"> </w:t>
            </w:r>
            <w:r>
              <w:rPr>
                <w:spacing w:val="-5"/>
                <w:sz w:val="20"/>
              </w:rPr>
              <w:t>кВт</w:t>
            </w:r>
          </w:p>
        </w:tc>
        <w:tc>
          <w:tcPr>
            <w:tcW w:w="2268" w:type="dxa"/>
          </w:tcPr>
          <w:p w14:paraId="34B837AF" w14:textId="77777777" w:rsidR="00DF38C3" w:rsidRDefault="00D46CFF">
            <w:pPr>
              <w:pStyle w:val="TableParagraph"/>
              <w:spacing w:before="116"/>
              <w:ind w:left="59" w:right="1"/>
              <w:rPr>
                <w:sz w:val="20"/>
              </w:rPr>
            </w:pPr>
            <w:r>
              <w:rPr>
                <w:spacing w:val="-10"/>
                <w:sz w:val="20"/>
              </w:rPr>
              <w:t>-</w:t>
            </w:r>
          </w:p>
        </w:tc>
        <w:tc>
          <w:tcPr>
            <w:tcW w:w="2038" w:type="dxa"/>
          </w:tcPr>
          <w:p w14:paraId="1A3CFAA3" w14:textId="77777777" w:rsidR="00DF38C3" w:rsidRDefault="00D46CFF">
            <w:pPr>
              <w:pStyle w:val="TableParagraph"/>
              <w:spacing w:before="116"/>
              <w:ind w:left="63" w:right="1"/>
              <w:rPr>
                <w:sz w:val="20"/>
              </w:rPr>
            </w:pPr>
            <w:r>
              <w:rPr>
                <w:spacing w:val="-10"/>
                <w:sz w:val="20"/>
              </w:rPr>
              <w:t>-</w:t>
            </w:r>
          </w:p>
        </w:tc>
      </w:tr>
      <w:tr w:rsidR="00DF38C3" w14:paraId="0D81284C" w14:textId="77777777">
        <w:trPr>
          <w:trHeight w:val="459"/>
        </w:trPr>
        <w:tc>
          <w:tcPr>
            <w:tcW w:w="494" w:type="dxa"/>
            <w:tcBorders>
              <w:left w:val="single" w:sz="8" w:space="0" w:color="000000"/>
              <w:right w:val="single" w:sz="8" w:space="0" w:color="000000"/>
            </w:tcBorders>
          </w:tcPr>
          <w:p w14:paraId="1DE1ECF8" w14:textId="77777777" w:rsidR="00DF38C3" w:rsidRDefault="00D46CFF">
            <w:pPr>
              <w:pStyle w:val="TableParagraph"/>
              <w:spacing w:before="116"/>
              <w:ind w:left="47"/>
              <w:rPr>
                <w:sz w:val="20"/>
              </w:rPr>
            </w:pPr>
            <w:r>
              <w:rPr>
                <w:spacing w:val="-10"/>
                <w:sz w:val="20"/>
              </w:rPr>
              <w:t>9</w:t>
            </w:r>
          </w:p>
        </w:tc>
        <w:tc>
          <w:tcPr>
            <w:tcW w:w="3737" w:type="dxa"/>
            <w:tcBorders>
              <w:left w:val="single" w:sz="8" w:space="0" w:color="000000"/>
              <w:right w:val="single" w:sz="8" w:space="0" w:color="000000"/>
            </w:tcBorders>
          </w:tcPr>
          <w:p w14:paraId="7F4C9E23" w14:textId="77777777" w:rsidR="00DF38C3" w:rsidRDefault="00D46CFF">
            <w:pPr>
              <w:pStyle w:val="TableParagraph"/>
              <w:spacing w:line="228" w:lineRule="exact"/>
              <w:ind w:left="116" w:right="166"/>
              <w:jc w:val="left"/>
              <w:rPr>
                <w:sz w:val="20"/>
              </w:rPr>
            </w:pPr>
            <w:r>
              <w:rPr>
                <w:spacing w:val="-4"/>
                <w:sz w:val="20"/>
              </w:rPr>
              <w:t>Коэффициент</w:t>
            </w:r>
            <w:r>
              <w:rPr>
                <w:spacing w:val="-17"/>
                <w:sz w:val="20"/>
              </w:rPr>
              <w:t xml:space="preserve"> </w:t>
            </w:r>
            <w:r>
              <w:rPr>
                <w:spacing w:val="-4"/>
                <w:sz w:val="20"/>
              </w:rPr>
              <w:t xml:space="preserve">использования </w:t>
            </w:r>
            <w:r>
              <w:rPr>
                <w:sz w:val="20"/>
              </w:rPr>
              <w:t>теплоты топлива</w:t>
            </w:r>
          </w:p>
        </w:tc>
        <w:tc>
          <w:tcPr>
            <w:tcW w:w="924" w:type="dxa"/>
            <w:tcBorders>
              <w:left w:val="single" w:sz="8" w:space="0" w:color="000000"/>
            </w:tcBorders>
          </w:tcPr>
          <w:p w14:paraId="395B9FD3" w14:textId="77777777" w:rsidR="00DF38C3" w:rsidRDefault="00DF38C3">
            <w:pPr>
              <w:pStyle w:val="TableParagraph"/>
              <w:jc w:val="left"/>
              <w:rPr>
                <w:rFonts w:ascii="Times New Roman"/>
                <w:sz w:val="18"/>
              </w:rPr>
            </w:pPr>
          </w:p>
        </w:tc>
        <w:tc>
          <w:tcPr>
            <w:tcW w:w="2268" w:type="dxa"/>
          </w:tcPr>
          <w:p w14:paraId="0B0F25EA" w14:textId="77777777" w:rsidR="00DF38C3" w:rsidRDefault="00D46CFF">
            <w:pPr>
              <w:pStyle w:val="TableParagraph"/>
              <w:spacing w:before="116"/>
              <w:ind w:left="59" w:right="1"/>
              <w:rPr>
                <w:sz w:val="20"/>
              </w:rPr>
            </w:pPr>
            <w:r>
              <w:rPr>
                <w:spacing w:val="-10"/>
                <w:sz w:val="20"/>
              </w:rPr>
              <w:t>-</w:t>
            </w:r>
          </w:p>
        </w:tc>
        <w:tc>
          <w:tcPr>
            <w:tcW w:w="2038" w:type="dxa"/>
          </w:tcPr>
          <w:p w14:paraId="5F2E47B1" w14:textId="77777777" w:rsidR="00DF38C3" w:rsidRDefault="00D46CFF">
            <w:pPr>
              <w:pStyle w:val="TableParagraph"/>
              <w:spacing w:before="116"/>
              <w:ind w:left="63" w:right="1"/>
              <w:rPr>
                <w:sz w:val="20"/>
              </w:rPr>
            </w:pPr>
            <w:r>
              <w:rPr>
                <w:spacing w:val="-10"/>
                <w:sz w:val="20"/>
              </w:rPr>
              <w:t>-</w:t>
            </w:r>
          </w:p>
        </w:tc>
      </w:tr>
      <w:tr w:rsidR="00DF38C3" w14:paraId="0B6CC0DF" w14:textId="77777777">
        <w:trPr>
          <w:trHeight w:val="920"/>
        </w:trPr>
        <w:tc>
          <w:tcPr>
            <w:tcW w:w="494" w:type="dxa"/>
            <w:tcBorders>
              <w:left w:val="single" w:sz="8" w:space="0" w:color="000000"/>
              <w:right w:val="single" w:sz="8" w:space="0" w:color="000000"/>
            </w:tcBorders>
          </w:tcPr>
          <w:p w14:paraId="2EF39AAA" w14:textId="77777777" w:rsidR="00DF38C3" w:rsidRDefault="00DF38C3">
            <w:pPr>
              <w:pStyle w:val="TableParagraph"/>
              <w:spacing w:before="119"/>
              <w:jc w:val="left"/>
              <w:rPr>
                <w:sz w:val="20"/>
              </w:rPr>
            </w:pPr>
          </w:p>
          <w:p w14:paraId="5281484B" w14:textId="77777777" w:rsidR="00DF38C3" w:rsidRDefault="00D46CFF">
            <w:pPr>
              <w:pStyle w:val="TableParagraph"/>
              <w:ind w:left="47" w:right="7"/>
              <w:rPr>
                <w:sz w:val="20"/>
              </w:rPr>
            </w:pPr>
            <w:r>
              <w:rPr>
                <w:spacing w:val="-5"/>
                <w:sz w:val="20"/>
              </w:rPr>
              <w:t>10</w:t>
            </w:r>
          </w:p>
        </w:tc>
        <w:tc>
          <w:tcPr>
            <w:tcW w:w="3737" w:type="dxa"/>
            <w:tcBorders>
              <w:left w:val="single" w:sz="8" w:space="0" w:color="000000"/>
              <w:right w:val="single" w:sz="8" w:space="0" w:color="000000"/>
            </w:tcBorders>
          </w:tcPr>
          <w:p w14:paraId="44BF4B99" w14:textId="77777777" w:rsidR="00DF38C3" w:rsidRDefault="00D46CFF">
            <w:pPr>
              <w:pStyle w:val="TableParagraph"/>
              <w:spacing w:line="244" w:lineRule="auto"/>
              <w:ind w:left="116" w:right="45"/>
              <w:jc w:val="left"/>
              <w:rPr>
                <w:sz w:val="20"/>
              </w:rPr>
            </w:pPr>
            <w:r>
              <w:rPr>
                <w:sz w:val="20"/>
              </w:rPr>
              <w:t xml:space="preserve">Доля отпуска тепловой энергии, </w:t>
            </w:r>
            <w:r>
              <w:rPr>
                <w:spacing w:val="-2"/>
                <w:sz w:val="20"/>
              </w:rPr>
              <w:t>осуществляемого</w:t>
            </w:r>
            <w:r>
              <w:rPr>
                <w:spacing w:val="-7"/>
                <w:sz w:val="20"/>
              </w:rPr>
              <w:t xml:space="preserve"> </w:t>
            </w:r>
            <w:r>
              <w:rPr>
                <w:spacing w:val="-2"/>
                <w:sz w:val="20"/>
              </w:rPr>
              <w:t>потребителям по</w:t>
            </w:r>
          </w:p>
          <w:p w14:paraId="79C40B10" w14:textId="77777777" w:rsidR="00DF38C3" w:rsidRDefault="00D46CFF">
            <w:pPr>
              <w:pStyle w:val="TableParagraph"/>
              <w:spacing w:line="228" w:lineRule="exact"/>
              <w:ind w:left="116" w:right="45"/>
              <w:jc w:val="left"/>
              <w:rPr>
                <w:sz w:val="20"/>
              </w:rPr>
            </w:pPr>
            <w:r>
              <w:rPr>
                <w:sz w:val="20"/>
              </w:rPr>
              <w:t>приборам</w:t>
            </w:r>
            <w:r>
              <w:rPr>
                <w:spacing w:val="-10"/>
                <w:sz w:val="20"/>
              </w:rPr>
              <w:t xml:space="preserve"> </w:t>
            </w:r>
            <w:r>
              <w:rPr>
                <w:sz w:val="20"/>
              </w:rPr>
              <w:t>учета,</w:t>
            </w:r>
            <w:r>
              <w:rPr>
                <w:spacing w:val="-12"/>
                <w:sz w:val="20"/>
              </w:rPr>
              <w:t xml:space="preserve"> </w:t>
            </w:r>
            <w:r>
              <w:rPr>
                <w:sz w:val="20"/>
              </w:rPr>
              <w:t>в</w:t>
            </w:r>
            <w:r>
              <w:rPr>
                <w:spacing w:val="-10"/>
                <w:sz w:val="20"/>
              </w:rPr>
              <w:t xml:space="preserve"> </w:t>
            </w:r>
            <w:r>
              <w:rPr>
                <w:sz w:val="20"/>
              </w:rPr>
              <w:t>общем</w:t>
            </w:r>
            <w:r>
              <w:rPr>
                <w:spacing w:val="-10"/>
                <w:sz w:val="20"/>
              </w:rPr>
              <w:t xml:space="preserve"> </w:t>
            </w:r>
            <w:r>
              <w:rPr>
                <w:sz w:val="20"/>
              </w:rPr>
              <w:t>объеме отпущенной тепловой энергии</w:t>
            </w:r>
          </w:p>
        </w:tc>
        <w:tc>
          <w:tcPr>
            <w:tcW w:w="924" w:type="dxa"/>
            <w:tcBorders>
              <w:left w:val="single" w:sz="8" w:space="0" w:color="000000"/>
            </w:tcBorders>
          </w:tcPr>
          <w:p w14:paraId="70E966E3" w14:textId="77777777" w:rsidR="00DF38C3" w:rsidRDefault="00DF38C3">
            <w:pPr>
              <w:pStyle w:val="TableParagraph"/>
              <w:spacing w:before="119"/>
              <w:jc w:val="left"/>
              <w:rPr>
                <w:sz w:val="20"/>
              </w:rPr>
            </w:pPr>
          </w:p>
          <w:p w14:paraId="451CF8E4" w14:textId="77777777" w:rsidR="00DF38C3" w:rsidRDefault="00D46CFF">
            <w:pPr>
              <w:pStyle w:val="TableParagraph"/>
              <w:ind w:left="53"/>
              <w:rPr>
                <w:sz w:val="20"/>
              </w:rPr>
            </w:pPr>
            <w:r>
              <w:rPr>
                <w:spacing w:val="-10"/>
                <w:sz w:val="20"/>
              </w:rPr>
              <w:t>%</w:t>
            </w:r>
          </w:p>
        </w:tc>
        <w:tc>
          <w:tcPr>
            <w:tcW w:w="2268" w:type="dxa"/>
          </w:tcPr>
          <w:p w14:paraId="0385285C" w14:textId="77777777" w:rsidR="00DF38C3" w:rsidRDefault="00DF38C3">
            <w:pPr>
              <w:pStyle w:val="TableParagraph"/>
              <w:spacing w:before="119"/>
              <w:jc w:val="left"/>
              <w:rPr>
                <w:sz w:val="20"/>
              </w:rPr>
            </w:pPr>
          </w:p>
          <w:p w14:paraId="266A099F" w14:textId="77777777" w:rsidR="00DF38C3" w:rsidRDefault="00D46CFF">
            <w:pPr>
              <w:pStyle w:val="TableParagraph"/>
              <w:ind w:left="59"/>
              <w:rPr>
                <w:sz w:val="20"/>
              </w:rPr>
            </w:pPr>
            <w:r>
              <w:rPr>
                <w:spacing w:val="-10"/>
                <w:sz w:val="20"/>
              </w:rPr>
              <w:t>0</w:t>
            </w:r>
          </w:p>
        </w:tc>
        <w:tc>
          <w:tcPr>
            <w:tcW w:w="2038" w:type="dxa"/>
          </w:tcPr>
          <w:p w14:paraId="4CFFD514" w14:textId="77777777" w:rsidR="00DF38C3" w:rsidRDefault="00DF38C3">
            <w:pPr>
              <w:pStyle w:val="TableParagraph"/>
              <w:spacing w:before="119"/>
              <w:jc w:val="left"/>
              <w:rPr>
                <w:sz w:val="20"/>
              </w:rPr>
            </w:pPr>
          </w:p>
          <w:p w14:paraId="0D9E4293" w14:textId="77777777" w:rsidR="00DF38C3" w:rsidRDefault="00D46CFF">
            <w:pPr>
              <w:pStyle w:val="TableParagraph"/>
              <w:ind w:left="63"/>
              <w:rPr>
                <w:sz w:val="20"/>
              </w:rPr>
            </w:pPr>
            <w:r>
              <w:rPr>
                <w:spacing w:val="-10"/>
                <w:sz w:val="20"/>
              </w:rPr>
              <w:t>0</w:t>
            </w:r>
          </w:p>
        </w:tc>
      </w:tr>
      <w:tr w:rsidR="00DF38C3" w14:paraId="4E449B15" w14:textId="77777777">
        <w:trPr>
          <w:trHeight w:val="460"/>
        </w:trPr>
        <w:tc>
          <w:tcPr>
            <w:tcW w:w="494" w:type="dxa"/>
            <w:tcBorders>
              <w:left w:val="single" w:sz="8" w:space="0" w:color="000000"/>
              <w:right w:val="single" w:sz="8" w:space="0" w:color="000000"/>
            </w:tcBorders>
          </w:tcPr>
          <w:p w14:paraId="662FD8B7" w14:textId="77777777" w:rsidR="00DF38C3" w:rsidRDefault="00D46CFF">
            <w:pPr>
              <w:pStyle w:val="TableParagraph"/>
              <w:spacing w:before="115"/>
              <w:ind w:left="47" w:right="22"/>
              <w:rPr>
                <w:sz w:val="20"/>
              </w:rPr>
            </w:pPr>
            <w:r>
              <w:rPr>
                <w:spacing w:val="-5"/>
                <w:sz w:val="20"/>
              </w:rPr>
              <w:t>11</w:t>
            </w:r>
          </w:p>
        </w:tc>
        <w:tc>
          <w:tcPr>
            <w:tcW w:w="3737" w:type="dxa"/>
            <w:tcBorders>
              <w:left w:val="single" w:sz="8" w:space="0" w:color="000000"/>
              <w:right w:val="single" w:sz="8" w:space="0" w:color="000000"/>
            </w:tcBorders>
          </w:tcPr>
          <w:p w14:paraId="5499DD0A" w14:textId="77777777" w:rsidR="00DF38C3" w:rsidRDefault="00D46CFF">
            <w:pPr>
              <w:pStyle w:val="TableParagraph"/>
              <w:spacing w:line="230" w:lineRule="exact"/>
              <w:ind w:left="100" w:right="166"/>
              <w:jc w:val="left"/>
              <w:rPr>
                <w:sz w:val="20"/>
              </w:rPr>
            </w:pPr>
            <w:r>
              <w:rPr>
                <w:sz w:val="20"/>
              </w:rPr>
              <w:t xml:space="preserve">Средневзвешенный срок </w:t>
            </w:r>
            <w:r>
              <w:rPr>
                <w:spacing w:val="-2"/>
                <w:sz w:val="20"/>
              </w:rPr>
              <w:t>эксплуатации</w:t>
            </w:r>
            <w:r>
              <w:rPr>
                <w:spacing w:val="-9"/>
                <w:sz w:val="20"/>
              </w:rPr>
              <w:t xml:space="preserve"> </w:t>
            </w:r>
            <w:r>
              <w:rPr>
                <w:spacing w:val="-2"/>
                <w:sz w:val="20"/>
              </w:rPr>
              <w:t>тепловых</w:t>
            </w:r>
            <w:r>
              <w:rPr>
                <w:spacing w:val="-9"/>
                <w:sz w:val="20"/>
              </w:rPr>
              <w:t xml:space="preserve"> </w:t>
            </w:r>
            <w:r>
              <w:rPr>
                <w:spacing w:val="-2"/>
                <w:sz w:val="20"/>
              </w:rPr>
              <w:t>сетей</w:t>
            </w:r>
          </w:p>
        </w:tc>
        <w:tc>
          <w:tcPr>
            <w:tcW w:w="924" w:type="dxa"/>
            <w:tcBorders>
              <w:left w:val="single" w:sz="8" w:space="0" w:color="000000"/>
            </w:tcBorders>
          </w:tcPr>
          <w:p w14:paraId="2DC1AC70" w14:textId="77777777" w:rsidR="00DF38C3" w:rsidRDefault="00D46CFF">
            <w:pPr>
              <w:pStyle w:val="TableParagraph"/>
              <w:spacing w:before="115"/>
              <w:ind w:left="53" w:right="2"/>
              <w:rPr>
                <w:sz w:val="20"/>
              </w:rPr>
            </w:pPr>
            <w:r>
              <w:rPr>
                <w:spacing w:val="-5"/>
                <w:sz w:val="20"/>
              </w:rPr>
              <w:t>лет</w:t>
            </w:r>
          </w:p>
        </w:tc>
        <w:tc>
          <w:tcPr>
            <w:tcW w:w="2268" w:type="dxa"/>
          </w:tcPr>
          <w:p w14:paraId="7A011C6D" w14:textId="77777777" w:rsidR="00DF38C3" w:rsidRDefault="00D46CFF">
            <w:pPr>
              <w:pStyle w:val="TableParagraph"/>
              <w:spacing w:before="115"/>
              <w:ind w:left="59" w:right="1"/>
              <w:rPr>
                <w:sz w:val="20"/>
              </w:rPr>
            </w:pPr>
            <w:r>
              <w:rPr>
                <w:spacing w:val="-10"/>
                <w:sz w:val="20"/>
              </w:rPr>
              <w:t>-</w:t>
            </w:r>
          </w:p>
        </w:tc>
        <w:tc>
          <w:tcPr>
            <w:tcW w:w="2038" w:type="dxa"/>
          </w:tcPr>
          <w:p w14:paraId="17AC7657" w14:textId="77777777" w:rsidR="00DF38C3" w:rsidRDefault="00D46CFF">
            <w:pPr>
              <w:pStyle w:val="TableParagraph"/>
              <w:spacing w:before="115"/>
              <w:ind w:left="63" w:right="1"/>
              <w:rPr>
                <w:sz w:val="20"/>
              </w:rPr>
            </w:pPr>
            <w:r>
              <w:rPr>
                <w:spacing w:val="-10"/>
                <w:sz w:val="20"/>
              </w:rPr>
              <w:t>-</w:t>
            </w:r>
          </w:p>
        </w:tc>
      </w:tr>
      <w:tr w:rsidR="00DF38C3" w14:paraId="42ED5FE9" w14:textId="77777777">
        <w:trPr>
          <w:trHeight w:val="1149"/>
        </w:trPr>
        <w:tc>
          <w:tcPr>
            <w:tcW w:w="494" w:type="dxa"/>
            <w:tcBorders>
              <w:left w:val="single" w:sz="8" w:space="0" w:color="000000"/>
              <w:right w:val="single" w:sz="8" w:space="0" w:color="000000"/>
            </w:tcBorders>
          </w:tcPr>
          <w:p w14:paraId="38FE464D" w14:textId="77777777" w:rsidR="00DF38C3" w:rsidRDefault="00DF38C3">
            <w:pPr>
              <w:pStyle w:val="TableParagraph"/>
              <w:jc w:val="left"/>
              <w:rPr>
                <w:sz w:val="20"/>
              </w:rPr>
            </w:pPr>
          </w:p>
          <w:p w14:paraId="0DDBD15E" w14:textId="77777777" w:rsidR="00DF38C3" w:rsidRDefault="00DF38C3">
            <w:pPr>
              <w:pStyle w:val="TableParagraph"/>
              <w:spacing w:before="3"/>
              <w:jc w:val="left"/>
              <w:rPr>
                <w:sz w:val="20"/>
              </w:rPr>
            </w:pPr>
          </w:p>
          <w:p w14:paraId="44FBAB03" w14:textId="77777777" w:rsidR="00DF38C3" w:rsidRDefault="00D46CFF">
            <w:pPr>
              <w:pStyle w:val="TableParagraph"/>
              <w:spacing w:before="1"/>
              <w:ind w:left="47" w:right="22"/>
              <w:rPr>
                <w:sz w:val="20"/>
              </w:rPr>
            </w:pPr>
            <w:r>
              <w:rPr>
                <w:spacing w:val="-5"/>
                <w:sz w:val="20"/>
              </w:rPr>
              <w:t>12</w:t>
            </w:r>
          </w:p>
        </w:tc>
        <w:tc>
          <w:tcPr>
            <w:tcW w:w="3737" w:type="dxa"/>
            <w:tcBorders>
              <w:left w:val="single" w:sz="8" w:space="0" w:color="000000"/>
              <w:right w:val="single" w:sz="8" w:space="0" w:color="000000"/>
            </w:tcBorders>
          </w:tcPr>
          <w:p w14:paraId="05DC5DD9" w14:textId="77777777" w:rsidR="00DF38C3" w:rsidRDefault="00D46CFF">
            <w:pPr>
              <w:pStyle w:val="TableParagraph"/>
              <w:spacing w:before="2" w:line="237" w:lineRule="auto"/>
              <w:ind w:left="100" w:right="45"/>
              <w:jc w:val="left"/>
              <w:rPr>
                <w:sz w:val="20"/>
              </w:rPr>
            </w:pPr>
            <w:r>
              <w:rPr>
                <w:sz w:val="20"/>
              </w:rPr>
              <w:t xml:space="preserve">Отношение материальной характеристики тепловых сетей, </w:t>
            </w:r>
            <w:r>
              <w:rPr>
                <w:spacing w:val="-2"/>
                <w:sz w:val="20"/>
              </w:rPr>
              <w:t>реконструированных</w:t>
            </w:r>
            <w:r>
              <w:rPr>
                <w:spacing w:val="-9"/>
                <w:sz w:val="20"/>
              </w:rPr>
              <w:t xml:space="preserve"> </w:t>
            </w:r>
            <w:r>
              <w:rPr>
                <w:spacing w:val="-2"/>
                <w:sz w:val="20"/>
              </w:rPr>
              <w:t>за</w:t>
            </w:r>
            <w:r>
              <w:rPr>
                <w:spacing w:val="-8"/>
                <w:sz w:val="20"/>
              </w:rPr>
              <w:t xml:space="preserve"> </w:t>
            </w:r>
            <w:r>
              <w:rPr>
                <w:spacing w:val="-2"/>
                <w:sz w:val="20"/>
              </w:rPr>
              <w:t>год,</w:t>
            </w:r>
            <w:r>
              <w:rPr>
                <w:spacing w:val="-10"/>
                <w:sz w:val="20"/>
              </w:rPr>
              <w:t xml:space="preserve"> </w:t>
            </w:r>
            <w:r>
              <w:rPr>
                <w:spacing w:val="-2"/>
                <w:sz w:val="20"/>
              </w:rPr>
              <w:t>к</w:t>
            </w:r>
            <w:r>
              <w:rPr>
                <w:spacing w:val="-9"/>
                <w:sz w:val="20"/>
              </w:rPr>
              <w:t xml:space="preserve"> </w:t>
            </w:r>
            <w:r>
              <w:rPr>
                <w:spacing w:val="-2"/>
                <w:sz w:val="20"/>
              </w:rPr>
              <w:t xml:space="preserve">общей </w:t>
            </w:r>
            <w:r>
              <w:rPr>
                <w:sz w:val="20"/>
              </w:rPr>
              <w:t>материальной характеристике тепловых</w:t>
            </w:r>
            <w:r>
              <w:rPr>
                <w:spacing w:val="-6"/>
                <w:sz w:val="20"/>
              </w:rPr>
              <w:t xml:space="preserve"> </w:t>
            </w:r>
            <w:r>
              <w:rPr>
                <w:sz w:val="20"/>
              </w:rPr>
              <w:t>сетей</w:t>
            </w:r>
          </w:p>
        </w:tc>
        <w:tc>
          <w:tcPr>
            <w:tcW w:w="924" w:type="dxa"/>
            <w:tcBorders>
              <w:left w:val="single" w:sz="8" w:space="0" w:color="000000"/>
            </w:tcBorders>
          </w:tcPr>
          <w:p w14:paraId="7208F371" w14:textId="77777777" w:rsidR="00DF38C3" w:rsidRDefault="00DF38C3">
            <w:pPr>
              <w:pStyle w:val="TableParagraph"/>
              <w:jc w:val="left"/>
              <w:rPr>
                <w:rFonts w:ascii="Times New Roman"/>
                <w:sz w:val="18"/>
              </w:rPr>
            </w:pPr>
          </w:p>
        </w:tc>
        <w:tc>
          <w:tcPr>
            <w:tcW w:w="2268" w:type="dxa"/>
          </w:tcPr>
          <w:p w14:paraId="5C703D4C" w14:textId="77777777" w:rsidR="00DF38C3" w:rsidRDefault="00DF38C3">
            <w:pPr>
              <w:pStyle w:val="TableParagraph"/>
              <w:jc w:val="left"/>
              <w:rPr>
                <w:sz w:val="20"/>
              </w:rPr>
            </w:pPr>
          </w:p>
          <w:p w14:paraId="58EC6134" w14:textId="77777777" w:rsidR="00DF38C3" w:rsidRDefault="00DF38C3">
            <w:pPr>
              <w:pStyle w:val="TableParagraph"/>
              <w:spacing w:before="3"/>
              <w:jc w:val="left"/>
              <w:rPr>
                <w:sz w:val="20"/>
              </w:rPr>
            </w:pPr>
          </w:p>
          <w:p w14:paraId="7F59E480" w14:textId="77777777" w:rsidR="00DF38C3" w:rsidRDefault="00D46CFF">
            <w:pPr>
              <w:pStyle w:val="TableParagraph"/>
              <w:spacing w:before="1"/>
              <w:ind w:left="59" w:right="1"/>
              <w:rPr>
                <w:sz w:val="20"/>
              </w:rPr>
            </w:pPr>
            <w:r>
              <w:rPr>
                <w:spacing w:val="-10"/>
                <w:sz w:val="20"/>
              </w:rPr>
              <w:t>-</w:t>
            </w:r>
          </w:p>
        </w:tc>
        <w:tc>
          <w:tcPr>
            <w:tcW w:w="2038" w:type="dxa"/>
          </w:tcPr>
          <w:p w14:paraId="369FEFD2" w14:textId="77777777" w:rsidR="00DF38C3" w:rsidRDefault="00DF38C3">
            <w:pPr>
              <w:pStyle w:val="TableParagraph"/>
              <w:jc w:val="left"/>
              <w:rPr>
                <w:sz w:val="20"/>
              </w:rPr>
            </w:pPr>
          </w:p>
          <w:p w14:paraId="30C025BB" w14:textId="77777777" w:rsidR="00DF38C3" w:rsidRDefault="00DF38C3">
            <w:pPr>
              <w:pStyle w:val="TableParagraph"/>
              <w:spacing w:before="3"/>
              <w:jc w:val="left"/>
              <w:rPr>
                <w:sz w:val="20"/>
              </w:rPr>
            </w:pPr>
          </w:p>
          <w:p w14:paraId="567433A0" w14:textId="77777777" w:rsidR="00DF38C3" w:rsidRDefault="00D46CFF">
            <w:pPr>
              <w:pStyle w:val="TableParagraph"/>
              <w:spacing w:before="1"/>
              <w:ind w:left="63" w:right="1"/>
              <w:rPr>
                <w:sz w:val="20"/>
              </w:rPr>
            </w:pPr>
            <w:r>
              <w:rPr>
                <w:spacing w:val="-10"/>
                <w:sz w:val="20"/>
              </w:rPr>
              <w:t>-</w:t>
            </w:r>
          </w:p>
        </w:tc>
      </w:tr>
      <w:tr w:rsidR="00DF38C3" w14:paraId="7068C1DD" w14:textId="77777777">
        <w:trPr>
          <w:trHeight w:val="1380"/>
        </w:trPr>
        <w:tc>
          <w:tcPr>
            <w:tcW w:w="494" w:type="dxa"/>
            <w:tcBorders>
              <w:left w:val="single" w:sz="8" w:space="0" w:color="000000"/>
              <w:right w:val="single" w:sz="8" w:space="0" w:color="000000"/>
            </w:tcBorders>
          </w:tcPr>
          <w:p w14:paraId="27853EDE" w14:textId="77777777" w:rsidR="00DF38C3" w:rsidRDefault="00DF38C3">
            <w:pPr>
              <w:pStyle w:val="TableParagraph"/>
              <w:jc w:val="left"/>
              <w:rPr>
                <w:sz w:val="20"/>
              </w:rPr>
            </w:pPr>
          </w:p>
          <w:p w14:paraId="3DC9A097" w14:textId="77777777" w:rsidR="00DF38C3" w:rsidRDefault="00DF38C3">
            <w:pPr>
              <w:pStyle w:val="TableParagraph"/>
              <w:spacing w:before="121"/>
              <w:jc w:val="left"/>
              <w:rPr>
                <w:sz w:val="20"/>
              </w:rPr>
            </w:pPr>
          </w:p>
          <w:p w14:paraId="7B22A7CE" w14:textId="77777777" w:rsidR="00DF38C3" w:rsidRDefault="00D46CFF">
            <w:pPr>
              <w:pStyle w:val="TableParagraph"/>
              <w:ind w:left="47" w:right="22"/>
              <w:rPr>
                <w:sz w:val="20"/>
              </w:rPr>
            </w:pPr>
            <w:r>
              <w:rPr>
                <w:spacing w:val="-5"/>
                <w:sz w:val="20"/>
              </w:rPr>
              <w:t>13</w:t>
            </w:r>
          </w:p>
        </w:tc>
        <w:tc>
          <w:tcPr>
            <w:tcW w:w="3737" w:type="dxa"/>
            <w:tcBorders>
              <w:left w:val="single" w:sz="8" w:space="0" w:color="000000"/>
              <w:right w:val="single" w:sz="8" w:space="0" w:color="000000"/>
            </w:tcBorders>
          </w:tcPr>
          <w:p w14:paraId="7B8C79B3" w14:textId="77777777" w:rsidR="00DF38C3" w:rsidRDefault="00D46CFF">
            <w:pPr>
              <w:pStyle w:val="TableParagraph"/>
              <w:spacing w:before="1"/>
              <w:ind w:left="100" w:right="45"/>
              <w:jc w:val="left"/>
              <w:rPr>
                <w:sz w:val="20"/>
              </w:rPr>
            </w:pPr>
            <w:r>
              <w:rPr>
                <w:sz w:val="20"/>
              </w:rPr>
              <w:t>Отношение</w:t>
            </w:r>
            <w:r>
              <w:rPr>
                <w:spacing w:val="-14"/>
                <w:sz w:val="20"/>
              </w:rPr>
              <w:t xml:space="preserve"> </w:t>
            </w:r>
            <w:r>
              <w:rPr>
                <w:sz w:val="20"/>
              </w:rPr>
              <w:t>установленной</w:t>
            </w:r>
            <w:r>
              <w:rPr>
                <w:spacing w:val="-13"/>
                <w:sz w:val="20"/>
              </w:rPr>
              <w:t xml:space="preserve"> </w:t>
            </w:r>
            <w:r>
              <w:rPr>
                <w:sz w:val="20"/>
              </w:rPr>
              <w:t>тепловой мощности</w:t>
            </w:r>
            <w:r>
              <w:rPr>
                <w:spacing w:val="-8"/>
                <w:sz w:val="20"/>
              </w:rPr>
              <w:t xml:space="preserve"> </w:t>
            </w:r>
            <w:r>
              <w:rPr>
                <w:sz w:val="20"/>
              </w:rPr>
              <w:t>оборудования</w:t>
            </w:r>
            <w:r>
              <w:rPr>
                <w:spacing w:val="-6"/>
                <w:sz w:val="20"/>
              </w:rPr>
              <w:t xml:space="preserve"> </w:t>
            </w:r>
            <w:r>
              <w:rPr>
                <w:sz w:val="20"/>
              </w:rPr>
              <w:t xml:space="preserve">источников тепловой энергии, </w:t>
            </w:r>
            <w:r>
              <w:rPr>
                <w:spacing w:val="-2"/>
                <w:sz w:val="20"/>
              </w:rPr>
              <w:t>реконструированного</w:t>
            </w:r>
            <w:r>
              <w:rPr>
                <w:spacing w:val="-8"/>
                <w:sz w:val="20"/>
              </w:rPr>
              <w:t xml:space="preserve"> </w:t>
            </w:r>
            <w:r>
              <w:rPr>
                <w:spacing w:val="-2"/>
                <w:sz w:val="20"/>
              </w:rPr>
              <w:t>за</w:t>
            </w:r>
            <w:r>
              <w:rPr>
                <w:spacing w:val="-8"/>
                <w:sz w:val="20"/>
              </w:rPr>
              <w:t xml:space="preserve"> </w:t>
            </w:r>
            <w:r>
              <w:rPr>
                <w:spacing w:val="-2"/>
                <w:sz w:val="20"/>
              </w:rPr>
              <w:t>год,</w:t>
            </w:r>
            <w:r>
              <w:rPr>
                <w:spacing w:val="-8"/>
                <w:sz w:val="20"/>
              </w:rPr>
              <w:t xml:space="preserve"> </w:t>
            </w:r>
            <w:r>
              <w:rPr>
                <w:spacing w:val="-2"/>
                <w:sz w:val="20"/>
              </w:rPr>
              <w:t>к</w:t>
            </w:r>
            <w:r>
              <w:rPr>
                <w:spacing w:val="-9"/>
                <w:sz w:val="20"/>
              </w:rPr>
              <w:t xml:space="preserve"> </w:t>
            </w:r>
            <w:r>
              <w:rPr>
                <w:spacing w:val="-2"/>
                <w:sz w:val="20"/>
              </w:rPr>
              <w:t xml:space="preserve">общей </w:t>
            </w:r>
            <w:r>
              <w:rPr>
                <w:sz w:val="20"/>
              </w:rPr>
              <w:t>установленной тепловой мощности источников тепловой энергии</w:t>
            </w:r>
          </w:p>
        </w:tc>
        <w:tc>
          <w:tcPr>
            <w:tcW w:w="924" w:type="dxa"/>
            <w:tcBorders>
              <w:left w:val="single" w:sz="8" w:space="0" w:color="000000"/>
            </w:tcBorders>
          </w:tcPr>
          <w:p w14:paraId="5725CF92" w14:textId="77777777" w:rsidR="00DF38C3" w:rsidRDefault="00DF38C3">
            <w:pPr>
              <w:pStyle w:val="TableParagraph"/>
              <w:jc w:val="left"/>
              <w:rPr>
                <w:rFonts w:ascii="Times New Roman"/>
                <w:sz w:val="18"/>
              </w:rPr>
            </w:pPr>
          </w:p>
        </w:tc>
        <w:tc>
          <w:tcPr>
            <w:tcW w:w="2268" w:type="dxa"/>
          </w:tcPr>
          <w:p w14:paraId="60990481" w14:textId="77777777" w:rsidR="00DF38C3" w:rsidRDefault="00DF38C3">
            <w:pPr>
              <w:pStyle w:val="TableParagraph"/>
              <w:jc w:val="left"/>
              <w:rPr>
                <w:sz w:val="20"/>
              </w:rPr>
            </w:pPr>
          </w:p>
          <w:p w14:paraId="694EBB5A" w14:textId="77777777" w:rsidR="00DF38C3" w:rsidRDefault="00DF38C3">
            <w:pPr>
              <w:pStyle w:val="TableParagraph"/>
              <w:spacing w:before="118"/>
              <w:jc w:val="left"/>
              <w:rPr>
                <w:sz w:val="20"/>
              </w:rPr>
            </w:pPr>
          </w:p>
          <w:p w14:paraId="0C765A85" w14:textId="77777777" w:rsidR="00DF38C3" w:rsidRDefault="00D46CFF">
            <w:pPr>
              <w:pStyle w:val="TableParagraph"/>
              <w:ind w:left="59" w:right="1"/>
              <w:rPr>
                <w:rFonts w:ascii="Arial"/>
                <w:i/>
                <w:sz w:val="20"/>
              </w:rPr>
            </w:pPr>
            <w:r>
              <w:rPr>
                <w:rFonts w:ascii="Arial"/>
                <w:i/>
                <w:spacing w:val="-10"/>
                <w:sz w:val="20"/>
              </w:rPr>
              <w:t>-</w:t>
            </w:r>
          </w:p>
        </w:tc>
        <w:tc>
          <w:tcPr>
            <w:tcW w:w="2038" w:type="dxa"/>
          </w:tcPr>
          <w:p w14:paraId="337B463B" w14:textId="77777777" w:rsidR="00DF38C3" w:rsidRDefault="00DF38C3">
            <w:pPr>
              <w:pStyle w:val="TableParagraph"/>
              <w:jc w:val="left"/>
              <w:rPr>
                <w:sz w:val="20"/>
              </w:rPr>
            </w:pPr>
          </w:p>
          <w:p w14:paraId="1B421BD4" w14:textId="77777777" w:rsidR="00DF38C3" w:rsidRDefault="00DF38C3">
            <w:pPr>
              <w:pStyle w:val="TableParagraph"/>
              <w:spacing w:before="118"/>
              <w:jc w:val="left"/>
              <w:rPr>
                <w:sz w:val="20"/>
              </w:rPr>
            </w:pPr>
          </w:p>
          <w:p w14:paraId="5232580D" w14:textId="77777777" w:rsidR="00DF38C3" w:rsidRDefault="00D46CFF">
            <w:pPr>
              <w:pStyle w:val="TableParagraph"/>
              <w:ind w:left="63" w:right="1"/>
              <w:rPr>
                <w:rFonts w:ascii="Arial"/>
                <w:i/>
                <w:sz w:val="20"/>
              </w:rPr>
            </w:pPr>
            <w:r>
              <w:rPr>
                <w:rFonts w:ascii="Arial"/>
                <w:i/>
                <w:spacing w:val="-10"/>
                <w:sz w:val="20"/>
              </w:rPr>
              <w:t>-</w:t>
            </w:r>
          </w:p>
        </w:tc>
      </w:tr>
    </w:tbl>
    <w:p w14:paraId="7DE21EA3" w14:textId="77777777" w:rsidR="00DF38C3" w:rsidRDefault="00DF38C3">
      <w:pPr>
        <w:pStyle w:val="TableParagraph"/>
        <w:rPr>
          <w:rFonts w:ascii="Arial"/>
          <w:i/>
          <w:sz w:val="20"/>
        </w:rPr>
        <w:sectPr w:rsidR="00DF38C3">
          <w:pgSz w:w="11910" w:h="16850"/>
          <w:pgMar w:top="760" w:right="425" w:bottom="1260" w:left="1275" w:header="0" w:footer="1009" w:gutter="0"/>
          <w:cols w:space="720"/>
        </w:sectPr>
      </w:pPr>
    </w:p>
    <w:p w14:paraId="66BE4E05" w14:textId="77777777" w:rsidR="00DF38C3" w:rsidRDefault="00DF38C3">
      <w:pPr>
        <w:pStyle w:val="a3"/>
        <w:spacing w:before="71"/>
      </w:pPr>
    </w:p>
    <w:p w14:paraId="2DC40AEE" w14:textId="77777777" w:rsidR="00DF38C3" w:rsidRDefault="00D46CFF">
      <w:pPr>
        <w:pStyle w:val="1"/>
        <w:spacing w:before="1"/>
        <w:ind w:left="875"/>
        <w:jc w:val="left"/>
      </w:pPr>
      <w:r>
        <w:t>Глава</w:t>
      </w:r>
      <w:r>
        <w:rPr>
          <w:spacing w:val="-10"/>
        </w:rPr>
        <w:t xml:space="preserve"> </w:t>
      </w:r>
      <w:r>
        <w:t>15.</w:t>
      </w:r>
      <w:r>
        <w:rPr>
          <w:spacing w:val="-10"/>
        </w:rPr>
        <w:t xml:space="preserve"> </w:t>
      </w:r>
      <w:r>
        <w:t>Ценовые</w:t>
      </w:r>
      <w:r>
        <w:rPr>
          <w:spacing w:val="-7"/>
        </w:rPr>
        <w:t xml:space="preserve"> </w:t>
      </w:r>
      <w:r>
        <w:t>(тарифные)</w:t>
      </w:r>
      <w:r>
        <w:rPr>
          <w:spacing w:val="-9"/>
        </w:rPr>
        <w:t xml:space="preserve"> </w:t>
      </w:r>
      <w:r>
        <w:rPr>
          <w:spacing w:val="-2"/>
        </w:rPr>
        <w:t>последствия.</w:t>
      </w:r>
    </w:p>
    <w:p w14:paraId="54E422A1" w14:textId="77777777" w:rsidR="00DF38C3" w:rsidRDefault="00D46CFF">
      <w:pPr>
        <w:pStyle w:val="a3"/>
        <w:spacing w:before="140"/>
        <w:ind w:left="848"/>
      </w:pPr>
      <w:r>
        <w:t>Ценовые</w:t>
      </w:r>
      <w:r>
        <w:rPr>
          <w:spacing w:val="-6"/>
        </w:rPr>
        <w:t xml:space="preserve"> </w:t>
      </w:r>
      <w:r>
        <w:t>последствия</w:t>
      </w:r>
      <w:r>
        <w:rPr>
          <w:spacing w:val="-1"/>
        </w:rPr>
        <w:t xml:space="preserve"> </w:t>
      </w:r>
      <w:r>
        <w:t>для</w:t>
      </w:r>
      <w:r>
        <w:rPr>
          <w:spacing w:val="-1"/>
        </w:rPr>
        <w:t xml:space="preserve"> </w:t>
      </w:r>
      <w:r>
        <w:t>потребителей</w:t>
      </w:r>
      <w:r>
        <w:rPr>
          <w:spacing w:val="-2"/>
        </w:rPr>
        <w:t xml:space="preserve"> </w:t>
      </w:r>
      <w:r>
        <w:t>при</w:t>
      </w:r>
      <w:r>
        <w:rPr>
          <w:spacing w:val="-2"/>
        </w:rPr>
        <w:t xml:space="preserve"> </w:t>
      </w:r>
      <w:r>
        <w:t>реализации строительства</w:t>
      </w:r>
      <w:r>
        <w:rPr>
          <w:spacing w:val="-1"/>
        </w:rPr>
        <w:t xml:space="preserve"> </w:t>
      </w:r>
      <w:r>
        <w:t>источников</w:t>
      </w:r>
      <w:r>
        <w:rPr>
          <w:spacing w:val="-3"/>
        </w:rPr>
        <w:t xml:space="preserve"> </w:t>
      </w:r>
      <w:r>
        <w:t>тепловой</w:t>
      </w:r>
      <w:r>
        <w:rPr>
          <w:spacing w:val="-2"/>
        </w:rPr>
        <w:t xml:space="preserve"> </w:t>
      </w:r>
      <w:r>
        <w:t>энергии и</w:t>
      </w:r>
      <w:r>
        <w:rPr>
          <w:spacing w:val="-5"/>
        </w:rPr>
        <w:t xml:space="preserve"> </w:t>
      </w:r>
      <w:r>
        <w:t>тепловых</w:t>
      </w:r>
      <w:r>
        <w:rPr>
          <w:spacing w:val="-5"/>
        </w:rPr>
        <w:t xml:space="preserve"> </w:t>
      </w:r>
      <w:r>
        <w:t>сетей</w:t>
      </w:r>
      <w:r>
        <w:rPr>
          <w:spacing w:val="10"/>
        </w:rPr>
        <w:t xml:space="preserve"> </w:t>
      </w:r>
      <w:proofErr w:type="spellStart"/>
      <w:r>
        <w:rPr>
          <w:spacing w:val="-4"/>
        </w:rPr>
        <w:t>с.п</w:t>
      </w:r>
      <w:proofErr w:type="spellEnd"/>
      <w:r>
        <w:rPr>
          <w:spacing w:val="-4"/>
        </w:rPr>
        <w:t>.</w:t>
      </w:r>
    </w:p>
    <w:p w14:paraId="4F114FFB" w14:textId="77777777" w:rsidR="00DF38C3" w:rsidRDefault="00D46CFF">
      <w:pPr>
        <w:pStyle w:val="a3"/>
        <w:spacing w:before="144"/>
        <w:ind w:left="140"/>
      </w:pPr>
      <w:r>
        <w:t>Ягодное</w:t>
      </w:r>
      <w:r>
        <w:rPr>
          <w:spacing w:val="-12"/>
        </w:rPr>
        <w:t xml:space="preserve"> </w:t>
      </w:r>
      <w:r>
        <w:t>представлены</w:t>
      </w:r>
      <w:r>
        <w:rPr>
          <w:spacing w:val="-9"/>
        </w:rPr>
        <w:t xml:space="preserve"> </w:t>
      </w:r>
      <w:r>
        <w:t>в</w:t>
      </w:r>
      <w:r>
        <w:rPr>
          <w:spacing w:val="-11"/>
        </w:rPr>
        <w:t xml:space="preserve"> </w:t>
      </w:r>
      <w:r>
        <w:t>таблице</w:t>
      </w:r>
      <w:r>
        <w:rPr>
          <w:spacing w:val="-6"/>
        </w:rPr>
        <w:t xml:space="preserve"> </w:t>
      </w:r>
      <w:r>
        <w:rPr>
          <w:spacing w:val="-5"/>
        </w:rPr>
        <w:t>27.</w:t>
      </w:r>
    </w:p>
    <w:p w14:paraId="663633B0" w14:textId="77777777" w:rsidR="00DF38C3" w:rsidRDefault="00D46CFF">
      <w:pPr>
        <w:pStyle w:val="a3"/>
        <w:spacing w:before="141" w:line="367" w:lineRule="auto"/>
        <w:ind w:left="140" w:firstLine="67"/>
      </w:pPr>
      <w:r>
        <w:t>Таблица</w:t>
      </w:r>
      <w:r>
        <w:rPr>
          <w:spacing w:val="26"/>
        </w:rPr>
        <w:t xml:space="preserve"> </w:t>
      </w:r>
      <w:r>
        <w:t>27</w:t>
      </w:r>
      <w:r>
        <w:rPr>
          <w:spacing w:val="24"/>
        </w:rPr>
        <w:t xml:space="preserve"> </w:t>
      </w:r>
      <w:r>
        <w:t>–</w:t>
      </w:r>
      <w:r>
        <w:rPr>
          <w:spacing w:val="27"/>
        </w:rPr>
        <w:t xml:space="preserve"> </w:t>
      </w:r>
      <w:r>
        <w:t>Ценовые</w:t>
      </w:r>
      <w:r>
        <w:rPr>
          <w:spacing w:val="26"/>
        </w:rPr>
        <w:t xml:space="preserve"> </w:t>
      </w:r>
      <w:r>
        <w:t>последствия</w:t>
      </w:r>
      <w:r>
        <w:rPr>
          <w:spacing w:val="27"/>
        </w:rPr>
        <w:t xml:space="preserve"> </w:t>
      </w:r>
      <w:r>
        <w:t>для</w:t>
      </w:r>
      <w:r>
        <w:rPr>
          <w:spacing w:val="24"/>
        </w:rPr>
        <w:t xml:space="preserve"> </w:t>
      </w:r>
      <w:r>
        <w:t>потребителей</w:t>
      </w:r>
      <w:r>
        <w:rPr>
          <w:spacing w:val="25"/>
        </w:rPr>
        <w:t xml:space="preserve"> </w:t>
      </w:r>
      <w:r>
        <w:t>при реализации</w:t>
      </w:r>
      <w:r>
        <w:rPr>
          <w:spacing w:val="25"/>
        </w:rPr>
        <w:t xml:space="preserve"> </w:t>
      </w:r>
      <w:r>
        <w:t>строительства</w:t>
      </w:r>
      <w:r>
        <w:rPr>
          <w:spacing w:val="26"/>
        </w:rPr>
        <w:t xml:space="preserve"> </w:t>
      </w:r>
      <w:r>
        <w:t>источников</w:t>
      </w:r>
      <w:r>
        <w:rPr>
          <w:spacing w:val="25"/>
        </w:rPr>
        <w:t xml:space="preserve"> </w:t>
      </w:r>
      <w:r>
        <w:t>тепловой</w:t>
      </w:r>
      <w:r>
        <w:rPr>
          <w:spacing w:val="25"/>
        </w:rPr>
        <w:t xml:space="preserve"> </w:t>
      </w:r>
      <w:r>
        <w:t>энергии</w:t>
      </w:r>
      <w:r>
        <w:rPr>
          <w:spacing w:val="25"/>
        </w:rPr>
        <w:t xml:space="preserve"> </w:t>
      </w:r>
      <w:r>
        <w:t>и</w:t>
      </w:r>
      <w:r>
        <w:rPr>
          <w:spacing w:val="25"/>
        </w:rPr>
        <w:t xml:space="preserve"> </w:t>
      </w:r>
      <w:r>
        <w:t xml:space="preserve">тепловых сетей </w:t>
      </w:r>
      <w:proofErr w:type="spellStart"/>
      <w:r>
        <w:t>с.п</w:t>
      </w:r>
      <w:proofErr w:type="spellEnd"/>
      <w:r>
        <w:t>. Ягодное</w:t>
      </w:r>
    </w:p>
    <w:tbl>
      <w:tblPr>
        <w:tblStyle w:val="TableNormal"/>
        <w:tblW w:w="0" w:type="auto"/>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991"/>
        <w:gridCol w:w="853"/>
        <w:gridCol w:w="850"/>
        <w:gridCol w:w="852"/>
        <w:gridCol w:w="850"/>
        <w:gridCol w:w="851"/>
        <w:gridCol w:w="853"/>
        <w:gridCol w:w="851"/>
        <w:gridCol w:w="851"/>
        <w:gridCol w:w="854"/>
      </w:tblGrid>
      <w:tr w:rsidR="00DF38C3" w14:paraId="5B9C0733" w14:textId="77777777">
        <w:trPr>
          <w:trHeight w:val="616"/>
        </w:trPr>
        <w:tc>
          <w:tcPr>
            <w:tcW w:w="1668" w:type="dxa"/>
          </w:tcPr>
          <w:p w14:paraId="4869C92B" w14:textId="77777777" w:rsidR="00DF38C3" w:rsidRDefault="00DF38C3">
            <w:pPr>
              <w:pStyle w:val="TableParagraph"/>
              <w:spacing w:before="96"/>
              <w:jc w:val="left"/>
              <w:rPr>
                <w:sz w:val="12"/>
              </w:rPr>
            </w:pPr>
          </w:p>
          <w:p w14:paraId="1D57557C" w14:textId="77777777" w:rsidR="00DF38C3" w:rsidRDefault="00D46CFF">
            <w:pPr>
              <w:pStyle w:val="TableParagraph"/>
              <w:ind w:left="99" w:right="77"/>
              <w:rPr>
                <w:sz w:val="12"/>
              </w:rPr>
            </w:pPr>
            <w:r>
              <w:rPr>
                <w:spacing w:val="-2"/>
                <w:sz w:val="12"/>
              </w:rPr>
              <w:t>Показатели</w:t>
            </w:r>
          </w:p>
        </w:tc>
        <w:tc>
          <w:tcPr>
            <w:tcW w:w="991" w:type="dxa"/>
          </w:tcPr>
          <w:p w14:paraId="3A7727E0" w14:textId="77777777" w:rsidR="00DF38C3" w:rsidRDefault="00DF38C3">
            <w:pPr>
              <w:pStyle w:val="TableParagraph"/>
              <w:spacing w:before="29"/>
              <w:jc w:val="left"/>
              <w:rPr>
                <w:sz w:val="12"/>
              </w:rPr>
            </w:pPr>
          </w:p>
          <w:p w14:paraId="08418E33" w14:textId="77777777" w:rsidR="00DF38C3" w:rsidRDefault="00D46CFF">
            <w:pPr>
              <w:pStyle w:val="TableParagraph"/>
              <w:ind w:left="199" w:firstLine="206"/>
              <w:jc w:val="left"/>
              <w:rPr>
                <w:sz w:val="12"/>
              </w:rPr>
            </w:pPr>
            <w:r>
              <w:rPr>
                <w:spacing w:val="-4"/>
                <w:sz w:val="12"/>
              </w:rPr>
              <w:t>Ед.</w:t>
            </w:r>
            <w:r>
              <w:rPr>
                <w:spacing w:val="40"/>
                <w:sz w:val="12"/>
              </w:rPr>
              <w:t xml:space="preserve"> </w:t>
            </w:r>
            <w:r>
              <w:rPr>
                <w:spacing w:val="-4"/>
                <w:sz w:val="12"/>
              </w:rPr>
              <w:t>измерения</w:t>
            </w:r>
          </w:p>
        </w:tc>
        <w:tc>
          <w:tcPr>
            <w:tcW w:w="853" w:type="dxa"/>
          </w:tcPr>
          <w:p w14:paraId="55F8FB7D" w14:textId="77777777" w:rsidR="00DF38C3" w:rsidRDefault="00DF38C3">
            <w:pPr>
              <w:pStyle w:val="TableParagraph"/>
              <w:spacing w:before="96"/>
              <w:jc w:val="left"/>
              <w:rPr>
                <w:sz w:val="12"/>
              </w:rPr>
            </w:pPr>
          </w:p>
          <w:p w14:paraId="4BD4D6C2" w14:textId="77777777" w:rsidR="00DF38C3" w:rsidRDefault="00D46CFF">
            <w:pPr>
              <w:pStyle w:val="TableParagraph"/>
              <w:ind w:left="31" w:right="2"/>
              <w:rPr>
                <w:sz w:val="12"/>
              </w:rPr>
            </w:pPr>
            <w:r>
              <w:rPr>
                <w:sz w:val="12"/>
              </w:rPr>
              <w:t>2025</w:t>
            </w:r>
            <w:r>
              <w:rPr>
                <w:spacing w:val="-3"/>
                <w:sz w:val="12"/>
              </w:rPr>
              <w:t xml:space="preserve"> </w:t>
            </w:r>
            <w:r>
              <w:rPr>
                <w:spacing w:val="-5"/>
                <w:sz w:val="12"/>
              </w:rPr>
              <w:t>год</w:t>
            </w:r>
          </w:p>
        </w:tc>
        <w:tc>
          <w:tcPr>
            <w:tcW w:w="850" w:type="dxa"/>
          </w:tcPr>
          <w:p w14:paraId="3F3F9CFB" w14:textId="77777777" w:rsidR="00DF38C3" w:rsidRDefault="00DF38C3">
            <w:pPr>
              <w:pStyle w:val="TableParagraph"/>
              <w:spacing w:before="96"/>
              <w:jc w:val="left"/>
              <w:rPr>
                <w:sz w:val="12"/>
              </w:rPr>
            </w:pPr>
          </w:p>
          <w:p w14:paraId="06760E1F" w14:textId="77777777" w:rsidR="00DF38C3" w:rsidRDefault="00D46CFF">
            <w:pPr>
              <w:pStyle w:val="TableParagraph"/>
              <w:ind w:left="27" w:right="2"/>
              <w:rPr>
                <w:sz w:val="12"/>
              </w:rPr>
            </w:pPr>
            <w:r>
              <w:rPr>
                <w:sz w:val="12"/>
              </w:rPr>
              <w:t>2026</w:t>
            </w:r>
            <w:r>
              <w:rPr>
                <w:spacing w:val="-3"/>
                <w:sz w:val="12"/>
              </w:rPr>
              <w:t xml:space="preserve"> </w:t>
            </w:r>
            <w:r>
              <w:rPr>
                <w:spacing w:val="-5"/>
                <w:sz w:val="12"/>
              </w:rPr>
              <w:t>год</w:t>
            </w:r>
          </w:p>
        </w:tc>
        <w:tc>
          <w:tcPr>
            <w:tcW w:w="852" w:type="dxa"/>
          </w:tcPr>
          <w:p w14:paraId="7A0872EE" w14:textId="77777777" w:rsidR="00DF38C3" w:rsidRDefault="00DF38C3">
            <w:pPr>
              <w:pStyle w:val="TableParagraph"/>
              <w:spacing w:before="96"/>
              <w:jc w:val="left"/>
              <w:rPr>
                <w:sz w:val="12"/>
              </w:rPr>
            </w:pPr>
          </w:p>
          <w:p w14:paraId="312E1317" w14:textId="77777777" w:rsidR="00DF38C3" w:rsidRDefault="00D46CFF">
            <w:pPr>
              <w:pStyle w:val="TableParagraph"/>
              <w:ind w:left="24" w:right="4"/>
              <w:rPr>
                <w:sz w:val="12"/>
              </w:rPr>
            </w:pPr>
            <w:r>
              <w:rPr>
                <w:sz w:val="12"/>
              </w:rPr>
              <w:t>2027</w:t>
            </w:r>
            <w:r>
              <w:rPr>
                <w:spacing w:val="-1"/>
                <w:sz w:val="12"/>
              </w:rPr>
              <w:t xml:space="preserve"> </w:t>
            </w:r>
            <w:r>
              <w:rPr>
                <w:spacing w:val="-5"/>
                <w:sz w:val="12"/>
              </w:rPr>
              <w:t>год</w:t>
            </w:r>
          </w:p>
        </w:tc>
        <w:tc>
          <w:tcPr>
            <w:tcW w:w="850" w:type="dxa"/>
          </w:tcPr>
          <w:p w14:paraId="4F9F324B" w14:textId="77777777" w:rsidR="00DF38C3" w:rsidRDefault="00DF38C3">
            <w:pPr>
              <w:pStyle w:val="TableParagraph"/>
              <w:spacing w:before="96"/>
              <w:jc w:val="left"/>
              <w:rPr>
                <w:sz w:val="12"/>
              </w:rPr>
            </w:pPr>
          </w:p>
          <w:p w14:paraId="29595864" w14:textId="77777777" w:rsidR="00DF38C3" w:rsidRDefault="00D46CFF">
            <w:pPr>
              <w:pStyle w:val="TableParagraph"/>
              <w:ind w:left="27" w:right="5"/>
              <w:rPr>
                <w:sz w:val="12"/>
              </w:rPr>
            </w:pPr>
            <w:r>
              <w:rPr>
                <w:sz w:val="12"/>
              </w:rPr>
              <w:t>2028</w:t>
            </w:r>
            <w:r>
              <w:rPr>
                <w:spacing w:val="-1"/>
                <w:sz w:val="12"/>
              </w:rPr>
              <w:t xml:space="preserve"> </w:t>
            </w:r>
            <w:r>
              <w:rPr>
                <w:spacing w:val="-5"/>
                <w:sz w:val="12"/>
              </w:rPr>
              <w:t>год</w:t>
            </w:r>
          </w:p>
        </w:tc>
        <w:tc>
          <w:tcPr>
            <w:tcW w:w="851" w:type="dxa"/>
          </w:tcPr>
          <w:p w14:paraId="63A0B271" w14:textId="77777777" w:rsidR="00DF38C3" w:rsidRDefault="00DF38C3">
            <w:pPr>
              <w:pStyle w:val="TableParagraph"/>
              <w:spacing w:before="96"/>
              <w:jc w:val="left"/>
              <w:rPr>
                <w:sz w:val="12"/>
              </w:rPr>
            </w:pPr>
          </w:p>
          <w:p w14:paraId="26EA8925" w14:textId="77777777" w:rsidR="00DF38C3" w:rsidRDefault="00D46CFF">
            <w:pPr>
              <w:pStyle w:val="TableParagraph"/>
              <w:ind w:left="24" w:right="1"/>
              <w:rPr>
                <w:sz w:val="12"/>
              </w:rPr>
            </w:pPr>
            <w:r>
              <w:rPr>
                <w:sz w:val="12"/>
              </w:rPr>
              <w:t>2029</w:t>
            </w:r>
            <w:r>
              <w:rPr>
                <w:spacing w:val="-3"/>
                <w:sz w:val="12"/>
              </w:rPr>
              <w:t xml:space="preserve"> </w:t>
            </w:r>
            <w:r>
              <w:rPr>
                <w:spacing w:val="-5"/>
                <w:sz w:val="12"/>
              </w:rPr>
              <w:t>год</w:t>
            </w:r>
          </w:p>
        </w:tc>
        <w:tc>
          <w:tcPr>
            <w:tcW w:w="853" w:type="dxa"/>
          </w:tcPr>
          <w:p w14:paraId="0E9C2018" w14:textId="77777777" w:rsidR="00DF38C3" w:rsidRDefault="00DF38C3">
            <w:pPr>
              <w:pStyle w:val="TableParagraph"/>
              <w:spacing w:before="96"/>
              <w:jc w:val="left"/>
              <w:rPr>
                <w:sz w:val="12"/>
              </w:rPr>
            </w:pPr>
          </w:p>
          <w:p w14:paraId="1687EF6B" w14:textId="77777777" w:rsidR="00DF38C3" w:rsidRDefault="00D46CFF">
            <w:pPr>
              <w:pStyle w:val="TableParagraph"/>
              <w:ind w:left="31" w:right="8"/>
              <w:rPr>
                <w:sz w:val="12"/>
              </w:rPr>
            </w:pPr>
            <w:r>
              <w:rPr>
                <w:sz w:val="12"/>
              </w:rPr>
              <w:t>2030</w:t>
            </w:r>
            <w:r>
              <w:rPr>
                <w:spacing w:val="-3"/>
                <w:sz w:val="12"/>
              </w:rPr>
              <w:t xml:space="preserve"> </w:t>
            </w:r>
            <w:r>
              <w:rPr>
                <w:spacing w:val="-5"/>
                <w:sz w:val="12"/>
              </w:rPr>
              <w:t>год</w:t>
            </w:r>
          </w:p>
        </w:tc>
        <w:tc>
          <w:tcPr>
            <w:tcW w:w="851" w:type="dxa"/>
          </w:tcPr>
          <w:p w14:paraId="77F8A646" w14:textId="77777777" w:rsidR="00DF38C3" w:rsidRDefault="00DF38C3">
            <w:pPr>
              <w:pStyle w:val="TableParagraph"/>
              <w:spacing w:before="96"/>
              <w:jc w:val="left"/>
              <w:rPr>
                <w:sz w:val="12"/>
              </w:rPr>
            </w:pPr>
          </w:p>
          <w:p w14:paraId="190FB36F" w14:textId="77777777" w:rsidR="00DF38C3" w:rsidRDefault="00D46CFF">
            <w:pPr>
              <w:pStyle w:val="TableParagraph"/>
              <w:ind w:left="24" w:right="6"/>
              <w:rPr>
                <w:sz w:val="12"/>
              </w:rPr>
            </w:pPr>
            <w:r>
              <w:rPr>
                <w:sz w:val="12"/>
              </w:rPr>
              <w:t>2031</w:t>
            </w:r>
            <w:r>
              <w:rPr>
                <w:spacing w:val="-3"/>
                <w:sz w:val="12"/>
              </w:rPr>
              <w:t xml:space="preserve"> </w:t>
            </w:r>
            <w:r>
              <w:rPr>
                <w:spacing w:val="-5"/>
                <w:sz w:val="12"/>
              </w:rPr>
              <w:t>год</w:t>
            </w:r>
          </w:p>
        </w:tc>
        <w:tc>
          <w:tcPr>
            <w:tcW w:w="851" w:type="dxa"/>
          </w:tcPr>
          <w:p w14:paraId="0A63614D" w14:textId="77777777" w:rsidR="00DF38C3" w:rsidRDefault="00DF38C3">
            <w:pPr>
              <w:pStyle w:val="TableParagraph"/>
              <w:spacing w:before="96"/>
              <w:jc w:val="left"/>
              <w:rPr>
                <w:sz w:val="12"/>
              </w:rPr>
            </w:pPr>
          </w:p>
          <w:p w14:paraId="21986E63" w14:textId="77777777" w:rsidR="00DF38C3" w:rsidRDefault="00D46CFF">
            <w:pPr>
              <w:pStyle w:val="TableParagraph"/>
              <w:ind w:left="24" w:right="4"/>
              <w:rPr>
                <w:sz w:val="12"/>
              </w:rPr>
            </w:pPr>
            <w:r>
              <w:rPr>
                <w:sz w:val="12"/>
              </w:rPr>
              <w:t>2032</w:t>
            </w:r>
            <w:r>
              <w:rPr>
                <w:spacing w:val="-3"/>
                <w:sz w:val="12"/>
              </w:rPr>
              <w:t xml:space="preserve"> </w:t>
            </w:r>
            <w:r>
              <w:rPr>
                <w:spacing w:val="-5"/>
                <w:sz w:val="12"/>
              </w:rPr>
              <w:t>год</w:t>
            </w:r>
          </w:p>
        </w:tc>
        <w:tc>
          <w:tcPr>
            <w:tcW w:w="854" w:type="dxa"/>
          </w:tcPr>
          <w:p w14:paraId="6FCF9445" w14:textId="77777777" w:rsidR="00DF38C3" w:rsidRDefault="00DF38C3">
            <w:pPr>
              <w:pStyle w:val="TableParagraph"/>
              <w:spacing w:before="96"/>
              <w:jc w:val="left"/>
              <w:rPr>
                <w:sz w:val="12"/>
              </w:rPr>
            </w:pPr>
          </w:p>
          <w:p w14:paraId="0977FFC6" w14:textId="77777777" w:rsidR="00DF38C3" w:rsidRDefault="00D46CFF">
            <w:pPr>
              <w:pStyle w:val="TableParagraph"/>
              <w:ind w:left="17"/>
              <w:rPr>
                <w:sz w:val="12"/>
              </w:rPr>
            </w:pPr>
            <w:r>
              <w:rPr>
                <w:sz w:val="12"/>
              </w:rPr>
              <w:t>2033</w:t>
            </w:r>
            <w:r>
              <w:rPr>
                <w:spacing w:val="-1"/>
                <w:sz w:val="12"/>
              </w:rPr>
              <w:t xml:space="preserve"> </w:t>
            </w:r>
            <w:r>
              <w:rPr>
                <w:spacing w:val="-5"/>
                <w:sz w:val="12"/>
              </w:rPr>
              <w:t>год</w:t>
            </w:r>
          </w:p>
        </w:tc>
      </w:tr>
      <w:tr w:rsidR="00DF38C3" w14:paraId="1D340DE2" w14:textId="77777777">
        <w:trPr>
          <w:trHeight w:val="313"/>
        </w:trPr>
        <w:tc>
          <w:tcPr>
            <w:tcW w:w="1668" w:type="dxa"/>
          </w:tcPr>
          <w:p w14:paraId="0BCD192E" w14:textId="77777777" w:rsidR="00DF38C3" w:rsidRDefault="00D46CFF">
            <w:pPr>
              <w:pStyle w:val="TableParagraph"/>
              <w:spacing w:before="13"/>
              <w:ind w:left="338" w:right="328" w:firstLine="16"/>
              <w:jc w:val="left"/>
              <w:rPr>
                <w:sz w:val="12"/>
              </w:rPr>
            </w:pPr>
            <w:r>
              <w:rPr>
                <w:spacing w:val="-2"/>
                <w:sz w:val="12"/>
              </w:rPr>
              <w:t>Полезный</w:t>
            </w:r>
            <w:r>
              <w:rPr>
                <w:spacing w:val="-8"/>
                <w:sz w:val="12"/>
              </w:rPr>
              <w:t xml:space="preserve"> </w:t>
            </w:r>
            <w:r>
              <w:rPr>
                <w:spacing w:val="-2"/>
                <w:sz w:val="12"/>
              </w:rPr>
              <w:t>отпуск</w:t>
            </w:r>
            <w:r>
              <w:rPr>
                <w:spacing w:val="40"/>
                <w:sz w:val="12"/>
              </w:rPr>
              <w:t xml:space="preserve"> </w:t>
            </w:r>
            <w:r>
              <w:rPr>
                <w:sz w:val="12"/>
              </w:rPr>
              <w:t>тепловой</w:t>
            </w:r>
            <w:r>
              <w:rPr>
                <w:spacing w:val="-8"/>
                <w:sz w:val="12"/>
              </w:rPr>
              <w:t xml:space="preserve"> </w:t>
            </w:r>
            <w:r>
              <w:rPr>
                <w:spacing w:val="-2"/>
                <w:sz w:val="12"/>
              </w:rPr>
              <w:t>энергии</w:t>
            </w:r>
          </w:p>
        </w:tc>
        <w:tc>
          <w:tcPr>
            <w:tcW w:w="991" w:type="dxa"/>
          </w:tcPr>
          <w:p w14:paraId="564BB188" w14:textId="77777777" w:rsidR="00DF38C3" w:rsidRDefault="00D46CFF">
            <w:pPr>
              <w:pStyle w:val="TableParagraph"/>
              <w:spacing w:before="83"/>
              <w:ind w:left="28" w:right="4"/>
              <w:rPr>
                <w:sz w:val="12"/>
              </w:rPr>
            </w:pPr>
            <w:r>
              <w:rPr>
                <w:sz w:val="12"/>
              </w:rPr>
              <w:t>тыс.</w:t>
            </w:r>
            <w:r>
              <w:rPr>
                <w:spacing w:val="-1"/>
                <w:sz w:val="12"/>
              </w:rPr>
              <w:t xml:space="preserve"> </w:t>
            </w:r>
            <w:r>
              <w:rPr>
                <w:spacing w:val="-4"/>
                <w:sz w:val="12"/>
              </w:rPr>
              <w:t>Гкал</w:t>
            </w:r>
          </w:p>
        </w:tc>
        <w:tc>
          <w:tcPr>
            <w:tcW w:w="853" w:type="dxa"/>
          </w:tcPr>
          <w:p w14:paraId="30E6949C" w14:textId="77777777" w:rsidR="00DF38C3" w:rsidRDefault="00D46CFF">
            <w:pPr>
              <w:pStyle w:val="TableParagraph"/>
              <w:spacing w:before="83"/>
              <w:ind w:left="31" w:right="5"/>
              <w:rPr>
                <w:sz w:val="12"/>
              </w:rPr>
            </w:pPr>
            <w:r>
              <w:rPr>
                <w:spacing w:val="-2"/>
                <w:sz w:val="12"/>
              </w:rPr>
              <w:t>82,66</w:t>
            </w:r>
          </w:p>
        </w:tc>
        <w:tc>
          <w:tcPr>
            <w:tcW w:w="850" w:type="dxa"/>
          </w:tcPr>
          <w:p w14:paraId="18DFF539" w14:textId="77777777" w:rsidR="00DF38C3" w:rsidRDefault="00D46CFF">
            <w:pPr>
              <w:pStyle w:val="TableParagraph"/>
              <w:spacing w:before="83"/>
              <w:ind w:left="27" w:right="10"/>
              <w:rPr>
                <w:sz w:val="12"/>
              </w:rPr>
            </w:pPr>
            <w:r>
              <w:rPr>
                <w:spacing w:val="-2"/>
                <w:sz w:val="12"/>
              </w:rPr>
              <w:t>82,66</w:t>
            </w:r>
          </w:p>
        </w:tc>
        <w:tc>
          <w:tcPr>
            <w:tcW w:w="852" w:type="dxa"/>
          </w:tcPr>
          <w:p w14:paraId="62CF494C" w14:textId="77777777" w:rsidR="00DF38C3" w:rsidRDefault="00D46CFF">
            <w:pPr>
              <w:pStyle w:val="TableParagraph"/>
              <w:spacing w:before="83"/>
              <w:ind w:left="24" w:right="5"/>
              <w:rPr>
                <w:sz w:val="12"/>
              </w:rPr>
            </w:pPr>
            <w:r>
              <w:rPr>
                <w:spacing w:val="-2"/>
                <w:sz w:val="12"/>
              </w:rPr>
              <w:t>82,66</w:t>
            </w:r>
          </w:p>
        </w:tc>
        <w:tc>
          <w:tcPr>
            <w:tcW w:w="850" w:type="dxa"/>
          </w:tcPr>
          <w:p w14:paraId="453BCE49" w14:textId="77777777" w:rsidR="00DF38C3" w:rsidRDefault="00D46CFF">
            <w:pPr>
              <w:pStyle w:val="TableParagraph"/>
              <w:spacing w:before="83"/>
              <w:ind w:left="27" w:right="10"/>
              <w:rPr>
                <w:sz w:val="12"/>
              </w:rPr>
            </w:pPr>
            <w:r>
              <w:rPr>
                <w:spacing w:val="-2"/>
                <w:sz w:val="12"/>
              </w:rPr>
              <w:t>82,66</w:t>
            </w:r>
          </w:p>
        </w:tc>
        <w:tc>
          <w:tcPr>
            <w:tcW w:w="851" w:type="dxa"/>
          </w:tcPr>
          <w:p w14:paraId="2265B305" w14:textId="77777777" w:rsidR="00DF38C3" w:rsidRDefault="00D46CFF">
            <w:pPr>
              <w:pStyle w:val="TableParagraph"/>
              <w:spacing w:before="83"/>
              <w:ind w:left="24" w:right="4"/>
              <w:rPr>
                <w:sz w:val="12"/>
              </w:rPr>
            </w:pPr>
            <w:r>
              <w:rPr>
                <w:spacing w:val="-2"/>
                <w:sz w:val="12"/>
              </w:rPr>
              <w:t>82,66</w:t>
            </w:r>
          </w:p>
        </w:tc>
        <w:tc>
          <w:tcPr>
            <w:tcW w:w="853" w:type="dxa"/>
          </w:tcPr>
          <w:p w14:paraId="32917AE5" w14:textId="77777777" w:rsidR="00DF38C3" w:rsidRDefault="00D46CFF">
            <w:pPr>
              <w:pStyle w:val="TableParagraph"/>
              <w:spacing w:before="83"/>
              <w:ind w:left="31" w:right="16"/>
              <w:rPr>
                <w:sz w:val="12"/>
              </w:rPr>
            </w:pPr>
            <w:r>
              <w:rPr>
                <w:spacing w:val="-2"/>
                <w:sz w:val="12"/>
              </w:rPr>
              <w:t>82,66</w:t>
            </w:r>
          </w:p>
        </w:tc>
        <w:tc>
          <w:tcPr>
            <w:tcW w:w="851" w:type="dxa"/>
          </w:tcPr>
          <w:p w14:paraId="12245FE3" w14:textId="77777777" w:rsidR="00DF38C3" w:rsidRDefault="00D46CFF">
            <w:pPr>
              <w:pStyle w:val="TableParagraph"/>
              <w:spacing w:before="83"/>
              <w:ind w:left="24" w:right="9"/>
              <w:rPr>
                <w:sz w:val="12"/>
              </w:rPr>
            </w:pPr>
            <w:r>
              <w:rPr>
                <w:spacing w:val="-2"/>
                <w:sz w:val="12"/>
              </w:rPr>
              <w:t>82,66</w:t>
            </w:r>
          </w:p>
        </w:tc>
        <w:tc>
          <w:tcPr>
            <w:tcW w:w="851" w:type="dxa"/>
          </w:tcPr>
          <w:p w14:paraId="187F3FE3" w14:textId="77777777" w:rsidR="00DF38C3" w:rsidRDefault="00D46CFF">
            <w:pPr>
              <w:pStyle w:val="TableParagraph"/>
              <w:spacing w:before="83"/>
              <w:ind w:left="24" w:right="10"/>
              <w:rPr>
                <w:sz w:val="12"/>
              </w:rPr>
            </w:pPr>
            <w:r>
              <w:rPr>
                <w:spacing w:val="-2"/>
                <w:sz w:val="12"/>
              </w:rPr>
              <w:t>82,66</w:t>
            </w:r>
          </w:p>
        </w:tc>
        <w:tc>
          <w:tcPr>
            <w:tcW w:w="854" w:type="dxa"/>
          </w:tcPr>
          <w:p w14:paraId="64C2B8AF" w14:textId="77777777" w:rsidR="00DF38C3" w:rsidRDefault="00D46CFF">
            <w:pPr>
              <w:pStyle w:val="TableParagraph"/>
              <w:spacing w:before="83"/>
              <w:ind w:left="17" w:right="4"/>
              <w:rPr>
                <w:sz w:val="12"/>
              </w:rPr>
            </w:pPr>
            <w:r>
              <w:rPr>
                <w:spacing w:val="-2"/>
                <w:sz w:val="12"/>
              </w:rPr>
              <w:t>82,66</w:t>
            </w:r>
          </w:p>
        </w:tc>
      </w:tr>
      <w:tr w:rsidR="00DF38C3" w14:paraId="1733B207" w14:textId="77777777">
        <w:trPr>
          <w:trHeight w:val="413"/>
        </w:trPr>
        <w:tc>
          <w:tcPr>
            <w:tcW w:w="1668" w:type="dxa"/>
          </w:tcPr>
          <w:p w14:paraId="710557B0" w14:textId="77777777" w:rsidR="00DF38C3" w:rsidRDefault="00D46CFF">
            <w:pPr>
              <w:pStyle w:val="TableParagraph"/>
              <w:spacing w:line="129" w:lineRule="exact"/>
              <w:ind w:left="324" w:firstLine="86"/>
              <w:jc w:val="left"/>
              <w:rPr>
                <w:sz w:val="12"/>
              </w:rPr>
            </w:pPr>
            <w:r>
              <w:rPr>
                <w:spacing w:val="-2"/>
                <w:sz w:val="12"/>
              </w:rPr>
              <w:t>Операционные</w:t>
            </w:r>
          </w:p>
          <w:p w14:paraId="7501EACD" w14:textId="77777777" w:rsidR="00DF38C3" w:rsidRDefault="00D46CFF">
            <w:pPr>
              <w:pStyle w:val="TableParagraph"/>
              <w:spacing w:line="130" w:lineRule="atLeast"/>
              <w:ind w:left="578" w:hanging="255"/>
              <w:jc w:val="left"/>
              <w:rPr>
                <w:sz w:val="12"/>
              </w:rPr>
            </w:pPr>
            <w:r>
              <w:rPr>
                <w:spacing w:val="-4"/>
                <w:sz w:val="12"/>
              </w:rPr>
              <w:t>(</w:t>
            </w:r>
            <w:proofErr w:type="spellStart"/>
            <w:r>
              <w:rPr>
                <w:spacing w:val="-4"/>
                <w:sz w:val="12"/>
              </w:rPr>
              <w:t>подкотнтрольные</w:t>
            </w:r>
            <w:proofErr w:type="spellEnd"/>
            <w:r>
              <w:rPr>
                <w:spacing w:val="40"/>
                <w:sz w:val="12"/>
              </w:rPr>
              <w:t xml:space="preserve"> </w:t>
            </w:r>
            <w:r>
              <w:rPr>
                <w:spacing w:val="-2"/>
                <w:sz w:val="12"/>
              </w:rPr>
              <w:t>расходы)</w:t>
            </w:r>
          </w:p>
        </w:tc>
        <w:tc>
          <w:tcPr>
            <w:tcW w:w="991" w:type="dxa"/>
          </w:tcPr>
          <w:p w14:paraId="6599C204" w14:textId="77777777" w:rsidR="00DF38C3" w:rsidRDefault="00D46CFF">
            <w:pPr>
              <w:pStyle w:val="TableParagraph"/>
              <w:spacing w:before="134"/>
              <w:ind w:left="28" w:right="6"/>
              <w:rPr>
                <w:sz w:val="12"/>
              </w:rPr>
            </w:pPr>
            <w:r>
              <w:rPr>
                <w:sz w:val="12"/>
              </w:rPr>
              <w:t>тыс.</w:t>
            </w:r>
            <w:r>
              <w:rPr>
                <w:spacing w:val="1"/>
                <w:sz w:val="12"/>
              </w:rPr>
              <w:t xml:space="preserve"> </w:t>
            </w:r>
            <w:r>
              <w:rPr>
                <w:spacing w:val="-4"/>
                <w:sz w:val="12"/>
              </w:rPr>
              <w:t>руб.</w:t>
            </w:r>
          </w:p>
        </w:tc>
        <w:tc>
          <w:tcPr>
            <w:tcW w:w="853" w:type="dxa"/>
          </w:tcPr>
          <w:p w14:paraId="56B503EB" w14:textId="77777777" w:rsidR="00DF38C3" w:rsidRDefault="00D46CFF">
            <w:pPr>
              <w:pStyle w:val="TableParagraph"/>
              <w:spacing w:before="134"/>
              <w:ind w:left="31" w:right="10"/>
              <w:rPr>
                <w:sz w:val="12"/>
              </w:rPr>
            </w:pPr>
            <w:r>
              <w:rPr>
                <w:sz w:val="12"/>
              </w:rPr>
              <w:t>59</w:t>
            </w:r>
            <w:r>
              <w:rPr>
                <w:spacing w:val="-3"/>
                <w:sz w:val="12"/>
              </w:rPr>
              <w:t xml:space="preserve"> </w:t>
            </w:r>
            <w:r>
              <w:rPr>
                <w:spacing w:val="-2"/>
                <w:sz w:val="12"/>
              </w:rPr>
              <w:t>350,26</w:t>
            </w:r>
          </w:p>
        </w:tc>
        <w:tc>
          <w:tcPr>
            <w:tcW w:w="850" w:type="dxa"/>
          </w:tcPr>
          <w:p w14:paraId="796440DC" w14:textId="77777777" w:rsidR="00DF38C3" w:rsidRDefault="00D46CFF">
            <w:pPr>
              <w:pStyle w:val="TableParagraph"/>
              <w:spacing w:before="134"/>
              <w:ind w:left="27" w:right="10"/>
              <w:rPr>
                <w:sz w:val="12"/>
              </w:rPr>
            </w:pPr>
            <w:r>
              <w:rPr>
                <w:sz w:val="12"/>
              </w:rPr>
              <w:t>61</w:t>
            </w:r>
            <w:r>
              <w:rPr>
                <w:spacing w:val="-3"/>
                <w:sz w:val="12"/>
              </w:rPr>
              <w:t xml:space="preserve"> </w:t>
            </w:r>
            <w:r>
              <w:rPr>
                <w:spacing w:val="-2"/>
                <w:sz w:val="12"/>
              </w:rPr>
              <w:t>724,27</w:t>
            </w:r>
          </w:p>
        </w:tc>
        <w:tc>
          <w:tcPr>
            <w:tcW w:w="852" w:type="dxa"/>
          </w:tcPr>
          <w:p w14:paraId="161926BE" w14:textId="77777777" w:rsidR="00DF38C3" w:rsidRDefault="00D46CFF">
            <w:pPr>
              <w:pStyle w:val="TableParagraph"/>
              <w:spacing w:before="134"/>
              <w:ind w:left="24" w:right="7"/>
              <w:rPr>
                <w:sz w:val="12"/>
              </w:rPr>
            </w:pPr>
            <w:r>
              <w:rPr>
                <w:sz w:val="12"/>
              </w:rPr>
              <w:t>64</w:t>
            </w:r>
            <w:r>
              <w:rPr>
                <w:spacing w:val="-5"/>
                <w:sz w:val="12"/>
              </w:rPr>
              <w:t xml:space="preserve"> </w:t>
            </w:r>
            <w:r>
              <w:rPr>
                <w:spacing w:val="-2"/>
                <w:sz w:val="12"/>
              </w:rPr>
              <w:t>193,24</w:t>
            </w:r>
          </w:p>
        </w:tc>
        <w:tc>
          <w:tcPr>
            <w:tcW w:w="850" w:type="dxa"/>
          </w:tcPr>
          <w:p w14:paraId="5DF01360" w14:textId="77777777" w:rsidR="00DF38C3" w:rsidRDefault="00D46CFF">
            <w:pPr>
              <w:pStyle w:val="TableParagraph"/>
              <w:spacing w:before="134"/>
              <w:ind w:left="27" w:right="8"/>
              <w:rPr>
                <w:sz w:val="12"/>
              </w:rPr>
            </w:pPr>
            <w:r>
              <w:rPr>
                <w:sz w:val="12"/>
              </w:rPr>
              <w:t>66</w:t>
            </w:r>
            <w:r>
              <w:rPr>
                <w:spacing w:val="-5"/>
                <w:sz w:val="12"/>
              </w:rPr>
              <w:t xml:space="preserve"> </w:t>
            </w:r>
            <w:r>
              <w:rPr>
                <w:spacing w:val="-2"/>
                <w:sz w:val="12"/>
              </w:rPr>
              <w:t>760,97</w:t>
            </w:r>
          </w:p>
        </w:tc>
        <w:tc>
          <w:tcPr>
            <w:tcW w:w="851" w:type="dxa"/>
          </w:tcPr>
          <w:p w14:paraId="5E24273C" w14:textId="77777777" w:rsidR="00DF38C3" w:rsidRDefault="00D46CFF">
            <w:pPr>
              <w:pStyle w:val="TableParagraph"/>
              <w:spacing w:before="134"/>
              <w:ind w:left="24" w:right="9"/>
              <w:rPr>
                <w:sz w:val="12"/>
              </w:rPr>
            </w:pPr>
            <w:r>
              <w:rPr>
                <w:sz w:val="12"/>
              </w:rPr>
              <w:t>69</w:t>
            </w:r>
            <w:r>
              <w:rPr>
                <w:spacing w:val="-3"/>
                <w:sz w:val="12"/>
              </w:rPr>
              <w:t xml:space="preserve"> </w:t>
            </w:r>
            <w:r>
              <w:rPr>
                <w:spacing w:val="-2"/>
                <w:sz w:val="12"/>
              </w:rPr>
              <w:t>431,41</w:t>
            </w:r>
          </w:p>
        </w:tc>
        <w:tc>
          <w:tcPr>
            <w:tcW w:w="853" w:type="dxa"/>
          </w:tcPr>
          <w:p w14:paraId="2C020F13" w14:textId="77777777" w:rsidR="00DF38C3" w:rsidRDefault="00D46CFF">
            <w:pPr>
              <w:pStyle w:val="TableParagraph"/>
              <w:spacing w:before="134"/>
              <w:ind w:left="31" w:right="14"/>
              <w:rPr>
                <w:sz w:val="12"/>
              </w:rPr>
            </w:pPr>
            <w:r>
              <w:rPr>
                <w:sz w:val="12"/>
              </w:rPr>
              <w:t>72</w:t>
            </w:r>
            <w:r>
              <w:rPr>
                <w:spacing w:val="-5"/>
                <w:sz w:val="12"/>
              </w:rPr>
              <w:t xml:space="preserve"> </w:t>
            </w:r>
            <w:r>
              <w:rPr>
                <w:spacing w:val="-2"/>
                <w:sz w:val="12"/>
              </w:rPr>
              <w:t>208,66</w:t>
            </w:r>
          </w:p>
        </w:tc>
        <w:tc>
          <w:tcPr>
            <w:tcW w:w="851" w:type="dxa"/>
          </w:tcPr>
          <w:p w14:paraId="6609236B" w14:textId="77777777" w:rsidR="00DF38C3" w:rsidRDefault="00D46CFF">
            <w:pPr>
              <w:pStyle w:val="TableParagraph"/>
              <w:spacing w:before="134"/>
              <w:ind w:left="24" w:right="12"/>
              <w:rPr>
                <w:sz w:val="12"/>
              </w:rPr>
            </w:pPr>
            <w:r>
              <w:rPr>
                <w:sz w:val="12"/>
              </w:rPr>
              <w:t>75</w:t>
            </w:r>
            <w:r>
              <w:rPr>
                <w:spacing w:val="-5"/>
                <w:sz w:val="12"/>
              </w:rPr>
              <w:t xml:space="preserve"> </w:t>
            </w:r>
            <w:r>
              <w:rPr>
                <w:spacing w:val="-2"/>
                <w:sz w:val="12"/>
              </w:rPr>
              <w:t>097,01</w:t>
            </w:r>
          </w:p>
        </w:tc>
        <w:tc>
          <w:tcPr>
            <w:tcW w:w="851" w:type="dxa"/>
          </w:tcPr>
          <w:p w14:paraId="07A09FB5" w14:textId="77777777" w:rsidR="00DF38C3" w:rsidRDefault="00D46CFF">
            <w:pPr>
              <w:pStyle w:val="TableParagraph"/>
              <w:spacing w:before="134"/>
              <w:ind w:left="24" w:right="10"/>
              <w:rPr>
                <w:sz w:val="12"/>
              </w:rPr>
            </w:pPr>
            <w:r>
              <w:rPr>
                <w:sz w:val="12"/>
              </w:rPr>
              <w:t>78</w:t>
            </w:r>
            <w:r>
              <w:rPr>
                <w:spacing w:val="-5"/>
                <w:sz w:val="12"/>
              </w:rPr>
              <w:t xml:space="preserve"> </w:t>
            </w:r>
            <w:r>
              <w:rPr>
                <w:spacing w:val="-2"/>
                <w:sz w:val="12"/>
              </w:rPr>
              <w:t>100,89</w:t>
            </w:r>
          </w:p>
        </w:tc>
        <w:tc>
          <w:tcPr>
            <w:tcW w:w="854" w:type="dxa"/>
          </w:tcPr>
          <w:p w14:paraId="381BA272" w14:textId="77777777" w:rsidR="00DF38C3" w:rsidRDefault="00D46CFF">
            <w:pPr>
              <w:pStyle w:val="TableParagraph"/>
              <w:spacing w:before="134"/>
              <w:ind w:left="17" w:right="8"/>
              <w:rPr>
                <w:sz w:val="12"/>
              </w:rPr>
            </w:pPr>
            <w:r>
              <w:rPr>
                <w:sz w:val="12"/>
              </w:rPr>
              <w:t>81</w:t>
            </w:r>
            <w:r>
              <w:rPr>
                <w:spacing w:val="-5"/>
                <w:sz w:val="12"/>
              </w:rPr>
              <w:t xml:space="preserve"> </w:t>
            </w:r>
            <w:r>
              <w:rPr>
                <w:spacing w:val="-2"/>
                <w:sz w:val="12"/>
              </w:rPr>
              <w:t>224,92</w:t>
            </w:r>
          </w:p>
        </w:tc>
      </w:tr>
      <w:tr w:rsidR="00DF38C3" w14:paraId="72EB3DE8" w14:textId="77777777">
        <w:trPr>
          <w:trHeight w:val="412"/>
        </w:trPr>
        <w:tc>
          <w:tcPr>
            <w:tcW w:w="1668" w:type="dxa"/>
          </w:tcPr>
          <w:p w14:paraId="35417C61" w14:textId="77777777" w:rsidR="00DF38C3" w:rsidRDefault="00D46CFF">
            <w:pPr>
              <w:pStyle w:val="TableParagraph"/>
              <w:spacing w:line="134" w:lineRule="exact"/>
              <w:ind w:left="75" w:right="77"/>
              <w:rPr>
                <w:sz w:val="12"/>
              </w:rPr>
            </w:pPr>
            <w:r>
              <w:rPr>
                <w:spacing w:val="-2"/>
                <w:sz w:val="12"/>
              </w:rPr>
              <w:t>Расходы</w:t>
            </w:r>
            <w:r>
              <w:rPr>
                <w:spacing w:val="4"/>
                <w:sz w:val="12"/>
              </w:rPr>
              <w:t xml:space="preserve"> </w:t>
            </w:r>
            <w:r>
              <w:rPr>
                <w:spacing w:val="-5"/>
                <w:sz w:val="12"/>
              </w:rPr>
              <w:t>на</w:t>
            </w:r>
          </w:p>
          <w:p w14:paraId="2C4D53CE" w14:textId="77777777" w:rsidR="00DF38C3" w:rsidRDefault="00D46CFF">
            <w:pPr>
              <w:pStyle w:val="TableParagraph"/>
              <w:spacing w:before="10" w:line="124" w:lineRule="exact"/>
              <w:ind w:left="75" w:right="77"/>
              <w:rPr>
                <w:sz w:val="12"/>
              </w:rPr>
            </w:pPr>
            <w:proofErr w:type="spellStart"/>
            <w:r>
              <w:rPr>
                <w:spacing w:val="-4"/>
                <w:sz w:val="12"/>
              </w:rPr>
              <w:t>вспомагательные</w:t>
            </w:r>
            <w:proofErr w:type="spellEnd"/>
            <w:r>
              <w:rPr>
                <w:spacing w:val="40"/>
                <w:sz w:val="12"/>
              </w:rPr>
              <w:t xml:space="preserve"> </w:t>
            </w:r>
            <w:r>
              <w:rPr>
                <w:spacing w:val="-2"/>
                <w:sz w:val="12"/>
              </w:rPr>
              <w:t>материалы</w:t>
            </w:r>
          </w:p>
        </w:tc>
        <w:tc>
          <w:tcPr>
            <w:tcW w:w="991" w:type="dxa"/>
          </w:tcPr>
          <w:p w14:paraId="2D94D303" w14:textId="77777777" w:rsidR="00DF38C3" w:rsidRDefault="00D46CFF">
            <w:pPr>
              <w:pStyle w:val="TableParagraph"/>
              <w:spacing w:before="130"/>
              <w:ind w:left="28" w:right="6"/>
              <w:rPr>
                <w:sz w:val="12"/>
              </w:rPr>
            </w:pPr>
            <w:r>
              <w:rPr>
                <w:sz w:val="12"/>
              </w:rPr>
              <w:t>тыс.</w:t>
            </w:r>
            <w:r>
              <w:rPr>
                <w:spacing w:val="1"/>
                <w:sz w:val="12"/>
              </w:rPr>
              <w:t xml:space="preserve"> </w:t>
            </w:r>
            <w:r>
              <w:rPr>
                <w:spacing w:val="-4"/>
                <w:sz w:val="12"/>
              </w:rPr>
              <w:t>руб.</w:t>
            </w:r>
          </w:p>
        </w:tc>
        <w:tc>
          <w:tcPr>
            <w:tcW w:w="853" w:type="dxa"/>
          </w:tcPr>
          <w:p w14:paraId="416FF760" w14:textId="77777777" w:rsidR="00DF38C3" w:rsidRDefault="00D46CFF">
            <w:pPr>
              <w:pStyle w:val="TableParagraph"/>
              <w:spacing w:before="130"/>
              <w:ind w:left="31" w:right="10"/>
              <w:rPr>
                <w:sz w:val="12"/>
              </w:rPr>
            </w:pPr>
            <w:r>
              <w:rPr>
                <w:sz w:val="12"/>
              </w:rPr>
              <w:t>1</w:t>
            </w:r>
            <w:r>
              <w:rPr>
                <w:spacing w:val="-1"/>
                <w:sz w:val="12"/>
              </w:rPr>
              <w:t xml:space="preserve"> </w:t>
            </w:r>
            <w:r>
              <w:rPr>
                <w:spacing w:val="-2"/>
                <w:sz w:val="12"/>
              </w:rPr>
              <w:t>919,51</w:t>
            </w:r>
          </w:p>
        </w:tc>
        <w:tc>
          <w:tcPr>
            <w:tcW w:w="850" w:type="dxa"/>
          </w:tcPr>
          <w:p w14:paraId="7F71FD2E" w14:textId="77777777" w:rsidR="00DF38C3" w:rsidRDefault="00D46CFF">
            <w:pPr>
              <w:pStyle w:val="TableParagraph"/>
              <w:spacing w:before="130"/>
              <w:ind w:left="27" w:right="14"/>
              <w:rPr>
                <w:sz w:val="12"/>
              </w:rPr>
            </w:pPr>
            <w:r>
              <w:rPr>
                <w:sz w:val="12"/>
              </w:rPr>
              <w:t>2</w:t>
            </w:r>
            <w:r>
              <w:rPr>
                <w:spacing w:val="-1"/>
                <w:sz w:val="12"/>
              </w:rPr>
              <w:t xml:space="preserve"> </w:t>
            </w:r>
            <w:r>
              <w:rPr>
                <w:spacing w:val="-2"/>
                <w:sz w:val="12"/>
              </w:rPr>
              <w:t>015,48</w:t>
            </w:r>
          </w:p>
        </w:tc>
        <w:tc>
          <w:tcPr>
            <w:tcW w:w="852" w:type="dxa"/>
          </w:tcPr>
          <w:p w14:paraId="530ACFB6" w14:textId="77777777" w:rsidR="00DF38C3" w:rsidRDefault="00D46CFF">
            <w:pPr>
              <w:pStyle w:val="TableParagraph"/>
              <w:spacing w:before="130"/>
              <w:ind w:left="24" w:right="9"/>
              <w:rPr>
                <w:sz w:val="12"/>
              </w:rPr>
            </w:pPr>
            <w:r>
              <w:rPr>
                <w:sz w:val="12"/>
              </w:rPr>
              <w:t>2</w:t>
            </w:r>
            <w:r>
              <w:rPr>
                <w:spacing w:val="-1"/>
                <w:sz w:val="12"/>
              </w:rPr>
              <w:t xml:space="preserve"> </w:t>
            </w:r>
            <w:r>
              <w:rPr>
                <w:spacing w:val="-2"/>
                <w:sz w:val="12"/>
              </w:rPr>
              <w:t>116,26</w:t>
            </w:r>
          </w:p>
        </w:tc>
        <w:tc>
          <w:tcPr>
            <w:tcW w:w="850" w:type="dxa"/>
          </w:tcPr>
          <w:p w14:paraId="60CF58A6" w14:textId="77777777" w:rsidR="00DF38C3" w:rsidRDefault="00D46CFF">
            <w:pPr>
              <w:pStyle w:val="TableParagraph"/>
              <w:spacing w:before="130"/>
              <w:ind w:left="27" w:right="13"/>
              <w:rPr>
                <w:sz w:val="12"/>
              </w:rPr>
            </w:pPr>
            <w:r>
              <w:rPr>
                <w:sz w:val="12"/>
              </w:rPr>
              <w:t>2</w:t>
            </w:r>
            <w:r>
              <w:rPr>
                <w:spacing w:val="-3"/>
                <w:sz w:val="12"/>
              </w:rPr>
              <w:t xml:space="preserve"> </w:t>
            </w:r>
            <w:r>
              <w:rPr>
                <w:spacing w:val="-2"/>
                <w:sz w:val="12"/>
              </w:rPr>
              <w:t>222,07</w:t>
            </w:r>
          </w:p>
        </w:tc>
        <w:tc>
          <w:tcPr>
            <w:tcW w:w="851" w:type="dxa"/>
          </w:tcPr>
          <w:p w14:paraId="0D88C8DA" w14:textId="77777777" w:rsidR="00DF38C3" w:rsidRDefault="00D46CFF">
            <w:pPr>
              <w:pStyle w:val="TableParagraph"/>
              <w:spacing w:before="130"/>
              <w:ind w:left="24" w:right="7"/>
              <w:rPr>
                <w:sz w:val="12"/>
              </w:rPr>
            </w:pPr>
            <w:r>
              <w:rPr>
                <w:sz w:val="12"/>
              </w:rPr>
              <w:t>2</w:t>
            </w:r>
            <w:r>
              <w:rPr>
                <w:spacing w:val="-3"/>
                <w:sz w:val="12"/>
              </w:rPr>
              <w:t xml:space="preserve"> </w:t>
            </w:r>
            <w:r>
              <w:rPr>
                <w:spacing w:val="-2"/>
                <w:sz w:val="12"/>
              </w:rPr>
              <w:t>333,17</w:t>
            </w:r>
          </w:p>
        </w:tc>
        <w:tc>
          <w:tcPr>
            <w:tcW w:w="853" w:type="dxa"/>
          </w:tcPr>
          <w:p w14:paraId="538DFFED" w14:textId="77777777" w:rsidR="00DF38C3" w:rsidRDefault="00D46CFF">
            <w:pPr>
              <w:pStyle w:val="TableParagraph"/>
              <w:spacing w:before="130"/>
              <w:ind w:left="31" w:right="16"/>
              <w:rPr>
                <w:sz w:val="12"/>
              </w:rPr>
            </w:pPr>
            <w:r>
              <w:rPr>
                <w:sz w:val="12"/>
              </w:rPr>
              <w:t>2</w:t>
            </w:r>
            <w:r>
              <w:rPr>
                <w:spacing w:val="-1"/>
                <w:sz w:val="12"/>
              </w:rPr>
              <w:t xml:space="preserve"> </w:t>
            </w:r>
            <w:r>
              <w:rPr>
                <w:spacing w:val="-2"/>
                <w:sz w:val="12"/>
              </w:rPr>
              <w:t>449,83</w:t>
            </w:r>
          </w:p>
        </w:tc>
        <w:tc>
          <w:tcPr>
            <w:tcW w:w="851" w:type="dxa"/>
          </w:tcPr>
          <w:p w14:paraId="09A011CD" w14:textId="77777777" w:rsidR="00DF38C3" w:rsidRDefault="00D46CFF">
            <w:pPr>
              <w:pStyle w:val="TableParagraph"/>
              <w:spacing w:before="130"/>
              <w:ind w:left="24" w:right="9"/>
              <w:rPr>
                <w:sz w:val="12"/>
              </w:rPr>
            </w:pPr>
            <w:r>
              <w:rPr>
                <w:sz w:val="12"/>
              </w:rPr>
              <w:t>2</w:t>
            </w:r>
            <w:r>
              <w:rPr>
                <w:spacing w:val="-1"/>
                <w:sz w:val="12"/>
              </w:rPr>
              <w:t xml:space="preserve"> </w:t>
            </w:r>
            <w:r>
              <w:rPr>
                <w:spacing w:val="-2"/>
                <w:sz w:val="12"/>
              </w:rPr>
              <w:t>572,33</w:t>
            </w:r>
          </w:p>
        </w:tc>
        <w:tc>
          <w:tcPr>
            <w:tcW w:w="851" w:type="dxa"/>
          </w:tcPr>
          <w:p w14:paraId="5CD78BC2" w14:textId="77777777" w:rsidR="00DF38C3" w:rsidRDefault="00D46CFF">
            <w:pPr>
              <w:pStyle w:val="TableParagraph"/>
              <w:spacing w:before="130"/>
              <w:ind w:left="24" w:right="12"/>
              <w:rPr>
                <w:sz w:val="12"/>
              </w:rPr>
            </w:pPr>
            <w:r>
              <w:rPr>
                <w:sz w:val="12"/>
              </w:rPr>
              <w:t>2</w:t>
            </w:r>
            <w:r>
              <w:rPr>
                <w:spacing w:val="-1"/>
                <w:sz w:val="12"/>
              </w:rPr>
              <w:t xml:space="preserve"> </w:t>
            </w:r>
            <w:r>
              <w:rPr>
                <w:spacing w:val="-2"/>
                <w:sz w:val="12"/>
              </w:rPr>
              <w:t>700,94</w:t>
            </w:r>
          </w:p>
        </w:tc>
        <w:tc>
          <w:tcPr>
            <w:tcW w:w="854" w:type="dxa"/>
          </w:tcPr>
          <w:p w14:paraId="54198AB6" w14:textId="77777777" w:rsidR="00DF38C3" w:rsidRDefault="00D46CFF">
            <w:pPr>
              <w:pStyle w:val="TableParagraph"/>
              <w:spacing w:before="130"/>
              <w:ind w:left="17" w:right="6"/>
              <w:rPr>
                <w:sz w:val="12"/>
              </w:rPr>
            </w:pPr>
            <w:r>
              <w:rPr>
                <w:sz w:val="12"/>
              </w:rPr>
              <w:t>2</w:t>
            </w:r>
            <w:r>
              <w:rPr>
                <w:spacing w:val="-1"/>
                <w:sz w:val="12"/>
              </w:rPr>
              <w:t xml:space="preserve"> </w:t>
            </w:r>
            <w:r>
              <w:rPr>
                <w:spacing w:val="-2"/>
                <w:sz w:val="12"/>
              </w:rPr>
              <w:t>835,99</w:t>
            </w:r>
          </w:p>
        </w:tc>
      </w:tr>
      <w:tr w:rsidR="00DF38C3" w14:paraId="668C2760" w14:textId="77777777">
        <w:trPr>
          <w:trHeight w:val="316"/>
        </w:trPr>
        <w:tc>
          <w:tcPr>
            <w:tcW w:w="1668" w:type="dxa"/>
          </w:tcPr>
          <w:p w14:paraId="45B2ECA9" w14:textId="77777777" w:rsidR="00DF38C3" w:rsidRDefault="00D46CFF">
            <w:pPr>
              <w:pStyle w:val="TableParagraph"/>
              <w:spacing w:before="82"/>
              <w:ind w:left="96" w:right="77"/>
              <w:rPr>
                <w:sz w:val="12"/>
              </w:rPr>
            </w:pPr>
            <w:r>
              <w:rPr>
                <w:sz w:val="12"/>
              </w:rPr>
              <w:t>Расходы</w:t>
            </w:r>
            <w:r>
              <w:rPr>
                <w:spacing w:val="-4"/>
                <w:sz w:val="12"/>
              </w:rPr>
              <w:t xml:space="preserve"> </w:t>
            </w:r>
            <w:r>
              <w:rPr>
                <w:sz w:val="12"/>
              </w:rPr>
              <w:t>на</w:t>
            </w:r>
            <w:r>
              <w:rPr>
                <w:spacing w:val="-4"/>
                <w:sz w:val="12"/>
              </w:rPr>
              <w:t xml:space="preserve"> </w:t>
            </w:r>
            <w:r>
              <w:rPr>
                <w:spacing w:val="-2"/>
                <w:sz w:val="12"/>
              </w:rPr>
              <w:t>топливо</w:t>
            </w:r>
          </w:p>
        </w:tc>
        <w:tc>
          <w:tcPr>
            <w:tcW w:w="991" w:type="dxa"/>
          </w:tcPr>
          <w:p w14:paraId="7C2DE123" w14:textId="77777777" w:rsidR="00DF38C3" w:rsidRDefault="00D46CFF">
            <w:pPr>
              <w:pStyle w:val="TableParagraph"/>
              <w:spacing w:before="82"/>
              <w:ind w:left="28" w:right="6"/>
              <w:rPr>
                <w:sz w:val="12"/>
              </w:rPr>
            </w:pPr>
            <w:proofErr w:type="spellStart"/>
            <w:r>
              <w:rPr>
                <w:spacing w:val="-2"/>
                <w:sz w:val="12"/>
              </w:rPr>
              <w:t>тыс.руб</w:t>
            </w:r>
            <w:proofErr w:type="spellEnd"/>
            <w:r>
              <w:rPr>
                <w:spacing w:val="-2"/>
                <w:sz w:val="12"/>
              </w:rPr>
              <w:t>.</w:t>
            </w:r>
          </w:p>
        </w:tc>
        <w:tc>
          <w:tcPr>
            <w:tcW w:w="853" w:type="dxa"/>
          </w:tcPr>
          <w:p w14:paraId="07230271" w14:textId="77777777" w:rsidR="00DF38C3" w:rsidRDefault="00D46CFF">
            <w:pPr>
              <w:pStyle w:val="TableParagraph"/>
              <w:spacing w:before="82"/>
              <w:ind w:left="31" w:right="10"/>
              <w:rPr>
                <w:sz w:val="12"/>
              </w:rPr>
            </w:pPr>
            <w:r>
              <w:rPr>
                <w:sz w:val="12"/>
              </w:rPr>
              <w:t>77</w:t>
            </w:r>
            <w:r>
              <w:rPr>
                <w:spacing w:val="-3"/>
                <w:sz w:val="12"/>
              </w:rPr>
              <w:t xml:space="preserve"> </w:t>
            </w:r>
            <w:r>
              <w:rPr>
                <w:spacing w:val="-2"/>
                <w:sz w:val="12"/>
              </w:rPr>
              <w:t>522,23</w:t>
            </w:r>
          </w:p>
        </w:tc>
        <w:tc>
          <w:tcPr>
            <w:tcW w:w="850" w:type="dxa"/>
          </w:tcPr>
          <w:p w14:paraId="65214CF1" w14:textId="77777777" w:rsidR="00DF38C3" w:rsidRDefault="00D46CFF">
            <w:pPr>
              <w:pStyle w:val="TableParagraph"/>
              <w:spacing w:before="82"/>
              <w:ind w:left="27" w:right="10"/>
              <w:rPr>
                <w:sz w:val="12"/>
              </w:rPr>
            </w:pPr>
            <w:r>
              <w:rPr>
                <w:sz w:val="12"/>
              </w:rPr>
              <w:t>77</w:t>
            </w:r>
            <w:r>
              <w:rPr>
                <w:spacing w:val="-3"/>
                <w:sz w:val="12"/>
              </w:rPr>
              <w:t xml:space="preserve"> </w:t>
            </w:r>
            <w:r>
              <w:rPr>
                <w:spacing w:val="-2"/>
                <w:sz w:val="12"/>
              </w:rPr>
              <w:t>522,23</w:t>
            </w:r>
          </w:p>
        </w:tc>
        <w:tc>
          <w:tcPr>
            <w:tcW w:w="852" w:type="dxa"/>
          </w:tcPr>
          <w:p w14:paraId="4991939D" w14:textId="77777777" w:rsidR="00DF38C3" w:rsidRDefault="00D46CFF">
            <w:pPr>
              <w:pStyle w:val="TableParagraph"/>
              <w:spacing w:before="82"/>
              <w:ind w:left="24" w:right="7"/>
              <w:rPr>
                <w:sz w:val="12"/>
              </w:rPr>
            </w:pPr>
            <w:r>
              <w:rPr>
                <w:sz w:val="12"/>
              </w:rPr>
              <w:t>77</w:t>
            </w:r>
            <w:r>
              <w:rPr>
                <w:spacing w:val="-5"/>
                <w:sz w:val="12"/>
              </w:rPr>
              <w:t xml:space="preserve"> </w:t>
            </w:r>
            <w:r>
              <w:rPr>
                <w:spacing w:val="-2"/>
                <w:sz w:val="12"/>
              </w:rPr>
              <w:t>522,23</w:t>
            </w:r>
          </w:p>
        </w:tc>
        <w:tc>
          <w:tcPr>
            <w:tcW w:w="850" w:type="dxa"/>
          </w:tcPr>
          <w:p w14:paraId="70D8D49C" w14:textId="77777777" w:rsidR="00DF38C3" w:rsidRDefault="00D46CFF">
            <w:pPr>
              <w:pStyle w:val="TableParagraph"/>
              <w:spacing w:before="82"/>
              <w:ind w:left="27" w:right="8"/>
              <w:rPr>
                <w:sz w:val="12"/>
              </w:rPr>
            </w:pPr>
            <w:r>
              <w:rPr>
                <w:sz w:val="12"/>
              </w:rPr>
              <w:t>77</w:t>
            </w:r>
            <w:r>
              <w:rPr>
                <w:spacing w:val="-5"/>
                <w:sz w:val="12"/>
              </w:rPr>
              <w:t xml:space="preserve"> </w:t>
            </w:r>
            <w:r>
              <w:rPr>
                <w:spacing w:val="-2"/>
                <w:sz w:val="12"/>
              </w:rPr>
              <w:t>522,23</w:t>
            </w:r>
          </w:p>
        </w:tc>
        <w:tc>
          <w:tcPr>
            <w:tcW w:w="851" w:type="dxa"/>
          </w:tcPr>
          <w:p w14:paraId="49615810" w14:textId="77777777" w:rsidR="00DF38C3" w:rsidRDefault="00D46CFF">
            <w:pPr>
              <w:pStyle w:val="TableParagraph"/>
              <w:spacing w:before="82"/>
              <w:ind w:left="24" w:right="9"/>
              <w:rPr>
                <w:sz w:val="12"/>
              </w:rPr>
            </w:pPr>
            <w:r>
              <w:rPr>
                <w:sz w:val="12"/>
              </w:rPr>
              <w:t>77</w:t>
            </w:r>
            <w:r>
              <w:rPr>
                <w:spacing w:val="-3"/>
                <w:sz w:val="12"/>
              </w:rPr>
              <w:t xml:space="preserve"> </w:t>
            </w:r>
            <w:r>
              <w:rPr>
                <w:spacing w:val="-2"/>
                <w:sz w:val="12"/>
              </w:rPr>
              <w:t>522,23</w:t>
            </w:r>
          </w:p>
        </w:tc>
        <w:tc>
          <w:tcPr>
            <w:tcW w:w="853" w:type="dxa"/>
          </w:tcPr>
          <w:p w14:paraId="367C2D2A" w14:textId="77777777" w:rsidR="00DF38C3" w:rsidRDefault="00D46CFF">
            <w:pPr>
              <w:pStyle w:val="TableParagraph"/>
              <w:spacing w:before="82"/>
              <w:ind w:left="31" w:right="14"/>
              <w:rPr>
                <w:sz w:val="12"/>
              </w:rPr>
            </w:pPr>
            <w:r>
              <w:rPr>
                <w:sz w:val="12"/>
              </w:rPr>
              <w:t>77</w:t>
            </w:r>
            <w:r>
              <w:rPr>
                <w:spacing w:val="-5"/>
                <w:sz w:val="12"/>
              </w:rPr>
              <w:t xml:space="preserve"> </w:t>
            </w:r>
            <w:r>
              <w:rPr>
                <w:spacing w:val="-2"/>
                <w:sz w:val="12"/>
              </w:rPr>
              <w:t>522,23</w:t>
            </w:r>
          </w:p>
        </w:tc>
        <w:tc>
          <w:tcPr>
            <w:tcW w:w="851" w:type="dxa"/>
          </w:tcPr>
          <w:p w14:paraId="54DD6572" w14:textId="77777777" w:rsidR="00DF38C3" w:rsidRDefault="00D46CFF">
            <w:pPr>
              <w:pStyle w:val="TableParagraph"/>
              <w:spacing w:before="82"/>
              <w:ind w:left="24" w:right="12"/>
              <w:rPr>
                <w:sz w:val="12"/>
              </w:rPr>
            </w:pPr>
            <w:r>
              <w:rPr>
                <w:sz w:val="12"/>
              </w:rPr>
              <w:t>77</w:t>
            </w:r>
            <w:r>
              <w:rPr>
                <w:spacing w:val="-5"/>
                <w:sz w:val="12"/>
              </w:rPr>
              <w:t xml:space="preserve"> </w:t>
            </w:r>
            <w:r>
              <w:rPr>
                <w:spacing w:val="-2"/>
                <w:sz w:val="12"/>
              </w:rPr>
              <w:t>522,23</w:t>
            </w:r>
          </w:p>
        </w:tc>
        <w:tc>
          <w:tcPr>
            <w:tcW w:w="851" w:type="dxa"/>
          </w:tcPr>
          <w:p w14:paraId="4C89A14D" w14:textId="77777777" w:rsidR="00DF38C3" w:rsidRDefault="00D46CFF">
            <w:pPr>
              <w:pStyle w:val="TableParagraph"/>
              <w:spacing w:before="82"/>
              <w:ind w:left="24" w:right="10"/>
              <w:rPr>
                <w:sz w:val="12"/>
              </w:rPr>
            </w:pPr>
            <w:r>
              <w:rPr>
                <w:sz w:val="12"/>
              </w:rPr>
              <w:t>77</w:t>
            </w:r>
            <w:r>
              <w:rPr>
                <w:spacing w:val="-5"/>
                <w:sz w:val="12"/>
              </w:rPr>
              <w:t xml:space="preserve"> </w:t>
            </w:r>
            <w:r>
              <w:rPr>
                <w:spacing w:val="-2"/>
                <w:sz w:val="12"/>
              </w:rPr>
              <w:t>522,23</w:t>
            </w:r>
          </w:p>
        </w:tc>
        <w:tc>
          <w:tcPr>
            <w:tcW w:w="854" w:type="dxa"/>
          </w:tcPr>
          <w:p w14:paraId="56FDED79" w14:textId="77777777" w:rsidR="00DF38C3" w:rsidRDefault="00D46CFF">
            <w:pPr>
              <w:pStyle w:val="TableParagraph"/>
              <w:spacing w:before="82"/>
              <w:ind w:left="17" w:right="8"/>
              <w:rPr>
                <w:sz w:val="12"/>
              </w:rPr>
            </w:pPr>
            <w:r>
              <w:rPr>
                <w:sz w:val="12"/>
              </w:rPr>
              <w:t>77</w:t>
            </w:r>
            <w:r>
              <w:rPr>
                <w:spacing w:val="-5"/>
                <w:sz w:val="12"/>
              </w:rPr>
              <w:t xml:space="preserve"> </w:t>
            </w:r>
            <w:r>
              <w:rPr>
                <w:spacing w:val="-2"/>
                <w:sz w:val="12"/>
              </w:rPr>
              <w:t>522,23</w:t>
            </w:r>
          </w:p>
        </w:tc>
      </w:tr>
      <w:tr w:rsidR="00DF38C3" w14:paraId="657B5846" w14:textId="77777777">
        <w:trPr>
          <w:trHeight w:val="313"/>
        </w:trPr>
        <w:tc>
          <w:tcPr>
            <w:tcW w:w="1668" w:type="dxa"/>
          </w:tcPr>
          <w:p w14:paraId="29CF87B6" w14:textId="77777777" w:rsidR="00DF38C3" w:rsidRDefault="00D46CFF">
            <w:pPr>
              <w:pStyle w:val="TableParagraph"/>
              <w:spacing w:before="83"/>
              <w:ind w:left="99" w:right="77"/>
              <w:rPr>
                <w:sz w:val="12"/>
              </w:rPr>
            </w:pPr>
            <w:r>
              <w:rPr>
                <w:spacing w:val="-2"/>
                <w:sz w:val="12"/>
              </w:rPr>
              <w:t>Электроэнергия</w:t>
            </w:r>
          </w:p>
        </w:tc>
        <w:tc>
          <w:tcPr>
            <w:tcW w:w="991" w:type="dxa"/>
          </w:tcPr>
          <w:p w14:paraId="199611EF" w14:textId="77777777" w:rsidR="00DF38C3" w:rsidRDefault="00D46CFF">
            <w:pPr>
              <w:pStyle w:val="TableParagraph"/>
              <w:spacing w:before="83"/>
              <w:ind w:left="28" w:right="6"/>
              <w:rPr>
                <w:sz w:val="12"/>
              </w:rPr>
            </w:pPr>
            <w:proofErr w:type="spellStart"/>
            <w:r>
              <w:rPr>
                <w:spacing w:val="-2"/>
                <w:sz w:val="12"/>
              </w:rPr>
              <w:t>тыс.руб</w:t>
            </w:r>
            <w:proofErr w:type="spellEnd"/>
            <w:r>
              <w:rPr>
                <w:spacing w:val="-2"/>
                <w:sz w:val="12"/>
              </w:rPr>
              <w:t>.</w:t>
            </w:r>
          </w:p>
        </w:tc>
        <w:tc>
          <w:tcPr>
            <w:tcW w:w="853" w:type="dxa"/>
          </w:tcPr>
          <w:p w14:paraId="2D3AB5DF" w14:textId="77777777" w:rsidR="00DF38C3" w:rsidRDefault="00D46CFF">
            <w:pPr>
              <w:pStyle w:val="TableParagraph"/>
              <w:spacing w:before="83"/>
              <w:ind w:left="31" w:right="10"/>
              <w:rPr>
                <w:sz w:val="12"/>
              </w:rPr>
            </w:pPr>
            <w:r>
              <w:rPr>
                <w:sz w:val="12"/>
              </w:rPr>
              <w:t>24</w:t>
            </w:r>
            <w:r>
              <w:rPr>
                <w:spacing w:val="-3"/>
                <w:sz w:val="12"/>
              </w:rPr>
              <w:t xml:space="preserve"> </w:t>
            </w:r>
            <w:r>
              <w:rPr>
                <w:spacing w:val="-2"/>
                <w:sz w:val="12"/>
              </w:rPr>
              <w:t>769,49</w:t>
            </w:r>
          </w:p>
        </w:tc>
        <w:tc>
          <w:tcPr>
            <w:tcW w:w="850" w:type="dxa"/>
          </w:tcPr>
          <w:p w14:paraId="406000C2" w14:textId="77777777" w:rsidR="00DF38C3" w:rsidRDefault="00D46CFF">
            <w:pPr>
              <w:pStyle w:val="TableParagraph"/>
              <w:spacing w:before="83"/>
              <w:ind w:left="27" w:right="10"/>
              <w:rPr>
                <w:sz w:val="12"/>
              </w:rPr>
            </w:pPr>
            <w:r>
              <w:rPr>
                <w:sz w:val="12"/>
              </w:rPr>
              <w:t>26</w:t>
            </w:r>
            <w:r>
              <w:rPr>
                <w:spacing w:val="-3"/>
                <w:sz w:val="12"/>
              </w:rPr>
              <w:t xml:space="preserve"> </w:t>
            </w:r>
            <w:r>
              <w:rPr>
                <w:spacing w:val="-2"/>
                <w:sz w:val="12"/>
              </w:rPr>
              <w:t>627,21</w:t>
            </w:r>
          </w:p>
        </w:tc>
        <w:tc>
          <w:tcPr>
            <w:tcW w:w="852" w:type="dxa"/>
          </w:tcPr>
          <w:p w14:paraId="3E09D6A9" w14:textId="77777777" w:rsidR="00DF38C3" w:rsidRDefault="00D46CFF">
            <w:pPr>
              <w:pStyle w:val="TableParagraph"/>
              <w:spacing w:before="83"/>
              <w:ind w:left="24" w:right="7"/>
              <w:rPr>
                <w:sz w:val="12"/>
              </w:rPr>
            </w:pPr>
            <w:r>
              <w:rPr>
                <w:sz w:val="12"/>
              </w:rPr>
              <w:t>28</w:t>
            </w:r>
            <w:r>
              <w:rPr>
                <w:spacing w:val="-5"/>
                <w:sz w:val="12"/>
              </w:rPr>
              <w:t xml:space="preserve"> </w:t>
            </w:r>
            <w:r>
              <w:rPr>
                <w:spacing w:val="-2"/>
                <w:sz w:val="12"/>
              </w:rPr>
              <w:t>624,25</w:t>
            </w:r>
          </w:p>
        </w:tc>
        <w:tc>
          <w:tcPr>
            <w:tcW w:w="850" w:type="dxa"/>
          </w:tcPr>
          <w:p w14:paraId="1A7CF67A" w14:textId="77777777" w:rsidR="00DF38C3" w:rsidRDefault="00D46CFF">
            <w:pPr>
              <w:pStyle w:val="TableParagraph"/>
              <w:spacing w:before="83"/>
              <w:ind w:left="27" w:right="8"/>
              <w:rPr>
                <w:sz w:val="12"/>
              </w:rPr>
            </w:pPr>
            <w:r>
              <w:rPr>
                <w:sz w:val="12"/>
              </w:rPr>
              <w:t>30</w:t>
            </w:r>
            <w:r>
              <w:rPr>
                <w:spacing w:val="-5"/>
                <w:sz w:val="12"/>
              </w:rPr>
              <w:t xml:space="preserve"> </w:t>
            </w:r>
            <w:r>
              <w:rPr>
                <w:spacing w:val="-2"/>
                <w:sz w:val="12"/>
              </w:rPr>
              <w:t>771,07</w:t>
            </w:r>
          </w:p>
        </w:tc>
        <w:tc>
          <w:tcPr>
            <w:tcW w:w="851" w:type="dxa"/>
          </w:tcPr>
          <w:p w14:paraId="47085B12" w14:textId="77777777" w:rsidR="00DF38C3" w:rsidRDefault="00D46CFF">
            <w:pPr>
              <w:pStyle w:val="TableParagraph"/>
              <w:spacing w:before="83"/>
              <w:ind w:left="24" w:right="9"/>
              <w:rPr>
                <w:sz w:val="12"/>
              </w:rPr>
            </w:pPr>
            <w:r>
              <w:rPr>
                <w:sz w:val="12"/>
              </w:rPr>
              <w:t>33</w:t>
            </w:r>
            <w:r>
              <w:rPr>
                <w:spacing w:val="-3"/>
                <w:sz w:val="12"/>
              </w:rPr>
              <w:t xml:space="preserve"> </w:t>
            </w:r>
            <w:r>
              <w:rPr>
                <w:spacing w:val="-2"/>
                <w:sz w:val="12"/>
              </w:rPr>
              <w:t>078,90</w:t>
            </w:r>
          </w:p>
        </w:tc>
        <w:tc>
          <w:tcPr>
            <w:tcW w:w="853" w:type="dxa"/>
          </w:tcPr>
          <w:p w14:paraId="269A9696" w14:textId="77777777" w:rsidR="00DF38C3" w:rsidRDefault="00D46CFF">
            <w:pPr>
              <w:pStyle w:val="TableParagraph"/>
              <w:spacing w:before="83"/>
              <w:ind w:left="31" w:right="14"/>
              <w:rPr>
                <w:sz w:val="12"/>
              </w:rPr>
            </w:pPr>
            <w:r>
              <w:rPr>
                <w:sz w:val="12"/>
              </w:rPr>
              <w:t>35</w:t>
            </w:r>
            <w:r>
              <w:rPr>
                <w:spacing w:val="-5"/>
                <w:sz w:val="12"/>
              </w:rPr>
              <w:t xml:space="preserve"> </w:t>
            </w:r>
            <w:r>
              <w:rPr>
                <w:spacing w:val="-2"/>
                <w:sz w:val="12"/>
              </w:rPr>
              <w:t>559,81</w:t>
            </w:r>
          </w:p>
        </w:tc>
        <w:tc>
          <w:tcPr>
            <w:tcW w:w="851" w:type="dxa"/>
          </w:tcPr>
          <w:p w14:paraId="138FB231" w14:textId="77777777" w:rsidR="00DF38C3" w:rsidRDefault="00D46CFF">
            <w:pPr>
              <w:pStyle w:val="TableParagraph"/>
              <w:spacing w:before="83"/>
              <w:ind w:left="24" w:right="12"/>
              <w:rPr>
                <w:sz w:val="12"/>
              </w:rPr>
            </w:pPr>
            <w:r>
              <w:rPr>
                <w:sz w:val="12"/>
              </w:rPr>
              <w:t>38</w:t>
            </w:r>
            <w:r>
              <w:rPr>
                <w:spacing w:val="-5"/>
                <w:sz w:val="12"/>
              </w:rPr>
              <w:t xml:space="preserve"> </w:t>
            </w:r>
            <w:r>
              <w:rPr>
                <w:spacing w:val="-2"/>
                <w:sz w:val="12"/>
              </w:rPr>
              <w:t>226,80</w:t>
            </w:r>
          </w:p>
        </w:tc>
        <w:tc>
          <w:tcPr>
            <w:tcW w:w="851" w:type="dxa"/>
          </w:tcPr>
          <w:p w14:paraId="0AB3B009" w14:textId="77777777" w:rsidR="00DF38C3" w:rsidRDefault="00D46CFF">
            <w:pPr>
              <w:pStyle w:val="TableParagraph"/>
              <w:spacing w:before="83"/>
              <w:ind w:left="24" w:right="10"/>
              <w:rPr>
                <w:sz w:val="12"/>
              </w:rPr>
            </w:pPr>
            <w:r>
              <w:rPr>
                <w:sz w:val="12"/>
              </w:rPr>
              <w:t>41</w:t>
            </w:r>
            <w:r>
              <w:rPr>
                <w:spacing w:val="-5"/>
                <w:sz w:val="12"/>
              </w:rPr>
              <w:t xml:space="preserve"> </w:t>
            </w:r>
            <w:r>
              <w:rPr>
                <w:spacing w:val="-2"/>
                <w:sz w:val="12"/>
              </w:rPr>
              <w:t>093,81</w:t>
            </w:r>
          </w:p>
        </w:tc>
        <w:tc>
          <w:tcPr>
            <w:tcW w:w="854" w:type="dxa"/>
          </w:tcPr>
          <w:p w14:paraId="2A74FF85" w14:textId="77777777" w:rsidR="00DF38C3" w:rsidRDefault="00D46CFF">
            <w:pPr>
              <w:pStyle w:val="TableParagraph"/>
              <w:spacing w:before="83"/>
              <w:ind w:left="17" w:right="8"/>
              <w:rPr>
                <w:sz w:val="12"/>
              </w:rPr>
            </w:pPr>
            <w:r>
              <w:rPr>
                <w:sz w:val="12"/>
              </w:rPr>
              <w:t>44</w:t>
            </w:r>
            <w:r>
              <w:rPr>
                <w:spacing w:val="-5"/>
                <w:sz w:val="12"/>
              </w:rPr>
              <w:t xml:space="preserve"> </w:t>
            </w:r>
            <w:r>
              <w:rPr>
                <w:spacing w:val="-2"/>
                <w:sz w:val="12"/>
              </w:rPr>
              <w:t>175,84</w:t>
            </w:r>
          </w:p>
        </w:tc>
      </w:tr>
      <w:tr w:rsidR="00DF38C3" w14:paraId="70C44CA7" w14:textId="77777777">
        <w:trPr>
          <w:trHeight w:val="316"/>
        </w:trPr>
        <w:tc>
          <w:tcPr>
            <w:tcW w:w="1668" w:type="dxa"/>
          </w:tcPr>
          <w:p w14:paraId="47F64FCB" w14:textId="77777777" w:rsidR="00DF38C3" w:rsidRDefault="00D46CFF">
            <w:pPr>
              <w:pStyle w:val="TableParagraph"/>
              <w:spacing w:before="83"/>
              <w:ind w:left="97" w:right="77"/>
              <w:rPr>
                <w:sz w:val="12"/>
              </w:rPr>
            </w:pPr>
            <w:r>
              <w:rPr>
                <w:spacing w:val="-5"/>
                <w:sz w:val="12"/>
              </w:rPr>
              <w:t>ЕСН</w:t>
            </w:r>
          </w:p>
        </w:tc>
        <w:tc>
          <w:tcPr>
            <w:tcW w:w="991" w:type="dxa"/>
          </w:tcPr>
          <w:p w14:paraId="4F5FFAD5" w14:textId="77777777" w:rsidR="00DF38C3" w:rsidRDefault="00D46CFF">
            <w:pPr>
              <w:pStyle w:val="TableParagraph"/>
              <w:spacing w:before="83"/>
              <w:ind w:left="28" w:right="6"/>
              <w:rPr>
                <w:sz w:val="12"/>
              </w:rPr>
            </w:pPr>
            <w:proofErr w:type="spellStart"/>
            <w:r>
              <w:rPr>
                <w:spacing w:val="-2"/>
                <w:sz w:val="12"/>
              </w:rPr>
              <w:t>тыс.руб</w:t>
            </w:r>
            <w:proofErr w:type="spellEnd"/>
            <w:r>
              <w:rPr>
                <w:spacing w:val="-2"/>
                <w:sz w:val="12"/>
              </w:rPr>
              <w:t>.</w:t>
            </w:r>
          </w:p>
        </w:tc>
        <w:tc>
          <w:tcPr>
            <w:tcW w:w="853" w:type="dxa"/>
          </w:tcPr>
          <w:p w14:paraId="3026A049" w14:textId="77777777" w:rsidR="00DF38C3" w:rsidRDefault="00D46CFF">
            <w:pPr>
              <w:pStyle w:val="TableParagraph"/>
              <w:spacing w:before="83"/>
              <w:ind w:left="31" w:right="10"/>
              <w:rPr>
                <w:sz w:val="12"/>
              </w:rPr>
            </w:pPr>
            <w:r>
              <w:rPr>
                <w:sz w:val="12"/>
              </w:rPr>
              <w:t>14</w:t>
            </w:r>
            <w:r>
              <w:rPr>
                <w:spacing w:val="-3"/>
                <w:sz w:val="12"/>
              </w:rPr>
              <w:t xml:space="preserve"> </w:t>
            </w:r>
            <w:r>
              <w:rPr>
                <w:spacing w:val="-2"/>
                <w:sz w:val="12"/>
              </w:rPr>
              <w:t>172,55</w:t>
            </w:r>
          </w:p>
        </w:tc>
        <w:tc>
          <w:tcPr>
            <w:tcW w:w="850" w:type="dxa"/>
          </w:tcPr>
          <w:p w14:paraId="54DFE15E" w14:textId="77777777" w:rsidR="00DF38C3" w:rsidRDefault="00D46CFF">
            <w:pPr>
              <w:pStyle w:val="TableParagraph"/>
              <w:spacing w:before="83"/>
              <w:ind w:left="27" w:right="10"/>
              <w:rPr>
                <w:sz w:val="12"/>
              </w:rPr>
            </w:pPr>
            <w:r>
              <w:rPr>
                <w:sz w:val="12"/>
              </w:rPr>
              <w:t>14</w:t>
            </w:r>
            <w:r>
              <w:rPr>
                <w:spacing w:val="-3"/>
                <w:sz w:val="12"/>
              </w:rPr>
              <w:t xml:space="preserve"> </w:t>
            </w:r>
            <w:r>
              <w:rPr>
                <w:spacing w:val="-2"/>
                <w:sz w:val="12"/>
              </w:rPr>
              <w:t>739,45</w:t>
            </w:r>
          </w:p>
        </w:tc>
        <w:tc>
          <w:tcPr>
            <w:tcW w:w="852" w:type="dxa"/>
          </w:tcPr>
          <w:p w14:paraId="2BD5AC9D" w14:textId="77777777" w:rsidR="00DF38C3" w:rsidRDefault="00D46CFF">
            <w:pPr>
              <w:pStyle w:val="TableParagraph"/>
              <w:spacing w:before="83"/>
              <w:ind w:left="24" w:right="7"/>
              <w:rPr>
                <w:sz w:val="12"/>
              </w:rPr>
            </w:pPr>
            <w:r>
              <w:rPr>
                <w:sz w:val="12"/>
              </w:rPr>
              <w:t>15</w:t>
            </w:r>
            <w:r>
              <w:rPr>
                <w:spacing w:val="-5"/>
                <w:sz w:val="12"/>
              </w:rPr>
              <w:t xml:space="preserve"> </w:t>
            </w:r>
            <w:r>
              <w:rPr>
                <w:spacing w:val="-2"/>
                <w:sz w:val="12"/>
              </w:rPr>
              <w:t>329,03</w:t>
            </w:r>
          </w:p>
        </w:tc>
        <w:tc>
          <w:tcPr>
            <w:tcW w:w="850" w:type="dxa"/>
          </w:tcPr>
          <w:p w14:paraId="3F4BD83B" w14:textId="77777777" w:rsidR="00DF38C3" w:rsidRDefault="00D46CFF">
            <w:pPr>
              <w:pStyle w:val="TableParagraph"/>
              <w:spacing w:before="83"/>
              <w:ind w:left="27" w:right="8"/>
              <w:rPr>
                <w:sz w:val="12"/>
              </w:rPr>
            </w:pPr>
            <w:r>
              <w:rPr>
                <w:sz w:val="12"/>
              </w:rPr>
              <w:t>15</w:t>
            </w:r>
            <w:r>
              <w:rPr>
                <w:spacing w:val="-5"/>
                <w:sz w:val="12"/>
              </w:rPr>
              <w:t xml:space="preserve"> </w:t>
            </w:r>
            <w:r>
              <w:rPr>
                <w:spacing w:val="-2"/>
                <w:sz w:val="12"/>
              </w:rPr>
              <w:t>942,19</w:t>
            </w:r>
          </w:p>
        </w:tc>
        <w:tc>
          <w:tcPr>
            <w:tcW w:w="851" w:type="dxa"/>
          </w:tcPr>
          <w:p w14:paraId="5BB31710" w14:textId="77777777" w:rsidR="00DF38C3" w:rsidRDefault="00D46CFF">
            <w:pPr>
              <w:pStyle w:val="TableParagraph"/>
              <w:spacing w:before="83"/>
              <w:ind w:left="24" w:right="9"/>
              <w:rPr>
                <w:sz w:val="12"/>
              </w:rPr>
            </w:pPr>
            <w:r>
              <w:rPr>
                <w:sz w:val="12"/>
              </w:rPr>
              <w:t>16</w:t>
            </w:r>
            <w:r>
              <w:rPr>
                <w:spacing w:val="-3"/>
                <w:sz w:val="12"/>
              </w:rPr>
              <w:t xml:space="preserve"> </w:t>
            </w:r>
            <w:r>
              <w:rPr>
                <w:spacing w:val="-2"/>
                <w:sz w:val="12"/>
              </w:rPr>
              <w:t>579,87</w:t>
            </w:r>
          </w:p>
        </w:tc>
        <w:tc>
          <w:tcPr>
            <w:tcW w:w="853" w:type="dxa"/>
          </w:tcPr>
          <w:p w14:paraId="0088B388" w14:textId="77777777" w:rsidR="00DF38C3" w:rsidRDefault="00D46CFF">
            <w:pPr>
              <w:pStyle w:val="TableParagraph"/>
              <w:spacing w:before="83"/>
              <w:ind w:left="31" w:right="14"/>
              <w:rPr>
                <w:sz w:val="12"/>
              </w:rPr>
            </w:pPr>
            <w:r>
              <w:rPr>
                <w:sz w:val="12"/>
              </w:rPr>
              <w:t>17</w:t>
            </w:r>
            <w:r>
              <w:rPr>
                <w:spacing w:val="-5"/>
                <w:sz w:val="12"/>
              </w:rPr>
              <w:t xml:space="preserve"> </w:t>
            </w:r>
            <w:r>
              <w:rPr>
                <w:spacing w:val="-2"/>
                <w:sz w:val="12"/>
              </w:rPr>
              <w:t>243,07</w:t>
            </w:r>
          </w:p>
        </w:tc>
        <w:tc>
          <w:tcPr>
            <w:tcW w:w="851" w:type="dxa"/>
          </w:tcPr>
          <w:p w14:paraId="175C1F68" w14:textId="77777777" w:rsidR="00DF38C3" w:rsidRDefault="00D46CFF">
            <w:pPr>
              <w:pStyle w:val="TableParagraph"/>
              <w:spacing w:before="83"/>
              <w:ind w:left="24" w:right="12"/>
              <w:rPr>
                <w:sz w:val="12"/>
              </w:rPr>
            </w:pPr>
            <w:r>
              <w:rPr>
                <w:sz w:val="12"/>
              </w:rPr>
              <w:t>17</w:t>
            </w:r>
            <w:r>
              <w:rPr>
                <w:spacing w:val="-5"/>
                <w:sz w:val="12"/>
              </w:rPr>
              <w:t xml:space="preserve"> </w:t>
            </w:r>
            <w:r>
              <w:rPr>
                <w:spacing w:val="-2"/>
                <w:sz w:val="12"/>
              </w:rPr>
              <w:t>932,79</w:t>
            </w:r>
          </w:p>
        </w:tc>
        <w:tc>
          <w:tcPr>
            <w:tcW w:w="851" w:type="dxa"/>
          </w:tcPr>
          <w:p w14:paraId="442D98B2" w14:textId="77777777" w:rsidR="00DF38C3" w:rsidRDefault="00D46CFF">
            <w:pPr>
              <w:pStyle w:val="TableParagraph"/>
              <w:spacing w:before="83"/>
              <w:ind w:left="24" w:right="10"/>
              <w:rPr>
                <w:sz w:val="12"/>
              </w:rPr>
            </w:pPr>
            <w:r>
              <w:rPr>
                <w:sz w:val="12"/>
              </w:rPr>
              <w:t>18</w:t>
            </w:r>
            <w:r>
              <w:rPr>
                <w:spacing w:val="-5"/>
                <w:sz w:val="12"/>
              </w:rPr>
              <w:t xml:space="preserve"> </w:t>
            </w:r>
            <w:r>
              <w:rPr>
                <w:spacing w:val="-2"/>
                <w:sz w:val="12"/>
              </w:rPr>
              <w:t>650,10</w:t>
            </w:r>
          </w:p>
        </w:tc>
        <w:tc>
          <w:tcPr>
            <w:tcW w:w="854" w:type="dxa"/>
          </w:tcPr>
          <w:p w14:paraId="2447C7AF" w14:textId="77777777" w:rsidR="00DF38C3" w:rsidRDefault="00D46CFF">
            <w:pPr>
              <w:pStyle w:val="TableParagraph"/>
              <w:spacing w:before="83"/>
              <w:ind w:left="17" w:right="8"/>
              <w:rPr>
                <w:sz w:val="12"/>
              </w:rPr>
            </w:pPr>
            <w:r>
              <w:rPr>
                <w:sz w:val="12"/>
              </w:rPr>
              <w:t>19</w:t>
            </w:r>
            <w:r>
              <w:rPr>
                <w:spacing w:val="-5"/>
                <w:sz w:val="12"/>
              </w:rPr>
              <w:t xml:space="preserve"> </w:t>
            </w:r>
            <w:r>
              <w:rPr>
                <w:spacing w:val="-2"/>
                <w:sz w:val="12"/>
              </w:rPr>
              <w:t>396,11</w:t>
            </w:r>
          </w:p>
        </w:tc>
      </w:tr>
      <w:tr w:rsidR="00DF38C3" w14:paraId="173FA341" w14:textId="77777777">
        <w:trPr>
          <w:trHeight w:val="312"/>
        </w:trPr>
        <w:tc>
          <w:tcPr>
            <w:tcW w:w="1668" w:type="dxa"/>
          </w:tcPr>
          <w:p w14:paraId="35BD98D5" w14:textId="77777777" w:rsidR="00DF38C3" w:rsidRDefault="00D46CFF">
            <w:pPr>
              <w:pStyle w:val="TableParagraph"/>
              <w:spacing w:before="83"/>
              <w:ind w:left="99" w:right="77"/>
              <w:rPr>
                <w:sz w:val="12"/>
              </w:rPr>
            </w:pPr>
            <w:r>
              <w:rPr>
                <w:spacing w:val="-2"/>
                <w:sz w:val="12"/>
              </w:rPr>
              <w:t>Амортизация</w:t>
            </w:r>
          </w:p>
        </w:tc>
        <w:tc>
          <w:tcPr>
            <w:tcW w:w="991" w:type="dxa"/>
          </w:tcPr>
          <w:p w14:paraId="459CE817" w14:textId="77777777" w:rsidR="00DF38C3" w:rsidRDefault="00D46CFF">
            <w:pPr>
              <w:pStyle w:val="TableParagraph"/>
              <w:spacing w:before="83"/>
              <w:ind w:left="28" w:right="6"/>
              <w:rPr>
                <w:sz w:val="12"/>
              </w:rPr>
            </w:pPr>
            <w:proofErr w:type="spellStart"/>
            <w:r>
              <w:rPr>
                <w:spacing w:val="-2"/>
                <w:sz w:val="12"/>
              </w:rPr>
              <w:t>тыс.руб</w:t>
            </w:r>
            <w:proofErr w:type="spellEnd"/>
            <w:r>
              <w:rPr>
                <w:spacing w:val="-2"/>
                <w:sz w:val="12"/>
              </w:rPr>
              <w:t>.</w:t>
            </w:r>
          </w:p>
        </w:tc>
        <w:tc>
          <w:tcPr>
            <w:tcW w:w="853" w:type="dxa"/>
          </w:tcPr>
          <w:p w14:paraId="2F80837D" w14:textId="77777777" w:rsidR="00DF38C3" w:rsidRDefault="00D46CFF">
            <w:pPr>
              <w:pStyle w:val="TableParagraph"/>
              <w:spacing w:before="83"/>
              <w:ind w:left="31" w:right="10"/>
              <w:rPr>
                <w:sz w:val="12"/>
              </w:rPr>
            </w:pPr>
            <w:r>
              <w:rPr>
                <w:sz w:val="12"/>
              </w:rPr>
              <w:t>5</w:t>
            </w:r>
            <w:r>
              <w:rPr>
                <w:spacing w:val="-1"/>
                <w:sz w:val="12"/>
              </w:rPr>
              <w:t xml:space="preserve"> </w:t>
            </w:r>
            <w:r>
              <w:rPr>
                <w:spacing w:val="-2"/>
                <w:sz w:val="12"/>
              </w:rPr>
              <w:t>197,00</w:t>
            </w:r>
          </w:p>
        </w:tc>
        <w:tc>
          <w:tcPr>
            <w:tcW w:w="850" w:type="dxa"/>
          </w:tcPr>
          <w:p w14:paraId="704110AC" w14:textId="77777777" w:rsidR="00DF38C3" w:rsidRDefault="00D46CFF">
            <w:pPr>
              <w:pStyle w:val="TableParagraph"/>
              <w:spacing w:before="83"/>
              <w:ind w:left="27" w:right="14"/>
              <w:rPr>
                <w:sz w:val="12"/>
              </w:rPr>
            </w:pPr>
            <w:r>
              <w:rPr>
                <w:sz w:val="12"/>
              </w:rPr>
              <w:t>5</w:t>
            </w:r>
            <w:r>
              <w:rPr>
                <w:spacing w:val="-1"/>
                <w:sz w:val="12"/>
              </w:rPr>
              <w:t xml:space="preserve"> </w:t>
            </w:r>
            <w:r>
              <w:rPr>
                <w:spacing w:val="-2"/>
                <w:sz w:val="12"/>
              </w:rPr>
              <w:t>197,00</w:t>
            </w:r>
          </w:p>
        </w:tc>
        <w:tc>
          <w:tcPr>
            <w:tcW w:w="852" w:type="dxa"/>
          </w:tcPr>
          <w:p w14:paraId="0B299484" w14:textId="77777777" w:rsidR="00DF38C3" w:rsidRDefault="00D46CFF">
            <w:pPr>
              <w:pStyle w:val="TableParagraph"/>
              <w:spacing w:before="83"/>
              <w:ind w:left="24" w:right="9"/>
              <w:rPr>
                <w:sz w:val="12"/>
              </w:rPr>
            </w:pPr>
            <w:r>
              <w:rPr>
                <w:sz w:val="12"/>
              </w:rPr>
              <w:t>5</w:t>
            </w:r>
            <w:r>
              <w:rPr>
                <w:spacing w:val="-1"/>
                <w:sz w:val="12"/>
              </w:rPr>
              <w:t xml:space="preserve"> </w:t>
            </w:r>
            <w:r>
              <w:rPr>
                <w:spacing w:val="-2"/>
                <w:sz w:val="12"/>
              </w:rPr>
              <w:t>197,00</w:t>
            </w:r>
          </w:p>
        </w:tc>
        <w:tc>
          <w:tcPr>
            <w:tcW w:w="850" w:type="dxa"/>
          </w:tcPr>
          <w:p w14:paraId="55335382" w14:textId="77777777" w:rsidR="00DF38C3" w:rsidRDefault="00D46CFF">
            <w:pPr>
              <w:pStyle w:val="TableParagraph"/>
              <w:spacing w:before="83"/>
              <w:ind w:left="27" w:right="13"/>
              <w:rPr>
                <w:sz w:val="12"/>
              </w:rPr>
            </w:pPr>
            <w:r>
              <w:rPr>
                <w:sz w:val="12"/>
              </w:rPr>
              <w:t>5</w:t>
            </w:r>
            <w:r>
              <w:rPr>
                <w:spacing w:val="-3"/>
                <w:sz w:val="12"/>
              </w:rPr>
              <w:t xml:space="preserve"> </w:t>
            </w:r>
            <w:r>
              <w:rPr>
                <w:spacing w:val="-2"/>
                <w:sz w:val="12"/>
              </w:rPr>
              <w:t>197,00</w:t>
            </w:r>
          </w:p>
        </w:tc>
        <w:tc>
          <w:tcPr>
            <w:tcW w:w="851" w:type="dxa"/>
          </w:tcPr>
          <w:p w14:paraId="2D178DFA" w14:textId="77777777" w:rsidR="00DF38C3" w:rsidRDefault="00D46CFF">
            <w:pPr>
              <w:pStyle w:val="TableParagraph"/>
              <w:spacing w:before="83"/>
              <w:ind w:left="24" w:right="7"/>
              <w:rPr>
                <w:sz w:val="12"/>
              </w:rPr>
            </w:pPr>
            <w:r>
              <w:rPr>
                <w:sz w:val="12"/>
              </w:rPr>
              <w:t>5</w:t>
            </w:r>
            <w:r>
              <w:rPr>
                <w:spacing w:val="-3"/>
                <w:sz w:val="12"/>
              </w:rPr>
              <w:t xml:space="preserve"> </w:t>
            </w:r>
            <w:r>
              <w:rPr>
                <w:spacing w:val="-2"/>
                <w:sz w:val="12"/>
              </w:rPr>
              <w:t>197,00</w:t>
            </w:r>
          </w:p>
        </w:tc>
        <w:tc>
          <w:tcPr>
            <w:tcW w:w="853" w:type="dxa"/>
          </w:tcPr>
          <w:p w14:paraId="7BAE6AEF" w14:textId="77777777" w:rsidR="00DF38C3" w:rsidRDefault="00D46CFF">
            <w:pPr>
              <w:pStyle w:val="TableParagraph"/>
              <w:spacing w:before="83"/>
              <w:ind w:left="31" w:right="16"/>
              <w:rPr>
                <w:sz w:val="12"/>
              </w:rPr>
            </w:pPr>
            <w:r>
              <w:rPr>
                <w:sz w:val="12"/>
              </w:rPr>
              <w:t>5</w:t>
            </w:r>
            <w:r>
              <w:rPr>
                <w:spacing w:val="-1"/>
                <w:sz w:val="12"/>
              </w:rPr>
              <w:t xml:space="preserve"> </w:t>
            </w:r>
            <w:r>
              <w:rPr>
                <w:spacing w:val="-2"/>
                <w:sz w:val="12"/>
              </w:rPr>
              <w:t>197,00</w:t>
            </w:r>
          </w:p>
        </w:tc>
        <w:tc>
          <w:tcPr>
            <w:tcW w:w="851" w:type="dxa"/>
          </w:tcPr>
          <w:p w14:paraId="6D495F16" w14:textId="77777777" w:rsidR="00DF38C3" w:rsidRDefault="00D46CFF">
            <w:pPr>
              <w:pStyle w:val="TableParagraph"/>
              <w:spacing w:before="83"/>
              <w:ind w:left="24" w:right="9"/>
              <w:rPr>
                <w:sz w:val="12"/>
              </w:rPr>
            </w:pPr>
            <w:r>
              <w:rPr>
                <w:sz w:val="12"/>
              </w:rPr>
              <w:t>5</w:t>
            </w:r>
            <w:r>
              <w:rPr>
                <w:spacing w:val="-1"/>
                <w:sz w:val="12"/>
              </w:rPr>
              <w:t xml:space="preserve"> </w:t>
            </w:r>
            <w:r>
              <w:rPr>
                <w:spacing w:val="-2"/>
                <w:sz w:val="12"/>
              </w:rPr>
              <w:t>197,00</w:t>
            </w:r>
          </w:p>
        </w:tc>
        <w:tc>
          <w:tcPr>
            <w:tcW w:w="851" w:type="dxa"/>
          </w:tcPr>
          <w:p w14:paraId="32D1D065" w14:textId="77777777" w:rsidR="00DF38C3" w:rsidRDefault="00D46CFF">
            <w:pPr>
              <w:pStyle w:val="TableParagraph"/>
              <w:spacing w:before="83"/>
              <w:ind w:left="24" w:right="12"/>
              <w:rPr>
                <w:sz w:val="12"/>
              </w:rPr>
            </w:pPr>
            <w:r>
              <w:rPr>
                <w:sz w:val="12"/>
              </w:rPr>
              <w:t>5</w:t>
            </w:r>
            <w:r>
              <w:rPr>
                <w:spacing w:val="-1"/>
                <w:sz w:val="12"/>
              </w:rPr>
              <w:t xml:space="preserve"> </w:t>
            </w:r>
            <w:r>
              <w:rPr>
                <w:spacing w:val="-2"/>
                <w:sz w:val="12"/>
              </w:rPr>
              <w:t>197,00</w:t>
            </w:r>
          </w:p>
        </w:tc>
        <w:tc>
          <w:tcPr>
            <w:tcW w:w="854" w:type="dxa"/>
          </w:tcPr>
          <w:p w14:paraId="363480D8" w14:textId="77777777" w:rsidR="00DF38C3" w:rsidRDefault="00D46CFF">
            <w:pPr>
              <w:pStyle w:val="TableParagraph"/>
              <w:spacing w:before="83"/>
              <w:ind w:left="17" w:right="6"/>
              <w:rPr>
                <w:sz w:val="12"/>
              </w:rPr>
            </w:pPr>
            <w:r>
              <w:rPr>
                <w:sz w:val="12"/>
              </w:rPr>
              <w:t>5</w:t>
            </w:r>
            <w:r>
              <w:rPr>
                <w:spacing w:val="-1"/>
                <w:sz w:val="12"/>
              </w:rPr>
              <w:t xml:space="preserve"> </w:t>
            </w:r>
            <w:r>
              <w:rPr>
                <w:spacing w:val="-2"/>
                <w:sz w:val="12"/>
              </w:rPr>
              <w:t>197,00</w:t>
            </w:r>
          </w:p>
        </w:tc>
      </w:tr>
      <w:tr w:rsidR="00DF38C3" w14:paraId="39E63ADF" w14:textId="77777777">
        <w:trPr>
          <w:trHeight w:val="313"/>
        </w:trPr>
        <w:tc>
          <w:tcPr>
            <w:tcW w:w="1668" w:type="dxa"/>
          </w:tcPr>
          <w:p w14:paraId="7F66C4B5" w14:textId="77777777" w:rsidR="00DF38C3" w:rsidRDefault="00D46CFF">
            <w:pPr>
              <w:pStyle w:val="TableParagraph"/>
              <w:spacing w:before="82"/>
              <w:ind w:left="99" w:right="77"/>
              <w:rPr>
                <w:sz w:val="12"/>
              </w:rPr>
            </w:pPr>
            <w:r>
              <w:rPr>
                <w:spacing w:val="-2"/>
                <w:sz w:val="12"/>
              </w:rPr>
              <w:t>Прочие</w:t>
            </w:r>
            <w:r>
              <w:rPr>
                <w:spacing w:val="-1"/>
                <w:sz w:val="12"/>
              </w:rPr>
              <w:t xml:space="preserve"> </w:t>
            </w:r>
            <w:r>
              <w:rPr>
                <w:spacing w:val="-2"/>
                <w:sz w:val="12"/>
              </w:rPr>
              <w:t>затраты</w:t>
            </w:r>
          </w:p>
        </w:tc>
        <w:tc>
          <w:tcPr>
            <w:tcW w:w="991" w:type="dxa"/>
          </w:tcPr>
          <w:p w14:paraId="24955AA0" w14:textId="77777777" w:rsidR="00DF38C3" w:rsidRDefault="00D46CFF">
            <w:pPr>
              <w:pStyle w:val="TableParagraph"/>
              <w:spacing w:before="82"/>
              <w:ind w:left="28" w:right="6"/>
              <w:rPr>
                <w:sz w:val="12"/>
              </w:rPr>
            </w:pPr>
            <w:proofErr w:type="spellStart"/>
            <w:r>
              <w:rPr>
                <w:spacing w:val="-2"/>
                <w:sz w:val="12"/>
              </w:rPr>
              <w:t>тыс.руб</w:t>
            </w:r>
            <w:proofErr w:type="spellEnd"/>
            <w:r>
              <w:rPr>
                <w:spacing w:val="-2"/>
                <w:sz w:val="12"/>
              </w:rPr>
              <w:t>.</w:t>
            </w:r>
          </w:p>
        </w:tc>
        <w:tc>
          <w:tcPr>
            <w:tcW w:w="853" w:type="dxa"/>
          </w:tcPr>
          <w:p w14:paraId="10C2842B" w14:textId="77777777" w:rsidR="00DF38C3" w:rsidRDefault="00D46CFF">
            <w:pPr>
              <w:pStyle w:val="TableParagraph"/>
              <w:spacing w:before="82"/>
              <w:ind w:left="31" w:right="10"/>
              <w:rPr>
                <w:sz w:val="12"/>
              </w:rPr>
            </w:pPr>
            <w:r>
              <w:rPr>
                <w:sz w:val="12"/>
              </w:rPr>
              <w:t>1</w:t>
            </w:r>
            <w:r>
              <w:rPr>
                <w:spacing w:val="-1"/>
                <w:sz w:val="12"/>
              </w:rPr>
              <w:t xml:space="preserve"> </w:t>
            </w:r>
            <w:r>
              <w:rPr>
                <w:spacing w:val="-2"/>
                <w:sz w:val="12"/>
              </w:rPr>
              <w:t>290,08</w:t>
            </w:r>
          </w:p>
        </w:tc>
        <w:tc>
          <w:tcPr>
            <w:tcW w:w="850" w:type="dxa"/>
          </w:tcPr>
          <w:p w14:paraId="11552982" w14:textId="77777777" w:rsidR="00DF38C3" w:rsidRDefault="00D46CFF">
            <w:pPr>
              <w:pStyle w:val="TableParagraph"/>
              <w:spacing w:before="82"/>
              <w:ind w:left="27" w:right="14"/>
              <w:rPr>
                <w:sz w:val="12"/>
              </w:rPr>
            </w:pPr>
            <w:r>
              <w:rPr>
                <w:sz w:val="12"/>
              </w:rPr>
              <w:t>1</w:t>
            </w:r>
            <w:r>
              <w:rPr>
                <w:spacing w:val="-1"/>
                <w:sz w:val="12"/>
              </w:rPr>
              <w:t xml:space="preserve"> </w:t>
            </w:r>
            <w:r>
              <w:rPr>
                <w:spacing w:val="-2"/>
                <w:sz w:val="12"/>
              </w:rPr>
              <w:t>341,68</w:t>
            </w:r>
          </w:p>
        </w:tc>
        <w:tc>
          <w:tcPr>
            <w:tcW w:w="852" w:type="dxa"/>
          </w:tcPr>
          <w:p w14:paraId="0B26296F" w14:textId="77777777" w:rsidR="00DF38C3" w:rsidRDefault="00D46CFF">
            <w:pPr>
              <w:pStyle w:val="TableParagraph"/>
              <w:spacing w:before="82"/>
              <w:ind w:left="24" w:right="9"/>
              <w:rPr>
                <w:sz w:val="12"/>
              </w:rPr>
            </w:pPr>
            <w:r>
              <w:rPr>
                <w:sz w:val="12"/>
              </w:rPr>
              <w:t>1</w:t>
            </w:r>
            <w:r>
              <w:rPr>
                <w:spacing w:val="-1"/>
                <w:sz w:val="12"/>
              </w:rPr>
              <w:t xml:space="preserve"> </w:t>
            </w:r>
            <w:r>
              <w:rPr>
                <w:spacing w:val="-2"/>
                <w:sz w:val="12"/>
              </w:rPr>
              <w:t>395,35</w:t>
            </w:r>
          </w:p>
        </w:tc>
        <w:tc>
          <w:tcPr>
            <w:tcW w:w="850" w:type="dxa"/>
          </w:tcPr>
          <w:p w14:paraId="52104C8F" w14:textId="77777777" w:rsidR="00DF38C3" w:rsidRDefault="00D46CFF">
            <w:pPr>
              <w:pStyle w:val="TableParagraph"/>
              <w:spacing w:before="82"/>
              <w:ind w:left="27" w:right="13"/>
              <w:rPr>
                <w:sz w:val="12"/>
              </w:rPr>
            </w:pPr>
            <w:r>
              <w:rPr>
                <w:sz w:val="12"/>
              </w:rPr>
              <w:t>1</w:t>
            </w:r>
            <w:r>
              <w:rPr>
                <w:spacing w:val="-3"/>
                <w:sz w:val="12"/>
              </w:rPr>
              <w:t xml:space="preserve"> </w:t>
            </w:r>
            <w:r>
              <w:rPr>
                <w:spacing w:val="-2"/>
                <w:sz w:val="12"/>
              </w:rPr>
              <w:t>451,16</w:t>
            </w:r>
          </w:p>
        </w:tc>
        <w:tc>
          <w:tcPr>
            <w:tcW w:w="851" w:type="dxa"/>
          </w:tcPr>
          <w:p w14:paraId="5655DD7E" w14:textId="77777777" w:rsidR="00DF38C3" w:rsidRDefault="00D46CFF">
            <w:pPr>
              <w:pStyle w:val="TableParagraph"/>
              <w:spacing w:before="82"/>
              <w:ind w:left="24" w:right="7"/>
              <w:rPr>
                <w:sz w:val="12"/>
              </w:rPr>
            </w:pPr>
            <w:r>
              <w:rPr>
                <w:sz w:val="12"/>
              </w:rPr>
              <w:t>1</w:t>
            </w:r>
            <w:r>
              <w:rPr>
                <w:spacing w:val="-3"/>
                <w:sz w:val="12"/>
              </w:rPr>
              <w:t xml:space="preserve"> </w:t>
            </w:r>
            <w:r>
              <w:rPr>
                <w:spacing w:val="-2"/>
                <w:sz w:val="12"/>
              </w:rPr>
              <w:t>509,21</w:t>
            </w:r>
          </w:p>
        </w:tc>
        <w:tc>
          <w:tcPr>
            <w:tcW w:w="853" w:type="dxa"/>
          </w:tcPr>
          <w:p w14:paraId="371F18EB" w14:textId="77777777" w:rsidR="00DF38C3" w:rsidRDefault="00D46CFF">
            <w:pPr>
              <w:pStyle w:val="TableParagraph"/>
              <w:spacing w:before="82"/>
              <w:ind w:left="31" w:right="16"/>
              <w:rPr>
                <w:sz w:val="12"/>
              </w:rPr>
            </w:pPr>
            <w:r>
              <w:rPr>
                <w:sz w:val="12"/>
              </w:rPr>
              <w:t>1</w:t>
            </w:r>
            <w:r>
              <w:rPr>
                <w:spacing w:val="-1"/>
                <w:sz w:val="12"/>
              </w:rPr>
              <w:t xml:space="preserve"> </w:t>
            </w:r>
            <w:r>
              <w:rPr>
                <w:spacing w:val="-2"/>
                <w:sz w:val="12"/>
              </w:rPr>
              <w:t>569,58</w:t>
            </w:r>
          </w:p>
        </w:tc>
        <w:tc>
          <w:tcPr>
            <w:tcW w:w="851" w:type="dxa"/>
          </w:tcPr>
          <w:p w14:paraId="3F0BC9A9" w14:textId="77777777" w:rsidR="00DF38C3" w:rsidRDefault="00D46CFF">
            <w:pPr>
              <w:pStyle w:val="TableParagraph"/>
              <w:spacing w:before="82"/>
              <w:ind w:left="24" w:right="9"/>
              <w:rPr>
                <w:sz w:val="12"/>
              </w:rPr>
            </w:pPr>
            <w:r>
              <w:rPr>
                <w:sz w:val="12"/>
              </w:rPr>
              <w:t>1</w:t>
            </w:r>
            <w:r>
              <w:rPr>
                <w:spacing w:val="-1"/>
                <w:sz w:val="12"/>
              </w:rPr>
              <w:t xml:space="preserve"> </w:t>
            </w:r>
            <w:r>
              <w:rPr>
                <w:spacing w:val="-2"/>
                <w:sz w:val="12"/>
              </w:rPr>
              <w:t>632,36</w:t>
            </w:r>
          </w:p>
        </w:tc>
        <w:tc>
          <w:tcPr>
            <w:tcW w:w="851" w:type="dxa"/>
          </w:tcPr>
          <w:p w14:paraId="42442D83" w14:textId="77777777" w:rsidR="00DF38C3" w:rsidRDefault="00D46CFF">
            <w:pPr>
              <w:pStyle w:val="TableParagraph"/>
              <w:spacing w:before="82"/>
              <w:ind w:left="24" w:right="12"/>
              <w:rPr>
                <w:sz w:val="12"/>
              </w:rPr>
            </w:pPr>
            <w:r>
              <w:rPr>
                <w:sz w:val="12"/>
              </w:rPr>
              <w:t>1</w:t>
            </w:r>
            <w:r>
              <w:rPr>
                <w:spacing w:val="-1"/>
                <w:sz w:val="12"/>
              </w:rPr>
              <w:t xml:space="preserve"> </w:t>
            </w:r>
            <w:r>
              <w:rPr>
                <w:spacing w:val="-2"/>
                <w:sz w:val="12"/>
              </w:rPr>
              <w:t>697,66</w:t>
            </w:r>
          </w:p>
        </w:tc>
        <w:tc>
          <w:tcPr>
            <w:tcW w:w="854" w:type="dxa"/>
          </w:tcPr>
          <w:p w14:paraId="4C92E19E" w14:textId="77777777" w:rsidR="00DF38C3" w:rsidRDefault="00D46CFF">
            <w:pPr>
              <w:pStyle w:val="TableParagraph"/>
              <w:spacing w:before="82"/>
              <w:ind w:left="17" w:right="6"/>
              <w:rPr>
                <w:sz w:val="12"/>
              </w:rPr>
            </w:pPr>
            <w:r>
              <w:rPr>
                <w:sz w:val="12"/>
              </w:rPr>
              <w:t>1</w:t>
            </w:r>
            <w:r>
              <w:rPr>
                <w:spacing w:val="-1"/>
                <w:sz w:val="12"/>
              </w:rPr>
              <w:t xml:space="preserve"> </w:t>
            </w:r>
            <w:r>
              <w:rPr>
                <w:spacing w:val="-2"/>
                <w:sz w:val="12"/>
              </w:rPr>
              <w:t>765,56</w:t>
            </w:r>
          </w:p>
        </w:tc>
      </w:tr>
      <w:tr w:rsidR="00DF38C3" w14:paraId="633AC62F" w14:textId="77777777">
        <w:trPr>
          <w:trHeight w:val="316"/>
        </w:trPr>
        <w:tc>
          <w:tcPr>
            <w:tcW w:w="1668" w:type="dxa"/>
          </w:tcPr>
          <w:p w14:paraId="506D59FF" w14:textId="77777777" w:rsidR="00DF38C3" w:rsidRDefault="00D46CFF">
            <w:pPr>
              <w:pStyle w:val="TableParagraph"/>
              <w:spacing w:before="15"/>
              <w:ind w:left="600" w:hanging="346"/>
              <w:jc w:val="left"/>
              <w:rPr>
                <w:sz w:val="12"/>
              </w:rPr>
            </w:pPr>
            <w:r>
              <w:rPr>
                <w:spacing w:val="-4"/>
                <w:sz w:val="12"/>
              </w:rPr>
              <w:t>Внереализационные</w:t>
            </w:r>
            <w:r>
              <w:rPr>
                <w:spacing w:val="40"/>
                <w:sz w:val="12"/>
              </w:rPr>
              <w:t xml:space="preserve"> </w:t>
            </w:r>
            <w:r>
              <w:rPr>
                <w:spacing w:val="-2"/>
                <w:sz w:val="12"/>
              </w:rPr>
              <w:t>расходы</w:t>
            </w:r>
          </w:p>
        </w:tc>
        <w:tc>
          <w:tcPr>
            <w:tcW w:w="991" w:type="dxa"/>
          </w:tcPr>
          <w:p w14:paraId="0E227570" w14:textId="77777777" w:rsidR="00DF38C3" w:rsidRDefault="00D46CFF">
            <w:pPr>
              <w:pStyle w:val="TableParagraph"/>
              <w:spacing w:before="82"/>
              <w:ind w:left="28" w:right="6"/>
              <w:rPr>
                <w:sz w:val="12"/>
              </w:rPr>
            </w:pPr>
            <w:proofErr w:type="spellStart"/>
            <w:r>
              <w:rPr>
                <w:spacing w:val="-2"/>
                <w:sz w:val="12"/>
              </w:rPr>
              <w:t>тыс.руб</w:t>
            </w:r>
            <w:proofErr w:type="spellEnd"/>
            <w:r>
              <w:rPr>
                <w:spacing w:val="-2"/>
                <w:sz w:val="12"/>
              </w:rPr>
              <w:t>.</w:t>
            </w:r>
          </w:p>
        </w:tc>
        <w:tc>
          <w:tcPr>
            <w:tcW w:w="853" w:type="dxa"/>
          </w:tcPr>
          <w:p w14:paraId="5B000F72" w14:textId="77777777" w:rsidR="00DF38C3" w:rsidRDefault="00DF38C3">
            <w:pPr>
              <w:pStyle w:val="TableParagraph"/>
              <w:jc w:val="left"/>
              <w:rPr>
                <w:rFonts w:ascii="Times New Roman"/>
                <w:sz w:val="14"/>
              </w:rPr>
            </w:pPr>
          </w:p>
        </w:tc>
        <w:tc>
          <w:tcPr>
            <w:tcW w:w="850" w:type="dxa"/>
          </w:tcPr>
          <w:p w14:paraId="2C5D6660" w14:textId="77777777" w:rsidR="00DF38C3" w:rsidRDefault="00DF38C3">
            <w:pPr>
              <w:pStyle w:val="TableParagraph"/>
              <w:jc w:val="left"/>
              <w:rPr>
                <w:rFonts w:ascii="Times New Roman"/>
                <w:sz w:val="14"/>
              </w:rPr>
            </w:pPr>
          </w:p>
        </w:tc>
        <w:tc>
          <w:tcPr>
            <w:tcW w:w="852" w:type="dxa"/>
          </w:tcPr>
          <w:p w14:paraId="162D422D" w14:textId="77777777" w:rsidR="00DF38C3" w:rsidRDefault="00DF38C3">
            <w:pPr>
              <w:pStyle w:val="TableParagraph"/>
              <w:jc w:val="left"/>
              <w:rPr>
                <w:rFonts w:ascii="Times New Roman"/>
                <w:sz w:val="14"/>
              </w:rPr>
            </w:pPr>
          </w:p>
        </w:tc>
        <w:tc>
          <w:tcPr>
            <w:tcW w:w="850" w:type="dxa"/>
          </w:tcPr>
          <w:p w14:paraId="61506EE5" w14:textId="77777777" w:rsidR="00DF38C3" w:rsidRDefault="00DF38C3">
            <w:pPr>
              <w:pStyle w:val="TableParagraph"/>
              <w:jc w:val="left"/>
              <w:rPr>
                <w:rFonts w:ascii="Times New Roman"/>
                <w:sz w:val="14"/>
              </w:rPr>
            </w:pPr>
          </w:p>
        </w:tc>
        <w:tc>
          <w:tcPr>
            <w:tcW w:w="851" w:type="dxa"/>
          </w:tcPr>
          <w:p w14:paraId="65BB2A05" w14:textId="77777777" w:rsidR="00DF38C3" w:rsidRDefault="00DF38C3">
            <w:pPr>
              <w:pStyle w:val="TableParagraph"/>
              <w:jc w:val="left"/>
              <w:rPr>
                <w:rFonts w:ascii="Times New Roman"/>
                <w:sz w:val="14"/>
              </w:rPr>
            </w:pPr>
          </w:p>
        </w:tc>
        <w:tc>
          <w:tcPr>
            <w:tcW w:w="853" w:type="dxa"/>
          </w:tcPr>
          <w:p w14:paraId="5847F20F" w14:textId="77777777" w:rsidR="00DF38C3" w:rsidRDefault="00DF38C3">
            <w:pPr>
              <w:pStyle w:val="TableParagraph"/>
              <w:jc w:val="left"/>
              <w:rPr>
                <w:rFonts w:ascii="Times New Roman"/>
                <w:sz w:val="14"/>
              </w:rPr>
            </w:pPr>
          </w:p>
        </w:tc>
        <w:tc>
          <w:tcPr>
            <w:tcW w:w="851" w:type="dxa"/>
          </w:tcPr>
          <w:p w14:paraId="5B1E0709" w14:textId="77777777" w:rsidR="00DF38C3" w:rsidRDefault="00DF38C3">
            <w:pPr>
              <w:pStyle w:val="TableParagraph"/>
              <w:jc w:val="left"/>
              <w:rPr>
                <w:rFonts w:ascii="Times New Roman"/>
                <w:sz w:val="14"/>
              </w:rPr>
            </w:pPr>
          </w:p>
        </w:tc>
        <w:tc>
          <w:tcPr>
            <w:tcW w:w="851" w:type="dxa"/>
          </w:tcPr>
          <w:p w14:paraId="2A00B917" w14:textId="77777777" w:rsidR="00DF38C3" w:rsidRDefault="00DF38C3">
            <w:pPr>
              <w:pStyle w:val="TableParagraph"/>
              <w:jc w:val="left"/>
              <w:rPr>
                <w:rFonts w:ascii="Times New Roman"/>
                <w:sz w:val="14"/>
              </w:rPr>
            </w:pPr>
          </w:p>
        </w:tc>
        <w:tc>
          <w:tcPr>
            <w:tcW w:w="854" w:type="dxa"/>
          </w:tcPr>
          <w:p w14:paraId="78C97281" w14:textId="77777777" w:rsidR="00DF38C3" w:rsidRDefault="00DF38C3">
            <w:pPr>
              <w:pStyle w:val="TableParagraph"/>
              <w:jc w:val="left"/>
              <w:rPr>
                <w:rFonts w:ascii="Times New Roman"/>
                <w:sz w:val="14"/>
              </w:rPr>
            </w:pPr>
          </w:p>
        </w:tc>
      </w:tr>
      <w:tr w:rsidR="00DF38C3" w14:paraId="6B83D57D" w14:textId="77777777">
        <w:trPr>
          <w:trHeight w:val="312"/>
        </w:trPr>
        <w:tc>
          <w:tcPr>
            <w:tcW w:w="1668" w:type="dxa"/>
          </w:tcPr>
          <w:p w14:paraId="60D1D4B6" w14:textId="77777777" w:rsidR="00DF38C3" w:rsidRDefault="00D46CFF">
            <w:pPr>
              <w:pStyle w:val="TableParagraph"/>
              <w:spacing w:before="78"/>
              <w:ind w:left="93" w:right="77"/>
              <w:rPr>
                <w:rFonts w:ascii="Arial" w:hAnsi="Arial"/>
                <w:b/>
                <w:sz w:val="12"/>
              </w:rPr>
            </w:pPr>
            <w:r>
              <w:rPr>
                <w:rFonts w:ascii="Arial" w:hAnsi="Arial"/>
                <w:b/>
                <w:spacing w:val="-2"/>
                <w:sz w:val="12"/>
              </w:rPr>
              <w:t>Итого</w:t>
            </w:r>
          </w:p>
        </w:tc>
        <w:tc>
          <w:tcPr>
            <w:tcW w:w="991" w:type="dxa"/>
          </w:tcPr>
          <w:p w14:paraId="6CDA2993" w14:textId="77777777" w:rsidR="00DF38C3" w:rsidRDefault="00D46CFF">
            <w:pPr>
              <w:pStyle w:val="TableParagraph"/>
              <w:spacing w:before="78"/>
              <w:ind w:left="28" w:right="15"/>
              <w:rPr>
                <w:rFonts w:ascii="Arial" w:hAnsi="Arial"/>
                <w:b/>
                <w:sz w:val="12"/>
              </w:rPr>
            </w:pPr>
            <w:proofErr w:type="spellStart"/>
            <w:r>
              <w:rPr>
                <w:rFonts w:ascii="Arial" w:hAnsi="Arial"/>
                <w:b/>
                <w:spacing w:val="-2"/>
                <w:sz w:val="12"/>
              </w:rPr>
              <w:t>тыс.руб</w:t>
            </w:r>
            <w:proofErr w:type="spellEnd"/>
            <w:r>
              <w:rPr>
                <w:rFonts w:ascii="Arial" w:hAnsi="Arial"/>
                <w:b/>
                <w:spacing w:val="-2"/>
                <w:sz w:val="12"/>
              </w:rPr>
              <w:t>.</w:t>
            </w:r>
          </w:p>
        </w:tc>
        <w:tc>
          <w:tcPr>
            <w:tcW w:w="853" w:type="dxa"/>
          </w:tcPr>
          <w:p w14:paraId="0879D5FB" w14:textId="77777777" w:rsidR="00DF38C3" w:rsidRDefault="00D46CFF">
            <w:pPr>
              <w:pStyle w:val="TableParagraph"/>
              <w:spacing w:before="78"/>
              <w:ind w:left="31" w:right="10"/>
              <w:rPr>
                <w:rFonts w:ascii="Arial"/>
                <w:b/>
                <w:sz w:val="12"/>
              </w:rPr>
            </w:pPr>
            <w:r>
              <w:rPr>
                <w:rFonts w:ascii="Arial"/>
                <w:b/>
                <w:sz w:val="12"/>
              </w:rPr>
              <w:t>184</w:t>
            </w:r>
            <w:r>
              <w:rPr>
                <w:rFonts w:ascii="Arial"/>
                <w:b/>
                <w:spacing w:val="-2"/>
                <w:sz w:val="12"/>
              </w:rPr>
              <w:t xml:space="preserve"> 221,12</w:t>
            </w:r>
          </w:p>
        </w:tc>
        <w:tc>
          <w:tcPr>
            <w:tcW w:w="850" w:type="dxa"/>
          </w:tcPr>
          <w:p w14:paraId="4512AF1D" w14:textId="77777777" w:rsidR="00DF38C3" w:rsidRDefault="00D46CFF">
            <w:pPr>
              <w:pStyle w:val="TableParagraph"/>
              <w:spacing w:before="78"/>
              <w:ind w:left="27" w:right="10"/>
              <w:rPr>
                <w:rFonts w:ascii="Arial"/>
                <w:b/>
                <w:sz w:val="12"/>
              </w:rPr>
            </w:pPr>
            <w:r>
              <w:rPr>
                <w:rFonts w:ascii="Arial"/>
                <w:b/>
                <w:sz w:val="12"/>
              </w:rPr>
              <w:t>189</w:t>
            </w:r>
            <w:r>
              <w:rPr>
                <w:rFonts w:ascii="Arial"/>
                <w:b/>
                <w:spacing w:val="-2"/>
                <w:sz w:val="12"/>
              </w:rPr>
              <w:t xml:space="preserve"> 167,32</w:t>
            </w:r>
          </w:p>
        </w:tc>
        <w:tc>
          <w:tcPr>
            <w:tcW w:w="852" w:type="dxa"/>
          </w:tcPr>
          <w:p w14:paraId="78D4B676" w14:textId="77777777" w:rsidR="00DF38C3" w:rsidRDefault="00D46CFF">
            <w:pPr>
              <w:pStyle w:val="TableParagraph"/>
              <w:spacing w:before="78"/>
              <w:ind w:left="24" w:right="9"/>
              <w:rPr>
                <w:rFonts w:ascii="Arial"/>
                <w:b/>
                <w:sz w:val="12"/>
              </w:rPr>
            </w:pPr>
            <w:r>
              <w:rPr>
                <w:rFonts w:ascii="Arial"/>
                <w:b/>
                <w:sz w:val="12"/>
              </w:rPr>
              <w:t>194</w:t>
            </w:r>
            <w:r>
              <w:rPr>
                <w:rFonts w:ascii="Arial"/>
                <w:b/>
                <w:spacing w:val="-2"/>
                <w:sz w:val="12"/>
              </w:rPr>
              <w:t xml:space="preserve"> 377,35</w:t>
            </w:r>
          </w:p>
        </w:tc>
        <w:tc>
          <w:tcPr>
            <w:tcW w:w="850" w:type="dxa"/>
          </w:tcPr>
          <w:p w14:paraId="1368BF49" w14:textId="77777777" w:rsidR="00DF38C3" w:rsidRDefault="00D46CFF">
            <w:pPr>
              <w:pStyle w:val="TableParagraph"/>
              <w:spacing w:before="78"/>
              <w:ind w:left="27" w:right="10"/>
              <w:rPr>
                <w:rFonts w:ascii="Arial"/>
                <w:b/>
                <w:sz w:val="12"/>
              </w:rPr>
            </w:pPr>
            <w:r>
              <w:rPr>
                <w:rFonts w:ascii="Arial"/>
                <w:b/>
                <w:sz w:val="12"/>
              </w:rPr>
              <w:t>199</w:t>
            </w:r>
            <w:r>
              <w:rPr>
                <w:rFonts w:ascii="Arial"/>
                <w:b/>
                <w:spacing w:val="-2"/>
                <w:sz w:val="12"/>
              </w:rPr>
              <w:t xml:space="preserve"> 866,69</w:t>
            </w:r>
          </w:p>
        </w:tc>
        <w:tc>
          <w:tcPr>
            <w:tcW w:w="851" w:type="dxa"/>
          </w:tcPr>
          <w:p w14:paraId="347F1515" w14:textId="77777777" w:rsidR="00DF38C3" w:rsidRDefault="00D46CFF">
            <w:pPr>
              <w:pStyle w:val="TableParagraph"/>
              <w:spacing w:before="78"/>
              <w:ind w:left="24" w:right="9"/>
              <w:rPr>
                <w:rFonts w:ascii="Arial"/>
                <w:b/>
                <w:sz w:val="12"/>
              </w:rPr>
            </w:pPr>
            <w:r>
              <w:rPr>
                <w:rFonts w:ascii="Arial"/>
                <w:b/>
                <w:sz w:val="12"/>
              </w:rPr>
              <w:t>205</w:t>
            </w:r>
            <w:r>
              <w:rPr>
                <w:rFonts w:ascii="Arial"/>
                <w:b/>
                <w:spacing w:val="-2"/>
                <w:sz w:val="12"/>
              </w:rPr>
              <w:t xml:space="preserve"> 651,79</w:t>
            </w:r>
          </w:p>
        </w:tc>
        <w:tc>
          <w:tcPr>
            <w:tcW w:w="853" w:type="dxa"/>
          </w:tcPr>
          <w:p w14:paraId="0A589E00" w14:textId="77777777" w:rsidR="00DF38C3" w:rsidRDefault="00D46CFF">
            <w:pPr>
              <w:pStyle w:val="TableParagraph"/>
              <w:spacing w:before="78"/>
              <w:ind w:left="31" w:right="16"/>
              <w:rPr>
                <w:rFonts w:ascii="Arial"/>
                <w:b/>
                <w:sz w:val="12"/>
              </w:rPr>
            </w:pPr>
            <w:r>
              <w:rPr>
                <w:rFonts w:ascii="Arial"/>
                <w:b/>
                <w:sz w:val="12"/>
              </w:rPr>
              <w:t>211</w:t>
            </w:r>
            <w:r>
              <w:rPr>
                <w:rFonts w:ascii="Arial"/>
                <w:b/>
                <w:spacing w:val="-2"/>
                <w:sz w:val="12"/>
              </w:rPr>
              <w:t xml:space="preserve"> 750,19</w:t>
            </w:r>
          </w:p>
        </w:tc>
        <w:tc>
          <w:tcPr>
            <w:tcW w:w="851" w:type="dxa"/>
          </w:tcPr>
          <w:p w14:paraId="04B2118A" w14:textId="77777777" w:rsidR="00DF38C3" w:rsidRDefault="00D46CFF">
            <w:pPr>
              <w:pStyle w:val="TableParagraph"/>
              <w:spacing w:before="78"/>
              <w:ind w:left="24" w:right="14"/>
              <w:rPr>
                <w:rFonts w:ascii="Arial"/>
                <w:b/>
                <w:sz w:val="12"/>
              </w:rPr>
            </w:pPr>
            <w:r>
              <w:rPr>
                <w:rFonts w:ascii="Arial"/>
                <w:b/>
                <w:sz w:val="12"/>
              </w:rPr>
              <w:t>218</w:t>
            </w:r>
            <w:r>
              <w:rPr>
                <w:rFonts w:ascii="Arial"/>
                <w:b/>
                <w:spacing w:val="-2"/>
                <w:sz w:val="12"/>
              </w:rPr>
              <w:t xml:space="preserve"> 180,52</w:t>
            </w:r>
          </w:p>
        </w:tc>
        <w:tc>
          <w:tcPr>
            <w:tcW w:w="851" w:type="dxa"/>
          </w:tcPr>
          <w:p w14:paraId="3E577CB3" w14:textId="77777777" w:rsidR="00DF38C3" w:rsidRDefault="00D46CFF">
            <w:pPr>
              <w:pStyle w:val="TableParagraph"/>
              <w:spacing w:before="78"/>
              <w:ind w:left="24" w:right="12"/>
              <w:rPr>
                <w:rFonts w:ascii="Arial"/>
                <w:b/>
                <w:sz w:val="12"/>
              </w:rPr>
            </w:pPr>
            <w:r>
              <w:rPr>
                <w:rFonts w:ascii="Arial"/>
                <w:b/>
                <w:sz w:val="12"/>
              </w:rPr>
              <w:t>224</w:t>
            </w:r>
            <w:r>
              <w:rPr>
                <w:rFonts w:ascii="Arial"/>
                <w:b/>
                <w:spacing w:val="-2"/>
                <w:sz w:val="12"/>
              </w:rPr>
              <w:t xml:space="preserve"> 962,63</w:t>
            </w:r>
          </w:p>
        </w:tc>
        <w:tc>
          <w:tcPr>
            <w:tcW w:w="854" w:type="dxa"/>
          </w:tcPr>
          <w:p w14:paraId="3D57C741" w14:textId="77777777" w:rsidR="00DF38C3" w:rsidRDefault="00D46CFF">
            <w:pPr>
              <w:pStyle w:val="TableParagraph"/>
              <w:spacing w:before="78"/>
              <w:ind w:left="17" w:right="6"/>
              <w:rPr>
                <w:rFonts w:ascii="Arial"/>
                <w:b/>
                <w:sz w:val="12"/>
              </w:rPr>
            </w:pPr>
            <w:r>
              <w:rPr>
                <w:rFonts w:ascii="Arial"/>
                <w:b/>
                <w:sz w:val="12"/>
              </w:rPr>
              <w:t>232</w:t>
            </w:r>
            <w:r>
              <w:rPr>
                <w:rFonts w:ascii="Arial"/>
                <w:b/>
                <w:spacing w:val="-2"/>
                <w:sz w:val="12"/>
              </w:rPr>
              <w:t xml:space="preserve"> 117,66</w:t>
            </w:r>
          </w:p>
        </w:tc>
      </w:tr>
      <w:tr w:rsidR="00DF38C3" w14:paraId="5C77F87D" w14:textId="77777777">
        <w:trPr>
          <w:trHeight w:val="316"/>
        </w:trPr>
        <w:tc>
          <w:tcPr>
            <w:tcW w:w="1668" w:type="dxa"/>
          </w:tcPr>
          <w:p w14:paraId="3BA20430" w14:textId="77777777" w:rsidR="00DF38C3" w:rsidRDefault="00DF38C3">
            <w:pPr>
              <w:pStyle w:val="TableParagraph"/>
              <w:jc w:val="left"/>
              <w:rPr>
                <w:rFonts w:ascii="Times New Roman"/>
                <w:sz w:val="14"/>
              </w:rPr>
            </w:pPr>
          </w:p>
        </w:tc>
        <w:tc>
          <w:tcPr>
            <w:tcW w:w="991" w:type="dxa"/>
          </w:tcPr>
          <w:p w14:paraId="51876EF1" w14:textId="77777777" w:rsidR="00DF38C3" w:rsidRDefault="00DF38C3">
            <w:pPr>
              <w:pStyle w:val="TableParagraph"/>
              <w:jc w:val="left"/>
              <w:rPr>
                <w:rFonts w:ascii="Times New Roman"/>
                <w:sz w:val="14"/>
              </w:rPr>
            </w:pPr>
          </w:p>
        </w:tc>
        <w:tc>
          <w:tcPr>
            <w:tcW w:w="853" w:type="dxa"/>
          </w:tcPr>
          <w:p w14:paraId="53B7F4A8" w14:textId="77777777" w:rsidR="00DF38C3" w:rsidRDefault="00DF38C3">
            <w:pPr>
              <w:pStyle w:val="TableParagraph"/>
              <w:jc w:val="left"/>
              <w:rPr>
                <w:rFonts w:ascii="Times New Roman"/>
                <w:sz w:val="14"/>
              </w:rPr>
            </w:pPr>
          </w:p>
        </w:tc>
        <w:tc>
          <w:tcPr>
            <w:tcW w:w="850" w:type="dxa"/>
          </w:tcPr>
          <w:p w14:paraId="5331BA74" w14:textId="77777777" w:rsidR="00DF38C3" w:rsidRDefault="00DF38C3">
            <w:pPr>
              <w:pStyle w:val="TableParagraph"/>
              <w:jc w:val="left"/>
              <w:rPr>
                <w:rFonts w:ascii="Times New Roman"/>
                <w:sz w:val="14"/>
              </w:rPr>
            </w:pPr>
          </w:p>
        </w:tc>
        <w:tc>
          <w:tcPr>
            <w:tcW w:w="852" w:type="dxa"/>
          </w:tcPr>
          <w:p w14:paraId="35CAE3C9" w14:textId="77777777" w:rsidR="00DF38C3" w:rsidRDefault="00DF38C3">
            <w:pPr>
              <w:pStyle w:val="TableParagraph"/>
              <w:jc w:val="left"/>
              <w:rPr>
                <w:rFonts w:ascii="Times New Roman"/>
                <w:sz w:val="14"/>
              </w:rPr>
            </w:pPr>
          </w:p>
        </w:tc>
        <w:tc>
          <w:tcPr>
            <w:tcW w:w="850" w:type="dxa"/>
          </w:tcPr>
          <w:p w14:paraId="43916239" w14:textId="77777777" w:rsidR="00DF38C3" w:rsidRDefault="00DF38C3">
            <w:pPr>
              <w:pStyle w:val="TableParagraph"/>
              <w:jc w:val="left"/>
              <w:rPr>
                <w:rFonts w:ascii="Times New Roman"/>
                <w:sz w:val="14"/>
              </w:rPr>
            </w:pPr>
          </w:p>
        </w:tc>
        <w:tc>
          <w:tcPr>
            <w:tcW w:w="851" w:type="dxa"/>
          </w:tcPr>
          <w:p w14:paraId="3B71F422" w14:textId="77777777" w:rsidR="00DF38C3" w:rsidRDefault="00DF38C3">
            <w:pPr>
              <w:pStyle w:val="TableParagraph"/>
              <w:jc w:val="left"/>
              <w:rPr>
                <w:rFonts w:ascii="Times New Roman"/>
                <w:sz w:val="14"/>
              </w:rPr>
            </w:pPr>
          </w:p>
        </w:tc>
        <w:tc>
          <w:tcPr>
            <w:tcW w:w="853" w:type="dxa"/>
          </w:tcPr>
          <w:p w14:paraId="1DAF8483" w14:textId="77777777" w:rsidR="00DF38C3" w:rsidRDefault="00DF38C3">
            <w:pPr>
              <w:pStyle w:val="TableParagraph"/>
              <w:jc w:val="left"/>
              <w:rPr>
                <w:rFonts w:ascii="Times New Roman"/>
                <w:sz w:val="14"/>
              </w:rPr>
            </w:pPr>
          </w:p>
        </w:tc>
        <w:tc>
          <w:tcPr>
            <w:tcW w:w="851" w:type="dxa"/>
          </w:tcPr>
          <w:p w14:paraId="717B45FE" w14:textId="77777777" w:rsidR="00DF38C3" w:rsidRDefault="00DF38C3">
            <w:pPr>
              <w:pStyle w:val="TableParagraph"/>
              <w:jc w:val="left"/>
              <w:rPr>
                <w:rFonts w:ascii="Times New Roman"/>
                <w:sz w:val="14"/>
              </w:rPr>
            </w:pPr>
          </w:p>
        </w:tc>
        <w:tc>
          <w:tcPr>
            <w:tcW w:w="851" w:type="dxa"/>
          </w:tcPr>
          <w:p w14:paraId="21390827" w14:textId="77777777" w:rsidR="00DF38C3" w:rsidRDefault="00DF38C3">
            <w:pPr>
              <w:pStyle w:val="TableParagraph"/>
              <w:jc w:val="left"/>
              <w:rPr>
                <w:rFonts w:ascii="Times New Roman"/>
                <w:sz w:val="14"/>
              </w:rPr>
            </w:pPr>
          </w:p>
        </w:tc>
        <w:tc>
          <w:tcPr>
            <w:tcW w:w="854" w:type="dxa"/>
          </w:tcPr>
          <w:p w14:paraId="23FA82C8" w14:textId="77777777" w:rsidR="00DF38C3" w:rsidRDefault="00DF38C3">
            <w:pPr>
              <w:pStyle w:val="TableParagraph"/>
              <w:jc w:val="left"/>
              <w:rPr>
                <w:rFonts w:ascii="Times New Roman"/>
                <w:sz w:val="14"/>
              </w:rPr>
            </w:pPr>
          </w:p>
        </w:tc>
      </w:tr>
      <w:tr w:rsidR="00DF38C3" w14:paraId="090EA65E" w14:textId="77777777">
        <w:trPr>
          <w:trHeight w:val="313"/>
        </w:trPr>
        <w:tc>
          <w:tcPr>
            <w:tcW w:w="1668" w:type="dxa"/>
          </w:tcPr>
          <w:p w14:paraId="0184B858" w14:textId="77777777" w:rsidR="00DF38C3" w:rsidRDefault="00D46CFF">
            <w:pPr>
              <w:pStyle w:val="TableParagraph"/>
              <w:spacing w:before="81"/>
              <w:ind w:left="102" w:right="77"/>
              <w:rPr>
                <w:sz w:val="12"/>
              </w:rPr>
            </w:pPr>
            <w:r>
              <w:rPr>
                <w:spacing w:val="-2"/>
                <w:sz w:val="12"/>
              </w:rPr>
              <w:t>Прибыль</w:t>
            </w:r>
          </w:p>
        </w:tc>
        <w:tc>
          <w:tcPr>
            <w:tcW w:w="991" w:type="dxa"/>
          </w:tcPr>
          <w:p w14:paraId="5BA0AEC8" w14:textId="77777777" w:rsidR="00DF38C3" w:rsidRDefault="00D46CFF">
            <w:pPr>
              <w:pStyle w:val="TableParagraph"/>
              <w:spacing w:before="81"/>
              <w:ind w:left="28" w:right="6"/>
              <w:rPr>
                <w:sz w:val="12"/>
              </w:rPr>
            </w:pPr>
            <w:proofErr w:type="spellStart"/>
            <w:r>
              <w:rPr>
                <w:spacing w:val="-2"/>
                <w:sz w:val="12"/>
              </w:rPr>
              <w:t>тыс.руб</w:t>
            </w:r>
            <w:proofErr w:type="spellEnd"/>
            <w:r>
              <w:rPr>
                <w:spacing w:val="-2"/>
                <w:sz w:val="12"/>
              </w:rPr>
              <w:t>.</w:t>
            </w:r>
          </w:p>
        </w:tc>
        <w:tc>
          <w:tcPr>
            <w:tcW w:w="853" w:type="dxa"/>
          </w:tcPr>
          <w:p w14:paraId="3E5E0BF2" w14:textId="77777777" w:rsidR="00DF38C3" w:rsidRDefault="00DF38C3">
            <w:pPr>
              <w:pStyle w:val="TableParagraph"/>
              <w:jc w:val="left"/>
              <w:rPr>
                <w:rFonts w:ascii="Times New Roman"/>
                <w:sz w:val="14"/>
              </w:rPr>
            </w:pPr>
          </w:p>
        </w:tc>
        <w:tc>
          <w:tcPr>
            <w:tcW w:w="850" w:type="dxa"/>
          </w:tcPr>
          <w:p w14:paraId="38FD0753" w14:textId="77777777" w:rsidR="00DF38C3" w:rsidRDefault="00DF38C3">
            <w:pPr>
              <w:pStyle w:val="TableParagraph"/>
              <w:jc w:val="left"/>
              <w:rPr>
                <w:rFonts w:ascii="Times New Roman"/>
                <w:sz w:val="14"/>
              </w:rPr>
            </w:pPr>
          </w:p>
        </w:tc>
        <w:tc>
          <w:tcPr>
            <w:tcW w:w="852" w:type="dxa"/>
          </w:tcPr>
          <w:p w14:paraId="5E0ECEC5" w14:textId="77777777" w:rsidR="00DF38C3" w:rsidRDefault="00DF38C3">
            <w:pPr>
              <w:pStyle w:val="TableParagraph"/>
              <w:jc w:val="left"/>
              <w:rPr>
                <w:rFonts w:ascii="Times New Roman"/>
                <w:sz w:val="14"/>
              </w:rPr>
            </w:pPr>
          </w:p>
        </w:tc>
        <w:tc>
          <w:tcPr>
            <w:tcW w:w="850" w:type="dxa"/>
          </w:tcPr>
          <w:p w14:paraId="791F50AD" w14:textId="77777777" w:rsidR="00DF38C3" w:rsidRDefault="00DF38C3">
            <w:pPr>
              <w:pStyle w:val="TableParagraph"/>
              <w:jc w:val="left"/>
              <w:rPr>
                <w:rFonts w:ascii="Times New Roman"/>
                <w:sz w:val="14"/>
              </w:rPr>
            </w:pPr>
          </w:p>
        </w:tc>
        <w:tc>
          <w:tcPr>
            <w:tcW w:w="851" w:type="dxa"/>
          </w:tcPr>
          <w:p w14:paraId="4166F961" w14:textId="77777777" w:rsidR="00DF38C3" w:rsidRDefault="00DF38C3">
            <w:pPr>
              <w:pStyle w:val="TableParagraph"/>
              <w:jc w:val="left"/>
              <w:rPr>
                <w:rFonts w:ascii="Times New Roman"/>
                <w:sz w:val="14"/>
              </w:rPr>
            </w:pPr>
          </w:p>
        </w:tc>
        <w:tc>
          <w:tcPr>
            <w:tcW w:w="853" w:type="dxa"/>
          </w:tcPr>
          <w:p w14:paraId="2679D3E2" w14:textId="77777777" w:rsidR="00DF38C3" w:rsidRDefault="00DF38C3">
            <w:pPr>
              <w:pStyle w:val="TableParagraph"/>
              <w:jc w:val="left"/>
              <w:rPr>
                <w:rFonts w:ascii="Times New Roman"/>
                <w:sz w:val="14"/>
              </w:rPr>
            </w:pPr>
          </w:p>
        </w:tc>
        <w:tc>
          <w:tcPr>
            <w:tcW w:w="851" w:type="dxa"/>
          </w:tcPr>
          <w:p w14:paraId="2AC2502E" w14:textId="77777777" w:rsidR="00DF38C3" w:rsidRDefault="00DF38C3">
            <w:pPr>
              <w:pStyle w:val="TableParagraph"/>
              <w:jc w:val="left"/>
              <w:rPr>
                <w:rFonts w:ascii="Times New Roman"/>
                <w:sz w:val="14"/>
              </w:rPr>
            </w:pPr>
          </w:p>
        </w:tc>
        <w:tc>
          <w:tcPr>
            <w:tcW w:w="851" w:type="dxa"/>
          </w:tcPr>
          <w:p w14:paraId="7B8ACEB2" w14:textId="77777777" w:rsidR="00DF38C3" w:rsidRDefault="00DF38C3">
            <w:pPr>
              <w:pStyle w:val="TableParagraph"/>
              <w:jc w:val="left"/>
              <w:rPr>
                <w:rFonts w:ascii="Times New Roman"/>
                <w:sz w:val="14"/>
              </w:rPr>
            </w:pPr>
          </w:p>
        </w:tc>
        <w:tc>
          <w:tcPr>
            <w:tcW w:w="854" w:type="dxa"/>
          </w:tcPr>
          <w:p w14:paraId="172888A3" w14:textId="77777777" w:rsidR="00DF38C3" w:rsidRDefault="00DF38C3">
            <w:pPr>
              <w:pStyle w:val="TableParagraph"/>
              <w:jc w:val="left"/>
              <w:rPr>
                <w:rFonts w:ascii="Times New Roman"/>
                <w:sz w:val="14"/>
              </w:rPr>
            </w:pPr>
          </w:p>
        </w:tc>
      </w:tr>
      <w:tr w:rsidR="00DF38C3" w14:paraId="41E5A436" w14:textId="77777777">
        <w:trPr>
          <w:trHeight w:val="660"/>
        </w:trPr>
        <w:tc>
          <w:tcPr>
            <w:tcW w:w="1668" w:type="dxa"/>
          </w:tcPr>
          <w:p w14:paraId="12110CC3" w14:textId="77777777" w:rsidR="00DF38C3" w:rsidRDefault="00D46CFF">
            <w:pPr>
              <w:pStyle w:val="TableParagraph"/>
              <w:spacing w:before="113"/>
              <w:ind w:left="100" w:right="77"/>
              <w:rPr>
                <w:rFonts w:ascii="Arial" w:hAnsi="Arial"/>
                <w:b/>
                <w:sz w:val="12"/>
              </w:rPr>
            </w:pPr>
            <w:r>
              <w:rPr>
                <w:rFonts w:ascii="Arial" w:hAnsi="Arial"/>
                <w:b/>
                <w:spacing w:val="-2"/>
                <w:sz w:val="12"/>
              </w:rPr>
              <w:t>Необходимая</w:t>
            </w:r>
            <w:r>
              <w:rPr>
                <w:rFonts w:ascii="Arial" w:hAnsi="Arial"/>
                <w:b/>
                <w:spacing w:val="-10"/>
                <w:sz w:val="12"/>
              </w:rPr>
              <w:t xml:space="preserve"> </w:t>
            </w:r>
            <w:r>
              <w:rPr>
                <w:rFonts w:ascii="Arial" w:hAnsi="Arial"/>
                <w:b/>
                <w:spacing w:val="-2"/>
                <w:sz w:val="12"/>
              </w:rPr>
              <w:t>валовая</w:t>
            </w:r>
            <w:r>
              <w:rPr>
                <w:rFonts w:ascii="Arial" w:hAnsi="Arial"/>
                <w:b/>
                <w:spacing w:val="40"/>
                <w:sz w:val="12"/>
              </w:rPr>
              <w:t xml:space="preserve"> </w:t>
            </w:r>
            <w:r>
              <w:rPr>
                <w:rFonts w:ascii="Arial" w:hAnsi="Arial"/>
                <w:b/>
                <w:sz w:val="12"/>
              </w:rPr>
              <w:t>выручка без учета</w:t>
            </w:r>
            <w:r>
              <w:rPr>
                <w:rFonts w:ascii="Arial" w:hAnsi="Arial"/>
                <w:b/>
                <w:spacing w:val="40"/>
                <w:sz w:val="12"/>
              </w:rPr>
              <w:t xml:space="preserve"> </w:t>
            </w:r>
            <w:r>
              <w:rPr>
                <w:rFonts w:ascii="Arial" w:hAnsi="Arial"/>
                <w:b/>
                <w:sz w:val="12"/>
              </w:rPr>
              <w:t>мероприятий</w:t>
            </w:r>
            <w:r>
              <w:rPr>
                <w:rFonts w:ascii="Arial" w:hAnsi="Arial"/>
                <w:b/>
                <w:spacing w:val="-9"/>
                <w:sz w:val="12"/>
              </w:rPr>
              <w:t xml:space="preserve"> </w:t>
            </w:r>
            <w:r>
              <w:rPr>
                <w:rFonts w:ascii="Arial" w:hAnsi="Arial"/>
                <w:b/>
                <w:sz w:val="12"/>
              </w:rPr>
              <w:t>ИП</w:t>
            </w:r>
          </w:p>
        </w:tc>
        <w:tc>
          <w:tcPr>
            <w:tcW w:w="991" w:type="dxa"/>
          </w:tcPr>
          <w:p w14:paraId="3323598D" w14:textId="77777777" w:rsidR="00DF38C3" w:rsidRDefault="00DF38C3">
            <w:pPr>
              <w:pStyle w:val="TableParagraph"/>
              <w:spacing w:before="114"/>
              <w:jc w:val="left"/>
              <w:rPr>
                <w:sz w:val="12"/>
              </w:rPr>
            </w:pPr>
          </w:p>
          <w:p w14:paraId="6E2F3F5A" w14:textId="77777777" w:rsidR="00DF38C3" w:rsidRDefault="00D46CFF">
            <w:pPr>
              <w:pStyle w:val="TableParagraph"/>
              <w:ind w:left="28" w:right="15"/>
              <w:rPr>
                <w:rFonts w:ascii="Arial" w:hAnsi="Arial"/>
                <w:b/>
                <w:sz w:val="12"/>
              </w:rPr>
            </w:pPr>
            <w:proofErr w:type="spellStart"/>
            <w:r>
              <w:rPr>
                <w:rFonts w:ascii="Arial" w:hAnsi="Arial"/>
                <w:b/>
                <w:spacing w:val="-2"/>
                <w:sz w:val="12"/>
              </w:rPr>
              <w:t>тыс.руб</w:t>
            </w:r>
            <w:proofErr w:type="spellEnd"/>
            <w:r>
              <w:rPr>
                <w:rFonts w:ascii="Arial" w:hAnsi="Arial"/>
                <w:b/>
                <w:spacing w:val="-2"/>
                <w:sz w:val="12"/>
              </w:rPr>
              <w:t>.</w:t>
            </w:r>
          </w:p>
        </w:tc>
        <w:tc>
          <w:tcPr>
            <w:tcW w:w="853" w:type="dxa"/>
          </w:tcPr>
          <w:p w14:paraId="259E4453" w14:textId="77777777" w:rsidR="00DF38C3" w:rsidRDefault="00DF38C3">
            <w:pPr>
              <w:pStyle w:val="TableParagraph"/>
              <w:spacing w:before="114"/>
              <w:jc w:val="left"/>
              <w:rPr>
                <w:sz w:val="12"/>
              </w:rPr>
            </w:pPr>
          </w:p>
          <w:p w14:paraId="43AFFBE5" w14:textId="77777777" w:rsidR="00DF38C3" w:rsidRDefault="00D46CFF">
            <w:pPr>
              <w:pStyle w:val="TableParagraph"/>
              <w:ind w:left="31" w:right="10"/>
              <w:rPr>
                <w:rFonts w:ascii="Arial"/>
                <w:b/>
                <w:sz w:val="12"/>
              </w:rPr>
            </w:pPr>
            <w:r>
              <w:rPr>
                <w:rFonts w:ascii="Arial"/>
                <w:b/>
                <w:sz w:val="12"/>
              </w:rPr>
              <w:t>184</w:t>
            </w:r>
            <w:r>
              <w:rPr>
                <w:rFonts w:ascii="Arial"/>
                <w:b/>
                <w:spacing w:val="-2"/>
                <w:sz w:val="12"/>
              </w:rPr>
              <w:t xml:space="preserve"> 221,12</w:t>
            </w:r>
          </w:p>
        </w:tc>
        <w:tc>
          <w:tcPr>
            <w:tcW w:w="850" w:type="dxa"/>
          </w:tcPr>
          <w:p w14:paraId="515F4E91" w14:textId="77777777" w:rsidR="00DF38C3" w:rsidRDefault="00DF38C3">
            <w:pPr>
              <w:pStyle w:val="TableParagraph"/>
              <w:spacing w:before="114"/>
              <w:jc w:val="left"/>
              <w:rPr>
                <w:sz w:val="12"/>
              </w:rPr>
            </w:pPr>
          </w:p>
          <w:p w14:paraId="5055EA5D" w14:textId="77777777" w:rsidR="00DF38C3" w:rsidRDefault="00D46CFF">
            <w:pPr>
              <w:pStyle w:val="TableParagraph"/>
              <w:ind w:left="27" w:right="10"/>
              <w:rPr>
                <w:rFonts w:ascii="Arial"/>
                <w:b/>
                <w:sz w:val="12"/>
              </w:rPr>
            </w:pPr>
            <w:r>
              <w:rPr>
                <w:rFonts w:ascii="Arial"/>
                <w:b/>
                <w:sz w:val="12"/>
              </w:rPr>
              <w:t>189</w:t>
            </w:r>
            <w:r>
              <w:rPr>
                <w:rFonts w:ascii="Arial"/>
                <w:b/>
                <w:spacing w:val="-2"/>
                <w:sz w:val="12"/>
              </w:rPr>
              <w:t xml:space="preserve"> 167,32</w:t>
            </w:r>
          </w:p>
        </w:tc>
        <w:tc>
          <w:tcPr>
            <w:tcW w:w="852" w:type="dxa"/>
          </w:tcPr>
          <w:p w14:paraId="0B0CDBE3" w14:textId="77777777" w:rsidR="00DF38C3" w:rsidRDefault="00DF38C3">
            <w:pPr>
              <w:pStyle w:val="TableParagraph"/>
              <w:spacing w:before="114"/>
              <w:jc w:val="left"/>
              <w:rPr>
                <w:sz w:val="12"/>
              </w:rPr>
            </w:pPr>
          </w:p>
          <w:p w14:paraId="075C4EBD" w14:textId="77777777" w:rsidR="00DF38C3" w:rsidRDefault="00D46CFF">
            <w:pPr>
              <w:pStyle w:val="TableParagraph"/>
              <w:ind w:left="24" w:right="9"/>
              <w:rPr>
                <w:rFonts w:ascii="Arial"/>
                <w:b/>
                <w:sz w:val="12"/>
              </w:rPr>
            </w:pPr>
            <w:r>
              <w:rPr>
                <w:rFonts w:ascii="Arial"/>
                <w:b/>
                <w:sz w:val="12"/>
              </w:rPr>
              <w:t>194</w:t>
            </w:r>
            <w:r>
              <w:rPr>
                <w:rFonts w:ascii="Arial"/>
                <w:b/>
                <w:spacing w:val="-2"/>
                <w:sz w:val="12"/>
              </w:rPr>
              <w:t xml:space="preserve"> 377,35</w:t>
            </w:r>
          </w:p>
        </w:tc>
        <w:tc>
          <w:tcPr>
            <w:tcW w:w="850" w:type="dxa"/>
          </w:tcPr>
          <w:p w14:paraId="7B454FC5" w14:textId="77777777" w:rsidR="00DF38C3" w:rsidRDefault="00DF38C3">
            <w:pPr>
              <w:pStyle w:val="TableParagraph"/>
              <w:spacing w:before="114"/>
              <w:jc w:val="left"/>
              <w:rPr>
                <w:sz w:val="12"/>
              </w:rPr>
            </w:pPr>
          </w:p>
          <w:p w14:paraId="2D1231BA" w14:textId="77777777" w:rsidR="00DF38C3" w:rsidRDefault="00D46CFF">
            <w:pPr>
              <w:pStyle w:val="TableParagraph"/>
              <w:ind w:left="27" w:right="10"/>
              <w:rPr>
                <w:rFonts w:ascii="Arial"/>
                <w:b/>
                <w:sz w:val="12"/>
              </w:rPr>
            </w:pPr>
            <w:r>
              <w:rPr>
                <w:rFonts w:ascii="Arial"/>
                <w:b/>
                <w:sz w:val="12"/>
              </w:rPr>
              <w:t>199</w:t>
            </w:r>
            <w:r>
              <w:rPr>
                <w:rFonts w:ascii="Arial"/>
                <w:b/>
                <w:spacing w:val="-2"/>
                <w:sz w:val="12"/>
              </w:rPr>
              <w:t xml:space="preserve"> 866,69</w:t>
            </w:r>
          </w:p>
        </w:tc>
        <w:tc>
          <w:tcPr>
            <w:tcW w:w="851" w:type="dxa"/>
          </w:tcPr>
          <w:p w14:paraId="2E0A7B79" w14:textId="77777777" w:rsidR="00DF38C3" w:rsidRDefault="00DF38C3">
            <w:pPr>
              <w:pStyle w:val="TableParagraph"/>
              <w:spacing w:before="114"/>
              <w:jc w:val="left"/>
              <w:rPr>
                <w:sz w:val="12"/>
              </w:rPr>
            </w:pPr>
          </w:p>
          <w:p w14:paraId="632F8EB2" w14:textId="77777777" w:rsidR="00DF38C3" w:rsidRDefault="00D46CFF">
            <w:pPr>
              <w:pStyle w:val="TableParagraph"/>
              <w:ind w:left="24" w:right="9"/>
              <w:rPr>
                <w:rFonts w:ascii="Arial"/>
                <w:b/>
                <w:sz w:val="12"/>
              </w:rPr>
            </w:pPr>
            <w:r>
              <w:rPr>
                <w:rFonts w:ascii="Arial"/>
                <w:b/>
                <w:sz w:val="12"/>
              </w:rPr>
              <w:t>205</w:t>
            </w:r>
            <w:r>
              <w:rPr>
                <w:rFonts w:ascii="Arial"/>
                <w:b/>
                <w:spacing w:val="-2"/>
                <w:sz w:val="12"/>
              </w:rPr>
              <w:t xml:space="preserve"> 651,79</w:t>
            </w:r>
          </w:p>
        </w:tc>
        <w:tc>
          <w:tcPr>
            <w:tcW w:w="853" w:type="dxa"/>
          </w:tcPr>
          <w:p w14:paraId="32823648" w14:textId="77777777" w:rsidR="00DF38C3" w:rsidRDefault="00DF38C3">
            <w:pPr>
              <w:pStyle w:val="TableParagraph"/>
              <w:spacing w:before="114"/>
              <w:jc w:val="left"/>
              <w:rPr>
                <w:sz w:val="12"/>
              </w:rPr>
            </w:pPr>
          </w:p>
          <w:p w14:paraId="4869260C" w14:textId="77777777" w:rsidR="00DF38C3" w:rsidRDefault="00D46CFF">
            <w:pPr>
              <w:pStyle w:val="TableParagraph"/>
              <w:ind w:left="31" w:right="16"/>
              <w:rPr>
                <w:rFonts w:ascii="Arial"/>
                <w:b/>
                <w:sz w:val="12"/>
              </w:rPr>
            </w:pPr>
            <w:r>
              <w:rPr>
                <w:rFonts w:ascii="Arial"/>
                <w:b/>
                <w:sz w:val="12"/>
              </w:rPr>
              <w:t>211</w:t>
            </w:r>
            <w:r>
              <w:rPr>
                <w:rFonts w:ascii="Arial"/>
                <w:b/>
                <w:spacing w:val="-2"/>
                <w:sz w:val="12"/>
              </w:rPr>
              <w:t xml:space="preserve"> 750,19</w:t>
            </w:r>
          </w:p>
        </w:tc>
        <w:tc>
          <w:tcPr>
            <w:tcW w:w="851" w:type="dxa"/>
          </w:tcPr>
          <w:p w14:paraId="04E5758D" w14:textId="77777777" w:rsidR="00DF38C3" w:rsidRDefault="00DF38C3">
            <w:pPr>
              <w:pStyle w:val="TableParagraph"/>
              <w:spacing w:before="114"/>
              <w:jc w:val="left"/>
              <w:rPr>
                <w:sz w:val="12"/>
              </w:rPr>
            </w:pPr>
          </w:p>
          <w:p w14:paraId="71DB57DE" w14:textId="77777777" w:rsidR="00DF38C3" w:rsidRDefault="00D46CFF">
            <w:pPr>
              <w:pStyle w:val="TableParagraph"/>
              <w:ind w:left="24" w:right="14"/>
              <w:rPr>
                <w:rFonts w:ascii="Arial"/>
                <w:b/>
                <w:sz w:val="12"/>
              </w:rPr>
            </w:pPr>
            <w:r>
              <w:rPr>
                <w:rFonts w:ascii="Arial"/>
                <w:b/>
                <w:sz w:val="12"/>
              </w:rPr>
              <w:t>218</w:t>
            </w:r>
            <w:r>
              <w:rPr>
                <w:rFonts w:ascii="Arial"/>
                <w:b/>
                <w:spacing w:val="-2"/>
                <w:sz w:val="12"/>
              </w:rPr>
              <w:t xml:space="preserve"> 180,52</w:t>
            </w:r>
          </w:p>
        </w:tc>
        <w:tc>
          <w:tcPr>
            <w:tcW w:w="851" w:type="dxa"/>
          </w:tcPr>
          <w:p w14:paraId="06C6E1F4" w14:textId="77777777" w:rsidR="00DF38C3" w:rsidRDefault="00DF38C3">
            <w:pPr>
              <w:pStyle w:val="TableParagraph"/>
              <w:spacing w:before="114"/>
              <w:jc w:val="left"/>
              <w:rPr>
                <w:sz w:val="12"/>
              </w:rPr>
            </w:pPr>
          </w:p>
          <w:p w14:paraId="16D6FC53" w14:textId="77777777" w:rsidR="00DF38C3" w:rsidRDefault="00D46CFF">
            <w:pPr>
              <w:pStyle w:val="TableParagraph"/>
              <w:ind w:left="24" w:right="12"/>
              <w:rPr>
                <w:rFonts w:ascii="Arial"/>
                <w:b/>
                <w:sz w:val="12"/>
              </w:rPr>
            </w:pPr>
            <w:r>
              <w:rPr>
                <w:rFonts w:ascii="Arial"/>
                <w:b/>
                <w:sz w:val="12"/>
              </w:rPr>
              <w:t>224</w:t>
            </w:r>
            <w:r>
              <w:rPr>
                <w:rFonts w:ascii="Arial"/>
                <w:b/>
                <w:spacing w:val="-2"/>
                <w:sz w:val="12"/>
              </w:rPr>
              <w:t xml:space="preserve"> 962,63</w:t>
            </w:r>
          </w:p>
        </w:tc>
        <w:tc>
          <w:tcPr>
            <w:tcW w:w="854" w:type="dxa"/>
          </w:tcPr>
          <w:p w14:paraId="509AB5D9" w14:textId="77777777" w:rsidR="00DF38C3" w:rsidRDefault="00DF38C3">
            <w:pPr>
              <w:pStyle w:val="TableParagraph"/>
              <w:spacing w:before="114"/>
              <w:jc w:val="left"/>
              <w:rPr>
                <w:sz w:val="12"/>
              </w:rPr>
            </w:pPr>
          </w:p>
          <w:p w14:paraId="5A3F1A6D" w14:textId="77777777" w:rsidR="00DF38C3" w:rsidRDefault="00D46CFF">
            <w:pPr>
              <w:pStyle w:val="TableParagraph"/>
              <w:ind w:left="17" w:right="6"/>
              <w:rPr>
                <w:rFonts w:ascii="Arial"/>
                <w:b/>
                <w:sz w:val="12"/>
              </w:rPr>
            </w:pPr>
            <w:r>
              <w:rPr>
                <w:rFonts w:ascii="Arial"/>
                <w:b/>
                <w:sz w:val="12"/>
              </w:rPr>
              <w:t>232</w:t>
            </w:r>
            <w:r>
              <w:rPr>
                <w:rFonts w:ascii="Arial"/>
                <w:b/>
                <w:spacing w:val="-2"/>
                <w:sz w:val="12"/>
              </w:rPr>
              <w:t xml:space="preserve"> 117,66</w:t>
            </w:r>
          </w:p>
        </w:tc>
      </w:tr>
      <w:tr w:rsidR="00DF38C3" w14:paraId="6FBA7062" w14:textId="77777777">
        <w:trPr>
          <w:trHeight w:val="328"/>
        </w:trPr>
        <w:tc>
          <w:tcPr>
            <w:tcW w:w="1668" w:type="dxa"/>
          </w:tcPr>
          <w:p w14:paraId="21D97294" w14:textId="77777777" w:rsidR="00DF38C3" w:rsidRDefault="00D46CFF">
            <w:pPr>
              <w:pStyle w:val="TableParagraph"/>
              <w:spacing w:before="21"/>
              <w:ind w:left="511" w:right="328" w:hanging="168"/>
              <w:jc w:val="left"/>
              <w:rPr>
                <w:sz w:val="12"/>
              </w:rPr>
            </w:pPr>
            <w:r>
              <w:rPr>
                <w:spacing w:val="-4"/>
                <w:sz w:val="12"/>
              </w:rPr>
              <w:t>Единовременные</w:t>
            </w:r>
            <w:r>
              <w:rPr>
                <w:spacing w:val="40"/>
                <w:sz w:val="12"/>
              </w:rPr>
              <w:t xml:space="preserve"> </w:t>
            </w:r>
            <w:r>
              <w:rPr>
                <w:spacing w:val="-2"/>
                <w:sz w:val="12"/>
              </w:rPr>
              <w:t>инвестиции</w:t>
            </w:r>
          </w:p>
        </w:tc>
        <w:tc>
          <w:tcPr>
            <w:tcW w:w="991" w:type="dxa"/>
          </w:tcPr>
          <w:p w14:paraId="2E0D4BC4" w14:textId="77777777" w:rsidR="00DF38C3" w:rsidRDefault="00D46CFF">
            <w:pPr>
              <w:pStyle w:val="TableParagraph"/>
              <w:spacing w:before="90"/>
              <w:ind w:left="28" w:right="6"/>
              <w:rPr>
                <w:sz w:val="12"/>
              </w:rPr>
            </w:pPr>
            <w:proofErr w:type="spellStart"/>
            <w:r>
              <w:rPr>
                <w:spacing w:val="-2"/>
                <w:sz w:val="12"/>
              </w:rPr>
              <w:t>тыс.руб</w:t>
            </w:r>
            <w:proofErr w:type="spellEnd"/>
            <w:r>
              <w:rPr>
                <w:spacing w:val="-2"/>
                <w:sz w:val="12"/>
              </w:rPr>
              <w:t>.</w:t>
            </w:r>
          </w:p>
        </w:tc>
        <w:tc>
          <w:tcPr>
            <w:tcW w:w="853" w:type="dxa"/>
          </w:tcPr>
          <w:p w14:paraId="4F207A4A" w14:textId="77777777" w:rsidR="00DF38C3" w:rsidRDefault="00DF38C3">
            <w:pPr>
              <w:pStyle w:val="TableParagraph"/>
              <w:jc w:val="left"/>
              <w:rPr>
                <w:rFonts w:ascii="Times New Roman"/>
                <w:sz w:val="14"/>
              </w:rPr>
            </w:pPr>
          </w:p>
        </w:tc>
        <w:tc>
          <w:tcPr>
            <w:tcW w:w="850" w:type="dxa"/>
          </w:tcPr>
          <w:p w14:paraId="2C004BCA" w14:textId="77777777" w:rsidR="00DF38C3" w:rsidRDefault="00DF38C3">
            <w:pPr>
              <w:pStyle w:val="TableParagraph"/>
              <w:jc w:val="left"/>
              <w:rPr>
                <w:rFonts w:ascii="Times New Roman"/>
                <w:sz w:val="14"/>
              </w:rPr>
            </w:pPr>
          </w:p>
        </w:tc>
        <w:tc>
          <w:tcPr>
            <w:tcW w:w="852" w:type="dxa"/>
          </w:tcPr>
          <w:p w14:paraId="2268553C" w14:textId="77777777" w:rsidR="00DF38C3" w:rsidRDefault="00DF38C3">
            <w:pPr>
              <w:pStyle w:val="TableParagraph"/>
              <w:jc w:val="left"/>
              <w:rPr>
                <w:rFonts w:ascii="Times New Roman"/>
                <w:sz w:val="14"/>
              </w:rPr>
            </w:pPr>
          </w:p>
        </w:tc>
        <w:tc>
          <w:tcPr>
            <w:tcW w:w="850" w:type="dxa"/>
          </w:tcPr>
          <w:p w14:paraId="179A91E7" w14:textId="77777777" w:rsidR="00DF38C3" w:rsidRDefault="00DF38C3">
            <w:pPr>
              <w:pStyle w:val="TableParagraph"/>
              <w:jc w:val="left"/>
              <w:rPr>
                <w:rFonts w:ascii="Times New Roman"/>
                <w:sz w:val="14"/>
              </w:rPr>
            </w:pPr>
          </w:p>
        </w:tc>
        <w:tc>
          <w:tcPr>
            <w:tcW w:w="851" w:type="dxa"/>
          </w:tcPr>
          <w:p w14:paraId="1FDBF9C0" w14:textId="77777777" w:rsidR="00DF38C3" w:rsidRDefault="00DF38C3">
            <w:pPr>
              <w:pStyle w:val="TableParagraph"/>
              <w:jc w:val="left"/>
              <w:rPr>
                <w:rFonts w:ascii="Times New Roman"/>
                <w:sz w:val="14"/>
              </w:rPr>
            </w:pPr>
          </w:p>
        </w:tc>
        <w:tc>
          <w:tcPr>
            <w:tcW w:w="853" w:type="dxa"/>
          </w:tcPr>
          <w:p w14:paraId="55090261" w14:textId="77777777" w:rsidR="00DF38C3" w:rsidRDefault="00DF38C3">
            <w:pPr>
              <w:pStyle w:val="TableParagraph"/>
              <w:jc w:val="left"/>
              <w:rPr>
                <w:rFonts w:ascii="Times New Roman"/>
                <w:sz w:val="14"/>
              </w:rPr>
            </w:pPr>
          </w:p>
        </w:tc>
        <w:tc>
          <w:tcPr>
            <w:tcW w:w="851" w:type="dxa"/>
          </w:tcPr>
          <w:p w14:paraId="55AD35F4" w14:textId="77777777" w:rsidR="00DF38C3" w:rsidRDefault="00DF38C3">
            <w:pPr>
              <w:pStyle w:val="TableParagraph"/>
              <w:jc w:val="left"/>
              <w:rPr>
                <w:rFonts w:ascii="Times New Roman"/>
                <w:sz w:val="14"/>
              </w:rPr>
            </w:pPr>
          </w:p>
        </w:tc>
        <w:tc>
          <w:tcPr>
            <w:tcW w:w="851" w:type="dxa"/>
          </w:tcPr>
          <w:p w14:paraId="70FBAF00" w14:textId="77777777" w:rsidR="00DF38C3" w:rsidRDefault="00DF38C3">
            <w:pPr>
              <w:pStyle w:val="TableParagraph"/>
              <w:jc w:val="left"/>
              <w:rPr>
                <w:rFonts w:ascii="Times New Roman"/>
                <w:sz w:val="14"/>
              </w:rPr>
            </w:pPr>
          </w:p>
        </w:tc>
        <w:tc>
          <w:tcPr>
            <w:tcW w:w="854" w:type="dxa"/>
          </w:tcPr>
          <w:p w14:paraId="02757948" w14:textId="77777777" w:rsidR="00DF38C3" w:rsidRDefault="00D46CFF">
            <w:pPr>
              <w:pStyle w:val="TableParagraph"/>
              <w:spacing w:before="86"/>
              <w:ind w:left="17" w:right="6"/>
              <w:rPr>
                <w:rFonts w:ascii="Arial"/>
                <w:b/>
                <w:sz w:val="12"/>
              </w:rPr>
            </w:pPr>
            <w:r>
              <w:rPr>
                <w:rFonts w:ascii="Arial"/>
                <w:b/>
                <w:spacing w:val="-2"/>
                <w:sz w:val="12"/>
              </w:rPr>
              <w:t>118191,00</w:t>
            </w:r>
          </w:p>
        </w:tc>
      </w:tr>
      <w:tr w:rsidR="00DF38C3" w14:paraId="7A77D66D" w14:textId="77777777">
        <w:trPr>
          <w:trHeight w:val="137"/>
        </w:trPr>
        <w:tc>
          <w:tcPr>
            <w:tcW w:w="10324" w:type="dxa"/>
            <w:gridSpan w:val="11"/>
          </w:tcPr>
          <w:p w14:paraId="5E764667" w14:textId="77777777" w:rsidR="00DF38C3" w:rsidRDefault="00D46CFF">
            <w:pPr>
              <w:pStyle w:val="TableParagraph"/>
              <w:spacing w:line="118" w:lineRule="exact"/>
              <w:ind w:left="110"/>
              <w:jc w:val="left"/>
              <w:rPr>
                <w:rFonts w:ascii="Arial" w:hAnsi="Arial"/>
                <w:b/>
                <w:i/>
                <w:sz w:val="12"/>
              </w:rPr>
            </w:pPr>
            <w:r>
              <w:rPr>
                <w:rFonts w:ascii="Arial" w:hAnsi="Arial"/>
                <w:b/>
                <w:i/>
                <w:spacing w:val="-2"/>
                <w:sz w:val="12"/>
              </w:rPr>
              <w:t>Источник</w:t>
            </w:r>
            <w:r>
              <w:rPr>
                <w:rFonts w:ascii="Arial" w:hAnsi="Arial"/>
                <w:b/>
                <w:i/>
                <w:spacing w:val="11"/>
                <w:sz w:val="12"/>
              </w:rPr>
              <w:t xml:space="preserve"> </w:t>
            </w:r>
            <w:r>
              <w:rPr>
                <w:rFonts w:ascii="Arial" w:hAnsi="Arial"/>
                <w:b/>
                <w:i/>
                <w:spacing w:val="-2"/>
                <w:sz w:val="12"/>
              </w:rPr>
              <w:t>финансирования</w:t>
            </w:r>
            <w:r>
              <w:rPr>
                <w:rFonts w:ascii="Arial" w:hAnsi="Arial"/>
                <w:b/>
                <w:i/>
                <w:spacing w:val="12"/>
                <w:sz w:val="12"/>
              </w:rPr>
              <w:t xml:space="preserve"> </w:t>
            </w:r>
            <w:r>
              <w:rPr>
                <w:rFonts w:ascii="Arial" w:hAnsi="Arial"/>
                <w:b/>
                <w:i/>
                <w:spacing w:val="-2"/>
                <w:sz w:val="12"/>
              </w:rPr>
              <w:t>мероприятий</w:t>
            </w:r>
          </w:p>
        </w:tc>
      </w:tr>
      <w:tr w:rsidR="00DF38C3" w14:paraId="0B03D799" w14:textId="77777777">
        <w:trPr>
          <w:trHeight w:val="412"/>
        </w:trPr>
        <w:tc>
          <w:tcPr>
            <w:tcW w:w="1668" w:type="dxa"/>
          </w:tcPr>
          <w:p w14:paraId="6269FAD9" w14:textId="77777777" w:rsidR="00DF38C3" w:rsidRDefault="00D46CFF">
            <w:pPr>
              <w:pStyle w:val="TableParagraph"/>
              <w:spacing w:line="136" w:lineRule="exact"/>
              <w:ind w:left="94" w:right="77"/>
              <w:rPr>
                <w:rFonts w:ascii="Arial" w:hAnsi="Arial"/>
                <w:i/>
                <w:sz w:val="12"/>
              </w:rPr>
            </w:pPr>
            <w:r>
              <w:rPr>
                <w:rFonts w:ascii="Arial" w:hAnsi="Arial"/>
                <w:i/>
                <w:spacing w:val="-2"/>
                <w:sz w:val="12"/>
              </w:rPr>
              <w:t>Прибыль,</w:t>
            </w:r>
            <w:r>
              <w:rPr>
                <w:rFonts w:ascii="Arial" w:hAnsi="Arial"/>
                <w:i/>
                <w:spacing w:val="4"/>
                <w:sz w:val="12"/>
              </w:rPr>
              <w:t xml:space="preserve"> </w:t>
            </w:r>
            <w:r>
              <w:rPr>
                <w:rFonts w:ascii="Arial" w:hAnsi="Arial"/>
                <w:i/>
                <w:spacing w:val="-5"/>
                <w:sz w:val="12"/>
              </w:rPr>
              <w:t>не</w:t>
            </w:r>
          </w:p>
          <w:p w14:paraId="16C93C5D" w14:textId="77777777" w:rsidR="00DF38C3" w:rsidRDefault="00D46CFF">
            <w:pPr>
              <w:pStyle w:val="TableParagraph"/>
              <w:spacing w:before="11" w:line="122" w:lineRule="exact"/>
              <w:ind w:left="99" w:right="77"/>
              <w:rPr>
                <w:rFonts w:ascii="Arial" w:hAnsi="Arial"/>
                <w:i/>
                <w:sz w:val="12"/>
              </w:rPr>
            </w:pPr>
            <w:r>
              <w:rPr>
                <w:rFonts w:ascii="Arial" w:hAnsi="Arial"/>
                <w:i/>
                <w:spacing w:val="-2"/>
                <w:sz w:val="12"/>
              </w:rPr>
              <w:t>учитываемая</w:t>
            </w:r>
            <w:r>
              <w:rPr>
                <w:rFonts w:ascii="Arial" w:hAnsi="Arial"/>
                <w:i/>
                <w:spacing w:val="-11"/>
                <w:sz w:val="12"/>
              </w:rPr>
              <w:t xml:space="preserve"> </w:t>
            </w:r>
            <w:r>
              <w:rPr>
                <w:rFonts w:ascii="Arial" w:hAnsi="Arial"/>
                <w:i/>
                <w:spacing w:val="-2"/>
                <w:sz w:val="12"/>
              </w:rPr>
              <w:t>в</w:t>
            </w:r>
            <w:r>
              <w:rPr>
                <w:rFonts w:ascii="Arial" w:hAnsi="Arial"/>
                <w:i/>
                <w:spacing w:val="-8"/>
                <w:sz w:val="12"/>
              </w:rPr>
              <w:t xml:space="preserve"> </w:t>
            </w:r>
            <w:r>
              <w:rPr>
                <w:rFonts w:ascii="Arial" w:hAnsi="Arial"/>
                <w:i/>
                <w:spacing w:val="-2"/>
                <w:sz w:val="12"/>
              </w:rPr>
              <w:t>целях</w:t>
            </w:r>
            <w:r>
              <w:rPr>
                <w:rFonts w:ascii="Arial" w:hAnsi="Arial"/>
                <w:i/>
                <w:spacing w:val="40"/>
                <w:sz w:val="12"/>
              </w:rPr>
              <w:t xml:space="preserve"> </w:t>
            </w:r>
            <w:r>
              <w:rPr>
                <w:rFonts w:ascii="Arial" w:hAnsi="Arial"/>
                <w:i/>
                <w:spacing w:val="-2"/>
                <w:sz w:val="12"/>
              </w:rPr>
              <w:t>налогообложения</w:t>
            </w:r>
          </w:p>
        </w:tc>
        <w:tc>
          <w:tcPr>
            <w:tcW w:w="991" w:type="dxa"/>
          </w:tcPr>
          <w:p w14:paraId="411D73FB" w14:textId="77777777" w:rsidR="00DF38C3" w:rsidRDefault="00DF38C3">
            <w:pPr>
              <w:pStyle w:val="TableParagraph"/>
              <w:jc w:val="left"/>
              <w:rPr>
                <w:rFonts w:ascii="Times New Roman"/>
                <w:sz w:val="14"/>
              </w:rPr>
            </w:pPr>
          </w:p>
        </w:tc>
        <w:tc>
          <w:tcPr>
            <w:tcW w:w="853" w:type="dxa"/>
          </w:tcPr>
          <w:p w14:paraId="21F746DE" w14:textId="77777777" w:rsidR="00DF38C3" w:rsidRDefault="00DF38C3">
            <w:pPr>
              <w:pStyle w:val="TableParagraph"/>
              <w:jc w:val="left"/>
              <w:rPr>
                <w:rFonts w:ascii="Times New Roman"/>
                <w:sz w:val="14"/>
              </w:rPr>
            </w:pPr>
          </w:p>
        </w:tc>
        <w:tc>
          <w:tcPr>
            <w:tcW w:w="850" w:type="dxa"/>
          </w:tcPr>
          <w:p w14:paraId="26666E98" w14:textId="77777777" w:rsidR="00DF38C3" w:rsidRDefault="00DF38C3">
            <w:pPr>
              <w:pStyle w:val="TableParagraph"/>
              <w:jc w:val="left"/>
              <w:rPr>
                <w:rFonts w:ascii="Times New Roman"/>
                <w:sz w:val="14"/>
              </w:rPr>
            </w:pPr>
          </w:p>
        </w:tc>
        <w:tc>
          <w:tcPr>
            <w:tcW w:w="852" w:type="dxa"/>
          </w:tcPr>
          <w:p w14:paraId="42AD7CAF" w14:textId="77777777" w:rsidR="00DF38C3" w:rsidRDefault="00DF38C3">
            <w:pPr>
              <w:pStyle w:val="TableParagraph"/>
              <w:jc w:val="left"/>
              <w:rPr>
                <w:rFonts w:ascii="Times New Roman"/>
                <w:sz w:val="14"/>
              </w:rPr>
            </w:pPr>
          </w:p>
        </w:tc>
        <w:tc>
          <w:tcPr>
            <w:tcW w:w="850" w:type="dxa"/>
          </w:tcPr>
          <w:p w14:paraId="149519A6" w14:textId="77777777" w:rsidR="00DF38C3" w:rsidRDefault="00DF38C3">
            <w:pPr>
              <w:pStyle w:val="TableParagraph"/>
              <w:jc w:val="left"/>
              <w:rPr>
                <w:rFonts w:ascii="Times New Roman"/>
                <w:sz w:val="14"/>
              </w:rPr>
            </w:pPr>
          </w:p>
        </w:tc>
        <w:tc>
          <w:tcPr>
            <w:tcW w:w="851" w:type="dxa"/>
          </w:tcPr>
          <w:p w14:paraId="3705A123" w14:textId="77777777" w:rsidR="00DF38C3" w:rsidRDefault="00DF38C3">
            <w:pPr>
              <w:pStyle w:val="TableParagraph"/>
              <w:jc w:val="left"/>
              <w:rPr>
                <w:rFonts w:ascii="Times New Roman"/>
                <w:sz w:val="14"/>
              </w:rPr>
            </w:pPr>
          </w:p>
        </w:tc>
        <w:tc>
          <w:tcPr>
            <w:tcW w:w="853" w:type="dxa"/>
          </w:tcPr>
          <w:p w14:paraId="6E039F84" w14:textId="77777777" w:rsidR="00DF38C3" w:rsidRDefault="00DF38C3">
            <w:pPr>
              <w:pStyle w:val="TableParagraph"/>
              <w:jc w:val="left"/>
              <w:rPr>
                <w:rFonts w:ascii="Times New Roman"/>
                <w:sz w:val="14"/>
              </w:rPr>
            </w:pPr>
          </w:p>
        </w:tc>
        <w:tc>
          <w:tcPr>
            <w:tcW w:w="851" w:type="dxa"/>
          </w:tcPr>
          <w:p w14:paraId="1C0B890F" w14:textId="77777777" w:rsidR="00DF38C3" w:rsidRDefault="00DF38C3">
            <w:pPr>
              <w:pStyle w:val="TableParagraph"/>
              <w:jc w:val="left"/>
              <w:rPr>
                <w:rFonts w:ascii="Times New Roman"/>
                <w:sz w:val="14"/>
              </w:rPr>
            </w:pPr>
          </w:p>
        </w:tc>
        <w:tc>
          <w:tcPr>
            <w:tcW w:w="851" w:type="dxa"/>
          </w:tcPr>
          <w:p w14:paraId="0195D2E7" w14:textId="77777777" w:rsidR="00DF38C3" w:rsidRDefault="00DF38C3">
            <w:pPr>
              <w:pStyle w:val="TableParagraph"/>
              <w:jc w:val="left"/>
              <w:rPr>
                <w:rFonts w:ascii="Times New Roman"/>
                <w:sz w:val="14"/>
              </w:rPr>
            </w:pPr>
          </w:p>
        </w:tc>
        <w:tc>
          <w:tcPr>
            <w:tcW w:w="854" w:type="dxa"/>
          </w:tcPr>
          <w:p w14:paraId="6BC8A236" w14:textId="77777777" w:rsidR="00DF38C3" w:rsidRDefault="00DF38C3">
            <w:pPr>
              <w:pStyle w:val="TableParagraph"/>
              <w:jc w:val="left"/>
              <w:rPr>
                <w:rFonts w:ascii="Times New Roman"/>
                <w:sz w:val="14"/>
              </w:rPr>
            </w:pPr>
          </w:p>
        </w:tc>
      </w:tr>
      <w:tr w:rsidR="00DF38C3" w14:paraId="7286792B" w14:textId="77777777">
        <w:trPr>
          <w:trHeight w:val="422"/>
        </w:trPr>
        <w:tc>
          <w:tcPr>
            <w:tcW w:w="1668" w:type="dxa"/>
          </w:tcPr>
          <w:p w14:paraId="2D72CFD7" w14:textId="77777777" w:rsidR="00DF38C3" w:rsidRDefault="00D46CFF">
            <w:pPr>
              <w:pStyle w:val="TableParagraph"/>
              <w:spacing w:before="66"/>
              <w:ind w:left="595" w:hanging="437"/>
              <w:jc w:val="left"/>
              <w:rPr>
                <w:rFonts w:ascii="Arial" w:hAnsi="Arial"/>
                <w:i/>
                <w:sz w:val="12"/>
              </w:rPr>
            </w:pPr>
            <w:r>
              <w:rPr>
                <w:rFonts w:ascii="Arial" w:hAnsi="Arial"/>
                <w:i/>
                <w:spacing w:val="-2"/>
                <w:sz w:val="12"/>
              </w:rPr>
              <w:t>Амортизация</w:t>
            </w:r>
            <w:r>
              <w:rPr>
                <w:rFonts w:ascii="Arial" w:hAnsi="Arial"/>
                <w:i/>
                <w:spacing w:val="-11"/>
                <w:sz w:val="12"/>
              </w:rPr>
              <w:t xml:space="preserve"> </w:t>
            </w:r>
            <w:r>
              <w:rPr>
                <w:rFonts w:ascii="Arial" w:hAnsi="Arial"/>
                <w:i/>
                <w:spacing w:val="-2"/>
                <w:sz w:val="12"/>
              </w:rPr>
              <w:t>основных</w:t>
            </w:r>
            <w:r>
              <w:rPr>
                <w:rFonts w:ascii="Arial" w:hAnsi="Arial"/>
                <w:i/>
                <w:spacing w:val="40"/>
                <w:sz w:val="12"/>
              </w:rPr>
              <w:t xml:space="preserve"> </w:t>
            </w:r>
            <w:r>
              <w:rPr>
                <w:rFonts w:ascii="Arial" w:hAnsi="Arial"/>
                <w:i/>
                <w:spacing w:val="-2"/>
                <w:sz w:val="12"/>
              </w:rPr>
              <w:t>средств</w:t>
            </w:r>
          </w:p>
        </w:tc>
        <w:tc>
          <w:tcPr>
            <w:tcW w:w="991" w:type="dxa"/>
          </w:tcPr>
          <w:p w14:paraId="289C3AFB" w14:textId="77777777" w:rsidR="00DF38C3" w:rsidRDefault="00DF38C3">
            <w:pPr>
              <w:pStyle w:val="TableParagraph"/>
              <w:jc w:val="left"/>
              <w:rPr>
                <w:rFonts w:ascii="Times New Roman"/>
                <w:sz w:val="14"/>
              </w:rPr>
            </w:pPr>
          </w:p>
        </w:tc>
        <w:tc>
          <w:tcPr>
            <w:tcW w:w="853" w:type="dxa"/>
          </w:tcPr>
          <w:p w14:paraId="0C8F7ACA" w14:textId="77777777" w:rsidR="00DF38C3" w:rsidRDefault="00DF38C3">
            <w:pPr>
              <w:pStyle w:val="TableParagraph"/>
              <w:jc w:val="left"/>
              <w:rPr>
                <w:rFonts w:ascii="Times New Roman"/>
                <w:sz w:val="14"/>
              </w:rPr>
            </w:pPr>
          </w:p>
        </w:tc>
        <w:tc>
          <w:tcPr>
            <w:tcW w:w="850" w:type="dxa"/>
          </w:tcPr>
          <w:p w14:paraId="7766556C" w14:textId="77777777" w:rsidR="00DF38C3" w:rsidRDefault="00DF38C3">
            <w:pPr>
              <w:pStyle w:val="TableParagraph"/>
              <w:jc w:val="left"/>
              <w:rPr>
                <w:rFonts w:ascii="Times New Roman"/>
                <w:sz w:val="14"/>
              </w:rPr>
            </w:pPr>
          </w:p>
        </w:tc>
        <w:tc>
          <w:tcPr>
            <w:tcW w:w="852" w:type="dxa"/>
          </w:tcPr>
          <w:p w14:paraId="2BE7F95C" w14:textId="77777777" w:rsidR="00DF38C3" w:rsidRDefault="00DF38C3">
            <w:pPr>
              <w:pStyle w:val="TableParagraph"/>
              <w:jc w:val="left"/>
              <w:rPr>
                <w:rFonts w:ascii="Times New Roman"/>
                <w:sz w:val="14"/>
              </w:rPr>
            </w:pPr>
          </w:p>
        </w:tc>
        <w:tc>
          <w:tcPr>
            <w:tcW w:w="850" w:type="dxa"/>
          </w:tcPr>
          <w:p w14:paraId="7D561243" w14:textId="77777777" w:rsidR="00DF38C3" w:rsidRDefault="00DF38C3">
            <w:pPr>
              <w:pStyle w:val="TableParagraph"/>
              <w:jc w:val="left"/>
              <w:rPr>
                <w:rFonts w:ascii="Times New Roman"/>
                <w:sz w:val="14"/>
              </w:rPr>
            </w:pPr>
          </w:p>
        </w:tc>
        <w:tc>
          <w:tcPr>
            <w:tcW w:w="851" w:type="dxa"/>
          </w:tcPr>
          <w:p w14:paraId="6A079E5B" w14:textId="77777777" w:rsidR="00DF38C3" w:rsidRDefault="00DF38C3">
            <w:pPr>
              <w:pStyle w:val="TableParagraph"/>
              <w:jc w:val="left"/>
              <w:rPr>
                <w:rFonts w:ascii="Times New Roman"/>
                <w:sz w:val="14"/>
              </w:rPr>
            </w:pPr>
          </w:p>
        </w:tc>
        <w:tc>
          <w:tcPr>
            <w:tcW w:w="853" w:type="dxa"/>
          </w:tcPr>
          <w:p w14:paraId="4152F960" w14:textId="77777777" w:rsidR="00DF38C3" w:rsidRDefault="00DF38C3">
            <w:pPr>
              <w:pStyle w:val="TableParagraph"/>
              <w:jc w:val="left"/>
              <w:rPr>
                <w:rFonts w:ascii="Times New Roman"/>
                <w:sz w:val="14"/>
              </w:rPr>
            </w:pPr>
          </w:p>
        </w:tc>
        <w:tc>
          <w:tcPr>
            <w:tcW w:w="851" w:type="dxa"/>
          </w:tcPr>
          <w:p w14:paraId="2735BC6E" w14:textId="77777777" w:rsidR="00DF38C3" w:rsidRDefault="00DF38C3">
            <w:pPr>
              <w:pStyle w:val="TableParagraph"/>
              <w:jc w:val="left"/>
              <w:rPr>
                <w:rFonts w:ascii="Times New Roman"/>
                <w:sz w:val="14"/>
              </w:rPr>
            </w:pPr>
          </w:p>
        </w:tc>
        <w:tc>
          <w:tcPr>
            <w:tcW w:w="851" w:type="dxa"/>
          </w:tcPr>
          <w:p w14:paraId="538A98A8" w14:textId="77777777" w:rsidR="00DF38C3" w:rsidRDefault="00DF38C3">
            <w:pPr>
              <w:pStyle w:val="TableParagraph"/>
              <w:jc w:val="left"/>
              <w:rPr>
                <w:rFonts w:ascii="Times New Roman"/>
                <w:sz w:val="14"/>
              </w:rPr>
            </w:pPr>
          </w:p>
        </w:tc>
        <w:tc>
          <w:tcPr>
            <w:tcW w:w="854" w:type="dxa"/>
          </w:tcPr>
          <w:p w14:paraId="070F56ED" w14:textId="77777777" w:rsidR="00DF38C3" w:rsidRDefault="00DF38C3">
            <w:pPr>
              <w:pStyle w:val="TableParagraph"/>
              <w:jc w:val="left"/>
              <w:rPr>
                <w:rFonts w:ascii="Times New Roman"/>
                <w:sz w:val="14"/>
              </w:rPr>
            </w:pPr>
          </w:p>
        </w:tc>
      </w:tr>
    </w:tbl>
    <w:p w14:paraId="2BE353DE" w14:textId="77777777" w:rsidR="00DF38C3" w:rsidRDefault="00DF38C3">
      <w:pPr>
        <w:pStyle w:val="TableParagraph"/>
        <w:jc w:val="left"/>
        <w:rPr>
          <w:rFonts w:ascii="Times New Roman"/>
          <w:sz w:val="14"/>
        </w:rPr>
        <w:sectPr w:rsidR="00DF38C3">
          <w:footerReference w:type="default" r:id="rId16"/>
          <w:pgSz w:w="16850" w:h="11910" w:orient="landscape"/>
          <w:pgMar w:top="1340" w:right="850" w:bottom="1260" w:left="992" w:header="0" w:footer="1070" w:gutter="0"/>
          <w:cols w:space="720"/>
        </w:sectPr>
      </w:pPr>
    </w:p>
    <w:p w14:paraId="4B153F31" w14:textId="77777777" w:rsidR="00DF38C3" w:rsidRDefault="00DF38C3">
      <w:pPr>
        <w:pStyle w:val="a3"/>
        <w:spacing w:before="118"/>
        <w:rPr>
          <w:sz w:val="20"/>
        </w:rPr>
      </w:pPr>
    </w:p>
    <w:tbl>
      <w:tblPr>
        <w:tblStyle w:val="TableNormal"/>
        <w:tblW w:w="0" w:type="auto"/>
        <w:tblInd w:w="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668"/>
        <w:gridCol w:w="991"/>
        <w:gridCol w:w="853"/>
        <w:gridCol w:w="850"/>
        <w:gridCol w:w="852"/>
        <w:gridCol w:w="850"/>
        <w:gridCol w:w="851"/>
        <w:gridCol w:w="853"/>
        <w:gridCol w:w="851"/>
        <w:gridCol w:w="851"/>
        <w:gridCol w:w="854"/>
      </w:tblGrid>
      <w:tr w:rsidR="00DF38C3" w14:paraId="0AF2FD1D" w14:textId="77777777">
        <w:trPr>
          <w:trHeight w:val="598"/>
        </w:trPr>
        <w:tc>
          <w:tcPr>
            <w:tcW w:w="1668" w:type="dxa"/>
          </w:tcPr>
          <w:p w14:paraId="092628F3" w14:textId="77777777" w:rsidR="00DF38C3" w:rsidRDefault="00D46CFF">
            <w:pPr>
              <w:pStyle w:val="TableParagraph"/>
              <w:spacing w:before="91"/>
              <w:ind w:left="127" w:right="108" w:firstLine="2"/>
              <w:rPr>
                <w:rFonts w:ascii="Arial" w:hAnsi="Arial"/>
                <w:i/>
                <w:sz w:val="12"/>
              </w:rPr>
            </w:pPr>
            <w:r>
              <w:rPr>
                <w:rFonts w:ascii="Arial" w:hAnsi="Arial"/>
                <w:i/>
                <w:sz w:val="12"/>
              </w:rPr>
              <w:t>Расходы на развитие</w:t>
            </w:r>
            <w:r>
              <w:rPr>
                <w:rFonts w:ascii="Arial" w:hAnsi="Arial"/>
                <w:i/>
                <w:spacing w:val="40"/>
                <w:sz w:val="12"/>
              </w:rPr>
              <w:t xml:space="preserve"> </w:t>
            </w:r>
            <w:r>
              <w:rPr>
                <w:rFonts w:ascii="Arial" w:hAnsi="Arial"/>
                <w:i/>
                <w:spacing w:val="-2"/>
                <w:sz w:val="12"/>
              </w:rPr>
              <w:t>производства</w:t>
            </w:r>
            <w:r>
              <w:rPr>
                <w:rFonts w:ascii="Arial" w:hAnsi="Arial"/>
                <w:i/>
                <w:spacing w:val="40"/>
                <w:sz w:val="12"/>
              </w:rPr>
              <w:t xml:space="preserve"> </w:t>
            </w:r>
            <w:r>
              <w:rPr>
                <w:rFonts w:ascii="Arial" w:hAnsi="Arial"/>
                <w:i/>
                <w:spacing w:val="-2"/>
                <w:sz w:val="12"/>
              </w:rPr>
              <w:t>(капитальные</w:t>
            </w:r>
            <w:r>
              <w:rPr>
                <w:rFonts w:ascii="Arial" w:hAnsi="Arial"/>
                <w:i/>
                <w:spacing w:val="-9"/>
                <w:sz w:val="12"/>
              </w:rPr>
              <w:t xml:space="preserve"> </w:t>
            </w:r>
            <w:r>
              <w:rPr>
                <w:rFonts w:ascii="Arial" w:hAnsi="Arial"/>
                <w:i/>
                <w:spacing w:val="-2"/>
                <w:sz w:val="12"/>
              </w:rPr>
              <w:t>вложения)</w:t>
            </w:r>
          </w:p>
        </w:tc>
        <w:tc>
          <w:tcPr>
            <w:tcW w:w="991" w:type="dxa"/>
          </w:tcPr>
          <w:p w14:paraId="17FDA635" w14:textId="77777777" w:rsidR="00DF38C3" w:rsidRDefault="00DF38C3">
            <w:pPr>
              <w:pStyle w:val="TableParagraph"/>
              <w:jc w:val="left"/>
              <w:rPr>
                <w:rFonts w:ascii="Times New Roman"/>
                <w:sz w:val="16"/>
              </w:rPr>
            </w:pPr>
          </w:p>
        </w:tc>
        <w:tc>
          <w:tcPr>
            <w:tcW w:w="853" w:type="dxa"/>
          </w:tcPr>
          <w:p w14:paraId="78DDEE02" w14:textId="77777777" w:rsidR="00DF38C3" w:rsidRDefault="00DF38C3">
            <w:pPr>
              <w:pStyle w:val="TableParagraph"/>
              <w:jc w:val="left"/>
              <w:rPr>
                <w:rFonts w:ascii="Times New Roman"/>
                <w:sz w:val="16"/>
              </w:rPr>
            </w:pPr>
          </w:p>
        </w:tc>
        <w:tc>
          <w:tcPr>
            <w:tcW w:w="850" w:type="dxa"/>
          </w:tcPr>
          <w:p w14:paraId="7500A9C0" w14:textId="77777777" w:rsidR="00DF38C3" w:rsidRDefault="00DF38C3">
            <w:pPr>
              <w:pStyle w:val="TableParagraph"/>
              <w:jc w:val="left"/>
              <w:rPr>
                <w:rFonts w:ascii="Times New Roman"/>
                <w:sz w:val="16"/>
              </w:rPr>
            </w:pPr>
          </w:p>
        </w:tc>
        <w:tc>
          <w:tcPr>
            <w:tcW w:w="852" w:type="dxa"/>
          </w:tcPr>
          <w:p w14:paraId="357D21AA" w14:textId="77777777" w:rsidR="00DF38C3" w:rsidRDefault="00DF38C3">
            <w:pPr>
              <w:pStyle w:val="TableParagraph"/>
              <w:jc w:val="left"/>
              <w:rPr>
                <w:rFonts w:ascii="Times New Roman"/>
                <w:sz w:val="16"/>
              </w:rPr>
            </w:pPr>
          </w:p>
        </w:tc>
        <w:tc>
          <w:tcPr>
            <w:tcW w:w="850" w:type="dxa"/>
          </w:tcPr>
          <w:p w14:paraId="1C81346D" w14:textId="77777777" w:rsidR="00DF38C3" w:rsidRDefault="00DF38C3">
            <w:pPr>
              <w:pStyle w:val="TableParagraph"/>
              <w:jc w:val="left"/>
              <w:rPr>
                <w:rFonts w:ascii="Times New Roman"/>
                <w:sz w:val="16"/>
              </w:rPr>
            </w:pPr>
          </w:p>
        </w:tc>
        <w:tc>
          <w:tcPr>
            <w:tcW w:w="851" w:type="dxa"/>
          </w:tcPr>
          <w:p w14:paraId="23C4FFE2" w14:textId="77777777" w:rsidR="00DF38C3" w:rsidRDefault="00DF38C3">
            <w:pPr>
              <w:pStyle w:val="TableParagraph"/>
              <w:jc w:val="left"/>
              <w:rPr>
                <w:rFonts w:ascii="Times New Roman"/>
                <w:sz w:val="16"/>
              </w:rPr>
            </w:pPr>
          </w:p>
        </w:tc>
        <w:tc>
          <w:tcPr>
            <w:tcW w:w="853" w:type="dxa"/>
          </w:tcPr>
          <w:p w14:paraId="5799431D" w14:textId="77777777" w:rsidR="00DF38C3" w:rsidRDefault="00DF38C3">
            <w:pPr>
              <w:pStyle w:val="TableParagraph"/>
              <w:jc w:val="left"/>
              <w:rPr>
                <w:rFonts w:ascii="Times New Roman"/>
                <w:sz w:val="16"/>
              </w:rPr>
            </w:pPr>
          </w:p>
        </w:tc>
        <w:tc>
          <w:tcPr>
            <w:tcW w:w="851" w:type="dxa"/>
          </w:tcPr>
          <w:p w14:paraId="2DB08A5A" w14:textId="77777777" w:rsidR="00DF38C3" w:rsidRDefault="00DF38C3">
            <w:pPr>
              <w:pStyle w:val="TableParagraph"/>
              <w:jc w:val="left"/>
              <w:rPr>
                <w:rFonts w:ascii="Times New Roman"/>
                <w:sz w:val="16"/>
              </w:rPr>
            </w:pPr>
          </w:p>
        </w:tc>
        <w:tc>
          <w:tcPr>
            <w:tcW w:w="851" w:type="dxa"/>
          </w:tcPr>
          <w:p w14:paraId="68B857DD" w14:textId="77777777" w:rsidR="00DF38C3" w:rsidRDefault="00DF38C3">
            <w:pPr>
              <w:pStyle w:val="TableParagraph"/>
              <w:jc w:val="left"/>
              <w:rPr>
                <w:rFonts w:ascii="Times New Roman"/>
                <w:sz w:val="16"/>
              </w:rPr>
            </w:pPr>
          </w:p>
        </w:tc>
        <w:tc>
          <w:tcPr>
            <w:tcW w:w="854" w:type="dxa"/>
          </w:tcPr>
          <w:p w14:paraId="030FA9D5" w14:textId="77777777" w:rsidR="00DF38C3" w:rsidRDefault="00DF38C3">
            <w:pPr>
              <w:pStyle w:val="TableParagraph"/>
              <w:jc w:val="left"/>
              <w:rPr>
                <w:rFonts w:ascii="Times New Roman"/>
                <w:sz w:val="16"/>
              </w:rPr>
            </w:pPr>
          </w:p>
        </w:tc>
      </w:tr>
      <w:tr w:rsidR="00DF38C3" w14:paraId="403E5697" w14:textId="77777777">
        <w:trPr>
          <w:trHeight w:val="298"/>
        </w:trPr>
        <w:tc>
          <w:tcPr>
            <w:tcW w:w="1668" w:type="dxa"/>
          </w:tcPr>
          <w:p w14:paraId="26E505E0" w14:textId="77777777" w:rsidR="00DF38C3" w:rsidRDefault="00D46CFF">
            <w:pPr>
              <w:pStyle w:val="TableParagraph"/>
              <w:spacing w:before="80"/>
              <w:ind w:left="99" w:right="77"/>
              <w:rPr>
                <w:rFonts w:ascii="Arial" w:hAnsi="Arial"/>
                <w:i/>
                <w:sz w:val="12"/>
              </w:rPr>
            </w:pPr>
            <w:r>
              <w:rPr>
                <w:rFonts w:ascii="Arial" w:hAnsi="Arial"/>
                <w:i/>
                <w:sz w:val="12"/>
              </w:rPr>
              <w:t>Бюджетные</w:t>
            </w:r>
            <w:r>
              <w:rPr>
                <w:rFonts w:ascii="Arial" w:hAnsi="Arial"/>
                <w:i/>
                <w:spacing w:val="-7"/>
                <w:sz w:val="12"/>
              </w:rPr>
              <w:t xml:space="preserve"> </w:t>
            </w:r>
            <w:r>
              <w:rPr>
                <w:rFonts w:ascii="Arial" w:hAnsi="Arial"/>
                <w:i/>
                <w:spacing w:val="-2"/>
                <w:sz w:val="12"/>
              </w:rPr>
              <w:t>источники</w:t>
            </w:r>
          </w:p>
        </w:tc>
        <w:tc>
          <w:tcPr>
            <w:tcW w:w="991" w:type="dxa"/>
          </w:tcPr>
          <w:p w14:paraId="3B1F1FA8" w14:textId="77777777" w:rsidR="00DF38C3" w:rsidRDefault="00DF38C3">
            <w:pPr>
              <w:pStyle w:val="TableParagraph"/>
              <w:jc w:val="left"/>
              <w:rPr>
                <w:rFonts w:ascii="Times New Roman"/>
                <w:sz w:val="16"/>
              </w:rPr>
            </w:pPr>
          </w:p>
        </w:tc>
        <w:tc>
          <w:tcPr>
            <w:tcW w:w="853" w:type="dxa"/>
          </w:tcPr>
          <w:p w14:paraId="340E50F4" w14:textId="77777777" w:rsidR="00DF38C3" w:rsidRDefault="00DF38C3">
            <w:pPr>
              <w:pStyle w:val="TableParagraph"/>
              <w:jc w:val="left"/>
              <w:rPr>
                <w:rFonts w:ascii="Times New Roman"/>
                <w:sz w:val="16"/>
              </w:rPr>
            </w:pPr>
          </w:p>
        </w:tc>
        <w:tc>
          <w:tcPr>
            <w:tcW w:w="850" w:type="dxa"/>
          </w:tcPr>
          <w:p w14:paraId="2444656D" w14:textId="77777777" w:rsidR="00DF38C3" w:rsidRDefault="00DF38C3">
            <w:pPr>
              <w:pStyle w:val="TableParagraph"/>
              <w:jc w:val="left"/>
              <w:rPr>
                <w:rFonts w:ascii="Times New Roman"/>
                <w:sz w:val="16"/>
              </w:rPr>
            </w:pPr>
          </w:p>
        </w:tc>
        <w:tc>
          <w:tcPr>
            <w:tcW w:w="852" w:type="dxa"/>
          </w:tcPr>
          <w:p w14:paraId="6EF3D6B2" w14:textId="77777777" w:rsidR="00DF38C3" w:rsidRDefault="00DF38C3">
            <w:pPr>
              <w:pStyle w:val="TableParagraph"/>
              <w:jc w:val="left"/>
              <w:rPr>
                <w:rFonts w:ascii="Times New Roman"/>
                <w:sz w:val="16"/>
              </w:rPr>
            </w:pPr>
          </w:p>
        </w:tc>
        <w:tc>
          <w:tcPr>
            <w:tcW w:w="850" w:type="dxa"/>
          </w:tcPr>
          <w:p w14:paraId="1B804B2D" w14:textId="77777777" w:rsidR="00DF38C3" w:rsidRDefault="00DF38C3">
            <w:pPr>
              <w:pStyle w:val="TableParagraph"/>
              <w:jc w:val="left"/>
              <w:rPr>
                <w:rFonts w:ascii="Times New Roman"/>
                <w:sz w:val="16"/>
              </w:rPr>
            </w:pPr>
          </w:p>
        </w:tc>
        <w:tc>
          <w:tcPr>
            <w:tcW w:w="851" w:type="dxa"/>
          </w:tcPr>
          <w:p w14:paraId="23D0AF07" w14:textId="77777777" w:rsidR="00DF38C3" w:rsidRDefault="00DF38C3">
            <w:pPr>
              <w:pStyle w:val="TableParagraph"/>
              <w:jc w:val="left"/>
              <w:rPr>
                <w:rFonts w:ascii="Times New Roman"/>
                <w:sz w:val="16"/>
              </w:rPr>
            </w:pPr>
          </w:p>
        </w:tc>
        <w:tc>
          <w:tcPr>
            <w:tcW w:w="853" w:type="dxa"/>
          </w:tcPr>
          <w:p w14:paraId="17D7636E" w14:textId="77777777" w:rsidR="00DF38C3" w:rsidRDefault="00DF38C3">
            <w:pPr>
              <w:pStyle w:val="TableParagraph"/>
              <w:jc w:val="left"/>
              <w:rPr>
                <w:rFonts w:ascii="Times New Roman"/>
                <w:sz w:val="16"/>
              </w:rPr>
            </w:pPr>
          </w:p>
        </w:tc>
        <w:tc>
          <w:tcPr>
            <w:tcW w:w="851" w:type="dxa"/>
          </w:tcPr>
          <w:p w14:paraId="3D0E3C2B" w14:textId="77777777" w:rsidR="00DF38C3" w:rsidRDefault="00DF38C3">
            <w:pPr>
              <w:pStyle w:val="TableParagraph"/>
              <w:jc w:val="left"/>
              <w:rPr>
                <w:rFonts w:ascii="Times New Roman"/>
                <w:sz w:val="16"/>
              </w:rPr>
            </w:pPr>
          </w:p>
        </w:tc>
        <w:tc>
          <w:tcPr>
            <w:tcW w:w="851" w:type="dxa"/>
          </w:tcPr>
          <w:p w14:paraId="662702DA" w14:textId="77777777" w:rsidR="00DF38C3" w:rsidRDefault="00DF38C3">
            <w:pPr>
              <w:pStyle w:val="TableParagraph"/>
              <w:jc w:val="left"/>
              <w:rPr>
                <w:rFonts w:ascii="Times New Roman"/>
                <w:sz w:val="16"/>
              </w:rPr>
            </w:pPr>
          </w:p>
        </w:tc>
        <w:tc>
          <w:tcPr>
            <w:tcW w:w="854" w:type="dxa"/>
          </w:tcPr>
          <w:p w14:paraId="01A55F1C" w14:textId="77777777" w:rsidR="00DF38C3" w:rsidRDefault="00DF38C3">
            <w:pPr>
              <w:pStyle w:val="TableParagraph"/>
              <w:jc w:val="left"/>
              <w:rPr>
                <w:rFonts w:ascii="Times New Roman"/>
                <w:sz w:val="16"/>
              </w:rPr>
            </w:pPr>
          </w:p>
        </w:tc>
      </w:tr>
      <w:tr w:rsidR="00DF38C3" w14:paraId="3E302030" w14:textId="77777777">
        <w:trPr>
          <w:trHeight w:val="585"/>
        </w:trPr>
        <w:tc>
          <w:tcPr>
            <w:tcW w:w="1668" w:type="dxa"/>
          </w:tcPr>
          <w:p w14:paraId="328CB925" w14:textId="77777777" w:rsidR="00DF38C3" w:rsidRDefault="00D46CFF">
            <w:pPr>
              <w:pStyle w:val="TableParagraph"/>
              <w:spacing w:before="81"/>
              <w:ind w:left="100" w:right="77"/>
              <w:rPr>
                <w:rFonts w:ascii="Arial" w:hAnsi="Arial"/>
                <w:b/>
                <w:sz w:val="12"/>
              </w:rPr>
            </w:pPr>
            <w:r>
              <w:rPr>
                <w:rFonts w:ascii="Arial" w:hAnsi="Arial"/>
                <w:b/>
                <w:spacing w:val="-2"/>
                <w:sz w:val="12"/>
              </w:rPr>
              <w:t>Необходимая</w:t>
            </w:r>
            <w:r>
              <w:rPr>
                <w:rFonts w:ascii="Arial" w:hAnsi="Arial"/>
                <w:b/>
                <w:spacing w:val="-10"/>
                <w:sz w:val="12"/>
              </w:rPr>
              <w:t xml:space="preserve"> </w:t>
            </w:r>
            <w:r>
              <w:rPr>
                <w:rFonts w:ascii="Arial" w:hAnsi="Arial"/>
                <w:b/>
                <w:spacing w:val="-2"/>
                <w:sz w:val="12"/>
              </w:rPr>
              <w:t>валовая</w:t>
            </w:r>
            <w:r>
              <w:rPr>
                <w:rFonts w:ascii="Arial" w:hAnsi="Arial"/>
                <w:b/>
                <w:spacing w:val="40"/>
                <w:sz w:val="12"/>
              </w:rPr>
              <w:t xml:space="preserve"> </w:t>
            </w:r>
            <w:r>
              <w:rPr>
                <w:rFonts w:ascii="Arial" w:hAnsi="Arial"/>
                <w:b/>
                <w:sz w:val="12"/>
              </w:rPr>
              <w:t>выручка с учетом</w:t>
            </w:r>
            <w:r>
              <w:rPr>
                <w:rFonts w:ascii="Arial" w:hAnsi="Arial"/>
                <w:b/>
                <w:spacing w:val="40"/>
                <w:sz w:val="12"/>
              </w:rPr>
              <w:t xml:space="preserve"> </w:t>
            </w:r>
            <w:r>
              <w:rPr>
                <w:rFonts w:ascii="Arial" w:hAnsi="Arial"/>
                <w:b/>
                <w:sz w:val="12"/>
              </w:rPr>
              <w:t>мероприятий</w:t>
            </w:r>
            <w:r>
              <w:rPr>
                <w:rFonts w:ascii="Arial" w:hAnsi="Arial"/>
                <w:b/>
                <w:spacing w:val="-9"/>
                <w:sz w:val="12"/>
              </w:rPr>
              <w:t xml:space="preserve"> </w:t>
            </w:r>
            <w:r>
              <w:rPr>
                <w:rFonts w:ascii="Arial" w:hAnsi="Arial"/>
                <w:b/>
                <w:sz w:val="12"/>
              </w:rPr>
              <w:t>ИП</w:t>
            </w:r>
          </w:p>
        </w:tc>
        <w:tc>
          <w:tcPr>
            <w:tcW w:w="991" w:type="dxa"/>
          </w:tcPr>
          <w:p w14:paraId="5BA7A106" w14:textId="77777777" w:rsidR="00DF38C3" w:rsidRDefault="00DF38C3">
            <w:pPr>
              <w:pStyle w:val="TableParagraph"/>
              <w:spacing w:before="81"/>
              <w:jc w:val="left"/>
              <w:rPr>
                <w:sz w:val="12"/>
              </w:rPr>
            </w:pPr>
          </w:p>
          <w:p w14:paraId="48D94230" w14:textId="77777777" w:rsidR="00DF38C3" w:rsidRDefault="00D46CFF">
            <w:pPr>
              <w:pStyle w:val="TableParagraph"/>
              <w:spacing w:before="1"/>
              <w:ind w:left="28" w:right="15"/>
              <w:rPr>
                <w:rFonts w:ascii="Arial" w:hAnsi="Arial"/>
                <w:b/>
                <w:sz w:val="12"/>
              </w:rPr>
            </w:pPr>
            <w:proofErr w:type="spellStart"/>
            <w:r>
              <w:rPr>
                <w:rFonts w:ascii="Arial" w:hAnsi="Arial"/>
                <w:b/>
                <w:spacing w:val="-2"/>
                <w:sz w:val="12"/>
              </w:rPr>
              <w:t>тыс.руб</w:t>
            </w:r>
            <w:proofErr w:type="spellEnd"/>
            <w:r>
              <w:rPr>
                <w:rFonts w:ascii="Arial" w:hAnsi="Arial"/>
                <w:b/>
                <w:spacing w:val="-2"/>
                <w:sz w:val="12"/>
              </w:rPr>
              <w:t>.</w:t>
            </w:r>
          </w:p>
        </w:tc>
        <w:tc>
          <w:tcPr>
            <w:tcW w:w="853" w:type="dxa"/>
          </w:tcPr>
          <w:p w14:paraId="51CD1190" w14:textId="77777777" w:rsidR="00DF38C3" w:rsidRDefault="00DF38C3">
            <w:pPr>
              <w:pStyle w:val="TableParagraph"/>
              <w:spacing w:before="81"/>
              <w:jc w:val="left"/>
              <w:rPr>
                <w:sz w:val="12"/>
              </w:rPr>
            </w:pPr>
          </w:p>
          <w:p w14:paraId="4327B141" w14:textId="77777777" w:rsidR="00DF38C3" w:rsidRDefault="00D46CFF">
            <w:pPr>
              <w:pStyle w:val="TableParagraph"/>
              <w:spacing w:before="1"/>
              <w:ind w:left="31" w:right="10"/>
              <w:rPr>
                <w:rFonts w:ascii="Arial"/>
                <w:b/>
                <w:sz w:val="12"/>
              </w:rPr>
            </w:pPr>
            <w:r>
              <w:rPr>
                <w:rFonts w:ascii="Arial"/>
                <w:b/>
                <w:sz w:val="12"/>
              </w:rPr>
              <w:t>184</w:t>
            </w:r>
            <w:r>
              <w:rPr>
                <w:rFonts w:ascii="Arial"/>
                <w:b/>
                <w:spacing w:val="-2"/>
                <w:sz w:val="12"/>
              </w:rPr>
              <w:t xml:space="preserve"> 221,12</w:t>
            </w:r>
          </w:p>
        </w:tc>
        <w:tc>
          <w:tcPr>
            <w:tcW w:w="850" w:type="dxa"/>
          </w:tcPr>
          <w:p w14:paraId="64C7F2B0" w14:textId="77777777" w:rsidR="00DF38C3" w:rsidRDefault="00DF38C3">
            <w:pPr>
              <w:pStyle w:val="TableParagraph"/>
              <w:spacing w:before="81"/>
              <w:jc w:val="left"/>
              <w:rPr>
                <w:sz w:val="12"/>
              </w:rPr>
            </w:pPr>
          </w:p>
          <w:p w14:paraId="65B62F3D" w14:textId="77777777" w:rsidR="00DF38C3" w:rsidRDefault="00D46CFF">
            <w:pPr>
              <w:pStyle w:val="TableParagraph"/>
              <w:spacing w:before="1"/>
              <w:ind w:left="27" w:right="10"/>
              <w:rPr>
                <w:rFonts w:ascii="Arial"/>
                <w:b/>
                <w:sz w:val="12"/>
              </w:rPr>
            </w:pPr>
            <w:r>
              <w:rPr>
                <w:rFonts w:ascii="Arial"/>
                <w:b/>
                <w:sz w:val="12"/>
              </w:rPr>
              <w:t>189</w:t>
            </w:r>
            <w:r>
              <w:rPr>
                <w:rFonts w:ascii="Arial"/>
                <w:b/>
                <w:spacing w:val="-2"/>
                <w:sz w:val="12"/>
              </w:rPr>
              <w:t xml:space="preserve"> 167,32</w:t>
            </w:r>
          </w:p>
        </w:tc>
        <w:tc>
          <w:tcPr>
            <w:tcW w:w="852" w:type="dxa"/>
          </w:tcPr>
          <w:p w14:paraId="193F272E" w14:textId="77777777" w:rsidR="00DF38C3" w:rsidRDefault="00DF38C3">
            <w:pPr>
              <w:pStyle w:val="TableParagraph"/>
              <w:spacing w:before="81"/>
              <w:jc w:val="left"/>
              <w:rPr>
                <w:sz w:val="12"/>
              </w:rPr>
            </w:pPr>
          </w:p>
          <w:p w14:paraId="26CED865" w14:textId="77777777" w:rsidR="00DF38C3" w:rsidRDefault="00D46CFF">
            <w:pPr>
              <w:pStyle w:val="TableParagraph"/>
              <w:spacing w:before="1"/>
              <w:ind w:left="24" w:right="9"/>
              <w:rPr>
                <w:rFonts w:ascii="Arial"/>
                <w:b/>
                <w:sz w:val="12"/>
              </w:rPr>
            </w:pPr>
            <w:r>
              <w:rPr>
                <w:rFonts w:ascii="Arial"/>
                <w:b/>
                <w:sz w:val="12"/>
              </w:rPr>
              <w:t>194</w:t>
            </w:r>
            <w:r>
              <w:rPr>
                <w:rFonts w:ascii="Arial"/>
                <w:b/>
                <w:spacing w:val="-2"/>
                <w:sz w:val="12"/>
              </w:rPr>
              <w:t xml:space="preserve"> 377,35</w:t>
            </w:r>
          </w:p>
        </w:tc>
        <w:tc>
          <w:tcPr>
            <w:tcW w:w="850" w:type="dxa"/>
          </w:tcPr>
          <w:p w14:paraId="68505582" w14:textId="77777777" w:rsidR="00DF38C3" w:rsidRDefault="00DF38C3">
            <w:pPr>
              <w:pStyle w:val="TableParagraph"/>
              <w:spacing w:before="81"/>
              <w:jc w:val="left"/>
              <w:rPr>
                <w:sz w:val="12"/>
              </w:rPr>
            </w:pPr>
          </w:p>
          <w:p w14:paraId="6CED4C9E" w14:textId="77777777" w:rsidR="00DF38C3" w:rsidRDefault="00D46CFF">
            <w:pPr>
              <w:pStyle w:val="TableParagraph"/>
              <w:spacing w:before="1"/>
              <w:ind w:left="27" w:right="10"/>
              <w:rPr>
                <w:rFonts w:ascii="Arial"/>
                <w:b/>
                <w:sz w:val="12"/>
              </w:rPr>
            </w:pPr>
            <w:r>
              <w:rPr>
                <w:rFonts w:ascii="Arial"/>
                <w:b/>
                <w:sz w:val="12"/>
              </w:rPr>
              <w:t>199</w:t>
            </w:r>
            <w:r>
              <w:rPr>
                <w:rFonts w:ascii="Arial"/>
                <w:b/>
                <w:spacing w:val="-2"/>
                <w:sz w:val="12"/>
              </w:rPr>
              <w:t xml:space="preserve"> 866,69</w:t>
            </w:r>
          </w:p>
        </w:tc>
        <w:tc>
          <w:tcPr>
            <w:tcW w:w="851" w:type="dxa"/>
          </w:tcPr>
          <w:p w14:paraId="66A134EB" w14:textId="77777777" w:rsidR="00DF38C3" w:rsidRDefault="00DF38C3">
            <w:pPr>
              <w:pStyle w:val="TableParagraph"/>
              <w:spacing w:before="81"/>
              <w:jc w:val="left"/>
              <w:rPr>
                <w:sz w:val="12"/>
              </w:rPr>
            </w:pPr>
          </w:p>
          <w:p w14:paraId="51780E63" w14:textId="77777777" w:rsidR="00DF38C3" w:rsidRDefault="00D46CFF">
            <w:pPr>
              <w:pStyle w:val="TableParagraph"/>
              <w:spacing w:before="1"/>
              <w:ind w:left="24" w:right="9"/>
              <w:rPr>
                <w:rFonts w:ascii="Arial"/>
                <w:b/>
                <w:sz w:val="12"/>
              </w:rPr>
            </w:pPr>
            <w:r>
              <w:rPr>
                <w:rFonts w:ascii="Arial"/>
                <w:b/>
                <w:sz w:val="12"/>
              </w:rPr>
              <w:t>205</w:t>
            </w:r>
            <w:r>
              <w:rPr>
                <w:rFonts w:ascii="Arial"/>
                <w:b/>
                <w:spacing w:val="-2"/>
                <w:sz w:val="12"/>
              </w:rPr>
              <w:t xml:space="preserve"> 651,79</w:t>
            </w:r>
          </w:p>
        </w:tc>
        <w:tc>
          <w:tcPr>
            <w:tcW w:w="853" w:type="dxa"/>
          </w:tcPr>
          <w:p w14:paraId="05CCBED7" w14:textId="77777777" w:rsidR="00DF38C3" w:rsidRDefault="00DF38C3">
            <w:pPr>
              <w:pStyle w:val="TableParagraph"/>
              <w:spacing w:before="81"/>
              <w:jc w:val="left"/>
              <w:rPr>
                <w:sz w:val="12"/>
              </w:rPr>
            </w:pPr>
          </w:p>
          <w:p w14:paraId="1AC1ED8A" w14:textId="77777777" w:rsidR="00DF38C3" w:rsidRDefault="00D46CFF">
            <w:pPr>
              <w:pStyle w:val="TableParagraph"/>
              <w:spacing w:before="1"/>
              <w:ind w:left="31" w:right="16"/>
              <w:rPr>
                <w:rFonts w:ascii="Arial"/>
                <w:b/>
                <w:sz w:val="12"/>
              </w:rPr>
            </w:pPr>
            <w:r>
              <w:rPr>
                <w:rFonts w:ascii="Arial"/>
                <w:b/>
                <w:sz w:val="12"/>
              </w:rPr>
              <w:t>211</w:t>
            </w:r>
            <w:r>
              <w:rPr>
                <w:rFonts w:ascii="Arial"/>
                <w:b/>
                <w:spacing w:val="-2"/>
                <w:sz w:val="12"/>
              </w:rPr>
              <w:t xml:space="preserve"> 750,19</w:t>
            </w:r>
          </w:p>
        </w:tc>
        <w:tc>
          <w:tcPr>
            <w:tcW w:w="851" w:type="dxa"/>
          </w:tcPr>
          <w:p w14:paraId="1CC279C9" w14:textId="77777777" w:rsidR="00DF38C3" w:rsidRDefault="00DF38C3">
            <w:pPr>
              <w:pStyle w:val="TableParagraph"/>
              <w:spacing w:before="81"/>
              <w:jc w:val="left"/>
              <w:rPr>
                <w:sz w:val="12"/>
              </w:rPr>
            </w:pPr>
          </w:p>
          <w:p w14:paraId="6BC6E5C4" w14:textId="77777777" w:rsidR="00DF38C3" w:rsidRDefault="00D46CFF">
            <w:pPr>
              <w:pStyle w:val="TableParagraph"/>
              <w:spacing w:before="1"/>
              <w:ind w:left="24" w:right="14"/>
              <w:rPr>
                <w:rFonts w:ascii="Arial"/>
                <w:b/>
                <w:sz w:val="12"/>
              </w:rPr>
            </w:pPr>
            <w:r>
              <w:rPr>
                <w:rFonts w:ascii="Arial"/>
                <w:b/>
                <w:sz w:val="12"/>
              </w:rPr>
              <w:t>218</w:t>
            </w:r>
            <w:r>
              <w:rPr>
                <w:rFonts w:ascii="Arial"/>
                <w:b/>
                <w:spacing w:val="-2"/>
                <w:sz w:val="12"/>
              </w:rPr>
              <w:t xml:space="preserve"> 180,52</w:t>
            </w:r>
          </w:p>
        </w:tc>
        <w:tc>
          <w:tcPr>
            <w:tcW w:w="851" w:type="dxa"/>
          </w:tcPr>
          <w:p w14:paraId="48697090" w14:textId="77777777" w:rsidR="00DF38C3" w:rsidRDefault="00DF38C3">
            <w:pPr>
              <w:pStyle w:val="TableParagraph"/>
              <w:spacing w:before="81"/>
              <w:jc w:val="left"/>
              <w:rPr>
                <w:sz w:val="12"/>
              </w:rPr>
            </w:pPr>
          </w:p>
          <w:p w14:paraId="10100E92" w14:textId="77777777" w:rsidR="00DF38C3" w:rsidRDefault="00D46CFF">
            <w:pPr>
              <w:pStyle w:val="TableParagraph"/>
              <w:spacing w:before="1"/>
              <w:ind w:left="24" w:right="12"/>
              <w:rPr>
                <w:rFonts w:ascii="Arial"/>
                <w:b/>
                <w:sz w:val="12"/>
              </w:rPr>
            </w:pPr>
            <w:r>
              <w:rPr>
                <w:rFonts w:ascii="Arial"/>
                <w:b/>
                <w:sz w:val="12"/>
              </w:rPr>
              <w:t>224</w:t>
            </w:r>
            <w:r>
              <w:rPr>
                <w:rFonts w:ascii="Arial"/>
                <w:b/>
                <w:spacing w:val="-2"/>
                <w:sz w:val="12"/>
              </w:rPr>
              <w:t xml:space="preserve"> 962,63</w:t>
            </w:r>
          </w:p>
        </w:tc>
        <w:tc>
          <w:tcPr>
            <w:tcW w:w="854" w:type="dxa"/>
          </w:tcPr>
          <w:p w14:paraId="530BAABD" w14:textId="77777777" w:rsidR="00DF38C3" w:rsidRDefault="00DF38C3">
            <w:pPr>
              <w:pStyle w:val="TableParagraph"/>
              <w:spacing w:before="81"/>
              <w:jc w:val="left"/>
              <w:rPr>
                <w:sz w:val="12"/>
              </w:rPr>
            </w:pPr>
          </w:p>
          <w:p w14:paraId="01A1FB3E" w14:textId="77777777" w:rsidR="00DF38C3" w:rsidRDefault="00D46CFF">
            <w:pPr>
              <w:pStyle w:val="TableParagraph"/>
              <w:spacing w:before="1"/>
              <w:ind w:left="17" w:right="6"/>
              <w:rPr>
                <w:rFonts w:ascii="Arial"/>
                <w:b/>
                <w:sz w:val="12"/>
              </w:rPr>
            </w:pPr>
            <w:r>
              <w:rPr>
                <w:rFonts w:ascii="Arial"/>
                <w:b/>
                <w:sz w:val="12"/>
              </w:rPr>
              <w:t>232</w:t>
            </w:r>
            <w:r>
              <w:rPr>
                <w:rFonts w:ascii="Arial"/>
                <w:b/>
                <w:spacing w:val="-2"/>
                <w:sz w:val="12"/>
              </w:rPr>
              <w:t xml:space="preserve"> 117,66</w:t>
            </w:r>
          </w:p>
        </w:tc>
      </w:tr>
      <w:tr w:rsidR="00DF38C3" w14:paraId="33CBDBFB" w14:textId="77777777">
        <w:trPr>
          <w:trHeight w:val="455"/>
        </w:trPr>
        <w:tc>
          <w:tcPr>
            <w:tcW w:w="1668" w:type="dxa"/>
          </w:tcPr>
          <w:p w14:paraId="574FA0C9" w14:textId="77777777" w:rsidR="00DF38C3" w:rsidRDefault="00D46CFF">
            <w:pPr>
              <w:pStyle w:val="TableParagraph"/>
              <w:spacing w:before="86"/>
              <w:ind w:left="583" w:hanging="360"/>
              <w:jc w:val="left"/>
              <w:rPr>
                <w:rFonts w:ascii="Arial" w:hAnsi="Arial"/>
                <w:b/>
                <w:sz w:val="12"/>
              </w:rPr>
            </w:pPr>
            <w:r>
              <w:rPr>
                <w:rFonts w:ascii="Arial" w:hAnsi="Arial"/>
                <w:b/>
                <w:spacing w:val="-2"/>
                <w:sz w:val="12"/>
              </w:rPr>
              <w:t>ТАРИФ</w:t>
            </w:r>
            <w:r>
              <w:rPr>
                <w:rFonts w:ascii="Arial" w:hAnsi="Arial"/>
                <w:b/>
                <w:spacing w:val="-9"/>
                <w:sz w:val="12"/>
              </w:rPr>
              <w:t xml:space="preserve"> </w:t>
            </w:r>
            <w:r>
              <w:rPr>
                <w:rFonts w:ascii="Arial" w:hAnsi="Arial"/>
                <w:b/>
                <w:spacing w:val="-2"/>
                <w:sz w:val="12"/>
              </w:rPr>
              <w:t>на</w:t>
            </w:r>
            <w:r>
              <w:rPr>
                <w:rFonts w:ascii="Arial" w:hAnsi="Arial"/>
                <w:b/>
                <w:spacing w:val="-7"/>
                <w:sz w:val="12"/>
              </w:rPr>
              <w:t xml:space="preserve"> </w:t>
            </w:r>
            <w:r>
              <w:rPr>
                <w:rFonts w:ascii="Arial" w:hAnsi="Arial"/>
                <w:b/>
                <w:spacing w:val="-2"/>
                <w:sz w:val="12"/>
              </w:rPr>
              <w:t>тепловую</w:t>
            </w:r>
            <w:r>
              <w:rPr>
                <w:rFonts w:ascii="Arial" w:hAnsi="Arial"/>
                <w:b/>
                <w:spacing w:val="40"/>
                <w:sz w:val="12"/>
              </w:rPr>
              <w:t xml:space="preserve"> </w:t>
            </w:r>
            <w:r>
              <w:rPr>
                <w:rFonts w:ascii="Arial" w:hAnsi="Arial"/>
                <w:b/>
                <w:spacing w:val="-2"/>
                <w:sz w:val="12"/>
              </w:rPr>
              <w:t>энергию</w:t>
            </w:r>
          </w:p>
        </w:tc>
        <w:tc>
          <w:tcPr>
            <w:tcW w:w="991" w:type="dxa"/>
          </w:tcPr>
          <w:p w14:paraId="24D83209" w14:textId="77777777" w:rsidR="00DF38C3" w:rsidRDefault="00DF38C3">
            <w:pPr>
              <w:pStyle w:val="TableParagraph"/>
              <w:spacing w:before="17"/>
              <w:jc w:val="left"/>
              <w:rPr>
                <w:sz w:val="12"/>
              </w:rPr>
            </w:pPr>
          </w:p>
          <w:p w14:paraId="15045625" w14:textId="77777777" w:rsidR="00DF38C3" w:rsidRDefault="00D46CFF">
            <w:pPr>
              <w:pStyle w:val="TableParagraph"/>
              <w:ind w:left="28" w:right="11"/>
              <w:rPr>
                <w:rFonts w:ascii="Arial" w:hAnsi="Arial"/>
                <w:b/>
                <w:sz w:val="12"/>
              </w:rPr>
            </w:pPr>
            <w:r>
              <w:rPr>
                <w:rFonts w:ascii="Arial" w:hAnsi="Arial"/>
                <w:b/>
                <w:spacing w:val="-2"/>
                <w:sz w:val="12"/>
              </w:rPr>
              <w:t>руб./Гкал</w:t>
            </w:r>
          </w:p>
        </w:tc>
        <w:tc>
          <w:tcPr>
            <w:tcW w:w="853" w:type="dxa"/>
          </w:tcPr>
          <w:p w14:paraId="626978DF" w14:textId="77777777" w:rsidR="00DF38C3" w:rsidRDefault="00DF38C3">
            <w:pPr>
              <w:pStyle w:val="TableParagraph"/>
              <w:spacing w:before="17"/>
              <w:jc w:val="left"/>
              <w:rPr>
                <w:sz w:val="12"/>
              </w:rPr>
            </w:pPr>
          </w:p>
          <w:p w14:paraId="034EDC08" w14:textId="77777777" w:rsidR="00DF38C3" w:rsidRDefault="00D46CFF">
            <w:pPr>
              <w:pStyle w:val="TableParagraph"/>
              <w:ind w:left="31" w:right="7"/>
              <w:rPr>
                <w:rFonts w:ascii="Arial"/>
                <w:b/>
                <w:sz w:val="12"/>
              </w:rPr>
            </w:pPr>
            <w:r>
              <w:rPr>
                <w:rFonts w:ascii="Arial"/>
                <w:b/>
                <w:sz w:val="12"/>
              </w:rPr>
              <w:t xml:space="preserve">2 </w:t>
            </w:r>
            <w:r>
              <w:rPr>
                <w:rFonts w:ascii="Arial"/>
                <w:b/>
                <w:spacing w:val="-2"/>
                <w:sz w:val="12"/>
              </w:rPr>
              <w:t>228,77</w:t>
            </w:r>
          </w:p>
        </w:tc>
        <w:tc>
          <w:tcPr>
            <w:tcW w:w="850" w:type="dxa"/>
          </w:tcPr>
          <w:p w14:paraId="035BCA4B" w14:textId="77777777" w:rsidR="00DF38C3" w:rsidRDefault="00DF38C3">
            <w:pPr>
              <w:pStyle w:val="TableParagraph"/>
              <w:spacing w:before="17"/>
              <w:jc w:val="left"/>
              <w:rPr>
                <w:sz w:val="12"/>
              </w:rPr>
            </w:pPr>
          </w:p>
          <w:p w14:paraId="736C593D" w14:textId="77777777" w:rsidR="00DF38C3" w:rsidRDefault="00D46CFF">
            <w:pPr>
              <w:pStyle w:val="TableParagraph"/>
              <w:ind w:left="27" w:right="12"/>
              <w:rPr>
                <w:rFonts w:ascii="Arial"/>
                <w:b/>
                <w:sz w:val="12"/>
              </w:rPr>
            </w:pPr>
            <w:r>
              <w:rPr>
                <w:rFonts w:ascii="Arial"/>
                <w:b/>
                <w:sz w:val="12"/>
              </w:rPr>
              <w:t xml:space="preserve">2 </w:t>
            </w:r>
            <w:r>
              <w:rPr>
                <w:rFonts w:ascii="Arial"/>
                <w:b/>
                <w:spacing w:val="-2"/>
                <w:sz w:val="12"/>
              </w:rPr>
              <w:t>288,61</w:t>
            </w:r>
          </w:p>
        </w:tc>
        <w:tc>
          <w:tcPr>
            <w:tcW w:w="852" w:type="dxa"/>
          </w:tcPr>
          <w:p w14:paraId="1EA880A0" w14:textId="77777777" w:rsidR="00DF38C3" w:rsidRDefault="00DF38C3">
            <w:pPr>
              <w:pStyle w:val="TableParagraph"/>
              <w:spacing w:before="17"/>
              <w:jc w:val="left"/>
              <w:rPr>
                <w:sz w:val="12"/>
              </w:rPr>
            </w:pPr>
          </w:p>
          <w:p w14:paraId="415B2E0D" w14:textId="77777777" w:rsidR="00DF38C3" w:rsidRDefault="00D46CFF">
            <w:pPr>
              <w:pStyle w:val="TableParagraph"/>
              <w:ind w:left="24" w:right="7"/>
              <w:rPr>
                <w:rFonts w:ascii="Arial"/>
                <w:b/>
                <w:sz w:val="12"/>
              </w:rPr>
            </w:pPr>
            <w:r>
              <w:rPr>
                <w:rFonts w:ascii="Arial"/>
                <w:b/>
                <w:sz w:val="12"/>
              </w:rPr>
              <w:t xml:space="preserve">2 </w:t>
            </w:r>
            <w:r>
              <w:rPr>
                <w:rFonts w:ascii="Arial"/>
                <w:b/>
                <w:spacing w:val="-2"/>
                <w:sz w:val="12"/>
              </w:rPr>
              <w:t>351,64</w:t>
            </w:r>
          </w:p>
        </w:tc>
        <w:tc>
          <w:tcPr>
            <w:tcW w:w="850" w:type="dxa"/>
          </w:tcPr>
          <w:p w14:paraId="62027DD7" w14:textId="77777777" w:rsidR="00DF38C3" w:rsidRDefault="00DF38C3">
            <w:pPr>
              <w:pStyle w:val="TableParagraph"/>
              <w:spacing w:before="17"/>
              <w:jc w:val="left"/>
              <w:rPr>
                <w:sz w:val="12"/>
              </w:rPr>
            </w:pPr>
          </w:p>
          <w:p w14:paraId="14A28823" w14:textId="77777777" w:rsidR="00DF38C3" w:rsidRDefault="00D46CFF">
            <w:pPr>
              <w:pStyle w:val="TableParagraph"/>
              <w:ind w:left="27" w:right="10"/>
              <w:rPr>
                <w:rFonts w:ascii="Arial"/>
                <w:b/>
                <w:sz w:val="12"/>
              </w:rPr>
            </w:pPr>
            <w:r>
              <w:rPr>
                <w:rFonts w:ascii="Arial"/>
                <w:b/>
                <w:sz w:val="12"/>
              </w:rPr>
              <w:t>2</w:t>
            </w:r>
            <w:r>
              <w:rPr>
                <w:rFonts w:ascii="Arial"/>
                <w:b/>
                <w:spacing w:val="-2"/>
                <w:sz w:val="12"/>
              </w:rPr>
              <w:t xml:space="preserve"> 418,05</w:t>
            </w:r>
          </w:p>
        </w:tc>
        <w:tc>
          <w:tcPr>
            <w:tcW w:w="851" w:type="dxa"/>
          </w:tcPr>
          <w:p w14:paraId="3A4D50D3" w14:textId="77777777" w:rsidR="00DF38C3" w:rsidRDefault="00DF38C3">
            <w:pPr>
              <w:pStyle w:val="TableParagraph"/>
              <w:spacing w:before="17"/>
              <w:jc w:val="left"/>
              <w:rPr>
                <w:sz w:val="12"/>
              </w:rPr>
            </w:pPr>
          </w:p>
          <w:p w14:paraId="43228BA3" w14:textId="77777777" w:rsidR="00DF38C3" w:rsidRDefault="00D46CFF">
            <w:pPr>
              <w:pStyle w:val="TableParagraph"/>
              <w:ind w:left="24" w:right="4"/>
              <w:rPr>
                <w:rFonts w:ascii="Arial"/>
                <w:b/>
                <w:sz w:val="12"/>
              </w:rPr>
            </w:pPr>
            <w:r>
              <w:rPr>
                <w:rFonts w:ascii="Arial"/>
                <w:b/>
                <w:sz w:val="12"/>
              </w:rPr>
              <w:t>2</w:t>
            </w:r>
            <w:r>
              <w:rPr>
                <w:rFonts w:ascii="Arial"/>
                <w:b/>
                <w:spacing w:val="-2"/>
                <w:sz w:val="12"/>
              </w:rPr>
              <w:t xml:space="preserve"> 488,04</w:t>
            </w:r>
          </w:p>
        </w:tc>
        <w:tc>
          <w:tcPr>
            <w:tcW w:w="853" w:type="dxa"/>
          </w:tcPr>
          <w:p w14:paraId="1F53D604" w14:textId="77777777" w:rsidR="00DF38C3" w:rsidRDefault="00DF38C3">
            <w:pPr>
              <w:pStyle w:val="TableParagraph"/>
              <w:spacing w:before="17"/>
              <w:jc w:val="left"/>
              <w:rPr>
                <w:sz w:val="12"/>
              </w:rPr>
            </w:pPr>
          </w:p>
          <w:p w14:paraId="6E461D35" w14:textId="77777777" w:rsidR="00DF38C3" w:rsidRDefault="00D46CFF">
            <w:pPr>
              <w:pStyle w:val="TableParagraph"/>
              <w:ind w:left="31" w:right="16"/>
              <w:rPr>
                <w:rFonts w:ascii="Arial"/>
                <w:b/>
                <w:sz w:val="12"/>
              </w:rPr>
            </w:pPr>
            <w:r>
              <w:rPr>
                <w:rFonts w:ascii="Arial"/>
                <w:b/>
                <w:sz w:val="12"/>
              </w:rPr>
              <w:t>2</w:t>
            </w:r>
            <w:r>
              <w:rPr>
                <w:rFonts w:ascii="Arial"/>
                <w:b/>
                <w:spacing w:val="-2"/>
                <w:sz w:val="12"/>
              </w:rPr>
              <w:t xml:space="preserve"> 561,82</w:t>
            </w:r>
          </w:p>
        </w:tc>
        <w:tc>
          <w:tcPr>
            <w:tcW w:w="851" w:type="dxa"/>
          </w:tcPr>
          <w:p w14:paraId="12DB7E95" w14:textId="77777777" w:rsidR="00DF38C3" w:rsidRDefault="00DF38C3">
            <w:pPr>
              <w:pStyle w:val="TableParagraph"/>
              <w:spacing w:before="17"/>
              <w:jc w:val="left"/>
              <w:rPr>
                <w:sz w:val="12"/>
              </w:rPr>
            </w:pPr>
          </w:p>
          <w:p w14:paraId="0993C537" w14:textId="77777777" w:rsidR="00DF38C3" w:rsidRDefault="00D46CFF">
            <w:pPr>
              <w:pStyle w:val="TableParagraph"/>
              <w:ind w:left="24" w:right="9"/>
              <w:rPr>
                <w:rFonts w:ascii="Arial"/>
                <w:b/>
                <w:sz w:val="12"/>
              </w:rPr>
            </w:pPr>
            <w:r>
              <w:rPr>
                <w:rFonts w:ascii="Arial"/>
                <w:b/>
                <w:sz w:val="12"/>
              </w:rPr>
              <w:t>2</w:t>
            </w:r>
            <w:r>
              <w:rPr>
                <w:rFonts w:ascii="Arial"/>
                <w:b/>
                <w:spacing w:val="-2"/>
                <w:sz w:val="12"/>
              </w:rPr>
              <w:t xml:space="preserve"> 639,62</w:t>
            </w:r>
          </w:p>
        </w:tc>
        <w:tc>
          <w:tcPr>
            <w:tcW w:w="851" w:type="dxa"/>
          </w:tcPr>
          <w:p w14:paraId="05019378" w14:textId="77777777" w:rsidR="00DF38C3" w:rsidRDefault="00DF38C3">
            <w:pPr>
              <w:pStyle w:val="TableParagraph"/>
              <w:spacing w:before="17"/>
              <w:jc w:val="left"/>
              <w:rPr>
                <w:sz w:val="12"/>
              </w:rPr>
            </w:pPr>
          </w:p>
          <w:p w14:paraId="288316D2" w14:textId="77777777" w:rsidR="00DF38C3" w:rsidRDefault="00D46CFF">
            <w:pPr>
              <w:pStyle w:val="TableParagraph"/>
              <w:ind w:left="24" w:right="14"/>
              <w:rPr>
                <w:rFonts w:ascii="Arial"/>
                <w:b/>
                <w:sz w:val="12"/>
              </w:rPr>
            </w:pPr>
            <w:r>
              <w:rPr>
                <w:rFonts w:ascii="Arial"/>
                <w:b/>
                <w:sz w:val="12"/>
              </w:rPr>
              <w:t xml:space="preserve">2 </w:t>
            </w:r>
            <w:r>
              <w:rPr>
                <w:rFonts w:ascii="Arial"/>
                <w:b/>
                <w:spacing w:val="-2"/>
                <w:sz w:val="12"/>
              </w:rPr>
              <w:t>721,67</w:t>
            </w:r>
          </w:p>
        </w:tc>
        <w:tc>
          <w:tcPr>
            <w:tcW w:w="854" w:type="dxa"/>
          </w:tcPr>
          <w:p w14:paraId="480F40EB" w14:textId="77777777" w:rsidR="00DF38C3" w:rsidRDefault="00DF38C3">
            <w:pPr>
              <w:pStyle w:val="TableParagraph"/>
              <w:spacing w:before="17"/>
              <w:jc w:val="left"/>
              <w:rPr>
                <w:sz w:val="12"/>
              </w:rPr>
            </w:pPr>
          </w:p>
          <w:p w14:paraId="0C3A4DEB" w14:textId="77777777" w:rsidR="00DF38C3" w:rsidRDefault="00D46CFF">
            <w:pPr>
              <w:pStyle w:val="TableParagraph"/>
              <w:ind w:left="17" w:right="8"/>
              <w:rPr>
                <w:rFonts w:ascii="Arial"/>
                <w:b/>
                <w:sz w:val="12"/>
              </w:rPr>
            </w:pPr>
            <w:r>
              <w:rPr>
                <w:rFonts w:ascii="Arial"/>
                <w:b/>
                <w:sz w:val="12"/>
              </w:rPr>
              <w:t xml:space="preserve">2 </w:t>
            </w:r>
            <w:r>
              <w:rPr>
                <w:rFonts w:ascii="Arial"/>
                <w:b/>
                <w:spacing w:val="-2"/>
                <w:sz w:val="12"/>
              </w:rPr>
              <w:t>808,24</w:t>
            </w:r>
          </w:p>
        </w:tc>
      </w:tr>
      <w:tr w:rsidR="00DF38C3" w14:paraId="7A57C24B" w14:textId="77777777">
        <w:trPr>
          <w:trHeight w:val="561"/>
        </w:trPr>
        <w:tc>
          <w:tcPr>
            <w:tcW w:w="1668" w:type="dxa"/>
          </w:tcPr>
          <w:p w14:paraId="2EC2FB16" w14:textId="77777777" w:rsidR="00DF38C3" w:rsidRDefault="00DF38C3">
            <w:pPr>
              <w:pStyle w:val="TableParagraph"/>
              <w:spacing w:before="3"/>
              <w:jc w:val="left"/>
              <w:rPr>
                <w:sz w:val="12"/>
              </w:rPr>
            </w:pPr>
          </w:p>
          <w:p w14:paraId="092738BD" w14:textId="77777777" w:rsidR="00DF38C3" w:rsidRDefault="00D46CFF">
            <w:pPr>
              <w:pStyle w:val="TableParagraph"/>
              <w:ind w:left="204" w:right="194" w:firstLine="19"/>
              <w:jc w:val="left"/>
              <w:rPr>
                <w:rFonts w:ascii="Arial" w:hAnsi="Arial"/>
                <w:b/>
                <w:sz w:val="12"/>
              </w:rPr>
            </w:pPr>
            <w:r>
              <w:rPr>
                <w:rFonts w:ascii="Arial" w:hAnsi="Arial"/>
                <w:b/>
                <w:sz w:val="12"/>
              </w:rPr>
              <w:t>ТАРИФ</w:t>
            </w:r>
            <w:r>
              <w:rPr>
                <w:rFonts w:ascii="Arial" w:hAnsi="Arial"/>
                <w:b/>
                <w:spacing w:val="-9"/>
                <w:sz w:val="12"/>
              </w:rPr>
              <w:t xml:space="preserve"> </w:t>
            </w:r>
            <w:r>
              <w:rPr>
                <w:rFonts w:ascii="Arial" w:hAnsi="Arial"/>
                <w:b/>
                <w:sz w:val="12"/>
              </w:rPr>
              <w:t>на</w:t>
            </w:r>
            <w:r>
              <w:rPr>
                <w:rFonts w:ascii="Arial" w:hAnsi="Arial"/>
                <w:b/>
                <w:spacing w:val="-8"/>
                <w:sz w:val="12"/>
              </w:rPr>
              <w:t xml:space="preserve"> </w:t>
            </w:r>
            <w:r>
              <w:rPr>
                <w:rFonts w:ascii="Arial" w:hAnsi="Arial"/>
                <w:b/>
                <w:sz w:val="12"/>
              </w:rPr>
              <w:t>тепловую</w:t>
            </w:r>
            <w:r>
              <w:rPr>
                <w:rFonts w:ascii="Arial" w:hAnsi="Arial"/>
                <w:b/>
                <w:spacing w:val="40"/>
                <w:sz w:val="12"/>
              </w:rPr>
              <w:t xml:space="preserve"> </w:t>
            </w:r>
            <w:r>
              <w:rPr>
                <w:rFonts w:ascii="Arial" w:hAnsi="Arial"/>
                <w:b/>
                <w:sz w:val="12"/>
              </w:rPr>
              <w:t>энергию</w:t>
            </w:r>
            <w:r>
              <w:rPr>
                <w:rFonts w:ascii="Arial" w:hAnsi="Arial"/>
                <w:b/>
                <w:spacing w:val="-7"/>
                <w:sz w:val="12"/>
              </w:rPr>
              <w:t xml:space="preserve"> </w:t>
            </w:r>
            <w:r>
              <w:rPr>
                <w:rFonts w:ascii="Arial" w:hAnsi="Arial"/>
                <w:b/>
                <w:sz w:val="12"/>
              </w:rPr>
              <w:t>с</w:t>
            </w:r>
            <w:r>
              <w:rPr>
                <w:rFonts w:ascii="Arial" w:hAnsi="Arial"/>
                <w:b/>
                <w:spacing w:val="-7"/>
                <w:sz w:val="12"/>
              </w:rPr>
              <w:t xml:space="preserve"> </w:t>
            </w:r>
            <w:r>
              <w:rPr>
                <w:rFonts w:ascii="Arial" w:hAnsi="Arial"/>
                <w:b/>
                <w:sz w:val="12"/>
              </w:rPr>
              <w:t>учетом</w:t>
            </w:r>
            <w:r>
              <w:rPr>
                <w:rFonts w:ascii="Arial" w:hAnsi="Arial"/>
                <w:b/>
                <w:spacing w:val="-5"/>
                <w:sz w:val="12"/>
              </w:rPr>
              <w:t xml:space="preserve"> ИС</w:t>
            </w:r>
          </w:p>
        </w:tc>
        <w:tc>
          <w:tcPr>
            <w:tcW w:w="991" w:type="dxa"/>
          </w:tcPr>
          <w:p w14:paraId="40B8518C" w14:textId="77777777" w:rsidR="00DF38C3" w:rsidRDefault="00DF38C3">
            <w:pPr>
              <w:pStyle w:val="TableParagraph"/>
              <w:spacing w:before="70"/>
              <w:jc w:val="left"/>
              <w:rPr>
                <w:sz w:val="12"/>
              </w:rPr>
            </w:pPr>
          </w:p>
          <w:p w14:paraId="7A1D4C1C" w14:textId="77777777" w:rsidR="00DF38C3" w:rsidRDefault="00D46CFF">
            <w:pPr>
              <w:pStyle w:val="TableParagraph"/>
              <w:ind w:left="28" w:right="11"/>
              <w:rPr>
                <w:rFonts w:ascii="Arial" w:hAnsi="Arial"/>
                <w:b/>
                <w:sz w:val="12"/>
              </w:rPr>
            </w:pPr>
            <w:r>
              <w:rPr>
                <w:rFonts w:ascii="Arial" w:hAnsi="Arial"/>
                <w:b/>
                <w:spacing w:val="-2"/>
                <w:sz w:val="12"/>
              </w:rPr>
              <w:t>руб./Гкал</w:t>
            </w:r>
          </w:p>
        </w:tc>
        <w:tc>
          <w:tcPr>
            <w:tcW w:w="853" w:type="dxa"/>
          </w:tcPr>
          <w:p w14:paraId="50FDCFB9" w14:textId="77777777" w:rsidR="00DF38C3" w:rsidRDefault="00DF38C3">
            <w:pPr>
              <w:pStyle w:val="TableParagraph"/>
              <w:jc w:val="left"/>
              <w:rPr>
                <w:rFonts w:ascii="Times New Roman"/>
                <w:sz w:val="16"/>
              </w:rPr>
            </w:pPr>
          </w:p>
        </w:tc>
        <w:tc>
          <w:tcPr>
            <w:tcW w:w="850" w:type="dxa"/>
          </w:tcPr>
          <w:p w14:paraId="3416C84C" w14:textId="77777777" w:rsidR="00DF38C3" w:rsidRDefault="00DF38C3">
            <w:pPr>
              <w:pStyle w:val="TableParagraph"/>
              <w:jc w:val="left"/>
              <w:rPr>
                <w:rFonts w:ascii="Times New Roman"/>
                <w:sz w:val="16"/>
              </w:rPr>
            </w:pPr>
          </w:p>
        </w:tc>
        <w:tc>
          <w:tcPr>
            <w:tcW w:w="852" w:type="dxa"/>
          </w:tcPr>
          <w:p w14:paraId="690EC826" w14:textId="77777777" w:rsidR="00DF38C3" w:rsidRDefault="00DF38C3">
            <w:pPr>
              <w:pStyle w:val="TableParagraph"/>
              <w:jc w:val="left"/>
              <w:rPr>
                <w:rFonts w:ascii="Times New Roman"/>
                <w:sz w:val="16"/>
              </w:rPr>
            </w:pPr>
          </w:p>
        </w:tc>
        <w:tc>
          <w:tcPr>
            <w:tcW w:w="850" w:type="dxa"/>
          </w:tcPr>
          <w:p w14:paraId="77215103" w14:textId="77777777" w:rsidR="00DF38C3" w:rsidRDefault="00DF38C3">
            <w:pPr>
              <w:pStyle w:val="TableParagraph"/>
              <w:jc w:val="left"/>
              <w:rPr>
                <w:rFonts w:ascii="Times New Roman"/>
                <w:sz w:val="16"/>
              </w:rPr>
            </w:pPr>
          </w:p>
        </w:tc>
        <w:tc>
          <w:tcPr>
            <w:tcW w:w="851" w:type="dxa"/>
          </w:tcPr>
          <w:p w14:paraId="542DDFEB" w14:textId="77777777" w:rsidR="00DF38C3" w:rsidRDefault="00DF38C3">
            <w:pPr>
              <w:pStyle w:val="TableParagraph"/>
              <w:jc w:val="left"/>
              <w:rPr>
                <w:rFonts w:ascii="Times New Roman"/>
                <w:sz w:val="16"/>
              </w:rPr>
            </w:pPr>
          </w:p>
        </w:tc>
        <w:tc>
          <w:tcPr>
            <w:tcW w:w="853" w:type="dxa"/>
          </w:tcPr>
          <w:p w14:paraId="7EF40FB6" w14:textId="77777777" w:rsidR="00DF38C3" w:rsidRDefault="00DF38C3">
            <w:pPr>
              <w:pStyle w:val="TableParagraph"/>
              <w:jc w:val="left"/>
              <w:rPr>
                <w:rFonts w:ascii="Times New Roman"/>
                <w:sz w:val="16"/>
              </w:rPr>
            </w:pPr>
          </w:p>
        </w:tc>
        <w:tc>
          <w:tcPr>
            <w:tcW w:w="851" w:type="dxa"/>
          </w:tcPr>
          <w:p w14:paraId="740BB50C" w14:textId="77777777" w:rsidR="00DF38C3" w:rsidRDefault="00DF38C3">
            <w:pPr>
              <w:pStyle w:val="TableParagraph"/>
              <w:jc w:val="left"/>
              <w:rPr>
                <w:rFonts w:ascii="Times New Roman"/>
                <w:sz w:val="16"/>
              </w:rPr>
            </w:pPr>
          </w:p>
        </w:tc>
        <w:tc>
          <w:tcPr>
            <w:tcW w:w="851" w:type="dxa"/>
          </w:tcPr>
          <w:p w14:paraId="002D77FD" w14:textId="77777777" w:rsidR="00DF38C3" w:rsidRDefault="00DF38C3">
            <w:pPr>
              <w:pStyle w:val="TableParagraph"/>
              <w:jc w:val="left"/>
              <w:rPr>
                <w:rFonts w:ascii="Times New Roman"/>
                <w:sz w:val="16"/>
              </w:rPr>
            </w:pPr>
          </w:p>
        </w:tc>
        <w:tc>
          <w:tcPr>
            <w:tcW w:w="854" w:type="dxa"/>
          </w:tcPr>
          <w:p w14:paraId="6B60C44E" w14:textId="77777777" w:rsidR="00DF38C3" w:rsidRDefault="00DF38C3">
            <w:pPr>
              <w:pStyle w:val="TableParagraph"/>
              <w:jc w:val="left"/>
              <w:rPr>
                <w:rFonts w:ascii="Times New Roman"/>
                <w:sz w:val="16"/>
              </w:rPr>
            </w:pPr>
          </w:p>
        </w:tc>
      </w:tr>
      <w:tr w:rsidR="00DF38C3" w14:paraId="707309D1" w14:textId="77777777">
        <w:trPr>
          <w:trHeight w:val="411"/>
        </w:trPr>
        <w:tc>
          <w:tcPr>
            <w:tcW w:w="1668" w:type="dxa"/>
          </w:tcPr>
          <w:p w14:paraId="13C5BD4C" w14:textId="77777777" w:rsidR="00DF38C3" w:rsidRDefault="00D46CFF">
            <w:pPr>
              <w:pStyle w:val="TableParagraph"/>
              <w:spacing w:before="134"/>
              <w:ind w:left="89" w:right="77"/>
              <w:rPr>
                <w:rFonts w:ascii="Arial" w:hAnsi="Arial"/>
                <w:b/>
                <w:sz w:val="12"/>
              </w:rPr>
            </w:pPr>
            <w:r>
              <w:rPr>
                <w:rFonts w:ascii="Arial" w:hAnsi="Arial"/>
                <w:b/>
                <w:sz w:val="12"/>
              </w:rPr>
              <w:t>Прирост</w:t>
            </w:r>
            <w:r>
              <w:rPr>
                <w:rFonts w:ascii="Arial" w:hAnsi="Arial"/>
                <w:b/>
                <w:spacing w:val="-9"/>
                <w:sz w:val="12"/>
              </w:rPr>
              <w:t xml:space="preserve"> </w:t>
            </w:r>
            <w:r>
              <w:rPr>
                <w:rFonts w:ascii="Arial" w:hAnsi="Arial"/>
                <w:b/>
                <w:spacing w:val="-2"/>
                <w:sz w:val="12"/>
              </w:rPr>
              <w:t>тарифа</w:t>
            </w:r>
          </w:p>
        </w:tc>
        <w:tc>
          <w:tcPr>
            <w:tcW w:w="991" w:type="dxa"/>
          </w:tcPr>
          <w:p w14:paraId="23FBBE70" w14:textId="77777777" w:rsidR="00DF38C3" w:rsidRDefault="00D46CFF">
            <w:pPr>
              <w:pStyle w:val="TableParagraph"/>
              <w:spacing w:before="134"/>
              <w:ind w:left="28"/>
              <w:rPr>
                <w:rFonts w:ascii="Arial"/>
                <w:b/>
                <w:sz w:val="12"/>
              </w:rPr>
            </w:pPr>
            <w:r>
              <w:rPr>
                <w:rFonts w:ascii="Arial"/>
                <w:b/>
                <w:spacing w:val="-10"/>
                <w:sz w:val="12"/>
              </w:rPr>
              <w:t>%</w:t>
            </w:r>
          </w:p>
        </w:tc>
        <w:tc>
          <w:tcPr>
            <w:tcW w:w="853" w:type="dxa"/>
          </w:tcPr>
          <w:p w14:paraId="0BC5A083" w14:textId="77777777" w:rsidR="00DF38C3" w:rsidRDefault="00DF38C3">
            <w:pPr>
              <w:pStyle w:val="TableParagraph"/>
              <w:jc w:val="left"/>
              <w:rPr>
                <w:rFonts w:ascii="Times New Roman"/>
                <w:sz w:val="16"/>
              </w:rPr>
            </w:pPr>
          </w:p>
        </w:tc>
        <w:tc>
          <w:tcPr>
            <w:tcW w:w="850" w:type="dxa"/>
          </w:tcPr>
          <w:p w14:paraId="37AB828E" w14:textId="77777777" w:rsidR="00DF38C3" w:rsidRDefault="00DF38C3">
            <w:pPr>
              <w:pStyle w:val="TableParagraph"/>
              <w:jc w:val="left"/>
              <w:rPr>
                <w:rFonts w:ascii="Times New Roman"/>
                <w:sz w:val="16"/>
              </w:rPr>
            </w:pPr>
          </w:p>
        </w:tc>
        <w:tc>
          <w:tcPr>
            <w:tcW w:w="852" w:type="dxa"/>
          </w:tcPr>
          <w:p w14:paraId="49BC4792" w14:textId="77777777" w:rsidR="00DF38C3" w:rsidRDefault="00DF38C3">
            <w:pPr>
              <w:pStyle w:val="TableParagraph"/>
              <w:jc w:val="left"/>
              <w:rPr>
                <w:rFonts w:ascii="Times New Roman"/>
                <w:sz w:val="16"/>
              </w:rPr>
            </w:pPr>
          </w:p>
        </w:tc>
        <w:tc>
          <w:tcPr>
            <w:tcW w:w="850" w:type="dxa"/>
          </w:tcPr>
          <w:p w14:paraId="5712788A" w14:textId="77777777" w:rsidR="00DF38C3" w:rsidRDefault="00DF38C3">
            <w:pPr>
              <w:pStyle w:val="TableParagraph"/>
              <w:jc w:val="left"/>
              <w:rPr>
                <w:rFonts w:ascii="Times New Roman"/>
                <w:sz w:val="16"/>
              </w:rPr>
            </w:pPr>
          </w:p>
        </w:tc>
        <w:tc>
          <w:tcPr>
            <w:tcW w:w="851" w:type="dxa"/>
          </w:tcPr>
          <w:p w14:paraId="7AA7316D" w14:textId="77777777" w:rsidR="00DF38C3" w:rsidRDefault="00DF38C3">
            <w:pPr>
              <w:pStyle w:val="TableParagraph"/>
              <w:jc w:val="left"/>
              <w:rPr>
                <w:rFonts w:ascii="Times New Roman"/>
                <w:sz w:val="16"/>
              </w:rPr>
            </w:pPr>
          </w:p>
        </w:tc>
        <w:tc>
          <w:tcPr>
            <w:tcW w:w="853" w:type="dxa"/>
          </w:tcPr>
          <w:p w14:paraId="7B2026FE" w14:textId="77777777" w:rsidR="00DF38C3" w:rsidRDefault="00DF38C3">
            <w:pPr>
              <w:pStyle w:val="TableParagraph"/>
              <w:jc w:val="left"/>
              <w:rPr>
                <w:rFonts w:ascii="Times New Roman"/>
                <w:sz w:val="16"/>
              </w:rPr>
            </w:pPr>
          </w:p>
        </w:tc>
        <w:tc>
          <w:tcPr>
            <w:tcW w:w="851" w:type="dxa"/>
          </w:tcPr>
          <w:p w14:paraId="1B84DCFB" w14:textId="77777777" w:rsidR="00DF38C3" w:rsidRDefault="00DF38C3">
            <w:pPr>
              <w:pStyle w:val="TableParagraph"/>
              <w:jc w:val="left"/>
              <w:rPr>
                <w:rFonts w:ascii="Times New Roman"/>
                <w:sz w:val="16"/>
              </w:rPr>
            </w:pPr>
          </w:p>
        </w:tc>
        <w:tc>
          <w:tcPr>
            <w:tcW w:w="851" w:type="dxa"/>
          </w:tcPr>
          <w:p w14:paraId="531E42A7" w14:textId="77777777" w:rsidR="00DF38C3" w:rsidRDefault="00DF38C3">
            <w:pPr>
              <w:pStyle w:val="TableParagraph"/>
              <w:jc w:val="left"/>
              <w:rPr>
                <w:rFonts w:ascii="Times New Roman"/>
                <w:sz w:val="16"/>
              </w:rPr>
            </w:pPr>
          </w:p>
        </w:tc>
        <w:tc>
          <w:tcPr>
            <w:tcW w:w="854" w:type="dxa"/>
          </w:tcPr>
          <w:p w14:paraId="4AEFE6B8" w14:textId="77777777" w:rsidR="00DF38C3" w:rsidRDefault="00DF38C3">
            <w:pPr>
              <w:pStyle w:val="TableParagraph"/>
              <w:jc w:val="left"/>
              <w:rPr>
                <w:rFonts w:ascii="Times New Roman"/>
                <w:sz w:val="16"/>
              </w:rPr>
            </w:pPr>
          </w:p>
        </w:tc>
      </w:tr>
      <w:tr w:rsidR="00DF38C3" w14:paraId="6E0546C3" w14:textId="77777777">
        <w:trPr>
          <w:trHeight w:val="302"/>
        </w:trPr>
        <w:tc>
          <w:tcPr>
            <w:tcW w:w="1668" w:type="dxa"/>
          </w:tcPr>
          <w:p w14:paraId="084C8320" w14:textId="77777777" w:rsidR="00DF38C3" w:rsidRDefault="00D46CFF">
            <w:pPr>
              <w:pStyle w:val="TableParagraph"/>
              <w:spacing w:before="5"/>
              <w:ind w:left="523" w:hanging="228"/>
              <w:jc w:val="left"/>
              <w:rPr>
                <w:rFonts w:ascii="Arial" w:hAnsi="Arial"/>
                <w:b/>
                <w:sz w:val="12"/>
              </w:rPr>
            </w:pPr>
            <w:r>
              <w:rPr>
                <w:rFonts w:ascii="Arial" w:hAnsi="Arial"/>
                <w:b/>
                <w:spacing w:val="-2"/>
                <w:sz w:val="12"/>
              </w:rPr>
              <w:t>Прирост</w:t>
            </w:r>
            <w:r>
              <w:rPr>
                <w:rFonts w:ascii="Arial" w:hAnsi="Arial"/>
                <w:b/>
                <w:spacing w:val="-13"/>
                <w:sz w:val="12"/>
              </w:rPr>
              <w:t xml:space="preserve"> </w:t>
            </w:r>
            <w:r>
              <w:rPr>
                <w:rFonts w:ascii="Arial" w:hAnsi="Arial"/>
                <w:b/>
                <w:spacing w:val="-2"/>
                <w:sz w:val="12"/>
              </w:rPr>
              <w:t>тарифа</w:t>
            </w:r>
            <w:r>
              <w:rPr>
                <w:rFonts w:ascii="Arial" w:hAnsi="Arial"/>
                <w:b/>
                <w:spacing w:val="-7"/>
                <w:sz w:val="12"/>
              </w:rPr>
              <w:t xml:space="preserve"> </w:t>
            </w:r>
            <w:r>
              <w:rPr>
                <w:rFonts w:ascii="Arial" w:hAnsi="Arial"/>
                <w:b/>
                <w:spacing w:val="-2"/>
                <w:sz w:val="12"/>
              </w:rPr>
              <w:t>с</w:t>
            </w:r>
            <w:r>
              <w:rPr>
                <w:rFonts w:ascii="Arial" w:hAnsi="Arial"/>
                <w:b/>
                <w:spacing w:val="40"/>
                <w:sz w:val="12"/>
              </w:rPr>
              <w:t xml:space="preserve"> </w:t>
            </w:r>
            <w:r>
              <w:rPr>
                <w:rFonts w:ascii="Arial" w:hAnsi="Arial"/>
                <w:b/>
                <w:sz w:val="12"/>
              </w:rPr>
              <w:t>учетом</w:t>
            </w:r>
            <w:r>
              <w:rPr>
                <w:rFonts w:ascii="Arial" w:hAnsi="Arial"/>
                <w:b/>
                <w:spacing w:val="-10"/>
                <w:sz w:val="12"/>
              </w:rPr>
              <w:t xml:space="preserve"> </w:t>
            </w:r>
            <w:r>
              <w:rPr>
                <w:rFonts w:ascii="Arial" w:hAnsi="Arial"/>
                <w:b/>
                <w:sz w:val="12"/>
              </w:rPr>
              <w:t>ИС</w:t>
            </w:r>
          </w:p>
        </w:tc>
        <w:tc>
          <w:tcPr>
            <w:tcW w:w="991" w:type="dxa"/>
          </w:tcPr>
          <w:p w14:paraId="7A4F2130" w14:textId="77777777" w:rsidR="00DF38C3" w:rsidRDefault="00D46CFF">
            <w:pPr>
              <w:pStyle w:val="TableParagraph"/>
              <w:spacing w:before="77"/>
              <w:ind w:left="28"/>
              <w:rPr>
                <w:rFonts w:ascii="Arial"/>
                <w:b/>
                <w:sz w:val="12"/>
              </w:rPr>
            </w:pPr>
            <w:r>
              <w:rPr>
                <w:rFonts w:ascii="Arial"/>
                <w:b/>
                <w:spacing w:val="-10"/>
                <w:sz w:val="12"/>
              </w:rPr>
              <w:t>%</w:t>
            </w:r>
          </w:p>
        </w:tc>
        <w:tc>
          <w:tcPr>
            <w:tcW w:w="853" w:type="dxa"/>
          </w:tcPr>
          <w:p w14:paraId="48B921FA" w14:textId="77777777" w:rsidR="00DF38C3" w:rsidRDefault="00D46CFF">
            <w:pPr>
              <w:pStyle w:val="TableParagraph"/>
              <w:spacing w:before="77"/>
              <w:ind w:left="31"/>
              <w:rPr>
                <w:rFonts w:ascii="Arial"/>
                <w:b/>
                <w:sz w:val="12"/>
              </w:rPr>
            </w:pPr>
            <w:r>
              <w:rPr>
                <w:rFonts w:ascii="Arial"/>
                <w:b/>
                <w:spacing w:val="-4"/>
                <w:sz w:val="12"/>
              </w:rPr>
              <w:t>2,62</w:t>
            </w:r>
          </w:p>
        </w:tc>
        <w:tc>
          <w:tcPr>
            <w:tcW w:w="850" w:type="dxa"/>
          </w:tcPr>
          <w:p w14:paraId="01595143" w14:textId="77777777" w:rsidR="00DF38C3" w:rsidRDefault="00D46CFF">
            <w:pPr>
              <w:pStyle w:val="TableParagraph"/>
              <w:spacing w:before="77"/>
              <w:ind w:left="27" w:right="5"/>
              <w:rPr>
                <w:rFonts w:ascii="Arial"/>
                <w:b/>
                <w:sz w:val="12"/>
              </w:rPr>
            </w:pPr>
            <w:r>
              <w:rPr>
                <w:rFonts w:ascii="Arial"/>
                <w:b/>
                <w:spacing w:val="-4"/>
                <w:sz w:val="12"/>
              </w:rPr>
              <w:t>2,68</w:t>
            </w:r>
          </w:p>
        </w:tc>
        <w:tc>
          <w:tcPr>
            <w:tcW w:w="852" w:type="dxa"/>
          </w:tcPr>
          <w:p w14:paraId="5A8F17DC" w14:textId="77777777" w:rsidR="00DF38C3" w:rsidRDefault="00D46CFF">
            <w:pPr>
              <w:pStyle w:val="TableParagraph"/>
              <w:spacing w:before="77"/>
              <w:ind w:left="24"/>
              <w:rPr>
                <w:rFonts w:ascii="Arial"/>
                <w:b/>
                <w:sz w:val="12"/>
              </w:rPr>
            </w:pPr>
            <w:r>
              <w:rPr>
                <w:rFonts w:ascii="Arial"/>
                <w:b/>
                <w:spacing w:val="-4"/>
                <w:sz w:val="12"/>
              </w:rPr>
              <w:t>2,75</w:t>
            </w:r>
          </w:p>
        </w:tc>
        <w:tc>
          <w:tcPr>
            <w:tcW w:w="850" w:type="dxa"/>
          </w:tcPr>
          <w:p w14:paraId="3E932652" w14:textId="77777777" w:rsidR="00DF38C3" w:rsidRDefault="00D46CFF">
            <w:pPr>
              <w:pStyle w:val="TableParagraph"/>
              <w:spacing w:before="77"/>
              <w:ind w:left="27" w:right="6"/>
              <w:rPr>
                <w:rFonts w:ascii="Arial"/>
                <w:b/>
                <w:sz w:val="12"/>
              </w:rPr>
            </w:pPr>
            <w:r>
              <w:rPr>
                <w:rFonts w:ascii="Arial"/>
                <w:b/>
                <w:spacing w:val="-4"/>
                <w:sz w:val="12"/>
              </w:rPr>
              <w:t>2,82</w:t>
            </w:r>
          </w:p>
        </w:tc>
        <w:tc>
          <w:tcPr>
            <w:tcW w:w="851" w:type="dxa"/>
          </w:tcPr>
          <w:p w14:paraId="2E31DD19" w14:textId="77777777" w:rsidR="00DF38C3" w:rsidRDefault="00D46CFF">
            <w:pPr>
              <w:pStyle w:val="TableParagraph"/>
              <w:spacing w:before="77"/>
              <w:ind w:left="24"/>
              <w:rPr>
                <w:rFonts w:ascii="Arial"/>
                <w:b/>
                <w:sz w:val="12"/>
              </w:rPr>
            </w:pPr>
            <w:r>
              <w:rPr>
                <w:rFonts w:ascii="Arial"/>
                <w:b/>
                <w:spacing w:val="-4"/>
                <w:sz w:val="12"/>
              </w:rPr>
              <w:t>2,89</w:t>
            </w:r>
          </w:p>
        </w:tc>
        <w:tc>
          <w:tcPr>
            <w:tcW w:w="853" w:type="dxa"/>
          </w:tcPr>
          <w:p w14:paraId="49FBE298" w14:textId="77777777" w:rsidR="00DF38C3" w:rsidRDefault="00D46CFF">
            <w:pPr>
              <w:pStyle w:val="TableParagraph"/>
              <w:spacing w:before="77"/>
              <w:ind w:left="31" w:right="11"/>
              <w:rPr>
                <w:rFonts w:ascii="Arial"/>
                <w:b/>
                <w:sz w:val="12"/>
              </w:rPr>
            </w:pPr>
            <w:r>
              <w:rPr>
                <w:rFonts w:ascii="Arial"/>
                <w:b/>
                <w:spacing w:val="-4"/>
                <w:sz w:val="12"/>
              </w:rPr>
              <w:t>2,97</w:t>
            </w:r>
          </w:p>
        </w:tc>
        <w:tc>
          <w:tcPr>
            <w:tcW w:w="851" w:type="dxa"/>
          </w:tcPr>
          <w:p w14:paraId="5F30CB3E" w14:textId="77777777" w:rsidR="00DF38C3" w:rsidRDefault="00D46CFF">
            <w:pPr>
              <w:pStyle w:val="TableParagraph"/>
              <w:spacing w:before="77"/>
              <w:ind w:left="24" w:right="4"/>
              <w:rPr>
                <w:rFonts w:ascii="Arial"/>
                <w:b/>
                <w:sz w:val="12"/>
              </w:rPr>
            </w:pPr>
            <w:r>
              <w:rPr>
                <w:rFonts w:ascii="Arial"/>
                <w:b/>
                <w:spacing w:val="-4"/>
                <w:sz w:val="12"/>
              </w:rPr>
              <w:t>3,04</w:t>
            </w:r>
          </w:p>
        </w:tc>
        <w:tc>
          <w:tcPr>
            <w:tcW w:w="851" w:type="dxa"/>
          </w:tcPr>
          <w:p w14:paraId="6DF1E42F" w14:textId="77777777" w:rsidR="00DF38C3" w:rsidRDefault="00D46CFF">
            <w:pPr>
              <w:pStyle w:val="TableParagraph"/>
              <w:spacing w:before="77"/>
              <w:ind w:left="24" w:right="7"/>
              <w:rPr>
                <w:rFonts w:ascii="Arial"/>
                <w:b/>
                <w:sz w:val="12"/>
              </w:rPr>
            </w:pPr>
            <w:r>
              <w:rPr>
                <w:rFonts w:ascii="Arial"/>
                <w:b/>
                <w:spacing w:val="-4"/>
                <w:sz w:val="12"/>
              </w:rPr>
              <w:t>3,11</w:t>
            </w:r>
          </w:p>
        </w:tc>
        <w:tc>
          <w:tcPr>
            <w:tcW w:w="854" w:type="dxa"/>
          </w:tcPr>
          <w:p w14:paraId="73CBD708" w14:textId="77777777" w:rsidR="00DF38C3" w:rsidRDefault="00D46CFF">
            <w:pPr>
              <w:pStyle w:val="TableParagraph"/>
              <w:spacing w:before="77"/>
              <w:ind w:left="17" w:right="1"/>
              <w:rPr>
                <w:rFonts w:ascii="Arial"/>
                <w:b/>
                <w:sz w:val="12"/>
              </w:rPr>
            </w:pPr>
            <w:r>
              <w:rPr>
                <w:rFonts w:ascii="Arial"/>
                <w:b/>
                <w:spacing w:val="-4"/>
                <w:sz w:val="12"/>
              </w:rPr>
              <w:t>3,18</w:t>
            </w:r>
          </w:p>
        </w:tc>
      </w:tr>
    </w:tbl>
    <w:p w14:paraId="5B78A697" w14:textId="77777777" w:rsidR="00DF38C3" w:rsidRDefault="00DF38C3">
      <w:pPr>
        <w:pStyle w:val="a3"/>
        <w:spacing w:before="160"/>
        <w:rPr>
          <w:sz w:val="23"/>
        </w:rPr>
      </w:pPr>
    </w:p>
    <w:p w14:paraId="3E9BE385" w14:textId="77777777" w:rsidR="00DF38C3" w:rsidRDefault="00D46CFF">
      <w:pPr>
        <w:spacing w:line="364" w:lineRule="auto"/>
        <w:ind w:left="140" w:firstLine="720"/>
        <w:rPr>
          <w:sz w:val="24"/>
        </w:rPr>
      </w:pPr>
      <w:r>
        <w:rPr>
          <w:sz w:val="23"/>
        </w:rPr>
        <w:t xml:space="preserve">Рисунок 6 – Тариф на тепловую энергию для потребителей </w:t>
      </w:r>
      <w:r>
        <w:rPr>
          <w:sz w:val="24"/>
        </w:rPr>
        <w:t>МП муниципального района Ставропольский "</w:t>
      </w:r>
      <w:proofErr w:type="spellStart"/>
      <w:r>
        <w:rPr>
          <w:sz w:val="24"/>
        </w:rPr>
        <w:t>СтавропольРесурсСервис</w:t>
      </w:r>
      <w:proofErr w:type="spellEnd"/>
      <w:r>
        <w:rPr>
          <w:sz w:val="24"/>
        </w:rPr>
        <w:t>"</w:t>
      </w:r>
      <w:r>
        <w:rPr>
          <w:spacing w:val="-16"/>
          <w:sz w:val="24"/>
        </w:rPr>
        <w:t xml:space="preserve"> </w:t>
      </w:r>
      <w:r>
        <w:rPr>
          <w:sz w:val="23"/>
        </w:rPr>
        <w:t>при</w:t>
      </w:r>
      <w:r>
        <w:rPr>
          <w:spacing w:val="-16"/>
          <w:sz w:val="23"/>
        </w:rPr>
        <w:t xml:space="preserve"> </w:t>
      </w:r>
      <w:r>
        <w:rPr>
          <w:sz w:val="23"/>
        </w:rPr>
        <w:t>реализации</w:t>
      </w:r>
      <w:r>
        <w:rPr>
          <w:spacing w:val="-15"/>
          <w:sz w:val="23"/>
        </w:rPr>
        <w:t xml:space="preserve"> </w:t>
      </w:r>
      <w:r>
        <w:rPr>
          <w:sz w:val="23"/>
        </w:rPr>
        <w:t>технического</w:t>
      </w:r>
      <w:r>
        <w:rPr>
          <w:spacing w:val="-15"/>
          <w:sz w:val="23"/>
        </w:rPr>
        <w:t xml:space="preserve"> </w:t>
      </w:r>
      <w:r>
        <w:rPr>
          <w:sz w:val="23"/>
        </w:rPr>
        <w:t>перевооружения</w:t>
      </w:r>
      <w:r>
        <w:rPr>
          <w:spacing w:val="-16"/>
          <w:sz w:val="23"/>
        </w:rPr>
        <w:t xml:space="preserve"> </w:t>
      </w:r>
      <w:r>
        <w:rPr>
          <w:sz w:val="23"/>
        </w:rPr>
        <w:t>котельных,</w:t>
      </w:r>
      <w:r>
        <w:rPr>
          <w:spacing w:val="-15"/>
          <w:sz w:val="23"/>
        </w:rPr>
        <w:t xml:space="preserve"> </w:t>
      </w:r>
      <w:r>
        <w:rPr>
          <w:sz w:val="23"/>
        </w:rPr>
        <w:t>а</w:t>
      </w:r>
      <w:r>
        <w:rPr>
          <w:spacing w:val="-15"/>
          <w:sz w:val="23"/>
        </w:rPr>
        <w:t xml:space="preserve"> </w:t>
      </w:r>
      <w:r>
        <w:rPr>
          <w:sz w:val="23"/>
        </w:rPr>
        <w:t>также</w:t>
      </w:r>
      <w:r>
        <w:rPr>
          <w:spacing w:val="-15"/>
          <w:sz w:val="23"/>
        </w:rPr>
        <w:t xml:space="preserve"> </w:t>
      </w:r>
      <w:r>
        <w:rPr>
          <w:sz w:val="23"/>
        </w:rPr>
        <w:t>строительства</w:t>
      </w:r>
      <w:r>
        <w:rPr>
          <w:spacing w:val="-16"/>
          <w:sz w:val="23"/>
        </w:rPr>
        <w:t xml:space="preserve"> </w:t>
      </w:r>
      <w:r>
        <w:rPr>
          <w:sz w:val="23"/>
        </w:rPr>
        <w:t>и</w:t>
      </w:r>
      <w:r>
        <w:rPr>
          <w:spacing w:val="-15"/>
          <w:sz w:val="23"/>
        </w:rPr>
        <w:t xml:space="preserve"> </w:t>
      </w:r>
      <w:r>
        <w:rPr>
          <w:sz w:val="23"/>
        </w:rPr>
        <w:t xml:space="preserve">реконструкции источников тепловой энергии и тепловых сетей </w:t>
      </w:r>
      <w:proofErr w:type="spellStart"/>
      <w:r>
        <w:rPr>
          <w:sz w:val="24"/>
        </w:rPr>
        <w:t>с.п</w:t>
      </w:r>
      <w:proofErr w:type="spellEnd"/>
      <w:r>
        <w:rPr>
          <w:sz w:val="24"/>
        </w:rPr>
        <w:t>. Ягодное</w:t>
      </w:r>
    </w:p>
    <w:p w14:paraId="7D743809" w14:textId="77777777" w:rsidR="00DF38C3" w:rsidRDefault="00DF38C3">
      <w:pPr>
        <w:spacing w:line="364" w:lineRule="auto"/>
        <w:rPr>
          <w:sz w:val="24"/>
        </w:rPr>
        <w:sectPr w:rsidR="00DF38C3">
          <w:pgSz w:w="16850" w:h="11910" w:orient="landscape"/>
          <w:pgMar w:top="1340" w:right="850" w:bottom="1260" w:left="992" w:header="0" w:footer="1070" w:gutter="0"/>
          <w:cols w:space="720"/>
        </w:sectPr>
      </w:pPr>
    </w:p>
    <w:p w14:paraId="6E969F7D" w14:textId="77777777" w:rsidR="00DF38C3" w:rsidRDefault="00D46CFF">
      <w:pPr>
        <w:spacing w:before="113"/>
        <w:jc w:val="right"/>
        <w:rPr>
          <w:sz w:val="19"/>
        </w:rPr>
      </w:pPr>
      <w:r>
        <w:rPr>
          <w:spacing w:val="-4"/>
          <w:sz w:val="19"/>
        </w:rPr>
        <w:t>5000</w:t>
      </w:r>
    </w:p>
    <w:p w14:paraId="23715FBE" w14:textId="77777777" w:rsidR="00DF38C3" w:rsidRDefault="00D46CFF">
      <w:pPr>
        <w:spacing w:before="116"/>
        <w:jc w:val="right"/>
        <w:rPr>
          <w:sz w:val="19"/>
        </w:rPr>
      </w:pPr>
      <w:r>
        <w:rPr>
          <w:spacing w:val="-4"/>
          <w:sz w:val="19"/>
        </w:rPr>
        <w:t>4500</w:t>
      </w:r>
    </w:p>
    <w:p w14:paraId="4F72D410" w14:textId="77777777" w:rsidR="00DF38C3" w:rsidRDefault="00D46CFF">
      <w:pPr>
        <w:spacing w:before="116"/>
        <w:jc w:val="right"/>
        <w:rPr>
          <w:sz w:val="19"/>
        </w:rPr>
      </w:pPr>
      <w:r>
        <w:rPr>
          <w:spacing w:val="-4"/>
          <w:sz w:val="19"/>
        </w:rPr>
        <w:t>4000</w:t>
      </w:r>
    </w:p>
    <w:p w14:paraId="033E5411" w14:textId="77777777" w:rsidR="00DF38C3" w:rsidRDefault="00D46CFF">
      <w:pPr>
        <w:spacing w:before="116"/>
        <w:jc w:val="right"/>
        <w:rPr>
          <w:sz w:val="19"/>
        </w:rPr>
      </w:pPr>
      <w:r>
        <w:rPr>
          <w:spacing w:val="-4"/>
          <w:sz w:val="19"/>
        </w:rPr>
        <w:t>3500</w:t>
      </w:r>
    </w:p>
    <w:p w14:paraId="092BB305" w14:textId="77777777" w:rsidR="00DF38C3" w:rsidRDefault="00D46CFF">
      <w:pPr>
        <w:spacing w:before="116"/>
        <w:jc w:val="right"/>
        <w:rPr>
          <w:sz w:val="19"/>
        </w:rPr>
      </w:pPr>
      <w:r>
        <w:rPr>
          <w:spacing w:val="-4"/>
          <w:sz w:val="19"/>
        </w:rPr>
        <w:t>3000</w:t>
      </w:r>
    </w:p>
    <w:p w14:paraId="6C7F8C0D" w14:textId="77777777" w:rsidR="00DF38C3" w:rsidRDefault="00D46CFF">
      <w:pPr>
        <w:spacing w:before="114"/>
        <w:jc w:val="right"/>
        <w:rPr>
          <w:sz w:val="19"/>
        </w:rPr>
      </w:pPr>
      <w:r>
        <w:rPr>
          <w:spacing w:val="-4"/>
          <w:sz w:val="19"/>
        </w:rPr>
        <w:t>2500</w:t>
      </w:r>
    </w:p>
    <w:p w14:paraId="742CB942" w14:textId="77777777" w:rsidR="00DF38C3" w:rsidRDefault="00D46CFF">
      <w:pPr>
        <w:spacing w:before="116"/>
        <w:jc w:val="right"/>
        <w:rPr>
          <w:sz w:val="19"/>
        </w:rPr>
      </w:pPr>
      <w:r>
        <w:rPr>
          <w:spacing w:val="-4"/>
          <w:sz w:val="19"/>
        </w:rPr>
        <w:t>2000</w:t>
      </w:r>
    </w:p>
    <w:p w14:paraId="72CC1548" w14:textId="77777777" w:rsidR="00DF38C3" w:rsidRDefault="00D46CFF">
      <w:pPr>
        <w:spacing w:before="116" w:line="132" w:lineRule="exact"/>
        <w:jc w:val="right"/>
        <w:rPr>
          <w:sz w:val="19"/>
        </w:rPr>
      </w:pPr>
      <w:r>
        <w:rPr>
          <w:spacing w:val="-4"/>
          <w:sz w:val="19"/>
        </w:rPr>
        <w:t>1500</w:t>
      </w:r>
    </w:p>
    <w:p w14:paraId="1A59522F" w14:textId="77777777" w:rsidR="00DF38C3" w:rsidRDefault="00D46CFF">
      <w:pPr>
        <w:rPr>
          <w:sz w:val="19"/>
        </w:rPr>
      </w:pPr>
      <w:r>
        <w:br w:type="column"/>
      </w:r>
    </w:p>
    <w:p w14:paraId="6FB2A59F" w14:textId="77777777" w:rsidR="00DF38C3" w:rsidRDefault="00DF38C3">
      <w:pPr>
        <w:pStyle w:val="a3"/>
        <w:rPr>
          <w:sz w:val="19"/>
        </w:rPr>
      </w:pPr>
    </w:p>
    <w:p w14:paraId="3388A8B8" w14:textId="77777777" w:rsidR="00DF38C3" w:rsidRDefault="00DF38C3">
      <w:pPr>
        <w:pStyle w:val="a3"/>
        <w:rPr>
          <w:sz w:val="19"/>
        </w:rPr>
      </w:pPr>
    </w:p>
    <w:p w14:paraId="1CBD5A4F" w14:textId="77777777" w:rsidR="00DF38C3" w:rsidRDefault="00DF38C3">
      <w:pPr>
        <w:pStyle w:val="a3"/>
        <w:rPr>
          <w:sz w:val="19"/>
        </w:rPr>
      </w:pPr>
    </w:p>
    <w:p w14:paraId="273E5CC5" w14:textId="77777777" w:rsidR="00DF38C3" w:rsidRDefault="00DF38C3">
      <w:pPr>
        <w:pStyle w:val="a3"/>
        <w:rPr>
          <w:sz w:val="19"/>
        </w:rPr>
      </w:pPr>
    </w:p>
    <w:p w14:paraId="1E79C3C4" w14:textId="77777777" w:rsidR="00DF38C3" w:rsidRDefault="00DF38C3">
      <w:pPr>
        <w:pStyle w:val="a3"/>
        <w:rPr>
          <w:sz w:val="19"/>
        </w:rPr>
      </w:pPr>
    </w:p>
    <w:p w14:paraId="4057F3A5" w14:textId="77777777" w:rsidR="00DF38C3" w:rsidRDefault="00DF38C3">
      <w:pPr>
        <w:pStyle w:val="a3"/>
        <w:rPr>
          <w:sz w:val="19"/>
        </w:rPr>
      </w:pPr>
    </w:p>
    <w:p w14:paraId="092AD8B0" w14:textId="77777777" w:rsidR="00DF38C3" w:rsidRDefault="00DF38C3">
      <w:pPr>
        <w:pStyle w:val="a3"/>
        <w:spacing w:before="191"/>
        <w:rPr>
          <w:sz w:val="19"/>
        </w:rPr>
      </w:pPr>
    </w:p>
    <w:p w14:paraId="4BC77FF3" w14:textId="77777777" w:rsidR="00DF38C3" w:rsidRDefault="00D46CFF">
      <w:pPr>
        <w:spacing w:before="1"/>
        <w:ind w:left="473"/>
        <w:rPr>
          <w:rFonts w:ascii="Arial"/>
          <w:b/>
          <w:sz w:val="19"/>
        </w:rPr>
      </w:pPr>
      <w:r>
        <w:rPr>
          <w:rFonts w:ascii="Arial"/>
          <w:b/>
          <w:position w:val="-5"/>
          <w:sz w:val="19"/>
        </w:rPr>
        <w:t>1</w:t>
      </w:r>
      <w:r>
        <w:rPr>
          <w:rFonts w:ascii="Arial"/>
          <w:b/>
          <w:spacing w:val="3"/>
          <w:position w:val="-5"/>
          <w:sz w:val="19"/>
        </w:rPr>
        <w:t xml:space="preserve"> </w:t>
      </w:r>
      <w:r>
        <w:rPr>
          <w:rFonts w:ascii="Arial"/>
          <w:b/>
          <w:position w:val="-5"/>
          <w:sz w:val="19"/>
        </w:rPr>
        <w:t>913</w:t>
      </w:r>
      <w:r>
        <w:rPr>
          <w:rFonts w:ascii="Arial"/>
          <w:b/>
          <w:spacing w:val="69"/>
          <w:w w:val="150"/>
          <w:position w:val="-5"/>
          <w:sz w:val="19"/>
        </w:rPr>
        <w:t xml:space="preserve"> </w:t>
      </w:r>
      <w:r>
        <w:rPr>
          <w:rFonts w:ascii="Arial"/>
          <w:b/>
          <w:position w:val="-2"/>
          <w:sz w:val="19"/>
        </w:rPr>
        <w:t>1</w:t>
      </w:r>
      <w:r>
        <w:rPr>
          <w:rFonts w:ascii="Arial"/>
          <w:b/>
          <w:spacing w:val="4"/>
          <w:position w:val="-2"/>
          <w:sz w:val="19"/>
        </w:rPr>
        <w:t xml:space="preserve"> </w:t>
      </w:r>
      <w:r>
        <w:rPr>
          <w:rFonts w:ascii="Arial"/>
          <w:b/>
          <w:position w:val="-2"/>
          <w:sz w:val="19"/>
        </w:rPr>
        <w:t>972</w:t>
      </w:r>
      <w:r>
        <w:rPr>
          <w:rFonts w:ascii="Arial"/>
          <w:b/>
          <w:spacing w:val="74"/>
          <w:position w:val="-2"/>
          <w:sz w:val="19"/>
        </w:rPr>
        <w:t xml:space="preserve"> </w:t>
      </w:r>
      <w:r>
        <w:rPr>
          <w:rFonts w:ascii="Arial"/>
          <w:b/>
          <w:sz w:val="19"/>
        </w:rPr>
        <w:t>2</w:t>
      </w:r>
      <w:r>
        <w:rPr>
          <w:rFonts w:ascii="Arial"/>
          <w:b/>
          <w:spacing w:val="3"/>
          <w:sz w:val="19"/>
        </w:rPr>
        <w:t xml:space="preserve"> </w:t>
      </w:r>
      <w:r>
        <w:rPr>
          <w:rFonts w:ascii="Arial"/>
          <w:b/>
          <w:spacing w:val="-5"/>
          <w:sz w:val="19"/>
        </w:rPr>
        <w:t>018</w:t>
      </w:r>
    </w:p>
    <w:p w14:paraId="3F8466F8" w14:textId="77777777" w:rsidR="00DF38C3" w:rsidRDefault="00D46CFF">
      <w:pPr>
        <w:rPr>
          <w:rFonts w:ascii="Arial"/>
          <w:b/>
          <w:sz w:val="19"/>
        </w:rPr>
      </w:pPr>
      <w:r>
        <w:br w:type="column"/>
      </w:r>
    </w:p>
    <w:p w14:paraId="556EFBD4" w14:textId="77777777" w:rsidR="00DF38C3" w:rsidRDefault="00DF38C3">
      <w:pPr>
        <w:pStyle w:val="a3"/>
        <w:rPr>
          <w:rFonts w:ascii="Arial"/>
          <w:b/>
          <w:sz w:val="19"/>
        </w:rPr>
      </w:pPr>
    </w:p>
    <w:p w14:paraId="1DBFD5A6" w14:textId="77777777" w:rsidR="00DF38C3" w:rsidRDefault="00DF38C3">
      <w:pPr>
        <w:pStyle w:val="a3"/>
        <w:rPr>
          <w:rFonts w:ascii="Arial"/>
          <w:b/>
          <w:sz w:val="19"/>
        </w:rPr>
      </w:pPr>
    </w:p>
    <w:p w14:paraId="63740EC7" w14:textId="77777777" w:rsidR="00DF38C3" w:rsidRDefault="00DF38C3">
      <w:pPr>
        <w:pStyle w:val="a3"/>
        <w:rPr>
          <w:rFonts w:ascii="Arial"/>
          <w:b/>
          <w:sz w:val="19"/>
        </w:rPr>
      </w:pPr>
    </w:p>
    <w:p w14:paraId="7667E173" w14:textId="77777777" w:rsidR="00DF38C3" w:rsidRDefault="00DF38C3">
      <w:pPr>
        <w:pStyle w:val="a3"/>
        <w:rPr>
          <w:rFonts w:ascii="Arial"/>
          <w:b/>
          <w:sz w:val="19"/>
        </w:rPr>
      </w:pPr>
    </w:p>
    <w:p w14:paraId="0A40EDF8" w14:textId="77777777" w:rsidR="00DF38C3" w:rsidRDefault="00DF38C3">
      <w:pPr>
        <w:pStyle w:val="a3"/>
        <w:rPr>
          <w:rFonts w:ascii="Arial"/>
          <w:b/>
          <w:sz w:val="19"/>
        </w:rPr>
      </w:pPr>
    </w:p>
    <w:p w14:paraId="77F5F9DD" w14:textId="77777777" w:rsidR="00DF38C3" w:rsidRDefault="00DF38C3">
      <w:pPr>
        <w:pStyle w:val="a3"/>
        <w:spacing w:before="163"/>
        <w:rPr>
          <w:rFonts w:ascii="Arial"/>
          <w:b/>
          <w:sz w:val="19"/>
        </w:rPr>
      </w:pPr>
    </w:p>
    <w:p w14:paraId="327F8B06" w14:textId="77777777" w:rsidR="00DF38C3" w:rsidRDefault="00D46CFF">
      <w:pPr>
        <w:ind w:left="219"/>
        <w:rPr>
          <w:rFonts w:ascii="Arial"/>
          <w:b/>
          <w:position w:val="10"/>
          <w:sz w:val="19"/>
        </w:rPr>
      </w:pPr>
      <w:r>
        <w:rPr>
          <w:rFonts w:ascii="Arial"/>
          <w:b/>
          <w:position w:val="-7"/>
          <w:sz w:val="19"/>
        </w:rPr>
        <w:t>2</w:t>
      </w:r>
      <w:r>
        <w:rPr>
          <w:rFonts w:ascii="Arial"/>
          <w:b/>
          <w:spacing w:val="3"/>
          <w:position w:val="-7"/>
          <w:sz w:val="19"/>
        </w:rPr>
        <w:t xml:space="preserve"> </w:t>
      </w:r>
      <w:r>
        <w:rPr>
          <w:rFonts w:ascii="Arial"/>
          <w:b/>
          <w:position w:val="-7"/>
          <w:sz w:val="19"/>
        </w:rPr>
        <w:t>067</w:t>
      </w:r>
      <w:r>
        <w:rPr>
          <w:rFonts w:ascii="Arial"/>
          <w:b/>
          <w:spacing w:val="65"/>
          <w:position w:val="-7"/>
          <w:sz w:val="19"/>
        </w:rPr>
        <w:t xml:space="preserve"> </w:t>
      </w:r>
      <w:r>
        <w:rPr>
          <w:rFonts w:ascii="Arial"/>
          <w:b/>
          <w:position w:val="-3"/>
          <w:sz w:val="19"/>
        </w:rPr>
        <w:t>2</w:t>
      </w:r>
      <w:r>
        <w:rPr>
          <w:rFonts w:ascii="Arial"/>
          <w:b/>
          <w:spacing w:val="3"/>
          <w:position w:val="-3"/>
          <w:sz w:val="19"/>
        </w:rPr>
        <w:t xml:space="preserve"> </w:t>
      </w:r>
      <w:r>
        <w:rPr>
          <w:rFonts w:ascii="Arial"/>
          <w:b/>
          <w:position w:val="-3"/>
          <w:sz w:val="19"/>
        </w:rPr>
        <w:t>118</w:t>
      </w:r>
      <w:r>
        <w:rPr>
          <w:rFonts w:ascii="Arial"/>
          <w:b/>
          <w:spacing w:val="65"/>
          <w:position w:val="-3"/>
          <w:sz w:val="19"/>
        </w:rPr>
        <w:t xml:space="preserve"> </w:t>
      </w:r>
      <w:r>
        <w:rPr>
          <w:rFonts w:ascii="Arial"/>
          <w:b/>
          <w:sz w:val="19"/>
        </w:rPr>
        <w:t>2</w:t>
      </w:r>
      <w:r>
        <w:rPr>
          <w:rFonts w:ascii="Arial"/>
          <w:b/>
          <w:spacing w:val="3"/>
          <w:sz w:val="19"/>
        </w:rPr>
        <w:t xml:space="preserve"> </w:t>
      </w:r>
      <w:r>
        <w:rPr>
          <w:rFonts w:ascii="Arial"/>
          <w:b/>
          <w:sz w:val="19"/>
        </w:rPr>
        <w:t>172</w:t>
      </w:r>
      <w:r>
        <w:rPr>
          <w:rFonts w:ascii="Arial"/>
          <w:b/>
          <w:spacing w:val="37"/>
          <w:sz w:val="19"/>
        </w:rPr>
        <w:t xml:space="preserve">  </w:t>
      </w:r>
      <w:r>
        <w:rPr>
          <w:rFonts w:ascii="Arial"/>
          <w:b/>
          <w:position w:val="2"/>
          <w:sz w:val="19"/>
        </w:rPr>
        <w:t>2</w:t>
      </w:r>
      <w:r>
        <w:rPr>
          <w:rFonts w:ascii="Arial"/>
          <w:b/>
          <w:spacing w:val="6"/>
          <w:position w:val="2"/>
          <w:sz w:val="19"/>
        </w:rPr>
        <w:t xml:space="preserve"> </w:t>
      </w:r>
      <w:r>
        <w:rPr>
          <w:rFonts w:ascii="Arial"/>
          <w:b/>
          <w:position w:val="2"/>
          <w:sz w:val="19"/>
        </w:rPr>
        <w:t>229</w:t>
      </w:r>
      <w:r>
        <w:rPr>
          <w:rFonts w:ascii="Arial"/>
          <w:b/>
          <w:spacing w:val="72"/>
          <w:w w:val="150"/>
          <w:position w:val="2"/>
          <w:sz w:val="19"/>
        </w:rPr>
        <w:t xml:space="preserve"> </w:t>
      </w:r>
      <w:r>
        <w:rPr>
          <w:rFonts w:ascii="Arial"/>
          <w:b/>
          <w:position w:val="6"/>
          <w:sz w:val="19"/>
        </w:rPr>
        <w:t>2</w:t>
      </w:r>
      <w:r>
        <w:rPr>
          <w:rFonts w:ascii="Arial"/>
          <w:b/>
          <w:spacing w:val="2"/>
          <w:position w:val="6"/>
          <w:sz w:val="19"/>
        </w:rPr>
        <w:t xml:space="preserve"> </w:t>
      </w:r>
      <w:r>
        <w:rPr>
          <w:rFonts w:ascii="Arial"/>
          <w:b/>
          <w:position w:val="6"/>
          <w:sz w:val="19"/>
        </w:rPr>
        <w:t>289</w:t>
      </w:r>
      <w:r>
        <w:rPr>
          <w:rFonts w:ascii="Arial"/>
          <w:b/>
          <w:spacing w:val="15"/>
          <w:position w:val="6"/>
          <w:sz w:val="19"/>
        </w:rPr>
        <w:t xml:space="preserve"> </w:t>
      </w:r>
      <w:r>
        <w:rPr>
          <w:rFonts w:ascii="Arial"/>
          <w:b/>
          <w:position w:val="10"/>
          <w:sz w:val="19"/>
        </w:rPr>
        <w:t>2</w:t>
      </w:r>
      <w:r>
        <w:rPr>
          <w:rFonts w:ascii="Arial"/>
          <w:b/>
          <w:spacing w:val="1"/>
          <w:position w:val="10"/>
          <w:sz w:val="19"/>
        </w:rPr>
        <w:t xml:space="preserve"> </w:t>
      </w:r>
      <w:r>
        <w:rPr>
          <w:rFonts w:ascii="Arial"/>
          <w:b/>
          <w:spacing w:val="-5"/>
          <w:position w:val="10"/>
          <w:sz w:val="19"/>
        </w:rPr>
        <w:t>352</w:t>
      </w:r>
    </w:p>
    <w:p w14:paraId="620522D8" w14:textId="77777777" w:rsidR="00DF38C3" w:rsidRDefault="00D46CFF">
      <w:pPr>
        <w:rPr>
          <w:rFonts w:ascii="Arial"/>
          <w:b/>
          <w:sz w:val="19"/>
        </w:rPr>
      </w:pPr>
      <w:r>
        <w:br w:type="column"/>
      </w:r>
    </w:p>
    <w:p w14:paraId="7A16A51D" w14:textId="77777777" w:rsidR="00DF38C3" w:rsidRDefault="00DF38C3">
      <w:pPr>
        <w:pStyle w:val="a3"/>
        <w:rPr>
          <w:rFonts w:ascii="Arial"/>
          <w:b/>
          <w:sz w:val="19"/>
        </w:rPr>
      </w:pPr>
    </w:p>
    <w:p w14:paraId="51C931E9" w14:textId="77777777" w:rsidR="00DF38C3" w:rsidRDefault="00DF38C3">
      <w:pPr>
        <w:pStyle w:val="a3"/>
        <w:rPr>
          <w:rFonts w:ascii="Arial"/>
          <w:b/>
          <w:sz w:val="19"/>
        </w:rPr>
      </w:pPr>
    </w:p>
    <w:p w14:paraId="2E8C9289" w14:textId="77777777" w:rsidR="00DF38C3" w:rsidRDefault="00DF38C3">
      <w:pPr>
        <w:pStyle w:val="a3"/>
        <w:rPr>
          <w:rFonts w:ascii="Arial"/>
          <w:b/>
          <w:sz w:val="19"/>
        </w:rPr>
      </w:pPr>
    </w:p>
    <w:p w14:paraId="61DE51E8" w14:textId="77777777" w:rsidR="00DF38C3" w:rsidRDefault="00DF38C3">
      <w:pPr>
        <w:pStyle w:val="a3"/>
        <w:rPr>
          <w:rFonts w:ascii="Arial"/>
          <w:b/>
          <w:sz w:val="19"/>
        </w:rPr>
      </w:pPr>
    </w:p>
    <w:p w14:paraId="28F91DB4" w14:textId="77777777" w:rsidR="00DF38C3" w:rsidRDefault="00DF38C3">
      <w:pPr>
        <w:pStyle w:val="a3"/>
        <w:spacing w:before="172"/>
        <w:rPr>
          <w:rFonts w:ascii="Arial"/>
          <w:b/>
          <w:sz w:val="19"/>
        </w:rPr>
      </w:pPr>
    </w:p>
    <w:p w14:paraId="77F555DC" w14:textId="77777777" w:rsidR="00DF38C3" w:rsidRDefault="00D46CFF">
      <w:pPr>
        <w:tabs>
          <w:tab w:val="left" w:pos="3718"/>
        </w:tabs>
        <w:ind w:left="75"/>
        <w:rPr>
          <w:rFonts w:ascii="Arial"/>
          <w:b/>
          <w:position w:val="2"/>
          <w:sz w:val="19"/>
        </w:rPr>
      </w:pPr>
      <w:r>
        <w:rPr>
          <w:rFonts w:ascii="Arial"/>
          <w:b/>
          <w:position w:val="-4"/>
          <w:sz w:val="19"/>
        </w:rPr>
        <w:t>2</w:t>
      </w:r>
      <w:r>
        <w:rPr>
          <w:rFonts w:ascii="Arial"/>
          <w:b/>
          <w:spacing w:val="3"/>
          <w:position w:val="-4"/>
          <w:sz w:val="19"/>
        </w:rPr>
        <w:t xml:space="preserve"> </w:t>
      </w:r>
      <w:r>
        <w:rPr>
          <w:rFonts w:ascii="Arial"/>
          <w:b/>
          <w:position w:val="-4"/>
          <w:sz w:val="19"/>
        </w:rPr>
        <w:t>418</w:t>
      </w:r>
      <w:r>
        <w:rPr>
          <w:rFonts w:ascii="Arial"/>
          <w:b/>
          <w:spacing w:val="3"/>
          <w:position w:val="-4"/>
          <w:sz w:val="19"/>
        </w:rPr>
        <w:t xml:space="preserve"> </w:t>
      </w:r>
      <w:r>
        <w:rPr>
          <w:rFonts w:ascii="Arial"/>
          <w:b/>
          <w:position w:val="-1"/>
          <w:sz w:val="19"/>
        </w:rPr>
        <w:t>2</w:t>
      </w:r>
      <w:r>
        <w:rPr>
          <w:rFonts w:ascii="Arial"/>
          <w:b/>
          <w:spacing w:val="4"/>
          <w:position w:val="-1"/>
          <w:sz w:val="19"/>
        </w:rPr>
        <w:t xml:space="preserve"> </w:t>
      </w:r>
      <w:r>
        <w:rPr>
          <w:rFonts w:ascii="Arial"/>
          <w:b/>
          <w:position w:val="-1"/>
          <w:sz w:val="19"/>
        </w:rPr>
        <w:t>488</w:t>
      </w:r>
      <w:r>
        <w:rPr>
          <w:rFonts w:ascii="Arial"/>
          <w:b/>
          <w:spacing w:val="73"/>
          <w:position w:val="-1"/>
          <w:sz w:val="19"/>
        </w:rPr>
        <w:t xml:space="preserve"> </w:t>
      </w:r>
      <w:r>
        <w:rPr>
          <w:rFonts w:ascii="Arial"/>
          <w:b/>
          <w:sz w:val="19"/>
        </w:rPr>
        <w:t>2</w:t>
      </w:r>
      <w:r>
        <w:rPr>
          <w:rFonts w:ascii="Arial"/>
          <w:b/>
          <w:spacing w:val="4"/>
          <w:sz w:val="19"/>
        </w:rPr>
        <w:t xml:space="preserve"> </w:t>
      </w:r>
      <w:r>
        <w:rPr>
          <w:rFonts w:ascii="Arial"/>
          <w:b/>
          <w:sz w:val="19"/>
        </w:rPr>
        <w:t>562</w:t>
      </w:r>
      <w:r>
        <w:rPr>
          <w:rFonts w:ascii="Arial"/>
          <w:b/>
          <w:spacing w:val="76"/>
          <w:sz w:val="19"/>
        </w:rPr>
        <w:t xml:space="preserve"> </w:t>
      </w:r>
      <w:r>
        <w:rPr>
          <w:rFonts w:ascii="Arial"/>
          <w:b/>
          <w:position w:val="6"/>
          <w:sz w:val="19"/>
        </w:rPr>
        <w:t>2</w:t>
      </w:r>
      <w:r>
        <w:rPr>
          <w:rFonts w:ascii="Arial"/>
          <w:b/>
          <w:spacing w:val="4"/>
          <w:position w:val="6"/>
          <w:sz w:val="19"/>
        </w:rPr>
        <w:t xml:space="preserve"> </w:t>
      </w:r>
      <w:r>
        <w:rPr>
          <w:rFonts w:ascii="Arial"/>
          <w:b/>
          <w:position w:val="6"/>
          <w:sz w:val="19"/>
        </w:rPr>
        <w:t>640</w:t>
      </w:r>
      <w:r>
        <w:rPr>
          <w:rFonts w:ascii="Arial"/>
          <w:b/>
          <w:spacing w:val="76"/>
          <w:position w:val="6"/>
          <w:sz w:val="19"/>
        </w:rPr>
        <w:t xml:space="preserve"> </w:t>
      </w:r>
      <w:r>
        <w:rPr>
          <w:rFonts w:ascii="Arial"/>
          <w:b/>
          <w:position w:val="10"/>
          <w:sz w:val="19"/>
        </w:rPr>
        <w:t>2</w:t>
      </w:r>
      <w:r>
        <w:rPr>
          <w:rFonts w:ascii="Arial"/>
          <w:b/>
          <w:spacing w:val="4"/>
          <w:position w:val="10"/>
          <w:sz w:val="19"/>
        </w:rPr>
        <w:t xml:space="preserve"> </w:t>
      </w:r>
      <w:r>
        <w:rPr>
          <w:rFonts w:ascii="Arial"/>
          <w:b/>
          <w:spacing w:val="-5"/>
          <w:position w:val="10"/>
          <w:sz w:val="19"/>
        </w:rPr>
        <w:t>722</w:t>
      </w:r>
      <w:r>
        <w:rPr>
          <w:rFonts w:ascii="Arial"/>
          <w:b/>
          <w:position w:val="10"/>
          <w:sz w:val="19"/>
        </w:rPr>
        <w:tab/>
      </w:r>
      <w:r>
        <w:rPr>
          <w:rFonts w:ascii="Arial"/>
          <w:b/>
          <w:position w:val="2"/>
          <w:sz w:val="19"/>
        </w:rPr>
        <w:t xml:space="preserve">2 </w:t>
      </w:r>
      <w:r>
        <w:rPr>
          <w:rFonts w:ascii="Arial"/>
          <w:b/>
          <w:spacing w:val="-5"/>
          <w:position w:val="2"/>
          <w:sz w:val="19"/>
        </w:rPr>
        <w:t>808</w:t>
      </w:r>
    </w:p>
    <w:p w14:paraId="19EBC01A" w14:textId="77777777" w:rsidR="00DF38C3" w:rsidRDefault="00DF38C3">
      <w:pPr>
        <w:rPr>
          <w:rFonts w:ascii="Arial"/>
          <w:b/>
          <w:position w:val="2"/>
          <w:sz w:val="19"/>
        </w:rPr>
        <w:sectPr w:rsidR="00DF38C3">
          <w:type w:val="continuous"/>
          <w:pgSz w:w="16850" w:h="11910" w:orient="landscape"/>
          <w:pgMar w:top="1040" w:right="850" w:bottom="1260" w:left="992" w:header="0" w:footer="1070" w:gutter="0"/>
          <w:cols w:num="4" w:space="720" w:equalWidth="0">
            <w:col w:w="2573" w:space="40"/>
            <w:col w:w="2188" w:space="39"/>
            <w:col w:w="3736" w:space="39"/>
            <w:col w:w="6393"/>
          </w:cols>
        </w:sectPr>
      </w:pPr>
    </w:p>
    <w:p w14:paraId="04355D92" w14:textId="77777777" w:rsidR="00DF38C3" w:rsidRDefault="00D46CFF">
      <w:pPr>
        <w:spacing w:before="199"/>
        <w:ind w:right="38"/>
        <w:jc w:val="right"/>
        <w:rPr>
          <w:sz w:val="19"/>
        </w:rPr>
      </w:pPr>
      <w:r>
        <w:rPr>
          <w:spacing w:val="-4"/>
          <w:sz w:val="19"/>
        </w:rPr>
        <w:t>1000</w:t>
      </w:r>
    </w:p>
    <w:p w14:paraId="0E535F64" w14:textId="77777777" w:rsidR="00DF38C3" w:rsidRDefault="00D46CFF">
      <w:pPr>
        <w:spacing w:before="1"/>
        <w:ind w:left="2156"/>
      </w:pPr>
      <w:r>
        <w:br w:type="column"/>
      </w:r>
      <w:r>
        <w:t>тариф</w:t>
      </w:r>
      <w:r>
        <w:rPr>
          <w:spacing w:val="-8"/>
        </w:rPr>
        <w:t xml:space="preserve"> </w:t>
      </w:r>
      <w:r>
        <w:t>на</w:t>
      </w:r>
      <w:r>
        <w:rPr>
          <w:spacing w:val="-8"/>
        </w:rPr>
        <w:t xml:space="preserve"> </w:t>
      </w:r>
      <w:r>
        <w:t>тепловую</w:t>
      </w:r>
      <w:r>
        <w:rPr>
          <w:spacing w:val="-8"/>
        </w:rPr>
        <w:t xml:space="preserve"> </w:t>
      </w:r>
      <w:r>
        <w:t>энергию</w:t>
      </w:r>
      <w:r>
        <w:rPr>
          <w:spacing w:val="-7"/>
        </w:rPr>
        <w:t xml:space="preserve"> </w:t>
      </w:r>
      <w:r>
        <w:t>+</w:t>
      </w:r>
      <w:r>
        <w:rPr>
          <w:spacing w:val="-7"/>
        </w:rPr>
        <w:t xml:space="preserve"> </w:t>
      </w:r>
      <w:r>
        <w:rPr>
          <w:spacing w:val="-2"/>
        </w:rPr>
        <w:t>инвестиционная…</w:t>
      </w:r>
    </w:p>
    <w:p w14:paraId="2F7F3F65" w14:textId="77777777" w:rsidR="00DF38C3" w:rsidRDefault="00DF38C3">
      <w:pPr>
        <w:sectPr w:rsidR="00DF38C3">
          <w:type w:val="continuous"/>
          <w:pgSz w:w="16850" w:h="11910" w:orient="landscape"/>
          <w:pgMar w:top="1040" w:right="850" w:bottom="1260" w:left="992" w:header="0" w:footer="1070" w:gutter="0"/>
          <w:cols w:num="2" w:space="720" w:equalWidth="0">
            <w:col w:w="2613" w:space="205"/>
            <w:col w:w="12190"/>
          </w:cols>
        </w:sectPr>
      </w:pPr>
    </w:p>
    <w:p w14:paraId="3FAFC4C8" w14:textId="77777777" w:rsidR="00DF38C3" w:rsidRDefault="00D46CFF">
      <w:pPr>
        <w:spacing w:before="18"/>
        <w:ind w:left="2572"/>
        <w:rPr>
          <w:sz w:val="19"/>
        </w:rPr>
      </w:pPr>
      <w:r>
        <w:rPr>
          <w:noProof/>
          <w:sz w:val="19"/>
          <w:lang w:eastAsia="ru-RU"/>
        </w:rPr>
        <mc:AlternateContent>
          <mc:Choice Requires="wpg">
            <w:drawing>
              <wp:anchor distT="0" distB="0" distL="0" distR="0" simplePos="0" relativeHeight="482387968" behindDoc="1" locked="0" layoutInCell="1" allowOverlap="1" wp14:anchorId="282B7578" wp14:editId="26463C5C">
                <wp:simplePos x="0" y="0"/>
                <wp:positionH relativeFrom="page">
                  <wp:posOffset>2325370</wp:posOffset>
                </wp:positionH>
                <wp:positionV relativeFrom="paragraph">
                  <wp:posOffset>-1750463</wp:posOffset>
                </wp:positionV>
                <wp:extent cx="6395720" cy="1721485"/>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395720" cy="1721485"/>
                          <a:chOff x="0" y="0"/>
                          <a:chExt cx="6395720" cy="1721485"/>
                        </a:xfrm>
                      </wpg:grpSpPr>
                      <wps:wsp>
                        <wps:cNvPr id="15" name="Graphic 15"/>
                        <wps:cNvSpPr/>
                        <wps:spPr>
                          <a:xfrm>
                            <a:off x="0" y="0"/>
                            <a:ext cx="6391910" cy="1721485"/>
                          </a:xfrm>
                          <a:custGeom>
                            <a:avLst/>
                            <a:gdLst/>
                            <a:ahLst/>
                            <a:cxnLst/>
                            <a:rect l="l" t="t" r="r" b="b"/>
                            <a:pathLst>
                              <a:path w="6391910" h="1721485">
                                <a:moveTo>
                                  <a:pt x="6391910" y="0"/>
                                </a:moveTo>
                                <a:lnTo>
                                  <a:pt x="36830" y="0"/>
                                </a:lnTo>
                                <a:lnTo>
                                  <a:pt x="0" y="0"/>
                                </a:lnTo>
                                <a:lnTo>
                                  <a:pt x="0" y="3822"/>
                                </a:lnTo>
                                <a:lnTo>
                                  <a:pt x="0" y="7632"/>
                                </a:lnTo>
                                <a:lnTo>
                                  <a:pt x="33020" y="7632"/>
                                </a:lnTo>
                                <a:lnTo>
                                  <a:pt x="33020" y="209550"/>
                                </a:lnTo>
                                <a:lnTo>
                                  <a:pt x="33020" y="210185"/>
                                </a:lnTo>
                                <a:lnTo>
                                  <a:pt x="0" y="210185"/>
                                </a:lnTo>
                                <a:lnTo>
                                  <a:pt x="0" y="217805"/>
                                </a:lnTo>
                                <a:lnTo>
                                  <a:pt x="33020" y="217805"/>
                                </a:lnTo>
                                <a:lnTo>
                                  <a:pt x="33020" y="420370"/>
                                </a:lnTo>
                                <a:lnTo>
                                  <a:pt x="0" y="420370"/>
                                </a:lnTo>
                                <a:lnTo>
                                  <a:pt x="0" y="427990"/>
                                </a:lnTo>
                                <a:lnTo>
                                  <a:pt x="33020" y="427990"/>
                                </a:lnTo>
                                <a:lnTo>
                                  <a:pt x="33020" y="631190"/>
                                </a:lnTo>
                                <a:lnTo>
                                  <a:pt x="0" y="631190"/>
                                </a:lnTo>
                                <a:lnTo>
                                  <a:pt x="0" y="638810"/>
                                </a:lnTo>
                                <a:lnTo>
                                  <a:pt x="33020" y="638810"/>
                                </a:lnTo>
                                <a:lnTo>
                                  <a:pt x="33020" y="839470"/>
                                </a:lnTo>
                                <a:lnTo>
                                  <a:pt x="0" y="839470"/>
                                </a:lnTo>
                                <a:lnTo>
                                  <a:pt x="0" y="847090"/>
                                </a:lnTo>
                                <a:lnTo>
                                  <a:pt x="33020" y="847090"/>
                                </a:lnTo>
                                <a:lnTo>
                                  <a:pt x="33020" y="1050290"/>
                                </a:lnTo>
                                <a:lnTo>
                                  <a:pt x="0" y="1050290"/>
                                </a:lnTo>
                                <a:lnTo>
                                  <a:pt x="0" y="1057910"/>
                                </a:lnTo>
                                <a:lnTo>
                                  <a:pt x="33020" y="1057910"/>
                                </a:lnTo>
                                <a:lnTo>
                                  <a:pt x="33020" y="1259840"/>
                                </a:lnTo>
                                <a:lnTo>
                                  <a:pt x="33020" y="1260475"/>
                                </a:lnTo>
                                <a:lnTo>
                                  <a:pt x="0" y="1260475"/>
                                </a:lnTo>
                                <a:lnTo>
                                  <a:pt x="0" y="1268095"/>
                                </a:lnTo>
                                <a:lnTo>
                                  <a:pt x="33020" y="1268095"/>
                                </a:lnTo>
                                <a:lnTo>
                                  <a:pt x="33020" y="1470660"/>
                                </a:lnTo>
                                <a:lnTo>
                                  <a:pt x="0" y="1470660"/>
                                </a:lnTo>
                                <a:lnTo>
                                  <a:pt x="0" y="1478280"/>
                                </a:lnTo>
                                <a:lnTo>
                                  <a:pt x="33020" y="1478280"/>
                                </a:lnTo>
                                <a:lnTo>
                                  <a:pt x="33020" y="1680222"/>
                                </a:lnTo>
                                <a:lnTo>
                                  <a:pt x="33020" y="1680845"/>
                                </a:lnTo>
                                <a:lnTo>
                                  <a:pt x="0" y="1680845"/>
                                </a:lnTo>
                                <a:lnTo>
                                  <a:pt x="0" y="1688465"/>
                                </a:lnTo>
                                <a:lnTo>
                                  <a:pt x="33020" y="1688465"/>
                                </a:lnTo>
                                <a:lnTo>
                                  <a:pt x="33020" y="1720850"/>
                                </a:lnTo>
                                <a:lnTo>
                                  <a:pt x="40640" y="1720850"/>
                                </a:lnTo>
                                <a:lnTo>
                                  <a:pt x="40640" y="1688465"/>
                                </a:lnTo>
                                <a:lnTo>
                                  <a:pt x="40640" y="1687830"/>
                                </a:lnTo>
                                <a:lnTo>
                                  <a:pt x="430530" y="1687830"/>
                                </a:lnTo>
                                <a:lnTo>
                                  <a:pt x="430530" y="1721485"/>
                                </a:lnTo>
                                <a:lnTo>
                                  <a:pt x="438150" y="1721485"/>
                                </a:lnTo>
                                <a:lnTo>
                                  <a:pt x="438150" y="1688465"/>
                                </a:lnTo>
                                <a:lnTo>
                                  <a:pt x="826770" y="1688465"/>
                                </a:lnTo>
                                <a:lnTo>
                                  <a:pt x="826770" y="1721485"/>
                                </a:lnTo>
                                <a:lnTo>
                                  <a:pt x="834390" y="1721485"/>
                                </a:lnTo>
                                <a:lnTo>
                                  <a:pt x="834390" y="1688465"/>
                                </a:lnTo>
                                <a:lnTo>
                                  <a:pt x="1224915" y="1688465"/>
                                </a:lnTo>
                                <a:lnTo>
                                  <a:pt x="1224915" y="1721485"/>
                                </a:lnTo>
                                <a:lnTo>
                                  <a:pt x="1232535" y="1721485"/>
                                </a:lnTo>
                                <a:lnTo>
                                  <a:pt x="1232535" y="1688465"/>
                                </a:lnTo>
                                <a:lnTo>
                                  <a:pt x="1622425" y="1688465"/>
                                </a:lnTo>
                                <a:lnTo>
                                  <a:pt x="1622425" y="1721485"/>
                                </a:lnTo>
                                <a:lnTo>
                                  <a:pt x="1630045" y="1721485"/>
                                </a:lnTo>
                                <a:lnTo>
                                  <a:pt x="1630045" y="1688465"/>
                                </a:lnTo>
                                <a:lnTo>
                                  <a:pt x="2018665" y="1688465"/>
                                </a:lnTo>
                                <a:lnTo>
                                  <a:pt x="2018665" y="1721485"/>
                                </a:lnTo>
                                <a:lnTo>
                                  <a:pt x="2026285" y="1721485"/>
                                </a:lnTo>
                                <a:lnTo>
                                  <a:pt x="2026285" y="1688465"/>
                                </a:lnTo>
                                <a:lnTo>
                                  <a:pt x="2416810" y="1688465"/>
                                </a:lnTo>
                                <a:lnTo>
                                  <a:pt x="2416810" y="1721485"/>
                                </a:lnTo>
                                <a:lnTo>
                                  <a:pt x="2424430" y="1721485"/>
                                </a:lnTo>
                                <a:lnTo>
                                  <a:pt x="2424430" y="1688465"/>
                                </a:lnTo>
                                <a:lnTo>
                                  <a:pt x="2813050" y="1688465"/>
                                </a:lnTo>
                                <a:lnTo>
                                  <a:pt x="2813050" y="1721485"/>
                                </a:lnTo>
                                <a:lnTo>
                                  <a:pt x="2820670" y="1721485"/>
                                </a:lnTo>
                                <a:lnTo>
                                  <a:pt x="2820670" y="1688465"/>
                                </a:lnTo>
                                <a:lnTo>
                                  <a:pt x="3210560" y="1688465"/>
                                </a:lnTo>
                                <a:lnTo>
                                  <a:pt x="3210560" y="1721485"/>
                                </a:lnTo>
                                <a:lnTo>
                                  <a:pt x="3218180" y="1721485"/>
                                </a:lnTo>
                                <a:lnTo>
                                  <a:pt x="3218180" y="1688465"/>
                                </a:lnTo>
                                <a:lnTo>
                                  <a:pt x="3608070" y="1688465"/>
                                </a:lnTo>
                                <a:lnTo>
                                  <a:pt x="3608070" y="1721485"/>
                                </a:lnTo>
                                <a:lnTo>
                                  <a:pt x="3615690" y="1721485"/>
                                </a:lnTo>
                                <a:lnTo>
                                  <a:pt x="3615690" y="1688465"/>
                                </a:lnTo>
                                <a:lnTo>
                                  <a:pt x="4004310" y="1688465"/>
                                </a:lnTo>
                                <a:lnTo>
                                  <a:pt x="4004310" y="1721485"/>
                                </a:lnTo>
                                <a:lnTo>
                                  <a:pt x="4011930" y="1721485"/>
                                </a:lnTo>
                                <a:lnTo>
                                  <a:pt x="4011930" y="1688465"/>
                                </a:lnTo>
                                <a:lnTo>
                                  <a:pt x="4402455" y="1688465"/>
                                </a:lnTo>
                                <a:lnTo>
                                  <a:pt x="4402455" y="1721485"/>
                                </a:lnTo>
                                <a:lnTo>
                                  <a:pt x="4410075" y="1721485"/>
                                </a:lnTo>
                                <a:lnTo>
                                  <a:pt x="4410075" y="1688465"/>
                                </a:lnTo>
                                <a:lnTo>
                                  <a:pt x="4799965" y="1688465"/>
                                </a:lnTo>
                                <a:lnTo>
                                  <a:pt x="4799965" y="1721485"/>
                                </a:lnTo>
                                <a:lnTo>
                                  <a:pt x="4807585" y="1721485"/>
                                </a:lnTo>
                                <a:lnTo>
                                  <a:pt x="4807585" y="1684655"/>
                                </a:lnTo>
                                <a:lnTo>
                                  <a:pt x="4799965" y="1684655"/>
                                </a:lnTo>
                                <a:lnTo>
                                  <a:pt x="4410075" y="1684655"/>
                                </a:lnTo>
                                <a:lnTo>
                                  <a:pt x="430530" y="1684655"/>
                                </a:lnTo>
                                <a:lnTo>
                                  <a:pt x="430530" y="1684032"/>
                                </a:lnTo>
                                <a:lnTo>
                                  <a:pt x="6391910" y="1684032"/>
                                </a:lnTo>
                                <a:lnTo>
                                  <a:pt x="6391910" y="1680222"/>
                                </a:lnTo>
                                <a:lnTo>
                                  <a:pt x="40640" y="1680222"/>
                                </a:lnTo>
                                <a:lnTo>
                                  <a:pt x="40640" y="1680845"/>
                                </a:lnTo>
                                <a:lnTo>
                                  <a:pt x="36830" y="1680845"/>
                                </a:lnTo>
                                <a:lnTo>
                                  <a:pt x="36830" y="1680222"/>
                                </a:lnTo>
                                <a:lnTo>
                                  <a:pt x="40640" y="1680222"/>
                                </a:lnTo>
                                <a:lnTo>
                                  <a:pt x="40640" y="1478915"/>
                                </a:lnTo>
                                <a:lnTo>
                                  <a:pt x="607060" y="1478915"/>
                                </a:lnTo>
                                <a:lnTo>
                                  <a:pt x="607060" y="1471295"/>
                                </a:lnTo>
                                <a:lnTo>
                                  <a:pt x="40640" y="1471295"/>
                                </a:lnTo>
                                <a:lnTo>
                                  <a:pt x="40640" y="1470672"/>
                                </a:lnTo>
                                <a:lnTo>
                                  <a:pt x="40640" y="1268095"/>
                                </a:lnTo>
                                <a:lnTo>
                                  <a:pt x="6391910" y="1268095"/>
                                </a:lnTo>
                                <a:lnTo>
                                  <a:pt x="6391910" y="1260475"/>
                                </a:lnTo>
                                <a:lnTo>
                                  <a:pt x="40640" y="1260475"/>
                                </a:lnTo>
                                <a:lnTo>
                                  <a:pt x="36830" y="1260475"/>
                                </a:lnTo>
                                <a:lnTo>
                                  <a:pt x="36830" y="1259840"/>
                                </a:lnTo>
                                <a:lnTo>
                                  <a:pt x="40640" y="1259840"/>
                                </a:lnTo>
                                <a:lnTo>
                                  <a:pt x="40640" y="1057922"/>
                                </a:lnTo>
                                <a:lnTo>
                                  <a:pt x="36830" y="1057922"/>
                                </a:lnTo>
                                <a:lnTo>
                                  <a:pt x="40640" y="1057910"/>
                                </a:lnTo>
                                <a:lnTo>
                                  <a:pt x="6391910" y="1057910"/>
                                </a:lnTo>
                                <a:lnTo>
                                  <a:pt x="6391910" y="1050290"/>
                                </a:lnTo>
                                <a:lnTo>
                                  <a:pt x="40640" y="1050290"/>
                                </a:lnTo>
                                <a:lnTo>
                                  <a:pt x="40640" y="847090"/>
                                </a:lnTo>
                                <a:lnTo>
                                  <a:pt x="6391910" y="847090"/>
                                </a:lnTo>
                                <a:lnTo>
                                  <a:pt x="6391910" y="839470"/>
                                </a:lnTo>
                                <a:lnTo>
                                  <a:pt x="40640" y="839470"/>
                                </a:lnTo>
                                <a:lnTo>
                                  <a:pt x="40640" y="638822"/>
                                </a:lnTo>
                                <a:lnTo>
                                  <a:pt x="36830" y="638822"/>
                                </a:lnTo>
                                <a:lnTo>
                                  <a:pt x="40640" y="638810"/>
                                </a:lnTo>
                                <a:lnTo>
                                  <a:pt x="6391910" y="638810"/>
                                </a:lnTo>
                                <a:lnTo>
                                  <a:pt x="6391910" y="631190"/>
                                </a:lnTo>
                                <a:lnTo>
                                  <a:pt x="40640" y="631190"/>
                                </a:lnTo>
                                <a:lnTo>
                                  <a:pt x="40640" y="427990"/>
                                </a:lnTo>
                                <a:lnTo>
                                  <a:pt x="6391910" y="427990"/>
                                </a:lnTo>
                                <a:lnTo>
                                  <a:pt x="6391910" y="420370"/>
                                </a:lnTo>
                                <a:lnTo>
                                  <a:pt x="40640" y="420370"/>
                                </a:lnTo>
                                <a:lnTo>
                                  <a:pt x="40640" y="217805"/>
                                </a:lnTo>
                                <a:lnTo>
                                  <a:pt x="6391910" y="217805"/>
                                </a:lnTo>
                                <a:lnTo>
                                  <a:pt x="6391910" y="210185"/>
                                </a:lnTo>
                                <a:lnTo>
                                  <a:pt x="40640" y="210185"/>
                                </a:lnTo>
                                <a:lnTo>
                                  <a:pt x="36830" y="210185"/>
                                </a:lnTo>
                                <a:lnTo>
                                  <a:pt x="36830" y="209550"/>
                                </a:lnTo>
                                <a:lnTo>
                                  <a:pt x="40640" y="209550"/>
                                </a:lnTo>
                                <a:lnTo>
                                  <a:pt x="40640" y="7632"/>
                                </a:lnTo>
                                <a:lnTo>
                                  <a:pt x="6391910" y="7620"/>
                                </a:lnTo>
                                <a:lnTo>
                                  <a:pt x="6391910" y="3822"/>
                                </a:lnTo>
                                <a:lnTo>
                                  <a:pt x="6391910" y="0"/>
                                </a:lnTo>
                                <a:close/>
                              </a:path>
                            </a:pathLst>
                          </a:custGeom>
                          <a:solidFill>
                            <a:srgbClr val="000000"/>
                          </a:solidFill>
                        </wps:spPr>
                        <wps:bodyPr wrap="square" lIns="0" tIns="0" rIns="0" bIns="0" rtlCol="0">
                          <a:prstTxWarp prst="textNoShape">
                            <a:avLst/>
                          </a:prstTxWarp>
                          <a:noAutofit/>
                        </wps:bodyPr>
                      </wps:wsp>
                      <wps:wsp>
                        <wps:cNvPr id="16" name="Graphic 16"/>
                        <wps:cNvSpPr/>
                        <wps:spPr>
                          <a:xfrm>
                            <a:off x="4799965" y="1684032"/>
                            <a:ext cx="1595755" cy="37465"/>
                          </a:xfrm>
                          <a:custGeom>
                            <a:avLst/>
                            <a:gdLst/>
                            <a:ahLst/>
                            <a:cxnLst/>
                            <a:rect l="l" t="t" r="r" b="b"/>
                            <a:pathLst>
                              <a:path w="1595755" h="37465">
                                <a:moveTo>
                                  <a:pt x="1595755" y="622"/>
                                </a:moveTo>
                                <a:lnTo>
                                  <a:pt x="1591945" y="622"/>
                                </a:lnTo>
                                <a:lnTo>
                                  <a:pt x="1591945" y="0"/>
                                </a:lnTo>
                                <a:lnTo>
                                  <a:pt x="1588135" y="0"/>
                                </a:lnTo>
                                <a:lnTo>
                                  <a:pt x="1588135" y="622"/>
                                </a:lnTo>
                                <a:lnTo>
                                  <a:pt x="1198245" y="622"/>
                                </a:lnTo>
                                <a:lnTo>
                                  <a:pt x="1190625" y="622"/>
                                </a:lnTo>
                                <a:lnTo>
                                  <a:pt x="0" y="622"/>
                                </a:lnTo>
                                <a:lnTo>
                                  <a:pt x="0" y="37452"/>
                                </a:lnTo>
                                <a:lnTo>
                                  <a:pt x="7620" y="37452"/>
                                </a:lnTo>
                                <a:lnTo>
                                  <a:pt x="7620" y="4432"/>
                                </a:lnTo>
                                <a:lnTo>
                                  <a:pt x="396240" y="4432"/>
                                </a:lnTo>
                                <a:lnTo>
                                  <a:pt x="396240" y="37452"/>
                                </a:lnTo>
                                <a:lnTo>
                                  <a:pt x="403860" y="37452"/>
                                </a:lnTo>
                                <a:lnTo>
                                  <a:pt x="403860" y="4432"/>
                                </a:lnTo>
                                <a:lnTo>
                                  <a:pt x="794385" y="4432"/>
                                </a:lnTo>
                                <a:lnTo>
                                  <a:pt x="794385" y="37452"/>
                                </a:lnTo>
                                <a:lnTo>
                                  <a:pt x="802005" y="37452"/>
                                </a:lnTo>
                                <a:lnTo>
                                  <a:pt x="802005" y="4432"/>
                                </a:lnTo>
                                <a:lnTo>
                                  <a:pt x="1190625" y="4432"/>
                                </a:lnTo>
                                <a:lnTo>
                                  <a:pt x="1190625" y="37452"/>
                                </a:lnTo>
                                <a:lnTo>
                                  <a:pt x="1198245" y="37452"/>
                                </a:lnTo>
                                <a:lnTo>
                                  <a:pt x="1198245" y="4432"/>
                                </a:lnTo>
                                <a:lnTo>
                                  <a:pt x="1588135" y="4432"/>
                                </a:lnTo>
                                <a:lnTo>
                                  <a:pt x="1588135" y="36817"/>
                                </a:lnTo>
                                <a:lnTo>
                                  <a:pt x="1595755" y="36817"/>
                                </a:lnTo>
                                <a:lnTo>
                                  <a:pt x="1595755" y="4432"/>
                                </a:lnTo>
                                <a:lnTo>
                                  <a:pt x="1595755" y="3797"/>
                                </a:lnTo>
                                <a:lnTo>
                                  <a:pt x="1595755" y="622"/>
                                </a:lnTo>
                                <a:close/>
                              </a:path>
                            </a:pathLst>
                          </a:custGeom>
                          <a:solidFill>
                            <a:srgbClr val="000000"/>
                          </a:solidFill>
                        </wps:spPr>
                        <wps:bodyPr wrap="square" lIns="0" tIns="0" rIns="0" bIns="0" rtlCol="0">
                          <a:prstTxWarp prst="textNoShape">
                            <a:avLst/>
                          </a:prstTxWarp>
                          <a:noAutofit/>
                        </wps:bodyPr>
                      </wps:wsp>
                      <wps:wsp>
                        <wps:cNvPr id="17" name="Graphic 17"/>
                        <wps:cNvSpPr/>
                        <wps:spPr>
                          <a:xfrm>
                            <a:off x="432511" y="906221"/>
                            <a:ext cx="5563870" cy="414655"/>
                          </a:xfrm>
                          <a:custGeom>
                            <a:avLst/>
                            <a:gdLst/>
                            <a:ahLst/>
                            <a:cxnLst/>
                            <a:rect l="l" t="t" r="r" b="b"/>
                            <a:pathLst>
                              <a:path w="5563870" h="414655">
                                <a:moveTo>
                                  <a:pt x="2387" y="414540"/>
                                </a:moveTo>
                                <a:lnTo>
                                  <a:pt x="195" y="379628"/>
                                </a:lnTo>
                                <a:lnTo>
                                  <a:pt x="76" y="377736"/>
                                </a:lnTo>
                                <a:lnTo>
                                  <a:pt x="0" y="376516"/>
                                </a:lnTo>
                                <a:lnTo>
                                  <a:pt x="173355" y="365086"/>
                                </a:lnTo>
                                <a:lnTo>
                                  <a:pt x="230634" y="361899"/>
                                </a:lnTo>
                                <a:lnTo>
                                  <a:pt x="288328" y="358101"/>
                                </a:lnTo>
                                <a:lnTo>
                                  <a:pt x="596962" y="341515"/>
                                </a:lnTo>
                                <a:lnTo>
                                  <a:pt x="597296" y="341515"/>
                                </a:lnTo>
                                <a:lnTo>
                                  <a:pt x="645642" y="339660"/>
                                </a:lnTo>
                                <a:lnTo>
                                  <a:pt x="1291127" y="306654"/>
                                </a:lnTo>
                                <a:lnTo>
                                  <a:pt x="1340586" y="303479"/>
                                </a:lnTo>
                                <a:lnTo>
                                  <a:pt x="1489247" y="295859"/>
                                </a:lnTo>
                                <a:lnTo>
                                  <a:pt x="1538706" y="292684"/>
                                </a:lnTo>
                                <a:lnTo>
                                  <a:pt x="1639753" y="287540"/>
                                </a:lnTo>
                                <a:lnTo>
                                  <a:pt x="1639461" y="287540"/>
                                </a:lnTo>
                                <a:lnTo>
                                  <a:pt x="1687931" y="284429"/>
                                </a:lnTo>
                                <a:lnTo>
                                  <a:pt x="1738817" y="281825"/>
                                </a:lnTo>
                                <a:lnTo>
                                  <a:pt x="1738521" y="281825"/>
                                </a:lnTo>
                                <a:lnTo>
                                  <a:pt x="1786991" y="278714"/>
                                </a:lnTo>
                                <a:lnTo>
                                  <a:pt x="1836607" y="276174"/>
                                </a:lnTo>
                                <a:lnTo>
                                  <a:pt x="1886686" y="272999"/>
                                </a:lnTo>
                                <a:lnTo>
                                  <a:pt x="1936287" y="270459"/>
                                </a:lnTo>
                                <a:lnTo>
                                  <a:pt x="1985746" y="267284"/>
                                </a:lnTo>
                                <a:lnTo>
                                  <a:pt x="2035347" y="264744"/>
                                </a:lnTo>
                                <a:lnTo>
                                  <a:pt x="2134971" y="258394"/>
                                </a:lnTo>
                                <a:lnTo>
                                  <a:pt x="2184572" y="255854"/>
                                </a:lnTo>
                                <a:lnTo>
                                  <a:pt x="2283561" y="249504"/>
                                </a:lnTo>
                                <a:lnTo>
                                  <a:pt x="2334447" y="246900"/>
                                </a:lnTo>
                                <a:lnTo>
                                  <a:pt x="2334181" y="246900"/>
                                </a:lnTo>
                                <a:lnTo>
                                  <a:pt x="2978759" y="205696"/>
                                </a:lnTo>
                                <a:lnTo>
                                  <a:pt x="3029708" y="201785"/>
                                </a:lnTo>
                                <a:lnTo>
                                  <a:pt x="3030011" y="201785"/>
                                </a:lnTo>
                                <a:lnTo>
                                  <a:pt x="3127349" y="195537"/>
                                </a:lnTo>
                                <a:lnTo>
                                  <a:pt x="3177400" y="191744"/>
                                </a:lnTo>
                                <a:lnTo>
                                  <a:pt x="3276574" y="185376"/>
                                </a:lnTo>
                                <a:lnTo>
                                  <a:pt x="3325977" y="181584"/>
                                </a:lnTo>
                                <a:lnTo>
                                  <a:pt x="3375634" y="178391"/>
                                </a:lnTo>
                                <a:lnTo>
                                  <a:pt x="3425050" y="174599"/>
                                </a:lnTo>
                                <a:lnTo>
                                  <a:pt x="3475341" y="171405"/>
                                </a:lnTo>
                                <a:lnTo>
                                  <a:pt x="3574262" y="163804"/>
                                </a:lnTo>
                                <a:lnTo>
                                  <a:pt x="3623919" y="160611"/>
                                </a:lnTo>
                                <a:lnTo>
                                  <a:pt x="3723500" y="153009"/>
                                </a:lnTo>
                                <a:lnTo>
                                  <a:pt x="3774529" y="149732"/>
                                </a:lnTo>
                                <a:lnTo>
                                  <a:pt x="3774224" y="149732"/>
                                </a:lnTo>
                                <a:lnTo>
                                  <a:pt x="4319293" y="107902"/>
                                </a:lnTo>
                                <a:lnTo>
                                  <a:pt x="4368406" y="103492"/>
                                </a:lnTo>
                                <a:lnTo>
                                  <a:pt x="4468126" y="95818"/>
                                </a:lnTo>
                                <a:lnTo>
                                  <a:pt x="4517644" y="91427"/>
                                </a:lnTo>
                                <a:lnTo>
                                  <a:pt x="4568937" y="87477"/>
                                </a:lnTo>
                                <a:lnTo>
                                  <a:pt x="4568744" y="87477"/>
                                </a:lnTo>
                                <a:lnTo>
                                  <a:pt x="4618149" y="83041"/>
                                </a:lnTo>
                                <a:lnTo>
                                  <a:pt x="4618392" y="83041"/>
                                </a:lnTo>
                                <a:lnTo>
                                  <a:pt x="4667833" y="79235"/>
                                </a:lnTo>
                                <a:lnTo>
                                  <a:pt x="4667663" y="79235"/>
                                </a:lnTo>
                                <a:lnTo>
                                  <a:pt x="4715764" y="74917"/>
                                </a:lnTo>
                                <a:lnTo>
                                  <a:pt x="4766244" y="71080"/>
                                </a:lnTo>
                                <a:lnTo>
                                  <a:pt x="4864976" y="62217"/>
                                </a:lnTo>
                                <a:lnTo>
                                  <a:pt x="4914927" y="58371"/>
                                </a:lnTo>
                                <a:lnTo>
                                  <a:pt x="5063744" y="45072"/>
                                </a:lnTo>
                                <a:lnTo>
                                  <a:pt x="5113682" y="41226"/>
                                </a:lnTo>
                                <a:lnTo>
                                  <a:pt x="5212257" y="32380"/>
                                </a:lnTo>
                                <a:lnTo>
                                  <a:pt x="5261622" y="27317"/>
                                </a:lnTo>
                                <a:lnTo>
                                  <a:pt x="5460543" y="9520"/>
                                </a:lnTo>
                                <a:lnTo>
                                  <a:pt x="5509907" y="4457"/>
                                </a:lnTo>
                                <a:lnTo>
                                  <a:pt x="5560212" y="0"/>
                                </a:lnTo>
                                <a:lnTo>
                                  <a:pt x="5563565" y="37947"/>
                                </a:lnTo>
                                <a:lnTo>
                                  <a:pt x="5513686" y="42367"/>
                                </a:lnTo>
                                <a:lnTo>
                                  <a:pt x="5464009" y="47459"/>
                                </a:lnTo>
                                <a:lnTo>
                                  <a:pt x="5265401" y="65227"/>
                                </a:lnTo>
                                <a:lnTo>
                                  <a:pt x="5215737" y="70319"/>
                                </a:lnTo>
                                <a:lnTo>
                                  <a:pt x="5116436" y="79235"/>
                                </a:lnTo>
                                <a:lnTo>
                                  <a:pt x="5066995" y="83041"/>
                                </a:lnTo>
                                <a:lnTo>
                                  <a:pt x="4917681" y="96380"/>
                                </a:lnTo>
                                <a:lnTo>
                                  <a:pt x="4868266" y="100184"/>
                                </a:lnTo>
                                <a:lnTo>
                                  <a:pt x="4769078" y="109080"/>
                                </a:lnTo>
                                <a:lnTo>
                                  <a:pt x="4719041" y="112883"/>
                                </a:lnTo>
                                <a:lnTo>
                                  <a:pt x="4669396" y="117335"/>
                                </a:lnTo>
                                <a:lnTo>
                                  <a:pt x="4619981" y="121139"/>
                                </a:lnTo>
                                <a:lnTo>
                                  <a:pt x="4570336" y="125590"/>
                                </a:lnTo>
                                <a:lnTo>
                                  <a:pt x="4520895" y="129396"/>
                                </a:lnTo>
                                <a:lnTo>
                                  <a:pt x="4470628" y="133845"/>
                                </a:lnTo>
                                <a:lnTo>
                                  <a:pt x="4371696" y="141459"/>
                                </a:lnTo>
                                <a:lnTo>
                                  <a:pt x="4322051" y="145910"/>
                                </a:lnTo>
                                <a:lnTo>
                                  <a:pt x="3775697" y="187832"/>
                                </a:lnTo>
                                <a:lnTo>
                                  <a:pt x="3726450" y="190995"/>
                                </a:lnTo>
                                <a:lnTo>
                                  <a:pt x="3626472" y="198627"/>
                                </a:lnTo>
                                <a:lnTo>
                                  <a:pt x="3577290" y="201785"/>
                                </a:lnTo>
                                <a:lnTo>
                                  <a:pt x="3477882" y="209423"/>
                                </a:lnTo>
                                <a:lnTo>
                                  <a:pt x="3428099" y="212578"/>
                                </a:lnTo>
                                <a:lnTo>
                                  <a:pt x="3378187" y="216407"/>
                                </a:lnTo>
                                <a:lnTo>
                                  <a:pt x="3329007" y="219565"/>
                                </a:lnTo>
                                <a:lnTo>
                                  <a:pt x="3279127" y="223392"/>
                                </a:lnTo>
                                <a:lnTo>
                                  <a:pt x="3180350" y="229730"/>
                                </a:lnTo>
                                <a:lnTo>
                                  <a:pt x="3129902" y="233552"/>
                                </a:lnTo>
                                <a:lnTo>
                                  <a:pt x="3031190" y="239886"/>
                                </a:lnTo>
                                <a:lnTo>
                                  <a:pt x="2981312" y="243712"/>
                                </a:lnTo>
                                <a:lnTo>
                                  <a:pt x="2335276" y="285013"/>
                                </a:lnTo>
                                <a:lnTo>
                                  <a:pt x="2285879" y="287540"/>
                                </a:lnTo>
                                <a:lnTo>
                                  <a:pt x="2186686" y="293903"/>
                                </a:lnTo>
                                <a:lnTo>
                                  <a:pt x="2137289" y="296430"/>
                                </a:lnTo>
                                <a:lnTo>
                                  <a:pt x="2037461" y="302793"/>
                                </a:lnTo>
                                <a:lnTo>
                                  <a:pt x="1988064" y="305320"/>
                                </a:lnTo>
                                <a:lnTo>
                                  <a:pt x="1938401" y="308508"/>
                                </a:lnTo>
                                <a:lnTo>
                                  <a:pt x="1889004" y="311035"/>
                                </a:lnTo>
                                <a:lnTo>
                                  <a:pt x="1838705" y="314223"/>
                                </a:lnTo>
                                <a:lnTo>
                                  <a:pt x="1789309" y="316750"/>
                                </a:lnTo>
                                <a:lnTo>
                                  <a:pt x="1739646" y="319938"/>
                                </a:lnTo>
                                <a:lnTo>
                                  <a:pt x="1690249" y="322465"/>
                                </a:lnTo>
                                <a:lnTo>
                                  <a:pt x="1640586" y="325653"/>
                                </a:lnTo>
                                <a:lnTo>
                                  <a:pt x="1541029" y="330719"/>
                                </a:lnTo>
                                <a:lnTo>
                                  <a:pt x="1491361" y="333908"/>
                                </a:lnTo>
                                <a:lnTo>
                                  <a:pt x="1342904" y="341515"/>
                                </a:lnTo>
                                <a:lnTo>
                                  <a:pt x="1293240" y="344703"/>
                                </a:lnTo>
                                <a:lnTo>
                                  <a:pt x="647204" y="377736"/>
                                </a:lnTo>
                                <a:lnTo>
                                  <a:pt x="597891" y="379628"/>
                                </a:lnTo>
                                <a:lnTo>
                                  <a:pt x="290775" y="396125"/>
                                </a:lnTo>
                                <a:lnTo>
                                  <a:pt x="232854" y="399935"/>
                                </a:lnTo>
                                <a:lnTo>
                                  <a:pt x="175895" y="403107"/>
                                </a:lnTo>
                                <a:lnTo>
                                  <a:pt x="2387" y="414540"/>
                                </a:lnTo>
                                <a:close/>
                              </a:path>
                            </a:pathLst>
                          </a:custGeom>
                          <a:solidFill>
                            <a:srgbClr val="000080"/>
                          </a:solidFill>
                        </wps:spPr>
                        <wps:bodyPr wrap="square" lIns="0" tIns="0" rIns="0" bIns="0" rtlCol="0">
                          <a:prstTxWarp prst="textNoShape">
                            <a:avLst/>
                          </a:prstTxWarp>
                          <a:noAutofit/>
                        </wps:bodyPr>
                      </wps:wsp>
                      <pic:pic xmlns:pic="http://schemas.openxmlformats.org/drawingml/2006/picture">
                        <pic:nvPicPr>
                          <pic:cNvPr id="18" name="Image 18"/>
                          <pic:cNvPicPr/>
                        </pic:nvPicPr>
                        <pic:blipFill>
                          <a:blip r:embed="rId17" cstate="print"/>
                          <a:stretch>
                            <a:fillRect/>
                          </a:stretch>
                        </pic:blipFill>
                        <pic:spPr>
                          <a:xfrm>
                            <a:off x="364490" y="1232661"/>
                            <a:ext cx="137160" cy="137160"/>
                          </a:xfrm>
                          <a:prstGeom prst="rect">
                            <a:avLst/>
                          </a:prstGeom>
                        </pic:spPr>
                      </pic:pic>
                      <pic:pic xmlns:pic="http://schemas.openxmlformats.org/drawingml/2006/picture">
                        <pic:nvPicPr>
                          <pic:cNvPr id="19" name="Image 19"/>
                          <pic:cNvPicPr/>
                        </pic:nvPicPr>
                        <pic:blipFill>
                          <a:blip r:embed="rId18" cstate="print"/>
                          <a:stretch>
                            <a:fillRect/>
                          </a:stretch>
                        </pic:blipFill>
                        <pic:spPr>
                          <a:xfrm>
                            <a:off x="760730" y="1205230"/>
                            <a:ext cx="137160" cy="137160"/>
                          </a:xfrm>
                          <a:prstGeom prst="rect">
                            <a:avLst/>
                          </a:prstGeom>
                        </pic:spPr>
                      </pic:pic>
                      <pic:pic xmlns:pic="http://schemas.openxmlformats.org/drawingml/2006/picture">
                        <pic:nvPicPr>
                          <pic:cNvPr id="20" name="Image 20"/>
                          <pic:cNvPicPr/>
                        </pic:nvPicPr>
                        <pic:blipFill>
                          <a:blip r:embed="rId19" cstate="print"/>
                          <a:stretch>
                            <a:fillRect/>
                          </a:stretch>
                        </pic:blipFill>
                        <pic:spPr>
                          <a:xfrm>
                            <a:off x="1156969" y="1186941"/>
                            <a:ext cx="137160" cy="137160"/>
                          </a:xfrm>
                          <a:prstGeom prst="rect">
                            <a:avLst/>
                          </a:prstGeom>
                        </pic:spPr>
                      </pic:pic>
                      <pic:pic xmlns:pic="http://schemas.openxmlformats.org/drawingml/2006/picture">
                        <pic:nvPicPr>
                          <pic:cNvPr id="21" name="Image 21"/>
                          <pic:cNvPicPr/>
                        </pic:nvPicPr>
                        <pic:blipFill>
                          <a:blip r:embed="rId18" cstate="print"/>
                          <a:stretch>
                            <a:fillRect/>
                          </a:stretch>
                        </pic:blipFill>
                        <pic:spPr>
                          <a:xfrm>
                            <a:off x="1556258" y="1165605"/>
                            <a:ext cx="137160" cy="137160"/>
                          </a:xfrm>
                          <a:prstGeom prst="rect">
                            <a:avLst/>
                          </a:prstGeom>
                        </pic:spPr>
                      </pic:pic>
                      <pic:pic xmlns:pic="http://schemas.openxmlformats.org/drawingml/2006/picture">
                        <pic:nvPicPr>
                          <pic:cNvPr id="22" name="Image 22"/>
                          <pic:cNvPicPr/>
                        </pic:nvPicPr>
                        <pic:blipFill>
                          <a:blip r:embed="rId20" cstate="print"/>
                          <a:stretch>
                            <a:fillRect/>
                          </a:stretch>
                        </pic:blipFill>
                        <pic:spPr>
                          <a:xfrm>
                            <a:off x="1954022" y="1144269"/>
                            <a:ext cx="137160" cy="137160"/>
                          </a:xfrm>
                          <a:prstGeom prst="rect">
                            <a:avLst/>
                          </a:prstGeom>
                        </pic:spPr>
                      </pic:pic>
                      <pic:pic xmlns:pic="http://schemas.openxmlformats.org/drawingml/2006/picture">
                        <pic:nvPicPr>
                          <pic:cNvPr id="23" name="Image 23"/>
                          <pic:cNvPicPr/>
                        </pic:nvPicPr>
                        <pic:blipFill>
                          <a:blip r:embed="rId17" cstate="print"/>
                          <a:stretch>
                            <a:fillRect/>
                          </a:stretch>
                        </pic:blipFill>
                        <pic:spPr>
                          <a:xfrm>
                            <a:off x="2350261" y="1121410"/>
                            <a:ext cx="137160" cy="137160"/>
                          </a:xfrm>
                          <a:prstGeom prst="rect">
                            <a:avLst/>
                          </a:prstGeom>
                        </pic:spPr>
                      </pic:pic>
                      <pic:pic xmlns:pic="http://schemas.openxmlformats.org/drawingml/2006/picture">
                        <pic:nvPicPr>
                          <pic:cNvPr id="24" name="Image 24"/>
                          <pic:cNvPicPr/>
                        </pic:nvPicPr>
                        <pic:blipFill>
                          <a:blip r:embed="rId18" cstate="print"/>
                          <a:stretch>
                            <a:fillRect/>
                          </a:stretch>
                        </pic:blipFill>
                        <pic:spPr>
                          <a:xfrm>
                            <a:off x="2748026" y="1098550"/>
                            <a:ext cx="137160" cy="137160"/>
                          </a:xfrm>
                          <a:prstGeom prst="rect">
                            <a:avLst/>
                          </a:prstGeom>
                        </pic:spPr>
                      </pic:pic>
                      <pic:pic xmlns:pic="http://schemas.openxmlformats.org/drawingml/2006/picture">
                        <pic:nvPicPr>
                          <pic:cNvPr id="25" name="Image 25"/>
                          <pic:cNvPicPr/>
                        </pic:nvPicPr>
                        <pic:blipFill>
                          <a:blip r:embed="rId17" cstate="print"/>
                          <a:stretch>
                            <a:fillRect/>
                          </a:stretch>
                        </pic:blipFill>
                        <pic:spPr>
                          <a:xfrm>
                            <a:off x="3145789" y="1072641"/>
                            <a:ext cx="137160" cy="137160"/>
                          </a:xfrm>
                          <a:prstGeom prst="rect">
                            <a:avLst/>
                          </a:prstGeom>
                        </pic:spPr>
                      </pic:pic>
                      <pic:pic xmlns:pic="http://schemas.openxmlformats.org/drawingml/2006/picture">
                        <pic:nvPicPr>
                          <pic:cNvPr id="26" name="Image 26"/>
                          <pic:cNvPicPr/>
                        </pic:nvPicPr>
                        <pic:blipFill>
                          <a:blip r:embed="rId21" cstate="print"/>
                          <a:stretch>
                            <a:fillRect/>
                          </a:stretch>
                        </pic:blipFill>
                        <pic:spPr>
                          <a:xfrm>
                            <a:off x="3542029" y="1046733"/>
                            <a:ext cx="135636" cy="137160"/>
                          </a:xfrm>
                          <a:prstGeom prst="rect">
                            <a:avLst/>
                          </a:prstGeom>
                        </pic:spPr>
                      </pic:pic>
                      <pic:pic xmlns:pic="http://schemas.openxmlformats.org/drawingml/2006/picture">
                        <pic:nvPicPr>
                          <pic:cNvPr id="27" name="Image 27"/>
                          <pic:cNvPicPr/>
                        </pic:nvPicPr>
                        <pic:blipFill>
                          <a:blip r:embed="rId18" cstate="print"/>
                          <a:stretch>
                            <a:fillRect/>
                          </a:stretch>
                        </pic:blipFill>
                        <pic:spPr>
                          <a:xfrm>
                            <a:off x="3938270" y="1019302"/>
                            <a:ext cx="137160" cy="137160"/>
                          </a:xfrm>
                          <a:prstGeom prst="rect">
                            <a:avLst/>
                          </a:prstGeom>
                        </pic:spPr>
                      </pic:pic>
                      <pic:pic xmlns:pic="http://schemas.openxmlformats.org/drawingml/2006/picture">
                        <pic:nvPicPr>
                          <pic:cNvPr id="28" name="Image 28"/>
                          <pic:cNvPicPr/>
                        </pic:nvPicPr>
                        <pic:blipFill>
                          <a:blip r:embed="rId22" cstate="print"/>
                          <a:stretch>
                            <a:fillRect/>
                          </a:stretch>
                        </pic:blipFill>
                        <pic:spPr>
                          <a:xfrm>
                            <a:off x="4334509" y="988822"/>
                            <a:ext cx="137159" cy="137160"/>
                          </a:xfrm>
                          <a:prstGeom prst="rect">
                            <a:avLst/>
                          </a:prstGeom>
                        </pic:spPr>
                      </pic:pic>
                      <pic:pic xmlns:pic="http://schemas.openxmlformats.org/drawingml/2006/picture">
                        <pic:nvPicPr>
                          <pic:cNvPr id="29" name="Image 29"/>
                          <pic:cNvPicPr/>
                        </pic:nvPicPr>
                        <pic:blipFill>
                          <a:blip r:embed="rId23" cstate="print"/>
                          <a:stretch>
                            <a:fillRect/>
                          </a:stretch>
                        </pic:blipFill>
                        <pic:spPr>
                          <a:xfrm>
                            <a:off x="4733797" y="958341"/>
                            <a:ext cx="137159" cy="137160"/>
                          </a:xfrm>
                          <a:prstGeom prst="rect">
                            <a:avLst/>
                          </a:prstGeom>
                        </pic:spPr>
                      </pic:pic>
                      <pic:pic xmlns:pic="http://schemas.openxmlformats.org/drawingml/2006/picture">
                        <pic:nvPicPr>
                          <pic:cNvPr id="30" name="Image 30"/>
                          <pic:cNvPicPr/>
                        </pic:nvPicPr>
                        <pic:blipFill>
                          <a:blip r:embed="rId24" cstate="print"/>
                          <a:stretch>
                            <a:fillRect/>
                          </a:stretch>
                        </pic:blipFill>
                        <pic:spPr>
                          <a:xfrm>
                            <a:off x="5131561" y="924813"/>
                            <a:ext cx="137159" cy="137160"/>
                          </a:xfrm>
                          <a:prstGeom prst="rect">
                            <a:avLst/>
                          </a:prstGeom>
                        </pic:spPr>
                      </pic:pic>
                      <pic:pic xmlns:pic="http://schemas.openxmlformats.org/drawingml/2006/picture">
                        <pic:nvPicPr>
                          <pic:cNvPr id="31" name="Image 31"/>
                          <pic:cNvPicPr/>
                        </pic:nvPicPr>
                        <pic:blipFill>
                          <a:blip r:embed="rId17" cstate="print"/>
                          <a:stretch>
                            <a:fillRect/>
                          </a:stretch>
                        </pic:blipFill>
                        <pic:spPr>
                          <a:xfrm>
                            <a:off x="5527802" y="891286"/>
                            <a:ext cx="137159" cy="137160"/>
                          </a:xfrm>
                          <a:prstGeom prst="rect">
                            <a:avLst/>
                          </a:prstGeom>
                        </pic:spPr>
                      </pic:pic>
                      <pic:pic xmlns:pic="http://schemas.openxmlformats.org/drawingml/2006/picture">
                        <pic:nvPicPr>
                          <pic:cNvPr id="32" name="Image 32"/>
                          <pic:cNvPicPr/>
                        </pic:nvPicPr>
                        <pic:blipFill>
                          <a:blip r:embed="rId19" cstate="print"/>
                          <a:stretch>
                            <a:fillRect/>
                          </a:stretch>
                        </pic:blipFill>
                        <pic:spPr>
                          <a:xfrm>
                            <a:off x="5925565" y="854710"/>
                            <a:ext cx="137159" cy="137160"/>
                          </a:xfrm>
                          <a:prstGeom prst="rect">
                            <a:avLst/>
                          </a:prstGeom>
                        </pic:spPr>
                      </pic:pic>
                      <pic:pic xmlns:pic="http://schemas.openxmlformats.org/drawingml/2006/picture">
                        <pic:nvPicPr>
                          <pic:cNvPr id="33" name="Image 33"/>
                          <pic:cNvPicPr/>
                        </pic:nvPicPr>
                        <pic:blipFill>
                          <a:blip r:embed="rId25" cstate="print"/>
                          <a:stretch>
                            <a:fillRect/>
                          </a:stretch>
                        </pic:blipFill>
                        <pic:spPr>
                          <a:xfrm>
                            <a:off x="1192022" y="1494789"/>
                            <a:ext cx="243839" cy="85343"/>
                          </a:xfrm>
                          <a:prstGeom prst="rect">
                            <a:avLst/>
                          </a:prstGeom>
                        </pic:spPr>
                      </pic:pic>
                      <wps:wsp>
                        <wps:cNvPr id="34" name="Graphic 34"/>
                        <wps:cNvSpPr/>
                        <wps:spPr>
                          <a:xfrm>
                            <a:off x="5077459" y="1476375"/>
                            <a:ext cx="1318260" cy="7620"/>
                          </a:xfrm>
                          <a:custGeom>
                            <a:avLst/>
                            <a:gdLst/>
                            <a:ahLst/>
                            <a:cxnLst/>
                            <a:rect l="l" t="t" r="r" b="b"/>
                            <a:pathLst>
                              <a:path w="1318260" h="7620">
                                <a:moveTo>
                                  <a:pt x="1318259" y="7620"/>
                                </a:moveTo>
                                <a:lnTo>
                                  <a:pt x="0" y="7620"/>
                                </a:lnTo>
                                <a:lnTo>
                                  <a:pt x="0" y="0"/>
                                </a:lnTo>
                                <a:lnTo>
                                  <a:pt x="1318259" y="0"/>
                                </a:lnTo>
                                <a:lnTo>
                                  <a:pt x="1318259" y="7620"/>
                                </a:lnTo>
                                <a:close/>
                              </a:path>
                            </a:pathLst>
                          </a:custGeom>
                          <a:solidFill>
                            <a:srgbClr val="000000"/>
                          </a:solidFill>
                        </wps:spPr>
                        <wps:bodyPr wrap="square" lIns="0" tIns="0" rIns="0" bIns="0" rtlCol="0">
                          <a:prstTxWarp prst="textNoShape">
                            <a:avLst/>
                          </a:prstTxWarp>
                          <a:noAutofit/>
                        </wps:bodyPr>
                      </wps:wsp>
                    </wpg:wgp>
                  </a:graphicData>
                </a:graphic>
              </wp:anchor>
            </w:drawing>
          </mc:Choice>
          <mc:Fallback>
            <w:pict>
              <v:group w14:anchorId="65EA510F" id="Group 14" o:spid="_x0000_s1026" style="position:absolute;margin-left:183.1pt;margin-top:-137.85pt;width:503.6pt;height:135.55pt;z-index:-20928512;mso-wrap-distance-left:0;mso-wrap-distance-right:0;mso-position-horizontal-relative:page" coordsize="63957,172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">
                <v:shape id="Graphic 15" o:spid="_x0000_s1027" style="position:absolute;width:63919;height:17214;visibility:visible;mso-wrap-style:square;v-text-anchor:top" coordsize="6391910,17214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" path="m6391910,l36830,,,,,3822,,7632r33020,l33020,209550r,635l,210185r,7620l33020,217805r,202565l,420370r,7620l33020,427990r,203200l,631190r,7620l33020,638810r,200660l,839470r,7620l33020,847090r,203200l,1050290r,7620l33020,1057910r,201930l33020,1260475r-33020,l,1268095r33020,l33020,1470660r-33020,l,1478280r33020,l33020,1680222r,623l,1680845r,7620l33020,1688465r,32385l40640,1720850r,-32385l40640,1687830r389890,l430530,1721485r7620,l438150,1688465r388620,l826770,1721485r7620,l834390,1688465r390525,l1224915,1721485r7620,l1232535,1688465r389890,l1622425,1721485r7620,l1630045,1688465r388620,l2018665,1721485r7620,l2026285,1688465r390525,l2416810,1721485r7620,l2424430,1688465r388620,l2813050,1721485r7620,l2820670,1688465r389890,l3210560,1721485r7620,l3218180,1688465r389890,l3608070,1721485r7620,l3615690,1688465r388620,l4004310,1721485r7620,l4011930,1688465r390525,l4402455,1721485r7620,l4410075,1688465r389890,l4799965,1721485r7620,l4807585,1684655r-7620,l4410075,1684655r-3979545,l430530,1684032r5961380,l6391910,1680222r-6351270,l40640,1680845r-3810,l36830,1680222r3810,l40640,1478915r566420,l607060,1471295r-566420,l40640,1470672r,-202577l6391910,1268095r,-7620l40640,1260475r-3810,l36830,1259840r3810,l40640,1057922r-3810,l40640,1057910r6351270,l6391910,1050290r-6351270,l40640,847090r6351270,l6391910,839470r-6351270,l40640,638822r-3810,l40640,638810r6351270,l6391910,631190r-6351270,l40640,427990r6351270,l6391910,420370r-6351270,l40640,217805r6351270,l6391910,210185r-6351270,l36830,210185r,-635l40640,209550r,-201918l6391910,7620r,-3798l6391910,xe" fillcolor="black" stroked="f">
                  <v:path arrowok="t"/>
                </v:shape>
                <v:shape id="Graphic 16" o:spid="_x0000_s1028" style="position:absolute;left:47999;top:16840;width:15958;height:374;visibility:visible;mso-wrap-style:square;v-text-anchor:top" coordsize="1595755,37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" path="m1595755,622r-3810,l1591945,r-3810,l1588135,622r-389890,l1190625,622,,622,,37452r7620,l7620,4432r388620,l396240,37452r7620,l403860,4432r390525,l794385,37452r7620,l802005,4432r388620,l1190625,37452r7620,l1198245,4432r389890,l1588135,36817r7620,l1595755,4432r,-635l1595755,622xe" fillcolor="black" stroked="f">
                  <v:path arrowok="t"/>
                </v:shape>
                <v:shape id="Graphic 17" o:spid="_x0000_s1029" style="position:absolute;left:4325;top:9062;width:55638;height:4146;visibility:visible;mso-wrap-style:square;v-text-anchor:top" coordsize="5563870,4146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" path="m2387,414540l195,379628,76,377736,,376516,173355,365086r57279,-3187l288328,358101,596962,341515r334,l645642,339660r645485,-33006l1340586,303479r148661,-7620l1538706,292684r101047,-5144l1639461,287540r48470,-3111l1738817,281825r-296,l1786991,278714r49616,-2540l1886686,272999r49601,-2540l1985746,267284r49601,-2540l2134971,258394r49601,-2540l2283561,249504r50886,-2604l2334181,246900r644578,-41204l3029708,201785r303,l3127349,195537r50051,-3793l3276574,185376r49403,-3792l3375634,178391r49416,-3792l3475341,171405r98921,-7601l3623919,160611r99581,-7602l3774529,149732r-305,l4319293,107902r49113,-4410l4468126,95818r49518,-4391l4568937,87477r-193,l4618149,83041r243,l4667833,79235r-170,l4715764,74917r50480,-3837l4864976,62217r49951,-3846l5063744,45072r49938,-3846l5212257,32380r49365,-5063l5460543,9520r49364,-5063l5560212,r3353,37947l5513686,42367r-49677,5092l5265401,65227r-49664,5092l5116436,79235r-49441,3806l4917681,96380r-49415,3804l4769078,109080r-50037,3803l4669396,117335r-49415,3804l4570336,125590r-49441,3806l4470628,133845r-98932,7614l4322051,145910r-546354,41922l3726450,190995r-99978,7632l3577290,201785r-99408,7638l3428099,212578r-49912,3829l3329007,219565r-49880,3827l3180350,229730r-50448,3822l3031190,239886r-49878,3826l2335276,285013r-49397,2527l2186686,293903r-49397,2527l2037461,302793r-49397,2527l1938401,308508r-49397,2527l1838705,314223r-49396,2527l1739646,319938r-49397,2527l1640586,325653r-99557,5066l1491361,333908r-148457,7607l1293240,344703,647204,377736r-49313,1892l290775,396125r-57921,3810l175895,403107,2387,414540xe" fillcolor="navy"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18" o:spid="_x0000_s1030" type="#_x0000_t75" style="position:absolute;left:3644;top:12326;width:1372;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">
                  <v:imagedata r:id="rId26" o:title=""/>
                </v:shape>
                <v:shape id="Image 19" o:spid="_x0000_s1031" type="#_x0000_t75" style="position:absolute;left:7607;top:12052;width:1371;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">
                  <v:imagedata r:id="rId27" o:title=""/>
                </v:shape>
                <v:shape id="Image 20" o:spid="_x0000_s1032" type="#_x0000_t75" style="position:absolute;left:11569;top:11869;width:1372;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">
                  <v:imagedata r:id="rId28" o:title=""/>
                </v:shape>
                <v:shape id="Image 21" o:spid="_x0000_s1033" type="#_x0000_t75" style="position:absolute;left:15562;top:11656;width:1372;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">
                  <v:imagedata r:id="rId27" o:title=""/>
                </v:shape>
                <v:shape id="Image 22" o:spid="_x0000_s1034" type="#_x0000_t75" style="position:absolute;left:19540;top:11442;width:1371;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">
                  <v:imagedata r:id="rId29" o:title=""/>
                </v:shape>
                <v:shape id="Image 23" o:spid="_x0000_s1035" type="#_x0000_t75" style="position:absolute;left:23502;top:11214;width:1372;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">
                  <v:imagedata r:id="rId26" o:title=""/>
                </v:shape>
                <v:shape id="Image 24" o:spid="_x0000_s1036" type="#_x0000_t75" style="position:absolute;left:27480;top:10985;width:1371;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">
                  <v:imagedata r:id="rId27" o:title=""/>
                </v:shape>
                <v:shape id="Image 25" o:spid="_x0000_s1037" type="#_x0000_t75" style="position:absolute;left:31457;top:10726;width:1372;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">
                  <v:imagedata r:id="rId26" o:title=""/>
                </v:shape>
                <v:shape id="Image 26" o:spid="_x0000_s1038" type="#_x0000_t75" style="position:absolute;left:35420;top:10467;width:1356;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">
                  <v:imagedata r:id="rId30" o:title=""/>
                </v:shape>
                <v:shape id="Image 27" o:spid="_x0000_s1039" type="#_x0000_t75" style="position:absolute;left:39382;top:10193;width:1372;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">
                  <v:imagedata r:id="rId27" o:title=""/>
                </v:shape>
                <v:shape id="Image 28" o:spid="_x0000_s1040" type="#_x0000_t75" style="position:absolute;left:43345;top:9888;width:1371;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">
                  <v:imagedata r:id="rId31" o:title=""/>
                </v:shape>
                <v:shape id="Image 29" o:spid="_x0000_s1041" type="#_x0000_t75" style="position:absolute;left:47337;top:9583;width:1372;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">
                  <v:imagedata r:id="rId32" o:title=""/>
                </v:shape>
                <v:shape id="Image 30" o:spid="_x0000_s1042" type="#_x0000_t75" style="position:absolute;left:51315;top:9248;width:1372;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">
                  <v:imagedata r:id="rId33" o:title=""/>
                </v:shape>
                <v:shape id="Image 31" o:spid="_x0000_s1043" type="#_x0000_t75" style="position:absolute;left:55278;top:8912;width:1371;height:13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">
                  <v:imagedata r:id="rId26" o:title=""/>
                </v:shape>
                <v:shape id="Image 32" o:spid="_x0000_s1044" type="#_x0000_t75" style="position:absolute;left:59255;top:8547;width:1372;height:137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">
                  <v:imagedata r:id="rId28" o:title=""/>
                </v:shape>
                <v:shape id="Image 33" o:spid="_x0000_s1045" type="#_x0000_t75" style="position:absolute;left:11920;top:14947;width:2438;height:8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">
                  <v:imagedata r:id="rId34" o:title=""/>
                </v:shape>
                <v:shape id="Graphic 34" o:spid="_x0000_s1046" style="position:absolute;left:50774;top:14763;width:13183;height:76;visibility:visible;mso-wrap-style:square;v-text-anchor:top" coordsize="1318260,7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" path="m1318259,7620l,7620,,,1318259,r,7620xe" fillcolor="black" stroked="f">
                  <v:path arrowok="t"/>
                </v:shape>
                <w10:wrap anchorx="page"/>
              </v:group>
            </w:pict>
          </mc:Fallback>
        </mc:AlternateContent>
      </w:r>
      <w:r>
        <w:rPr>
          <w:sz w:val="19"/>
        </w:rPr>
        <w:t>2018</w:t>
      </w:r>
      <w:r>
        <w:rPr>
          <w:spacing w:val="44"/>
          <w:sz w:val="19"/>
        </w:rPr>
        <w:t xml:space="preserve">  </w:t>
      </w:r>
      <w:r>
        <w:rPr>
          <w:sz w:val="19"/>
        </w:rPr>
        <w:t>2019</w:t>
      </w:r>
      <w:r>
        <w:rPr>
          <w:spacing w:val="48"/>
          <w:sz w:val="19"/>
        </w:rPr>
        <w:t xml:space="preserve">  </w:t>
      </w:r>
      <w:r>
        <w:rPr>
          <w:sz w:val="19"/>
        </w:rPr>
        <w:t>2020</w:t>
      </w:r>
      <w:r>
        <w:rPr>
          <w:spacing w:val="47"/>
          <w:sz w:val="19"/>
        </w:rPr>
        <w:t xml:space="preserve">  </w:t>
      </w:r>
      <w:r>
        <w:rPr>
          <w:sz w:val="19"/>
        </w:rPr>
        <w:t>2021</w:t>
      </w:r>
      <w:r>
        <w:rPr>
          <w:spacing w:val="46"/>
          <w:sz w:val="19"/>
        </w:rPr>
        <w:t xml:space="preserve">  </w:t>
      </w:r>
      <w:r>
        <w:rPr>
          <w:sz w:val="19"/>
        </w:rPr>
        <w:t>2022</w:t>
      </w:r>
      <w:r>
        <w:rPr>
          <w:spacing w:val="47"/>
          <w:sz w:val="19"/>
        </w:rPr>
        <w:t xml:space="preserve">  </w:t>
      </w:r>
      <w:r>
        <w:rPr>
          <w:sz w:val="19"/>
        </w:rPr>
        <w:t>2023</w:t>
      </w:r>
      <w:r>
        <w:rPr>
          <w:spacing w:val="46"/>
          <w:sz w:val="19"/>
        </w:rPr>
        <w:t xml:space="preserve">  </w:t>
      </w:r>
      <w:r>
        <w:rPr>
          <w:sz w:val="19"/>
        </w:rPr>
        <w:t>2024</w:t>
      </w:r>
      <w:r>
        <w:rPr>
          <w:spacing w:val="47"/>
          <w:sz w:val="19"/>
        </w:rPr>
        <w:t xml:space="preserve">  </w:t>
      </w:r>
      <w:r>
        <w:rPr>
          <w:sz w:val="19"/>
        </w:rPr>
        <w:t>2025</w:t>
      </w:r>
      <w:r>
        <w:rPr>
          <w:spacing w:val="46"/>
          <w:sz w:val="19"/>
        </w:rPr>
        <w:t xml:space="preserve">  </w:t>
      </w:r>
      <w:r>
        <w:rPr>
          <w:sz w:val="19"/>
        </w:rPr>
        <w:t>2026</w:t>
      </w:r>
      <w:r>
        <w:rPr>
          <w:spacing w:val="47"/>
          <w:sz w:val="19"/>
        </w:rPr>
        <w:t xml:space="preserve">  </w:t>
      </w:r>
      <w:r>
        <w:rPr>
          <w:sz w:val="19"/>
        </w:rPr>
        <w:t>2027</w:t>
      </w:r>
      <w:r>
        <w:rPr>
          <w:spacing w:val="47"/>
          <w:sz w:val="19"/>
        </w:rPr>
        <w:t xml:space="preserve">  </w:t>
      </w:r>
      <w:r>
        <w:rPr>
          <w:sz w:val="19"/>
        </w:rPr>
        <w:t>2028</w:t>
      </w:r>
      <w:r>
        <w:rPr>
          <w:spacing w:val="46"/>
          <w:sz w:val="19"/>
        </w:rPr>
        <w:t xml:space="preserve">  </w:t>
      </w:r>
      <w:r>
        <w:rPr>
          <w:sz w:val="19"/>
        </w:rPr>
        <w:t>2029</w:t>
      </w:r>
      <w:r>
        <w:rPr>
          <w:spacing w:val="47"/>
          <w:sz w:val="19"/>
        </w:rPr>
        <w:t xml:space="preserve">  </w:t>
      </w:r>
      <w:r>
        <w:rPr>
          <w:sz w:val="19"/>
        </w:rPr>
        <w:t>2030</w:t>
      </w:r>
      <w:r>
        <w:rPr>
          <w:spacing w:val="46"/>
          <w:sz w:val="19"/>
        </w:rPr>
        <w:t xml:space="preserve">  </w:t>
      </w:r>
      <w:r>
        <w:rPr>
          <w:sz w:val="19"/>
        </w:rPr>
        <w:t>2031</w:t>
      </w:r>
      <w:r>
        <w:rPr>
          <w:spacing w:val="47"/>
          <w:sz w:val="19"/>
        </w:rPr>
        <w:t xml:space="preserve">  </w:t>
      </w:r>
      <w:r>
        <w:rPr>
          <w:sz w:val="19"/>
        </w:rPr>
        <w:t>2032</w:t>
      </w:r>
      <w:r>
        <w:rPr>
          <w:spacing w:val="47"/>
          <w:sz w:val="19"/>
        </w:rPr>
        <w:t xml:space="preserve">  </w:t>
      </w:r>
      <w:r>
        <w:rPr>
          <w:sz w:val="19"/>
        </w:rPr>
        <w:t>2033</w:t>
      </w:r>
      <w:r>
        <w:rPr>
          <w:spacing w:val="46"/>
          <w:sz w:val="19"/>
        </w:rPr>
        <w:t xml:space="preserve">  </w:t>
      </w:r>
      <w:r>
        <w:rPr>
          <w:spacing w:val="-4"/>
          <w:sz w:val="19"/>
        </w:rPr>
        <w:t>2034</w:t>
      </w:r>
    </w:p>
    <w:sectPr w:rsidR="00DF38C3">
      <w:type w:val="continuous"/>
      <w:pgSz w:w="16850" w:h="11910" w:orient="landscape"/>
      <w:pgMar w:top="1040" w:right="850" w:bottom="1260" w:left="992" w:header="0" w:footer="107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A06F72" w14:textId="77777777" w:rsidR="00741A31" w:rsidRDefault="00741A31">
      <w:r>
        <w:separator/>
      </w:r>
    </w:p>
  </w:endnote>
  <w:endnote w:type="continuationSeparator" w:id="0">
    <w:p w14:paraId="2F95E1A9" w14:textId="77777777" w:rsidR="00741A31" w:rsidRDefault="00741A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01023001"/>
      <w:docPartObj>
        <w:docPartGallery w:val="Page Numbers (Bottom of Page)"/>
        <w:docPartUnique/>
      </w:docPartObj>
    </w:sdtPr>
    <w:sdtContent>
      <w:p w14:paraId="6B59FF4F" w14:textId="4B779B7C" w:rsidR="004C03F5" w:rsidRDefault="004C03F5">
        <w:pPr>
          <w:pStyle w:val="a9"/>
          <w:jc w:val="center"/>
        </w:pPr>
        <w:r>
          <w:fldChar w:fldCharType="begin"/>
        </w:r>
        <w:r>
          <w:instrText>PAGE   \* MERGEFORMAT</w:instrText>
        </w:r>
        <w:r>
          <w:fldChar w:fldCharType="separate"/>
        </w:r>
        <w:r>
          <w:t>2</w:t>
        </w:r>
        <w:r>
          <w:fldChar w:fldCharType="end"/>
        </w:r>
      </w:p>
    </w:sdtContent>
  </w:sdt>
  <w:p w14:paraId="7FB2CA26" w14:textId="420C4258" w:rsidR="00DF38C3" w:rsidRDefault="00DF38C3">
    <w:pPr>
      <w:pStyle w:val="a3"/>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918BED" w14:textId="77777777" w:rsidR="00DF38C3" w:rsidRDefault="00D46CFF">
    <w:pPr>
      <w:pStyle w:val="a3"/>
      <w:spacing w:line="14" w:lineRule="auto"/>
      <w:rPr>
        <w:sz w:val="20"/>
      </w:rPr>
    </w:pPr>
    <w:r>
      <w:rPr>
        <w:noProof/>
        <w:sz w:val="20"/>
        <w:lang w:eastAsia="ru-RU"/>
      </w:rPr>
      <mc:AlternateContent>
        <mc:Choice Requires="wps">
          <w:drawing>
            <wp:anchor distT="0" distB="0" distL="0" distR="0" simplePos="0" relativeHeight="482386944" behindDoc="1" locked="0" layoutInCell="1" allowOverlap="1" wp14:anchorId="358B46AA" wp14:editId="3B22B84E">
              <wp:simplePos x="0" y="0"/>
              <wp:positionH relativeFrom="page">
                <wp:posOffset>5141976</wp:posOffset>
              </wp:positionH>
              <wp:positionV relativeFrom="page">
                <wp:posOffset>6743657</wp:posOffset>
              </wp:positionV>
              <wp:extent cx="240029" cy="194310"/>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1A3FC329" w14:textId="77777777" w:rsidR="00DF38C3" w:rsidRDefault="00D46CFF">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22</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358B46AA" id="_x0000_t202" coordsize="21600,21600" o:spt="202" path="m,l,21600r21600,l21600,xe">
              <v:stroke joinstyle="miter"/>
              <v:path gradientshapeok="t" o:connecttype="rect"/>
            </v:shapetype>
            <v:shape id="Textbox 5" o:spid="_x0000_s1027" type="#_x0000_t202" style="position:absolute;margin-left:404.9pt;margin-top:531pt;width:18.9pt;height:15.3pt;z-index:-2092953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" filled="f" stroked="f">
              <v:textbox inset="0,0,0,0">
                <w:txbxContent>
                  <w:p w14:paraId="1A3FC329" w14:textId="77777777" w:rsidR="00DF38C3" w:rsidRDefault="00D46CFF">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22</w:t>
                    </w:r>
                    <w:r>
                      <w:rPr>
                        <w:rFonts w:ascii="Times New Roman"/>
                        <w:spacing w:val="-5"/>
                      </w:rP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D53EA2" w14:textId="77777777" w:rsidR="00DF38C3" w:rsidRDefault="00D46CFF">
    <w:pPr>
      <w:pStyle w:val="a3"/>
      <w:spacing w:line="14" w:lineRule="auto"/>
      <w:rPr>
        <w:sz w:val="20"/>
      </w:rPr>
    </w:pPr>
    <w:r>
      <w:rPr>
        <w:noProof/>
        <w:sz w:val="20"/>
        <w:lang w:eastAsia="ru-RU"/>
      </w:rPr>
      <mc:AlternateContent>
        <mc:Choice Requires="wps">
          <w:drawing>
            <wp:anchor distT="0" distB="0" distL="0" distR="0" simplePos="0" relativeHeight="482387456" behindDoc="1" locked="0" layoutInCell="1" allowOverlap="1" wp14:anchorId="3E056C4A" wp14:editId="7118388F">
              <wp:simplePos x="0" y="0"/>
              <wp:positionH relativeFrom="page">
                <wp:posOffset>3936479</wp:posOffset>
              </wp:positionH>
              <wp:positionV relativeFrom="page">
                <wp:posOffset>9876988</wp:posOffset>
              </wp:positionV>
              <wp:extent cx="240029" cy="200660"/>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200660"/>
                      </a:xfrm>
                      <a:prstGeom prst="rect">
                        <a:avLst/>
                      </a:prstGeom>
                    </wps:spPr>
                    <wps:txbx>
                      <w:txbxContent>
                        <w:p w14:paraId="6863E8AF" w14:textId="77777777" w:rsidR="00DF38C3" w:rsidRDefault="00D46CFF">
                          <w:pPr>
                            <w:pStyle w:val="a3"/>
                            <w:spacing w:before="2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80</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3E056C4A" id="_x0000_t202" coordsize="21600,21600" o:spt="202" path="m,l,21600r21600,l21600,xe">
              <v:stroke joinstyle="miter"/>
              <v:path gradientshapeok="t" o:connecttype="rect"/>
            </v:shapetype>
            <v:shape id="Textbox 6" o:spid="_x0000_s1028" type="#_x0000_t202" style="position:absolute;margin-left:309.95pt;margin-top:777.7pt;width:18.9pt;height:15.8pt;z-index:-209290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" filled="f" stroked="f">
              <v:textbox inset="0,0,0,0">
                <w:txbxContent>
                  <w:p w14:paraId="6863E8AF" w14:textId="77777777" w:rsidR="00DF38C3" w:rsidRDefault="00D46CFF">
                    <w:pPr>
                      <w:pStyle w:val="a3"/>
                      <w:spacing w:before="2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80</w:t>
                    </w:r>
                    <w:r>
                      <w:rPr>
                        <w:rFonts w:ascii="Times New Roman"/>
                        <w:spacing w:val="-5"/>
                      </w:rP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C8DACB" w14:textId="77777777" w:rsidR="00DF38C3" w:rsidRDefault="00D46CFF">
    <w:pPr>
      <w:pStyle w:val="a3"/>
      <w:spacing w:line="14" w:lineRule="auto"/>
      <w:rPr>
        <w:sz w:val="20"/>
      </w:rPr>
    </w:pPr>
    <w:r>
      <w:rPr>
        <w:noProof/>
        <w:sz w:val="20"/>
        <w:lang w:eastAsia="ru-RU"/>
      </w:rPr>
      <mc:AlternateContent>
        <mc:Choice Requires="wps">
          <w:drawing>
            <wp:anchor distT="0" distB="0" distL="0" distR="0" simplePos="0" relativeHeight="482387968" behindDoc="1" locked="0" layoutInCell="1" allowOverlap="1" wp14:anchorId="493EB272" wp14:editId="055099DB">
              <wp:simplePos x="0" y="0"/>
              <wp:positionH relativeFrom="page">
                <wp:posOffset>5321808</wp:posOffset>
              </wp:positionH>
              <wp:positionV relativeFrom="page">
                <wp:posOffset>6743657</wp:posOffset>
              </wp:positionV>
              <wp:extent cx="240029" cy="194310"/>
              <wp:effectExtent l="0" t="0" r="0" b="0"/>
              <wp:wrapNone/>
              <wp:docPr id="13"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29" cy="194310"/>
                      </a:xfrm>
                      <a:prstGeom prst="rect">
                        <a:avLst/>
                      </a:prstGeom>
                    </wps:spPr>
                    <wps:txbx>
                      <w:txbxContent>
                        <w:p w14:paraId="171BB4B3" w14:textId="77777777" w:rsidR="00DF38C3" w:rsidRDefault="00D46CFF">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82</w:t>
                          </w:r>
                          <w:r>
                            <w:rPr>
                              <w:rFonts w:ascii="Times New Roman"/>
                              <w:spacing w:val="-5"/>
                            </w:rPr>
                            <w:fldChar w:fldCharType="end"/>
                          </w:r>
                        </w:p>
                      </w:txbxContent>
                    </wps:txbx>
                    <wps:bodyPr wrap="square" lIns="0" tIns="0" rIns="0" bIns="0" rtlCol="0">
                      <a:noAutofit/>
                    </wps:bodyPr>
                  </wps:wsp>
                </a:graphicData>
              </a:graphic>
            </wp:anchor>
          </w:drawing>
        </mc:Choice>
        <mc:Fallback>
          <w:pict>
            <v:shapetype w14:anchorId="493EB272" id="_x0000_t202" coordsize="21600,21600" o:spt="202" path="m,l,21600r21600,l21600,xe">
              <v:stroke joinstyle="miter"/>
              <v:path gradientshapeok="t" o:connecttype="rect"/>
            </v:shapetype>
            <v:shape id="Textbox 13" o:spid="_x0000_s1029" type="#_x0000_t202" style="position:absolute;margin-left:419.05pt;margin-top:531pt;width:18.9pt;height:15.3pt;z-index:-209285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" filled="f" stroked="f">
              <v:textbox inset="0,0,0,0">
                <w:txbxContent>
                  <w:p w14:paraId="171BB4B3" w14:textId="77777777" w:rsidR="00DF38C3" w:rsidRDefault="00D46CFF">
                    <w:pPr>
                      <w:pStyle w:val="a3"/>
                      <w:spacing w:before="10"/>
                      <w:ind w:left="60"/>
                      <w:rPr>
                        <w:rFonts w:ascii="Times New Roman"/>
                      </w:rPr>
                    </w:pPr>
                    <w:r>
                      <w:rPr>
                        <w:rFonts w:ascii="Times New Roman"/>
                        <w:spacing w:val="-5"/>
                      </w:rPr>
                      <w:fldChar w:fldCharType="begin"/>
                    </w:r>
                    <w:r>
                      <w:rPr>
                        <w:rFonts w:ascii="Times New Roman"/>
                        <w:spacing w:val="-5"/>
                      </w:rPr>
                      <w:instrText xml:space="preserve"> PAGE </w:instrText>
                    </w:r>
                    <w:r>
                      <w:rPr>
                        <w:rFonts w:ascii="Times New Roman"/>
                        <w:spacing w:val="-5"/>
                      </w:rPr>
                      <w:fldChar w:fldCharType="separate"/>
                    </w:r>
                    <w:r w:rsidR="00840628">
                      <w:rPr>
                        <w:rFonts w:ascii="Times New Roman"/>
                        <w:noProof/>
                        <w:spacing w:val="-5"/>
                      </w:rPr>
                      <w:t>82</w:t>
                    </w:r>
                    <w:r>
                      <w:rPr>
                        <w:rFonts w:ascii="Times New Roman"/>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788DF8" w14:textId="77777777" w:rsidR="00741A31" w:rsidRDefault="00741A31">
      <w:r>
        <w:separator/>
      </w:r>
    </w:p>
  </w:footnote>
  <w:footnote w:type="continuationSeparator" w:id="0">
    <w:p w14:paraId="362B04EE" w14:textId="77777777" w:rsidR="00741A31" w:rsidRDefault="00741A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213DD"/>
    <w:multiLevelType w:val="multilevel"/>
    <w:tmpl w:val="E6943A6A"/>
    <w:lvl w:ilvl="0">
      <w:start w:val="13"/>
      <w:numFmt w:val="decimal"/>
      <w:lvlText w:val="%1"/>
      <w:lvlJc w:val="left"/>
      <w:pPr>
        <w:ind w:left="426" w:hanging="893"/>
        <w:jc w:val="left"/>
      </w:pPr>
      <w:rPr>
        <w:rFonts w:hint="default"/>
        <w:lang w:val="ru-RU" w:eastAsia="en-US" w:bidi="ar-SA"/>
      </w:rPr>
    </w:lvl>
    <w:lvl w:ilvl="1">
      <w:start w:val="5"/>
      <w:numFmt w:val="decimal"/>
      <w:lvlText w:val="%1.%2"/>
      <w:lvlJc w:val="left"/>
      <w:pPr>
        <w:ind w:left="426" w:hanging="893"/>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893"/>
      </w:pPr>
      <w:rPr>
        <w:rFonts w:hint="default"/>
        <w:lang w:val="ru-RU" w:eastAsia="en-US" w:bidi="ar-SA"/>
      </w:rPr>
    </w:lvl>
    <w:lvl w:ilvl="3">
      <w:numFmt w:val="bullet"/>
      <w:lvlText w:val="•"/>
      <w:lvlJc w:val="left"/>
      <w:pPr>
        <w:ind w:left="3357" w:hanging="893"/>
      </w:pPr>
      <w:rPr>
        <w:rFonts w:hint="default"/>
        <w:lang w:val="ru-RU" w:eastAsia="en-US" w:bidi="ar-SA"/>
      </w:rPr>
    </w:lvl>
    <w:lvl w:ilvl="4">
      <w:numFmt w:val="bullet"/>
      <w:lvlText w:val="•"/>
      <w:lvlJc w:val="left"/>
      <w:pPr>
        <w:ind w:left="4336" w:hanging="893"/>
      </w:pPr>
      <w:rPr>
        <w:rFonts w:hint="default"/>
        <w:lang w:val="ru-RU" w:eastAsia="en-US" w:bidi="ar-SA"/>
      </w:rPr>
    </w:lvl>
    <w:lvl w:ilvl="5">
      <w:numFmt w:val="bullet"/>
      <w:lvlText w:val="•"/>
      <w:lvlJc w:val="left"/>
      <w:pPr>
        <w:ind w:left="5315" w:hanging="893"/>
      </w:pPr>
      <w:rPr>
        <w:rFonts w:hint="default"/>
        <w:lang w:val="ru-RU" w:eastAsia="en-US" w:bidi="ar-SA"/>
      </w:rPr>
    </w:lvl>
    <w:lvl w:ilvl="6">
      <w:numFmt w:val="bullet"/>
      <w:lvlText w:val="•"/>
      <w:lvlJc w:val="left"/>
      <w:pPr>
        <w:ind w:left="6294" w:hanging="893"/>
      </w:pPr>
      <w:rPr>
        <w:rFonts w:hint="default"/>
        <w:lang w:val="ru-RU" w:eastAsia="en-US" w:bidi="ar-SA"/>
      </w:rPr>
    </w:lvl>
    <w:lvl w:ilvl="7">
      <w:numFmt w:val="bullet"/>
      <w:lvlText w:val="•"/>
      <w:lvlJc w:val="left"/>
      <w:pPr>
        <w:ind w:left="7273" w:hanging="893"/>
      </w:pPr>
      <w:rPr>
        <w:rFonts w:hint="default"/>
        <w:lang w:val="ru-RU" w:eastAsia="en-US" w:bidi="ar-SA"/>
      </w:rPr>
    </w:lvl>
    <w:lvl w:ilvl="8">
      <w:numFmt w:val="bullet"/>
      <w:lvlText w:val="•"/>
      <w:lvlJc w:val="left"/>
      <w:pPr>
        <w:ind w:left="8252" w:hanging="893"/>
      </w:pPr>
      <w:rPr>
        <w:rFonts w:hint="default"/>
        <w:lang w:val="ru-RU" w:eastAsia="en-US" w:bidi="ar-SA"/>
      </w:rPr>
    </w:lvl>
  </w:abstractNum>
  <w:abstractNum w:abstractNumId="1" w15:restartNumberingAfterBreak="0">
    <w:nsid w:val="015F35DC"/>
    <w:multiLevelType w:val="hybridMultilevel"/>
    <w:tmpl w:val="11847482"/>
    <w:lvl w:ilvl="0" w:tplc="2278ADCC">
      <w:numFmt w:val="bullet"/>
      <w:lvlText w:val="-"/>
      <w:lvlJc w:val="left"/>
      <w:pPr>
        <w:ind w:left="426" w:hanging="144"/>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E3CA53F4">
      <w:numFmt w:val="bullet"/>
      <w:lvlText w:val="•"/>
      <w:lvlJc w:val="left"/>
      <w:pPr>
        <w:ind w:left="1399" w:hanging="144"/>
      </w:pPr>
      <w:rPr>
        <w:rFonts w:hint="default"/>
        <w:lang w:val="ru-RU" w:eastAsia="en-US" w:bidi="ar-SA"/>
      </w:rPr>
    </w:lvl>
    <w:lvl w:ilvl="2" w:tplc="265E4FAE">
      <w:numFmt w:val="bullet"/>
      <w:lvlText w:val="•"/>
      <w:lvlJc w:val="left"/>
      <w:pPr>
        <w:ind w:left="2378" w:hanging="144"/>
      </w:pPr>
      <w:rPr>
        <w:rFonts w:hint="default"/>
        <w:lang w:val="ru-RU" w:eastAsia="en-US" w:bidi="ar-SA"/>
      </w:rPr>
    </w:lvl>
    <w:lvl w:ilvl="3" w:tplc="1AC2DEB4">
      <w:numFmt w:val="bullet"/>
      <w:lvlText w:val="•"/>
      <w:lvlJc w:val="left"/>
      <w:pPr>
        <w:ind w:left="3357" w:hanging="144"/>
      </w:pPr>
      <w:rPr>
        <w:rFonts w:hint="default"/>
        <w:lang w:val="ru-RU" w:eastAsia="en-US" w:bidi="ar-SA"/>
      </w:rPr>
    </w:lvl>
    <w:lvl w:ilvl="4" w:tplc="3CC82D8A">
      <w:numFmt w:val="bullet"/>
      <w:lvlText w:val="•"/>
      <w:lvlJc w:val="left"/>
      <w:pPr>
        <w:ind w:left="4336" w:hanging="144"/>
      </w:pPr>
      <w:rPr>
        <w:rFonts w:hint="default"/>
        <w:lang w:val="ru-RU" w:eastAsia="en-US" w:bidi="ar-SA"/>
      </w:rPr>
    </w:lvl>
    <w:lvl w:ilvl="5" w:tplc="6A3E3304">
      <w:numFmt w:val="bullet"/>
      <w:lvlText w:val="•"/>
      <w:lvlJc w:val="left"/>
      <w:pPr>
        <w:ind w:left="5315" w:hanging="144"/>
      </w:pPr>
      <w:rPr>
        <w:rFonts w:hint="default"/>
        <w:lang w:val="ru-RU" w:eastAsia="en-US" w:bidi="ar-SA"/>
      </w:rPr>
    </w:lvl>
    <w:lvl w:ilvl="6" w:tplc="8B804BB0">
      <w:numFmt w:val="bullet"/>
      <w:lvlText w:val="•"/>
      <w:lvlJc w:val="left"/>
      <w:pPr>
        <w:ind w:left="6294" w:hanging="144"/>
      </w:pPr>
      <w:rPr>
        <w:rFonts w:hint="default"/>
        <w:lang w:val="ru-RU" w:eastAsia="en-US" w:bidi="ar-SA"/>
      </w:rPr>
    </w:lvl>
    <w:lvl w:ilvl="7" w:tplc="013CC54A">
      <w:numFmt w:val="bullet"/>
      <w:lvlText w:val="•"/>
      <w:lvlJc w:val="left"/>
      <w:pPr>
        <w:ind w:left="7273" w:hanging="144"/>
      </w:pPr>
      <w:rPr>
        <w:rFonts w:hint="default"/>
        <w:lang w:val="ru-RU" w:eastAsia="en-US" w:bidi="ar-SA"/>
      </w:rPr>
    </w:lvl>
    <w:lvl w:ilvl="8" w:tplc="59045054">
      <w:numFmt w:val="bullet"/>
      <w:lvlText w:val="•"/>
      <w:lvlJc w:val="left"/>
      <w:pPr>
        <w:ind w:left="8252" w:hanging="144"/>
      </w:pPr>
      <w:rPr>
        <w:rFonts w:hint="default"/>
        <w:lang w:val="ru-RU" w:eastAsia="en-US" w:bidi="ar-SA"/>
      </w:rPr>
    </w:lvl>
  </w:abstractNum>
  <w:abstractNum w:abstractNumId="2" w15:restartNumberingAfterBreak="0">
    <w:nsid w:val="02535EAD"/>
    <w:multiLevelType w:val="hybridMultilevel"/>
    <w:tmpl w:val="CAD4E540"/>
    <w:lvl w:ilvl="0" w:tplc="379A98D2">
      <w:start w:val="1"/>
      <w:numFmt w:val="decimal"/>
      <w:lvlText w:val="%1."/>
      <w:lvlJc w:val="center"/>
      <w:pPr>
        <w:ind w:left="780" w:hanging="360"/>
      </w:pPr>
      <w:rPr>
        <w:rFonts w:hint="default"/>
      </w:rPr>
    </w:lvl>
    <w:lvl w:ilvl="1" w:tplc="04190019" w:tentative="1">
      <w:start w:val="1"/>
      <w:numFmt w:val="lowerLetter"/>
      <w:lvlText w:val="%2."/>
      <w:lvlJc w:val="left"/>
      <w:pPr>
        <w:ind w:left="1500" w:hanging="360"/>
      </w:pPr>
    </w:lvl>
    <w:lvl w:ilvl="2" w:tplc="0419001B" w:tentative="1">
      <w:start w:val="1"/>
      <w:numFmt w:val="lowerRoman"/>
      <w:lvlText w:val="%3."/>
      <w:lvlJc w:val="right"/>
      <w:pPr>
        <w:ind w:left="2220" w:hanging="180"/>
      </w:pPr>
    </w:lvl>
    <w:lvl w:ilvl="3" w:tplc="0419000F" w:tentative="1">
      <w:start w:val="1"/>
      <w:numFmt w:val="decimal"/>
      <w:lvlText w:val="%4."/>
      <w:lvlJc w:val="left"/>
      <w:pPr>
        <w:ind w:left="2940" w:hanging="360"/>
      </w:pPr>
    </w:lvl>
    <w:lvl w:ilvl="4" w:tplc="04190019" w:tentative="1">
      <w:start w:val="1"/>
      <w:numFmt w:val="lowerLetter"/>
      <w:lvlText w:val="%5."/>
      <w:lvlJc w:val="left"/>
      <w:pPr>
        <w:ind w:left="3660" w:hanging="360"/>
      </w:pPr>
    </w:lvl>
    <w:lvl w:ilvl="5" w:tplc="0419001B" w:tentative="1">
      <w:start w:val="1"/>
      <w:numFmt w:val="lowerRoman"/>
      <w:lvlText w:val="%6."/>
      <w:lvlJc w:val="right"/>
      <w:pPr>
        <w:ind w:left="4380" w:hanging="180"/>
      </w:pPr>
    </w:lvl>
    <w:lvl w:ilvl="6" w:tplc="0419000F" w:tentative="1">
      <w:start w:val="1"/>
      <w:numFmt w:val="decimal"/>
      <w:lvlText w:val="%7."/>
      <w:lvlJc w:val="left"/>
      <w:pPr>
        <w:ind w:left="5100" w:hanging="360"/>
      </w:pPr>
    </w:lvl>
    <w:lvl w:ilvl="7" w:tplc="04190019" w:tentative="1">
      <w:start w:val="1"/>
      <w:numFmt w:val="lowerLetter"/>
      <w:lvlText w:val="%8."/>
      <w:lvlJc w:val="left"/>
      <w:pPr>
        <w:ind w:left="5820" w:hanging="360"/>
      </w:pPr>
    </w:lvl>
    <w:lvl w:ilvl="8" w:tplc="0419001B" w:tentative="1">
      <w:start w:val="1"/>
      <w:numFmt w:val="lowerRoman"/>
      <w:lvlText w:val="%9."/>
      <w:lvlJc w:val="right"/>
      <w:pPr>
        <w:ind w:left="6540" w:hanging="180"/>
      </w:pPr>
    </w:lvl>
  </w:abstractNum>
  <w:abstractNum w:abstractNumId="3" w15:restartNumberingAfterBreak="0">
    <w:nsid w:val="045028BB"/>
    <w:multiLevelType w:val="multilevel"/>
    <w:tmpl w:val="4B3A8626"/>
    <w:lvl w:ilvl="0">
      <w:start w:val="6"/>
      <w:numFmt w:val="decimal"/>
      <w:lvlText w:val="%1"/>
      <w:lvlJc w:val="left"/>
      <w:pPr>
        <w:ind w:left="426" w:hanging="660"/>
        <w:jc w:val="left"/>
      </w:pPr>
      <w:rPr>
        <w:rFonts w:hint="default"/>
        <w:lang w:val="ru-RU" w:eastAsia="en-US" w:bidi="ar-SA"/>
      </w:rPr>
    </w:lvl>
    <w:lvl w:ilvl="1">
      <w:start w:val="1"/>
      <w:numFmt w:val="decimal"/>
      <w:lvlText w:val="%1.%2"/>
      <w:lvlJc w:val="left"/>
      <w:pPr>
        <w:ind w:left="426" w:hanging="660"/>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660"/>
      </w:pPr>
      <w:rPr>
        <w:rFonts w:hint="default"/>
        <w:lang w:val="ru-RU" w:eastAsia="en-US" w:bidi="ar-SA"/>
      </w:rPr>
    </w:lvl>
    <w:lvl w:ilvl="3">
      <w:numFmt w:val="bullet"/>
      <w:lvlText w:val="•"/>
      <w:lvlJc w:val="left"/>
      <w:pPr>
        <w:ind w:left="3357" w:hanging="660"/>
      </w:pPr>
      <w:rPr>
        <w:rFonts w:hint="default"/>
        <w:lang w:val="ru-RU" w:eastAsia="en-US" w:bidi="ar-SA"/>
      </w:rPr>
    </w:lvl>
    <w:lvl w:ilvl="4">
      <w:numFmt w:val="bullet"/>
      <w:lvlText w:val="•"/>
      <w:lvlJc w:val="left"/>
      <w:pPr>
        <w:ind w:left="4336" w:hanging="660"/>
      </w:pPr>
      <w:rPr>
        <w:rFonts w:hint="default"/>
        <w:lang w:val="ru-RU" w:eastAsia="en-US" w:bidi="ar-SA"/>
      </w:rPr>
    </w:lvl>
    <w:lvl w:ilvl="5">
      <w:numFmt w:val="bullet"/>
      <w:lvlText w:val="•"/>
      <w:lvlJc w:val="left"/>
      <w:pPr>
        <w:ind w:left="5315" w:hanging="660"/>
      </w:pPr>
      <w:rPr>
        <w:rFonts w:hint="default"/>
        <w:lang w:val="ru-RU" w:eastAsia="en-US" w:bidi="ar-SA"/>
      </w:rPr>
    </w:lvl>
    <w:lvl w:ilvl="6">
      <w:numFmt w:val="bullet"/>
      <w:lvlText w:val="•"/>
      <w:lvlJc w:val="left"/>
      <w:pPr>
        <w:ind w:left="6294" w:hanging="660"/>
      </w:pPr>
      <w:rPr>
        <w:rFonts w:hint="default"/>
        <w:lang w:val="ru-RU" w:eastAsia="en-US" w:bidi="ar-SA"/>
      </w:rPr>
    </w:lvl>
    <w:lvl w:ilvl="7">
      <w:numFmt w:val="bullet"/>
      <w:lvlText w:val="•"/>
      <w:lvlJc w:val="left"/>
      <w:pPr>
        <w:ind w:left="7273" w:hanging="660"/>
      </w:pPr>
      <w:rPr>
        <w:rFonts w:hint="default"/>
        <w:lang w:val="ru-RU" w:eastAsia="en-US" w:bidi="ar-SA"/>
      </w:rPr>
    </w:lvl>
    <w:lvl w:ilvl="8">
      <w:numFmt w:val="bullet"/>
      <w:lvlText w:val="•"/>
      <w:lvlJc w:val="left"/>
      <w:pPr>
        <w:ind w:left="8252" w:hanging="660"/>
      </w:pPr>
      <w:rPr>
        <w:rFonts w:hint="default"/>
        <w:lang w:val="ru-RU" w:eastAsia="en-US" w:bidi="ar-SA"/>
      </w:rPr>
    </w:lvl>
  </w:abstractNum>
  <w:abstractNum w:abstractNumId="4" w15:restartNumberingAfterBreak="0">
    <w:nsid w:val="12631CB7"/>
    <w:multiLevelType w:val="multilevel"/>
    <w:tmpl w:val="EFEA6F4E"/>
    <w:lvl w:ilvl="0">
      <w:start w:val="5"/>
      <w:numFmt w:val="decimal"/>
      <w:lvlText w:val="%1"/>
      <w:lvlJc w:val="left"/>
      <w:pPr>
        <w:ind w:left="426" w:hanging="536"/>
        <w:jc w:val="left"/>
      </w:pPr>
      <w:rPr>
        <w:rFonts w:hint="default"/>
        <w:lang w:val="ru-RU" w:eastAsia="en-US" w:bidi="ar-SA"/>
      </w:rPr>
    </w:lvl>
    <w:lvl w:ilvl="1">
      <w:start w:val="7"/>
      <w:numFmt w:val="decimal"/>
      <w:lvlText w:val="%1.%2"/>
      <w:lvlJc w:val="left"/>
      <w:pPr>
        <w:ind w:left="426" w:hanging="536"/>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536"/>
      </w:pPr>
      <w:rPr>
        <w:rFonts w:hint="default"/>
        <w:lang w:val="ru-RU" w:eastAsia="en-US" w:bidi="ar-SA"/>
      </w:rPr>
    </w:lvl>
    <w:lvl w:ilvl="3">
      <w:numFmt w:val="bullet"/>
      <w:lvlText w:val="•"/>
      <w:lvlJc w:val="left"/>
      <w:pPr>
        <w:ind w:left="3357" w:hanging="536"/>
      </w:pPr>
      <w:rPr>
        <w:rFonts w:hint="default"/>
        <w:lang w:val="ru-RU" w:eastAsia="en-US" w:bidi="ar-SA"/>
      </w:rPr>
    </w:lvl>
    <w:lvl w:ilvl="4">
      <w:numFmt w:val="bullet"/>
      <w:lvlText w:val="•"/>
      <w:lvlJc w:val="left"/>
      <w:pPr>
        <w:ind w:left="4336" w:hanging="536"/>
      </w:pPr>
      <w:rPr>
        <w:rFonts w:hint="default"/>
        <w:lang w:val="ru-RU" w:eastAsia="en-US" w:bidi="ar-SA"/>
      </w:rPr>
    </w:lvl>
    <w:lvl w:ilvl="5">
      <w:numFmt w:val="bullet"/>
      <w:lvlText w:val="•"/>
      <w:lvlJc w:val="left"/>
      <w:pPr>
        <w:ind w:left="5315" w:hanging="536"/>
      </w:pPr>
      <w:rPr>
        <w:rFonts w:hint="default"/>
        <w:lang w:val="ru-RU" w:eastAsia="en-US" w:bidi="ar-SA"/>
      </w:rPr>
    </w:lvl>
    <w:lvl w:ilvl="6">
      <w:numFmt w:val="bullet"/>
      <w:lvlText w:val="•"/>
      <w:lvlJc w:val="left"/>
      <w:pPr>
        <w:ind w:left="6294" w:hanging="536"/>
      </w:pPr>
      <w:rPr>
        <w:rFonts w:hint="default"/>
        <w:lang w:val="ru-RU" w:eastAsia="en-US" w:bidi="ar-SA"/>
      </w:rPr>
    </w:lvl>
    <w:lvl w:ilvl="7">
      <w:numFmt w:val="bullet"/>
      <w:lvlText w:val="•"/>
      <w:lvlJc w:val="left"/>
      <w:pPr>
        <w:ind w:left="7273" w:hanging="536"/>
      </w:pPr>
      <w:rPr>
        <w:rFonts w:hint="default"/>
        <w:lang w:val="ru-RU" w:eastAsia="en-US" w:bidi="ar-SA"/>
      </w:rPr>
    </w:lvl>
    <w:lvl w:ilvl="8">
      <w:numFmt w:val="bullet"/>
      <w:lvlText w:val="•"/>
      <w:lvlJc w:val="left"/>
      <w:pPr>
        <w:ind w:left="8252" w:hanging="536"/>
      </w:pPr>
      <w:rPr>
        <w:rFonts w:hint="default"/>
        <w:lang w:val="ru-RU" w:eastAsia="en-US" w:bidi="ar-SA"/>
      </w:rPr>
    </w:lvl>
  </w:abstractNum>
  <w:abstractNum w:abstractNumId="5" w15:restartNumberingAfterBreak="0">
    <w:nsid w:val="13583E80"/>
    <w:multiLevelType w:val="hybridMultilevel"/>
    <w:tmpl w:val="CC8E0F78"/>
    <w:lvl w:ilvl="0" w:tplc="B7AE2A5E">
      <w:numFmt w:val="bullet"/>
      <w:lvlText w:val="-"/>
      <w:lvlJc w:val="left"/>
      <w:pPr>
        <w:ind w:left="1" w:hanging="147"/>
      </w:pPr>
      <w:rPr>
        <w:rFonts w:ascii="Microsoft Sans Serif" w:eastAsia="Microsoft Sans Serif" w:hAnsi="Microsoft Sans Serif" w:cs="Microsoft Sans Serif" w:hint="default"/>
        <w:spacing w:val="0"/>
        <w:w w:val="96"/>
        <w:lang w:val="ru-RU" w:eastAsia="en-US" w:bidi="ar-SA"/>
      </w:rPr>
    </w:lvl>
    <w:lvl w:ilvl="1" w:tplc="DCC28E54">
      <w:numFmt w:val="bullet"/>
      <w:lvlText w:val="•"/>
      <w:lvlJc w:val="left"/>
      <w:pPr>
        <w:ind w:left="950" w:hanging="147"/>
      </w:pPr>
      <w:rPr>
        <w:rFonts w:hint="default"/>
        <w:lang w:val="ru-RU" w:eastAsia="en-US" w:bidi="ar-SA"/>
      </w:rPr>
    </w:lvl>
    <w:lvl w:ilvl="2" w:tplc="97B2057C">
      <w:numFmt w:val="bullet"/>
      <w:lvlText w:val="•"/>
      <w:lvlJc w:val="left"/>
      <w:pPr>
        <w:ind w:left="1900" w:hanging="147"/>
      </w:pPr>
      <w:rPr>
        <w:rFonts w:hint="default"/>
        <w:lang w:val="ru-RU" w:eastAsia="en-US" w:bidi="ar-SA"/>
      </w:rPr>
    </w:lvl>
    <w:lvl w:ilvl="3" w:tplc="DC60F0D4">
      <w:numFmt w:val="bullet"/>
      <w:lvlText w:val="•"/>
      <w:lvlJc w:val="left"/>
      <w:pPr>
        <w:ind w:left="2850" w:hanging="147"/>
      </w:pPr>
      <w:rPr>
        <w:rFonts w:hint="default"/>
        <w:lang w:val="ru-RU" w:eastAsia="en-US" w:bidi="ar-SA"/>
      </w:rPr>
    </w:lvl>
    <w:lvl w:ilvl="4" w:tplc="B39A9574">
      <w:numFmt w:val="bullet"/>
      <w:lvlText w:val="•"/>
      <w:lvlJc w:val="left"/>
      <w:pPr>
        <w:ind w:left="3800" w:hanging="147"/>
      </w:pPr>
      <w:rPr>
        <w:rFonts w:hint="default"/>
        <w:lang w:val="ru-RU" w:eastAsia="en-US" w:bidi="ar-SA"/>
      </w:rPr>
    </w:lvl>
    <w:lvl w:ilvl="5" w:tplc="276A5C1E">
      <w:numFmt w:val="bullet"/>
      <w:lvlText w:val="•"/>
      <w:lvlJc w:val="left"/>
      <w:pPr>
        <w:ind w:left="4751" w:hanging="147"/>
      </w:pPr>
      <w:rPr>
        <w:rFonts w:hint="default"/>
        <w:lang w:val="ru-RU" w:eastAsia="en-US" w:bidi="ar-SA"/>
      </w:rPr>
    </w:lvl>
    <w:lvl w:ilvl="6" w:tplc="56BE2354">
      <w:numFmt w:val="bullet"/>
      <w:lvlText w:val="•"/>
      <w:lvlJc w:val="left"/>
      <w:pPr>
        <w:ind w:left="5701" w:hanging="147"/>
      </w:pPr>
      <w:rPr>
        <w:rFonts w:hint="default"/>
        <w:lang w:val="ru-RU" w:eastAsia="en-US" w:bidi="ar-SA"/>
      </w:rPr>
    </w:lvl>
    <w:lvl w:ilvl="7" w:tplc="B53AF80C">
      <w:numFmt w:val="bullet"/>
      <w:lvlText w:val="•"/>
      <w:lvlJc w:val="left"/>
      <w:pPr>
        <w:ind w:left="6651" w:hanging="147"/>
      </w:pPr>
      <w:rPr>
        <w:rFonts w:hint="default"/>
        <w:lang w:val="ru-RU" w:eastAsia="en-US" w:bidi="ar-SA"/>
      </w:rPr>
    </w:lvl>
    <w:lvl w:ilvl="8" w:tplc="A9F81664">
      <w:numFmt w:val="bullet"/>
      <w:lvlText w:val="•"/>
      <w:lvlJc w:val="left"/>
      <w:pPr>
        <w:ind w:left="7601" w:hanging="147"/>
      </w:pPr>
      <w:rPr>
        <w:rFonts w:hint="default"/>
        <w:lang w:val="ru-RU" w:eastAsia="en-US" w:bidi="ar-SA"/>
      </w:rPr>
    </w:lvl>
  </w:abstractNum>
  <w:abstractNum w:abstractNumId="6" w15:restartNumberingAfterBreak="0">
    <w:nsid w:val="16E924C5"/>
    <w:multiLevelType w:val="multilevel"/>
    <w:tmpl w:val="867A7B1E"/>
    <w:lvl w:ilvl="0">
      <w:start w:val="13"/>
      <w:numFmt w:val="decimal"/>
      <w:lvlText w:val="%1"/>
      <w:lvlJc w:val="left"/>
      <w:pPr>
        <w:ind w:left="426" w:hanging="807"/>
        <w:jc w:val="left"/>
      </w:pPr>
      <w:rPr>
        <w:rFonts w:hint="default"/>
        <w:lang w:val="ru-RU" w:eastAsia="en-US" w:bidi="ar-SA"/>
      </w:rPr>
    </w:lvl>
    <w:lvl w:ilvl="1">
      <w:start w:val="1"/>
      <w:numFmt w:val="decimal"/>
      <w:lvlText w:val="%1.%2"/>
      <w:lvlJc w:val="left"/>
      <w:pPr>
        <w:ind w:left="426" w:hanging="807"/>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807"/>
      </w:pPr>
      <w:rPr>
        <w:rFonts w:hint="default"/>
        <w:lang w:val="ru-RU" w:eastAsia="en-US" w:bidi="ar-SA"/>
      </w:rPr>
    </w:lvl>
    <w:lvl w:ilvl="3">
      <w:numFmt w:val="bullet"/>
      <w:lvlText w:val="•"/>
      <w:lvlJc w:val="left"/>
      <w:pPr>
        <w:ind w:left="3357" w:hanging="807"/>
      </w:pPr>
      <w:rPr>
        <w:rFonts w:hint="default"/>
        <w:lang w:val="ru-RU" w:eastAsia="en-US" w:bidi="ar-SA"/>
      </w:rPr>
    </w:lvl>
    <w:lvl w:ilvl="4">
      <w:numFmt w:val="bullet"/>
      <w:lvlText w:val="•"/>
      <w:lvlJc w:val="left"/>
      <w:pPr>
        <w:ind w:left="4336" w:hanging="807"/>
      </w:pPr>
      <w:rPr>
        <w:rFonts w:hint="default"/>
        <w:lang w:val="ru-RU" w:eastAsia="en-US" w:bidi="ar-SA"/>
      </w:rPr>
    </w:lvl>
    <w:lvl w:ilvl="5">
      <w:numFmt w:val="bullet"/>
      <w:lvlText w:val="•"/>
      <w:lvlJc w:val="left"/>
      <w:pPr>
        <w:ind w:left="5315" w:hanging="807"/>
      </w:pPr>
      <w:rPr>
        <w:rFonts w:hint="default"/>
        <w:lang w:val="ru-RU" w:eastAsia="en-US" w:bidi="ar-SA"/>
      </w:rPr>
    </w:lvl>
    <w:lvl w:ilvl="6">
      <w:numFmt w:val="bullet"/>
      <w:lvlText w:val="•"/>
      <w:lvlJc w:val="left"/>
      <w:pPr>
        <w:ind w:left="6294" w:hanging="807"/>
      </w:pPr>
      <w:rPr>
        <w:rFonts w:hint="default"/>
        <w:lang w:val="ru-RU" w:eastAsia="en-US" w:bidi="ar-SA"/>
      </w:rPr>
    </w:lvl>
    <w:lvl w:ilvl="7">
      <w:numFmt w:val="bullet"/>
      <w:lvlText w:val="•"/>
      <w:lvlJc w:val="left"/>
      <w:pPr>
        <w:ind w:left="7273" w:hanging="807"/>
      </w:pPr>
      <w:rPr>
        <w:rFonts w:hint="default"/>
        <w:lang w:val="ru-RU" w:eastAsia="en-US" w:bidi="ar-SA"/>
      </w:rPr>
    </w:lvl>
    <w:lvl w:ilvl="8">
      <w:numFmt w:val="bullet"/>
      <w:lvlText w:val="•"/>
      <w:lvlJc w:val="left"/>
      <w:pPr>
        <w:ind w:left="8252" w:hanging="807"/>
      </w:pPr>
      <w:rPr>
        <w:rFonts w:hint="default"/>
        <w:lang w:val="ru-RU" w:eastAsia="en-US" w:bidi="ar-SA"/>
      </w:rPr>
    </w:lvl>
  </w:abstractNum>
  <w:abstractNum w:abstractNumId="7" w15:restartNumberingAfterBreak="0">
    <w:nsid w:val="1C994CD5"/>
    <w:multiLevelType w:val="multilevel"/>
    <w:tmpl w:val="B4C2E3D4"/>
    <w:lvl w:ilvl="0">
      <w:start w:val="9"/>
      <w:numFmt w:val="decimal"/>
      <w:lvlText w:val="%1"/>
      <w:lvlJc w:val="left"/>
      <w:pPr>
        <w:ind w:left="426" w:hanging="620"/>
        <w:jc w:val="left"/>
      </w:pPr>
      <w:rPr>
        <w:rFonts w:hint="default"/>
        <w:lang w:val="ru-RU" w:eastAsia="en-US" w:bidi="ar-SA"/>
      </w:rPr>
    </w:lvl>
    <w:lvl w:ilvl="1">
      <w:start w:val="1"/>
      <w:numFmt w:val="decimal"/>
      <w:lvlText w:val="%1.%2"/>
      <w:lvlJc w:val="left"/>
      <w:pPr>
        <w:ind w:left="426" w:hanging="620"/>
        <w:jc w:val="left"/>
      </w:pPr>
      <w:rPr>
        <w:rFonts w:ascii="Arial" w:eastAsia="Arial" w:hAnsi="Arial" w:cs="Arial" w:hint="default"/>
        <w:b/>
        <w:bCs/>
        <w:i w:val="0"/>
        <w:iCs w:val="0"/>
        <w:spacing w:val="-2"/>
        <w:w w:val="100"/>
        <w:sz w:val="24"/>
        <w:szCs w:val="24"/>
        <w:lang w:val="ru-RU" w:eastAsia="en-US" w:bidi="ar-SA"/>
      </w:rPr>
    </w:lvl>
    <w:lvl w:ilvl="2">
      <w:start w:val="1"/>
      <w:numFmt w:val="decimal"/>
      <w:lvlText w:val="%3)"/>
      <w:lvlJc w:val="left"/>
      <w:pPr>
        <w:ind w:left="426" w:hanging="303"/>
        <w:jc w:val="left"/>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3">
      <w:numFmt w:val="bullet"/>
      <w:lvlText w:val="•"/>
      <w:lvlJc w:val="left"/>
      <w:pPr>
        <w:ind w:left="3357" w:hanging="303"/>
      </w:pPr>
      <w:rPr>
        <w:rFonts w:hint="default"/>
        <w:lang w:val="ru-RU" w:eastAsia="en-US" w:bidi="ar-SA"/>
      </w:rPr>
    </w:lvl>
    <w:lvl w:ilvl="4">
      <w:numFmt w:val="bullet"/>
      <w:lvlText w:val="•"/>
      <w:lvlJc w:val="left"/>
      <w:pPr>
        <w:ind w:left="4336" w:hanging="303"/>
      </w:pPr>
      <w:rPr>
        <w:rFonts w:hint="default"/>
        <w:lang w:val="ru-RU" w:eastAsia="en-US" w:bidi="ar-SA"/>
      </w:rPr>
    </w:lvl>
    <w:lvl w:ilvl="5">
      <w:numFmt w:val="bullet"/>
      <w:lvlText w:val="•"/>
      <w:lvlJc w:val="left"/>
      <w:pPr>
        <w:ind w:left="5315" w:hanging="303"/>
      </w:pPr>
      <w:rPr>
        <w:rFonts w:hint="default"/>
        <w:lang w:val="ru-RU" w:eastAsia="en-US" w:bidi="ar-SA"/>
      </w:rPr>
    </w:lvl>
    <w:lvl w:ilvl="6">
      <w:numFmt w:val="bullet"/>
      <w:lvlText w:val="•"/>
      <w:lvlJc w:val="left"/>
      <w:pPr>
        <w:ind w:left="6294" w:hanging="303"/>
      </w:pPr>
      <w:rPr>
        <w:rFonts w:hint="default"/>
        <w:lang w:val="ru-RU" w:eastAsia="en-US" w:bidi="ar-SA"/>
      </w:rPr>
    </w:lvl>
    <w:lvl w:ilvl="7">
      <w:numFmt w:val="bullet"/>
      <w:lvlText w:val="•"/>
      <w:lvlJc w:val="left"/>
      <w:pPr>
        <w:ind w:left="7273" w:hanging="303"/>
      </w:pPr>
      <w:rPr>
        <w:rFonts w:hint="default"/>
        <w:lang w:val="ru-RU" w:eastAsia="en-US" w:bidi="ar-SA"/>
      </w:rPr>
    </w:lvl>
    <w:lvl w:ilvl="8">
      <w:numFmt w:val="bullet"/>
      <w:lvlText w:val="•"/>
      <w:lvlJc w:val="left"/>
      <w:pPr>
        <w:ind w:left="8252" w:hanging="303"/>
      </w:pPr>
      <w:rPr>
        <w:rFonts w:hint="default"/>
        <w:lang w:val="ru-RU" w:eastAsia="en-US" w:bidi="ar-SA"/>
      </w:rPr>
    </w:lvl>
  </w:abstractNum>
  <w:abstractNum w:abstractNumId="8" w15:restartNumberingAfterBreak="0">
    <w:nsid w:val="33335982"/>
    <w:multiLevelType w:val="hybridMultilevel"/>
    <w:tmpl w:val="51047114"/>
    <w:lvl w:ilvl="0" w:tplc="953205D4">
      <w:numFmt w:val="bullet"/>
      <w:lvlText w:val="-"/>
      <w:lvlJc w:val="left"/>
      <w:pPr>
        <w:ind w:left="1" w:hanging="272"/>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10A03C6E">
      <w:numFmt w:val="bullet"/>
      <w:lvlText w:val="-"/>
      <w:lvlJc w:val="left"/>
      <w:pPr>
        <w:ind w:left="880" w:hanging="142"/>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2" w:tplc="D4CAF126">
      <w:numFmt w:val="bullet"/>
      <w:lvlText w:val="•"/>
      <w:lvlJc w:val="left"/>
      <w:pPr>
        <w:ind w:left="1838" w:hanging="142"/>
      </w:pPr>
      <w:rPr>
        <w:rFonts w:hint="default"/>
        <w:lang w:val="ru-RU" w:eastAsia="en-US" w:bidi="ar-SA"/>
      </w:rPr>
    </w:lvl>
    <w:lvl w:ilvl="3" w:tplc="08645BC8">
      <w:numFmt w:val="bullet"/>
      <w:lvlText w:val="•"/>
      <w:lvlJc w:val="left"/>
      <w:pPr>
        <w:ind w:left="2796" w:hanging="142"/>
      </w:pPr>
      <w:rPr>
        <w:rFonts w:hint="default"/>
        <w:lang w:val="ru-RU" w:eastAsia="en-US" w:bidi="ar-SA"/>
      </w:rPr>
    </w:lvl>
    <w:lvl w:ilvl="4" w:tplc="71C8617A">
      <w:numFmt w:val="bullet"/>
      <w:lvlText w:val="•"/>
      <w:lvlJc w:val="left"/>
      <w:pPr>
        <w:ind w:left="3754" w:hanging="142"/>
      </w:pPr>
      <w:rPr>
        <w:rFonts w:hint="default"/>
        <w:lang w:val="ru-RU" w:eastAsia="en-US" w:bidi="ar-SA"/>
      </w:rPr>
    </w:lvl>
    <w:lvl w:ilvl="5" w:tplc="071AD11E">
      <w:numFmt w:val="bullet"/>
      <w:lvlText w:val="•"/>
      <w:lvlJc w:val="left"/>
      <w:pPr>
        <w:ind w:left="4712" w:hanging="142"/>
      </w:pPr>
      <w:rPr>
        <w:rFonts w:hint="default"/>
        <w:lang w:val="ru-RU" w:eastAsia="en-US" w:bidi="ar-SA"/>
      </w:rPr>
    </w:lvl>
    <w:lvl w:ilvl="6" w:tplc="06C4082A">
      <w:numFmt w:val="bullet"/>
      <w:lvlText w:val="•"/>
      <w:lvlJc w:val="left"/>
      <w:pPr>
        <w:ind w:left="5670" w:hanging="142"/>
      </w:pPr>
      <w:rPr>
        <w:rFonts w:hint="default"/>
        <w:lang w:val="ru-RU" w:eastAsia="en-US" w:bidi="ar-SA"/>
      </w:rPr>
    </w:lvl>
    <w:lvl w:ilvl="7" w:tplc="8076D1EE">
      <w:numFmt w:val="bullet"/>
      <w:lvlText w:val="•"/>
      <w:lvlJc w:val="left"/>
      <w:pPr>
        <w:ind w:left="6628" w:hanging="142"/>
      </w:pPr>
      <w:rPr>
        <w:rFonts w:hint="default"/>
        <w:lang w:val="ru-RU" w:eastAsia="en-US" w:bidi="ar-SA"/>
      </w:rPr>
    </w:lvl>
    <w:lvl w:ilvl="8" w:tplc="2EE0C7A8">
      <w:numFmt w:val="bullet"/>
      <w:lvlText w:val="•"/>
      <w:lvlJc w:val="left"/>
      <w:pPr>
        <w:ind w:left="7586" w:hanging="142"/>
      </w:pPr>
      <w:rPr>
        <w:rFonts w:hint="default"/>
        <w:lang w:val="ru-RU" w:eastAsia="en-US" w:bidi="ar-SA"/>
      </w:rPr>
    </w:lvl>
  </w:abstractNum>
  <w:abstractNum w:abstractNumId="9" w15:restartNumberingAfterBreak="0">
    <w:nsid w:val="38F2585E"/>
    <w:multiLevelType w:val="hybridMultilevel"/>
    <w:tmpl w:val="CEB0E550"/>
    <w:lvl w:ilvl="0" w:tplc="CF94E90A">
      <w:numFmt w:val="bullet"/>
      <w:lvlText w:val="-"/>
      <w:lvlJc w:val="left"/>
      <w:pPr>
        <w:ind w:left="148" w:hanging="147"/>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B53C32E6">
      <w:numFmt w:val="bullet"/>
      <w:lvlText w:val="-"/>
      <w:lvlJc w:val="left"/>
      <w:pPr>
        <w:ind w:left="1" w:hanging="226"/>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2" w:tplc="30E67288">
      <w:numFmt w:val="bullet"/>
      <w:lvlText w:val="•"/>
      <w:lvlJc w:val="left"/>
      <w:pPr>
        <w:ind w:left="1117" w:hanging="226"/>
      </w:pPr>
      <w:rPr>
        <w:rFonts w:hint="default"/>
        <w:lang w:val="ru-RU" w:eastAsia="en-US" w:bidi="ar-SA"/>
      </w:rPr>
    </w:lvl>
    <w:lvl w:ilvl="3" w:tplc="64021E78">
      <w:numFmt w:val="bullet"/>
      <w:lvlText w:val="•"/>
      <w:lvlJc w:val="left"/>
      <w:pPr>
        <w:ind w:left="2094" w:hanging="226"/>
      </w:pPr>
      <w:rPr>
        <w:rFonts w:hint="default"/>
        <w:lang w:val="ru-RU" w:eastAsia="en-US" w:bidi="ar-SA"/>
      </w:rPr>
    </w:lvl>
    <w:lvl w:ilvl="4" w:tplc="6680BC7A">
      <w:numFmt w:val="bullet"/>
      <w:lvlText w:val="•"/>
      <w:lvlJc w:val="left"/>
      <w:pPr>
        <w:ind w:left="3072" w:hanging="226"/>
      </w:pPr>
      <w:rPr>
        <w:rFonts w:hint="default"/>
        <w:lang w:val="ru-RU" w:eastAsia="en-US" w:bidi="ar-SA"/>
      </w:rPr>
    </w:lvl>
    <w:lvl w:ilvl="5" w:tplc="142AD41A">
      <w:numFmt w:val="bullet"/>
      <w:lvlText w:val="•"/>
      <w:lvlJc w:val="left"/>
      <w:pPr>
        <w:ind w:left="4049" w:hanging="226"/>
      </w:pPr>
      <w:rPr>
        <w:rFonts w:hint="default"/>
        <w:lang w:val="ru-RU" w:eastAsia="en-US" w:bidi="ar-SA"/>
      </w:rPr>
    </w:lvl>
    <w:lvl w:ilvl="6" w:tplc="9192181E">
      <w:numFmt w:val="bullet"/>
      <w:lvlText w:val="•"/>
      <w:lvlJc w:val="left"/>
      <w:pPr>
        <w:ind w:left="5026" w:hanging="226"/>
      </w:pPr>
      <w:rPr>
        <w:rFonts w:hint="default"/>
        <w:lang w:val="ru-RU" w:eastAsia="en-US" w:bidi="ar-SA"/>
      </w:rPr>
    </w:lvl>
    <w:lvl w:ilvl="7" w:tplc="8F4CCF44">
      <w:numFmt w:val="bullet"/>
      <w:lvlText w:val="•"/>
      <w:lvlJc w:val="left"/>
      <w:pPr>
        <w:ind w:left="6004" w:hanging="226"/>
      </w:pPr>
      <w:rPr>
        <w:rFonts w:hint="default"/>
        <w:lang w:val="ru-RU" w:eastAsia="en-US" w:bidi="ar-SA"/>
      </w:rPr>
    </w:lvl>
    <w:lvl w:ilvl="8" w:tplc="02FE4C82">
      <w:numFmt w:val="bullet"/>
      <w:lvlText w:val="•"/>
      <w:lvlJc w:val="left"/>
      <w:pPr>
        <w:ind w:left="6981" w:hanging="226"/>
      </w:pPr>
      <w:rPr>
        <w:rFonts w:hint="default"/>
        <w:lang w:val="ru-RU" w:eastAsia="en-US" w:bidi="ar-SA"/>
      </w:rPr>
    </w:lvl>
  </w:abstractNum>
  <w:abstractNum w:abstractNumId="10" w15:restartNumberingAfterBreak="0">
    <w:nsid w:val="3C5953A8"/>
    <w:multiLevelType w:val="hybridMultilevel"/>
    <w:tmpl w:val="24261204"/>
    <w:lvl w:ilvl="0" w:tplc="8B604232">
      <w:numFmt w:val="bullet"/>
      <w:lvlText w:val="-"/>
      <w:lvlJc w:val="left"/>
      <w:pPr>
        <w:ind w:left="426" w:hanging="152"/>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E71A744A">
      <w:numFmt w:val="bullet"/>
      <w:lvlText w:val="•"/>
      <w:lvlJc w:val="left"/>
      <w:pPr>
        <w:ind w:left="1399" w:hanging="152"/>
      </w:pPr>
      <w:rPr>
        <w:rFonts w:hint="default"/>
        <w:lang w:val="ru-RU" w:eastAsia="en-US" w:bidi="ar-SA"/>
      </w:rPr>
    </w:lvl>
    <w:lvl w:ilvl="2" w:tplc="BFDCD69E">
      <w:numFmt w:val="bullet"/>
      <w:lvlText w:val="•"/>
      <w:lvlJc w:val="left"/>
      <w:pPr>
        <w:ind w:left="2378" w:hanging="152"/>
      </w:pPr>
      <w:rPr>
        <w:rFonts w:hint="default"/>
        <w:lang w:val="ru-RU" w:eastAsia="en-US" w:bidi="ar-SA"/>
      </w:rPr>
    </w:lvl>
    <w:lvl w:ilvl="3" w:tplc="1FF8C7C0">
      <w:numFmt w:val="bullet"/>
      <w:lvlText w:val="•"/>
      <w:lvlJc w:val="left"/>
      <w:pPr>
        <w:ind w:left="3357" w:hanging="152"/>
      </w:pPr>
      <w:rPr>
        <w:rFonts w:hint="default"/>
        <w:lang w:val="ru-RU" w:eastAsia="en-US" w:bidi="ar-SA"/>
      </w:rPr>
    </w:lvl>
    <w:lvl w:ilvl="4" w:tplc="B09CC444">
      <w:numFmt w:val="bullet"/>
      <w:lvlText w:val="•"/>
      <w:lvlJc w:val="left"/>
      <w:pPr>
        <w:ind w:left="4336" w:hanging="152"/>
      </w:pPr>
      <w:rPr>
        <w:rFonts w:hint="default"/>
        <w:lang w:val="ru-RU" w:eastAsia="en-US" w:bidi="ar-SA"/>
      </w:rPr>
    </w:lvl>
    <w:lvl w:ilvl="5" w:tplc="122A4DFE">
      <w:numFmt w:val="bullet"/>
      <w:lvlText w:val="•"/>
      <w:lvlJc w:val="left"/>
      <w:pPr>
        <w:ind w:left="5315" w:hanging="152"/>
      </w:pPr>
      <w:rPr>
        <w:rFonts w:hint="default"/>
        <w:lang w:val="ru-RU" w:eastAsia="en-US" w:bidi="ar-SA"/>
      </w:rPr>
    </w:lvl>
    <w:lvl w:ilvl="6" w:tplc="9DEAC108">
      <w:numFmt w:val="bullet"/>
      <w:lvlText w:val="•"/>
      <w:lvlJc w:val="left"/>
      <w:pPr>
        <w:ind w:left="6294" w:hanging="152"/>
      </w:pPr>
      <w:rPr>
        <w:rFonts w:hint="default"/>
        <w:lang w:val="ru-RU" w:eastAsia="en-US" w:bidi="ar-SA"/>
      </w:rPr>
    </w:lvl>
    <w:lvl w:ilvl="7" w:tplc="F392C69C">
      <w:numFmt w:val="bullet"/>
      <w:lvlText w:val="•"/>
      <w:lvlJc w:val="left"/>
      <w:pPr>
        <w:ind w:left="7273" w:hanging="152"/>
      </w:pPr>
      <w:rPr>
        <w:rFonts w:hint="default"/>
        <w:lang w:val="ru-RU" w:eastAsia="en-US" w:bidi="ar-SA"/>
      </w:rPr>
    </w:lvl>
    <w:lvl w:ilvl="8" w:tplc="E6EA668E">
      <w:numFmt w:val="bullet"/>
      <w:lvlText w:val="•"/>
      <w:lvlJc w:val="left"/>
      <w:pPr>
        <w:ind w:left="8252" w:hanging="152"/>
      </w:pPr>
      <w:rPr>
        <w:rFonts w:hint="default"/>
        <w:lang w:val="ru-RU" w:eastAsia="en-US" w:bidi="ar-SA"/>
      </w:rPr>
    </w:lvl>
  </w:abstractNum>
  <w:abstractNum w:abstractNumId="11" w15:restartNumberingAfterBreak="0">
    <w:nsid w:val="40472761"/>
    <w:multiLevelType w:val="hybridMultilevel"/>
    <w:tmpl w:val="DC9C0DEE"/>
    <w:lvl w:ilvl="0" w:tplc="E2CA0B6A">
      <w:numFmt w:val="bullet"/>
      <w:lvlText w:val="•"/>
      <w:lvlJc w:val="left"/>
      <w:pPr>
        <w:ind w:left="858" w:hanging="149"/>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1" w:tplc="4DC2712C">
      <w:numFmt w:val="bullet"/>
      <w:lvlText w:val="•"/>
      <w:lvlJc w:val="left"/>
      <w:pPr>
        <w:ind w:left="1738" w:hanging="149"/>
      </w:pPr>
      <w:rPr>
        <w:rFonts w:hint="default"/>
        <w:lang w:val="ru-RU" w:eastAsia="en-US" w:bidi="ar-SA"/>
      </w:rPr>
    </w:lvl>
    <w:lvl w:ilvl="2" w:tplc="2190D212">
      <w:numFmt w:val="bullet"/>
      <w:lvlText w:val="•"/>
      <w:lvlJc w:val="left"/>
      <w:pPr>
        <w:ind w:left="2616" w:hanging="149"/>
      </w:pPr>
      <w:rPr>
        <w:rFonts w:hint="default"/>
        <w:lang w:val="ru-RU" w:eastAsia="en-US" w:bidi="ar-SA"/>
      </w:rPr>
    </w:lvl>
    <w:lvl w:ilvl="3" w:tplc="8C588BE4">
      <w:numFmt w:val="bullet"/>
      <w:lvlText w:val="•"/>
      <w:lvlJc w:val="left"/>
      <w:pPr>
        <w:ind w:left="3495" w:hanging="149"/>
      </w:pPr>
      <w:rPr>
        <w:rFonts w:hint="default"/>
        <w:lang w:val="ru-RU" w:eastAsia="en-US" w:bidi="ar-SA"/>
      </w:rPr>
    </w:lvl>
    <w:lvl w:ilvl="4" w:tplc="1F240EFA">
      <w:numFmt w:val="bullet"/>
      <w:lvlText w:val="•"/>
      <w:lvlJc w:val="left"/>
      <w:pPr>
        <w:ind w:left="4373" w:hanging="149"/>
      </w:pPr>
      <w:rPr>
        <w:rFonts w:hint="default"/>
        <w:lang w:val="ru-RU" w:eastAsia="en-US" w:bidi="ar-SA"/>
      </w:rPr>
    </w:lvl>
    <w:lvl w:ilvl="5" w:tplc="0EA40390">
      <w:numFmt w:val="bullet"/>
      <w:lvlText w:val="•"/>
      <w:lvlJc w:val="left"/>
      <w:pPr>
        <w:ind w:left="5252" w:hanging="149"/>
      </w:pPr>
      <w:rPr>
        <w:rFonts w:hint="default"/>
        <w:lang w:val="ru-RU" w:eastAsia="en-US" w:bidi="ar-SA"/>
      </w:rPr>
    </w:lvl>
    <w:lvl w:ilvl="6" w:tplc="17CEAAD6">
      <w:numFmt w:val="bullet"/>
      <w:lvlText w:val="•"/>
      <w:lvlJc w:val="left"/>
      <w:pPr>
        <w:ind w:left="6130" w:hanging="149"/>
      </w:pPr>
      <w:rPr>
        <w:rFonts w:hint="default"/>
        <w:lang w:val="ru-RU" w:eastAsia="en-US" w:bidi="ar-SA"/>
      </w:rPr>
    </w:lvl>
    <w:lvl w:ilvl="7" w:tplc="4F8ABC24">
      <w:numFmt w:val="bullet"/>
      <w:lvlText w:val="•"/>
      <w:lvlJc w:val="left"/>
      <w:pPr>
        <w:ind w:left="7008" w:hanging="149"/>
      </w:pPr>
      <w:rPr>
        <w:rFonts w:hint="default"/>
        <w:lang w:val="ru-RU" w:eastAsia="en-US" w:bidi="ar-SA"/>
      </w:rPr>
    </w:lvl>
    <w:lvl w:ilvl="8" w:tplc="42C4D83A">
      <w:numFmt w:val="bullet"/>
      <w:lvlText w:val="•"/>
      <w:lvlJc w:val="left"/>
      <w:pPr>
        <w:ind w:left="7887" w:hanging="149"/>
      </w:pPr>
      <w:rPr>
        <w:rFonts w:hint="default"/>
        <w:lang w:val="ru-RU" w:eastAsia="en-US" w:bidi="ar-SA"/>
      </w:rPr>
    </w:lvl>
  </w:abstractNum>
  <w:abstractNum w:abstractNumId="12" w15:restartNumberingAfterBreak="0">
    <w:nsid w:val="52832409"/>
    <w:multiLevelType w:val="multilevel"/>
    <w:tmpl w:val="F8D8438E"/>
    <w:lvl w:ilvl="0">
      <w:start w:val="1"/>
      <w:numFmt w:val="decimal"/>
      <w:lvlText w:val="%1"/>
      <w:lvlJc w:val="left"/>
      <w:pPr>
        <w:ind w:left="142" w:hanging="399"/>
        <w:jc w:val="left"/>
      </w:pPr>
      <w:rPr>
        <w:rFonts w:hint="default"/>
        <w:lang w:val="ru-RU" w:eastAsia="en-US" w:bidi="ar-SA"/>
      </w:rPr>
    </w:lvl>
    <w:lvl w:ilvl="1">
      <w:start w:val="2"/>
      <w:numFmt w:val="decimal"/>
      <w:lvlText w:val="%1.%2"/>
      <w:lvlJc w:val="left"/>
      <w:pPr>
        <w:ind w:left="142" w:hanging="399"/>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069" w:hanging="399"/>
      </w:pPr>
      <w:rPr>
        <w:rFonts w:hint="default"/>
        <w:lang w:val="ru-RU" w:eastAsia="en-US" w:bidi="ar-SA"/>
      </w:rPr>
    </w:lvl>
    <w:lvl w:ilvl="3">
      <w:numFmt w:val="bullet"/>
      <w:lvlText w:val="•"/>
      <w:lvlJc w:val="left"/>
      <w:pPr>
        <w:ind w:left="3033" w:hanging="399"/>
      </w:pPr>
      <w:rPr>
        <w:rFonts w:hint="default"/>
        <w:lang w:val="ru-RU" w:eastAsia="en-US" w:bidi="ar-SA"/>
      </w:rPr>
    </w:lvl>
    <w:lvl w:ilvl="4">
      <w:numFmt w:val="bullet"/>
      <w:lvlText w:val="•"/>
      <w:lvlJc w:val="left"/>
      <w:pPr>
        <w:ind w:left="3998" w:hanging="399"/>
      </w:pPr>
      <w:rPr>
        <w:rFonts w:hint="default"/>
        <w:lang w:val="ru-RU" w:eastAsia="en-US" w:bidi="ar-SA"/>
      </w:rPr>
    </w:lvl>
    <w:lvl w:ilvl="5">
      <w:numFmt w:val="bullet"/>
      <w:lvlText w:val="•"/>
      <w:lvlJc w:val="left"/>
      <w:pPr>
        <w:ind w:left="4962" w:hanging="399"/>
      </w:pPr>
      <w:rPr>
        <w:rFonts w:hint="default"/>
        <w:lang w:val="ru-RU" w:eastAsia="en-US" w:bidi="ar-SA"/>
      </w:rPr>
    </w:lvl>
    <w:lvl w:ilvl="6">
      <w:numFmt w:val="bullet"/>
      <w:lvlText w:val="•"/>
      <w:lvlJc w:val="left"/>
      <w:pPr>
        <w:ind w:left="5927" w:hanging="399"/>
      </w:pPr>
      <w:rPr>
        <w:rFonts w:hint="default"/>
        <w:lang w:val="ru-RU" w:eastAsia="en-US" w:bidi="ar-SA"/>
      </w:rPr>
    </w:lvl>
    <w:lvl w:ilvl="7">
      <w:numFmt w:val="bullet"/>
      <w:lvlText w:val="•"/>
      <w:lvlJc w:val="left"/>
      <w:pPr>
        <w:ind w:left="6891" w:hanging="399"/>
      </w:pPr>
      <w:rPr>
        <w:rFonts w:hint="default"/>
        <w:lang w:val="ru-RU" w:eastAsia="en-US" w:bidi="ar-SA"/>
      </w:rPr>
    </w:lvl>
    <w:lvl w:ilvl="8">
      <w:numFmt w:val="bullet"/>
      <w:lvlText w:val="•"/>
      <w:lvlJc w:val="left"/>
      <w:pPr>
        <w:ind w:left="7856" w:hanging="399"/>
      </w:pPr>
      <w:rPr>
        <w:rFonts w:hint="default"/>
        <w:lang w:val="ru-RU" w:eastAsia="en-US" w:bidi="ar-SA"/>
      </w:rPr>
    </w:lvl>
  </w:abstractNum>
  <w:abstractNum w:abstractNumId="13" w15:restartNumberingAfterBreak="0">
    <w:nsid w:val="559F7352"/>
    <w:multiLevelType w:val="hybridMultilevel"/>
    <w:tmpl w:val="DD9428D4"/>
    <w:lvl w:ilvl="0" w:tplc="D8B08684">
      <w:numFmt w:val="bullet"/>
      <w:lvlText w:val="-"/>
      <w:lvlJc w:val="left"/>
      <w:pPr>
        <w:ind w:left="1" w:hanging="147"/>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1" w:tplc="EB6AC374">
      <w:numFmt w:val="bullet"/>
      <w:lvlText w:val="•"/>
      <w:lvlJc w:val="left"/>
      <w:pPr>
        <w:ind w:left="964" w:hanging="147"/>
      </w:pPr>
      <w:rPr>
        <w:rFonts w:hint="default"/>
        <w:lang w:val="ru-RU" w:eastAsia="en-US" w:bidi="ar-SA"/>
      </w:rPr>
    </w:lvl>
    <w:lvl w:ilvl="2" w:tplc="E8CEACC4">
      <w:numFmt w:val="bullet"/>
      <w:lvlText w:val="•"/>
      <w:lvlJc w:val="left"/>
      <w:pPr>
        <w:ind w:left="1928" w:hanging="147"/>
      </w:pPr>
      <w:rPr>
        <w:rFonts w:hint="default"/>
        <w:lang w:val="ru-RU" w:eastAsia="en-US" w:bidi="ar-SA"/>
      </w:rPr>
    </w:lvl>
    <w:lvl w:ilvl="3" w:tplc="8A82FCD6">
      <w:numFmt w:val="bullet"/>
      <w:lvlText w:val="•"/>
      <w:lvlJc w:val="left"/>
      <w:pPr>
        <w:ind w:left="2893" w:hanging="147"/>
      </w:pPr>
      <w:rPr>
        <w:rFonts w:hint="default"/>
        <w:lang w:val="ru-RU" w:eastAsia="en-US" w:bidi="ar-SA"/>
      </w:rPr>
    </w:lvl>
    <w:lvl w:ilvl="4" w:tplc="4DA4253E">
      <w:numFmt w:val="bullet"/>
      <w:lvlText w:val="•"/>
      <w:lvlJc w:val="left"/>
      <w:pPr>
        <w:ind w:left="3857" w:hanging="147"/>
      </w:pPr>
      <w:rPr>
        <w:rFonts w:hint="default"/>
        <w:lang w:val="ru-RU" w:eastAsia="en-US" w:bidi="ar-SA"/>
      </w:rPr>
    </w:lvl>
    <w:lvl w:ilvl="5" w:tplc="350C9EB0">
      <w:numFmt w:val="bullet"/>
      <w:lvlText w:val="•"/>
      <w:lvlJc w:val="left"/>
      <w:pPr>
        <w:ind w:left="4822" w:hanging="147"/>
      </w:pPr>
      <w:rPr>
        <w:rFonts w:hint="default"/>
        <w:lang w:val="ru-RU" w:eastAsia="en-US" w:bidi="ar-SA"/>
      </w:rPr>
    </w:lvl>
    <w:lvl w:ilvl="6" w:tplc="501E26BE">
      <w:numFmt w:val="bullet"/>
      <w:lvlText w:val="•"/>
      <w:lvlJc w:val="left"/>
      <w:pPr>
        <w:ind w:left="5786" w:hanging="147"/>
      </w:pPr>
      <w:rPr>
        <w:rFonts w:hint="default"/>
        <w:lang w:val="ru-RU" w:eastAsia="en-US" w:bidi="ar-SA"/>
      </w:rPr>
    </w:lvl>
    <w:lvl w:ilvl="7" w:tplc="C0700576">
      <w:numFmt w:val="bullet"/>
      <w:lvlText w:val="•"/>
      <w:lvlJc w:val="left"/>
      <w:pPr>
        <w:ind w:left="6750" w:hanging="147"/>
      </w:pPr>
      <w:rPr>
        <w:rFonts w:hint="default"/>
        <w:lang w:val="ru-RU" w:eastAsia="en-US" w:bidi="ar-SA"/>
      </w:rPr>
    </w:lvl>
    <w:lvl w:ilvl="8" w:tplc="C706D0CC">
      <w:numFmt w:val="bullet"/>
      <w:lvlText w:val="•"/>
      <w:lvlJc w:val="left"/>
      <w:pPr>
        <w:ind w:left="7715" w:hanging="147"/>
      </w:pPr>
      <w:rPr>
        <w:rFonts w:hint="default"/>
        <w:lang w:val="ru-RU" w:eastAsia="en-US" w:bidi="ar-SA"/>
      </w:rPr>
    </w:lvl>
  </w:abstractNum>
  <w:abstractNum w:abstractNumId="14" w15:restartNumberingAfterBreak="0">
    <w:nsid w:val="5DD92412"/>
    <w:multiLevelType w:val="multilevel"/>
    <w:tmpl w:val="2F04F566"/>
    <w:lvl w:ilvl="0">
      <w:start w:val="2"/>
      <w:numFmt w:val="decimal"/>
      <w:lvlText w:val="%1"/>
      <w:lvlJc w:val="left"/>
      <w:pPr>
        <w:ind w:left="543" w:hanging="401"/>
        <w:jc w:val="left"/>
      </w:pPr>
      <w:rPr>
        <w:rFonts w:hint="default"/>
        <w:lang w:val="ru-RU" w:eastAsia="en-US" w:bidi="ar-SA"/>
      </w:rPr>
    </w:lvl>
    <w:lvl w:ilvl="1">
      <w:start w:val="1"/>
      <w:numFmt w:val="decimal"/>
      <w:lvlText w:val="%1.%2"/>
      <w:lvlJc w:val="left"/>
      <w:pPr>
        <w:ind w:left="543" w:hanging="401"/>
        <w:jc w:val="left"/>
      </w:pPr>
      <w:rPr>
        <w:rFonts w:ascii="Arial" w:eastAsia="Arial" w:hAnsi="Arial" w:cs="Arial" w:hint="default"/>
        <w:b/>
        <w:bCs/>
        <w:i w:val="0"/>
        <w:iCs w:val="0"/>
        <w:spacing w:val="-2"/>
        <w:w w:val="100"/>
        <w:sz w:val="24"/>
        <w:szCs w:val="24"/>
        <w:lang w:val="ru-RU" w:eastAsia="en-US" w:bidi="ar-SA"/>
      </w:rPr>
    </w:lvl>
    <w:lvl w:ilvl="2">
      <w:start w:val="1"/>
      <w:numFmt w:val="decimal"/>
      <w:lvlText w:val="%3)"/>
      <w:lvlJc w:val="left"/>
      <w:pPr>
        <w:ind w:left="142" w:hanging="286"/>
        <w:jc w:val="left"/>
      </w:pPr>
      <w:rPr>
        <w:rFonts w:ascii="Microsoft Sans Serif" w:eastAsia="Microsoft Sans Serif" w:hAnsi="Microsoft Sans Serif" w:cs="Microsoft Sans Serif" w:hint="default"/>
        <w:b w:val="0"/>
        <w:bCs w:val="0"/>
        <w:i w:val="0"/>
        <w:iCs w:val="0"/>
        <w:spacing w:val="0"/>
        <w:w w:val="96"/>
        <w:sz w:val="24"/>
        <w:szCs w:val="24"/>
        <w:lang w:val="ru-RU" w:eastAsia="en-US" w:bidi="ar-SA"/>
      </w:rPr>
    </w:lvl>
    <w:lvl w:ilvl="3">
      <w:numFmt w:val="bullet"/>
      <w:lvlText w:val="•"/>
      <w:lvlJc w:val="left"/>
      <w:pPr>
        <w:ind w:left="2594" w:hanging="286"/>
      </w:pPr>
      <w:rPr>
        <w:rFonts w:hint="default"/>
        <w:lang w:val="ru-RU" w:eastAsia="en-US" w:bidi="ar-SA"/>
      </w:rPr>
    </w:lvl>
    <w:lvl w:ilvl="4">
      <w:numFmt w:val="bullet"/>
      <w:lvlText w:val="•"/>
      <w:lvlJc w:val="left"/>
      <w:pPr>
        <w:ind w:left="3621" w:hanging="286"/>
      </w:pPr>
      <w:rPr>
        <w:rFonts w:hint="default"/>
        <w:lang w:val="ru-RU" w:eastAsia="en-US" w:bidi="ar-SA"/>
      </w:rPr>
    </w:lvl>
    <w:lvl w:ilvl="5">
      <w:numFmt w:val="bullet"/>
      <w:lvlText w:val="•"/>
      <w:lvlJc w:val="left"/>
      <w:pPr>
        <w:ind w:left="4648" w:hanging="286"/>
      </w:pPr>
      <w:rPr>
        <w:rFonts w:hint="default"/>
        <w:lang w:val="ru-RU" w:eastAsia="en-US" w:bidi="ar-SA"/>
      </w:rPr>
    </w:lvl>
    <w:lvl w:ilvl="6">
      <w:numFmt w:val="bullet"/>
      <w:lvlText w:val="•"/>
      <w:lvlJc w:val="left"/>
      <w:pPr>
        <w:ind w:left="5676" w:hanging="286"/>
      </w:pPr>
      <w:rPr>
        <w:rFonts w:hint="default"/>
        <w:lang w:val="ru-RU" w:eastAsia="en-US" w:bidi="ar-SA"/>
      </w:rPr>
    </w:lvl>
    <w:lvl w:ilvl="7">
      <w:numFmt w:val="bullet"/>
      <w:lvlText w:val="•"/>
      <w:lvlJc w:val="left"/>
      <w:pPr>
        <w:ind w:left="6703" w:hanging="286"/>
      </w:pPr>
      <w:rPr>
        <w:rFonts w:hint="default"/>
        <w:lang w:val="ru-RU" w:eastAsia="en-US" w:bidi="ar-SA"/>
      </w:rPr>
    </w:lvl>
    <w:lvl w:ilvl="8">
      <w:numFmt w:val="bullet"/>
      <w:lvlText w:val="•"/>
      <w:lvlJc w:val="left"/>
      <w:pPr>
        <w:ind w:left="7730" w:hanging="286"/>
      </w:pPr>
      <w:rPr>
        <w:rFonts w:hint="default"/>
        <w:lang w:val="ru-RU" w:eastAsia="en-US" w:bidi="ar-SA"/>
      </w:rPr>
    </w:lvl>
  </w:abstractNum>
  <w:abstractNum w:abstractNumId="15" w15:restartNumberingAfterBreak="0">
    <w:nsid w:val="66452820"/>
    <w:multiLevelType w:val="hybridMultilevel"/>
    <w:tmpl w:val="3CAC116E"/>
    <w:lvl w:ilvl="0" w:tplc="FA508726">
      <w:numFmt w:val="bullet"/>
      <w:lvlText w:val="•"/>
      <w:lvlJc w:val="left"/>
      <w:pPr>
        <w:ind w:left="1" w:hanging="173"/>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1" w:tplc="5F9E9AD6">
      <w:numFmt w:val="bullet"/>
      <w:lvlText w:val="•"/>
      <w:lvlJc w:val="left"/>
      <w:pPr>
        <w:ind w:left="964" w:hanging="173"/>
      </w:pPr>
      <w:rPr>
        <w:rFonts w:hint="default"/>
        <w:lang w:val="ru-RU" w:eastAsia="en-US" w:bidi="ar-SA"/>
      </w:rPr>
    </w:lvl>
    <w:lvl w:ilvl="2" w:tplc="838ABF4E">
      <w:numFmt w:val="bullet"/>
      <w:lvlText w:val="•"/>
      <w:lvlJc w:val="left"/>
      <w:pPr>
        <w:ind w:left="1928" w:hanging="173"/>
      </w:pPr>
      <w:rPr>
        <w:rFonts w:hint="default"/>
        <w:lang w:val="ru-RU" w:eastAsia="en-US" w:bidi="ar-SA"/>
      </w:rPr>
    </w:lvl>
    <w:lvl w:ilvl="3" w:tplc="AAB0A124">
      <w:numFmt w:val="bullet"/>
      <w:lvlText w:val="•"/>
      <w:lvlJc w:val="left"/>
      <w:pPr>
        <w:ind w:left="2893" w:hanging="173"/>
      </w:pPr>
      <w:rPr>
        <w:rFonts w:hint="default"/>
        <w:lang w:val="ru-RU" w:eastAsia="en-US" w:bidi="ar-SA"/>
      </w:rPr>
    </w:lvl>
    <w:lvl w:ilvl="4" w:tplc="671865E2">
      <w:numFmt w:val="bullet"/>
      <w:lvlText w:val="•"/>
      <w:lvlJc w:val="left"/>
      <w:pPr>
        <w:ind w:left="3857" w:hanging="173"/>
      </w:pPr>
      <w:rPr>
        <w:rFonts w:hint="default"/>
        <w:lang w:val="ru-RU" w:eastAsia="en-US" w:bidi="ar-SA"/>
      </w:rPr>
    </w:lvl>
    <w:lvl w:ilvl="5" w:tplc="2C3AFAB2">
      <w:numFmt w:val="bullet"/>
      <w:lvlText w:val="•"/>
      <w:lvlJc w:val="left"/>
      <w:pPr>
        <w:ind w:left="4822" w:hanging="173"/>
      </w:pPr>
      <w:rPr>
        <w:rFonts w:hint="default"/>
        <w:lang w:val="ru-RU" w:eastAsia="en-US" w:bidi="ar-SA"/>
      </w:rPr>
    </w:lvl>
    <w:lvl w:ilvl="6" w:tplc="0BB8CC88">
      <w:numFmt w:val="bullet"/>
      <w:lvlText w:val="•"/>
      <w:lvlJc w:val="left"/>
      <w:pPr>
        <w:ind w:left="5786" w:hanging="173"/>
      </w:pPr>
      <w:rPr>
        <w:rFonts w:hint="default"/>
        <w:lang w:val="ru-RU" w:eastAsia="en-US" w:bidi="ar-SA"/>
      </w:rPr>
    </w:lvl>
    <w:lvl w:ilvl="7" w:tplc="348C3F36">
      <w:numFmt w:val="bullet"/>
      <w:lvlText w:val="•"/>
      <w:lvlJc w:val="left"/>
      <w:pPr>
        <w:ind w:left="6750" w:hanging="173"/>
      </w:pPr>
      <w:rPr>
        <w:rFonts w:hint="default"/>
        <w:lang w:val="ru-RU" w:eastAsia="en-US" w:bidi="ar-SA"/>
      </w:rPr>
    </w:lvl>
    <w:lvl w:ilvl="8" w:tplc="7F2C5DA8">
      <w:numFmt w:val="bullet"/>
      <w:lvlText w:val="•"/>
      <w:lvlJc w:val="left"/>
      <w:pPr>
        <w:ind w:left="7715" w:hanging="173"/>
      </w:pPr>
      <w:rPr>
        <w:rFonts w:hint="default"/>
        <w:lang w:val="ru-RU" w:eastAsia="en-US" w:bidi="ar-SA"/>
      </w:rPr>
    </w:lvl>
  </w:abstractNum>
  <w:abstractNum w:abstractNumId="16" w15:restartNumberingAfterBreak="0">
    <w:nsid w:val="7A916C81"/>
    <w:multiLevelType w:val="multilevel"/>
    <w:tmpl w:val="CB6A3338"/>
    <w:lvl w:ilvl="0">
      <w:start w:val="4"/>
      <w:numFmt w:val="decimal"/>
      <w:lvlText w:val="%1"/>
      <w:lvlJc w:val="left"/>
      <w:pPr>
        <w:ind w:left="892" w:hanging="399"/>
        <w:jc w:val="left"/>
      </w:pPr>
      <w:rPr>
        <w:rFonts w:hint="default"/>
        <w:lang w:val="ru-RU" w:eastAsia="en-US" w:bidi="ar-SA"/>
      </w:rPr>
    </w:lvl>
    <w:lvl w:ilvl="1">
      <w:start w:val="1"/>
      <w:numFmt w:val="decimal"/>
      <w:lvlText w:val="%1.%2"/>
      <w:lvlJc w:val="left"/>
      <w:pPr>
        <w:ind w:left="892" w:hanging="399"/>
        <w:jc w:val="righ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762" w:hanging="399"/>
      </w:pPr>
      <w:rPr>
        <w:rFonts w:hint="default"/>
        <w:lang w:val="ru-RU" w:eastAsia="en-US" w:bidi="ar-SA"/>
      </w:rPr>
    </w:lvl>
    <w:lvl w:ilvl="3">
      <w:numFmt w:val="bullet"/>
      <w:lvlText w:val="•"/>
      <w:lvlJc w:val="left"/>
      <w:pPr>
        <w:ind w:left="3693" w:hanging="399"/>
      </w:pPr>
      <w:rPr>
        <w:rFonts w:hint="default"/>
        <w:lang w:val="ru-RU" w:eastAsia="en-US" w:bidi="ar-SA"/>
      </w:rPr>
    </w:lvl>
    <w:lvl w:ilvl="4">
      <w:numFmt w:val="bullet"/>
      <w:lvlText w:val="•"/>
      <w:lvlJc w:val="left"/>
      <w:pPr>
        <w:ind w:left="4624" w:hanging="399"/>
      </w:pPr>
      <w:rPr>
        <w:rFonts w:hint="default"/>
        <w:lang w:val="ru-RU" w:eastAsia="en-US" w:bidi="ar-SA"/>
      </w:rPr>
    </w:lvl>
    <w:lvl w:ilvl="5">
      <w:numFmt w:val="bullet"/>
      <w:lvlText w:val="•"/>
      <w:lvlJc w:val="left"/>
      <w:pPr>
        <w:ind w:left="5555" w:hanging="399"/>
      </w:pPr>
      <w:rPr>
        <w:rFonts w:hint="default"/>
        <w:lang w:val="ru-RU" w:eastAsia="en-US" w:bidi="ar-SA"/>
      </w:rPr>
    </w:lvl>
    <w:lvl w:ilvl="6">
      <w:numFmt w:val="bullet"/>
      <w:lvlText w:val="•"/>
      <w:lvlJc w:val="left"/>
      <w:pPr>
        <w:ind w:left="6486" w:hanging="399"/>
      </w:pPr>
      <w:rPr>
        <w:rFonts w:hint="default"/>
        <w:lang w:val="ru-RU" w:eastAsia="en-US" w:bidi="ar-SA"/>
      </w:rPr>
    </w:lvl>
    <w:lvl w:ilvl="7">
      <w:numFmt w:val="bullet"/>
      <w:lvlText w:val="•"/>
      <w:lvlJc w:val="left"/>
      <w:pPr>
        <w:ind w:left="7417" w:hanging="399"/>
      </w:pPr>
      <w:rPr>
        <w:rFonts w:hint="default"/>
        <w:lang w:val="ru-RU" w:eastAsia="en-US" w:bidi="ar-SA"/>
      </w:rPr>
    </w:lvl>
    <w:lvl w:ilvl="8">
      <w:numFmt w:val="bullet"/>
      <w:lvlText w:val="•"/>
      <w:lvlJc w:val="left"/>
      <w:pPr>
        <w:ind w:left="8348" w:hanging="399"/>
      </w:pPr>
      <w:rPr>
        <w:rFonts w:hint="default"/>
        <w:lang w:val="ru-RU" w:eastAsia="en-US" w:bidi="ar-SA"/>
      </w:rPr>
    </w:lvl>
  </w:abstractNum>
  <w:abstractNum w:abstractNumId="17" w15:restartNumberingAfterBreak="0">
    <w:nsid w:val="7B1348DA"/>
    <w:multiLevelType w:val="multilevel"/>
    <w:tmpl w:val="4AD40FD0"/>
    <w:lvl w:ilvl="0">
      <w:start w:val="5"/>
      <w:numFmt w:val="decimal"/>
      <w:lvlText w:val="%1"/>
      <w:lvlJc w:val="left"/>
      <w:pPr>
        <w:ind w:left="426" w:hanging="629"/>
        <w:jc w:val="left"/>
      </w:pPr>
      <w:rPr>
        <w:rFonts w:hint="default"/>
        <w:lang w:val="ru-RU" w:eastAsia="en-US" w:bidi="ar-SA"/>
      </w:rPr>
    </w:lvl>
    <w:lvl w:ilvl="1">
      <w:start w:val="1"/>
      <w:numFmt w:val="decimal"/>
      <w:lvlText w:val="%1.%2"/>
      <w:lvlJc w:val="left"/>
      <w:pPr>
        <w:ind w:left="426" w:hanging="629"/>
        <w:jc w:val="left"/>
      </w:pPr>
      <w:rPr>
        <w:rFonts w:ascii="Arial" w:eastAsia="Arial" w:hAnsi="Arial" w:cs="Arial" w:hint="default"/>
        <w:b/>
        <w:bCs/>
        <w:i w:val="0"/>
        <w:iCs w:val="0"/>
        <w:spacing w:val="-2"/>
        <w:w w:val="100"/>
        <w:sz w:val="24"/>
        <w:szCs w:val="24"/>
        <w:lang w:val="ru-RU" w:eastAsia="en-US" w:bidi="ar-SA"/>
      </w:rPr>
    </w:lvl>
    <w:lvl w:ilvl="2">
      <w:numFmt w:val="bullet"/>
      <w:lvlText w:val="•"/>
      <w:lvlJc w:val="left"/>
      <w:pPr>
        <w:ind w:left="2378" w:hanging="629"/>
      </w:pPr>
      <w:rPr>
        <w:rFonts w:hint="default"/>
        <w:lang w:val="ru-RU" w:eastAsia="en-US" w:bidi="ar-SA"/>
      </w:rPr>
    </w:lvl>
    <w:lvl w:ilvl="3">
      <w:numFmt w:val="bullet"/>
      <w:lvlText w:val="•"/>
      <w:lvlJc w:val="left"/>
      <w:pPr>
        <w:ind w:left="3357" w:hanging="629"/>
      </w:pPr>
      <w:rPr>
        <w:rFonts w:hint="default"/>
        <w:lang w:val="ru-RU" w:eastAsia="en-US" w:bidi="ar-SA"/>
      </w:rPr>
    </w:lvl>
    <w:lvl w:ilvl="4">
      <w:numFmt w:val="bullet"/>
      <w:lvlText w:val="•"/>
      <w:lvlJc w:val="left"/>
      <w:pPr>
        <w:ind w:left="4336" w:hanging="629"/>
      </w:pPr>
      <w:rPr>
        <w:rFonts w:hint="default"/>
        <w:lang w:val="ru-RU" w:eastAsia="en-US" w:bidi="ar-SA"/>
      </w:rPr>
    </w:lvl>
    <w:lvl w:ilvl="5">
      <w:numFmt w:val="bullet"/>
      <w:lvlText w:val="•"/>
      <w:lvlJc w:val="left"/>
      <w:pPr>
        <w:ind w:left="5315" w:hanging="629"/>
      </w:pPr>
      <w:rPr>
        <w:rFonts w:hint="default"/>
        <w:lang w:val="ru-RU" w:eastAsia="en-US" w:bidi="ar-SA"/>
      </w:rPr>
    </w:lvl>
    <w:lvl w:ilvl="6">
      <w:numFmt w:val="bullet"/>
      <w:lvlText w:val="•"/>
      <w:lvlJc w:val="left"/>
      <w:pPr>
        <w:ind w:left="6294" w:hanging="629"/>
      </w:pPr>
      <w:rPr>
        <w:rFonts w:hint="default"/>
        <w:lang w:val="ru-RU" w:eastAsia="en-US" w:bidi="ar-SA"/>
      </w:rPr>
    </w:lvl>
    <w:lvl w:ilvl="7">
      <w:numFmt w:val="bullet"/>
      <w:lvlText w:val="•"/>
      <w:lvlJc w:val="left"/>
      <w:pPr>
        <w:ind w:left="7273" w:hanging="629"/>
      </w:pPr>
      <w:rPr>
        <w:rFonts w:hint="default"/>
        <w:lang w:val="ru-RU" w:eastAsia="en-US" w:bidi="ar-SA"/>
      </w:rPr>
    </w:lvl>
    <w:lvl w:ilvl="8">
      <w:numFmt w:val="bullet"/>
      <w:lvlText w:val="•"/>
      <w:lvlJc w:val="left"/>
      <w:pPr>
        <w:ind w:left="8252" w:hanging="629"/>
      </w:pPr>
      <w:rPr>
        <w:rFonts w:hint="default"/>
        <w:lang w:val="ru-RU" w:eastAsia="en-US" w:bidi="ar-SA"/>
      </w:rPr>
    </w:lvl>
  </w:abstractNum>
  <w:abstractNum w:abstractNumId="18" w15:restartNumberingAfterBreak="0">
    <w:nsid w:val="7B430715"/>
    <w:multiLevelType w:val="hybridMultilevel"/>
    <w:tmpl w:val="AD563F3A"/>
    <w:lvl w:ilvl="0" w:tplc="0FDE0C72">
      <w:numFmt w:val="bullet"/>
      <w:lvlText w:val="•"/>
      <w:lvlJc w:val="left"/>
      <w:pPr>
        <w:ind w:left="426" w:hanging="269"/>
      </w:pPr>
      <w:rPr>
        <w:rFonts w:ascii="Microsoft Sans Serif" w:eastAsia="Microsoft Sans Serif" w:hAnsi="Microsoft Sans Serif" w:cs="Microsoft Sans Serif" w:hint="default"/>
        <w:b w:val="0"/>
        <w:bCs w:val="0"/>
        <w:i w:val="0"/>
        <w:iCs w:val="0"/>
        <w:spacing w:val="0"/>
        <w:w w:val="100"/>
        <w:sz w:val="24"/>
        <w:szCs w:val="24"/>
        <w:lang w:val="ru-RU" w:eastAsia="en-US" w:bidi="ar-SA"/>
      </w:rPr>
    </w:lvl>
    <w:lvl w:ilvl="1" w:tplc="BFEA0A42">
      <w:numFmt w:val="bullet"/>
      <w:lvlText w:val="•"/>
      <w:lvlJc w:val="left"/>
      <w:pPr>
        <w:ind w:left="1399" w:hanging="269"/>
      </w:pPr>
      <w:rPr>
        <w:rFonts w:hint="default"/>
        <w:lang w:val="ru-RU" w:eastAsia="en-US" w:bidi="ar-SA"/>
      </w:rPr>
    </w:lvl>
    <w:lvl w:ilvl="2" w:tplc="02641910">
      <w:numFmt w:val="bullet"/>
      <w:lvlText w:val="•"/>
      <w:lvlJc w:val="left"/>
      <w:pPr>
        <w:ind w:left="2378" w:hanging="269"/>
      </w:pPr>
      <w:rPr>
        <w:rFonts w:hint="default"/>
        <w:lang w:val="ru-RU" w:eastAsia="en-US" w:bidi="ar-SA"/>
      </w:rPr>
    </w:lvl>
    <w:lvl w:ilvl="3" w:tplc="BC7EA650">
      <w:numFmt w:val="bullet"/>
      <w:lvlText w:val="•"/>
      <w:lvlJc w:val="left"/>
      <w:pPr>
        <w:ind w:left="3357" w:hanging="269"/>
      </w:pPr>
      <w:rPr>
        <w:rFonts w:hint="default"/>
        <w:lang w:val="ru-RU" w:eastAsia="en-US" w:bidi="ar-SA"/>
      </w:rPr>
    </w:lvl>
    <w:lvl w:ilvl="4" w:tplc="F3522FDC">
      <w:numFmt w:val="bullet"/>
      <w:lvlText w:val="•"/>
      <w:lvlJc w:val="left"/>
      <w:pPr>
        <w:ind w:left="4336" w:hanging="269"/>
      </w:pPr>
      <w:rPr>
        <w:rFonts w:hint="default"/>
        <w:lang w:val="ru-RU" w:eastAsia="en-US" w:bidi="ar-SA"/>
      </w:rPr>
    </w:lvl>
    <w:lvl w:ilvl="5" w:tplc="67FCCF26">
      <w:numFmt w:val="bullet"/>
      <w:lvlText w:val="•"/>
      <w:lvlJc w:val="left"/>
      <w:pPr>
        <w:ind w:left="5315" w:hanging="269"/>
      </w:pPr>
      <w:rPr>
        <w:rFonts w:hint="default"/>
        <w:lang w:val="ru-RU" w:eastAsia="en-US" w:bidi="ar-SA"/>
      </w:rPr>
    </w:lvl>
    <w:lvl w:ilvl="6" w:tplc="6220F174">
      <w:numFmt w:val="bullet"/>
      <w:lvlText w:val="•"/>
      <w:lvlJc w:val="left"/>
      <w:pPr>
        <w:ind w:left="6294" w:hanging="269"/>
      </w:pPr>
      <w:rPr>
        <w:rFonts w:hint="default"/>
        <w:lang w:val="ru-RU" w:eastAsia="en-US" w:bidi="ar-SA"/>
      </w:rPr>
    </w:lvl>
    <w:lvl w:ilvl="7" w:tplc="99282C1C">
      <w:numFmt w:val="bullet"/>
      <w:lvlText w:val="•"/>
      <w:lvlJc w:val="left"/>
      <w:pPr>
        <w:ind w:left="7273" w:hanging="269"/>
      </w:pPr>
      <w:rPr>
        <w:rFonts w:hint="default"/>
        <w:lang w:val="ru-RU" w:eastAsia="en-US" w:bidi="ar-SA"/>
      </w:rPr>
    </w:lvl>
    <w:lvl w:ilvl="8" w:tplc="8EE095BE">
      <w:numFmt w:val="bullet"/>
      <w:lvlText w:val="•"/>
      <w:lvlJc w:val="left"/>
      <w:pPr>
        <w:ind w:left="8252" w:hanging="269"/>
      </w:pPr>
      <w:rPr>
        <w:rFonts w:hint="default"/>
        <w:lang w:val="ru-RU" w:eastAsia="en-US" w:bidi="ar-SA"/>
      </w:rPr>
    </w:lvl>
  </w:abstractNum>
  <w:num w:numId="1" w16cid:durableId="291908263">
    <w:abstractNumId w:val="0"/>
  </w:num>
  <w:num w:numId="2" w16cid:durableId="12653357">
    <w:abstractNumId w:val="6"/>
  </w:num>
  <w:num w:numId="3" w16cid:durableId="1387147610">
    <w:abstractNumId w:val="18"/>
  </w:num>
  <w:num w:numId="4" w16cid:durableId="1386755970">
    <w:abstractNumId w:val="7"/>
  </w:num>
  <w:num w:numId="5" w16cid:durableId="1467089595">
    <w:abstractNumId w:val="1"/>
  </w:num>
  <w:num w:numId="6" w16cid:durableId="1976644021">
    <w:abstractNumId w:val="3"/>
  </w:num>
  <w:num w:numId="7" w16cid:durableId="719864388">
    <w:abstractNumId w:val="4"/>
  </w:num>
  <w:num w:numId="8" w16cid:durableId="1765688400">
    <w:abstractNumId w:val="10"/>
  </w:num>
  <w:num w:numId="9" w16cid:durableId="1048647771">
    <w:abstractNumId w:val="17"/>
  </w:num>
  <w:num w:numId="10" w16cid:durableId="180365257">
    <w:abstractNumId w:val="16"/>
  </w:num>
  <w:num w:numId="11" w16cid:durableId="1279676446">
    <w:abstractNumId w:val="14"/>
  </w:num>
  <w:num w:numId="12" w16cid:durableId="1614899087">
    <w:abstractNumId w:val="12"/>
  </w:num>
  <w:num w:numId="13" w16cid:durableId="1039236931">
    <w:abstractNumId w:val="8"/>
  </w:num>
  <w:num w:numId="14" w16cid:durableId="2074961064">
    <w:abstractNumId w:val="5"/>
  </w:num>
  <w:num w:numId="15" w16cid:durableId="1416971536">
    <w:abstractNumId w:val="9"/>
  </w:num>
  <w:num w:numId="16" w16cid:durableId="322778412">
    <w:abstractNumId w:val="13"/>
  </w:num>
  <w:num w:numId="17" w16cid:durableId="2078702205">
    <w:abstractNumId w:val="15"/>
  </w:num>
  <w:num w:numId="18" w16cid:durableId="996761198">
    <w:abstractNumId w:val="11"/>
  </w:num>
  <w:num w:numId="19" w16cid:durableId="178207036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DF38C3"/>
    <w:rsid w:val="004C03F5"/>
    <w:rsid w:val="00741A31"/>
    <w:rsid w:val="00840628"/>
    <w:rsid w:val="00C664FE"/>
    <w:rsid w:val="00D46CFF"/>
    <w:rsid w:val="00DF38C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D5B3A8"/>
  <w15:docId w15:val="{070AD69C-877E-4179-A6D6-6AA728E184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Microsoft Sans Serif" w:eastAsia="Microsoft Sans Serif" w:hAnsi="Microsoft Sans Serif" w:cs="Microsoft Sans Serif"/>
      <w:lang w:val="ru-RU"/>
    </w:rPr>
  </w:style>
  <w:style w:type="paragraph" w:styleId="1">
    <w:name w:val="heading 1"/>
    <w:basedOn w:val="a"/>
    <w:uiPriority w:val="1"/>
    <w:qFormat/>
    <w:pPr>
      <w:ind w:left="426"/>
      <w:jc w:val="both"/>
      <w:outlineLvl w:val="0"/>
    </w:pPr>
    <w:rPr>
      <w:rFonts w:ascii="Arial" w:eastAsia="Arial" w:hAnsi="Arial" w:cs="Arial"/>
      <w:b/>
      <w:bCs/>
      <w:sz w:val="24"/>
      <w:szCs w:val="24"/>
    </w:rPr>
  </w:style>
  <w:style w:type="paragraph" w:styleId="2">
    <w:name w:val="heading 2"/>
    <w:basedOn w:val="a"/>
    <w:uiPriority w:val="1"/>
    <w:qFormat/>
    <w:pPr>
      <w:spacing w:before="138"/>
      <w:ind w:left="709"/>
      <w:outlineLvl w:val="1"/>
    </w:pPr>
    <w:rPr>
      <w:rFonts w:ascii="Arial" w:eastAsia="Arial" w:hAnsi="Arial" w:cs="Arial"/>
      <w:b/>
      <w:bCs/>
      <w:i/>
      <w:iCs/>
      <w:sz w:val="24"/>
      <w:szCs w:val="24"/>
      <w:u w:val="single"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10">
    <w:name w:val="toc 1"/>
    <w:basedOn w:val="a"/>
    <w:uiPriority w:val="1"/>
    <w:qFormat/>
    <w:pPr>
      <w:ind w:left="993"/>
    </w:pPr>
    <w:rPr>
      <w:sz w:val="24"/>
      <w:szCs w:val="24"/>
    </w:rPr>
  </w:style>
  <w:style w:type="paragraph" w:styleId="a3">
    <w:name w:val="Body Text"/>
    <w:basedOn w:val="a"/>
    <w:uiPriority w:val="1"/>
    <w:qFormat/>
    <w:rPr>
      <w:sz w:val="24"/>
      <w:szCs w:val="24"/>
    </w:rPr>
  </w:style>
  <w:style w:type="paragraph" w:styleId="a4">
    <w:name w:val="List Paragraph"/>
    <w:basedOn w:val="a"/>
    <w:uiPriority w:val="1"/>
    <w:qFormat/>
    <w:pPr>
      <w:ind w:left="426" w:firstLine="708"/>
      <w:jc w:val="both"/>
    </w:pPr>
  </w:style>
  <w:style w:type="paragraph" w:customStyle="1" w:styleId="TableParagraph">
    <w:name w:val="Table Paragraph"/>
    <w:basedOn w:val="a"/>
    <w:uiPriority w:val="1"/>
    <w:qFormat/>
    <w:pPr>
      <w:jc w:val="center"/>
    </w:pPr>
  </w:style>
  <w:style w:type="paragraph" w:styleId="a5">
    <w:name w:val="Balloon Text"/>
    <w:basedOn w:val="a"/>
    <w:link w:val="a6"/>
    <w:uiPriority w:val="99"/>
    <w:semiHidden/>
    <w:unhideWhenUsed/>
    <w:rsid w:val="00840628"/>
    <w:rPr>
      <w:rFonts w:ascii="Tahoma" w:hAnsi="Tahoma" w:cs="Tahoma"/>
      <w:sz w:val="16"/>
      <w:szCs w:val="16"/>
    </w:rPr>
  </w:style>
  <w:style w:type="character" w:customStyle="1" w:styleId="a6">
    <w:name w:val="Текст выноски Знак"/>
    <w:basedOn w:val="a0"/>
    <w:link w:val="a5"/>
    <w:uiPriority w:val="99"/>
    <w:semiHidden/>
    <w:rsid w:val="00840628"/>
    <w:rPr>
      <w:rFonts w:ascii="Tahoma" w:eastAsia="Microsoft Sans Serif" w:hAnsi="Tahoma" w:cs="Tahoma"/>
      <w:sz w:val="16"/>
      <w:szCs w:val="16"/>
      <w:lang w:val="ru-RU"/>
    </w:rPr>
  </w:style>
  <w:style w:type="paragraph" w:styleId="a7">
    <w:name w:val="header"/>
    <w:basedOn w:val="a"/>
    <w:link w:val="a8"/>
    <w:uiPriority w:val="99"/>
    <w:unhideWhenUsed/>
    <w:rsid w:val="00840628"/>
    <w:pPr>
      <w:tabs>
        <w:tab w:val="center" w:pos="4677"/>
        <w:tab w:val="right" w:pos="9355"/>
      </w:tabs>
    </w:pPr>
  </w:style>
  <w:style w:type="character" w:customStyle="1" w:styleId="a8">
    <w:name w:val="Верхний колонтитул Знак"/>
    <w:basedOn w:val="a0"/>
    <w:link w:val="a7"/>
    <w:uiPriority w:val="99"/>
    <w:rsid w:val="00840628"/>
    <w:rPr>
      <w:rFonts w:ascii="Microsoft Sans Serif" w:eastAsia="Microsoft Sans Serif" w:hAnsi="Microsoft Sans Serif" w:cs="Microsoft Sans Serif"/>
      <w:lang w:val="ru-RU"/>
    </w:rPr>
  </w:style>
  <w:style w:type="paragraph" w:styleId="a9">
    <w:name w:val="footer"/>
    <w:basedOn w:val="a"/>
    <w:link w:val="aa"/>
    <w:uiPriority w:val="99"/>
    <w:unhideWhenUsed/>
    <w:rsid w:val="00840628"/>
    <w:pPr>
      <w:tabs>
        <w:tab w:val="center" w:pos="4677"/>
        <w:tab w:val="right" w:pos="9355"/>
      </w:tabs>
    </w:pPr>
  </w:style>
  <w:style w:type="character" w:customStyle="1" w:styleId="aa">
    <w:name w:val="Нижний колонтитул Знак"/>
    <w:basedOn w:val="a0"/>
    <w:link w:val="a9"/>
    <w:uiPriority w:val="99"/>
    <w:rsid w:val="00840628"/>
    <w:rPr>
      <w:rFonts w:ascii="Microsoft Sans Serif" w:eastAsia="Microsoft Sans Serif" w:hAnsi="Microsoft Sans Serif" w:cs="Microsoft Sans Serif"/>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jpeg"/><Relationship Id="rId18" Type="http://schemas.openxmlformats.org/officeDocument/2006/relationships/image" Target="media/image8.png"/><Relationship Id="rId26" Type="http://schemas.openxmlformats.org/officeDocument/2006/relationships/image" Target="media/image16.png"/><Relationship Id="rId3" Type="http://schemas.openxmlformats.org/officeDocument/2006/relationships/settings" Target="settings.xml"/><Relationship Id="rId21" Type="http://schemas.openxmlformats.org/officeDocument/2006/relationships/image" Target="media/image11.png"/><Relationship Id="rId34" Type="http://schemas.openxmlformats.org/officeDocument/2006/relationships/image" Target="media/image24.png"/><Relationship Id="rId7" Type="http://schemas.openxmlformats.org/officeDocument/2006/relationships/footer" Target="footer1.xml"/><Relationship Id="rId12" Type="http://schemas.openxmlformats.org/officeDocument/2006/relationships/image" Target="media/image3.jpe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3.png"/><Relationship Id="rId2" Type="http://schemas.openxmlformats.org/officeDocument/2006/relationships/styles" Target="styles.xml"/><Relationship Id="rId16" Type="http://schemas.openxmlformats.org/officeDocument/2006/relationships/footer" Target="footer4.xml"/><Relationship Id="rId20" Type="http://schemas.openxmlformats.org/officeDocument/2006/relationships/image" Target="media/image10.png"/><Relationship Id="rId29" Type="http://schemas.openxmlformats.org/officeDocument/2006/relationships/image" Target="media/image19.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24" Type="http://schemas.openxmlformats.org/officeDocument/2006/relationships/image" Target="media/image14.png"/><Relationship Id="rId32" Type="http://schemas.openxmlformats.org/officeDocument/2006/relationships/image" Target="media/image22.png"/><Relationship Id="rId5" Type="http://schemas.openxmlformats.org/officeDocument/2006/relationships/footnotes" Target="footnotes.xml"/><Relationship Id="rId15" Type="http://schemas.openxmlformats.org/officeDocument/2006/relationships/image" Target="media/image6.jpeg"/><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theme" Target="theme/theme1.xml"/><Relationship Id="rId10" Type="http://schemas.openxmlformats.org/officeDocument/2006/relationships/footer" Target="footer3.xml"/><Relationship Id="rId19" Type="http://schemas.openxmlformats.org/officeDocument/2006/relationships/image" Target="media/image9.png"/><Relationship Id="rId31" Type="http://schemas.openxmlformats.org/officeDocument/2006/relationships/image" Target="media/image21.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image" Target="media/image5.jpeg"/><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81</Pages>
  <Words>18329</Words>
  <Characters>104478</Characters>
  <Application>Microsoft Office Word</Application>
  <DocSecurity>0</DocSecurity>
  <Lines>870</Lines>
  <Paragraphs>245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122562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2056</dc:creator>
  <cp:lastModifiedBy>User</cp:lastModifiedBy>
  <cp:revision>3</cp:revision>
  <dcterms:created xsi:type="dcterms:W3CDTF">2026-06-03T10:01:00Z</dcterms:created>
  <dcterms:modified xsi:type="dcterms:W3CDTF">2026-06-03T10:18:00Z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2025-11-07T00:00:00Z</vt:filetime>
  </property>
  <property fmtid="{D5CDD505-2E9C-101B-9397-08002B2CF9AE}" pid="3" name="Creator">
    <vt:lpwstr>WPS Writer</vt:lpwstr>
  </property>
  <property fmtid="{D5CDD505-2E9C-101B-9397-08002B2CF9AE}" pid="4" name="LastSaved">
    <vt:filetime>2026-06-02T00:00:00Z</vt:filetime>
  </property>
  <property fmtid="{D5CDD505-2E9C-101B-9397-08002B2CF9AE}" pid="5" name="SourceModified">
    <vt:lpwstr>D:20251107124317+05'00'</vt:lpwstr>
  </property>
</Properties>
</file>