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967" w:rsidRDefault="00D83967" w:rsidP="00666170">
      <w:pPr>
        <w:shd w:val="clear" w:color="auto" w:fill="FFFFFF"/>
        <w:autoSpaceDN w:val="0"/>
        <w:ind w:right="7"/>
        <w:textAlignment w:val="baseline"/>
        <w:rPr>
          <w:b/>
          <w:kern w:val="3"/>
          <w:sz w:val="28"/>
          <w:szCs w:val="28"/>
          <w:lang w:eastAsia="ar-SA" w:bidi="hi-IN"/>
        </w:rPr>
      </w:pPr>
    </w:p>
    <w:p w:rsidR="00E062DE" w:rsidRDefault="00E062DE" w:rsidP="00E062DE">
      <w:pPr>
        <w:shd w:val="clear" w:color="auto" w:fill="FFFFFF"/>
        <w:autoSpaceDN w:val="0"/>
        <w:ind w:right="7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noProof/>
          <w:kern w:val="3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lang w:eastAsia="ar-SA" w:bidi="hi-IN"/>
        </w:rPr>
      </w:pP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СОБРАНИЕ ПРЕДСТАВИТЕЛЕЙ</w:t>
      </w: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МУНИЦИПАЛЬНОГО РАЙОНА</w:t>
      </w: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СТАВРОПОЛЬСКИЙ</w:t>
      </w: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</w:p>
    <w:p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666170">
        <w:rPr>
          <w:rFonts w:cs="Mangal"/>
          <w:kern w:val="3"/>
          <w:lang w:eastAsia="ar-SA" w:bidi="hi-IN"/>
        </w:rPr>
        <w:t xml:space="preserve">28 апреля </w:t>
      </w:r>
      <w:r>
        <w:rPr>
          <w:rFonts w:cs="Mangal"/>
          <w:kern w:val="3"/>
          <w:lang w:eastAsia="zh-CN" w:bidi="hi-IN"/>
        </w:rPr>
        <w:t xml:space="preserve"> 202</w:t>
      </w:r>
      <w:r w:rsidR="00D83967">
        <w:rPr>
          <w:rFonts w:cs="Mangal"/>
          <w:kern w:val="3"/>
          <w:lang w:eastAsia="zh-CN" w:bidi="hi-IN"/>
        </w:rPr>
        <w:t>2</w:t>
      </w:r>
      <w:r w:rsidR="00666170">
        <w:rPr>
          <w:rFonts w:cs="Mangal"/>
          <w:kern w:val="3"/>
          <w:lang w:eastAsia="zh-CN" w:bidi="hi-IN"/>
        </w:rPr>
        <w:t xml:space="preserve"> год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                    </w:t>
      </w:r>
      <w:r w:rsidR="005F18F3">
        <w:rPr>
          <w:rFonts w:cs="Mangal"/>
          <w:kern w:val="3"/>
          <w:lang w:eastAsia="zh-CN" w:bidi="hi-IN"/>
        </w:rPr>
        <w:t xml:space="preserve">     </w:t>
      </w:r>
      <w:r w:rsidR="00666170">
        <w:rPr>
          <w:rFonts w:cs="Mangal"/>
          <w:kern w:val="3"/>
          <w:lang w:eastAsia="zh-CN" w:bidi="hi-IN"/>
        </w:rPr>
        <w:t xml:space="preserve">                     </w:t>
      </w:r>
      <w:r>
        <w:rPr>
          <w:rFonts w:cs="Mangal"/>
          <w:kern w:val="3"/>
          <w:lang w:eastAsia="zh-CN" w:bidi="hi-IN"/>
        </w:rPr>
        <w:t xml:space="preserve">  № </w:t>
      </w:r>
      <w:r w:rsidR="00666170">
        <w:rPr>
          <w:rFonts w:cs="Mangal"/>
          <w:kern w:val="3"/>
          <w:lang w:eastAsia="zh-CN" w:bidi="hi-IN"/>
        </w:rPr>
        <w:t>69</w:t>
      </w:r>
    </w:p>
    <w:p w:rsidR="00E062DE" w:rsidRDefault="00E062DE" w:rsidP="00E062DE">
      <w:pPr>
        <w:spacing w:line="360" w:lineRule="auto"/>
        <w:rPr>
          <w:lang w:eastAsia="ar-SA"/>
        </w:rPr>
      </w:pPr>
    </w:p>
    <w:p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proofErr w:type="gramStart"/>
      <w:r>
        <w:rPr>
          <w:b/>
          <w:sz w:val="24"/>
          <w:szCs w:val="24"/>
          <w:lang w:eastAsia="ar-SA"/>
        </w:rPr>
        <w:t xml:space="preserve">Об отчете Главы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781401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и иных подведомственных Главе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Самарской области органов местного самоуправления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Ставропольский, в том числе о решении вопросов, поставленных Собранием </w:t>
      </w:r>
      <w:r w:rsidR="00781401">
        <w:rPr>
          <w:b/>
          <w:sz w:val="24"/>
          <w:szCs w:val="24"/>
          <w:lang w:eastAsia="ar-SA"/>
        </w:rPr>
        <w:t>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>муниципального района Ставропольский за</w:t>
      </w:r>
      <w:proofErr w:type="gramEnd"/>
      <w:r>
        <w:rPr>
          <w:b/>
          <w:sz w:val="24"/>
          <w:szCs w:val="24"/>
          <w:lang w:eastAsia="ar-SA"/>
        </w:rPr>
        <w:t xml:space="preserve"> 202</w:t>
      </w:r>
      <w:r w:rsidR="00781401">
        <w:rPr>
          <w:b/>
          <w:sz w:val="24"/>
          <w:szCs w:val="24"/>
          <w:lang w:eastAsia="ar-SA"/>
        </w:rPr>
        <w:t>1</w:t>
      </w:r>
      <w:r>
        <w:rPr>
          <w:b/>
          <w:sz w:val="24"/>
          <w:szCs w:val="24"/>
          <w:lang w:eastAsia="ar-SA"/>
        </w:rPr>
        <w:t xml:space="preserve"> год</w:t>
      </w:r>
    </w:p>
    <w:p w:rsidR="00E062DE" w:rsidRDefault="00781401" w:rsidP="00E062DE">
      <w:pPr>
        <w:spacing w:line="360" w:lineRule="auto"/>
        <w:jc w:val="center"/>
        <w:rPr>
          <w:lang w:eastAsia="ar-SA"/>
        </w:rPr>
      </w:pPr>
      <w:r>
        <w:rPr>
          <w:lang w:eastAsia="ar-SA"/>
        </w:rPr>
        <w:t xml:space="preserve"> 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proofErr w:type="gramStart"/>
      <w:r>
        <w:rPr>
          <w:sz w:val="24"/>
          <w:szCs w:val="24"/>
          <w:lang w:eastAsia="ar-SA"/>
        </w:rPr>
        <w:t>Заслушав отчет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Главы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о результатах его деятельности, деятельности администрации</w:t>
      </w:r>
      <w:r w:rsidR="00B34E53" w:rsidRPr="00B34E53">
        <w:rPr>
          <w:sz w:val="24"/>
          <w:szCs w:val="24"/>
          <w:lang w:eastAsia="ar-SA"/>
        </w:rPr>
        <w:t xml:space="preserve">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 муниципального района Ставропольский и иных подведомственных Главе</w:t>
      </w:r>
      <w:proofErr w:type="gramEnd"/>
      <w:r w:rsidR="00B34E53">
        <w:rPr>
          <w:sz w:val="24"/>
          <w:szCs w:val="24"/>
          <w:lang w:eastAsia="ar-SA"/>
        </w:rPr>
        <w:t xml:space="preserve"> </w:t>
      </w:r>
      <w:proofErr w:type="gramStart"/>
      <w:r w:rsidR="00B34E53">
        <w:rPr>
          <w:sz w:val="24"/>
          <w:szCs w:val="24"/>
          <w:lang w:eastAsia="ar-SA"/>
        </w:rPr>
        <w:t>сельского поселения Ягодное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органов местного самоуправления</w:t>
      </w:r>
      <w:r w:rsidR="00B34E53">
        <w:rPr>
          <w:sz w:val="24"/>
          <w:szCs w:val="24"/>
          <w:lang w:eastAsia="ar-SA"/>
        </w:rPr>
        <w:t xml:space="preserve"> сельского поселения Ягодное</w:t>
      </w:r>
      <w:r>
        <w:rPr>
          <w:sz w:val="24"/>
          <w:szCs w:val="24"/>
          <w:lang w:eastAsia="ar-SA"/>
        </w:rPr>
        <w:t xml:space="preserve"> муниципального района Ставропольский, в том числе о решении вопросов, поставленных Собранием </w:t>
      </w:r>
      <w:r w:rsidR="00B34E53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B34E53">
        <w:rPr>
          <w:sz w:val="24"/>
          <w:szCs w:val="24"/>
          <w:lang w:eastAsia="ar-SA"/>
        </w:rPr>
        <w:t>1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Устав</w:t>
      </w:r>
      <w:r w:rsidR="00B34E53">
        <w:rPr>
          <w:sz w:val="24"/>
          <w:szCs w:val="24"/>
          <w:lang w:eastAsia="ar-SA"/>
        </w:rPr>
        <w:t>ом сельского поселения Ягодное</w:t>
      </w:r>
      <w:r>
        <w:rPr>
          <w:sz w:val="24"/>
          <w:szCs w:val="24"/>
          <w:lang w:eastAsia="ar-SA"/>
        </w:rPr>
        <w:t xml:space="preserve"> муниципального района Ставропольский, Собрание</w:t>
      </w:r>
      <w:proofErr w:type="gramEnd"/>
      <w:r>
        <w:rPr>
          <w:sz w:val="24"/>
          <w:szCs w:val="24"/>
          <w:lang w:eastAsia="ar-SA"/>
        </w:rPr>
        <w:t xml:space="preserve"> </w:t>
      </w:r>
      <w:r w:rsidR="00B34E53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</w:t>
      </w:r>
      <w:r w:rsidR="00B34E53">
        <w:rPr>
          <w:sz w:val="24"/>
          <w:szCs w:val="24"/>
          <w:lang w:eastAsia="ar-SA"/>
        </w:rPr>
        <w:t xml:space="preserve">сельского поселения </w:t>
      </w:r>
      <w:proofErr w:type="gramStart"/>
      <w:r w:rsidR="00B34E53">
        <w:rPr>
          <w:sz w:val="24"/>
          <w:szCs w:val="24"/>
          <w:lang w:eastAsia="ar-SA"/>
        </w:rPr>
        <w:t>Ягодное</w:t>
      </w:r>
      <w:proofErr w:type="gramEnd"/>
      <w:r w:rsidR="00B34E5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r w:rsidR="00B34E53">
        <w:rPr>
          <w:sz w:val="24"/>
          <w:szCs w:val="24"/>
          <w:lang w:eastAsia="ar-SA"/>
        </w:rPr>
        <w:t xml:space="preserve"> </w:t>
      </w:r>
    </w:p>
    <w:p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</w:t>
      </w:r>
      <w:proofErr w:type="gramStart"/>
      <w:r>
        <w:rPr>
          <w:sz w:val="24"/>
          <w:szCs w:val="24"/>
          <w:lang w:eastAsia="ar-SA"/>
        </w:rPr>
        <w:t>Отчет Главы</w:t>
      </w:r>
      <w:r w:rsidR="00B34E53" w:rsidRPr="00B34E53">
        <w:rPr>
          <w:sz w:val="24"/>
          <w:szCs w:val="24"/>
          <w:lang w:eastAsia="ar-SA"/>
        </w:rPr>
        <w:t xml:space="preserve">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и иных подведомственных Главе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органов местного самоуправления </w:t>
      </w:r>
      <w:r w:rsidR="00B34E53">
        <w:rPr>
          <w:sz w:val="24"/>
          <w:szCs w:val="24"/>
          <w:lang w:eastAsia="ar-SA"/>
        </w:rPr>
        <w:t xml:space="preserve"> 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Ставропольский, в том числе о решении вопросов, поставленных Собранием </w:t>
      </w:r>
      <w:r w:rsidR="00B34E53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B34E53">
        <w:rPr>
          <w:sz w:val="24"/>
          <w:szCs w:val="24"/>
          <w:lang w:eastAsia="ar-SA"/>
        </w:rPr>
        <w:t>1</w:t>
      </w:r>
      <w:proofErr w:type="gramEnd"/>
      <w:r>
        <w:rPr>
          <w:sz w:val="24"/>
          <w:szCs w:val="24"/>
          <w:lang w:eastAsia="ar-SA"/>
        </w:rPr>
        <w:t xml:space="preserve"> год принять к сведению.</w:t>
      </w:r>
      <w:r w:rsidR="00B34E53">
        <w:rPr>
          <w:sz w:val="24"/>
          <w:szCs w:val="24"/>
          <w:lang w:eastAsia="ar-SA"/>
        </w:rPr>
        <w:t xml:space="preserve"> 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</w:t>
      </w:r>
      <w:r w:rsidR="00B34E53">
        <w:rPr>
          <w:sz w:val="24"/>
          <w:szCs w:val="24"/>
          <w:lang w:eastAsia="ar-SA"/>
        </w:rPr>
        <w:t xml:space="preserve">сельского поселения </w:t>
      </w:r>
      <w:proofErr w:type="gramStart"/>
      <w:r w:rsidR="00B34E53">
        <w:rPr>
          <w:sz w:val="24"/>
          <w:szCs w:val="24"/>
          <w:lang w:eastAsia="ar-SA"/>
        </w:rPr>
        <w:t>Ягодное</w:t>
      </w:r>
      <w:proofErr w:type="gramEnd"/>
      <w:r w:rsidR="00B34E5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r w:rsidR="00FC7C1A">
        <w:rPr>
          <w:sz w:val="24"/>
          <w:szCs w:val="24"/>
          <w:lang w:eastAsia="ar-SA"/>
        </w:rPr>
        <w:t>Самарской области по итогам 2021</w:t>
      </w:r>
      <w:r w:rsidR="00666170">
        <w:rPr>
          <w:sz w:val="24"/>
          <w:szCs w:val="24"/>
          <w:lang w:eastAsia="ar-SA"/>
        </w:rPr>
        <w:t xml:space="preserve"> года - удовлетворительной</w:t>
      </w:r>
      <w:r>
        <w:rPr>
          <w:sz w:val="24"/>
          <w:szCs w:val="24"/>
          <w:lang w:eastAsia="ar-SA"/>
        </w:rPr>
        <w:t>.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4. Отчет п</w:t>
      </w:r>
      <w:r w:rsidR="00FC7C1A">
        <w:rPr>
          <w:sz w:val="24"/>
          <w:szCs w:val="24"/>
          <w:lang w:eastAsia="ar-SA"/>
        </w:rPr>
        <w:t>одлежит размещению на официальном</w:t>
      </w:r>
      <w:r>
        <w:rPr>
          <w:sz w:val="24"/>
          <w:szCs w:val="24"/>
          <w:lang w:eastAsia="ar-SA"/>
        </w:rPr>
        <w:t xml:space="preserve"> сайт</w:t>
      </w:r>
      <w:r w:rsidR="00FC7C1A">
        <w:rPr>
          <w:sz w:val="24"/>
          <w:szCs w:val="24"/>
          <w:lang w:eastAsia="ar-SA"/>
        </w:rPr>
        <w:t>е</w:t>
      </w:r>
      <w:r>
        <w:rPr>
          <w:sz w:val="24"/>
          <w:szCs w:val="24"/>
          <w:lang w:eastAsia="ar-SA"/>
        </w:rPr>
        <w:t xml:space="preserve"> </w:t>
      </w:r>
      <w:r w:rsidR="00FC7C1A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сети Интернет. 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863D3C" w:rsidRDefault="00E062DE" w:rsidP="00666170">
      <w:pPr>
        <w:pStyle w:val="a3"/>
        <w:jc w:val="both"/>
      </w:pPr>
      <w:r>
        <w:rPr>
          <w:sz w:val="24"/>
          <w:szCs w:val="24"/>
          <w:lang w:eastAsia="ar-SA"/>
        </w:rPr>
        <w:t xml:space="preserve">Председатель Собрания </w:t>
      </w:r>
      <w:r w:rsidR="00FC7C1A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                                                                      </w:t>
      </w:r>
      <w:r w:rsidR="00FC7C1A">
        <w:rPr>
          <w:sz w:val="24"/>
          <w:szCs w:val="24"/>
          <w:lang w:eastAsia="ar-SA"/>
        </w:rPr>
        <w:t>И.А.</w:t>
      </w:r>
      <w:r>
        <w:rPr>
          <w:sz w:val="24"/>
          <w:szCs w:val="24"/>
          <w:lang w:eastAsia="ar-SA"/>
        </w:rPr>
        <w:t xml:space="preserve"> </w:t>
      </w:r>
      <w:proofErr w:type="spellStart"/>
      <w:r>
        <w:rPr>
          <w:sz w:val="24"/>
          <w:szCs w:val="24"/>
          <w:lang w:eastAsia="ar-SA"/>
        </w:rPr>
        <w:t>Кашковский</w:t>
      </w:r>
      <w:bookmarkStart w:id="0" w:name="_GoBack"/>
      <w:bookmarkEnd w:id="0"/>
      <w:proofErr w:type="spellEnd"/>
    </w:p>
    <w:sectPr w:rsidR="00863D3C" w:rsidSect="00E062DE">
      <w:pgSz w:w="11906" w:h="16838"/>
      <w:pgMar w:top="568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2DE"/>
    <w:rsid w:val="002146AF"/>
    <w:rsid w:val="005F18F3"/>
    <w:rsid w:val="00666170"/>
    <w:rsid w:val="00781401"/>
    <w:rsid w:val="00863D3C"/>
    <w:rsid w:val="00B34E53"/>
    <w:rsid w:val="00D83967"/>
    <w:rsid w:val="00E062DE"/>
    <w:rsid w:val="00FC7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8396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396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8396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396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2022-04-28T08:28:00Z</cp:lastPrinted>
  <dcterms:created xsi:type="dcterms:W3CDTF">2022-04-28T08:28:00Z</dcterms:created>
  <dcterms:modified xsi:type="dcterms:W3CDTF">2022-04-28T08:28:00Z</dcterms:modified>
</cp:coreProperties>
</file>