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5E715B5F" w14:textId="77777777" w:rsidR="006A469B" w:rsidRDefault="006A469B" w:rsidP="00A63C4D"/>
    <w:p w14:paraId="48E7901A" w14:textId="77777777" w:rsidR="006A469B" w:rsidRDefault="006A469B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0FC9B3A5" w14:textId="77777777" w:rsidR="006A469B" w:rsidRPr="00AC2314" w:rsidRDefault="006A469B" w:rsidP="00AC2314">
      <w:pPr>
        <w:rPr>
          <w:lang w:eastAsia="en-US"/>
        </w:rPr>
      </w:pPr>
    </w:p>
    <w:p w14:paraId="34FD90D4" w14:textId="65550EB3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</w:t>
      </w:r>
      <w:r w:rsidR="00177E2A">
        <w:rPr>
          <w:color w:val="000000"/>
          <w:sz w:val="28"/>
          <w:szCs w:val="28"/>
        </w:rPr>
        <w:t xml:space="preserve"> </w:t>
      </w:r>
      <w:r w:rsidR="001E5E24">
        <w:rPr>
          <w:color w:val="000000"/>
          <w:sz w:val="28"/>
          <w:szCs w:val="28"/>
        </w:rPr>
        <w:t xml:space="preserve">проектируемой КТП Ставропольский район, с. Ягодное </w:t>
      </w:r>
      <w:r w:rsidR="00F7500B">
        <w:rPr>
          <w:color w:val="000000"/>
          <w:sz w:val="28"/>
          <w:szCs w:val="28"/>
        </w:rPr>
        <w:t>(</w:t>
      </w:r>
      <w:r w:rsidR="001E5E24">
        <w:rPr>
          <w:color w:val="000000"/>
          <w:sz w:val="28"/>
          <w:szCs w:val="28"/>
        </w:rPr>
        <w:t>Бородина В.М.</w:t>
      </w:r>
      <w:r w:rsidR="00A92D95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>,</w:t>
      </w:r>
      <w:r w:rsidR="00036F68">
        <w:rPr>
          <w:color w:val="000000"/>
          <w:sz w:val="28"/>
          <w:szCs w:val="28"/>
        </w:rPr>
        <w:t xml:space="preserve"> </w:t>
      </w:r>
      <w:r w:rsidR="00B60C7C">
        <w:rPr>
          <w:color w:val="000000"/>
          <w:sz w:val="28"/>
          <w:szCs w:val="28"/>
        </w:rPr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>,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</w:t>
      </w:r>
      <w:r w:rsidR="00207EFA">
        <w:rPr>
          <w:sz w:val="28"/>
          <w:szCs w:val="28"/>
        </w:rPr>
        <w:t xml:space="preserve"> в кадастровом квартале 63:32:1601026</w:t>
      </w:r>
      <w:r w:rsidR="009B2DB3">
        <w:rPr>
          <w:sz w:val="28"/>
          <w:szCs w:val="28"/>
        </w:rPr>
        <w:t>:</w:t>
      </w:r>
    </w:p>
    <w:p w14:paraId="5FB31233" w14:textId="77777777" w:rsidR="006A469B" w:rsidRDefault="006A469B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A1BF627" w:rsidR="00685A06" w:rsidRPr="005545DC" w:rsidRDefault="009B2DB3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7500B">
              <w:rPr>
                <w:sz w:val="28"/>
                <w:szCs w:val="28"/>
              </w:rPr>
              <w:t>40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4</w:t>
            </w:r>
            <w:r w:rsidR="00F7500B">
              <w:rPr>
                <w:sz w:val="28"/>
                <w:szCs w:val="28"/>
              </w:rPr>
              <w:t>1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5FEE0B0" w14:textId="2A06C4E0" w:rsidR="001E5E24" w:rsidRPr="00C62C69" w:rsidRDefault="009B2DB3" w:rsidP="001E5E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7500B">
              <w:rPr>
                <w:sz w:val="28"/>
                <w:szCs w:val="28"/>
              </w:rPr>
              <w:t>40</w:t>
            </w:r>
            <w:r w:rsidR="005545DC" w:rsidRPr="005545DC">
              <w:rPr>
                <w:sz w:val="28"/>
                <w:szCs w:val="28"/>
              </w:rPr>
              <w:t xml:space="preserve">,0 </w:t>
            </w:r>
            <w:proofErr w:type="gramStart"/>
            <w:r w:rsidR="005545DC" w:rsidRPr="005545DC">
              <w:rPr>
                <w:sz w:val="28"/>
                <w:szCs w:val="28"/>
              </w:rPr>
              <w:t>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1E5E24" w:rsidRPr="00C62C69">
              <w:rPr>
                <w:sz w:val="28"/>
                <w:szCs w:val="28"/>
              </w:rPr>
              <w:t xml:space="preserve"> </w:t>
            </w:r>
            <w:r w:rsidR="001E5E24" w:rsidRPr="00C62C69">
              <w:rPr>
                <w:sz w:val="28"/>
                <w:szCs w:val="28"/>
              </w:rPr>
              <w:t>земли</w:t>
            </w:r>
            <w:proofErr w:type="gramEnd"/>
            <w:r w:rsidR="001E5E24" w:rsidRPr="00C62C69">
              <w:rPr>
                <w:sz w:val="28"/>
                <w:szCs w:val="28"/>
              </w:rPr>
              <w:t xml:space="preserve"> </w:t>
            </w:r>
            <w:r w:rsidR="001E5E24" w:rsidRPr="00A41A4A">
              <w:rPr>
                <w:sz w:val="28"/>
                <w:szCs w:val="28"/>
              </w:rPr>
              <w:t xml:space="preserve">в государственной собственности до разграничения прав и </w:t>
            </w:r>
            <w:r w:rsidR="001E5E24" w:rsidRPr="00A41A4A">
              <w:rPr>
                <w:sz w:val="28"/>
                <w:szCs w:val="28"/>
              </w:rPr>
              <w:lastRenderedPageBreak/>
              <w:t>непредоставленные гражданам или юридическим лицам</w:t>
            </w:r>
            <w:r w:rsidR="001E5E24">
              <w:rPr>
                <w:sz w:val="28"/>
                <w:szCs w:val="28"/>
              </w:rPr>
              <w:t>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44E7CCEB" w:rsidR="006A469B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F7500B" w:rsidRPr="00036F68">
              <w:rPr>
                <w:color w:val="000000"/>
                <w:sz w:val="28"/>
                <w:szCs w:val="28"/>
              </w:rPr>
              <w:t>«</w:t>
            </w:r>
            <w:r w:rsidR="00F7500B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F7500B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F7500B">
              <w:rPr>
                <w:color w:val="000000"/>
                <w:sz w:val="28"/>
                <w:szCs w:val="28"/>
              </w:rPr>
              <w:t xml:space="preserve"> от проектируемой КТП Ставропольский район, с. Ягодное (Бородина В.М.)</w:t>
            </w:r>
            <w:r w:rsidR="00F7500B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69153F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79EDBEA3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436021.073</w:t>
            </w:r>
          </w:p>
        </w:tc>
        <w:tc>
          <w:tcPr>
            <w:tcW w:w="1701" w:type="dxa"/>
            <w:shd w:val="clear" w:color="auto" w:fill="auto"/>
          </w:tcPr>
          <w:p w14:paraId="2C651657" w14:textId="791DAFEC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1300829.657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66DF65EC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436049.199</w:t>
            </w:r>
          </w:p>
        </w:tc>
        <w:tc>
          <w:tcPr>
            <w:tcW w:w="1701" w:type="dxa"/>
            <w:shd w:val="clear" w:color="auto" w:fill="auto"/>
          </w:tcPr>
          <w:p w14:paraId="588DEBC6" w14:textId="75906887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1300810.047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1BC4E373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436058.849</w:t>
            </w:r>
          </w:p>
        </w:tc>
        <w:tc>
          <w:tcPr>
            <w:tcW w:w="1701" w:type="dxa"/>
            <w:shd w:val="clear" w:color="auto" w:fill="auto"/>
          </w:tcPr>
          <w:p w14:paraId="17BBDE4A" w14:textId="32F21573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1300791.113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7144AE3C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436068.536</w:t>
            </w:r>
          </w:p>
        </w:tc>
        <w:tc>
          <w:tcPr>
            <w:tcW w:w="1701" w:type="dxa"/>
            <w:shd w:val="clear" w:color="auto" w:fill="auto"/>
          </w:tcPr>
          <w:p w14:paraId="19D300D4" w14:textId="49958B71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1300771.965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57554756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436083.234</w:t>
            </w:r>
          </w:p>
        </w:tc>
        <w:tc>
          <w:tcPr>
            <w:tcW w:w="1701" w:type="dxa"/>
            <w:shd w:val="clear" w:color="auto" w:fill="auto"/>
          </w:tcPr>
          <w:p w14:paraId="08A0A266" w14:textId="64F3702C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1300743.231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BD25A5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2A205FF8" w14:textId="0445010D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436102.644</w:t>
            </w:r>
          </w:p>
        </w:tc>
        <w:tc>
          <w:tcPr>
            <w:tcW w:w="1701" w:type="dxa"/>
            <w:shd w:val="clear" w:color="auto" w:fill="auto"/>
          </w:tcPr>
          <w:p w14:paraId="370E7540" w14:textId="5F2A68BE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1300719.595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14:paraId="16A8371C" w14:textId="77777777" w:rsidTr="00BB220C">
        <w:tc>
          <w:tcPr>
            <w:tcW w:w="891" w:type="dxa"/>
            <w:shd w:val="clear" w:color="auto" w:fill="auto"/>
            <w:vAlign w:val="center"/>
          </w:tcPr>
          <w:p w14:paraId="3B5A3F52" w14:textId="4E56F5A1"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126" w:type="dxa"/>
            <w:shd w:val="clear" w:color="auto" w:fill="auto"/>
          </w:tcPr>
          <w:p w14:paraId="103C0296" w14:textId="503FFF76" w:rsidR="00680A3E" w:rsidRPr="00396F5E" w:rsidRDefault="00F7500B" w:rsidP="00680A3E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436105.430</w:t>
            </w:r>
          </w:p>
        </w:tc>
        <w:tc>
          <w:tcPr>
            <w:tcW w:w="1701" w:type="dxa"/>
            <w:shd w:val="clear" w:color="auto" w:fill="auto"/>
          </w:tcPr>
          <w:p w14:paraId="693BE724" w14:textId="0BD58B70" w:rsidR="00680A3E" w:rsidRPr="00396F5E" w:rsidRDefault="00F7500B" w:rsidP="00680A3E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1300721.883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A1F4830" w14:textId="6F8D56F9"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2139CB" w14:textId="1C4E7E2D"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B31136" w14:textId="0A4B5799"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A469B" w:rsidRPr="00CB63A7" w14:paraId="1E9453E0" w14:textId="77777777" w:rsidTr="00BB220C">
        <w:tc>
          <w:tcPr>
            <w:tcW w:w="891" w:type="dxa"/>
            <w:shd w:val="clear" w:color="auto" w:fill="auto"/>
            <w:vAlign w:val="center"/>
          </w:tcPr>
          <w:p w14:paraId="08E3E3D7" w14:textId="3B6286D3" w:rsidR="006A469B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29A859E4" w14:textId="34986C0A" w:rsidR="006A469B" w:rsidRPr="00396F5E" w:rsidRDefault="00F7500B" w:rsidP="006A469B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436104.680</w:t>
            </w:r>
          </w:p>
        </w:tc>
        <w:tc>
          <w:tcPr>
            <w:tcW w:w="1701" w:type="dxa"/>
            <w:shd w:val="clear" w:color="auto" w:fill="auto"/>
          </w:tcPr>
          <w:p w14:paraId="3A8D4ECE" w14:textId="021D00AE" w:rsidR="006A469B" w:rsidRPr="00396F5E" w:rsidRDefault="00F7500B" w:rsidP="006A469B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1300723.350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14F98B" w14:textId="3D8C3F87" w:rsidR="006A469B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1B638FD" w14:textId="486DEF44" w:rsidR="006A469B" w:rsidRPr="00CB63A7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B52689" w14:textId="3C80D9A5" w:rsidR="006A469B" w:rsidRPr="00CB63A7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6EDB4108" w14:textId="77777777" w:rsidTr="00BB220C">
        <w:tc>
          <w:tcPr>
            <w:tcW w:w="891" w:type="dxa"/>
            <w:shd w:val="clear" w:color="auto" w:fill="auto"/>
            <w:vAlign w:val="center"/>
          </w:tcPr>
          <w:p w14:paraId="6FB34B3B" w14:textId="6C5AC3D1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4C5A0CD2" w14:textId="68391101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436086.599</w:t>
            </w:r>
          </w:p>
        </w:tc>
        <w:tc>
          <w:tcPr>
            <w:tcW w:w="1701" w:type="dxa"/>
            <w:shd w:val="clear" w:color="auto" w:fill="auto"/>
          </w:tcPr>
          <w:p w14:paraId="35AAADD4" w14:textId="5C2296E3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1300745.436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DB7A2D" w14:textId="30725E7D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EAFA38" w14:textId="2E9FAEE3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8E2982" w14:textId="3F050D43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58A30251" w14:textId="77777777" w:rsidTr="00BB220C">
        <w:tc>
          <w:tcPr>
            <w:tcW w:w="891" w:type="dxa"/>
            <w:shd w:val="clear" w:color="auto" w:fill="auto"/>
            <w:vAlign w:val="center"/>
          </w:tcPr>
          <w:p w14:paraId="7B2BF930" w14:textId="2091A8BD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6103A357" w14:textId="7603971A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436072.033</w:t>
            </w:r>
          </w:p>
        </w:tc>
        <w:tc>
          <w:tcPr>
            <w:tcW w:w="1701" w:type="dxa"/>
            <w:shd w:val="clear" w:color="auto" w:fill="auto"/>
          </w:tcPr>
          <w:p w14:paraId="639E3903" w14:textId="66EABFB6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1300773.912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FE2452" w14:textId="3FDA922A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C43DC5" w14:textId="3F263265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82A28E" w14:textId="37681E10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09FA6854" w14:textId="77777777" w:rsidTr="00BB220C">
        <w:tc>
          <w:tcPr>
            <w:tcW w:w="891" w:type="dxa"/>
            <w:shd w:val="clear" w:color="auto" w:fill="auto"/>
            <w:vAlign w:val="center"/>
          </w:tcPr>
          <w:p w14:paraId="33B83B0B" w14:textId="043F1B03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3DBDDC41" w14:textId="4B1A1B35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436071.690</w:t>
            </w:r>
          </w:p>
        </w:tc>
        <w:tc>
          <w:tcPr>
            <w:tcW w:w="1701" w:type="dxa"/>
            <w:shd w:val="clear" w:color="auto" w:fill="auto"/>
          </w:tcPr>
          <w:p w14:paraId="37B7797D" w14:textId="69B04FA7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1300773.720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BC7C04" w14:textId="30562FB1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EE637F" w14:textId="75707802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6BC1E5" w14:textId="76B8D557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2CA3A238" w14:textId="77777777" w:rsidTr="00BB220C">
        <w:tc>
          <w:tcPr>
            <w:tcW w:w="891" w:type="dxa"/>
            <w:shd w:val="clear" w:color="auto" w:fill="auto"/>
            <w:vAlign w:val="center"/>
          </w:tcPr>
          <w:p w14:paraId="0A0FD9B8" w14:textId="715C6C20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1D200FC8" w14:textId="390417CC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436052.500</w:t>
            </w:r>
          </w:p>
        </w:tc>
        <w:tc>
          <w:tcPr>
            <w:tcW w:w="1701" w:type="dxa"/>
            <w:shd w:val="clear" w:color="auto" w:fill="auto"/>
          </w:tcPr>
          <w:p w14:paraId="720A3E60" w14:textId="72295629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1300811.090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E07D719" w14:textId="2BDD6B1C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D3950D" w14:textId="6862D86D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09EBB1" w14:textId="3315C3D6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6BC44ABF" w14:textId="77777777" w:rsidTr="00BB220C">
        <w:tc>
          <w:tcPr>
            <w:tcW w:w="891" w:type="dxa"/>
            <w:shd w:val="clear" w:color="auto" w:fill="auto"/>
            <w:vAlign w:val="center"/>
          </w:tcPr>
          <w:p w14:paraId="7CB0D89A" w14:textId="6382BF3F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27728E66" w14:textId="609713E9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436053.019</w:t>
            </w:r>
          </w:p>
        </w:tc>
        <w:tc>
          <w:tcPr>
            <w:tcW w:w="1701" w:type="dxa"/>
            <w:shd w:val="clear" w:color="auto" w:fill="auto"/>
          </w:tcPr>
          <w:p w14:paraId="70CD9BAB" w14:textId="5044D75C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1300811.359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D9ED4E" w14:textId="6506B458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5717851" w14:textId="4D41785F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2190FE" w14:textId="63B3BDA2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5EB46EC5" w14:textId="77777777" w:rsidTr="00BB220C">
        <w:tc>
          <w:tcPr>
            <w:tcW w:w="891" w:type="dxa"/>
            <w:shd w:val="clear" w:color="auto" w:fill="auto"/>
            <w:vAlign w:val="center"/>
          </w:tcPr>
          <w:p w14:paraId="640365ED" w14:textId="6EB71567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716A2137" w14:textId="570E8754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436052.308</w:t>
            </w:r>
          </w:p>
        </w:tc>
        <w:tc>
          <w:tcPr>
            <w:tcW w:w="1701" w:type="dxa"/>
            <w:shd w:val="clear" w:color="auto" w:fill="auto"/>
          </w:tcPr>
          <w:p w14:paraId="0F893F4F" w14:textId="72E76FC2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1300812.755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4E64C9" w14:textId="017EE9FD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7D3782" w14:textId="7CE3453B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C72A73" w14:textId="35E3DCB9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7EF97E6C" w14:textId="77777777" w:rsidTr="00BB220C">
        <w:tc>
          <w:tcPr>
            <w:tcW w:w="891" w:type="dxa"/>
            <w:shd w:val="clear" w:color="auto" w:fill="auto"/>
            <w:vAlign w:val="center"/>
          </w:tcPr>
          <w:p w14:paraId="5559578B" w14:textId="6C62217A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5F805180" w14:textId="0C0E4345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436023.360</w:t>
            </w:r>
          </w:p>
        </w:tc>
        <w:tc>
          <w:tcPr>
            <w:tcW w:w="1701" w:type="dxa"/>
            <w:shd w:val="clear" w:color="auto" w:fill="auto"/>
          </w:tcPr>
          <w:p w14:paraId="58C38BD1" w14:textId="54A7D277" w:rsidR="009B2DB3" w:rsidRPr="00396F5E" w:rsidRDefault="00F7500B" w:rsidP="009B2DB3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1300832.938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0D7B57A" w14:textId="019786FE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5A0061" w14:textId="2D227353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D7B20" w14:textId="1DAF01B6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F3AD48C" w14:textId="77777777" w:rsidTr="00BB220C">
        <w:tc>
          <w:tcPr>
            <w:tcW w:w="891" w:type="dxa"/>
            <w:shd w:val="clear" w:color="auto" w:fill="auto"/>
            <w:vAlign w:val="center"/>
          </w:tcPr>
          <w:p w14:paraId="12FAA358" w14:textId="3E72BDFB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4591008" w14:textId="53FCDDA3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436021.073</w:t>
            </w:r>
          </w:p>
        </w:tc>
        <w:tc>
          <w:tcPr>
            <w:tcW w:w="1701" w:type="dxa"/>
            <w:shd w:val="clear" w:color="auto" w:fill="auto"/>
          </w:tcPr>
          <w:p w14:paraId="57C8CB10" w14:textId="3EF269F1" w:rsidR="0069153F" w:rsidRPr="00396F5E" w:rsidRDefault="00F7500B" w:rsidP="0069153F">
            <w:pPr>
              <w:jc w:val="center"/>
              <w:rPr>
                <w:color w:val="000000"/>
                <w:sz w:val="28"/>
                <w:szCs w:val="28"/>
              </w:rPr>
            </w:pPr>
            <w:r w:rsidRPr="00396F5E">
              <w:rPr>
                <w:color w:val="000000"/>
                <w:sz w:val="28"/>
                <w:szCs w:val="28"/>
              </w:rPr>
              <w:t>1300829.657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2FB94" w14:textId="79020D7A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1A43A4" w14:textId="5ECBEC3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A1D37A" w14:textId="779831E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FD7EE5">
              <w:rPr>
                <w:sz w:val="28"/>
                <w:szCs w:val="28"/>
              </w:rPr>
              <w:t>-</w:t>
            </w:r>
          </w:p>
        </w:tc>
      </w:tr>
    </w:tbl>
    <w:p w14:paraId="43F57ADF" w14:textId="77777777" w:rsidR="006A469B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</w:t>
      </w:r>
    </w:p>
    <w:p w14:paraId="6221AC07" w14:textId="7EC0C65A" w:rsidR="00D56101" w:rsidRPr="00BC7ED9" w:rsidRDefault="00D56101" w:rsidP="005E3637">
      <w:pPr>
        <w:ind w:firstLine="709"/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F7500B" w:rsidRPr="00036F68">
        <w:rPr>
          <w:color w:val="000000"/>
          <w:sz w:val="28"/>
          <w:szCs w:val="28"/>
        </w:rPr>
        <w:t>«</w:t>
      </w:r>
      <w:r w:rsidR="00F7500B">
        <w:rPr>
          <w:color w:val="000000"/>
          <w:sz w:val="28"/>
          <w:szCs w:val="28"/>
        </w:rPr>
        <w:t xml:space="preserve">ВЛИ-0,4 </w:t>
      </w:r>
      <w:proofErr w:type="spellStart"/>
      <w:r w:rsidR="00F7500B">
        <w:rPr>
          <w:color w:val="000000"/>
          <w:sz w:val="28"/>
          <w:szCs w:val="28"/>
        </w:rPr>
        <w:t>кВ</w:t>
      </w:r>
      <w:proofErr w:type="spellEnd"/>
      <w:r w:rsidR="00F7500B">
        <w:rPr>
          <w:color w:val="000000"/>
          <w:sz w:val="28"/>
          <w:szCs w:val="28"/>
        </w:rPr>
        <w:t xml:space="preserve"> от проектируемой КТП Ставропольский район, с. Ягодное (Бородина В.М.)</w:t>
      </w:r>
      <w:r w:rsidR="00F7500B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3F2497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F7500B">
        <w:rPr>
          <w:sz w:val="28"/>
          <w:szCs w:val="28"/>
        </w:rPr>
        <w:t>27</w:t>
      </w:r>
      <w:r w:rsidR="006A469B">
        <w:rPr>
          <w:sz w:val="28"/>
          <w:szCs w:val="28"/>
        </w:rPr>
        <w:t>.0</w:t>
      </w:r>
      <w:r w:rsidR="00F7500B">
        <w:rPr>
          <w:sz w:val="28"/>
          <w:szCs w:val="28"/>
        </w:rPr>
        <w:t>4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F7500B">
        <w:rPr>
          <w:sz w:val="28"/>
          <w:szCs w:val="28"/>
        </w:rPr>
        <w:t>4072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</w:t>
      </w:r>
      <w:r w:rsidRPr="00BC7ED9">
        <w:rPr>
          <w:sz w:val="28"/>
          <w:szCs w:val="28"/>
        </w:rPr>
        <w:lastRenderedPageBreak/>
        <w:t xml:space="preserve">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FE6D820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9B2DB3">
        <w:rPr>
          <w:sz w:val="28"/>
          <w:szCs w:val="28"/>
        </w:rPr>
        <w:t>Ягодное</w:t>
      </w:r>
      <w:r w:rsidR="006A469B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9B2DB3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878781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8BB6F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03DBC98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7707E09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43255AB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C14304C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153A7B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496FBCA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3E0D8A9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4678EB3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064DF78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383DD7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F2F1C9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100C6AD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1F9F820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F7CBA5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D5C7E0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23768" w14:textId="77777777" w:rsidR="00441A0D" w:rsidRDefault="00441A0D" w:rsidP="00F3242E">
      <w:r>
        <w:separator/>
      </w:r>
    </w:p>
  </w:endnote>
  <w:endnote w:type="continuationSeparator" w:id="0">
    <w:p w14:paraId="581F37E0" w14:textId="77777777" w:rsidR="00441A0D" w:rsidRDefault="00441A0D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C7AD9" w14:textId="77777777" w:rsidR="00441A0D" w:rsidRDefault="00441A0D" w:rsidP="00F3242E">
      <w:r>
        <w:separator/>
      </w:r>
    </w:p>
  </w:footnote>
  <w:footnote w:type="continuationSeparator" w:id="0">
    <w:p w14:paraId="50CFEB97" w14:textId="77777777" w:rsidR="00441A0D" w:rsidRDefault="00441A0D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53F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5284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5E24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07EFA"/>
    <w:rsid w:val="0021037D"/>
    <w:rsid w:val="00215A56"/>
    <w:rsid w:val="00215E89"/>
    <w:rsid w:val="0021796C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6F5E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1A0D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0DA3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757E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3637"/>
    <w:rsid w:val="005E5960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469B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A53A5"/>
    <w:rsid w:val="007B3822"/>
    <w:rsid w:val="007B61E8"/>
    <w:rsid w:val="007B6D11"/>
    <w:rsid w:val="007C0671"/>
    <w:rsid w:val="007D2980"/>
    <w:rsid w:val="007D3888"/>
    <w:rsid w:val="007D5B9F"/>
    <w:rsid w:val="007D659A"/>
    <w:rsid w:val="007D71A7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0DFC"/>
    <w:rsid w:val="009A41C3"/>
    <w:rsid w:val="009A5A65"/>
    <w:rsid w:val="009A77AA"/>
    <w:rsid w:val="009B07F6"/>
    <w:rsid w:val="009B2D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92D95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540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0CF6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7500B"/>
    <w:rsid w:val="00F81C3C"/>
    <w:rsid w:val="00F824D2"/>
    <w:rsid w:val="00F827B0"/>
    <w:rsid w:val="00F833F5"/>
    <w:rsid w:val="00F834C7"/>
    <w:rsid w:val="00F8552A"/>
    <w:rsid w:val="00F90523"/>
    <w:rsid w:val="00F94A3C"/>
    <w:rsid w:val="00F96A86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2024-07-29T07:10:00Z</cp:lastPrinted>
  <dcterms:created xsi:type="dcterms:W3CDTF">2024-07-29T07:10:00Z</dcterms:created>
  <dcterms:modified xsi:type="dcterms:W3CDTF">2024-07-29T07:10:00Z</dcterms:modified>
</cp:coreProperties>
</file>